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4410" w14:textId="77777777" w:rsidR="00C92D0F" w:rsidRPr="008B5958" w:rsidRDefault="00C92D0F" w:rsidP="00C92D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60B8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8B5958">
        <w:rPr>
          <w:sz w:val="28"/>
          <w:szCs w:val="28"/>
        </w:rPr>
        <w:t>ПРИЛОЖЕНИЕ №</w:t>
      </w:r>
      <w:r w:rsidR="008B5958" w:rsidRPr="008B5958">
        <w:rPr>
          <w:sz w:val="28"/>
          <w:szCs w:val="28"/>
        </w:rPr>
        <w:t>4</w:t>
      </w:r>
    </w:p>
    <w:p w14:paraId="2751D3CF" w14:textId="77777777" w:rsidR="00C92D0F" w:rsidRDefault="00F60B80" w:rsidP="00F60B8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специалистов ДГ  «</w:t>
      </w:r>
      <w:r w:rsidR="008B5958">
        <w:rPr>
          <w:sz w:val="28"/>
          <w:szCs w:val="28"/>
          <w:lang w:val="en-US"/>
        </w:rPr>
        <w:t>Alice</w:t>
      </w:r>
      <w:r w:rsidR="00C92D0F">
        <w:rPr>
          <w:sz w:val="28"/>
          <w:szCs w:val="28"/>
        </w:rPr>
        <w:t>» Ангарс</w:t>
      </w:r>
      <w:r>
        <w:rPr>
          <w:sz w:val="28"/>
          <w:szCs w:val="28"/>
        </w:rPr>
        <w:t>ка</w:t>
      </w:r>
      <w:r w:rsidR="00C92D0F">
        <w:rPr>
          <w:sz w:val="28"/>
          <w:szCs w:val="28"/>
        </w:rPr>
        <w:t>я, 5</w:t>
      </w:r>
    </w:p>
    <w:p w14:paraId="0937764F" w14:textId="417ABB20" w:rsidR="00C92D0F" w:rsidRPr="00FA6B4A" w:rsidRDefault="00C92D0F" w:rsidP="00C92D0F">
      <w:pPr>
        <w:jc w:val="center"/>
        <w:rPr>
          <w:sz w:val="28"/>
          <w:szCs w:val="28"/>
        </w:rPr>
      </w:pPr>
      <w:r w:rsidRPr="00FA6B4A">
        <w:rPr>
          <w:sz w:val="28"/>
          <w:szCs w:val="28"/>
        </w:rPr>
        <w:t xml:space="preserve">Перспективный годовой план </w:t>
      </w:r>
      <w:proofErr w:type="spellStart"/>
      <w:r w:rsidRPr="00FA6B4A">
        <w:rPr>
          <w:sz w:val="28"/>
          <w:szCs w:val="28"/>
        </w:rPr>
        <w:t>учебно</w:t>
      </w:r>
      <w:proofErr w:type="spellEnd"/>
      <w:r w:rsidRPr="00FA6B4A">
        <w:rPr>
          <w:sz w:val="28"/>
          <w:szCs w:val="28"/>
        </w:rPr>
        <w:t xml:space="preserve"> – воспитательной работы музыкального ру</w:t>
      </w:r>
      <w:r>
        <w:rPr>
          <w:sz w:val="28"/>
          <w:szCs w:val="28"/>
        </w:rPr>
        <w:t>ко</w:t>
      </w:r>
      <w:r w:rsidR="008B5958">
        <w:rPr>
          <w:sz w:val="28"/>
          <w:szCs w:val="28"/>
        </w:rPr>
        <w:t xml:space="preserve">водителя  </w:t>
      </w:r>
      <w:r w:rsidR="00A67030">
        <w:rPr>
          <w:sz w:val="28"/>
          <w:szCs w:val="28"/>
        </w:rPr>
        <w:t>Похвальная М.С</w:t>
      </w:r>
      <w:r w:rsidR="008B5958">
        <w:rPr>
          <w:sz w:val="28"/>
          <w:szCs w:val="28"/>
        </w:rPr>
        <w:t xml:space="preserve"> на 20</w:t>
      </w:r>
      <w:r w:rsidR="008B5958" w:rsidRPr="008B5958">
        <w:rPr>
          <w:sz w:val="28"/>
          <w:szCs w:val="28"/>
        </w:rPr>
        <w:t>2</w:t>
      </w:r>
      <w:r w:rsidR="00731701">
        <w:rPr>
          <w:sz w:val="28"/>
          <w:szCs w:val="28"/>
        </w:rPr>
        <w:t>2</w:t>
      </w:r>
      <w:r w:rsidR="008B5958">
        <w:rPr>
          <w:sz w:val="28"/>
          <w:szCs w:val="28"/>
        </w:rPr>
        <w:t>-202</w:t>
      </w:r>
      <w:r w:rsidR="00731701">
        <w:rPr>
          <w:sz w:val="28"/>
          <w:szCs w:val="28"/>
        </w:rPr>
        <w:t>3</w:t>
      </w:r>
      <w:r w:rsidRPr="00FA6B4A">
        <w:rPr>
          <w:sz w:val="28"/>
          <w:szCs w:val="28"/>
        </w:rPr>
        <w:t xml:space="preserve"> учебный год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3072"/>
        <w:gridCol w:w="2320"/>
        <w:gridCol w:w="2287"/>
      </w:tblGrid>
      <w:tr w:rsidR="00C92D0F" w14:paraId="6D1B81E8" w14:textId="77777777" w:rsidTr="00CE5463">
        <w:tc>
          <w:tcPr>
            <w:tcW w:w="1809" w:type="dxa"/>
          </w:tcPr>
          <w:p w14:paraId="2FC25A77" w14:textId="77777777" w:rsidR="00C92D0F" w:rsidRPr="00FA6B4A" w:rsidRDefault="00C92D0F" w:rsidP="00CE5463">
            <w:pPr>
              <w:ind w:left="-720"/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 xml:space="preserve">Задачи </w:t>
            </w:r>
          </w:p>
        </w:tc>
        <w:tc>
          <w:tcPr>
            <w:tcW w:w="3089" w:type="dxa"/>
          </w:tcPr>
          <w:p w14:paraId="4E154FB0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Дети</w:t>
            </w:r>
          </w:p>
        </w:tc>
        <w:tc>
          <w:tcPr>
            <w:tcW w:w="2347" w:type="dxa"/>
          </w:tcPr>
          <w:p w14:paraId="229EDF37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Педагоги</w:t>
            </w:r>
          </w:p>
        </w:tc>
        <w:tc>
          <w:tcPr>
            <w:tcW w:w="2326" w:type="dxa"/>
          </w:tcPr>
          <w:p w14:paraId="43E6175F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Родители</w:t>
            </w:r>
          </w:p>
        </w:tc>
      </w:tr>
      <w:tr w:rsidR="00C92D0F" w14:paraId="02E6F38B" w14:textId="77777777" w:rsidTr="00CE5463">
        <w:tc>
          <w:tcPr>
            <w:tcW w:w="1809" w:type="dxa"/>
          </w:tcPr>
          <w:p w14:paraId="53539EC9" w14:textId="77777777" w:rsidR="00C92D0F" w:rsidRPr="00FA6B4A" w:rsidRDefault="00C92D0F" w:rsidP="00CE5463">
            <w:r w:rsidRPr="00FA6B4A">
              <w:t xml:space="preserve">Обеспечить к маю </w:t>
            </w:r>
          </w:p>
          <w:p w14:paraId="49FF6873" w14:textId="19B667CD" w:rsidR="00C92D0F" w:rsidRPr="00FA6B4A" w:rsidRDefault="008B5958" w:rsidP="00CE5463">
            <w:r>
              <w:t>202</w:t>
            </w:r>
            <w:r w:rsidR="00731701">
              <w:t>2</w:t>
            </w:r>
            <w:r w:rsidR="00C92D0F">
              <w:t xml:space="preserve"> г. у выпускников ДГ</w:t>
            </w:r>
            <w:r w:rsidR="00C92D0F" w:rsidRPr="00FA6B4A">
              <w:t xml:space="preserve"> освоение продуктивно-творческой деятельности на высоком уровне.</w:t>
            </w:r>
          </w:p>
        </w:tc>
        <w:tc>
          <w:tcPr>
            <w:tcW w:w="3089" w:type="dxa"/>
          </w:tcPr>
          <w:p w14:paraId="6656DF0A" w14:textId="77777777" w:rsidR="00C92D0F" w:rsidRPr="00FA6B4A" w:rsidRDefault="00F60B80" w:rsidP="00CE5463">
            <w:r>
              <w:t>Сформировать к концу 20</w:t>
            </w:r>
            <w:r w:rsidR="00C92D0F" w:rsidRPr="00FA6B4A">
              <w:t xml:space="preserve"> г. у детей творческие проявления в музыкальной деятельности при прослушивании музыкальных произведений и в музыкально-ритмических движениях.</w:t>
            </w:r>
          </w:p>
        </w:tc>
        <w:tc>
          <w:tcPr>
            <w:tcW w:w="2347" w:type="dxa"/>
          </w:tcPr>
          <w:p w14:paraId="2DB7659D" w14:textId="77777777" w:rsidR="00C92D0F" w:rsidRPr="00FA6B4A" w:rsidRDefault="00C92D0F" w:rsidP="00CE5463">
            <w:r w:rsidRPr="00FA6B4A">
              <w:t>Создать благоприятную творческую атмосферу в педагогическом коллективе при осуществлении музыкального воспитания детей.</w:t>
            </w:r>
          </w:p>
        </w:tc>
        <w:tc>
          <w:tcPr>
            <w:tcW w:w="2326" w:type="dxa"/>
          </w:tcPr>
          <w:p w14:paraId="6FC20FD9" w14:textId="77777777" w:rsidR="00C92D0F" w:rsidRPr="00FA6B4A" w:rsidRDefault="00C92D0F" w:rsidP="00CE5463">
            <w:r w:rsidRPr="00FA6B4A">
              <w:t>Обогащать развивающую среду в семье для повышения творческих способностей детей.</w:t>
            </w:r>
          </w:p>
        </w:tc>
      </w:tr>
      <w:tr w:rsidR="00C92D0F" w14:paraId="0DEF4938" w14:textId="77777777" w:rsidTr="00CE5463">
        <w:tc>
          <w:tcPr>
            <w:tcW w:w="1809" w:type="dxa"/>
          </w:tcPr>
          <w:p w14:paraId="7119CAC6" w14:textId="21769ECB" w:rsidR="00C92D0F" w:rsidRDefault="00C92D0F" w:rsidP="00CE5463">
            <w:r>
              <w:t xml:space="preserve">Повысить к маю </w:t>
            </w:r>
            <w:r w:rsidR="008B5958">
              <w:t>202</w:t>
            </w:r>
            <w:r w:rsidR="00731701">
              <w:t>2</w:t>
            </w:r>
            <w:r>
              <w:t xml:space="preserve"> г. у 50% выпускников Д</w:t>
            </w:r>
          </w:p>
          <w:p w14:paraId="0584FF61" w14:textId="77777777" w:rsidR="00C92D0F" w:rsidRPr="00FA6B4A" w:rsidRDefault="00C92D0F" w:rsidP="00CE5463">
            <w:r>
              <w:t>Г</w:t>
            </w:r>
            <w:r w:rsidRPr="00FA6B4A">
              <w:t xml:space="preserve"> уровень развития вербального творческого мышления выше возрастной норме.</w:t>
            </w:r>
          </w:p>
        </w:tc>
        <w:tc>
          <w:tcPr>
            <w:tcW w:w="3089" w:type="dxa"/>
          </w:tcPr>
          <w:p w14:paraId="5A45D094" w14:textId="77777777" w:rsidR="00C92D0F" w:rsidRPr="00FA6B4A" w:rsidRDefault="00C92D0F" w:rsidP="00CE5463">
            <w:r w:rsidRPr="00FA6B4A">
              <w:t>Развивать вербальное творческое мышление при описании композиции музыкального произведения.</w:t>
            </w:r>
          </w:p>
        </w:tc>
        <w:tc>
          <w:tcPr>
            <w:tcW w:w="2347" w:type="dxa"/>
          </w:tcPr>
          <w:p w14:paraId="435F9B47" w14:textId="77777777" w:rsidR="00C92D0F" w:rsidRPr="00FA6B4A" w:rsidRDefault="00C92D0F" w:rsidP="00CE5463">
            <w:r w:rsidRPr="00FA6B4A">
              <w:t>Координировать работу с педагогом по грамоте (интонационная выразительность речи, развитие артикуляционного аппарата) и певческой звуковой модуляции.</w:t>
            </w:r>
          </w:p>
        </w:tc>
        <w:tc>
          <w:tcPr>
            <w:tcW w:w="2326" w:type="dxa"/>
          </w:tcPr>
          <w:p w14:paraId="45D4C0A5" w14:textId="77777777" w:rsidR="00C92D0F" w:rsidRPr="00FA6B4A" w:rsidRDefault="00C92D0F" w:rsidP="00CE5463">
            <w:r w:rsidRPr="00FA6B4A">
              <w:t>Активизировать деятельность по развитию словесного творчества при сочинении детских песенок. Информировать об эмоциональных особенностях детей в семейных условиях.</w:t>
            </w:r>
          </w:p>
        </w:tc>
      </w:tr>
      <w:tr w:rsidR="00C92D0F" w14:paraId="5F108B5A" w14:textId="77777777" w:rsidTr="00CE5463">
        <w:tc>
          <w:tcPr>
            <w:tcW w:w="1809" w:type="dxa"/>
          </w:tcPr>
          <w:p w14:paraId="2FD8A390" w14:textId="1D9A10EE" w:rsidR="00C92D0F" w:rsidRPr="00FA6B4A" w:rsidRDefault="00C92D0F" w:rsidP="00CE5463">
            <w:r>
              <w:t>Об</w:t>
            </w:r>
            <w:r w:rsidR="00F60B80">
              <w:t>еспе</w:t>
            </w:r>
            <w:r w:rsidR="008B5958">
              <w:t>чить к маю 202</w:t>
            </w:r>
            <w:r w:rsidR="00731701">
              <w:t>2</w:t>
            </w:r>
            <w:r w:rsidR="00573A5E">
              <w:t xml:space="preserve"> </w:t>
            </w:r>
            <w:r>
              <w:t>г. у 80% выпускников ДГ</w:t>
            </w:r>
            <w:r w:rsidRPr="00FA6B4A">
              <w:t xml:space="preserve"> уровень эмоциональной стабильности в пределах нормы.</w:t>
            </w:r>
          </w:p>
        </w:tc>
        <w:tc>
          <w:tcPr>
            <w:tcW w:w="3089" w:type="dxa"/>
          </w:tcPr>
          <w:p w14:paraId="2507AA53" w14:textId="77777777" w:rsidR="00C92D0F" w:rsidRPr="00FA6B4A" w:rsidRDefault="00C92D0F" w:rsidP="00CE5463">
            <w:r w:rsidRPr="00FA6B4A">
              <w:t>Стимулировать эмоционально-положительное состояние детей посредством музыкальной деятельности.</w:t>
            </w:r>
          </w:p>
        </w:tc>
        <w:tc>
          <w:tcPr>
            <w:tcW w:w="2347" w:type="dxa"/>
          </w:tcPr>
          <w:p w14:paraId="321DF1EB" w14:textId="77777777" w:rsidR="00C92D0F" w:rsidRPr="00FA6B4A" w:rsidRDefault="00C92D0F" w:rsidP="00CE5463">
            <w:r w:rsidRPr="00FA6B4A">
              <w:t>Планировать совместно организованную деятельность в музыкальном центре группы.</w:t>
            </w:r>
          </w:p>
        </w:tc>
        <w:tc>
          <w:tcPr>
            <w:tcW w:w="2326" w:type="dxa"/>
          </w:tcPr>
          <w:p w14:paraId="41D68DF3" w14:textId="77777777" w:rsidR="00C92D0F" w:rsidRPr="00FA6B4A" w:rsidRDefault="00C92D0F" w:rsidP="00CE5463">
            <w:r w:rsidRPr="00FA6B4A">
              <w:t>Повышать педагогическую компетентность по вопросу эмоционального развития дошкольников через разные формы работы.</w:t>
            </w:r>
          </w:p>
        </w:tc>
      </w:tr>
      <w:tr w:rsidR="00C92D0F" w14:paraId="5FD139BE" w14:textId="77777777" w:rsidTr="00CE5463">
        <w:tc>
          <w:tcPr>
            <w:tcW w:w="1809" w:type="dxa"/>
          </w:tcPr>
          <w:p w14:paraId="18BEE100" w14:textId="17624A53" w:rsidR="00C92D0F" w:rsidRPr="00FA6B4A" w:rsidRDefault="008B5958" w:rsidP="00CE5463">
            <w:r>
              <w:t>Развить к маю 202</w:t>
            </w:r>
            <w:r w:rsidR="00731701">
              <w:t>2</w:t>
            </w:r>
            <w:r w:rsidR="002D14D6">
              <w:t xml:space="preserve"> </w:t>
            </w:r>
            <w:r w:rsidR="00C92D0F">
              <w:t>г. у 40% детей ДГ</w:t>
            </w:r>
            <w:r w:rsidR="00C92D0F" w:rsidRPr="00FA6B4A">
              <w:t xml:space="preserve"> высокий уровень развития основных видов движения.</w:t>
            </w:r>
          </w:p>
        </w:tc>
        <w:tc>
          <w:tcPr>
            <w:tcW w:w="3089" w:type="dxa"/>
          </w:tcPr>
          <w:p w14:paraId="6DCA86A7" w14:textId="77777777" w:rsidR="00C92D0F" w:rsidRPr="00FA6B4A" w:rsidRDefault="00C92D0F" w:rsidP="00CE5463">
            <w:r w:rsidRPr="00FA6B4A">
              <w:t xml:space="preserve">Отрабатывать качество основных видов движений при выполнении музыкально-ритмических упражнений: подскоки, разные виды ходьбы и бега, перестроения, </w:t>
            </w:r>
            <w:proofErr w:type="spellStart"/>
            <w:r w:rsidRPr="00FA6B4A">
              <w:t>сложнокоординированные</w:t>
            </w:r>
            <w:proofErr w:type="spellEnd"/>
            <w:r w:rsidRPr="00FA6B4A">
              <w:t xml:space="preserve"> упражнения. </w:t>
            </w:r>
          </w:p>
        </w:tc>
        <w:tc>
          <w:tcPr>
            <w:tcW w:w="2347" w:type="dxa"/>
          </w:tcPr>
          <w:p w14:paraId="0D9CA3B7" w14:textId="77777777" w:rsidR="00C92D0F" w:rsidRPr="00FA6B4A" w:rsidRDefault="00C92D0F" w:rsidP="00CE5463">
            <w:r w:rsidRPr="00FA6B4A">
              <w:t>Координировать содержание работы с инструктором по физической культуре, воспитателями, логопедом.</w:t>
            </w:r>
          </w:p>
        </w:tc>
        <w:tc>
          <w:tcPr>
            <w:tcW w:w="2326" w:type="dxa"/>
          </w:tcPr>
          <w:p w14:paraId="4D415E73" w14:textId="77777777" w:rsidR="00C92D0F" w:rsidRPr="00FA6B4A" w:rsidRDefault="00C92D0F" w:rsidP="00CE5463">
            <w:r w:rsidRPr="00FA6B4A">
              <w:t>Консультировать по двигательным особенностям ребёнка и их коррекции.</w:t>
            </w:r>
          </w:p>
        </w:tc>
      </w:tr>
    </w:tbl>
    <w:p w14:paraId="78A1114D" w14:textId="77777777" w:rsidR="00C92D0F" w:rsidRPr="00AF777D" w:rsidRDefault="00C92D0F" w:rsidP="00C92D0F"/>
    <w:p w14:paraId="5621AAA9" w14:textId="77777777" w:rsidR="00C92D0F" w:rsidRDefault="00C92D0F" w:rsidP="00C92D0F"/>
    <w:p w14:paraId="649D009D" w14:textId="77777777" w:rsidR="00C92D0F" w:rsidRDefault="00C92D0F" w:rsidP="00C92D0F"/>
    <w:p w14:paraId="762D8476" w14:textId="77777777" w:rsidR="00C92D0F" w:rsidRPr="008C6558" w:rsidRDefault="00C92D0F" w:rsidP="00C92D0F"/>
    <w:p w14:paraId="4B3FA59E" w14:textId="77777777" w:rsidR="008B5958" w:rsidRPr="008C6558" w:rsidRDefault="008B5958" w:rsidP="00C92D0F"/>
    <w:p w14:paraId="63C176E3" w14:textId="77777777" w:rsidR="008B5958" w:rsidRPr="008C6558" w:rsidRDefault="008B5958" w:rsidP="00C92D0F"/>
    <w:p w14:paraId="0FFAD02A" w14:textId="77777777" w:rsidR="00C92D0F" w:rsidRPr="00AF777D" w:rsidRDefault="00C92D0F" w:rsidP="00C92D0F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236"/>
        <w:gridCol w:w="1885"/>
        <w:gridCol w:w="1940"/>
      </w:tblGrid>
      <w:tr w:rsidR="00C92D0F" w14:paraId="594FB4DE" w14:textId="77777777" w:rsidTr="008C6558">
        <w:tc>
          <w:tcPr>
            <w:tcW w:w="1242" w:type="dxa"/>
          </w:tcPr>
          <w:p w14:paraId="24108BBD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lastRenderedPageBreak/>
              <w:t>Месяц</w:t>
            </w:r>
          </w:p>
        </w:tc>
        <w:tc>
          <w:tcPr>
            <w:tcW w:w="2268" w:type="dxa"/>
          </w:tcPr>
          <w:p w14:paraId="29CD9925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Организационно-педагогическая работа</w:t>
            </w:r>
          </w:p>
        </w:tc>
        <w:tc>
          <w:tcPr>
            <w:tcW w:w="2236" w:type="dxa"/>
          </w:tcPr>
          <w:p w14:paraId="4F78DEDB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Методическая работа и взаимодействие с педагогом</w:t>
            </w:r>
          </w:p>
        </w:tc>
        <w:tc>
          <w:tcPr>
            <w:tcW w:w="1885" w:type="dxa"/>
          </w:tcPr>
          <w:p w14:paraId="6B0A5D29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Работа с детьми</w:t>
            </w:r>
          </w:p>
        </w:tc>
        <w:tc>
          <w:tcPr>
            <w:tcW w:w="1940" w:type="dxa"/>
          </w:tcPr>
          <w:p w14:paraId="07A4D36D" w14:textId="77777777" w:rsidR="00C92D0F" w:rsidRPr="00FA6B4A" w:rsidRDefault="00C92D0F" w:rsidP="00CE5463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 xml:space="preserve">Работа с родителями социумом </w:t>
            </w:r>
          </w:p>
        </w:tc>
      </w:tr>
      <w:tr w:rsidR="00C92D0F" w:rsidRPr="00566FCF" w14:paraId="4A3606AF" w14:textId="77777777" w:rsidTr="008C6558">
        <w:tc>
          <w:tcPr>
            <w:tcW w:w="1242" w:type="dxa"/>
          </w:tcPr>
          <w:p w14:paraId="61DA924C" w14:textId="77777777" w:rsidR="00C92D0F" w:rsidRPr="00FA6B4A" w:rsidRDefault="00C92D0F" w:rsidP="00CE5463">
            <w:r w:rsidRPr="00FA6B4A">
              <w:t>Сентябрь</w:t>
            </w:r>
          </w:p>
        </w:tc>
        <w:tc>
          <w:tcPr>
            <w:tcW w:w="2268" w:type="dxa"/>
          </w:tcPr>
          <w:p w14:paraId="192B4BCC" w14:textId="77777777" w:rsidR="00C92D0F" w:rsidRPr="00FA6B4A" w:rsidRDefault="00C92D0F" w:rsidP="00CE5463">
            <w:r w:rsidRPr="00FA6B4A">
              <w:t>1. Пересмотреть и внести изменения в перспективные планы учебно-воспитательной работы.</w:t>
            </w:r>
          </w:p>
          <w:p w14:paraId="2D0790F3" w14:textId="77777777" w:rsidR="00C92D0F" w:rsidRPr="00FA6B4A" w:rsidRDefault="00C92D0F" w:rsidP="00CE5463">
            <w:r w:rsidRPr="00FA6B4A">
              <w:t>3. Оформить музыкальный зал ко Дню знаний.</w:t>
            </w:r>
          </w:p>
        </w:tc>
        <w:tc>
          <w:tcPr>
            <w:tcW w:w="2236" w:type="dxa"/>
          </w:tcPr>
          <w:p w14:paraId="16508AD4" w14:textId="77777777" w:rsidR="00C92D0F" w:rsidRPr="00FA6B4A" w:rsidRDefault="00C92D0F" w:rsidP="00CE5463">
            <w:r w:rsidRPr="00FA6B4A">
              <w:t>1. ПМПК. 1 этап: оценка актуального состояния, развития детей.</w:t>
            </w:r>
          </w:p>
          <w:p w14:paraId="2AEAA49C" w14:textId="77777777" w:rsidR="00C92D0F" w:rsidRPr="00FA6B4A" w:rsidRDefault="00C92D0F" w:rsidP="00CE5463">
            <w:r w:rsidRPr="00FA6B4A">
              <w:t>2. Познакомить воспитателей с результатами диагностического обследования детей, выработать рекомендации по индивидуальной работе на учебный год.</w:t>
            </w:r>
          </w:p>
          <w:p w14:paraId="06B9B3FD" w14:textId="77777777" w:rsidR="00C92D0F" w:rsidRPr="00FA6B4A" w:rsidRDefault="00C92D0F" w:rsidP="00CE5463">
            <w:r w:rsidRPr="00FA6B4A">
              <w:t xml:space="preserve">3. Определить содержание индивидуального развития ребёнка по разделу «Музыкальное воспитание» для воспитателей </w:t>
            </w:r>
            <w:r>
              <w:t>под</w:t>
            </w:r>
            <w:r w:rsidRPr="00FA6B4A">
              <w:t>группы.</w:t>
            </w:r>
          </w:p>
        </w:tc>
        <w:tc>
          <w:tcPr>
            <w:tcW w:w="1885" w:type="dxa"/>
          </w:tcPr>
          <w:p w14:paraId="1D3AB70C" w14:textId="77777777" w:rsidR="00C92D0F" w:rsidRPr="00FA6B4A" w:rsidRDefault="00C92D0F" w:rsidP="00CE5463">
            <w:r w:rsidRPr="00FA6B4A">
              <w:t>1. Провести педагогическую диагност</w:t>
            </w:r>
            <w:r>
              <w:t>ику музыкального развития детей,</w:t>
            </w:r>
          </w:p>
          <w:p w14:paraId="708CFB6F" w14:textId="77777777" w:rsidR="00C92D0F" w:rsidRPr="00FA6B4A" w:rsidRDefault="00C92D0F" w:rsidP="00CE5463">
            <w:r w:rsidRPr="00FA6B4A">
              <w:t xml:space="preserve">2. Организовать </w:t>
            </w:r>
            <w:r>
              <w:t xml:space="preserve">тематический утренник  посвящённый Дню знаний </w:t>
            </w:r>
            <w:r w:rsidRPr="009F065B">
              <w:t>«Путешествие с Незнайкой»</w:t>
            </w:r>
            <w:r>
              <w:t>,</w:t>
            </w:r>
          </w:p>
          <w:p w14:paraId="6B96B461" w14:textId="77777777" w:rsidR="00C92D0F" w:rsidRDefault="00C92D0F" w:rsidP="00CE5463">
            <w:r>
              <w:t xml:space="preserve"> 3.</w:t>
            </w:r>
            <w:r w:rsidRPr="00FA6B4A">
              <w:t>Провести осенние утренники во всех группах.</w:t>
            </w:r>
          </w:p>
          <w:p w14:paraId="0F92CC2D" w14:textId="77777777" w:rsidR="00C92D0F" w:rsidRDefault="00C92D0F" w:rsidP="00CE5463">
            <w:r>
              <w:t xml:space="preserve">4. Провести развлечение </w:t>
            </w:r>
          </w:p>
          <w:p w14:paraId="0DAF9339" w14:textId="77777777" w:rsidR="00C92D0F" w:rsidRPr="00FA6B4A" w:rsidRDefault="00C92D0F" w:rsidP="00CE5463">
            <w:r>
              <w:t xml:space="preserve">«Клоун </w:t>
            </w:r>
            <w:proofErr w:type="spellStart"/>
            <w:r>
              <w:t>Клёпа</w:t>
            </w:r>
            <w:proofErr w:type="spellEnd"/>
            <w:r>
              <w:t xml:space="preserve"> в гостях у ребят»</w:t>
            </w:r>
          </w:p>
          <w:p w14:paraId="23AFA004" w14:textId="77777777" w:rsidR="00C92D0F" w:rsidRPr="00FA6B4A" w:rsidRDefault="00C92D0F" w:rsidP="00CE5463"/>
        </w:tc>
        <w:tc>
          <w:tcPr>
            <w:tcW w:w="1940" w:type="dxa"/>
          </w:tcPr>
          <w:p w14:paraId="239A76AC" w14:textId="77777777" w:rsidR="00C92D0F" w:rsidRPr="00306E75" w:rsidRDefault="00C92D0F" w:rsidP="00CE5463">
            <w:r w:rsidRPr="00FA6B4A">
              <w:t xml:space="preserve">1. Провести консультацию по теме </w:t>
            </w:r>
            <w:r w:rsidRPr="00306E75">
              <w:t>«Внешний вид воспитанников на музыкальном занятии».</w:t>
            </w:r>
          </w:p>
          <w:p w14:paraId="77C76751" w14:textId="77777777" w:rsidR="00C92D0F" w:rsidRPr="00FA6B4A" w:rsidRDefault="00C92D0F" w:rsidP="00CE5463">
            <w:r w:rsidRPr="00FA6B4A">
              <w:t>2. Провести индивидуальные беседы «По результатам диагностики музыкального развития дошкольников на начало учебного года».</w:t>
            </w:r>
          </w:p>
          <w:p w14:paraId="37D38F87" w14:textId="77777777" w:rsidR="00C92D0F" w:rsidRPr="00FA6B4A" w:rsidRDefault="00C92D0F" w:rsidP="00CE5463">
            <w:r w:rsidRPr="00FA6B4A">
              <w:t>3. Познакомить с программными задачами и содержанием работы на квартал.</w:t>
            </w:r>
          </w:p>
        </w:tc>
      </w:tr>
      <w:tr w:rsidR="00C92D0F" w:rsidRPr="00566FCF" w14:paraId="1B4D5F4F" w14:textId="77777777" w:rsidTr="008C6558">
        <w:tc>
          <w:tcPr>
            <w:tcW w:w="1242" w:type="dxa"/>
          </w:tcPr>
          <w:p w14:paraId="15AB3CD8" w14:textId="77777777" w:rsidR="00C92D0F" w:rsidRPr="00FA6B4A" w:rsidRDefault="00C92D0F" w:rsidP="00CE5463">
            <w:r w:rsidRPr="00FA6B4A">
              <w:t>Октябрь</w:t>
            </w:r>
          </w:p>
        </w:tc>
        <w:tc>
          <w:tcPr>
            <w:tcW w:w="2268" w:type="dxa"/>
          </w:tcPr>
          <w:p w14:paraId="6549F911" w14:textId="77777777" w:rsidR="00C92D0F" w:rsidRPr="00FA6B4A" w:rsidRDefault="00C92D0F" w:rsidP="00CE5463">
            <w:r w:rsidRPr="00FA6B4A">
              <w:t>1. Пополнить фонотеку новыми аудиозаписями.</w:t>
            </w:r>
          </w:p>
          <w:p w14:paraId="61E4EFC5" w14:textId="77777777" w:rsidR="00C92D0F" w:rsidRPr="00FA6B4A" w:rsidRDefault="00C92D0F" w:rsidP="00CE5463">
            <w:r w:rsidRPr="00FA6B4A">
              <w:t>2. Изготовить музыкально-дидактические игры на развитие чувства ритма.</w:t>
            </w:r>
          </w:p>
        </w:tc>
        <w:tc>
          <w:tcPr>
            <w:tcW w:w="2236" w:type="dxa"/>
          </w:tcPr>
          <w:p w14:paraId="26CF364E" w14:textId="77777777" w:rsidR="00C92D0F" w:rsidRDefault="00C92D0F" w:rsidP="00CE5463">
            <w:r w:rsidRPr="00FA6B4A">
              <w:t xml:space="preserve">1. </w:t>
            </w:r>
            <w:r>
              <w:t>Провести работу с педагогами ДГ</w:t>
            </w:r>
            <w:r w:rsidRPr="00FA6B4A">
              <w:t>: спланировать совместную деятельность по теме «Развитие творческих способностей с помощью игр» (младший возраст).</w:t>
            </w:r>
          </w:p>
          <w:p w14:paraId="76630ABA" w14:textId="77777777" w:rsidR="00C92D0F" w:rsidRPr="00EC5FA0" w:rsidRDefault="00C92D0F" w:rsidP="00CE5463">
            <w:r>
              <w:t xml:space="preserve">2.Провести консультацию </w:t>
            </w:r>
            <w:r w:rsidRPr="00EC5FA0">
              <w:t>«Игры, которые лечат»</w:t>
            </w:r>
            <w:r>
              <w:t>.</w:t>
            </w:r>
          </w:p>
          <w:p w14:paraId="509F6AD8" w14:textId="77777777" w:rsidR="00C92D0F" w:rsidRPr="00FA6B4A" w:rsidRDefault="00C92D0F" w:rsidP="00CE5463">
            <w:r w:rsidRPr="00FA6B4A">
              <w:t>2. Внести изменения в содержание предметно-развивающей среды групп, пополнив необходимым дидактическим материалом.</w:t>
            </w:r>
          </w:p>
        </w:tc>
        <w:tc>
          <w:tcPr>
            <w:tcW w:w="1885" w:type="dxa"/>
          </w:tcPr>
          <w:p w14:paraId="0ED2C241" w14:textId="77777777" w:rsidR="00C92D0F" w:rsidRDefault="00C92D0F" w:rsidP="00CE5463">
            <w:r>
              <w:t>1.Провести  ярмарку «Осенняя ярмарка на Кубани» для всех групп.</w:t>
            </w:r>
          </w:p>
          <w:p w14:paraId="4672ECAA" w14:textId="77777777" w:rsidR="00C92D0F" w:rsidRPr="00FA6B4A" w:rsidRDefault="00C92D0F" w:rsidP="00CE5463"/>
        </w:tc>
        <w:tc>
          <w:tcPr>
            <w:tcW w:w="1940" w:type="dxa"/>
          </w:tcPr>
          <w:p w14:paraId="41EE0050" w14:textId="77777777" w:rsidR="00C92D0F" w:rsidRPr="00FA6B4A" w:rsidRDefault="00C92D0F" w:rsidP="00CE5463">
            <w:r w:rsidRPr="00FA6B4A">
              <w:t>1. Провести День открытых дверей для родителей по теме «Создание условий для развития творческих способностей дошкольников».</w:t>
            </w:r>
          </w:p>
          <w:p w14:paraId="628ECCA2" w14:textId="77777777" w:rsidR="00C92D0F" w:rsidRPr="00FA6B4A" w:rsidRDefault="00C92D0F" w:rsidP="00CE5463">
            <w:r w:rsidRPr="00FA6B4A">
              <w:t>2. Провести консультацию по теме</w:t>
            </w:r>
            <w:r>
              <w:t xml:space="preserve"> «</w:t>
            </w:r>
            <w:r w:rsidRPr="00306E75">
              <w:t>Об охране детского голоса».</w:t>
            </w:r>
          </w:p>
        </w:tc>
      </w:tr>
      <w:tr w:rsidR="00C92D0F" w:rsidRPr="00566FCF" w14:paraId="1A2E81A2" w14:textId="77777777" w:rsidTr="008C6558">
        <w:tc>
          <w:tcPr>
            <w:tcW w:w="1242" w:type="dxa"/>
          </w:tcPr>
          <w:p w14:paraId="024E283A" w14:textId="77777777" w:rsidR="00C92D0F" w:rsidRPr="00FA6B4A" w:rsidRDefault="00C92D0F" w:rsidP="00CE5463">
            <w:r w:rsidRPr="00FA6B4A">
              <w:lastRenderedPageBreak/>
              <w:t xml:space="preserve">Ноябрь </w:t>
            </w:r>
          </w:p>
        </w:tc>
        <w:tc>
          <w:tcPr>
            <w:tcW w:w="2268" w:type="dxa"/>
          </w:tcPr>
          <w:p w14:paraId="0B69FA56" w14:textId="77777777" w:rsidR="00C92D0F" w:rsidRPr="00FA6B4A" w:rsidRDefault="00C92D0F" w:rsidP="00CE5463">
            <w:r w:rsidRPr="00FA6B4A">
              <w:t>1. Оформить музыкальный зал к осенним праздникам.</w:t>
            </w:r>
          </w:p>
          <w:p w14:paraId="7BB570BC" w14:textId="77777777" w:rsidR="00C92D0F" w:rsidRPr="00FA6B4A" w:rsidRDefault="00C92D0F" w:rsidP="00CE5463">
            <w:r w:rsidRPr="00FA6B4A">
              <w:t>2. Подготовить детские костюмы и их детали, для участия детей  в развлечениях.</w:t>
            </w:r>
          </w:p>
          <w:p w14:paraId="7AB2D5AB" w14:textId="77777777" w:rsidR="00C92D0F" w:rsidRPr="00FA6B4A" w:rsidRDefault="00C92D0F" w:rsidP="00CE5463">
            <w:r w:rsidRPr="00FA6B4A">
              <w:t>3. Оформить ширму для проведения кукольного спектакля.</w:t>
            </w:r>
          </w:p>
        </w:tc>
        <w:tc>
          <w:tcPr>
            <w:tcW w:w="2236" w:type="dxa"/>
          </w:tcPr>
          <w:p w14:paraId="39BBFC14" w14:textId="77777777" w:rsidR="00C92D0F" w:rsidRPr="00EC5FA0" w:rsidRDefault="00C92D0F" w:rsidP="00CE5463">
            <w:r w:rsidRPr="00FA6B4A">
              <w:t xml:space="preserve">1. Провести консультацию с педагогами на тему </w:t>
            </w:r>
            <w:r w:rsidRPr="00EC5FA0">
              <w:t>«Роль воспитателя на праздниках».</w:t>
            </w:r>
          </w:p>
          <w:p w14:paraId="7BC267F3" w14:textId="77777777" w:rsidR="00C92D0F" w:rsidRPr="00FA6B4A" w:rsidRDefault="00C92D0F" w:rsidP="00CE5463">
            <w:r w:rsidRPr="00FA6B4A">
              <w:t xml:space="preserve">2. </w:t>
            </w:r>
            <w:r w:rsidRPr="00FA6B4A">
              <w:rPr>
                <w:u w:val="single"/>
              </w:rPr>
              <w:t>1 занятие:</w:t>
            </w:r>
          </w:p>
          <w:p w14:paraId="6C1AC990" w14:textId="77777777" w:rsidR="00C92D0F" w:rsidRPr="00FA6B4A" w:rsidRDefault="00C92D0F" w:rsidP="00CE5463">
            <w:r w:rsidRPr="00FA6B4A">
              <w:t>Теоретические аспекты развития эмоциональной сферы ребёнка в процессе слушания музыкальных произведений.</w:t>
            </w:r>
          </w:p>
          <w:p w14:paraId="5AB395EB" w14:textId="77777777" w:rsidR="00C92D0F" w:rsidRPr="00FA6B4A" w:rsidRDefault="00C92D0F" w:rsidP="00CE5463">
            <w:r w:rsidRPr="00FA6B4A">
              <w:rPr>
                <w:u w:val="single"/>
              </w:rPr>
              <w:t xml:space="preserve">2 занятие: </w:t>
            </w:r>
          </w:p>
          <w:p w14:paraId="368B34E9" w14:textId="77777777" w:rsidR="00C92D0F" w:rsidRPr="00FA6B4A" w:rsidRDefault="00C92D0F" w:rsidP="00CE5463">
            <w:r w:rsidRPr="00FA6B4A">
              <w:t>Методические особенности организации прослушивания музыкальных произведений в младшем и в старшем дошкольном возрасте.</w:t>
            </w:r>
          </w:p>
        </w:tc>
        <w:tc>
          <w:tcPr>
            <w:tcW w:w="1885" w:type="dxa"/>
          </w:tcPr>
          <w:p w14:paraId="15798EA3" w14:textId="77777777" w:rsidR="00C92D0F" w:rsidRPr="00FA6B4A" w:rsidRDefault="00C92D0F" w:rsidP="00CE5463">
            <w:r w:rsidRPr="00FA6B4A">
              <w:t xml:space="preserve">1. </w:t>
            </w:r>
            <w:r>
              <w:t xml:space="preserve">Провести развлечение  </w:t>
            </w:r>
            <w:r w:rsidRPr="009F065B">
              <w:t xml:space="preserve">«Раз, </w:t>
            </w:r>
            <w:proofErr w:type="spellStart"/>
            <w:r w:rsidRPr="009F065B">
              <w:t>два,три</w:t>
            </w:r>
            <w:proofErr w:type="spellEnd"/>
            <w:r w:rsidRPr="009F065B">
              <w:t>, четыре, пять – отправляемся играть»</w:t>
            </w:r>
            <w:r>
              <w:t>,</w:t>
            </w:r>
          </w:p>
          <w:p w14:paraId="7361BB55" w14:textId="77777777" w:rsidR="00C92D0F" w:rsidRPr="00FA6B4A" w:rsidRDefault="00C92D0F" w:rsidP="00CE5463">
            <w:r>
              <w:t>2</w:t>
            </w:r>
            <w:r w:rsidRPr="00FA6B4A">
              <w:t xml:space="preserve">. Провести </w:t>
            </w:r>
            <w:r>
              <w:t xml:space="preserve">утренник  </w:t>
            </w:r>
            <w:r w:rsidRPr="009F065B">
              <w:t xml:space="preserve">«Самая прекрасная из женщин!», </w:t>
            </w:r>
            <w:r>
              <w:t xml:space="preserve"> (ко Дню </w:t>
            </w:r>
            <w:r w:rsidRPr="00FA6B4A">
              <w:t>матери).</w:t>
            </w:r>
          </w:p>
        </w:tc>
        <w:tc>
          <w:tcPr>
            <w:tcW w:w="1940" w:type="dxa"/>
          </w:tcPr>
          <w:p w14:paraId="075CADF5" w14:textId="77777777" w:rsidR="00C92D0F" w:rsidRPr="00FA6B4A" w:rsidRDefault="00C92D0F" w:rsidP="00CE5463">
            <w:r w:rsidRPr="00FA6B4A">
              <w:t xml:space="preserve">1. Провести консультацию на тему </w:t>
            </w:r>
            <w:r w:rsidRPr="00AD096F">
              <w:t>«Развитие чувства ритма у ребёнка</w:t>
            </w:r>
            <w:r>
              <w:t>».</w:t>
            </w:r>
          </w:p>
          <w:p w14:paraId="098A5012" w14:textId="77777777" w:rsidR="00C92D0F" w:rsidRPr="00FA6B4A" w:rsidRDefault="00C92D0F" w:rsidP="00CE5463">
            <w:r w:rsidRPr="00FA6B4A">
              <w:t>2. Провести практикум: показ работы с дидактическими играми (для старшего дошкольного возраста).</w:t>
            </w:r>
          </w:p>
        </w:tc>
      </w:tr>
      <w:tr w:rsidR="00C92D0F" w:rsidRPr="00566FCF" w14:paraId="5C797FAD" w14:textId="77777777" w:rsidTr="008C6558">
        <w:tc>
          <w:tcPr>
            <w:tcW w:w="1242" w:type="dxa"/>
          </w:tcPr>
          <w:p w14:paraId="052FD515" w14:textId="77777777" w:rsidR="00C92D0F" w:rsidRPr="00FA6B4A" w:rsidRDefault="00C92D0F" w:rsidP="00CE5463">
            <w:r w:rsidRPr="00FA6B4A">
              <w:t>Декабрь</w:t>
            </w:r>
          </w:p>
        </w:tc>
        <w:tc>
          <w:tcPr>
            <w:tcW w:w="2268" w:type="dxa"/>
          </w:tcPr>
          <w:p w14:paraId="170E4712" w14:textId="77777777" w:rsidR="00C92D0F" w:rsidRPr="00FA6B4A" w:rsidRDefault="00C92D0F" w:rsidP="00CE5463">
            <w:r w:rsidRPr="00FA6B4A">
              <w:t xml:space="preserve">Оформить музыкальный зал к новогодним праздникам. Изготовить костюмы и их детали для детей и взрослых для участия в новогодних утренниках. </w:t>
            </w:r>
          </w:p>
        </w:tc>
        <w:tc>
          <w:tcPr>
            <w:tcW w:w="2236" w:type="dxa"/>
          </w:tcPr>
          <w:p w14:paraId="19C9391C" w14:textId="77777777" w:rsidR="00C92D0F" w:rsidRPr="00FA6B4A" w:rsidRDefault="00C92D0F" w:rsidP="00CE5463">
            <w:r w:rsidRPr="00FA6B4A">
              <w:t xml:space="preserve">1. </w:t>
            </w:r>
            <w:r>
              <w:t>Провести работу с педагогами ДГ</w:t>
            </w:r>
            <w:r w:rsidRPr="00FA6B4A">
              <w:t xml:space="preserve"> по подготовке к новогодним утренникам и спланировать совместную деятельность по оформлению учреждения к праздникам.</w:t>
            </w:r>
          </w:p>
        </w:tc>
        <w:tc>
          <w:tcPr>
            <w:tcW w:w="1885" w:type="dxa"/>
          </w:tcPr>
          <w:p w14:paraId="57A0AA28" w14:textId="77777777" w:rsidR="00C92D0F" w:rsidRPr="00FA6B4A" w:rsidRDefault="00C92D0F" w:rsidP="00CE5463">
            <w:r w:rsidRPr="00FA6B4A">
              <w:t>1, Провести новогодние утренники для детей.</w:t>
            </w:r>
          </w:p>
          <w:p w14:paraId="49ACA935" w14:textId="77777777" w:rsidR="00C92D0F" w:rsidRPr="00FA6B4A" w:rsidRDefault="00C92D0F" w:rsidP="00CE5463">
            <w:r w:rsidRPr="00FA6B4A">
              <w:t>2. Организовать конкурс елочных игрушек и новогодних елок «Новогодняя фантазия»</w:t>
            </w:r>
          </w:p>
        </w:tc>
        <w:tc>
          <w:tcPr>
            <w:tcW w:w="1940" w:type="dxa"/>
          </w:tcPr>
          <w:p w14:paraId="7FE42693" w14:textId="77777777" w:rsidR="00C92D0F" w:rsidRDefault="00C92D0F" w:rsidP="00CE5463">
            <w:r w:rsidRPr="00FA6B4A">
              <w:t>Привлечь родителей к организации новогодних праздников, и</w:t>
            </w:r>
            <w:r>
              <w:t>зготовлению костюмов, декораций.</w:t>
            </w:r>
          </w:p>
          <w:p w14:paraId="6EA8CAD0" w14:textId="77777777" w:rsidR="00C92D0F" w:rsidRPr="00FA6B4A" w:rsidRDefault="00C92D0F" w:rsidP="00CE5463">
            <w:r>
              <w:t>Провести консультацию «</w:t>
            </w:r>
            <w:r w:rsidRPr="001B10C3">
              <w:t>Развитие музыкального слуха</w:t>
            </w:r>
            <w:r w:rsidRPr="00AD096F">
              <w:t>».</w:t>
            </w:r>
          </w:p>
        </w:tc>
      </w:tr>
      <w:tr w:rsidR="00C92D0F" w:rsidRPr="00566FCF" w14:paraId="687A3E09" w14:textId="77777777" w:rsidTr="008C6558">
        <w:tc>
          <w:tcPr>
            <w:tcW w:w="1242" w:type="dxa"/>
          </w:tcPr>
          <w:p w14:paraId="3C240244" w14:textId="77777777" w:rsidR="00C92D0F" w:rsidRPr="00FA6B4A" w:rsidRDefault="00C92D0F" w:rsidP="00CE5463">
            <w:r w:rsidRPr="00FA6B4A">
              <w:t xml:space="preserve">Январь </w:t>
            </w:r>
          </w:p>
        </w:tc>
        <w:tc>
          <w:tcPr>
            <w:tcW w:w="2268" w:type="dxa"/>
          </w:tcPr>
          <w:p w14:paraId="4C77AC31" w14:textId="77777777" w:rsidR="00C92D0F" w:rsidRPr="00FA6B4A" w:rsidRDefault="00C92D0F" w:rsidP="00CE5463">
            <w:r w:rsidRPr="00FA6B4A">
              <w:t>1. Пополнить фонотеку по разделу «Слушание».</w:t>
            </w:r>
          </w:p>
          <w:p w14:paraId="2615A433" w14:textId="77777777" w:rsidR="00C92D0F" w:rsidRPr="00FA6B4A" w:rsidRDefault="00C92D0F" w:rsidP="00CE5463">
            <w:r w:rsidRPr="00FA6B4A">
              <w:t>2. Оформить музыкальный зал к проведению фольклорного развлечения «</w:t>
            </w:r>
            <w:r>
              <w:t>Рождественские к</w:t>
            </w:r>
            <w:r w:rsidRPr="00FA6B4A">
              <w:t>олядки».</w:t>
            </w:r>
          </w:p>
        </w:tc>
        <w:tc>
          <w:tcPr>
            <w:tcW w:w="2236" w:type="dxa"/>
          </w:tcPr>
          <w:p w14:paraId="27490E8C" w14:textId="77777777" w:rsidR="00C92D0F" w:rsidRPr="00FA6B4A" w:rsidRDefault="00C92D0F" w:rsidP="00CE5463">
            <w:r w:rsidRPr="00FA6B4A">
              <w:t>1. Провести работу</w:t>
            </w:r>
            <w:r>
              <w:t xml:space="preserve"> с воспитателями старших подгрупп. 2.П</w:t>
            </w:r>
            <w:r w:rsidRPr="00FA6B4A">
              <w:t>одобрать музыкально-творческие игры для совместной деятельности.</w:t>
            </w:r>
          </w:p>
          <w:p w14:paraId="38BFD86B" w14:textId="77777777" w:rsidR="00C92D0F" w:rsidRPr="00FA6B4A" w:rsidRDefault="00C92D0F" w:rsidP="00CE5463"/>
        </w:tc>
        <w:tc>
          <w:tcPr>
            <w:tcW w:w="1885" w:type="dxa"/>
          </w:tcPr>
          <w:p w14:paraId="32DE4641" w14:textId="77777777" w:rsidR="00C92D0F" w:rsidRPr="00FA6B4A" w:rsidRDefault="00C92D0F" w:rsidP="00CE5463">
            <w:r w:rsidRPr="00FA6B4A">
              <w:t xml:space="preserve">1. </w:t>
            </w:r>
            <w:r>
              <w:t xml:space="preserve">Провести </w:t>
            </w:r>
            <w:r w:rsidRPr="009F065B">
              <w:t xml:space="preserve">фольклорный  праздник «Рождественские колядки», </w:t>
            </w:r>
          </w:p>
          <w:p w14:paraId="143A0D19" w14:textId="77777777" w:rsidR="00C92D0F" w:rsidRPr="00FA6B4A" w:rsidRDefault="00C92D0F" w:rsidP="00CE5463">
            <w:r w:rsidRPr="00FA6B4A">
              <w:t xml:space="preserve">2. </w:t>
            </w:r>
            <w:r>
              <w:t xml:space="preserve">Организовать развлечение </w:t>
            </w:r>
            <w:r w:rsidRPr="009F065B">
              <w:t>«В гости к зимушке-Зиме»</w:t>
            </w:r>
            <w:r>
              <w:t>,</w:t>
            </w:r>
          </w:p>
          <w:p w14:paraId="121537A0" w14:textId="77777777" w:rsidR="00C92D0F" w:rsidRPr="00FA6B4A" w:rsidRDefault="00C92D0F" w:rsidP="00CE5463">
            <w:r w:rsidRPr="00FA6B4A">
              <w:t>3. Провести совместное занятие с детьми и родителями .</w:t>
            </w:r>
          </w:p>
        </w:tc>
        <w:tc>
          <w:tcPr>
            <w:tcW w:w="1940" w:type="dxa"/>
          </w:tcPr>
          <w:p w14:paraId="5303A9CC" w14:textId="77777777" w:rsidR="00C92D0F" w:rsidRPr="00FA6B4A" w:rsidRDefault="00C92D0F" w:rsidP="00CE5463">
            <w:r w:rsidRPr="00FA6B4A">
              <w:t>1. Провести консультацию для родителей на тему «</w:t>
            </w:r>
            <w:r w:rsidRPr="00AD096F">
              <w:t>Развитие воображения у детей</w:t>
            </w:r>
            <w:r w:rsidRPr="00FA6B4A">
              <w:t>».</w:t>
            </w:r>
          </w:p>
          <w:p w14:paraId="4E95EB8C" w14:textId="77777777" w:rsidR="00C92D0F" w:rsidRPr="00FA6B4A" w:rsidRDefault="00C92D0F" w:rsidP="00CE5463">
            <w:r w:rsidRPr="00FA6B4A">
              <w:t>2. Провести совместное занятие с детьми и родителями.</w:t>
            </w:r>
          </w:p>
        </w:tc>
      </w:tr>
      <w:tr w:rsidR="00C92D0F" w:rsidRPr="00566FCF" w14:paraId="2146A6BE" w14:textId="77777777" w:rsidTr="008C6558">
        <w:tc>
          <w:tcPr>
            <w:tcW w:w="1242" w:type="dxa"/>
          </w:tcPr>
          <w:p w14:paraId="34AAD9DA" w14:textId="77777777" w:rsidR="00C92D0F" w:rsidRPr="00FA6B4A" w:rsidRDefault="00C92D0F" w:rsidP="00CE5463">
            <w:r w:rsidRPr="00FA6B4A">
              <w:lastRenderedPageBreak/>
              <w:t xml:space="preserve">Февраль </w:t>
            </w:r>
          </w:p>
        </w:tc>
        <w:tc>
          <w:tcPr>
            <w:tcW w:w="2268" w:type="dxa"/>
          </w:tcPr>
          <w:p w14:paraId="19746055" w14:textId="77777777" w:rsidR="00C92D0F" w:rsidRPr="00FA6B4A" w:rsidRDefault="00C92D0F" w:rsidP="00CE5463">
            <w:r w:rsidRPr="00FA6B4A">
              <w:t xml:space="preserve">1. Оформить музыкальный зал к праздничному утреннику «Наши защитники». </w:t>
            </w:r>
          </w:p>
          <w:p w14:paraId="20A05215" w14:textId="77777777" w:rsidR="00C92D0F" w:rsidRDefault="00C92D0F" w:rsidP="00CE5463">
            <w:r w:rsidRPr="00FA6B4A">
              <w:t>2. Подбор музыкального материала к празднику «</w:t>
            </w:r>
            <w:r>
              <w:t xml:space="preserve">Ой, </w:t>
            </w:r>
            <w:proofErr w:type="spellStart"/>
            <w:r>
              <w:t>Маслёна</w:t>
            </w:r>
            <w:proofErr w:type="spellEnd"/>
            <w:r>
              <w:t>-красота!</w:t>
            </w:r>
            <w:r w:rsidRPr="00FA6B4A">
              <w:t>».</w:t>
            </w:r>
          </w:p>
          <w:p w14:paraId="4179A1C2" w14:textId="77777777" w:rsidR="00C92D0F" w:rsidRPr="00FA6B4A" w:rsidRDefault="00C92D0F" w:rsidP="00CE5463">
            <w:r>
              <w:t>3.</w:t>
            </w:r>
            <w:r w:rsidRPr="00FA6B4A">
              <w:t xml:space="preserve"> . Оформить музыкальный</w:t>
            </w:r>
            <w:r>
              <w:t xml:space="preserve"> зал к празднованию  фольклорного праздника «Ой, </w:t>
            </w:r>
            <w:proofErr w:type="spellStart"/>
            <w:r>
              <w:t>Маслёна</w:t>
            </w:r>
            <w:proofErr w:type="spellEnd"/>
            <w:r>
              <w:t>-красота!</w:t>
            </w:r>
            <w:r w:rsidRPr="00FA6B4A">
              <w:t>».</w:t>
            </w:r>
            <w:r>
              <w:t xml:space="preserve"> </w:t>
            </w:r>
          </w:p>
          <w:p w14:paraId="723F56CE" w14:textId="77777777" w:rsidR="00C92D0F" w:rsidRPr="00FA6B4A" w:rsidRDefault="00C92D0F" w:rsidP="00CE5463"/>
        </w:tc>
        <w:tc>
          <w:tcPr>
            <w:tcW w:w="2236" w:type="dxa"/>
          </w:tcPr>
          <w:p w14:paraId="02F21A0C" w14:textId="77777777" w:rsidR="00C92D0F" w:rsidRPr="00FA6B4A" w:rsidRDefault="00C92D0F" w:rsidP="00CE5463">
            <w:r w:rsidRPr="00FA6B4A">
              <w:t>1. Планирование занятия «Игры со звуками» (2-ая младшая и средняя группы).</w:t>
            </w:r>
          </w:p>
          <w:p w14:paraId="1CDDDF8E" w14:textId="77777777" w:rsidR="00C92D0F" w:rsidRPr="00FA6B4A" w:rsidRDefault="00C92D0F" w:rsidP="00CE5463">
            <w:r w:rsidRPr="00FA6B4A">
              <w:t>2. Провести консультацию на тему «</w:t>
            </w:r>
            <w:r w:rsidRPr="001B10C3">
              <w:t>Роль воспитателя в обучении игре на ДМИ</w:t>
            </w:r>
            <w:r w:rsidRPr="00FA6B4A">
              <w:t>».</w:t>
            </w:r>
          </w:p>
        </w:tc>
        <w:tc>
          <w:tcPr>
            <w:tcW w:w="1885" w:type="dxa"/>
          </w:tcPr>
          <w:p w14:paraId="06D60FFA" w14:textId="77777777" w:rsidR="00C92D0F" w:rsidRPr="00FA6B4A" w:rsidRDefault="00C92D0F" w:rsidP="00CE5463">
            <w:r w:rsidRPr="00FA6B4A">
              <w:t>1. Провести утренник «</w:t>
            </w:r>
            <w:r>
              <w:t>Наши защитники</w:t>
            </w:r>
            <w:r w:rsidRPr="00FA6B4A">
              <w:t>.</w:t>
            </w:r>
          </w:p>
          <w:p w14:paraId="5D2F9594" w14:textId="77777777" w:rsidR="00C92D0F" w:rsidRDefault="00C92D0F" w:rsidP="00CE5463">
            <w:r w:rsidRPr="00FA6B4A">
              <w:t>2. Провести развлечение для младших дошкольников «</w:t>
            </w:r>
            <w:r w:rsidRPr="00C7255D">
              <w:t>Игрушки в гостях у ребят</w:t>
            </w:r>
            <w:r w:rsidRPr="00FA6B4A">
              <w:t>»</w:t>
            </w:r>
            <w:r>
              <w:t>,</w:t>
            </w:r>
          </w:p>
          <w:p w14:paraId="058A2B9B" w14:textId="77777777" w:rsidR="00C92D0F" w:rsidRPr="00FA6B4A" w:rsidRDefault="00C92D0F" w:rsidP="00CE5463">
            <w:r>
              <w:t xml:space="preserve">3.Провести фольклорный праздник </w:t>
            </w:r>
            <w:r w:rsidRPr="009F065B">
              <w:t xml:space="preserve">«Ой,  </w:t>
            </w:r>
            <w:proofErr w:type="spellStart"/>
            <w:r w:rsidRPr="009F065B">
              <w:t>Маслена</w:t>
            </w:r>
            <w:proofErr w:type="spellEnd"/>
            <w:r w:rsidRPr="009F065B">
              <w:t xml:space="preserve"> – красота!»</w:t>
            </w:r>
            <w:r>
              <w:t>.</w:t>
            </w:r>
          </w:p>
        </w:tc>
        <w:tc>
          <w:tcPr>
            <w:tcW w:w="1940" w:type="dxa"/>
          </w:tcPr>
          <w:p w14:paraId="20B78ECF" w14:textId="77777777" w:rsidR="00C92D0F" w:rsidRPr="00FA6B4A" w:rsidRDefault="00C92D0F" w:rsidP="00CE5463">
            <w:r w:rsidRPr="00FA6B4A">
              <w:t>1. Привлечь к участию в утреннике «Наши защитники» пап и дедушек.</w:t>
            </w:r>
          </w:p>
          <w:p w14:paraId="3CEE6933" w14:textId="77777777" w:rsidR="00C92D0F" w:rsidRPr="00FA6B4A" w:rsidRDefault="00C92D0F" w:rsidP="00CE5463">
            <w:r w:rsidRPr="00FA6B4A">
              <w:t>2. Практикум «Фольклорные</w:t>
            </w:r>
            <w:r>
              <w:t xml:space="preserve"> и народные игры в разви</w:t>
            </w:r>
            <w:r w:rsidRPr="00FA6B4A">
              <w:t>тии творческих способностей у дошкольников»</w:t>
            </w:r>
          </w:p>
        </w:tc>
      </w:tr>
      <w:tr w:rsidR="00C92D0F" w:rsidRPr="00566FCF" w14:paraId="25852BBF" w14:textId="77777777" w:rsidTr="008C6558">
        <w:tc>
          <w:tcPr>
            <w:tcW w:w="1242" w:type="dxa"/>
          </w:tcPr>
          <w:p w14:paraId="2E777901" w14:textId="77777777" w:rsidR="00C92D0F" w:rsidRPr="00FA6B4A" w:rsidRDefault="00C92D0F" w:rsidP="00CE5463">
            <w:r w:rsidRPr="00FA6B4A">
              <w:t>Март</w:t>
            </w:r>
          </w:p>
        </w:tc>
        <w:tc>
          <w:tcPr>
            <w:tcW w:w="2268" w:type="dxa"/>
          </w:tcPr>
          <w:p w14:paraId="3869D4C2" w14:textId="77777777" w:rsidR="00C92D0F" w:rsidRPr="00FA6B4A" w:rsidRDefault="00C92D0F" w:rsidP="00CE5463">
            <w:r w:rsidRPr="00FA6B4A">
              <w:t>1. Оформить музыкальный</w:t>
            </w:r>
            <w:r>
              <w:t xml:space="preserve"> зал к празднованию дня 8 Марта.</w:t>
            </w:r>
          </w:p>
          <w:p w14:paraId="4F13F58F" w14:textId="77777777" w:rsidR="00C92D0F" w:rsidRPr="00FA6B4A" w:rsidRDefault="00C92D0F" w:rsidP="00CE5463">
            <w:r w:rsidRPr="00FA6B4A">
              <w:t>2. Изготовить дидактические игры на развитие метрической пульсации и динамике.</w:t>
            </w:r>
          </w:p>
        </w:tc>
        <w:tc>
          <w:tcPr>
            <w:tcW w:w="2236" w:type="dxa"/>
          </w:tcPr>
          <w:p w14:paraId="4BC05C0B" w14:textId="77777777" w:rsidR="00C92D0F" w:rsidRPr="00FA6B4A" w:rsidRDefault="00C92D0F" w:rsidP="00CE5463">
            <w:r w:rsidRPr="00FA6B4A">
              <w:t xml:space="preserve">1. Планирование занятия «Игры со звуками» (подготовительная </w:t>
            </w:r>
            <w:r>
              <w:t>под</w:t>
            </w:r>
            <w:r w:rsidRPr="00FA6B4A">
              <w:t>группа).</w:t>
            </w:r>
          </w:p>
          <w:p w14:paraId="2D97FDD2" w14:textId="77777777" w:rsidR="00C92D0F" w:rsidRPr="00FA6B4A" w:rsidRDefault="00C92D0F" w:rsidP="00CE5463">
            <w:r w:rsidRPr="00FA6B4A">
              <w:t>2. Работа с педагогами к утреннику 8 Марта.</w:t>
            </w:r>
          </w:p>
        </w:tc>
        <w:tc>
          <w:tcPr>
            <w:tcW w:w="1885" w:type="dxa"/>
          </w:tcPr>
          <w:p w14:paraId="3AF12360" w14:textId="77777777" w:rsidR="00C92D0F" w:rsidRPr="00FA6B4A" w:rsidRDefault="00C92D0F" w:rsidP="00CE5463">
            <w:r w:rsidRPr="00FA6B4A">
              <w:t>1. Провести утренники, посвящённые дню 8 Марта.</w:t>
            </w:r>
          </w:p>
          <w:p w14:paraId="4FE6FBA8" w14:textId="77777777" w:rsidR="00C92D0F" w:rsidRPr="00FA6B4A" w:rsidRDefault="00C92D0F" w:rsidP="00CE5463">
            <w:r>
              <w:t xml:space="preserve"> </w:t>
            </w:r>
          </w:p>
        </w:tc>
        <w:tc>
          <w:tcPr>
            <w:tcW w:w="1940" w:type="dxa"/>
          </w:tcPr>
          <w:p w14:paraId="6B513771" w14:textId="77777777" w:rsidR="00C92D0F" w:rsidRPr="00FA6B4A" w:rsidRDefault="00C92D0F" w:rsidP="00CE5463">
            <w:r w:rsidRPr="00FA6B4A">
              <w:t>1. Провести консультацию на тему «</w:t>
            </w:r>
            <w:r w:rsidRPr="00B2634D">
              <w:t>Музыкально-ритмические игры</w:t>
            </w:r>
            <w:r w:rsidRPr="00FA6B4A">
              <w:t>».</w:t>
            </w:r>
          </w:p>
          <w:p w14:paraId="25C8DAF8" w14:textId="77777777" w:rsidR="00C92D0F" w:rsidRPr="00FA6B4A" w:rsidRDefault="00C92D0F" w:rsidP="00CE5463"/>
        </w:tc>
      </w:tr>
      <w:tr w:rsidR="00C92D0F" w:rsidRPr="00566FCF" w14:paraId="1479F10E" w14:textId="77777777" w:rsidTr="008C6558">
        <w:tc>
          <w:tcPr>
            <w:tcW w:w="1242" w:type="dxa"/>
          </w:tcPr>
          <w:p w14:paraId="00EBF517" w14:textId="77777777" w:rsidR="00C92D0F" w:rsidRPr="00FA6B4A" w:rsidRDefault="00C92D0F" w:rsidP="00CE5463">
            <w:r w:rsidRPr="00FA6B4A">
              <w:t>Апрель</w:t>
            </w:r>
          </w:p>
        </w:tc>
        <w:tc>
          <w:tcPr>
            <w:tcW w:w="2268" w:type="dxa"/>
          </w:tcPr>
          <w:p w14:paraId="77261765" w14:textId="77777777" w:rsidR="00C92D0F" w:rsidRPr="00FA6B4A" w:rsidRDefault="00C92D0F" w:rsidP="00CE5463">
            <w:r w:rsidRPr="00FA6B4A">
              <w:t>1. Оформит</w:t>
            </w:r>
            <w:r>
              <w:t>ь музыкальный зал к проведению ф</w:t>
            </w:r>
            <w:r w:rsidRPr="00FA6B4A">
              <w:t xml:space="preserve">ольклорного праздника  </w:t>
            </w:r>
            <w:r>
              <w:t xml:space="preserve"> ,</w:t>
            </w:r>
            <w:r w:rsidRPr="009F065B">
              <w:t xml:space="preserve"> «Веселись народ праздник Пасхи у ворот!», </w:t>
            </w:r>
            <w:r>
              <w:t xml:space="preserve">  развлечения  </w:t>
            </w:r>
            <w:r w:rsidRPr="009F065B">
              <w:t>«Праздник хорошего настроения»</w:t>
            </w:r>
            <w:r>
              <w:t>.</w:t>
            </w:r>
          </w:p>
          <w:p w14:paraId="0B5C65B2" w14:textId="77777777" w:rsidR="00C92D0F" w:rsidRPr="00FA6B4A" w:rsidRDefault="00C92D0F" w:rsidP="00CE5463"/>
        </w:tc>
        <w:tc>
          <w:tcPr>
            <w:tcW w:w="2236" w:type="dxa"/>
          </w:tcPr>
          <w:p w14:paraId="72B6212C" w14:textId="77777777" w:rsidR="00C92D0F" w:rsidRPr="00FA6B4A" w:rsidRDefault="00C92D0F" w:rsidP="00CE5463">
            <w:r w:rsidRPr="00FA6B4A">
              <w:t>1. Провести консультацию на тему «Развитие активного словаря в процессе восприятия музыки».</w:t>
            </w:r>
          </w:p>
        </w:tc>
        <w:tc>
          <w:tcPr>
            <w:tcW w:w="1885" w:type="dxa"/>
          </w:tcPr>
          <w:p w14:paraId="50238813" w14:textId="77777777" w:rsidR="00C92D0F" w:rsidRPr="00FA6B4A" w:rsidRDefault="00C92D0F" w:rsidP="00CE5463">
            <w:r w:rsidRPr="00FA6B4A">
              <w:t xml:space="preserve">1. Провести </w:t>
            </w:r>
            <w:proofErr w:type="spellStart"/>
            <w:r>
              <w:t>резвлечение</w:t>
            </w:r>
            <w:proofErr w:type="spellEnd"/>
            <w:r w:rsidRPr="00FA6B4A">
              <w:t xml:space="preserve"> с младшими дошкольниками </w:t>
            </w:r>
            <w:r w:rsidRPr="009F065B">
              <w:t>«Праздник хорошего настроения»</w:t>
            </w:r>
            <w:r>
              <w:t xml:space="preserve"> </w:t>
            </w:r>
          </w:p>
          <w:p w14:paraId="7E281ABD" w14:textId="77777777" w:rsidR="00C92D0F" w:rsidRPr="00FA6B4A" w:rsidRDefault="00C92D0F" w:rsidP="00CE5463">
            <w:r w:rsidRPr="00FA6B4A">
              <w:t xml:space="preserve">2. Провести </w:t>
            </w:r>
            <w:r>
              <w:t xml:space="preserve">фольклорный праздник  </w:t>
            </w:r>
            <w:r w:rsidRPr="009F065B">
              <w:t>«Веселись народ праздник Пасхи у ворот!»</w:t>
            </w:r>
            <w:r>
              <w:t>.</w:t>
            </w:r>
          </w:p>
        </w:tc>
        <w:tc>
          <w:tcPr>
            <w:tcW w:w="1940" w:type="dxa"/>
          </w:tcPr>
          <w:p w14:paraId="6396BCB2" w14:textId="77777777" w:rsidR="00C92D0F" w:rsidRPr="00FA6B4A" w:rsidRDefault="00C92D0F" w:rsidP="00CE5463">
            <w:r w:rsidRPr="00FA6B4A">
              <w:t>1. Провести день открытых дверей.</w:t>
            </w:r>
          </w:p>
          <w:p w14:paraId="28D1D235" w14:textId="77777777" w:rsidR="00C92D0F" w:rsidRPr="00FA6B4A" w:rsidRDefault="00C92D0F" w:rsidP="00CE5463">
            <w:r w:rsidRPr="00FA6B4A">
              <w:t>2</w:t>
            </w:r>
            <w:r>
              <w:t xml:space="preserve"> Провести консультацию «</w:t>
            </w:r>
            <w:r w:rsidRPr="00B2634D">
              <w:t xml:space="preserve">О </w:t>
            </w:r>
            <w:proofErr w:type="spellStart"/>
            <w:r w:rsidRPr="00B2634D">
              <w:t>музыкаль</w:t>
            </w:r>
            <w:r>
              <w:t>-</w:t>
            </w:r>
            <w:r w:rsidRPr="00B2634D">
              <w:t>ных</w:t>
            </w:r>
            <w:proofErr w:type="spellEnd"/>
            <w:r w:rsidRPr="00B2634D">
              <w:t xml:space="preserve"> </w:t>
            </w:r>
            <w:proofErr w:type="spellStart"/>
            <w:r w:rsidRPr="00B2634D">
              <w:t>способнос</w:t>
            </w:r>
            <w:r>
              <w:t>-</w:t>
            </w:r>
            <w:r w:rsidRPr="00B2634D">
              <w:t>тях</w:t>
            </w:r>
            <w:proofErr w:type="spellEnd"/>
            <w:r w:rsidRPr="00B2634D">
              <w:t xml:space="preserve"> ребёнка</w:t>
            </w:r>
            <w:r>
              <w:t>».</w:t>
            </w:r>
          </w:p>
        </w:tc>
      </w:tr>
      <w:tr w:rsidR="00C92D0F" w:rsidRPr="00566FCF" w14:paraId="6CDBAFBC" w14:textId="77777777" w:rsidTr="008C6558">
        <w:tc>
          <w:tcPr>
            <w:tcW w:w="1242" w:type="dxa"/>
          </w:tcPr>
          <w:p w14:paraId="25216999" w14:textId="77777777" w:rsidR="00C92D0F" w:rsidRPr="00FA6B4A" w:rsidRDefault="00C92D0F" w:rsidP="00CE5463">
            <w:r w:rsidRPr="00FA6B4A">
              <w:t>Май</w:t>
            </w:r>
          </w:p>
        </w:tc>
        <w:tc>
          <w:tcPr>
            <w:tcW w:w="2268" w:type="dxa"/>
          </w:tcPr>
          <w:p w14:paraId="0DDCDF50" w14:textId="77777777" w:rsidR="00C92D0F" w:rsidRPr="00FA6B4A" w:rsidRDefault="00C92D0F" w:rsidP="00CE5463">
            <w:r w:rsidRPr="00FA6B4A">
              <w:t xml:space="preserve">1. Оформить музыкальный зал к празднику </w:t>
            </w:r>
            <w:r>
              <w:t xml:space="preserve"> </w:t>
            </w:r>
            <w:r w:rsidRPr="009F065B">
              <w:t>«Поклонимся великим тем годам!»</w:t>
            </w:r>
            <w:r>
              <w:t>.</w:t>
            </w:r>
          </w:p>
        </w:tc>
        <w:tc>
          <w:tcPr>
            <w:tcW w:w="2236" w:type="dxa"/>
          </w:tcPr>
          <w:p w14:paraId="6D6FB389" w14:textId="77777777" w:rsidR="00C92D0F" w:rsidRDefault="00C92D0F" w:rsidP="00CE5463">
            <w:r w:rsidRPr="00FA6B4A">
              <w:t>1. Познакомить воспитателей с результатами диагностического обследования детей, выработать рекомендации по индивидуальной работе на летний период.</w:t>
            </w:r>
          </w:p>
          <w:p w14:paraId="714786CD" w14:textId="77777777" w:rsidR="00C92D0F" w:rsidRPr="00FA6B4A" w:rsidRDefault="00C92D0F" w:rsidP="00CE5463"/>
        </w:tc>
        <w:tc>
          <w:tcPr>
            <w:tcW w:w="1885" w:type="dxa"/>
          </w:tcPr>
          <w:p w14:paraId="600B6660" w14:textId="77777777" w:rsidR="00C92D0F" w:rsidRPr="00FA6B4A" w:rsidRDefault="00C92D0F" w:rsidP="00CE5463">
            <w:r w:rsidRPr="00FA6B4A">
              <w:t>1. Провести педагогическую диагностику музыкального развития детей.</w:t>
            </w:r>
          </w:p>
          <w:p w14:paraId="30634D1D" w14:textId="77777777" w:rsidR="00C92D0F" w:rsidRPr="00FA6B4A" w:rsidRDefault="00C92D0F" w:rsidP="00CE5463">
            <w:r w:rsidRPr="00FA6B4A">
              <w:t xml:space="preserve">2. Провести праздник </w:t>
            </w:r>
            <w:r>
              <w:t xml:space="preserve"> </w:t>
            </w:r>
            <w:r w:rsidRPr="009F065B">
              <w:t>«Поклонимся великим тем годам!»</w:t>
            </w:r>
            <w:r>
              <w:t xml:space="preserve">. 3.Провести отчётный </w:t>
            </w:r>
            <w:r>
              <w:lastRenderedPageBreak/>
              <w:t>концерт «Россыпь радужных талантов»</w:t>
            </w:r>
          </w:p>
        </w:tc>
        <w:tc>
          <w:tcPr>
            <w:tcW w:w="1940" w:type="dxa"/>
          </w:tcPr>
          <w:p w14:paraId="6C921C03" w14:textId="77777777" w:rsidR="00C92D0F" w:rsidRDefault="00C92D0F" w:rsidP="00CE5463">
            <w:r w:rsidRPr="00FA6B4A">
              <w:lastRenderedPageBreak/>
              <w:t>1. Провести индивидуальные беседы по результатам диагностики музыкального развития дошкольников за год.</w:t>
            </w:r>
          </w:p>
          <w:p w14:paraId="3C498E0F" w14:textId="77777777" w:rsidR="00C92D0F" w:rsidRPr="00FA6B4A" w:rsidRDefault="00C92D0F" w:rsidP="00CE5463">
            <w:r>
              <w:t xml:space="preserve">2. Провести консультацию </w:t>
            </w:r>
            <w:r>
              <w:lastRenderedPageBreak/>
              <w:t>«Зачем ребёнку музыка».</w:t>
            </w:r>
          </w:p>
        </w:tc>
      </w:tr>
      <w:tr w:rsidR="00C92D0F" w:rsidRPr="00566FCF" w14:paraId="164BA6AA" w14:textId="77777777" w:rsidTr="008C6558">
        <w:tc>
          <w:tcPr>
            <w:tcW w:w="1242" w:type="dxa"/>
          </w:tcPr>
          <w:p w14:paraId="42F1BAC7" w14:textId="77777777" w:rsidR="00C92D0F" w:rsidRPr="00FA6B4A" w:rsidRDefault="00C92D0F" w:rsidP="00CE5463">
            <w:r w:rsidRPr="00FA6B4A">
              <w:lastRenderedPageBreak/>
              <w:t>Июнь</w:t>
            </w:r>
          </w:p>
        </w:tc>
        <w:tc>
          <w:tcPr>
            <w:tcW w:w="2268" w:type="dxa"/>
          </w:tcPr>
          <w:p w14:paraId="4E974B52" w14:textId="77777777" w:rsidR="00C92D0F" w:rsidRPr="00FA6B4A" w:rsidRDefault="00C92D0F" w:rsidP="00CE5463">
            <w:r w:rsidRPr="00FA6B4A">
              <w:t>1. Оформить площадку ДОУ к проведению развлечения «День защиты детей».</w:t>
            </w:r>
          </w:p>
          <w:p w14:paraId="1D315944" w14:textId="77777777" w:rsidR="00C92D0F" w:rsidRPr="00FA6B4A" w:rsidRDefault="00C92D0F" w:rsidP="00CE5463">
            <w:r w:rsidRPr="00FA6B4A">
              <w:t>2. Оформить музыкальный зал к проведению выпускного утренника .</w:t>
            </w:r>
          </w:p>
        </w:tc>
        <w:tc>
          <w:tcPr>
            <w:tcW w:w="2236" w:type="dxa"/>
          </w:tcPr>
          <w:p w14:paraId="093A3C54" w14:textId="77777777" w:rsidR="00C92D0F" w:rsidRPr="00FA6B4A" w:rsidRDefault="00C92D0F" w:rsidP="00CE5463">
            <w:r w:rsidRPr="00FA6B4A">
              <w:t>1. Подготовка к развлечению «</w:t>
            </w:r>
            <w:r>
              <w:t>День защиты детей</w:t>
            </w:r>
            <w:r w:rsidRPr="00FA6B4A">
              <w:t>».</w:t>
            </w:r>
          </w:p>
          <w:p w14:paraId="1A2925F4" w14:textId="77777777" w:rsidR="00C92D0F" w:rsidRPr="00FA6B4A" w:rsidRDefault="00C92D0F" w:rsidP="00CE5463">
            <w:r w:rsidRPr="00FA6B4A">
              <w:t>2. Подготовиться к выпускному .</w:t>
            </w:r>
          </w:p>
        </w:tc>
        <w:tc>
          <w:tcPr>
            <w:tcW w:w="1885" w:type="dxa"/>
          </w:tcPr>
          <w:p w14:paraId="37A1C766" w14:textId="77777777" w:rsidR="00C92D0F" w:rsidRPr="00FA6B4A" w:rsidRDefault="00C92D0F" w:rsidP="00CE5463">
            <w:r w:rsidRPr="00FA6B4A">
              <w:t>1. Организовать праздник Дня защиты детей.</w:t>
            </w:r>
          </w:p>
          <w:p w14:paraId="546B7204" w14:textId="77777777" w:rsidR="00C92D0F" w:rsidRPr="00FA6B4A" w:rsidRDefault="00C92D0F" w:rsidP="00CE5463">
            <w:r w:rsidRPr="00FA6B4A">
              <w:t>2. Организовать праздник выпуска детей в школу.</w:t>
            </w:r>
          </w:p>
        </w:tc>
        <w:tc>
          <w:tcPr>
            <w:tcW w:w="1940" w:type="dxa"/>
          </w:tcPr>
          <w:p w14:paraId="3901D4C0" w14:textId="77777777" w:rsidR="00C92D0F" w:rsidRPr="00FA6B4A" w:rsidRDefault="00C92D0F" w:rsidP="00CE5463">
            <w:r w:rsidRPr="00FA6B4A">
              <w:t>1. Оформить выставочный стенд «Хорошо у нас в саду».</w:t>
            </w:r>
          </w:p>
        </w:tc>
      </w:tr>
    </w:tbl>
    <w:p w14:paraId="6F458439" w14:textId="77777777" w:rsidR="00C92D0F" w:rsidRPr="00566FCF" w:rsidRDefault="00C92D0F" w:rsidP="00C92D0F"/>
    <w:p w14:paraId="58EE6EF3" w14:textId="77777777" w:rsidR="00F60B80" w:rsidRDefault="00F60B80" w:rsidP="00C92D0F"/>
    <w:p w14:paraId="4E233E03" w14:textId="77777777" w:rsidR="00F60B80" w:rsidRDefault="00F60B80" w:rsidP="00C92D0F"/>
    <w:p w14:paraId="390EDBD9" w14:textId="58BBF8CC" w:rsidR="00C92D0F" w:rsidRDefault="00C92D0F" w:rsidP="00C92D0F">
      <w:r>
        <w:t xml:space="preserve">Музыкальный руководитель                                                        </w:t>
      </w:r>
      <w:r w:rsidR="00A67030">
        <w:t>Похвальная М.С</w:t>
      </w:r>
    </w:p>
    <w:p w14:paraId="0A14D6BF" w14:textId="77777777" w:rsidR="00C92D0F" w:rsidRDefault="00C92D0F" w:rsidP="00C92D0F"/>
    <w:p w14:paraId="5C7F18BB" w14:textId="77777777" w:rsidR="00C92D0F" w:rsidRDefault="00C92D0F" w:rsidP="00C92D0F"/>
    <w:p w14:paraId="12E49261" w14:textId="77777777" w:rsidR="00C92D0F" w:rsidRDefault="00C92D0F" w:rsidP="00C92D0F">
      <w:r>
        <w:t xml:space="preserve">ИП </w:t>
      </w:r>
      <w:r w:rsidR="00573A5E">
        <w:t xml:space="preserve">                                                                                                Казимиров  В.А</w:t>
      </w:r>
      <w:r>
        <w:t xml:space="preserve">                                                               </w:t>
      </w:r>
    </w:p>
    <w:p w14:paraId="65D061E9" w14:textId="77777777" w:rsidR="00C92D0F" w:rsidRDefault="00C92D0F" w:rsidP="00C92D0F"/>
    <w:p w14:paraId="06491D36" w14:textId="77777777" w:rsidR="00C92D0F" w:rsidRDefault="00C92D0F" w:rsidP="00C92D0F"/>
    <w:p w14:paraId="3DF253DE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14884EC8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4C430E0C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437EAF76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6E1E182F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1392A682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7C0A7E33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3998547A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23EDA02B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6E264EE9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4EAE30D0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0B937242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32930786" w14:textId="6819933B" w:rsidR="00C92D0F" w:rsidRDefault="00C92D0F" w:rsidP="008B5958">
      <w:pPr>
        <w:suppressAutoHyphens w:val="0"/>
        <w:spacing w:after="200" w:line="276" w:lineRule="auto"/>
        <w:rPr>
          <w:b/>
          <w:i/>
          <w:sz w:val="28"/>
          <w:szCs w:val="28"/>
        </w:rPr>
      </w:pPr>
    </w:p>
    <w:p w14:paraId="38321D4B" w14:textId="759A9E6F" w:rsidR="008C6558" w:rsidRDefault="008C6558" w:rsidP="008B5958">
      <w:pPr>
        <w:suppressAutoHyphens w:val="0"/>
        <w:spacing w:after="200" w:line="276" w:lineRule="auto"/>
        <w:rPr>
          <w:b/>
          <w:i/>
          <w:sz w:val="28"/>
          <w:szCs w:val="28"/>
        </w:rPr>
      </w:pPr>
    </w:p>
    <w:p w14:paraId="47BD0082" w14:textId="77777777" w:rsidR="008C6558" w:rsidRPr="008C6558" w:rsidRDefault="008C6558" w:rsidP="008B5958">
      <w:pPr>
        <w:suppressAutoHyphens w:val="0"/>
        <w:spacing w:after="200" w:line="276" w:lineRule="auto"/>
        <w:rPr>
          <w:b/>
          <w:i/>
          <w:sz w:val="28"/>
          <w:szCs w:val="28"/>
        </w:rPr>
      </w:pPr>
    </w:p>
    <w:p w14:paraId="4D946656" w14:textId="77777777" w:rsidR="00C92D0F" w:rsidRPr="008B5958" w:rsidRDefault="008B5958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Приложение № </w:t>
      </w:r>
      <w:r w:rsidRPr="008B5958">
        <w:rPr>
          <w:b/>
          <w:i/>
          <w:sz w:val="28"/>
          <w:szCs w:val="28"/>
        </w:rPr>
        <w:t>5</w:t>
      </w:r>
    </w:p>
    <w:p w14:paraId="5126D618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 w:rsidRPr="007764E7">
        <w:rPr>
          <w:b/>
          <w:i/>
          <w:sz w:val="28"/>
          <w:szCs w:val="28"/>
        </w:rPr>
        <w:t xml:space="preserve">Перспективный годовой план учебно-воспитательной работы инструктора по физической культуре </w:t>
      </w:r>
    </w:p>
    <w:p w14:paraId="59F0434A" w14:textId="30FE4D2A" w:rsidR="00C92D0F" w:rsidRPr="007764E7" w:rsidRDefault="008B5958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</w:t>
      </w:r>
      <w:r>
        <w:rPr>
          <w:b/>
          <w:i/>
          <w:sz w:val="28"/>
          <w:szCs w:val="28"/>
          <w:lang w:val="en-US"/>
        </w:rPr>
        <w:t>2</w:t>
      </w:r>
      <w:r w:rsidR="0073170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-202</w:t>
      </w:r>
      <w:r w:rsidR="00731701">
        <w:rPr>
          <w:b/>
          <w:i/>
          <w:sz w:val="28"/>
          <w:szCs w:val="28"/>
        </w:rPr>
        <w:t>3</w:t>
      </w:r>
      <w:r w:rsidR="00C92D0F" w:rsidRPr="007764E7">
        <w:rPr>
          <w:b/>
          <w:i/>
          <w:sz w:val="28"/>
          <w:szCs w:val="28"/>
        </w:rPr>
        <w:t xml:space="preserve"> учебный год</w:t>
      </w:r>
    </w:p>
    <w:tbl>
      <w:tblPr>
        <w:tblW w:w="0" w:type="auto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591"/>
        <w:gridCol w:w="2282"/>
        <w:gridCol w:w="2194"/>
      </w:tblGrid>
      <w:tr w:rsidR="00C92D0F" w:rsidRPr="007764E7" w14:paraId="76BA8DC3" w14:textId="77777777" w:rsidTr="00CE5463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4F49" w14:textId="77777777" w:rsidR="00C92D0F" w:rsidRPr="007764E7" w:rsidRDefault="00C92D0F" w:rsidP="00CE5463">
            <w:pPr>
              <w:suppressAutoHyphens w:val="0"/>
              <w:spacing w:after="200" w:line="276" w:lineRule="auto"/>
              <w:jc w:val="center"/>
            </w:pPr>
            <w:r w:rsidRPr="007764E7">
              <w:t xml:space="preserve">Задачи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A8D0" w14:textId="77777777" w:rsidR="00C92D0F" w:rsidRPr="007764E7" w:rsidRDefault="00C92D0F" w:rsidP="00CE5463">
            <w:pPr>
              <w:suppressAutoHyphens w:val="0"/>
              <w:spacing w:after="200" w:line="276" w:lineRule="auto"/>
              <w:jc w:val="center"/>
            </w:pPr>
            <w:r w:rsidRPr="007764E7">
              <w:t>Дети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3929" w14:textId="77777777" w:rsidR="00C92D0F" w:rsidRPr="007764E7" w:rsidRDefault="00C92D0F" w:rsidP="00CE5463">
            <w:pPr>
              <w:suppressAutoHyphens w:val="0"/>
              <w:spacing w:after="200" w:line="276" w:lineRule="auto"/>
              <w:jc w:val="center"/>
            </w:pPr>
            <w:r w:rsidRPr="007764E7">
              <w:t>Педагоги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EA3" w14:textId="77777777" w:rsidR="00C92D0F" w:rsidRPr="007764E7" w:rsidRDefault="00C92D0F" w:rsidP="00CE5463">
            <w:pPr>
              <w:suppressAutoHyphens w:val="0"/>
              <w:spacing w:after="200" w:line="276" w:lineRule="auto"/>
              <w:jc w:val="center"/>
            </w:pPr>
            <w:r w:rsidRPr="007764E7">
              <w:t>Родители</w:t>
            </w:r>
          </w:p>
        </w:tc>
      </w:tr>
      <w:tr w:rsidR="00C92D0F" w:rsidRPr="007764E7" w14:paraId="5944B3EF" w14:textId="77777777" w:rsidTr="00CE5463">
        <w:trPr>
          <w:trHeight w:val="283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71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Обеспечить тренировку защитных сил организма, повысить устойчивость к воздействию постоянно меняющихся факторов, используя основные природные факторы окружающей среды (солнце, воздух и вода).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104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Определить оптимальную физическую и эмоциональную нагрузку с учетом  индивидуальных возможностей детей.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2DD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Определить единые подходы к организации физического воспитания, и проведение физкультурных занятий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8E9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Привлечь к активному участию в решении поставленных задач</w:t>
            </w:r>
          </w:p>
        </w:tc>
      </w:tr>
      <w:tr w:rsidR="00C92D0F" w:rsidRPr="007764E7" w14:paraId="2703939F" w14:textId="77777777" w:rsidTr="00CE5463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AE71" w14:textId="726DF218" w:rsidR="00C92D0F" w:rsidRPr="007764E7" w:rsidRDefault="00F60B80" w:rsidP="00CE5463">
            <w:pPr>
              <w:suppressAutoHyphens w:val="0"/>
              <w:spacing w:after="200" w:line="276" w:lineRule="auto"/>
            </w:pPr>
            <w:r>
              <w:t>Повысить к маю 202</w:t>
            </w:r>
            <w:r w:rsidR="00731701">
              <w:t>3</w:t>
            </w:r>
            <w:r w:rsidR="00C92D0F" w:rsidRPr="007764E7">
              <w:t xml:space="preserve"> года у дошкольников  качество выполнения  ОРУ на занятиях физкультурой и утренней гимнастике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FDF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Развивать физическую нагрузку при выполнении гимнастических упражнений (в ходьбе, беге, игровых заданий) регулировать наблюдая за внешними  признаками утомления детей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C40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Координировать работу с педагогами по выполнению ОРУ (показ воспитателя, заданный правильный темп)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0B33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Активизировать деятельность выполнения ОРУ. Информировать о физической нагрузке при выполнении ОРУ и проведение их в семейных условиях.</w:t>
            </w:r>
          </w:p>
        </w:tc>
      </w:tr>
      <w:tr w:rsidR="00C92D0F" w:rsidRPr="007764E7" w14:paraId="25EF944D" w14:textId="77777777" w:rsidTr="00CE5463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0A6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Улучшить состояние здоровья детей  и повысить функциональные свойства организма дошкольников посредством проведения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оздоровительной работы с детьми и родителями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3B3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Улучшать приспособляемость организма ребенка к физическим нагрузкам</w:t>
            </w:r>
          </w:p>
          <w:p w14:paraId="63332AA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Развивать двигательную самостоятельность, быстроту и легкость ориентировки в новых ситуациях.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570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Создать благоприятную творческую атмосферу в педагогическом коллективе при осуществлении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оздоровительной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AC3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Приобщать к совместным подвижным играм, к участию в спортивных праздниках и развлечениях, к проведению совместных лекций и семинаров. Пропаганда ЗОЖ</w:t>
            </w:r>
          </w:p>
        </w:tc>
      </w:tr>
      <w:tr w:rsidR="00C92D0F" w:rsidRPr="007764E7" w14:paraId="09DDA32B" w14:textId="77777777" w:rsidTr="00CE5463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164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Развить к концу</w:t>
            </w:r>
            <w:r>
              <w:t xml:space="preserve"> учебного года – у 80% детей ДГ</w:t>
            </w:r>
            <w:r w:rsidRPr="007764E7">
              <w:t xml:space="preserve"> </w:t>
            </w:r>
            <w:r w:rsidRPr="007764E7">
              <w:lastRenderedPageBreak/>
              <w:t>высокий уровень развития ОВД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868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Отрабатывать качество ОВД при </w:t>
            </w:r>
            <w:r w:rsidRPr="007764E7">
              <w:lastRenderedPageBreak/>
              <w:t>выполнении физических упражнений, бег в колонне, прыжки, лазание, ползание, ходьба, метание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94C6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Координировать содержание работы </w:t>
            </w:r>
            <w:r w:rsidRPr="007764E7">
              <w:lastRenderedPageBreak/>
              <w:t>с воспитателями  всех возра</w:t>
            </w:r>
            <w:r>
              <w:t>стных групп, муз. Руководителя.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333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Консультировать по двигательным </w:t>
            </w:r>
            <w:r w:rsidRPr="007764E7">
              <w:lastRenderedPageBreak/>
              <w:t>особенностям ребенка и их коррекции.</w:t>
            </w:r>
          </w:p>
        </w:tc>
      </w:tr>
    </w:tbl>
    <w:tbl>
      <w:tblPr>
        <w:tblpPr w:leftFromText="180" w:rightFromText="180" w:vertAnchor="text" w:horzAnchor="margin" w:tblpXSpec="center" w:tblpY="425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268"/>
        <w:gridCol w:w="2278"/>
        <w:gridCol w:w="2126"/>
        <w:gridCol w:w="1843"/>
      </w:tblGrid>
      <w:tr w:rsidR="00C92D0F" w:rsidRPr="007764E7" w14:paraId="19AE3040" w14:textId="77777777" w:rsidTr="00573A5E">
        <w:tc>
          <w:tcPr>
            <w:tcW w:w="1271" w:type="dxa"/>
          </w:tcPr>
          <w:p w14:paraId="16C96876" w14:textId="77777777" w:rsidR="00C92D0F" w:rsidRPr="007764E7" w:rsidRDefault="00C92D0F" w:rsidP="00CE5463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lastRenderedPageBreak/>
              <w:t>Месяц</w:t>
            </w:r>
          </w:p>
        </w:tc>
        <w:tc>
          <w:tcPr>
            <w:tcW w:w="2268" w:type="dxa"/>
          </w:tcPr>
          <w:p w14:paraId="47B9476A" w14:textId="77777777" w:rsidR="00C92D0F" w:rsidRPr="007764E7" w:rsidRDefault="00C92D0F" w:rsidP="00CE5463">
            <w:pPr>
              <w:suppressAutoHyphens w:val="0"/>
              <w:spacing w:after="200" w:line="276" w:lineRule="auto"/>
              <w:rPr>
                <w:b/>
              </w:rPr>
            </w:pPr>
            <w:proofErr w:type="spellStart"/>
            <w:r w:rsidRPr="007764E7">
              <w:rPr>
                <w:b/>
              </w:rPr>
              <w:t>Организацион</w:t>
            </w:r>
            <w:proofErr w:type="spellEnd"/>
          </w:p>
          <w:p w14:paraId="29F59177" w14:textId="77777777" w:rsidR="00C92D0F" w:rsidRPr="007764E7" w:rsidRDefault="00C92D0F" w:rsidP="00CE5463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но – методическая работа</w:t>
            </w:r>
          </w:p>
        </w:tc>
        <w:tc>
          <w:tcPr>
            <w:tcW w:w="2278" w:type="dxa"/>
          </w:tcPr>
          <w:p w14:paraId="4CDA418B" w14:textId="77777777" w:rsidR="00C92D0F" w:rsidRPr="007764E7" w:rsidRDefault="00C92D0F" w:rsidP="00CE5463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Методическая работа и взаимодействие с педагогами</w:t>
            </w:r>
          </w:p>
        </w:tc>
        <w:tc>
          <w:tcPr>
            <w:tcW w:w="2126" w:type="dxa"/>
          </w:tcPr>
          <w:p w14:paraId="6C115DFD" w14:textId="77777777" w:rsidR="00C92D0F" w:rsidRPr="007764E7" w:rsidRDefault="00C92D0F" w:rsidP="00CE5463">
            <w:pPr>
              <w:suppressAutoHyphens w:val="0"/>
              <w:spacing w:after="200" w:line="276" w:lineRule="auto"/>
              <w:jc w:val="center"/>
              <w:rPr>
                <w:b/>
              </w:rPr>
            </w:pPr>
            <w:r w:rsidRPr="007764E7">
              <w:rPr>
                <w:b/>
              </w:rPr>
              <w:t>Работа с детьми</w:t>
            </w:r>
          </w:p>
        </w:tc>
        <w:tc>
          <w:tcPr>
            <w:tcW w:w="1843" w:type="dxa"/>
          </w:tcPr>
          <w:p w14:paraId="714FB3B6" w14:textId="77777777" w:rsidR="00C92D0F" w:rsidRPr="007764E7" w:rsidRDefault="00C92D0F" w:rsidP="00CE5463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Работа с родителями и социумом</w:t>
            </w:r>
          </w:p>
        </w:tc>
      </w:tr>
      <w:tr w:rsidR="00C92D0F" w:rsidRPr="007764E7" w14:paraId="1AF3D1DB" w14:textId="77777777" w:rsidTr="00573A5E">
        <w:tc>
          <w:tcPr>
            <w:tcW w:w="1271" w:type="dxa"/>
          </w:tcPr>
          <w:p w14:paraId="4A7DC6B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Сентябрь</w:t>
            </w:r>
          </w:p>
        </w:tc>
        <w:tc>
          <w:tcPr>
            <w:tcW w:w="2268" w:type="dxa"/>
          </w:tcPr>
          <w:p w14:paraId="563D2E8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1. Оформить карты диагностического обследования </w:t>
            </w:r>
          </w:p>
          <w:p w14:paraId="042FA96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Пересмотреть и внести изменения в перспективное и календарное планирование по физическому воспитанию, согласно результатам мониторинга</w:t>
            </w:r>
          </w:p>
          <w:p w14:paraId="338351A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3. Разработать таблицы для обработки результатов мониторинга</w:t>
            </w:r>
          </w:p>
          <w:p w14:paraId="4FE1319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2278" w:type="dxa"/>
          </w:tcPr>
          <w:p w14:paraId="0D383C3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ПМПК оценка физического состояния и развития детей</w:t>
            </w:r>
          </w:p>
          <w:p w14:paraId="416B7D1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Познакомить воспитателей с результатами мониторинга детей, выработать рекомендации по индивидуальной работе  на учебный год</w:t>
            </w:r>
          </w:p>
          <w:p w14:paraId="53ABF85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3. Определить содержание индивидуального маршрута развития ребенка по разделу «Физическое воспитание» для воспитателей.</w:t>
            </w:r>
          </w:p>
        </w:tc>
        <w:tc>
          <w:tcPr>
            <w:tcW w:w="2126" w:type="dxa"/>
          </w:tcPr>
          <w:p w14:paraId="0763C30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Провести мониторинг ОВД по физическому воспитанию</w:t>
            </w:r>
          </w:p>
          <w:p w14:paraId="193EBD9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 Организовать проведение спортивного развлечения на тему «Правила все знай и всегда их выполняй» с детьми старшего дошкольного возраста.</w:t>
            </w:r>
          </w:p>
          <w:p w14:paraId="16FB101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Провести физкультурное развлечение  с детьми средней и младшей </w:t>
            </w:r>
            <w:r>
              <w:t>под</w:t>
            </w:r>
            <w:r w:rsidRPr="007764E7">
              <w:t>группы</w:t>
            </w:r>
          </w:p>
          <w:p w14:paraId="38A5D0F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«Стоит в поле </w:t>
            </w:r>
            <w:proofErr w:type="spellStart"/>
            <w:r w:rsidRPr="007764E7">
              <w:t>тереок</w:t>
            </w:r>
            <w:proofErr w:type="spellEnd"/>
            <w:r w:rsidRPr="007764E7">
              <w:t xml:space="preserve">»  </w:t>
            </w:r>
          </w:p>
        </w:tc>
        <w:tc>
          <w:tcPr>
            <w:tcW w:w="1843" w:type="dxa"/>
          </w:tcPr>
          <w:p w14:paraId="4C4FA3C6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Участие родителей в  спортивном развлечении «Правила все знай и всегда их выполняй»</w:t>
            </w:r>
          </w:p>
          <w:p w14:paraId="264AB44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2. Провести индивидуальные беседы «По результатам мониторинга физического развития дошкольников на начало учебного года</w:t>
            </w:r>
          </w:p>
        </w:tc>
      </w:tr>
      <w:tr w:rsidR="00C92D0F" w:rsidRPr="007764E7" w14:paraId="3FAE44D7" w14:textId="77777777" w:rsidTr="00573A5E">
        <w:tc>
          <w:tcPr>
            <w:tcW w:w="1271" w:type="dxa"/>
          </w:tcPr>
          <w:p w14:paraId="16C676E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Октябрь</w:t>
            </w:r>
          </w:p>
        </w:tc>
        <w:tc>
          <w:tcPr>
            <w:tcW w:w="2268" w:type="dxa"/>
          </w:tcPr>
          <w:p w14:paraId="56CC6C8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Пополнить физкультурный зал нестандартным оборудованием  (дорожки  здоровья)</w:t>
            </w:r>
          </w:p>
          <w:p w14:paraId="7B6C9DD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Оформить стенд «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</w:t>
            </w:r>
            <w:r w:rsidRPr="007764E7">
              <w:lastRenderedPageBreak/>
              <w:t>оздоровительная работа» новыми фотографиями на тему «День здоровья»</w:t>
            </w:r>
          </w:p>
          <w:p w14:paraId="65E7588A" w14:textId="77777777" w:rsidR="008C6558" w:rsidRDefault="00C92D0F" w:rsidP="00CE5463">
            <w:pPr>
              <w:suppressAutoHyphens w:val="0"/>
              <w:spacing w:after="200" w:line="276" w:lineRule="auto"/>
            </w:pPr>
            <w:r w:rsidRPr="007764E7">
              <w:t>« Правила дорожного движения»</w:t>
            </w:r>
          </w:p>
          <w:p w14:paraId="5CAFB61B" w14:textId="20D6A792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3.Пополнение картотеки «Загадки, стихи, поговорки о спорте». </w:t>
            </w:r>
          </w:p>
        </w:tc>
        <w:tc>
          <w:tcPr>
            <w:tcW w:w="2278" w:type="dxa"/>
          </w:tcPr>
          <w:p w14:paraId="5BEA002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Внести изменения в содержания физкультурных уголков группах, пополнив  необходимым физкультурным </w:t>
            </w:r>
            <w:r w:rsidRPr="007764E7">
              <w:lastRenderedPageBreak/>
              <w:t xml:space="preserve">оборудованием на основании результатов диагностики </w:t>
            </w:r>
          </w:p>
          <w:p w14:paraId="3B13AF0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Консультация на тему: «Формирование навыков здорового образа жизни на занятиях физической культуры »</w:t>
            </w:r>
          </w:p>
        </w:tc>
        <w:tc>
          <w:tcPr>
            <w:tcW w:w="2126" w:type="dxa"/>
          </w:tcPr>
          <w:p w14:paraId="7D2F875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1.Провести </w:t>
            </w:r>
          </w:p>
          <w:p w14:paraId="2368445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День Здоровья во всех возрастных </w:t>
            </w:r>
            <w:r>
              <w:t>под</w:t>
            </w:r>
            <w:r w:rsidRPr="007764E7">
              <w:t xml:space="preserve">группах </w:t>
            </w:r>
          </w:p>
        </w:tc>
        <w:tc>
          <w:tcPr>
            <w:tcW w:w="1843" w:type="dxa"/>
          </w:tcPr>
          <w:p w14:paraId="721188F3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Провести консультацию « »</w:t>
            </w:r>
          </w:p>
          <w:p w14:paraId="25BFD4F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4B596616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Пригласить родителей для </w:t>
            </w:r>
            <w:r w:rsidRPr="007764E7">
              <w:lastRenderedPageBreak/>
              <w:t>участия в Дне Здоровья</w:t>
            </w:r>
          </w:p>
        </w:tc>
      </w:tr>
      <w:tr w:rsidR="00C92D0F" w:rsidRPr="007764E7" w14:paraId="647502DB" w14:textId="77777777" w:rsidTr="00573A5E">
        <w:tc>
          <w:tcPr>
            <w:tcW w:w="1271" w:type="dxa"/>
          </w:tcPr>
          <w:p w14:paraId="1B93C6B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Ноябрь</w:t>
            </w:r>
          </w:p>
        </w:tc>
        <w:tc>
          <w:tcPr>
            <w:tcW w:w="2268" w:type="dxa"/>
          </w:tcPr>
          <w:p w14:paraId="0F3A654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Оформить зал к осенним спортивным досугам и развлечениям</w:t>
            </w:r>
          </w:p>
          <w:p w14:paraId="4E4CC4C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 Обновить стенд 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оздоровительная работа в ДОУ новыми фотографиями и консультациями для родителей</w:t>
            </w:r>
          </w:p>
        </w:tc>
        <w:tc>
          <w:tcPr>
            <w:tcW w:w="2278" w:type="dxa"/>
          </w:tcPr>
          <w:p w14:paraId="72264B5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1. Провести деловую игру на педагогическом совете для  педагогов </w:t>
            </w:r>
          </w:p>
          <w:p w14:paraId="4225B0F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Совместное спортивное развлечение «Путешествие за здоровьем»</w:t>
            </w:r>
          </w:p>
          <w:p w14:paraId="3B028B2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3. Доклад на педсовет «Физическая культура в детском саду »</w:t>
            </w:r>
          </w:p>
          <w:p w14:paraId="6BA25E4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4. Открытый просмотр организованной деятельности</w:t>
            </w:r>
          </w:p>
        </w:tc>
        <w:tc>
          <w:tcPr>
            <w:tcW w:w="2126" w:type="dxa"/>
          </w:tcPr>
          <w:p w14:paraId="4F08436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1. Провести спортивное развлечение  в старших группах «Путешествие за здоровьем»</w:t>
            </w:r>
          </w:p>
          <w:p w14:paraId="0B0DBBE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Провести спортивное развлечение в младшей и средней группе «Мячик круглый есть у нас»</w:t>
            </w:r>
          </w:p>
        </w:tc>
        <w:tc>
          <w:tcPr>
            <w:tcW w:w="1843" w:type="dxa"/>
          </w:tcPr>
          <w:p w14:paraId="28ED5FD6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Провести консультацию для родителей на тему «Не запрещайте детям БЕГАТЬ родители!!!»</w:t>
            </w:r>
          </w:p>
          <w:p w14:paraId="358257F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 Провести индивид.  беседы с родителями второй младшей группы на тему «Как приучить ребенка делать зарядку» </w:t>
            </w:r>
          </w:p>
        </w:tc>
      </w:tr>
      <w:tr w:rsidR="00C92D0F" w:rsidRPr="007764E7" w14:paraId="0128958F" w14:textId="77777777" w:rsidTr="00573A5E">
        <w:tc>
          <w:tcPr>
            <w:tcW w:w="1271" w:type="dxa"/>
          </w:tcPr>
          <w:p w14:paraId="77FB75E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Декабрь</w:t>
            </w:r>
          </w:p>
        </w:tc>
        <w:tc>
          <w:tcPr>
            <w:tcW w:w="2268" w:type="dxa"/>
          </w:tcPr>
          <w:p w14:paraId="04E62F4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1. Приобрести литературу по физическому воспитанию на тему Физкультурные занятия для всех возр</w:t>
            </w:r>
            <w:r>
              <w:t xml:space="preserve">астных групп в </w:t>
            </w:r>
          </w:p>
          <w:p w14:paraId="0DB0780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3. Пересмотреть перспективное планирование, внести необходимые изменения</w:t>
            </w:r>
          </w:p>
        </w:tc>
        <w:tc>
          <w:tcPr>
            <w:tcW w:w="2278" w:type="dxa"/>
          </w:tcPr>
          <w:p w14:paraId="45FA92F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1. Провести разъяснительную работу с педагогами к  проведению Дня Здоровья</w:t>
            </w:r>
          </w:p>
          <w:p w14:paraId="38E409E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 Провести индивидуальную работу с </w:t>
            </w:r>
            <w:r w:rsidRPr="007764E7">
              <w:lastRenderedPageBreak/>
              <w:t>педагогами младшей группы на тему «Спортивная форма на занятиях физкультурой»</w:t>
            </w:r>
          </w:p>
        </w:tc>
        <w:tc>
          <w:tcPr>
            <w:tcW w:w="2126" w:type="dxa"/>
          </w:tcPr>
          <w:p w14:paraId="1F5DDC4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1.Провести  физкультурный досуг с детьми старших </w:t>
            </w:r>
            <w:r>
              <w:t>под</w:t>
            </w:r>
            <w:r w:rsidRPr="007764E7">
              <w:t>групп «Вот наши девочки – вот наши мальчики»</w:t>
            </w:r>
          </w:p>
          <w:p w14:paraId="6ED79FE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2. Провести спортивный досуг </w:t>
            </w:r>
            <w:r w:rsidRPr="007764E7">
              <w:lastRenderedPageBreak/>
              <w:t xml:space="preserve">с младшей и средней </w:t>
            </w:r>
            <w:r>
              <w:t>под</w:t>
            </w:r>
            <w:r w:rsidRPr="007764E7">
              <w:t xml:space="preserve">группой «Колобок» </w:t>
            </w:r>
          </w:p>
        </w:tc>
        <w:tc>
          <w:tcPr>
            <w:tcW w:w="1843" w:type="dxa"/>
          </w:tcPr>
          <w:p w14:paraId="611F19A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Консультация на родительском собрании подготовительной </w:t>
            </w:r>
            <w:r>
              <w:t>под</w:t>
            </w:r>
            <w:r w:rsidRPr="007764E7">
              <w:t xml:space="preserve">группы на тему «Физкультура </w:t>
            </w:r>
            <w:r w:rsidRPr="007764E7">
              <w:lastRenderedPageBreak/>
              <w:t>и спорт в вашей семье».</w:t>
            </w:r>
          </w:p>
        </w:tc>
      </w:tr>
      <w:tr w:rsidR="00C92D0F" w:rsidRPr="007764E7" w14:paraId="597788B8" w14:textId="77777777" w:rsidTr="008C6558">
        <w:trPr>
          <w:trHeight w:val="6096"/>
        </w:trPr>
        <w:tc>
          <w:tcPr>
            <w:tcW w:w="1271" w:type="dxa"/>
          </w:tcPr>
          <w:p w14:paraId="0CFE39A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Январь</w:t>
            </w:r>
          </w:p>
        </w:tc>
        <w:tc>
          <w:tcPr>
            <w:tcW w:w="2268" w:type="dxa"/>
          </w:tcPr>
          <w:p w14:paraId="0FF6D06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Пересмотреть  каты развития ребенка, добавить новые на вновь прибывших детей по мониторингу</w:t>
            </w:r>
          </w:p>
          <w:p w14:paraId="0AA5D3C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Изготовление атрибутов, оформление зала ко Дню Здоровья</w:t>
            </w:r>
          </w:p>
          <w:p w14:paraId="1E366600" w14:textId="419C6F69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3. Пополнить фонотеку по разделу</w:t>
            </w:r>
            <w:r>
              <w:t xml:space="preserve"> «Ритмика и танцы» для детей ДГ</w:t>
            </w:r>
            <w:r w:rsidRPr="007764E7">
              <w:t>»</w:t>
            </w:r>
          </w:p>
          <w:p w14:paraId="27F3C96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2278" w:type="dxa"/>
          </w:tcPr>
          <w:p w14:paraId="4E82E94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1. Провести подготовку  с педагогами к  спортивному празднику с родителями «Зимний спорт»</w:t>
            </w:r>
          </w:p>
          <w:p w14:paraId="0F3C601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организационные моменты)</w:t>
            </w:r>
          </w:p>
          <w:p w14:paraId="1A3E887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Подготовить рекомендации по итоговым физкультурным занятиям  педагогам всех возрастных </w:t>
            </w:r>
            <w:r>
              <w:t>под</w:t>
            </w:r>
            <w:r w:rsidRPr="007764E7">
              <w:t>групп</w:t>
            </w:r>
          </w:p>
        </w:tc>
        <w:tc>
          <w:tcPr>
            <w:tcW w:w="2126" w:type="dxa"/>
          </w:tcPr>
          <w:p w14:paraId="6C06866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1. День Здоровья  для детей всех возрастных </w:t>
            </w:r>
            <w:r>
              <w:t>под</w:t>
            </w:r>
            <w:r w:rsidRPr="007764E7">
              <w:t>групп</w:t>
            </w:r>
          </w:p>
          <w:p w14:paraId="515F5F0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1843" w:type="dxa"/>
          </w:tcPr>
          <w:p w14:paraId="54AD3CFA" w14:textId="77777777" w:rsidR="008C6558" w:rsidRDefault="00C92D0F" w:rsidP="008C6558">
            <w:pPr>
              <w:suppressAutoHyphens w:val="0"/>
            </w:pPr>
            <w:r w:rsidRPr="007764E7">
              <w:t>1. Провести индивидуальные беседы по результатам итоговых физкультурных занятий к концу второго полугодия</w:t>
            </w:r>
          </w:p>
          <w:p w14:paraId="35214C43" w14:textId="69A406FE" w:rsidR="00C92D0F" w:rsidRPr="007764E7" w:rsidRDefault="00C92D0F" w:rsidP="008C6558">
            <w:pPr>
              <w:suppressAutoHyphens w:val="0"/>
            </w:pPr>
            <w:r w:rsidRPr="007764E7">
              <w:t xml:space="preserve">2. Индивидуальная консультация с родителями детей отстающих в развитии, требующих в </w:t>
            </w:r>
            <w:proofErr w:type="spellStart"/>
            <w:r w:rsidRPr="007764E7">
              <w:t>коррекционно</w:t>
            </w:r>
            <w:proofErr w:type="spellEnd"/>
            <w:r w:rsidRPr="007764E7">
              <w:t xml:space="preserve"> – профилактической поддержке</w:t>
            </w:r>
          </w:p>
        </w:tc>
      </w:tr>
      <w:tr w:rsidR="00C92D0F" w:rsidRPr="007764E7" w14:paraId="2B0418FC" w14:textId="77777777" w:rsidTr="00573A5E">
        <w:tc>
          <w:tcPr>
            <w:tcW w:w="1271" w:type="dxa"/>
          </w:tcPr>
          <w:p w14:paraId="59C4E7A3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Февраль</w:t>
            </w:r>
          </w:p>
        </w:tc>
        <w:tc>
          <w:tcPr>
            <w:tcW w:w="2268" w:type="dxa"/>
          </w:tcPr>
          <w:p w14:paraId="71F74E86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Оформление музыкального зала совместно с музыкальным руководителем к спортивно – музыкальному празднику посвященному Дню защитников Отечества</w:t>
            </w:r>
          </w:p>
          <w:p w14:paraId="378C639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2278" w:type="dxa"/>
          </w:tcPr>
          <w:p w14:paraId="1FD65E7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1. Индивидуальная консультация с воспитателями старших групп по подбору игр, эстафет к спортивно – музыкальному празднику посвященному Дню защитников Отечества </w:t>
            </w:r>
          </w:p>
        </w:tc>
        <w:tc>
          <w:tcPr>
            <w:tcW w:w="2126" w:type="dxa"/>
          </w:tcPr>
          <w:p w14:paraId="7DF2F2A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1. Повести физкультурное развлечение  для детей среднего и младшего  возраста «На цирковой арене»  </w:t>
            </w:r>
          </w:p>
          <w:p w14:paraId="6C54522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Провести  физкультурный досуг  для детей старшего возраста и учащимися начальной школы «Здоровье – то класс!»</w:t>
            </w:r>
          </w:p>
          <w:p w14:paraId="79DF84E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Провести с детьми старших групп музыкально – спортивное </w:t>
            </w:r>
            <w:r w:rsidRPr="007764E7">
              <w:lastRenderedPageBreak/>
              <w:t xml:space="preserve">развлечение посвященное  Дню защитников Отечества   </w:t>
            </w:r>
          </w:p>
        </w:tc>
        <w:tc>
          <w:tcPr>
            <w:tcW w:w="1843" w:type="dxa"/>
          </w:tcPr>
          <w:p w14:paraId="0EFA14F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 1. Привлечь дедушек. Пап к подготовке и участию в спортивно – музыкальном празднике посвященному Дню Защитников Отечества </w:t>
            </w:r>
          </w:p>
        </w:tc>
      </w:tr>
      <w:tr w:rsidR="00C92D0F" w:rsidRPr="007764E7" w14:paraId="4576BDE9" w14:textId="77777777" w:rsidTr="00573A5E">
        <w:trPr>
          <w:trHeight w:val="713"/>
        </w:trPr>
        <w:tc>
          <w:tcPr>
            <w:tcW w:w="1271" w:type="dxa"/>
          </w:tcPr>
          <w:p w14:paraId="573F44A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Март</w:t>
            </w:r>
          </w:p>
        </w:tc>
        <w:tc>
          <w:tcPr>
            <w:tcW w:w="2268" w:type="dxa"/>
          </w:tcPr>
          <w:p w14:paraId="313A857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Изготовление атрибутов к спортивным досугам и развлечениям .</w:t>
            </w:r>
          </w:p>
        </w:tc>
        <w:tc>
          <w:tcPr>
            <w:tcW w:w="2278" w:type="dxa"/>
          </w:tcPr>
          <w:p w14:paraId="2D1F70F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1. Провести консультацию на тему: « »</w:t>
            </w:r>
          </w:p>
        </w:tc>
        <w:tc>
          <w:tcPr>
            <w:tcW w:w="2126" w:type="dxa"/>
          </w:tcPr>
          <w:p w14:paraId="2A3E615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День Здоровья  для детей всех возрастных групп</w:t>
            </w:r>
          </w:p>
          <w:p w14:paraId="36283E3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Провести спортивный КВН с детьми старших групп  и родителями  «Здоровому все здорово»</w:t>
            </w:r>
          </w:p>
          <w:p w14:paraId="40E86D8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2FBE6C7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375419A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3069D2C6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1843" w:type="dxa"/>
          </w:tcPr>
          <w:p w14:paraId="66C7AFF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Провести на родительском собрании старшей – подготовительной группы  консультацию на тему: «Я хочу быть здоровым »</w:t>
            </w:r>
          </w:p>
          <w:p w14:paraId="15B7C113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Познакомить с программными задачами и содержанием работы на квартал</w:t>
            </w:r>
          </w:p>
        </w:tc>
      </w:tr>
      <w:tr w:rsidR="00C92D0F" w:rsidRPr="007764E7" w14:paraId="5691E019" w14:textId="77777777" w:rsidTr="00573A5E">
        <w:tc>
          <w:tcPr>
            <w:tcW w:w="1271" w:type="dxa"/>
          </w:tcPr>
          <w:p w14:paraId="77605C7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Апрель</w:t>
            </w:r>
          </w:p>
        </w:tc>
        <w:tc>
          <w:tcPr>
            <w:tcW w:w="2268" w:type="dxa"/>
          </w:tcPr>
          <w:p w14:paraId="46C87D13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Оформление плаката на тему: «Здоровым быть здорово»</w:t>
            </w:r>
          </w:p>
          <w:p w14:paraId="14732A2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2278" w:type="dxa"/>
          </w:tcPr>
          <w:p w14:paraId="212400D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Подготовка к спортивным развлечениям, распределение ролей, костюмов, репетиция с педагогами</w:t>
            </w:r>
          </w:p>
          <w:p w14:paraId="7D42060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Индивидуальная беседа с молодыми  педагогами  на тему «Физкультурные занятия», методика их проведения</w:t>
            </w:r>
          </w:p>
        </w:tc>
        <w:tc>
          <w:tcPr>
            <w:tcW w:w="2126" w:type="dxa"/>
          </w:tcPr>
          <w:p w14:paraId="68EF5D3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1.Провести  КВН   для детей старшего дошкольного возраста «Хотим все знать о здоровье и космосе»</w:t>
            </w:r>
          </w:p>
          <w:p w14:paraId="41D8EDA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Провести физкультурное развлечение    для детей средней и младшей групп «Веселый стадион»</w:t>
            </w:r>
          </w:p>
          <w:p w14:paraId="3A2259F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Оказать помощь в проведении </w:t>
            </w:r>
            <w:proofErr w:type="spellStart"/>
            <w:r w:rsidRPr="007764E7">
              <w:t>валеологического</w:t>
            </w:r>
            <w:proofErr w:type="spellEnd"/>
            <w:r w:rsidRPr="007764E7">
              <w:t xml:space="preserve"> КВН для детей старших групп «К здоровью вместе»</w:t>
            </w:r>
          </w:p>
        </w:tc>
        <w:tc>
          <w:tcPr>
            <w:tcW w:w="1843" w:type="dxa"/>
          </w:tcPr>
          <w:p w14:paraId="52E13B7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Индивидуальные консультации для родителей на тему: Внешний вид ребенка на физкультурных занятиях» (одежда, обувь)</w:t>
            </w:r>
          </w:p>
          <w:p w14:paraId="25B2C73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</w:tr>
      <w:tr w:rsidR="00C92D0F" w:rsidRPr="007764E7" w14:paraId="47BB5BE3" w14:textId="77777777" w:rsidTr="00573A5E">
        <w:trPr>
          <w:trHeight w:val="983"/>
        </w:trPr>
        <w:tc>
          <w:tcPr>
            <w:tcW w:w="1271" w:type="dxa"/>
          </w:tcPr>
          <w:p w14:paraId="354F0BB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Май</w:t>
            </w:r>
          </w:p>
        </w:tc>
        <w:tc>
          <w:tcPr>
            <w:tcW w:w="2268" w:type="dxa"/>
          </w:tcPr>
          <w:p w14:paraId="3481C6F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Оформить  карты развития ребенка, обработать результаты мониторинга</w:t>
            </w:r>
          </w:p>
          <w:p w14:paraId="71BA0CB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Организовать вынос спортивного инвентаря к физкультурным занятиям на воздухе</w:t>
            </w:r>
          </w:p>
          <w:p w14:paraId="09871B1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1F27A51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4EF430E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0903E7F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75E648A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1E7E9779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7985BE3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1ADF4C3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037B231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25FCCAD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  <w:p w14:paraId="6DFDA1F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2278" w:type="dxa"/>
          </w:tcPr>
          <w:p w14:paraId="363C86F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Познакомить воспитателей с результатами мониторинга ОВД детей, выработать рекомендации по индивидуальной работе на летний период</w:t>
            </w:r>
          </w:p>
          <w:p w14:paraId="4B123E3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Участие в смотр – конкурсе на лучшее оформление игровой (спортивной) площадки к летнему оздоровительному сезону.   </w:t>
            </w:r>
          </w:p>
        </w:tc>
        <w:tc>
          <w:tcPr>
            <w:tcW w:w="2126" w:type="dxa"/>
          </w:tcPr>
          <w:p w14:paraId="15EAB72E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Провести мониторинг развития ОВД у дошкольников</w:t>
            </w:r>
          </w:p>
          <w:p w14:paraId="68820D5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 Провести спортивный досуг   для детей младшего и среднего возраста «Секреты здоровья от </w:t>
            </w:r>
            <w:proofErr w:type="spellStart"/>
            <w:r w:rsidRPr="007764E7">
              <w:t>смешариков</w:t>
            </w:r>
            <w:proofErr w:type="spellEnd"/>
            <w:r w:rsidRPr="007764E7">
              <w:t>»</w:t>
            </w:r>
          </w:p>
          <w:p w14:paraId="6046B43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2.Провести спортивные, семейные соревнования «Мама и я – спортивная семья» с детьми и родителями старших групп</w:t>
            </w:r>
          </w:p>
          <w:p w14:paraId="137BCA1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Провести итоговые занятия по ФК</w:t>
            </w:r>
          </w:p>
        </w:tc>
        <w:tc>
          <w:tcPr>
            <w:tcW w:w="1843" w:type="dxa"/>
          </w:tcPr>
          <w:p w14:paraId="0F04ABB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1.Провести индивидуальные беседы по результатам мониторинга физического развития дошкольников</w:t>
            </w:r>
          </w:p>
          <w:p w14:paraId="413CAA1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2.Принять участие в проведении групповых родительских собраниях по результатам работы за год во всех возрастных </w:t>
            </w:r>
            <w:r>
              <w:t>под</w:t>
            </w:r>
            <w:r w:rsidRPr="007764E7">
              <w:t>группах с показом фрагмента физкультурного занятия</w:t>
            </w:r>
          </w:p>
          <w:p w14:paraId="4F5695B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Привлечение родителей к участию в спортивных  соревнованиях  «Мама и я – спортивная семья»  </w:t>
            </w:r>
          </w:p>
        </w:tc>
      </w:tr>
      <w:tr w:rsidR="00C92D0F" w:rsidRPr="007764E7" w14:paraId="0C00AF7B" w14:textId="77777777" w:rsidTr="00573A5E">
        <w:tc>
          <w:tcPr>
            <w:tcW w:w="1271" w:type="dxa"/>
          </w:tcPr>
          <w:p w14:paraId="79C0E05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Июнь</w:t>
            </w:r>
          </w:p>
        </w:tc>
        <w:tc>
          <w:tcPr>
            <w:tcW w:w="2268" w:type="dxa"/>
          </w:tcPr>
          <w:p w14:paraId="776B516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Оформить спорт</w:t>
            </w:r>
            <w:r>
              <w:t>ивную площадку на территории ДГ</w:t>
            </w:r>
            <w:r w:rsidRPr="007764E7">
              <w:t xml:space="preserve"> к проведению развлечений, досугов, спортивных и подвижных игр.</w:t>
            </w:r>
          </w:p>
        </w:tc>
        <w:tc>
          <w:tcPr>
            <w:tcW w:w="2278" w:type="dxa"/>
          </w:tcPr>
          <w:p w14:paraId="6B1DE61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Подготовиться к проведению развлечений, организовать педагогов, распределить роли, костюмы, провести разъяснительную работу</w:t>
            </w:r>
          </w:p>
        </w:tc>
        <w:tc>
          <w:tcPr>
            <w:tcW w:w="2126" w:type="dxa"/>
          </w:tcPr>
          <w:p w14:paraId="75117AF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1.Провести спортивный досуг    старший возраст «Мы – дети России»</w:t>
            </w:r>
          </w:p>
          <w:p w14:paraId="3AA82C6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2. Провести спортивный досуг с детьми младшего и среднего возраста «Мой веселый звонкий мяч» </w:t>
            </w:r>
          </w:p>
        </w:tc>
        <w:tc>
          <w:tcPr>
            <w:tcW w:w="1843" w:type="dxa"/>
          </w:tcPr>
          <w:p w14:paraId="60BB517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Познакомить с программными задачами и содержанием работы на квартал</w:t>
            </w:r>
          </w:p>
          <w:p w14:paraId="0D302B7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</w:tr>
      <w:tr w:rsidR="00C92D0F" w:rsidRPr="007764E7" w14:paraId="04A842FF" w14:textId="77777777" w:rsidTr="00573A5E">
        <w:tc>
          <w:tcPr>
            <w:tcW w:w="1271" w:type="dxa"/>
          </w:tcPr>
          <w:p w14:paraId="1158B21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Июль</w:t>
            </w:r>
          </w:p>
        </w:tc>
        <w:tc>
          <w:tcPr>
            <w:tcW w:w="2268" w:type="dxa"/>
          </w:tcPr>
          <w:p w14:paraId="12B4DCD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Оформить спортивную площадку к празднику  «День Нептуна»</w:t>
            </w:r>
          </w:p>
        </w:tc>
        <w:tc>
          <w:tcPr>
            <w:tcW w:w="2278" w:type="dxa"/>
          </w:tcPr>
          <w:p w14:paraId="3F8A198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Провести индивидуальную консультацию на тему: «Обновление содержания выносного физкультурного инвентаря для подвижных игр, соревнований, эстафет.</w:t>
            </w:r>
          </w:p>
        </w:tc>
        <w:tc>
          <w:tcPr>
            <w:tcW w:w="2126" w:type="dxa"/>
          </w:tcPr>
          <w:p w14:paraId="3002F517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1.Провести спортивный праздник    для детей всех возрастных групп «День Нептуна»</w:t>
            </w:r>
          </w:p>
          <w:p w14:paraId="7C81360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 Провести физкультурное развлечение с детьми младшего и среднего возраста «Если с другом вышел в путь» </w:t>
            </w:r>
          </w:p>
        </w:tc>
        <w:tc>
          <w:tcPr>
            <w:tcW w:w="1843" w:type="dxa"/>
          </w:tcPr>
          <w:p w14:paraId="040310C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Привлечение родителей к участию в Летних спортивных, оздоровительных мероприятиях</w:t>
            </w:r>
          </w:p>
        </w:tc>
      </w:tr>
      <w:tr w:rsidR="00C92D0F" w:rsidRPr="007764E7" w14:paraId="28AE3915" w14:textId="77777777" w:rsidTr="00573A5E">
        <w:tc>
          <w:tcPr>
            <w:tcW w:w="1271" w:type="dxa"/>
          </w:tcPr>
          <w:p w14:paraId="461EDECB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Август</w:t>
            </w:r>
          </w:p>
        </w:tc>
        <w:tc>
          <w:tcPr>
            <w:tcW w:w="2268" w:type="dxa"/>
          </w:tcPr>
          <w:p w14:paraId="2955E76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Оформить спортивную площадку к спортивному летнему развлечению.</w:t>
            </w:r>
          </w:p>
          <w:p w14:paraId="5F9AB26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Подготовить документацию на начало учебного года</w:t>
            </w:r>
          </w:p>
          <w:p w14:paraId="4CBB19C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Составить годовой план работы по разд</w:t>
            </w:r>
            <w:r>
              <w:t>елу «Физическое воспитание в ДГ</w:t>
            </w:r>
            <w:r w:rsidRPr="007764E7">
              <w:t>»</w:t>
            </w:r>
          </w:p>
        </w:tc>
        <w:tc>
          <w:tcPr>
            <w:tcW w:w="2278" w:type="dxa"/>
          </w:tcPr>
          <w:p w14:paraId="40D87A2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Подготовить рекомендации по оформлению и содержанию 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оздоровительной работы к началу учебного года в соответствии с возрастом</w:t>
            </w:r>
          </w:p>
        </w:tc>
        <w:tc>
          <w:tcPr>
            <w:tcW w:w="2126" w:type="dxa"/>
          </w:tcPr>
          <w:p w14:paraId="4BD3E17F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1.Провести спортивный досуг   старший возраст «Чудо – остров»</w:t>
            </w:r>
          </w:p>
          <w:p w14:paraId="1A7E941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Провести физкультурное развлечение с детьми младшего и среднего возраста "На природу в лес пойдем»</w:t>
            </w:r>
          </w:p>
        </w:tc>
        <w:tc>
          <w:tcPr>
            <w:tcW w:w="1843" w:type="dxa"/>
          </w:tcPr>
          <w:p w14:paraId="0504E14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Подготовить информацию для родителей на стенде «</w:t>
            </w:r>
            <w:proofErr w:type="spellStart"/>
            <w:r w:rsidRPr="007764E7">
              <w:t>Физкультурно</w:t>
            </w:r>
            <w:proofErr w:type="spellEnd"/>
            <w:r w:rsidRPr="007764E7">
              <w:t xml:space="preserve"> – оздоровительная рабо</w:t>
            </w:r>
            <w:r>
              <w:t>та в ДГ</w:t>
            </w:r>
            <w:r w:rsidRPr="007764E7">
              <w:t>» на тему «С физкультурой мы дружны – нам болезни не нужны»</w:t>
            </w:r>
          </w:p>
          <w:p w14:paraId="2741F705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</w:tr>
      <w:tr w:rsidR="00C92D0F" w:rsidRPr="007764E7" w14:paraId="75BA0755" w14:textId="77777777" w:rsidTr="00573A5E">
        <w:tc>
          <w:tcPr>
            <w:tcW w:w="1271" w:type="dxa"/>
          </w:tcPr>
          <w:p w14:paraId="3ED0B24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Ежемесячно </w:t>
            </w:r>
          </w:p>
        </w:tc>
        <w:tc>
          <w:tcPr>
            <w:tcW w:w="2268" w:type="dxa"/>
          </w:tcPr>
          <w:p w14:paraId="6754D50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1. Вносить изменения в календарные планы, учитывая результаты мониторинга, анализа учебной деятельности ребенка и его индивидуальных данных</w:t>
            </w:r>
          </w:p>
          <w:p w14:paraId="3C7CD844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2. Составлять перспективно – календарный план</w:t>
            </w:r>
          </w:p>
          <w:p w14:paraId="1C816C1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3. Вести карты индивидуальной работы с детьми</w:t>
            </w:r>
          </w:p>
          <w:p w14:paraId="2C1B86F8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2278" w:type="dxa"/>
          </w:tcPr>
          <w:p w14:paraId="371593D0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1. Проводить индивидуальную работу с воспитателями по подготовке спортивных развлечений, досугов, праздников</w:t>
            </w:r>
          </w:p>
          <w:p w14:paraId="51D4637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2. Проводить консультации по содержанию и проведению </w:t>
            </w:r>
            <w:r w:rsidRPr="007764E7">
              <w:lastRenderedPageBreak/>
              <w:t>физкультурных занятий, организовать совместную деятельность</w:t>
            </w:r>
          </w:p>
          <w:p w14:paraId="5BF96C7A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3. Готовить физкультурные досуги, развлечения, спортивные праздники (разучивание ролей, изготовление атрибутов) </w:t>
            </w:r>
          </w:p>
        </w:tc>
        <w:tc>
          <w:tcPr>
            <w:tcW w:w="2126" w:type="dxa"/>
          </w:tcPr>
          <w:p w14:paraId="0AC37BC2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Проводить организованную деятельность, индивидуальную работу  с детьми </w:t>
            </w:r>
          </w:p>
          <w:p w14:paraId="086F897D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>2. Готовить День Здоровья  во всех возрастных группах (1 раз  в квартал)</w:t>
            </w:r>
          </w:p>
          <w:p w14:paraId="39FA22E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</w:p>
        </w:tc>
        <w:tc>
          <w:tcPr>
            <w:tcW w:w="1843" w:type="dxa"/>
          </w:tcPr>
          <w:p w14:paraId="4C18DA7E" w14:textId="77777777" w:rsidR="00C92D0F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1. </w:t>
            </w:r>
          </w:p>
          <w:p w14:paraId="7082FBEC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t xml:space="preserve"> Организовывать фотосъемки для оформления фотовыставок к родительским собраниям, к открытым просмотрам занятий</w:t>
            </w:r>
          </w:p>
          <w:p w14:paraId="6C077901" w14:textId="77777777" w:rsidR="00C92D0F" w:rsidRPr="007764E7" w:rsidRDefault="00C92D0F" w:rsidP="00CE5463">
            <w:pPr>
              <w:suppressAutoHyphens w:val="0"/>
              <w:spacing w:after="200" w:line="276" w:lineRule="auto"/>
            </w:pPr>
            <w:r w:rsidRPr="007764E7">
              <w:lastRenderedPageBreak/>
              <w:t>3. Проводить консультации с родителями на различную тематику по физическому воспитанию</w:t>
            </w:r>
          </w:p>
        </w:tc>
      </w:tr>
    </w:tbl>
    <w:p w14:paraId="7CB83E56" w14:textId="77777777" w:rsidR="00C92D0F" w:rsidRPr="007764E7" w:rsidRDefault="00C92D0F" w:rsidP="00C92D0F">
      <w:pPr>
        <w:suppressAutoHyphens w:val="0"/>
        <w:spacing w:after="200" w:line="276" w:lineRule="auto"/>
        <w:rPr>
          <w:rFonts w:ascii="Calibri" w:hAnsi="Calibri"/>
          <w:sz w:val="22"/>
          <w:szCs w:val="22"/>
        </w:rPr>
      </w:pPr>
    </w:p>
    <w:p w14:paraId="433C7030" w14:textId="77777777" w:rsidR="00C92D0F" w:rsidRPr="007764E7" w:rsidRDefault="00C92D0F" w:rsidP="00C92D0F">
      <w:pPr>
        <w:tabs>
          <w:tab w:val="left" w:pos="6045"/>
        </w:tabs>
        <w:suppressAutoHyphens w:val="0"/>
        <w:spacing w:after="200" w:line="276" w:lineRule="auto"/>
        <w:rPr>
          <w:rFonts w:ascii="Calibri" w:hAnsi="Calibri" w:cs="Tahoma"/>
          <w:color w:val="383838"/>
          <w:sz w:val="28"/>
          <w:szCs w:val="22"/>
        </w:rPr>
      </w:pPr>
    </w:p>
    <w:p w14:paraId="00A8C087" w14:textId="7EED8790" w:rsidR="00C92D0F" w:rsidRPr="007764E7" w:rsidRDefault="00C92D0F" w:rsidP="00C92D0F">
      <w:pPr>
        <w:tabs>
          <w:tab w:val="left" w:pos="6045"/>
        </w:tabs>
        <w:suppressAutoHyphens w:val="0"/>
        <w:spacing w:after="200" w:line="276" w:lineRule="auto"/>
        <w:rPr>
          <w:color w:val="383838"/>
          <w:sz w:val="28"/>
          <w:szCs w:val="28"/>
        </w:rPr>
      </w:pPr>
      <w:r w:rsidRPr="007764E7">
        <w:rPr>
          <w:color w:val="383838"/>
          <w:sz w:val="28"/>
          <w:szCs w:val="28"/>
        </w:rPr>
        <w:t xml:space="preserve">Инструктор по ФК </w:t>
      </w:r>
      <w:r>
        <w:rPr>
          <w:color w:val="383838"/>
          <w:sz w:val="28"/>
          <w:szCs w:val="28"/>
        </w:rPr>
        <w:t xml:space="preserve">                                 </w:t>
      </w:r>
      <w:r w:rsidR="00573A5E">
        <w:rPr>
          <w:color w:val="383838"/>
          <w:sz w:val="28"/>
          <w:szCs w:val="28"/>
        </w:rPr>
        <w:t xml:space="preserve">                       </w:t>
      </w:r>
    </w:p>
    <w:p w14:paraId="64EE9B69" w14:textId="77777777" w:rsidR="00C92D0F" w:rsidRPr="007764E7" w:rsidRDefault="00C92D0F" w:rsidP="00C92D0F">
      <w:pPr>
        <w:tabs>
          <w:tab w:val="left" w:pos="6045"/>
        </w:tabs>
        <w:suppressAutoHyphens w:val="0"/>
        <w:spacing w:after="200" w:line="276" w:lineRule="auto"/>
        <w:rPr>
          <w:color w:val="383838"/>
          <w:sz w:val="28"/>
          <w:szCs w:val="28"/>
        </w:rPr>
      </w:pPr>
    </w:p>
    <w:p w14:paraId="30CCF6F8" w14:textId="77777777" w:rsidR="00C92D0F" w:rsidRPr="00DA2363" w:rsidRDefault="00C92D0F" w:rsidP="00C92D0F">
      <w:r>
        <w:rPr>
          <w:color w:val="383838"/>
          <w:sz w:val="28"/>
          <w:szCs w:val="28"/>
        </w:rPr>
        <w:t xml:space="preserve">ИП </w:t>
      </w:r>
      <w:r w:rsidR="00573A5E">
        <w:rPr>
          <w:color w:val="383838"/>
          <w:sz w:val="28"/>
          <w:szCs w:val="28"/>
        </w:rPr>
        <w:t xml:space="preserve">                                                                                   Казимиров В.А</w:t>
      </w:r>
    </w:p>
    <w:p w14:paraId="422B55A5" w14:textId="77777777" w:rsidR="00C92D0F" w:rsidRDefault="00C92D0F" w:rsidP="00C92D0F">
      <w:pPr>
        <w:rPr>
          <w:sz w:val="28"/>
          <w:szCs w:val="28"/>
        </w:rPr>
      </w:pPr>
    </w:p>
    <w:sectPr w:rsidR="00C92D0F" w:rsidSect="002D14D6">
      <w:footerReference w:type="default" r:id="rId7"/>
      <w:pgSz w:w="11906" w:h="16838"/>
      <w:pgMar w:top="851" w:right="707" w:bottom="7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4165" w14:textId="77777777" w:rsidR="00AA079B" w:rsidRDefault="00AA079B">
      <w:r>
        <w:separator/>
      </w:r>
    </w:p>
  </w:endnote>
  <w:endnote w:type="continuationSeparator" w:id="0">
    <w:p w14:paraId="68A314CE" w14:textId="77777777" w:rsidR="00AA079B" w:rsidRDefault="00AA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805314"/>
      <w:docPartObj>
        <w:docPartGallery w:val="Page Numbers (Bottom of Page)"/>
        <w:docPartUnique/>
      </w:docPartObj>
    </w:sdtPr>
    <w:sdtContent>
      <w:p w14:paraId="2CC1B0D1" w14:textId="77777777" w:rsidR="00C43786" w:rsidRDefault="009C122D">
        <w:pPr>
          <w:pStyle w:val="a4"/>
          <w:jc w:val="right"/>
        </w:pPr>
        <w:r>
          <w:fldChar w:fldCharType="begin"/>
        </w:r>
        <w:r w:rsidR="00C92D0F">
          <w:instrText xml:space="preserve"> PAGE   \* MERGEFORMAT </w:instrText>
        </w:r>
        <w:r>
          <w:fldChar w:fldCharType="separate"/>
        </w:r>
        <w:r w:rsidR="008B59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DA8FC99" w14:textId="77777777" w:rsidR="00C43786" w:rsidRDefault="000000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0E2A" w14:textId="77777777" w:rsidR="00AA079B" w:rsidRDefault="00AA079B">
      <w:r>
        <w:separator/>
      </w:r>
    </w:p>
  </w:footnote>
  <w:footnote w:type="continuationSeparator" w:id="0">
    <w:p w14:paraId="4A6FEB45" w14:textId="77777777" w:rsidR="00AA079B" w:rsidRDefault="00AA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FDA"/>
    <w:multiLevelType w:val="hybridMultilevel"/>
    <w:tmpl w:val="7CFE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3CAB"/>
    <w:multiLevelType w:val="multilevel"/>
    <w:tmpl w:val="AFC8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D45212"/>
    <w:multiLevelType w:val="hybridMultilevel"/>
    <w:tmpl w:val="6206F278"/>
    <w:lvl w:ilvl="0" w:tplc="83BEA282">
      <w:start w:val="3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0B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000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47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247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84F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27D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A7A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619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DC6622"/>
    <w:multiLevelType w:val="hybridMultilevel"/>
    <w:tmpl w:val="00D8A872"/>
    <w:lvl w:ilvl="0" w:tplc="87EE4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C2D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64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F3E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08E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849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20DA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8222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4ADE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114B88"/>
    <w:multiLevelType w:val="multilevel"/>
    <w:tmpl w:val="BF5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95B5F"/>
    <w:multiLevelType w:val="hybridMultilevel"/>
    <w:tmpl w:val="28629D8C"/>
    <w:lvl w:ilvl="0" w:tplc="B1A6D0BA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67EC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9F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58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C20A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4B4C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699C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65DE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6454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8F3FA9"/>
    <w:multiLevelType w:val="hybridMultilevel"/>
    <w:tmpl w:val="DCF066C8"/>
    <w:lvl w:ilvl="0" w:tplc="9118CDC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6080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AD5C8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4580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0BDF2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2675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48DC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E076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C2E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A2532"/>
    <w:multiLevelType w:val="hybridMultilevel"/>
    <w:tmpl w:val="6EC6035A"/>
    <w:lvl w:ilvl="0" w:tplc="F816079A">
      <w:start w:val="1"/>
      <w:numFmt w:val="decimal"/>
      <w:lvlText w:val="%1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02EE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EF0F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4DE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9E4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EB5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D41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2DD0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410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0A6C36"/>
    <w:multiLevelType w:val="hybridMultilevel"/>
    <w:tmpl w:val="6576C752"/>
    <w:lvl w:ilvl="0" w:tplc="51F230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A62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81FC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E13B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C2A7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ADF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2FE5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4FD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2B7A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E11A0D"/>
    <w:multiLevelType w:val="hybridMultilevel"/>
    <w:tmpl w:val="20FE15DC"/>
    <w:lvl w:ilvl="0" w:tplc="E6B2FF20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657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20C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43A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99B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CBD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CA1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8106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E9B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395255"/>
    <w:multiLevelType w:val="hybridMultilevel"/>
    <w:tmpl w:val="8A289210"/>
    <w:lvl w:ilvl="0" w:tplc="F42A784C">
      <w:start w:val="2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4611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F0B97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C9F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EAFE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0DFE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36C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A453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84AF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EC6674"/>
    <w:multiLevelType w:val="hybridMultilevel"/>
    <w:tmpl w:val="7D20A534"/>
    <w:lvl w:ilvl="0" w:tplc="6D5839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6C4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63C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22E4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A44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820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609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DA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0B65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906C88"/>
    <w:multiLevelType w:val="hybridMultilevel"/>
    <w:tmpl w:val="F7A05B14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239C48AF"/>
    <w:multiLevelType w:val="hybridMultilevel"/>
    <w:tmpl w:val="58A29548"/>
    <w:lvl w:ilvl="0" w:tplc="87928C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125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C9F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6A4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AB6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92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4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0404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0711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CD5A3E"/>
    <w:multiLevelType w:val="hybridMultilevel"/>
    <w:tmpl w:val="71B24C58"/>
    <w:lvl w:ilvl="0" w:tplc="6220D7C0">
      <w:start w:val="1"/>
      <w:numFmt w:val="bullet"/>
      <w:lvlText w:val="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71B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F27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A89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403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F41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91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68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FFD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232167"/>
    <w:multiLevelType w:val="hybridMultilevel"/>
    <w:tmpl w:val="53A2E06A"/>
    <w:lvl w:ilvl="0" w:tplc="E7E86288">
      <w:start w:val="1"/>
      <w:numFmt w:val="decimal"/>
      <w:lvlText w:val="%1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454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A2B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C58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2B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CD94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CA7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0BD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288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5A5F97"/>
    <w:multiLevelType w:val="hybridMultilevel"/>
    <w:tmpl w:val="F82E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5266B"/>
    <w:multiLevelType w:val="hybridMultilevel"/>
    <w:tmpl w:val="06E00E70"/>
    <w:lvl w:ilvl="0" w:tplc="4000C9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0C9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E9A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2F45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C41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ABC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F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401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4AB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18165E"/>
    <w:multiLevelType w:val="hybridMultilevel"/>
    <w:tmpl w:val="3EE0AABE"/>
    <w:lvl w:ilvl="0" w:tplc="EF1ED2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E6167AB0">
      <w:numFmt w:val="none"/>
      <w:lvlText w:val=""/>
      <w:lvlJc w:val="left"/>
      <w:pPr>
        <w:tabs>
          <w:tab w:val="num" w:pos="360"/>
        </w:tabs>
      </w:pPr>
    </w:lvl>
    <w:lvl w:ilvl="2" w:tplc="2402B638">
      <w:numFmt w:val="none"/>
      <w:lvlText w:val=""/>
      <w:lvlJc w:val="left"/>
      <w:pPr>
        <w:tabs>
          <w:tab w:val="num" w:pos="360"/>
        </w:tabs>
      </w:pPr>
    </w:lvl>
    <w:lvl w:ilvl="3" w:tplc="384C300C">
      <w:numFmt w:val="none"/>
      <w:lvlText w:val=""/>
      <w:lvlJc w:val="left"/>
      <w:pPr>
        <w:tabs>
          <w:tab w:val="num" w:pos="360"/>
        </w:tabs>
      </w:pPr>
    </w:lvl>
    <w:lvl w:ilvl="4" w:tplc="9C70EA38">
      <w:numFmt w:val="none"/>
      <w:lvlText w:val=""/>
      <w:lvlJc w:val="left"/>
      <w:pPr>
        <w:tabs>
          <w:tab w:val="num" w:pos="360"/>
        </w:tabs>
      </w:pPr>
    </w:lvl>
    <w:lvl w:ilvl="5" w:tplc="08DAEB4A">
      <w:numFmt w:val="none"/>
      <w:lvlText w:val=""/>
      <w:lvlJc w:val="left"/>
      <w:pPr>
        <w:tabs>
          <w:tab w:val="num" w:pos="360"/>
        </w:tabs>
      </w:pPr>
    </w:lvl>
    <w:lvl w:ilvl="6" w:tplc="2D6E62EC">
      <w:numFmt w:val="none"/>
      <w:lvlText w:val=""/>
      <w:lvlJc w:val="left"/>
      <w:pPr>
        <w:tabs>
          <w:tab w:val="num" w:pos="360"/>
        </w:tabs>
      </w:pPr>
    </w:lvl>
    <w:lvl w:ilvl="7" w:tplc="53CE992C">
      <w:numFmt w:val="none"/>
      <w:lvlText w:val=""/>
      <w:lvlJc w:val="left"/>
      <w:pPr>
        <w:tabs>
          <w:tab w:val="num" w:pos="360"/>
        </w:tabs>
      </w:pPr>
    </w:lvl>
    <w:lvl w:ilvl="8" w:tplc="A0B4984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71F64B6"/>
    <w:multiLevelType w:val="hybridMultilevel"/>
    <w:tmpl w:val="CDA26B62"/>
    <w:lvl w:ilvl="0" w:tplc="E6E45A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EBE4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0AB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E4D4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6973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89A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D9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06F4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C803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8400EB"/>
    <w:multiLevelType w:val="multilevel"/>
    <w:tmpl w:val="B6CEB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07E6C3E"/>
    <w:multiLevelType w:val="multilevel"/>
    <w:tmpl w:val="67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97F48"/>
    <w:multiLevelType w:val="hybridMultilevel"/>
    <w:tmpl w:val="9FC83C9E"/>
    <w:lvl w:ilvl="0" w:tplc="E45C1B6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E379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002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4459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EEC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D28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45FF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4E1F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FF3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414266"/>
    <w:multiLevelType w:val="hybridMultilevel"/>
    <w:tmpl w:val="0A829D2E"/>
    <w:lvl w:ilvl="0" w:tplc="7C24F71E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446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0864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67B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212F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A23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66AB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A93B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06EA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BF14A1"/>
    <w:multiLevelType w:val="hybridMultilevel"/>
    <w:tmpl w:val="145EB04E"/>
    <w:lvl w:ilvl="0" w:tplc="1DBE71A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819D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484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EA15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CE4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94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02D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A58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46F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EC4286"/>
    <w:multiLevelType w:val="multilevel"/>
    <w:tmpl w:val="A590F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4B0882"/>
    <w:multiLevelType w:val="hybridMultilevel"/>
    <w:tmpl w:val="17822C10"/>
    <w:lvl w:ilvl="0" w:tplc="E1F29D00">
      <w:start w:val="1"/>
      <w:numFmt w:val="decimal"/>
      <w:lvlText w:val="%1."/>
      <w:lvlJc w:val="left"/>
      <w:pPr>
        <w:ind w:left="57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D4E190">
      <w:start w:val="1"/>
      <w:numFmt w:val="lowerLetter"/>
      <w:lvlText w:val="%2"/>
      <w:lvlJc w:val="left"/>
      <w:pPr>
        <w:ind w:left="12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6A742C">
      <w:start w:val="1"/>
      <w:numFmt w:val="lowerRoman"/>
      <w:lvlText w:val="%3"/>
      <w:lvlJc w:val="left"/>
      <w:pPr>
        <w:ind w:left="19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246F06">
      <w:start w:val="1"/>
      <w:numFmt w:val="decimal"/>
      <w:lvlText w:val="%4"/>
      <w:lvlJc w:val="left"/>
      <w:pPr>
        <w:ind w:left="26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94EB30">
      <w:start w:val="1"/>
      <w:numFmt w:val="lowerLetter"/>
      <w:lvlText w:val="%5"/>
      <w:lvlJc w:val="left"/>
      <w:pPr>
        <w:ind w:left="339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001066">
      <w:start w:val="1"/>
      <w:numFmt w:val="lowerRoman"/>
      <w:lvlText w:val="%6"/>
      <w:lvlJc w:val="left"/>
      <w:pPr>
        <w:ind w:left="41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D503806">
      <w:start w:val="1"/>
      <w:numFmt w:val="decimal"/>
      <w:lvlText w:val="%7"/>
      <w:lvlJc w:val="left"/>
      <w:pPr>
        <w:ind w:left="48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62F798">
      <w:start w:val="1"/>
      <w:numFmt w:val="lowerLetter"/>
      <w:lvlText w:val="%8"/>
      <w:lvlJc w:val="left"/>
      <w:pPr>
        <w:ind w:left="55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889F6C">
      <w:start w:val="1"/>
      <w:numFmt w:val="lowerRoman"/>
      <w:lvlText w:val="%9"/>
      <w:lvlJc w:val="left"/>
      <w:pPr>
        <w:ind w:left="62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E456EA1"/>
    <w:multiLevelType w:val="hybridMultilevel"/>
    <w:tmpl w:val="CE180DBC"/>
    <w:lvl w:ilvl="0" w:tplc="63CE5FC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DA899C">
      <w:start w:val="1"/>
      <w:numFmt w:val="lowerLetter"/>
      <w:lvlText w:val="%2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30129E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DC7730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AC1E5A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5AB6B2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9859F4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8AD0F8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BCB614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747181"/>
    <w:multiLevelType w:val="hybridMultilevel"/>
    <w:tmpl w:val="88F487E0"/>
    <w:lvl w:ilvl="0" w:tplc="0BE6F4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1C4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A9A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804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4DF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27E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49F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0F2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A39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D903C6"/>
    <w:multiLevelType w:val="hybridMultilevel"/>
    <w:tmpl w:val="05C83A3A"/>
    <w:lvl w:ilvl="0" w:tplc="4EEC204C">
      <w:start w:val="2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684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CD5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6D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04E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A96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43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898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E5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E11BA5"/>
    <w:multiLevelType w:val="hybridMultilevel"/>
    <w:tmpl w:val="8A06AB14"/>
    <w:lvl w:ilvl="0" w:tplc="8A38F16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67A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CE7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B0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91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6EF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4B30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4C4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AB1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C47F4B"/>
    <w:multiLevelType w:val="hybridMultilevel"/>
    <w:tmpl w:val="8A463F0A"/>
    <w:lvl w:ilvl="0" w:tplc="ABEC2EB0">
      <w:start w:val="3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48024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962B0C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85A14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08253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1C2DF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2AAA58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BE882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58921E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C3AE9"/>
    <w:multiLevelType w:val="hybridMultilevel"/>
    <w:tmpl w:val="890636D6"/>
    <w:lvl w:ilvl="0" w:tplc="09D2277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FC7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40EDA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82BE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89FA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8CAA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421E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C9D0A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632C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CF2A1D"/>
    <w:multiLevelType w:val="hybridMultilevel"/>
    <w:tmpl w:val="9BD49972"/>
    <w:lvl w:ilvl="0" w:tplc="1690D3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E52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E40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2BF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E43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E10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89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AAE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7F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382865"/>
    <w:multiLevelType w:val="hybridMultilevel"/>
    <w:tmpl w:val="C10C700C"/>
    <w:lvl w:ilvl="0" w:tplc="E27C6C9C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2B97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60C7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071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86E8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01B1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4F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72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66F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3C31E5"/>
    <w:multiLevelType w:val="multilevel"/>
    <w:tmpl w:val="BB2067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2CB54EE"/>
    <w:multiLevelType w:val="multilevel"/>
    <w:tmpl w:val="F64EAD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4F755D"/>
    <w:multiLevelType w:val="hybridMultilevel"/>
    <w:tmpl w:val="7C9AB066"/>
    <w:lvl w:ilvl="0" w:tplc="D48EDD6E">
      <w:start w:val="1"/>
      <w:numFmt w:val="bullet"/>
      <w:lvlText w:val="-"/>
      <w:lvlJc w:val="left"/>
      <w:pPr>
        <w:ind w:left="14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AA0DF2">
      <w:start w:val="1"/>
      <w:numFmt w:val="bullet"/>
      <w:lvlText w:val="o"/>
      <w:lvlJc w:val="left"/>
      <w:pPr>
        <w:ind w:left="135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262C06">
      <w:start w:val="1"/>
      <w:numFmt w:val="bullet"/>
      <w:lvlText w:val="▪"/>
      <w:lvlJc w:val="left"/>
      <w:pPr>
        <w:ind w:left="20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D0CE18E">
      <w:start w:val="1"/>
      <w:numFmt w:val="bullet"/>
      <w:lvlText w:val="•"/>
      <w:lvlJc w:val="left"/>
      <w:pPr>
        <w:ind w:left="279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823E1E">
      <w:start w:val="1"/>
      <w:numFmt w:val="bullet"/>
      <w:lvlText w:val="o"/>
      <w:lvlJc w:val="left"/>
      <w:pPr>
        <w:ind w:left="351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340AF8">
      <w:start w:val="1"/>
      <w:numFmt w:val="bullet"/>
      <w:lvlText w:val="▪"/>
      <w:lvlJc w:val="left"/>
      <w:pPr>
        <w:ind w:left="423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D9C5890">
      <w:start w:val="1"/>
      <w:numFmt w:val="bullet"/>
      <w:lvlText w:val="•"/>
      <w:lvlJc w:val="left"/>
      <w:pPr>
        <w:ind w:left="495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8E917A">
      <w:start w:val="1"/>
      <w:numFmt w:val="bullet"/>
      <w:lvlText w:val="o"/>
      <w:lvlJc w:val="left"/>
      <w:pPr>
        <w:ind w:left="56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B20AD2">
      <w:start w:val="1"/>
      <w:numFmt w:val="bullet"/>
      <w:lvlText w:val="▪"/>
      <w:lvlJc w:val="left"/>
      <w:pPr>
        <w:ind w:left="639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B3F25F2"/>
    <w:multiLevelType w:val="hybridMultilevel"/>
    <w:tmpl w:val="E94EF140"/>
    <w:lvl w:ilvl="0" w:tplc="CF4C27B4">
      <w:start w:val="2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C454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86DA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94B4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A059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5622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9891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B0F4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4E7B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2164B0"/>
    <w:multiLevelType w:val="multilevel"/>
    <w:tmpl w:val="DB5282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EA7EA4"/>
    <w:multiLevelType w:val="hybridMultilevel"/>
    <w:tmpl w:val="814236E6"/>
    <w:lvl w:ilvl="0" w:tplc="A8AC6D4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4485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940A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999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1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FB64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ABB92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08B0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64E52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000787"/>
    <w:multiLevelType w:val="multilevel"/>
    <w:tmpl w:val="F4EC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C170F4"/>
    <w:multiLevelType w:val="hybridMultilevel"/>
    <w:tmpl w:val="0E1A76F4"/>
    <w:lvl w:ilvl="0" w:tplc="04190001">
      <w:start w:val="1"/>
      <w:numFmt w:val="bullet"/>
      <w:lvlText w:val=""/>
      <w:lvlJc w:val="left"/>
      <w:pPr>
        <w:ind w:left="4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71B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F27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A89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403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F41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91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68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FFD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B21109"/>
    <w:multiLevelType w:val="multilevel"/>
    <w:tmpl w:val="7B0A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811862">
    <w:abstractNumId w:val="4"/>
  </w:num>
  <w:num w:numId="2" w16cid:durableId="806430478">
    <w:abstractNumId w:val="35"/>
  </w:num>
  <w:num w:numId="3" w16cid:durableId="1739740395">
    <w:abstractNumId w:val="41"/>
  </w:num>
  <w:num w:numId="4" w16cid:durableId="2095006622">
    <w:abstractNumId w:val="39"/>
  </w:num>
  <w:num w:numId="5" w16cid:durableId="1403521996">
    <w:abstractNumId w:val="36"/>
  </w:num>
  <w:num w:numId="6" w16cid:durableId="502358636">
    <w:abstractNumId w:val="25"/>
  </w:num>
  <w:num w:numId="7" w16cid:durableId="1311639985">
    <w:abstractNumId w:val="43"/>
  </w:num>
  <w:num w:numId="8" w16cid:durableId="742112">
    <w:abstractNumId w:val="1"/>
  </w:num>
  <w:num w:numId="9" w16cid:durableId="1084768396">
    <w:abstractNumId w:val="21"/>
  </w:num>
  <w:num w:numId="10" w16cid:durableId="845829124">
    <w:abstractNumId w:val="20"/>
  </w:num>
  <w:num w:numId="11" w16cid:durableId="682319544">
    <w:abstractNumId w:val="0"/>
  </w:num>
  <w:num w:numId="12" w16cid:durableId="252326831">
    <w:abstractNumId w:val="16"/>
  </w:num>
  <w:num w:numId="13" w16cid:durableId="283539016">
    <w:abstractNumId w:val="18"/>
  </w:num>
  <w:num w:numId="14" w16cid:durableId="170343260">
    <w:abstractNumId w:val="37"/>
  </w:num>
  <w:num w:numId="15" w16cid:durableId="3929709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346998">
    <w:abstractNumId w:val="38"/>
  </w:num>
  <w:num w:numId="17" w16cid:durableId="1023090802">
    <w:abstractNumId w:val="27"/>
  </w:num>
  <w:num w:numId="18" w16cid:durableId="265625311">
    <w:abstractNumId w:val="31"/>
  </w:num>
  <w:num w:numId="19" w16cid:durableId="1720082114">
    <w:abstractNumId w:val="10"/>
  </w:num>
  <w:num w:numId="20" w16cid:durableId="42487800">
    <w:abstractNumId w:val="6"/>
  </w:num>
  <w:num w:numId="21" w16cid:durableId="1878274478">
    <w:abstractNumId w:val="15"/>
  </w:num>
  <w:num w:numId="22" w16cid:durableId="1404909221">
    <w:abstractNumId w:val="19"/>
  </w:num>
  <w:num w:numId="23" w16cid:durableId="1380327390">
    <w:abstractNumId w:val="7"/>
  </w:num>
  <w:num w:numId="24" w16cid:durableId="1190216522">
    <w:abstractNumId w:val="5"/>
  </w:num>
  <w:num w:numId="25" w16cid:durableId="963148827">
    <w:abstractNumId w:val="22"/>
  </w:num>
  <w:num w:numId="26" w16cid:durableId="866599137">
    <w:abstractNumId w:val="2"/>
  </w:num>
  <w:num w:numId="27" w16cid:durableId="545457846">
    <w:abstractNumId w:val="29"/>
  </w:num>
  <w:num w:numId="28" w16cid:durableId="238057589">
    <w:abstractNumId w:val="32"/>
  </w:num>
  <w:num w:numId="29" w16cid:durableId="112018513">
    <w:abstractNumId w:val="24"/>
  </w:num>
  <w:num w:numId="30" w16cid:durableId="826894644">
    <w:abstractNumId w:val="14"/>
  </w:num>
  <w:num w:numId="31" w16cid:durableId="338239079">
    <w:abstractNumId w:val="23"/>
  </w:num>
  <w:num w:numId="32" w16cid:durableId="1165515142">
    <w:abstractNumId w:val="40"/>
  </w:num>
  <w:num w:numId="33" w16cid:durableId="475342285">
    <w:abstractNumId w:val="9"/>
  </w:num>
  <w:num w:numId="34" w16cid:durableId="241376775">
    <w:abstractNumId w:val="8"/>
  </w:num>
  <w:num w:numId="35" w16cid:durableId="1693726392">
    <w:abstractNumId w:val="11"/>
  </w:num>
  <w:num w:numId="36" w16cid:durableId="664673179">
    <w:abstractNumId w:val="17"/>
  </w:num>
  <w:num w:numId="37" w16cid:durableId="1120496292">
    <w:abstractNumId w:val="34"/>
  </w:num>
  <w:num w:numId="38" w16cid:durableId="1772814630">
    <w:abstractNumId w:val="3"/>
  </w:num>
  <w:num w:numId="39" w16cid:durableId="1306740510">
    <w:abstractNumId w:val="28"/>
  </w:num>
  <w:num w:numId="40" w16cid:durableId="985740458">
    <w:abstractNumId w:val="30"/>
  </w:num>
  <w:num w:numId="41" w16cid:durableId="1719815966">
    <w:abstractNumId w:val="33"/>
  </w:num>
  <w:num w:numId="42" w16cid:durableId="201290578">
    <w:abstractNumId w:val="13"/>
  </w:num>
  <w:num w:numId="43" w16cid:durableId="1461723703">
    <w:abstractNumId w:val="42"/>
  </w:num>
  <w:num w:numId="44" w16cid:durableId="865943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0F"/>
    <w:rsid w:val="002D14D6"/>
    <w:rsid w:val="004C2793"/>
    <w:rsid w:val="00556D43"/>
    <w:rsid w:val="00573A5E"/>
    <w:rsid w:val="00731701"/>
    <w:rsid w:val="008B5958"/>
    <w:rsid w:val="008C6558"/>
    <w:rsid w:val="009C122D"/>
    <w:rsid w:val="00A67030"/>
    <w:rsid w:val="00AA079B"/>
    <w:rsid w:val="00B83247"/>
    <w:rsid w:val="00BD00BF"/>
    <w:rsid w:val="00C92D0F"/>
    <w:rsid w:val="00E2441B"/>
    <w:rsid w:val="00F6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BC15"/>
  <w15:docId w15:val="{85A8834A-04EA-4DFE-8BC8-F1FE120E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92D0F"/>
    <w:pPr>
      <w:keepNext/>
      <w:keepLines/>
      <w:spacing w:after="169"/>
      <w:ind w:right="5749"/>
      <w:jc w:val="right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2D0F"/>
    <w:pPr>
      <w:keepNext/>
      <w:keepLines/>
      <w:spacing w:after="0"/>
      <w:ind w:left="10" w:right="14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C92D0F"/>
    <w:pPr>
      <w:keepNext/>
      <w:keepLines/>
      <w:spacing w:after="92"/>
      <w:ind w:right="141"/>
      <w:jc w:val="center"/>
      <w:outlineLvl w:val="2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0F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0F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D0F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locked/>
    <w:rsid w:val="00C92D0F"/>
    <w:rPr>
      <w:sz w:val="24"/>
      <w:szCs w:val="24"/>
    </w:rPr>
  </w:style>
  <w:style w:type="character" w:styleId="a5">
    <w:name w:val="page number"/>
    <w:basedOn w:val="a0"/>
    <w:uiPriority w:val="99"/>
    <w:rsid w:val="00C92D0F"/>
  </w:style>
  <w:style w:type="character" w:customStyle="1" w:styleId="a6">
    <w:name w:val="Текст выноски Знак"/>
    <w:basedOn w:val="a0"/>
    <w:link w:val="a7"/>
    <w:uiPriority w:val="99"/>
    <w:semiHidden/>
    <w:locked/>
    <w:rsid w:val="00C92D0F"/>
    <w:rPr>
      <w:sz w:val="2"/>
      <w:szCs w:val="2"/>
    </w:rPr>
  </w:style>
  <w:style w:type="character" w:customStyle="1" w:styleId="ListLabel1">
    <w:name w:val="ListLabel 1"/>
    <w:rsid w:val="00C92D0F"/>
    <w:rPr>
      <w:rFonts w:cs="Symbol"/>
    </w:rPr>
  </w:style>
  <w:style w:type="character" w:customStyle="1" w:styleId="ListLabel2">
    <w:name w:val="ListLabel 2"/>
    <w:rsid w:val="00C92D0F"/>
    <w:rPr>
      <w:rFonts w:cs="Wingdings"/>
    </w:rPr>
  </w:style>
  <w:style w:type="character" w:customStyle="1" w:styleId="ListLabel3">
    <w:name w:val="ListLabel 3"/>
    <w:rsid w:val="00C92D0F"/>
    <w:rPr>
      <w:rFonts w:cs="Courier New"/>
    </w:rPr>
  </w:style>
  <w:style w:type="paragraph" w:customStyle="1" w:styleId="11">
    <w:name w:val="Заголовок1"/>
    <w:basedOn w:val="a"/>
    <w:next w:val="a8"/>
    <w:rsid w:val="00C92D0F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link w:val="a9"/>
    <w:rsid w:val="00C92D0F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C92D0F"/>
    <w:rPr>
      <w:rFonts w:cs="Mangal"/>
    </w:rPr>
  </w:style>
  <w:style w:type="paragraph" w:styleId="ab">
    <w:name w:val="Title"/>
    <w:basedOn w:val="a"/>
    <w:link w:val="ac"/>
    <w:rsid w:val="00C92D0F"/>
    <w:pPr>
      <w:suppressLineNumbers/>
      <w:spacing w:before="120" w:after="120"/>
    </w:pPr>
    <w:rPr>
      <w:rFonts w:cs="Mangal"/>
      <w:i/>
      <w:iCs/>
    </w:rPr>
  </w:style>
  <w:style w:type="character" w:customStyle="1" w:styleId="ac">
    <w:name w:val="Заголовок Знак"/>
    <w:basedOn w:val="a0"/>
    <w:link w:val="ab"/>
    <w:rsid w:val="00C92D0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C92D0F"/>
    <w:pPr>
      <w:ind w:left="240" w:hanging="240"/>
    </w:pPr>
  </w:style>
  <w:style w:type="paragraph" w:styleId="ad">
    <w:name w:val="index heading"/>
    <w:basedOn w:val="a"/>
    <w:rsid w:val="00C92D0F"/>
    <w:pPr>
      <w:suppressLineNumbers/>
    </w:pPr>
    <w:rPr>
      <w:rFonts w:cs="Mangal"/>
    </w:rPr>
  </w:style>
  <w:style w:type="paragraph" w:styleId="ae">
    <w:name w:val="No Spacing"/>
    <w:uiPriority w:val="99"/>
    <w:qFormat/>
    <w:rsid w:val="00C92D0F"/>
    <w:pPr>
      <w:suppressAutoHyphens/>
      <w:spacing w:after="0" w:line="240" w:lineRule="auto"/>
    </w:pPr>
    <w:rPr>
      <w:rFonts w:ascii="Calibri" w:eastAsia="Times New Roman" w:hAnsi="Calibri" w:cs="Calibri"/>
      <w:sz w:val="24"/>
      <w:lang w:eastAsia="ru-RU"/>
    </w:rPr>
  </w:style>
  <w:style w:type="paragraph" w:styleId="a4">
    <w:name w:val="footer"/>
    <w:basedOn w:val="a"/>
    <w:link w:val="a3"/>
    <w:uiPriority w:val="99"/>
    <w:rsid w:val="00C92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rsid w:val="00C92D0F"/>
    <w:rPr>
      <w:rFonts w:asciiTheme="minorHAnsi" w:eastAsiaTheme="minorHAnsi" w:hAnsiTheme="minorHAnsi" w:cstheme="minorBidi"/>
      <w:sz w:val="2"/>
      <w:szCs w:val="2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92D0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Содержимое врезки"/>
    <w:basedOn w:val="a"/>
    <w:rsid w:val="00C92D0F"/>
  </w:style>
  <w:style w:type="table" w:styleId="af0">
    <w:name w:val="Table Grid"/>
    <w:basedOn w:val="a1"/>
    <w:uiPriority w:val="59"/>
    <w:rsid w:val="00C9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C92D0F"/>
    <w:pPr>
      <w:suppressAutoHyphens w:val="0"/>
      <w:spacing w:before="100" w:beforeAutospacing="1" w:after="142" w:line="288" w:lineRule="auto"/>
    </w:pPr>
  </w:style>
  <w:style w:type="paragraph" w:customStyle="1" w:styleId="western">
    <w:name w:val="western"/>
    <w:basedOn w:val="a"/>
    <w:rsid w:val="00C92D0F"/>
    <w:pPr>
      <w:suppressAutoHyphens w:val="0"/>
      <w:spacing w:before="100" w:beforeAutospacing="1" w:after="142" w:line="288" w:lineRule="auto"/>
    </w:pPr>
  </w:style>
  <w:style w:type="paragraph" w:styleId="af2">
    <w:name w:val="header"/>
    <w:basedOn w:val="a"/>
    <w:link w:val="af3"/>
    <w:uiPriority w:val="99"/>
    <w:unhideWhenUsed/>
    <w:rsid w:val="00C92D0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92D0F"/>
    <w:pPr>
      <w:ind w:left="720"/>
      <w:contextualSpacing/>
    </w:pPr>
  </w:style>
  <w:style w:type="character" w:styleId="af5">
    <w:name w:val="Strong"/>
    <w:basedOn w:val="a0"/>
    <w:uiPriority w:val="22"/>
    <w:qFormat/>
    <w:rsid w:val="00C92D0F"/>
    <w:rPr>
      <w:b/>
      <w:bCs/>
    </w:rPr>
  </w:style>
  <w:style w:type="character" w:customStyle="1" w:styleId="apple-converted-space">
    <w:name w:val="apple-converted-space"/>
    <w:basedOn w:val="a0"/>
    <w:rsid w:val="00C92D0F"/>
  </w:style>
  <w:style w:type="paragraph" w:customStyle="1" w:styleId="Standard">
    <w:name w:val="Standard"/>
    <w:rsid w:val="00C92D0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leGrid">
    <w:name w:val="TableGrid"/>
    <w:rsid w:val="00C92D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3070</Words>
  <Characters>17502</Characters>
  <Application>Microsoft Office Word</Application>
  <DocSecurity>0</DocSecurity>
  <Lines>145</Lines>
  <Paragraphs>41</Paragraphs>
  <ScaleCrop>false</ScaleCrop>
  <Company/>
  <LinksUpToDate>false</LinksUpToDate>
  <CharactersWithSpaces>20531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Красавица</dc:creator>
  <cp:keywords/>
  <dc:description/>
  <cp:lastModifiedBy>Владислав Казимиров</cp:lastModifiedBy>
  <cp:revision>6</cp:revision>
  <dcterms:created xsi:type="dcterms:W3CDTF">2020-10-06T09:50:00Z</dcterms:created>
  <dcterms:modified xsi:type="dcterms:W3CDTF">2022-08-24T10:23:00Z</dcterms:modified>
</cp:coreProperties>
</file>