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5A5D1" w14:textId="77777777" w:rsidR="00DB65E5" w:rsidRDefault="00000000">
      <w:pPr>
        <w:spacing w:after="272" w:line="259" w:lineRule="auto"/>
        <w:ind w:left="190" w:right="0"/>
      </w:pPr>
      <w:r>
        <w:rPr>
          <w:b/>
        </w:rPr>
        <w:t>АННОТАЦИИ К РАБОЧИМ ПРОГРАММАМ ВОСПИТАТЕЛЕЙ И СПЕЦИАЛИСТОВ</w:t>
      </w:r>
    </w:p>
    <w:p w14:paraId="190716C6" w14:textId="77777777" w:rsidR="00DB65E5" w:rsidRDefault="00000000">
      <w:pPr>
        <w:spacing w:after="6" w:line="286" w:lineRule="auto"/>
        <w:ind w:left="3215" w:right="3157"/>
        <w:jc w:val="center"/>
      </w:pPr>
      <w:r>
        <w:rPr>
          <w:b/>
        </w:rPr>
        <w:t>Аннотация</w:t>
      </w:r>
    </w:p>
    <w:p w14:paraId="40016739" w14:textId="77777777" w:rsidR="00DB65E5" w:rsidRDefault="00000000">
      <w:pPr>
        <w:spacing w:after="2" w:line="286" w:lineRule="auto"/>
        <w:ind w:left="997" w:right="942"/>
        <w:jc w:val="center"/>
      </w:pPr>
      <w:r>
        <w:rPr>
          <w:b/>
        </w:rPr>
        <w:t>к рабочим программам совместной деятельности воспитателей и специалистов с детьми, составленных на основе примерной основной общеобразовательной программы дошкольного образования «От рождения до школы»</w:t>
      </w:r>
    </w:p>
    <w:p w14:paraId="4F414F06" w14:textId="77777777" w:rsidR="0091429E" w:rsidRDefault="00000000" w:rsidP="0091429E">
      <w:pPr>
        <w:spacing w:after="0" w:line="286" w:lineRule="auto"/>
        <w:ind w:left="1726" w:right="1672"/>
        <w:jc w:val="center"/>
        <w:rPr>
          <w:b/>
        </w:rPr>
      </w:pPr>
      <w:r>
        <w:rPr>
          <w:b/>
        </w:rPr>
        <w:t xml:space="preserve">( под редакцией </w:t>
      </w:r>
      <w:proofErr w:type="spellStart"/>
      <w:r>
        <w:rPr>
          <w:b/>
        </w:rPr>
        <w:t>Н.Е.Вераксы</w:t>
      </w:r>
      <w:proofErr w:type="spellEnd"/>
      <w:r>
        <w:rPr>
          <w:b/>
        </w:rPr>
        <w:t xml:space="preserve"> ,</w:t>
      </w:r>
      <w:proofErr w:type="spellStart"/>
      <w:r>
        <w:rPr>
          <w:b/>
        </w:rPr>
        <w:t>М.А.Васильевой</w:t>
      </w:r>
      <w:proofErr w:type="spellEnd"/>
      <w:r>
        <w:rPr>
          <w:b/>
        </w:rPr>
        <w:t xml:space="preserve">, </w:t>
      </w:r>
      <w:proofErr w:type="spellStart"/>
      <w:r>
        <w:rPr>
          <w:b/>
        </w:rPr>
        <w:t>Т.С.Комаровой</w:t>
      </w:r>
      <w:proofErr w:type="spellEnd"/>
      <w:r>
        <w:rPr>
          <w:b/>
        </w:rPr>
        <w:t xml:space="preserve">) </w:t>
      </w:r>
    </w:p>
    <w:p w14:paraId="10E1BF84" w14:textId="262C4195" w:rsidR="00DB65E5" w:rsidRPr="0091429E" w:rsidRDefault="0091429E" w:rsidP="0091429E">
      <w:pPr>
        <w:spacing w:after="0" w:line="286" w:lineRule="auto"/>
        <w:ind w:left="1726" w:right="1672"/>
        <w:jc w:val="center"/>
      </w:pPr>
      <w:r>
        <w:rPr>
          <w:b/>
        </w:rPr>
        <w:t xml:space="preserve">ДГ « </w:t>
      </w:r>
      <w:r>
        <w:rPr>
          <w:b/>
          <w:lang w:val="en-US"/>
        </w:rPr>
        <w:t>Alice</w:t>
      </w:r>
      <w:r>
        <w:rPr>
          <w:b/>
        </w:rPr>
        <w:t>»</w:t>
      </w:r>
    </w:p>
    <w:p w14:paraId="7025E498" w14:textId="77777777" w:rsidR="0091429E" w:rsidRDefault="00000000">
      <w:pPr>
        <w:ind w:left="-15" w:right="14" w:firstLine="740"/>
      </w:pPr>
      <w:r>
        <w:t>В детском саду воспитателями всех возрастных групп и специалистами разработаны рабочие программы и утверждены на педагогическом совете (протокол №1</w:t>
      </w:r>
      <w:r w:rsidR="0091429E">
        <w:t xml:space="preserve"> </w:t>
      </w:r>
      <w:r>
        <w:t xml:space="preserve"> от 2</w:t>
      </w:r>
      <w:r w:rsidR="0091429E">
        <w:t>5</w:t>
      </w:r>
      <w:r>
        <w:t>.0</w:t>
      </w:r>
      <w:r w:rsidR="0091429E">
        <w:t>9</w:t>
      </w:r>
      <w:r>
        <w:t>.20</w:t>
      </w:r>
      <w:r w:rsidR="0091429E">
        <w:t>22</w:t>
      </w:r>
      <w:r>
        <w:t xml:space="preserve"> г.).       </w:t>
      </w:r>
    </w:p>
    <w:p w14:paraId="52694904" w14:textId="5797A871" w:rsidR="0091429E" w:rsidRDefault="00000000">
      <w:pPr>
        <w:ind w:left="-15" w:right="14" w:firstLine="740"/>
      </w:pPr>
      <w:r>
        <w:t xml:space="preserve">  Рабочая программа (далее - Программа) - нормативный документ, определяющий объем, порядок, содержание изучения образовательных областей, основывающийся на федеральных государственных образовательных стандартах. Рабочие программы являются обязательной составной частью образовательной программы дошкольного образовательного учреждения, реализующего программы дошкольного образования, разрабатываются педагогами всех возрастных групп, специалистами на основе примерной или авторской программы для каждой возрастной группы.</w:t>
      </w:r>
    </w:p>
    <w:p w14:paraId="3F7CDB35" w14:textId="0ADCC474" w:rsidR="00DB65E5" w:rsidRDefault="00000000">
      <w:pPr>
        <w:ind w:left="-15" w:right="14" w:firstLine="740"/>
      </w:pPr>
      <w:r>
        <w:t xml:space="preserve"> </w:t>
      </w:r>
      <w:r>
        <w:rPr>
          <w:b/>
          <w:sz w:val="24"/>
        </w:rPr>
        <w:t xml:space="preserve">Цель: </w:t>
      </w:r>
      <w:r>
        <w:t>создание условий для планирования, организации и управления педагогическим процессом по приоритетным направлениям детского сада и определенной образовательной области.</w:t>
      </w:r>
    </w:p>
    <w:p w14:paraId="33F25932" w14:textId="77777777" w:rsidR="00DB65E5" w:rsidRDefault="00000000">
      <w:pPr>
        <w:spacing w:after="67" w:line="259" w:lineRule="auto"/>
        <w:ind w:left="-5" w:right="0"/>
      </w:pPr>
      <w:r>
        <w:rPr>
          <w:b/>
        </w:rPr>
        <w:t>Задачи программы:</w:t>
      </w:r>
    </w:p>
    <w:p w14:paraId="73549DF1" w14:textId="77777777" w:rsidR="00DB65E5" w:rsidRDefault="00000000">
      <w:pPr>
        <w:numPr>
          <w:ilvl w:val="0"/>
          <w:numId w:val="1"/>
        </w:numPr>
        <w:spacing w:after="34"/>
        <w:ind w:right="14"/>
      </w:pPr>
      <w:r>
        <w:t>дать представление о практической реализации компонентов государственного образовательного стандарта при изучении конкретной образовательной области;</w:t>
      </w:r>
    </w:p>
    <w:p w14:paraId="103C0B08" w14:textId="77777777" w:rsidR="00DB65E5" w:rsidRDefault="00000000">
      <w:pPr>
        <w:numPr>
          <w:ilvl w:val="0"/>
          <w:numId w:val="1"/>
        </w:numPr>
        <w:spacing w:after="237"/>
        <w:ind w:right="14"/>
      </w:pPr>
      <w:r>
        <w:t>определить содержание, объем, порядок изучения образовательной области с учетом целей, задач, специфики образовательного процесса ДОУ и контингента воспитанников.</w:t>
      </w:r>
    </w:p>
    <w:p w14:paraId="6A7FFBB5" w14:textId="77777777" w:rsidR="00DB65E5" w:rsidRDefault="00000000">
      <w:pPr>
        <w:spacing w:after="240" w:line="286" w:lineRule="auto"/>
        <w:ind w:left="3215" w:right="3154"/>
        <w:jc w:val="center"/>
      </w:pPr>
      <w:r>
        <w:rPr>
          <w:b/>
        </w:rPr>
        <w:t>Аннотация к рабочей программе второй группы раннего возраста</w:t>
      </w:r>
    </w:p>
    <w:p w14:paraId="4AE84BBC" w14:textId="77777777" w:rsidR="00DB65E5" w:rsidRDefault="00000000">
      <w:pPr>
        <w:spacing w:after="2" w:line="279" w:lineRule="auto"/>
        <w:ind w:left="-15" w:right="-15" w:firstLine="698"/>
        <w:jc w:val="both"/>
      </w:pPr>
      <w:r>
        <w:t xml:space="preserve">Рабочая программа по развитию детей второй группы раннего возраста разработана воспитателями </w:t>
      </w:r>
      <w:proofErr w:type="spellStart"/>
      <w:r>
        <w:t>Камневой</w:t>
      </w:r>
      <w:proofErr w:type="spellEnd"/>
      <w:r>
        <w:t xml:space="preserve"> Р.А., Морозовой С.Н., в соответствии с содержанием образовательного процесса второй группы раннего возраста основной общеобразовательной программы «От рождения до школы» под редакцией Н.Е. </w:t>
      </w:r>
      <w:proofErr w:type="spellStart"/>
      <w:r>
        <w:t>Вераксы</w:t>
      </w:r>
      <w:proofErr w:type="spellEnd"/>
      <w:r>
        <w:t xml:space="preserve">, Т.С. </w:t>
      </w:r>
    </w:p>
    <w:p w14:paraId="4CAE443C" w14:textId="77777777" w:rsidR="00DB65E5" w:rsidRDefault="00000000">
      <w:pPr>
        <w:ind w:left="-5" w:right="14"/>
      </w:pPr>
      <w:r>
        <w:t>Комаровой, М.А. Васильевой.</w:t>
      </w:r>
    </w:p>
    <w:p w14:paraId="547CA2F0" w14:textId="77777777" w:rsidR="00DB65E5" w:rsidRDefault="00000000">
      <w:pPr>
        <w:ind w:left="-5" w:right="14"/>
      </w:pPr>
      <w:r>
        <w:t>Программа строится на принципе личностно-ориентированного взаимодействия взрослого с детьми 1,6-3 лет и обеспечивает физическое, социально-личностное, познавательно-речевое и художественно-эстетическое развитие детей с учетом их возрастных и индивидуальных особенностей.</w:t>
      </w:r>
    </w:p>
    <w:p w14:paraId="4C83B5AA" w14:textId="77777777" w:rsidR="00DB65E5" w:rsidRDefault="00000000">
      <w:pPr>
        <w:ind w:left="-5" w:right="14"/>
      </w:pPr>
      <w:r>
        <w:t>Принципы и подходы к формированию Программы.</w:t>
      </w:r>
    </w:p>
    <w:p w14:paraId="73DD2AD9" w14:textId="77777777" w:rsidR="00DB65E5" w:rsidRDefault="00000000">
      <w:pPr>
        <w:spacing w:after="31"/>
        <w:ind w:left="-15" w:right="466" w:firstLine="708"/>
      </w:pPr>
      <w:r>
        <w:t>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 Основные принципы построения и реализации Программы:</w:t>
      </w:r>
    </w:p>
    <w:p w14:paraId="06C1BCD9" w14:textId="77777777" w:rsidR="00DB65E5" w:rsidRDefault="00000000">
      <w:pPr>
        <w:numPr>
          <w:ilvl w:val="0"/>
          <w:numId w:val="2"/>
        </w:numPr>
        <w:ind w:right="14" w:hanging="160"/>
      </w:pPr>
      <w:r>
        <w:t>научной обоснованности и практической применимости;</w:t>
      </w:r>
    </w:p>
    <w:p w14:paraId="5176879B" w14:textId="77777777" w:rsidR="00DB65E5" w:rsidRDefault="00000000">
      <w:pPr>
        <w:numPr>
          <w:ilvl w:val="0"/>
          <w:numId w:val="2"/>
        </w:numPr>
        <w:spacing w:after="30"/>
        <w:ind w:right="14" w:hanging="160"/>
      </w:pPr>
      <w:r>
        <w:t>единства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14:paraId="4B3D16AE" w14:textId="77777777" w:rsidR="00DB65E5" w:rsidRDefault="00000000">
      <w:pPr>
        <w:numPr>
          <w:ilvl w:val="0"/>
          <w:numId w:val="2"/>
        </w:numPr>
        <w:ind w:right="14" w:hanging="160"/>
      </w:pPr>
      <w:r>
        <w:t xml:space="preserve">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r>
        <w:rPr>
          <w:sz w:val="24"/>
        </w:rPr>
        <w:t xml:space="preserve">• </w:t>
      </w:r>
      <w:r>
        <w:t>комплексно-тематического построения образовательного процесса;</w:t>
      </w:r>
    </w:p>
    <w:p w14:paraId="019BF518" w14:textId="77777777" w:rsidR="00DB65E5" w:rsidRDefault="00000000">
      <w:pPr>
        <w:ind w:left="-5" w:right="14"/>
      </w:pPr>
      <w:r>
        <w:t>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образовании.</w:t>
      </w:r>
    </w:p>
    <w:p w14:paraId="57165210" w14:textId="77777777" w:rsidR="00DB65E5" w:rsidRDefault="00000000">
      <w:pPr>
        <w:spacing w:after="560"/>
        <w:ind w:left="-15" w:right="14" w:firstLine="708"/>
      </w:pPr>
      <w:r>
        <w:lastRenderedPageBreak/>
        <w:t>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14:paraId="0E57206F" w14:textId="77777777" w:rsidR="00DB65E5" w:rsidRDefault="00000000">
      <w:pPr>
        <w:spacing w:after="240" w:line="286" w:lineRule="auto"/>
        <w:ind w:left="3215" w:right="3154"/>
        <w:jc w:val="center"/>
      </w:pPr>
      <w:r>
        <w:rPr>
          <w:b/>
        </w:rPr>
        <w:t>Аннотация к рабочей программе второй младшей группы</w:t>
      </w:r>
    </w:p>
    <w:p w14:paraId="3F84017D" w14:textId="77777777" w:rsidR="00DB65E5" w:rsidRDefault="00000000">
      <w:pPr>
        <w:ind w:left="-15" w:right="14" w:firstLine="708"/>
      </w:pPr>
      <w:r>
        <w:t>Рабочая программа предназначена для организации образовательной деятельности с детьми второй младшей группы (дети 3-4 года). Рабочую программу разработали воспитатели Тихонова Н.Б., Панкова Г.И.</w:t>
      </w:r>
    </w:p>
    <w:p w14:paraId="4639F6F8" w14:textId="77777777" w:rsidR="00DB65E5" w:rsidRDefault="00000000">
      <w:pPr>
        <w:ind w:left="-15" w:right="14" w:firstLine="708"/>
      </w:pPr>
      <w:r>
        <w:t xml:space="preserve">Основу примерной рабочей программы составляет подбор материалов для развернутого перспективного планирования, составленного по программе дошкольного образования «От рождения до школы» под редакцией Н.Е. </w:t>
      </w:r>
      <w:proofErr w:type="spellStart"/>
      <w:r>
        <w:t>Вераксы</w:t>
      </w:r>
      <w:proofErr w:type="spellEnd"/>
      <w:r>
        <w:t>, Т.С. Комаровой, М.А. Васильевой.</w:t>
      </w:r>
    </w:p>
    <w:p w14:paraId="38C46AC6" w14:textId="78BF8A7C" w:rsidR="00DB65E5" w:rsidRDefault="00000000">
      <w:pPr>
        <w:ind w:left="-15" w:right="14" w:firstLine="708"/>
      </w:pPr>
      <w:r>
        <w:t>Рабочая программа составлена по образовательным областям: физическое развитие, социально</w:t>
      </w:r>
      <w:r w:rsidR="0091429E">
        <w:t>-</w:t>
      </w:r>
      <w:r>
        <w:t>коммуникативное  развитие, познавательное развитие, речевое развитие, художественно-эстетическое развитие.</w:t>
      </w:r>
    </w:p>
    <w:p w14:paraId="6241103C" w14:textId="77777777" w:rsidR="00DB65E5" w:rsidRDefault="00000000">
      <w:pPr>
        <w:ind w:left="-15" w:right="14" w:firstLine="708"/>
      </w:pPr>
      <w:r>
        <w:t>В программе на первый план выдвигается развивающая функция образования, обеспечивающая становление личности ребёнка и ориентирующая на его индивидуальные особенности.</w:t>
      </w:r>
    </w:p>
    <w:p w14:paraId="7518B39F" w14:textId="77777777" w:rsidR="00DB65E5" w:rsidRDefault="00000000">
      <w:pPr>
        <w:ind w:left="-15" w:right="14" w:firstLine="708"/>
      </w:pPr>
      <w:r>
        <w:t>При разработке программы учитывалось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деятельности.</w:t>
      </w:r>
    </w:p>
    <w:p w14:paraId="4FAFD532" w14:textId="77777777" w:rsidR="00DB65E5" w:rsidRDefault="00000000">
      <w:pPr>
        <w:ind w:left="-15" w:right="14" w:firstLine="708"/>
      </w:pPr>
      <w:r>
        <w:t>В программе комплексно представлены все основные содержательные линии воспитания, обучения и развития ребёнка.</w:t>
      </w:r>
    </w:p>
    <w:p w14:paraId="2792B183" w14:textId="77777777" w:rsidR="00DB65E5" w:rsidRDefault="00000000">
      <w:pPr>
        <w:ind w:left="-15" w:right="14" w:firstLine="708"/>
      </w:pPr>
      <w:r>
        <w:t>Цель программы - создание благоприятных условий для полноценного проживания ребёнком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ребёнка к жизни в современном обществе, обеспечение безопасности жизнедеятельности ребёнка.</w:t>
      </w:r>
    </w:p>
    <w:p w14:paraId="41B0B9F8" w14:textId="77777777" w:rsidR="00DB65E5" w:rsidRDefault="00000000">
      <w:pPr>
        <w:ind w:left="-15" w:right="14" w:firstLine="708"/>
      </w:pPr>
      <w:r>
        <w:t>Основной формой образовательной деятельности является занимательное дело, в процессе которого широко используются разнообразные игры, упражнения и игровые ситуации, демонстрационные картины и таблицы, раздаточный материал.</w:t>
      </w:r>
    </w:p>
    <w:p w14:paraId="33DB2E98" w14:textId="77777777" w:rsidR="00DB65E5" w:rsidRDefault="00000000">
      <w:pPr>
        <w:spacing w:after="536"/>
        <w:ind w:left="-15" w:right="14" w:firstLine="708"/>
      </w:pPr>
      <w:r>
        <w:t>Знания, умения и навыки детей закрепляются в процессе повседневного общения с дошкольниками, во время прогулок, игр, самостоятельной деятельности.</w:t>
      </w:r>
    </w:p>
    <w:p w14:paraId="7A974C57" w14:textId="77777777" w:rsidR="00DB65E5" w:rsidRDefault="00000000">
      <w:pPr>
        <w:spacing w:after="240" w:line="286" w:lineRule="auto"/>
        <w:ind w:left="3215" w:right="3154"/>
        <w:jc w:val="center"/>
      </w:pPr>
      <w:r>
        <w:rPr>
          <w:b/>
        </w:rPr>
        <w:t>Аннотация к рабочей программе средней группы</w:t>
      </w:r>
    </w:p>
    <w:p w14:paraId="19589E9E" w14:textId="77777777" w:rsidR="00DB65E5" w:rsidRDefault="00000000">
      <w:pPr>
        <w:ind w:left="718" w:right="14"/>
      </w:pPr>
      <w:r>
        <w:t>Рабочая программа по развитию детей средней группы разработана воспитателями</w:t>
      </w:r>
    </w:p>
    <w:p w14:paraId="77C9D45C" w14:textId="275F3E92" w:rsidR="00DB65E5" w:rsidRDefault="00000000">
      <w:pPr>
        <w:ind w:left="-15" w:right="14" w:firstLine="668"/>
      </w:pPr>
      <w:r>
        <w:t xml:space="preserve">Кузьменко О.В., Горских Н.В., в соответствии с основной образовательной программой «От рождения до школы» под редакцией Н.Е. </w:t>
      </w:r>
      <w:proofErr w:type="spellStart"/>
      <w:r>
        <w:t>Вераксы</w:t>
      </w:r>
      <w:proofErr w:type="spellEnd"/>
      <w:r>
        <w:t xml:space="preserve">, Т.С. Комаровой, М.А. Васильевой. Программа строится на принципе личностно-ориентированного взаимодействия взрослого с детьми средней группы </w:t>
      </w:r>
      <w:r w:rsidR="0091429E">
        <w:t>ДГ</w:t>
      </w:r>
      <w:r>
        <w:t xml:space="preserve"> и обеспечивает физическое, социально-личностное, познавательно-речевое и художественно</w:t>
      </w:r>
      <w:r w:rsidR="0091429E">
        <w:t>-</w:t>
      </w:r>
      <w:r>
        <w:t>эстетическое развитие детей в возрасте от 4 лет до 5 лет с учетом их возрастных и индивидуальных особенностей.</w:t>
      </w:r>
    </w:p>
    <w:p w14:paraId="14E4B9C5" w14:textId="77777777" w:rsidR="00DB65E5" w:rsidRDefault="00000000">
      <w:pPr>
        <w:ind w:left="-15" w:right="14" w:firstLine="708"/>
      </w:pPr>
      <w:r>
        <w:t>Содержание программы представлено в виде раскрытия целей и задач воспитания и обучения, направлений педагогической деятельности, перспективно-тематического планирования по разделам с учетом времени года и режимом пребывания в детском саду.</w:t>
      </w:r>
    </w:p>
    <w:p w14:paraId="25B78738" w14:textId="77777777" w:rsidR="00DB65E5" w:rsidRDefault="00000000">
      <w:pPr>
        <w:ind w:left="-15" w:right="14" w:firstLine="708"/>
      </w:pPr>
      <w:r>
        <w:t>Организация образовательной работы предполагает воспитание и обучение на специальных занятиях, в режимные моменты и в совместной деятельности педагога с детьми в течение всего дня. На занятиях используются разнообразные виды детской деятельности, методы и приемы работы с детьми, обеспечивающие динамичность процесса обучения, максимально удовлетворяющие потребности ребенка в самостоятельной деятельности.</w:t>
      </w:r>
    </w:p>
    <w:p w14:paraId="0CCB4238" w14:textId="77777777" w:rsidR="00DB65E5" w:rsidRDefault="00000000">
      <w:pPr>
        <w:ind w:left="-15" w:right="14" w:firstLine="708"/>
      </w:pPr>
      <w:r>
        <w:lastRenderedPageBreak/>
        <w:t>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14:paraId="6CB80DC5" w14:textId="77777777" w:rsidR="00DB65E5" w:rsidRDefault="00000000">
      <w:pPr>
        <w:spacing w:after="240" w:line="286" w:lineRule="auto"/>
        <w:ind w:left="3215" w:right="3174"/>
        <w:jc w:val="center"/>
      </w:pPr>
      <w:r>
        <w:rPr>
          <w:b/>
        </w:rPr>
        <w:t>Аннотация к рабочей программе старшей группы</w:t>
      </w:r>
    </w:p>
    <w:p w14:paraId="6BF53DF1" w14:textId="169DC050" w:rsidR="00DB65E5" w:rsidRDefault="00000000">
      <w:pPr>
        <w:ind w:left="-15" w:right="14" w:firstLine="708"/>
      </w:pPr>
      <w:r>
        <w:t xml:space="preserve">Рабочая программа по развитию детей старшей группы разработана </w:t>
      </w:r>
      <w:r w:rsidR="0091429E">
        <w:t xml:space="preserve">методистом Золотаревой </w:t>
      </w:r>
      <w:r>
        <w:t xml:space="preserve"> О.А., в соответствии с основной образовательной программой «От рождения до школы» под редакцией Н.Е. </w:t>
      </w:r>
      <w:proofErr w:type="spellStart"/>
      <w:r>
        <w:t>Вераксы</w:t>
      </w:r>
      <w:proofErr w:type="spellEnd"/>
      <w:r>
        <w:t xml:space="preserve">, Т.С. Комаровой, М.А. Васильевой. Программа строится на принципе личностно-ориентированного взаимодействия взрослого с детьми старшей </w:t>
      </w:r>
      <w:r w:rsidR="0091429E">
        <w:t>ДГ</w:t>
      </w:r>
      <w:r>
        <w:t xml:space="preserve"> и обеспечивает физическое, социально-личностное, познавательно-речевое и художественно</w:t>
      </w:r>
      <w:r w:rsidR="0091429E">
        <w:t>-</w:t>
      </w:r>
      <w:r>
        <w:t>эстетическое развитие детей в возрасте от 5 лет до 6 лет с учетом их возрастных и индивидуальных особенностей.</w:t>
      </w:r>
    </w:p>
    <w:p w14:paraId="3A563EA9" w14:textId="77777777" w:rsidR="00DB65E5" w:rsidRDefault="00000000">
      <w:pPr>
        <w:spacing w:after="536"/>
        <w:ind w:left="-15" w:right="14" w:firstLine="708"/>
      </w:pPr>
      <w:r>
        <w:t>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14:paraId="19AEB9D4" w14:textId="77777777" w:rsidR="00DB65E5" w:rsidRDefault="00000000">
      <w:pPr>
        <w:spacing w:after="240" w:line="286" w:lineRule="auto"/>
        <w:ind w:left="3215" w:right="3174"/>
        <w:jc w:val="center"/>
      </w:pPr>
      <w:r>
        <w:rPr>
          <w:b/>
        </w:rPr>
        <w:t>Аннотация к рабочей программе подготовительной к школе группы</w:t>
      </w:r>
    </w:p>
    <w:p w14:paraId="5F1BCB16" w14:textId="0BAAC7BE" w:rsidR="00DB65E5" w:rsidRDefault="00000000">
      <w:pPr>
        <w:ind w:left="-15" w:right="14" w:firstLine="280"/>
      </w:pPr>
      <w:r>
        <w:t xml:space="preserve">Рабочая программа по развитию детей подготовительной группы разработана </w:t>
      </w:r>
      <w:r w:rsidR="0091429E">
        <w:t>методистом Золотаревой О.А</w:t>
      </w:r>
      <w:r>
        <w:t xml:space="preserve"> в соответствии с Программой «От рождения до школы» под редакцией Н.Е. </w:t>
      </w:r>
      <w:proofErr w:type="spellStart"/>
      <w:r>
        <w:t>Вераксы</w:t>
      </w:r>
      <w:proofErr w:type="spellEnd"/>
      <w:r>
        <w:t xml:space="preserve">, Т.С. </w:t>
      </w:r>
    </w:p>
    <w:p w14:paraId="484AF95D" w14:textId="77777777" w:rsidR="00DB65E5" w:rsidRDefault="00000000">
      <w:pPr>
        <w:ind w:left="-5" w:right="14"/>
      </w:pPr>
      <w:r>
        <w:t>Комаровой, М.А. Васильевой.</w:t>
      </w:r>
    </w:p>
    <w:p w14:paraId="7F4D2D9D" w14:textId="31BD8D61" w:rsidR="00DB65E5" w:rsidRDefault="00000000">
      <w:pPr>
        <w:ind w:left="-15" w:right="14" w:firstLine="280"/>
      </w:pPr>
      <w:r>
        <w:t>Программа строится на принципе личностно-ориентированного взаимодействия взрослого с детьми подготовительной группы и обеспечивает физическое, социально-личностное, познавательно-речевое и художественно-эстетическое развитие детей в возрасте от 6 лет до 7 лет с учетом их возрастных и индивидуальных особенностей.</w:t>
      </w:r>
    </w:p>
    <w:p w14:paraId="4EDBCF27" w14:textId="77777777" w:rsidR="00DB65E5" w:rsidRDefault="00000000">
      <w:pPr>
        <w:ind w:left="-15" w:right="14" w:firstLine="708"/>
      </w:pPr>
      <w:r>
        <w:t>Рабочая программа определяет содержание и организации воспитательно-образовательного процесса детей старшей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14:paraId="61A6F364" w14:textId="77777777" w:rsidR="00DB65E5" w:rsidRDefault="00000000">
      <w:pPr>
        <w:ind w:left="-15" w:right="14" w:firstLine="708"/>
      </w:pPr>
      <w:r>
        <w:t>Цель рабочей программы:- обеспечение достижения уровня развития ребенка с учетом возрастных и индивидуальных особенностей, развитие физических, интеллектуальных и личностных качеств у детей старшего дошкольного возраста.</w:t>
      </w:r>
    </w:p>
    <w:p w14:paraId="5CD43691" w14:textId="77777777" w:rsidR="00DB65E5" w:rsidRDefault="00000000">
      <w:pPr>
        <w:ind w:left="718" w:right="14"/>
      </w:pPr>
      <w:r>
        <w:t>Задачи:</w:t>
      </w:r>
    </w:p>
    <w:p w14:paraId="543E4073" w14:textId="77777777" w:rsidR="00DB65E5" w:rsidRDefault="00000000">
      <w:pPr>
        <w:ind w:left="718" w:right="14"/>
      </w:pPr>
      <w:r>
        <w:t>Укреплять здоровье, закаливать и развивать двигательную активность детей.</w:t>
      </w:r>
    </w:p>
    <w:p w14:paraId="733B6B91" w14:textId="77777777" w:rsidR="00DB65E5" w:rsidRDefault="00000000">
      <w:pPr>
        <w:ind w:left="-15" w:right="14" w:firstLine="708"/>
      </w:pPr>
      <w:r>
        <w:t>Развивать познавательную активность детей, осваивать средства и способы познания, обогащать опыт деятельности и представления об окружающем.</w:t>
      </w:r>
    </w:p>
    <w:p w14:paraId="499A9A2D" w14:textId="77777777" w:rsidR="00DB65E5" w:rsidRDefault="00000000">
      <w:pPr>
        <w:ind w:left="718" w:right="14"/>
      </w:pPr>
      <w:r>
        <w:t>Воспитывать самостоятельность и развивать стремление к самоутверждению и самовыражению.</w:t>
      </w:r>
    </w:p>
    <w:p w14:paraId="4B199DF8" w14:textId="77777777" w:rsidR="00DB65E5" w:rsidRDefault="00000000">
      <w:pPr>
        <w:ind w:left="-15" w:right="14" w:firstLine="708"/>
      </w:pPr>
      <w:r>
        <w:t>Укреплять доброжелательные отношения между детьми и дружеские взаимоотношения в совместных делах.</w:t>
      </w:r>
    </w:p>
    <w:p w14:paraId="30CE02F8" w14:textId="77777777" w:rsidR="00DB65E5" w:rsidRDefault="00000000">
      <w:pPr>
        <w:ind w:left="-15" w:right="14" w:firstLine="708"/>
      </w:pPr>
      <w:r>
        <w:t>Развивать творческие проявления и воображение в художественной, изобразительной и игровой деятельности.</w:t>
      </w:r>
    </w:p>
    <w:p w14:paraId="6A54AFB2" w14:textId="77777777" w:rsidR="00DB65E5" w:rsidRDefault="00000000">
      <w:pPr>
        <w:ind w:left="718" w:right="14"/>
      </w:pPr>
      <w:r>
        <w:t>Обогащать социальные представления о людях, о родном городе, стране.</w:t>
      </w:r>
    </w:p>
    <w:p w14:paraId="4DE52411" w14:textId="77777777" w:rsidR="00DB65E5" w:rsidRDefault="00000000">
      <w:pPr>
        <w:ind w:left="718" w:right="14"/>
      </w:pPr>
      <w:r>
        <w:t>Реализация цели осуществляется в процессе разнообразных видов деятельности:</w:t>
      </w:r>
    </w:p>
    <w:p w14:paraId="6AA5894C" w14:textId="77777777" w:rsidR="00DB65E5" w:rsidRDefault="00000000">
      <w:pPr>
        <w:ind w:left="-15" w:right="14" w:firstLine="708"/>
      </w:pPr>
      <w:r>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14:paraId="6B9122BD" w14:textId="77777777" w:rsidR="00DB65E5" w:rsidRDefault="00000000">
      <w:pPr>
        <w:ind w:left="-5" w:right="127"/>
      </w:pPr>
      <w:r>
        <w:t>Образовательная деятельность, осуществляемая в ходе режимных моментов. Самостоятельная деятельность детей.</w:t>
      </w:r>
    </w:p>
    <w:p w14:paraId="39EEAFB6" w14:textId="77777777" w:rsidR="00DB65E5" w:rsidRDefault="00000000">
      <w:pPr>
        <w:ind w:left="-5" w:right="14"/>
      </w:pPr>
      <w:r>
        <w:lastRenderedPageBreak/>
        <w:t>Взаимодействие с семьями детей по реализации рабочей программы.</w:t>
      </w:r>
    </w:p>
    <w:p w14:paraId="3508A259" w14:textId="77777777" w:rsidR="00DB65E5" w:rsidRDefault="00000000">
      <w:pPr>
        <w:spacing w:after="200" w:line="286" w:lineRule="auto"/>
        <w:ind w:right="12"/>
        <w:jc w:val="center"/>
      </w:pPr>
      <w:r>
        <w:rPr>
          <w:b/>
        </w:rPr>
        <w:t>Аннотация к рабочей программе инструктора по физическому воспитанию</w:t>
      </w:r>
    </w:p>
    <w:p w14:paraId="27490F6B" w14:textId="77777777" w:rsidR="00DB65E5" w:rsidRDefault="00000000">
      <w:pPr>
        <w:ind w:left="-15" w:right="14" w:firstLine="708"/>
      </w:pPr>
      <w:r>
        <w:t xml:space="preserve">Рабочая программа по физическому развитию детей дошкольного возраста составлена для воспитанников от 3 до 7 лет и основывается на образовательную программу «Физкультурные занятия с детьми» </w:t>
      </w:r>
      <w:proofErr w:type="spellStart"/>
      <w:r>
        <w:t>Л.И.Пензулаева</w:t>
      </w:r>
      <w:proofErr w:type="spellEnd"/>
      <w:r>
        <w:t>.</w:t>
      </w:r>
    </w:p>
    <w:p w14:paraId="38E1429B" w14:textId="77777777" w:rsidR="00DB65E5" w:rsidRDefault="00000000">
      <w:pPr>
        <w:ind w:left="-15" w:right="412" w:firstLine="708"/>
      </w:pPr>
      <w:r>
        <w:t>Программа предусматривает решение программных образовательных задач в соответствии с возрастом воспитанников, особое значение придается: организации самостоятельной двигательной активности детей; формированию у детей потребности в здоровом образе жизни; ориентации детей в доступных их пониманию видах спорта; активному включению родителей в процесс физического воспитания детей.</w:t>
      </w:r>
    </w:p>
    <w:p w14:paraId="34C4F9C5" w14:textId="77777777" w:rsidR="00DB65E5" w:rsidRDefault="00000000">
      <w:pPr>
        <w:spacing w:after="31"/>
        <w:ind w:left="-15" w:right="14" w:firstLine="708"/>
      </w:pPr>
      <w:r>
        <w:t xml:space="preserve">Работа с детьми 3 - 7 лет традиционно осуществляется в трех направлениях: оздоровительном, образовательном и воспитательном. Эти направления конкретизируют в решении следующих задач: </w:t>
      </w:r>
      <w:r>
        <w:rPr>
          <w:i/>
        </w:rPr>
        <w:t>Оздоровительные задачи:</w:t>
      </w:r>
    </w:p>
    <w:p w14:paraId="03AEBCA8" w14:textId="77777777" w:rsidR="00DB65E5" w:rsidRDefault="00000000">
      <w:pPr>
        <w:numPr>
          <w:ilvl w:val="0"/>
          <w:numId w:val="3"/>
        </w:numPr>
        <w:ind w:right="14" w:hanging="320"/>
      </w:pPr>
      <w:r>
        <w:t>совершенствовать функции и закаливание организма детей;</w:t>
      </w:r>
    </w:p>
    <w:p w14:paraId="61883473" w14:textId="77777777" w:rsidR="00DB65E5" w:rsidRDefault="00000000">
      <w:pPr>
        <w:numPr>
          <w:ilvl w:val="0"/>
          <w:numId w:val="3"/>
        </w:numPr>
        <w:spacing w:after="29"/>
        <w:ind w:right="14" w:hanging="320"/>
      </w:pPr>
      <w:r>
        <w:t xml:space="preserve">формировать опорно-двигательный аппарат и правильную осанку. </w:t>
      </w:r>
      <w:r>
        <w:rPr>
          <w:i/>
        </w:rPr>
        <w:t>Образовательные задачи:</w:t>
      </w:r>
    </w:p>
    <w:p w14:paraId="4150FB31" w14:textId="77777777" w:rsidR="00DB65E5" w:rsidRDefault="00000000">
      <w:pPr>
        <w:numPr>
          <w:ilvl w:val="0"/>
          <w:numId w:val="3"/>
        </w:numPr>
        <w:spacing w:after="29"/>
        <w:ind w:right="14" w:hanging="320"/>
      </w:pPr>
      <w:r>
        <w:t>формировать правильные двигательные умения и навыки выполнения отдельных двигательных действий и в сочетании,</w:t>
      </w:r>
    </w:p>
    <w:p w14:paraId="5AC1515A" w14:textId="77777777" w:rsidR="00DB65E5" w:rsidRDefault="00000000">
      <w:pPr>
        <w:numPr>
          <w:ilvl w:val="0"/>
          <w:numId w:val="3"/>
        </w:numPr>
        <w:ind w:right="14" w:hanging="320"/>
      </w:pPr>
      <w:r>
        <w:t>развивать умение быстро переходить от выполнения одних движений к выполнению других;</w:t>
      </w:r>
    </w:p>
    <w:p w14:paraId="455ADFA2" w14:textId="77777777" w:rsidR="00DB65E5" w:rsidRDefault="00000000">
      <w:pPr>
        <w:numPr>
          <w:ilvl w:val="0"/>
          <w:numId w:val="3"/>
        </w:numPr>
        <w:ind w:right="14" w:hanging="320"/>
      </w:pPr>
      <w:r>
        <w:t>обеспечивать осознанное овладение движениями;</w:t>
      </w:r>
    </w:p>
    <w:p w14:paraId="4A421FF2" w14:textId="77777777" w:rsidR="00DB65E5" w:rsidRDefault="00000000">
      <w:pPr>
        <w:numPr>
          <w:ilvl w:val="0"/>
          <w:numId w:val="3"/>
        </w:numPr>
        <w:ind w:right="14" w:hanging="320"/>
      </w:pPr>
      <w:r>
        <w:t>содействовать развитию пространственных ориентировок;</w:t>
      </w:r>
    </w:p>
    <w:p w14:paraId="65D05570" w14:textId="77777777" w:rsidR="00DB65E5" w:rsidRDefault="00000000">
      <w:pPr>
        <w:numPr>
          <w:ilvl w:val="0"/>
          <w:numId w:val="3"/>
        </w:numPr>
        <w:spacing w:after="29"/>
        <w:ind w:right="14" w:hanging="320"/>
      </w:pPr>
      <w:r>
        <w:t>способствовать воспитанию скоростно-силовых качеств, гибкости, создавать условия для развития ловкости, выносливости;</w:t>
      </w:r>
    </w:p>
    <w:p w14:paraId="046A9151" w14:textId="77777777" w:rsidR="00DB65E5" w:rsidRDefault="00000000">
      <w:pPr>
        <w:numPr>
          <w:ilvl w:val="0"/>
          <w:numId w:val="3"/>
        </w:numPr>
        <w:ind w:right="14" w:hanging="320"/>
      </w:pPr>
      <w:r>
        <w:t xml:space="preserve">понимание общего способа выполнения физических упражнений и связи «цель </w:t>
      </w:r>
      <w:r>
        <w:rPr>
          <w:sz w:val="24"/>
        </w:rPr>
        <w:t xml:space="preserve">- </w:t>
      </w:r>
      <w:r>
        <w:t>результат».</w:t>
      </w:r>
    </w:p>
    <w:p w14:paraId="07558BEC" w14:textId="77777777" w:rsidR="00DB65E5" w:rsidRDefault="00000000">
      <w:pPr>
        <w:spacing w:after="59" w:line="259" w:lineRule="auto"/>
        <w:ind w:left="708" w:right="0" w:firstLine="0"/>
      </w:pPr>
      <w:r>
        <w:rPr>
          <w:i/>
        </w:rPr>
        <w:t>Воспитательные задачи:</w:t>
      </w:r>
    </w:p>
    <w:p w14:paraId="77E598C0" w14:textId="77777777" w:rsidR="00DB65E5" w:rsidRDefault="00000000">
      <w:pPr>
        <w:numPr>
          <w:ilvl w:val="0"/>
          <w:numId w:val="3"/>
        </w:numPr>
        <w:ind w:right="14" w:hanging="320"/>
      </w:pPr>
      <w:r>
        <w:t>вызывать и поддерживать интерес к двигательной деятельности;</w:t>
      </w:r>
    </w:p>
    <w:p w14:paraId="3E21EA8C" w14:textId="77777777" w:rsidR="00DB65E5" w:rsidRDefault="00000000">
      <w:pPr>
        <w:numPr>
          <w:ilvl w:val="0"/>
          <w:numId w:val="3"/>
        </w:numPr>
        <w:ind w:right="14" w:hanging="320"/>
      </w:pPr>
      <w:r>
        <w:t>приучить к самостоятельному созданию условий для выполнения физических упражнений;</w:t>
      </w:r>
    </w:p>
    <w:p w14:paraId="362FCCCF" w14:textId="77777777" w:rsidR="00DB65E5" w:rsidRDefault="00000000">
      <w:pPr>
        <w:numPr>
          <w:ilvl w:val="0"/>
          <w:numId w:val="3"/>
        </w:numPr>
        <w:ind w:right="14" w:hanging="320"/>
      </w:pPr>
      <w:r>
        <w:t>двигательные отношения со сверстниками в совместной двигательной деятельности;</w:t>
      </w:r>
    </w:p>
    <w:p w14:paraId="62D0F3C5" w14:textId="77777777" w:rsidR="00DB65E5" w:rsidRDefault="00000000">
      <w:pPr>
        <w:numPr>
          <w:ilvl w:val="0"/>
          <w:numId w:val="3"/>
        </w:numPr>
        <w:spacing w:after="29"/>
        <w:ind w:right="14" w:hanging="320"/>
      </w:pPr>
      <w:r>
        <w:t>побуждать к проявлению настойчивости при достижении конечного результата, стремления к качественному выполнению движений;</w:t>
      </w:r>
    </w:p>
    <w:p w14:paraId="0524ACDA" w14:textId="77777777" w:rsidR="00DB65E5" w:rsidRDefault="00000000">
      <w:pPr>
        <w:numPr>
          <w:ilvl w:val="0"/>
          <w:numId w:val="3"/>
        </w:numPr>
        <w:spacing w:after="378"/>
        <w:ind w:right="14" w:hanging="320"/>
      </w:pPr>
      <w:r>
        <w:t>формировать элементарные умения самоорганизации в двигательной деятельности.</w:t>
      </w:r>
    </w:p>
    <w:p w14:paraId="6B07EA54" w14:textId="77777777" w:rsidR="00DB65E5" w:rsidRDefault="00000000">
      <w:pPr>
        <w:spacing w:after="196" w:line="286" w:lineRule="auto"/>
        <w:ind w:left="78" w:right="0"/>
        <w:jc w:val="center"/>
      </w:pPr>
      <w:r>
        <w:rPr>
          <w:b/>
        </w:rPr>
        <w:t>Аннотация к рабочей программе музыкального руководителя.</w:t>
      </w:r>
    </w:p>
    <w:p w14:paraId="29B58F21" w14:textId="15C80C50" w:rsidR="00DB65E5" w:rsidRDefault="00000000">
      <w:pPr>
        <w:ind w:left="-5" w:right="14"/>
      </w:pPr>
      <w:r>
        <w:t>Основная идея рабочей программы - гуманизация, приоритет воспитания общечеловеческих ценностей: добра, красоты, истины, самоценности дошкольного детства. Музыкальное воспитание в Д</w:t>
      </w:r>
      <w:r w:rsidR="0091429E">
        <w:t>Г</w:t>
      </w:r>
      <w:r>
        <w:t xml:space="preserve"> осуществляется на основе примерной основной общеобразовательной программы дошкольного образования «От рождения до школы» </w:t>
      </w:r>
      <w:proofErr w:type="spellStart"/>
      <w:r>
        <w:t>Н.Е.Веракса</w:t>
      </w:r>
      <w:proofErr w:type="spellEnd"/>
      <w:r>
        <w:t xml:space="preserve"> и др., «Музыкальные шедевры» </w:t>
      </w:r>
      <w:proofErr w:type="spellStart"/>
      <w:r>
        <w:t>О.П.Радыновой</w:t>
      </w:r>
      <w:proofErr w:type="spellEnd"/>
      <w:r>
        <w:t>.</w:t>
      </w:r>
    </w:p>
    <w:p w14:paraId="3540AD25" w14:textId="77777777" w:rsidR="00DB65E5" w:rsidRDefault="00000000">
      <w:pPr>
        <w:spacing w:after="29"/>
        <w:ind w:left="-5" w:right="911"/>
      </w:pPr>
      <w:r>
        <w:t>Рабочая программа отвечает требованиям ФГОС и возрастным особенностям детей. Программа включает в себя следующие разделы:</w:t>
      </w:r>
    </w:p>
    <w:p w14:paraId="0D3F3B36" w14:textId="77777777" w:rsidR="00DB65E5" w:rsidRDefault="00000000">
      <w:pPr>
        <w:numPr>
          <w:ilvl w:val="0"/>
          <w:numId w:val="3"/>
        </w:numPr>
        <w:ind w:right="14" w:hanging="320"/>
      </w:pPr>
      <w:r>
        <w:t>«Слушание»;</w:t>
      </w:r>
    </w:p>
    <w:p w14:paraId="4DCF4721" w14:textId="77777777" w:rsidR="00DB65E5" w:rsidRDefault="00000000">
      <w:pPr>
        <w:numPr>
          <w:ilvl w:val="0"/>
          <w:numId w:val="3"/>
        </w:numPr>
        <w:ind w:right="14" w:hanging="320"/>
      </w:pPr>
      <w:r>
        <w:t>«Пение»;</w:t>
      </w:r>
    </w:p>
    <w:p w14:paraId="23E8A5E4" w14:textId="77777777" w:rsidR="00DB65E5" w:rsidRDefault="00000000">
      <w:pPr>
        <w:numPr>
          <w:ilvl w:val="0"/>
          <w:numId w:val="3"/>
        </w:numPr>
        <w:ind w:right="14" w:hanging="320"/>
      </w:pPr>
      <w:r>
        <w:t>«Музыкально-ритмические движения»;</w:t>
      </w:r>
    </w:p>
    <w:p w14:paraId="2F30DAB2" w14:textId="77777777" w:rsidR="00DB65E5" w:rsidRDefault="00000000">
      <w:pPr>
        <w:numPr>
          <w:ilvl w:val="0"/>
          <w:numId w:val="3"/>
        </w:numPr>
        <w:ind w:right="14" w:hanging="320"/>
      </w:pPr>
      <w:r>
        <w:t>«Игра на детских музыкальных инструментах».</w:t>
      </w:r>
    </w:p>
    <w:p w14:paraId="0042A15B" w14:textId="7196E0D8" w:rsidR="00DB65E5" w:rsidRDefault="00000000">
      <w:pPr>
        <w:spacing w:after="30"/>
        <w:ind w:left="-15" w:right="14" w:firstLine="708"/>
      </w:pPr>
      <w:r>
        <w:t xml:space="preserve">В основу рабочей программы положен </w:t>
      </w:r>
      <w:r w:rsidR="0091429E">
        <w:t>поли художественный</w:t>
      </w:r>
      <w:r>
        <w:t xml:space="preserve"> подход, основанный на интеграции разных видов музыкальной деятельности:</w:t>
      </w:r>
    </w:p>
    <w:p w14:paraId="1734C680" w14:textId="77777777" w:rsidR="00DB65E5" w:rsidRDefault="00000000">
      <w:pPr>
        <w:numPr>
          <w:ilvl w:val="0"/>
          <w:numId w:val="3"/>
        </w:numPr>
        <w:ind w:right="14" w:hanging="320"/>
      </w:pPr>
      <w:r>
        <w:t>исполнительство;</w:t>
      </w:r>
    </w:p>
    <w:p w14:paraId="5EAFD6F2" w14:textId="77777777" w:rsidR="00DB65E5" w:rsidRDefault="00000000">
      <w:pPr>
        <w:numPr>
          <w:ilvl w:val="0"/>
          <w:numId w:val="3"/>
        </w:numPr>
        <w:ind w:right="14" w:hanging="320"/>
      </w:pPr>
      <w:r>
        <w:t>ритмика;</w:t>
      </w:r>
    </w:p>
    <w:p w14:paraId="1AD5DDD6" w14:textId="77777777" w:rsidR="00DB65E5" w:rsidRDefault="00000000">
      <w:pPr>
        <w:numPr>
          <w:ilvl w:val="0"/>
          <w:numId w:val="3"/>
        </w:numPr>
        <w:spacing w:after="27"/>
        <w:ind w:right="14" w:hanging="320"/>
      </w:pPr>
      <w:r>
        <w:lastRenderedPageBreak/>
        <w:t>музыкально-театрализованная деятельность, что способствует сохранению целостности восприятия, позволяет оптимизировать и активизировать музыкальное развитие ребенка.</w:t>
      </w:r>
    </w:p>
    <w:p w14:paraId="687D08E3" w14:textId="77777777" w:rsidR="0091429E" w:rsidRDefault="00000000">
      <w:pPr>
        <w:spacing w:after="2" w:line="279" w:lineRule="auto"/>
        <w:ind w:left="-15" w:right="357" w:firstLine="698"/>
        <w:jc w:val="both"/>
      </w:pPr>
      <w:r>
        <w:rPr>
          <w:b/>
          <w:sz w:val="24"/>
        </w:rPr>
        <w:t xml:space="preserve">Цель </w:t>
      </w:r>
      <w:r>
        <w:t>рабочей программы: создание условий для развития музыкально-творческих способностей детей дошкольного возраста средствами музыки, ритмопластики, театрализованной деятельности.</w:t>
      </w:r>
    </w:p>
    <w:p w14:paraId="19AC1138" w14:textId="443CB874" w:rsidR="00DB65E5" w:rsidRDefault="00000000">
      <w:pPr>
        <w:spacing w:after="2" w:line="279" w:lineRule="auto"/>
        <w:ind w:left="-15" w:right="357" w:firstLine="698"/>
        <w:jc w:val="both"/>
      </w:pPr>
      <w:r>
        <w:t xml:space="preserve"> </w:t>
      </w:r>
      <w:r>
        <w:rPr>
          <w:b/>
          <w:sz w:val="24"/>
        </w:rPr>
        <w:t xml:space="preserve">Задачи </w:t>
      </w:r>
      <w:r>
        <w:t>рабочей программы:</w:t>
      </w:r>
    </w:p>
    <w:p w14:paraId="791D46D7" w14:textId="77777777" w:rsidR="00DB65E5" w:rsidRDefault="00000000">
      <w:pPr>
        <w:numPr>
          <w:ilvl w:val="0"/>
          <w:numId w:val="3"/>
        </w:numPr>
        <w:ind w:right="14" w:hanging="320"/>
      </w:pPr>
      <w:r>
        <w:t>формирование основ музыкальной культуры дошкольников;</w:t>
      </w:r>
    </w:p>
    <w:p w14:paraId="73339A77" w14:textId="46595421" w:rsidR="00DB65E5" w:rsidRDefault="00000000">
      <w:pPr>
        <w:numPr>
          <w:ilvl w:val="0"/>
          <w:numId w:val="3"/>
        </w:numPr>
        <w:ind w:right="14" w:hanging="320"/>
      </w:pPr>
      <w:r>
        <w:t>формирование ценностных ориентаций средствами музыкального искусства; - обеспечение эмоционально</w:t>
      </w:r>
      <w:r w:rsidR="0091429E">
        <w:t xml:space="preserve">- </w:t>
      </w:r>
      <w:r>
        <w:t>психологического благополучия, охраны и укрепления здоровья детей.</w:t>
      </w:r>
    </w:p>
    <w:sectPr w:rsidR="00DB65E5">
      <w:pgSz w:w="11900" w:h="16840"/>
      <w:pgMar w:top="1182" w:right="812" w:bottom="1537" w:left="11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04B"/>
    <w:multiLevelType w:val="hybridMultilevel"/>
    <w:tmpl w:val="3F62191E"/>
    <w:lvl w:ilvl="0" w:tplc="1ADE2FCA">
      <w:start w:val="1"/>
      <w:numFmt w:val="bullet"/>
      <w:lvlText w:val="-"/>
      <w:lvlJc w:val="left"/>
      <w:pPr>
        <w:ind w:left="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5A3DE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10400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9ECD6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7675D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BE881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C02F7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7CA3B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B0FED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48584B"/>
    <w:multiLevelType w:val="hybridMultilevel"/>
    <w:tmpl w:val="DB18E718"/>
    <w:lvl w:ilvl="0" w:tplc="2E92EBA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32B81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725F1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EC43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64F21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EAD1A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E88D2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58234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AA35F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883FD4"/>
    <w:multiLevelType w:val="hybridMultilevel"/>
    <w:tmpl w:val="DABE48AA"/>
    <w:lvl w:ilvl="0" w:tplc="24E865BC">
      <w:start w:val="1"/>
      <w:numFmt w:val="bullet"/>
      <w:lvlText w:val="•"/>
      <w:lvlJc w:val="left"/>
      <w:pPr>
        <w:ind w:left="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052B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82BB0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E4F9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8CB6C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4017B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24B00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D65EC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0AD1B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34276564">
    <w:abstractNumId w:val="1"/>
  </w:num>
  <w:num w:numId="2" w16cid:durableId="167185466">
    <w:abstractNumId w:val="2"/>
  </w:num>
  <w:num w:numId="3" w16cid:durableId="290021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5E5"/>
    <w:rsid w:val="0091429E"/>
    <w:rsid w:val="00DB6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F91E"/>
  <w15:docId w15:val="{38C1B721-96C0-461C-AA03-BF9A6295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89" w:lineRule="auto"/>
      <w:ind w:left="10" w:right="29" w:hanging="10"/>
    </w:pPr>
    <w:rPr>
      <w:rFonts w:ascii="Times New Roman" w:eastAsia="Times New Roman" w:hAnsi="Times New Roman" w:cs="Times New Roman"/>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2067</Words>
  <Characters>11787</Characters>
  <Application>Microsoft Office Word</Application>
  <DocSecurity>0</DocSecurity>
  <Lines>98</Lines>
  <Paragraphs>27</Paragraphs>
  <ScaleCrop>false</ScaleCrop>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Stive_S 39</dc:creator>
  <cp:keywords/>
  <cp:lastModifiedBy>Дмитрий Казимиров</cp:lastModifiedBy>
  <cp:revision>3</cp:revision>
  <dcterms:created xsi:type="dcterms:W3CDTF">2022-12-22T13:36:00Z</dcterms:created>
  <dcterms:modified xsi:type="dcterms:W3CDTF">2022-12-22T13:36:00Z</dcterms:modified>
</cp:coreProperties>
</file>