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1D9" w:rsidRDefault="003A6A50" w:rsidP="003A6A50">
      <w:pPr>
        <w:jc w:val="center"/>
        <w:rPr>
          <w:rFonts w:ascii="Times New Roman" w:hAnsi="Times New Roman" w:cs="Times New Roman"/>
          <w:sz w:val="28"/>
          <w:szCs w:val="28"/>
        </w:rPr>
      </w:pPr>
      <w:r w:rsidRPr="003A6A50">
        <w:rPr>
          <w:rFonts w:ascii="Times New Roman" w:hAnsi="Times New Roman" w:cs="Times New Roman"/>
          <w:sz w:val="28"/>
          <w:szCs w:val="28"/>
        </w:rPr>
        <w:t xml:space="preserve">Министерство </w:t>
      </w:r>
      <w:r>
        <w:rPr>
          <w:rFonts w:ascii="Times New Roman" w:hAnsi="Times New Roman" w:cs="Times New Roman"/>
          <w:sz w:val="28"/>
          <w:szCs w:val="28"/>
        </w:rPr>
        <w:t>образования и науки Челябинской области</w:t>
      </w:r>
    </w:p>
    <w:p w:rsidR="003A6A50" w:rsidRDefault="003A6A50" w:rsidP="003A6A50">
      <w:pPr>
        <w:jc w:val="center"/>
        <w:rPr>
          <w:rFonts w:ascii="Times New Roman" w:hAnsi="Times New Roman" w:cs="Times New Roman"/>
          <w:sz w:val="28"/>
          <w:szCs w:val="28"/>
        </w:rPr>
      </w:pPr>
      <w:r>
        <w:rPr>
          <w:rFonts w:ascii="Times New Roman" w:hAnsi="Times New Roman" w:cs="Times New Roman"/>
          <w:sz w:val="28"/>
          <w:szCs w:val="28"/>
        </w:rPr>
        <w:t>Государственное бюджетное профессиональное образовательное</w:t>
      </w:r>
    </w:p>
    <w:p w:rsidR="003A6A50" w:rsidRDefault="003A6A50" w:rsidP="003A6A50">
      <w:pPr>
        <w:jc w:val="center"/>
        <w:rPr>
          <w:rFonts w:ascii="Times New Roman" w:hAnsi="Times New Roman" w:cs="Times New Roman"/>
          <w:sz w:val="28"/>
          <w:szCs w:val="28"/>
        </w:rPr>
      </w:pPr>
      <w:r>
        <w:rPr>
          <w:rFonts w:ascii="Times New Roman" w:hAnsi="Times New Roman" w:cs="Times New Roman"/>
          <w:sz w:val="28"/>
          <w:szCs w:val="28"/>
        </w:rPr>
        <w:t>учреждение «Аргаяшский аграрный техникум»</w:t>
      </w:r>
    </w:p>
    <w:p w:rsidR="00F67EE0" w:rsidRDefault="00F67EE0" w:rsidP="003A6A50">
      <w:pPr>
        <w:jc w:val="center"/>
        <w:rPr>
          <w:rFonts w:ascii="Times New Roman" w:hAnsi="Times New Roman" w:cs="Times New Roman"/>
          <w:sz w:val="28"/>
          <w:szCs w:val="28"/>
        </w:rPr>
      </w:pPr>
    </w:p>
    <w:p w:rsidR="00BB4A47" w:rsidRDefault="00BB4A47" w:rsidP="003A6A50">
      <w:pPr>
        <w:jc w:val="center"/>
        <w:rPr>
          <w:rFonts w:ascii="Times New Roman" w:hAnsi="Times New Roman" w:cs="Times New Roman"/>
          <w:sz w:val="28"/>
          <w:szCs w:val="28"/>
        </w:rPr>
      </w:pPr>
    </w:p>
    <w:p w:rsidR="00BB4A47" w:rsidRDefault="00BB4A47" w:rsidP="003A6A50">
      <w:pPr>
        <w:jc w:val="center"/>
        <w:rPr>
          <w:rFonts w:ascii="Times New Roman" w:hAnsi="Times New Roman" w:cs="Times New Roman"/>
          <w:sz w:val="28"/>
          <w:szCs w:val="28"/>
        </w:rPr>
      </w:pPr>
    </w:p>
    <w:p w:rsidR="003A6A50" w:rsidRPr="00F67EE0" w:rsidRDefault="003A6A50" w:rsidP="003A6A50">
      <w:pPr>
        <w:jc w:val="center"/>
        <w:rPr>
          <w:rFonts w:ascii="Times New Roman" w:hAnsi="Times New Roman" w:cs="Times New Roman"/>
          <w:sz w:val="64"/>
          <w:szCs w:val="64"/>
        </w:rPr>
      </w:pPr>
      <w:bookmarkStart w:id="0" w:name="_GoBack"/>
      <w:r w:rsidRPr="00F67EE0">
        <w:rPr>
          <w:rFonts w:ascii="Times New Roman" w:hAnsi="Times New Roman" w:cs="Times New Roman"/>
          <w:sz w:val="64"/>
          <w:szCs w:val="64"/>
        </w:rPr>
        <w:t>Методическая разработка учебного занятия</w:t>
      </w:r>
    </w:p>
    <w:p w:rsidR="003A6A50" w:rsidRPr="00F67EE0" w:rsidRDefault="003A6A50" w:rsidP="003A6A50">
      <w:pPr>
        <w:jc w:val="center"/>
        <w:rPr>
          <w:rFonts w:ascii="Times New Roman" w:hAnsi="Times New Roman" w:cs="Times New Roman"/>
          <w:bCs/>
          <w:sz w:val="36"/>
          <w:szCs w:val="36"/>
          <w:u w:val="single"/>
        </w:rPr>
      </w:pPr>
      <w:r w:rsidRPr="00F67EE0">
        <w:rPr>
          <w:rFonts w:ascii="Times New Roman" w:hAnsi="Times New Roman" w:cs="Times New Roman"/>
          <w:sz w:val="36"/>
          <w:szCs w:val="36"/>
        </w:rPr>
        <w:t xml:space="preserve">по  </w:t>
      </w:r>
      <w:r w:rsidRPr="00F67EE0">
        <w:rPr>
          <w:rFonts w:ascii="Times New Roman" w:hAnsi="Times New Roman" w:cs="Times New Roman"/>
          <w:sz w:val="36"/>
          <w:szCs w:val="36"/>
          <w:u w:val="single"/>
        </w:rPr>
        <w:t xml:space="preserve">МДК 01.01. </w:t>
      </w:r>
      <w:r w:rsidRPr="00F67EE0">
        <w:rPr>
          <w:rFonts w:ascii="Times New Roman" w:hAnsi="Times New Roman" w:cs="Times New Roman"/>
          <w:bCs/>
          <w:sz w:val="36"/>
          <w:szCs w:val="36"/>
          <w:u w:val="single"/>
        </w:rPr>
        <w:t>Назначение и общее устройство тракторов, автомобилей и сельскохозяйственных машин</w:t>
      </w:r>
    </w:p>
    <w:p w:rsidR="003A6A50" w:rsidRPr="00F67EE0" w:rsidRDefault="003A6A50" w:rsidP="003A6A50">
      <w:pPr>
        <w:jc w:val="center"/>
        <w:rPr>
          <w:rFonts w:ascii="Times New Roman" w:hAnsi="Times New Roman" w:cs="Times New Roman"/>
          <w:bCs/>
          <w:sz w:val="36"/>
          <w:szCs w:val="36"/>
          <w:u w:val="single"/>
        </w:rPr>
      </w:pPr>
      <w:r w:rsidRPr="00F67EE0">
        <w:rPr>
          <w:rFonts w:ascii="Times New Roman" w:hAnsi="Times New Roman" w:cs="Times New Roman"/>
          <w:bCs/>
          <w:sz w:val="36"/>
          <w:szCs w:val="36"/>
        </w:rPr>
        <w:t>на тему</w:t>
      </w:r>
      <w:r w:rsidR="00AC7BC9">
        <w:rPr>
          <w:rFonts w:ascii="Times New Roman" w:hAnsi="Times New Roman" w:cs="Times New Roman"/>
          <w:bCs/>
          <w:sz w:val="36"/>
          <w:szCs w:val="36"/>
        </w:rPr>
        <w:t>:</w:t>
      </w:r>
      <w:r w:rsidR="004F5CC8">
        <w:rPr>
          <w:rFonts w:ascii="Times New Roman" w:hAnsi="Times New Roman" w:cs="Times New Roman"/>
          <w:bCs/>
          <w:sz w:val="36"/>
          <w:szCs w:val="36"/>
        </w:rPr>
        <w:t xml:space="preserve"> </w:t>
      </w:r>
      <w:r w:rsidR="008833CE" w:rsidRPr="00F67EE0">
        <w:rPr>
          <w:rFonts w:ascii="Times New Roman" w:hAnsi="Times New Roman" w:cs="Times New Roman"/>
          <w:bCs/>
          <w:sz w:val="36"/>
          <w:szCs w:val="36"/>
          <w:u w:val="single"/>
        </w:rPr>
        <w:t>Аккумуляторные батареи</w:t>
      </w:r>
    </w:p>
    <w:bookmarkEnd w:id="0"/>
    <w:p w:rsidR="00363254" w:rsidRPr="00F67EE0" w:rsidRDefault="003A6A50" w:rsidP="00363254">
      <w:pPr>
        <w:jc w:val="center"/>
        <w:rPr>
          <w:rFonts w:ascii="Times New Roman" w:hAnsi="Times New Roman" w:cs="Times New Roman"/>
          <w:bCs/>
          <w:sz w:val="36"/>
          <w:szCs w:val="36"/>
          <w:u w:val="single"/>
        </w:rPr>
      </w:pPr>
      <w:r w:rsidRPr="00F67EE0">
        <w:rPr>
          <w:rFonts w:ascii="Times New Roman" w:hAnsi="Times New Roman" w:cs="Times New Roman"/>
          <w:bCs/>
          <w:sz w:val="36"/>
          <w:szCs w:val="36"/>
        </w:rPr>
        <w:t xml:space="preserve">для студентов  </w:t>
      </w:r>
      <w:r w:rsidRPr="00F67EE0">
        <w:rPr>
          <w:rFonts w:ascii="Times New Roman" w:hAnsi="Times New Roman" w:cs="Times New Roman"/>
          <w:bCs/>
          <w:sz w:val="36"/>
          <w:szCs w:val="36"/>
          <w:u w:val="single"/>
        </w:rPr>
        <w:t>3 курса</w:t>
      </w:r>
    </w:p>
    <w:p w:rsidR="003A6A50" w:rsidRDefault="003A6A50" w:rsidP="00363254">
      <w:pPr>
        <w:jc w:val="center"/>
        <w:rPr>
          <w:rFonts w:ascii="Times New Roman" w:hAnsi="Times New Roman" w:cs="Times New Roman"/>
          <w:bCs/>
          <w:sz w:val="36"/>
          <w:szCs w:val="36"/>
          <w:u w:val="single"/>
        </w:rPr>
      </w:pPr>
      <w:r w:rsidRPr="00F67EE0">
        <w:rPr>
          <w:rFonts w:ascii="Times New Roman" w:hAnsi="Times New Roman" w:cs="Times New Roman"/>
          <w:bCs/>
          <w:sz w:val="36"/>
          <w:szCs w:val="36"/>
        </w:rPr>
        <w:t xml:space="preserve">по профессии/специальности  </w:t>
      </w:r>
      <w:r w:rsidRPr="00F67EE0">
        <w:rPr>
          <w:rFonts w:ascii="Times New Roman" w:hAnsi="Times New Roman" w:cs="Times New Roman"/>
          <w:bCs/>
          <w:sz w:val="36"/>
          <w:szCs w:val="36"/>
          <w:u w:val="single"/>
        </w:rPr>
        <w:t>механизация сельского хозяйства</w:t>
      </w:r>
    </w:p>
    <w:p w:rsidR="004F5CC8" w:rsidRDefault="004F5CC8" w:rsidP="00363254">
      <w:pPr>
        <w:jc w:val="center"/>
        <w:rPr>
          <w:rFonts w:ascii="Times New Roman" w:hAnsi="Times New Roman" w:cs="Times New Roman"/>
          <w:bCs/>
          <w:sz w:val="36"/>
          <w:szCs w:val="36"/>
          <w:u w:val="single"/>
        </w:rPr>
      </w:pPr>
    </w:p>
    <w:p w:rsidR="004F5CC8" w:rsidRPr="00F67EE0" w:rsidRDefault="004F5CC8" w:rsidP="00363254">
      <w:pPr>
        <w:jc w:val="center"/>
        <w:rPr>
          <w:rFonts w:ascii="Times New Roman" w:hAnsi="Times New Roman" w:cs="Times New Roman"/>
          <w:bCs/>
          <w:sz w:val="36"/>
          <w:szCs w:val="36"/>
          <w:u w:val="single"/>
        </w:rPr>
      </w:pPr>
    </w:p>
    <w:p w:rsidR="003A6A50" w:rsidRDefault="00CE0DE6" w:rsidP="003A6A50">
      <w:pPr>
        <w:jc w:val="center"/>
        <w:rPr>
          <w:rFonts w:ascii="Times New Roman" w:hAnsi="Times New Roman" w:cs="Times New Roman"/>
          <w:bCs/>
          <w:sz w:val="40"/>
          <w:szCs w:val="40"/>
          <w:u w:val="single"/>
        </w:rPr>
      </w:pPr>
      <w:r>
        <w:rPr>
          <w:noProof/>
          <w:lang w:eastAsia="ru-RU"/>
        </w:rPr>
        <w:lastRenderedPageBreak/>
        <w:drawing>
          <wp:inline distT="0" distB="0" distL="0" distR="0">
            <wp:extent cx="4436362" cy="2950234"/>
            <wp:effectExtent l="19050" t="0" r="2288" b="0"/>
            <wp:docPr id="4" name="Рисунок 4" descr="https://proakkym.ru/wp-content/uploads/2018/05/ak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akkym.ru/wp-content/uploads/2018/05/akb.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45895" cy="2956574"/>
                    </a:xfrm>
                    <a:prstGeom prst="rect">
                      <a:avLst/>
                    </a:prstGeom>
                    <a:noFill/>
                    <a:ln>
                      <a:noFill/>
                    </a:ln>
                  </pic:spPr>
                </pic:pic>
              </a:graphicData>
            </a:graphic>
          </wp:inline>
        </w:drawing>
      </w:r>
    </w:p>
    <w:p w:rsidR="003A6A50" w:rsidRDefault="003A6A50" w:rsidP="004071A8">
      <w:pPr>
        <w:jc w:val="center"/>
        <w:rPr>
          <w:rFonts w:ascii="Times New Roman" w:hAnsi="Times New Roman" w:cs="Times New Roman"/>
          <w:bCs/>
          <w:sz w:val="28"/>
          <w:szCs w:val="28"/>
        </w:rPr>
      </w:pPr>
      <w:r w:rsidRPr="003A6A50">
        <w:rPr>
          <w:rFonts w:ascii="Times New Roman" w:hAnsi="Times New Roman" w:cs="Times New Roman"/>
          <w:bCs/>
          <w:sz w:val="28"/>
          <w:szCs w:val="28"/>
        </w:rPr>
        <w:t>Аргаяш 2018 г.</w:t>
      </w:r>
    </w:p>
    <w:p w:rsidR="000A016B" w:rsidRDefault="000A016B" w:rsidP="003A6A50">
      <w:pPr>
        <w:jc w:val="center"/>
        <w:rPr>
          <w:rFonts w:ascii="Times New Roman" w:hAnsi="Times New Roman" w:cs="Times New Roman"/>
          <w:bCs/>
          <w:sz w:val="28"/>
          <w:szCs w:val="28"/>
        </w:rPr>
      </w:pPr>
    </w:p>
    <w:p w:rsidR="000A016B" w:rsidRDefault="000A016B" w:rsidP="000A016B">
      <w:pPr>
        <w:rPr>
          <w:rFonts w:ascii="Times New Roman" w:hAnsi="Times New Roman" w:cs="Times New Roman"/>
          <w:bCs/>
          <w:sz w:val="28"/>
          <w:szCs w:val="28"/>
        </w:rPr>
      </w:pPr>
      <w:r>
        <w:rPr>
          <w:rFonts w:ascii="Times New Roman" w:hAnsi="Times New Roman" w:cs="Times New Roman"/>
          <w:bCs/>
          <w:sz w:val="28"/>
          <w:szCs w:val="28"/>
        </w:rPr>
        <w:t xml:space="preserve">Рассмотрено и одобрено </w:t>
      </w:r>
    </w:p>
    <w:p w:rsidR="000A016B" w:rsidRDefault="000A016B" w:rsidP="000A016B">
      <w:pPr>
        <w:rPr>
          <w:rFonts w:ascii="Times New Roman" w:hAnsi="Times New Roman" w:cs="Times New Roman"/>
          <w:bCs/>
          <w:sz w:val="28"/>
          <w:szCs w:val="28"/>
        </w:rPr>
      </w:pPr>
      <w:r>
        <w:rPr>
          <w:rFonts w:ascii="Times New Roman" w:hAnsi="Times New Roman" w:cs="Times New Roman"/>
          <w:bCs/>
          <w:sz w:val="28"/>
          <w:szCs w:val="28"/>
        </w:rPr>
        <w:t>на заседании предметно-цикловой комиссии</w:t>
      </w:r>
    </w:p>
    <w:p w:rsidR="000A016B" w:rsidRDefault="000A016B">
      <w:r>
        <w:rPr>
          <w:rFonts w:ascii="Times New Roman" w:hAnsi="Times New Roman" w:cs="Times New Roman"/>
          <w:bCs/>
          <w:sz w:val="28"/>
          <w:szCs w:val="28"/>
        </w:rPr>
        <w:t xml:space="preserve"> ______________________________________</w:t>
      </w:r>
    </w:p>
    <w:p w:rsidR="000A016B" w:rsidRDefault="000A016B" w:rsidP="000A016B">
      <w:pPr>
        <w:rPr>
          <w:rFonts w:ascii="Times New Roman" w:hAnsi="Times New Roman" w:cs="Times New Roman"/>
          <w:bCs/>
          <w:sz w:val="28"/>
          <w:szCs w:val="28"/>
        </w:rPr>
      </w:pPr>
      <w:r>
        <w:rPr>
          <w:rFonts w:ascii="Times New Roman" w:hAnsi="Times New Roman" w:cs="Times New Roman"/>
          <w:bCs/>
          <w:sz w:val="28"/>
          <w:szCs w:val="28"/>
        </w:rPr>
        <w:t>Протокол №_____ от  «____»__________2018г.</w:t>
      </w:r>
    </w:p>
    <w:p w:rsidR="000A016B" w:rsidRDefault="000A016B" w:rsidP="000A016B">
      <w:pPr>
        <w:rPr>
          <w:rFonts w:ascii="Times New Roman" w:hAnsi="Times New Roman" w:cs="Times New Roman"/>
          <w:bCs/>
          <w:sz w:val="28"/>
          <w:szCs w:val="28"/>
        </w:rPr>
      </w:pPr>
      <w:r>
        <w:rPr>
          <w:rFonts w:ascii="Times New Roman" w:hAnsi="Times New Roman" w:cs="Times New Roman"/>
          <w:bCs/>
          <w:sz w:val="28"/>
          <w:szCs w:val="28"/>
        </w:rPr>
        <w:t>Председатель ПЦК  ___________________/Ф.И.О./</w:t>
      </w:r>
    </w:p>
    <w:p w:rsidR="000A016B" w:rsidRDefault="000A016B" w:rsidP="000A016B">
      <w:pPr>
        <w:rPr>
          <w:rFonts w:ascii="Times New Roman" w:hAnsi="Times New Roman" w:cs="Times New Roman"/>
          <w:bCs/>
          <w:sz w:val="28"/>
          <w:szCs w:val="28"/>
        </w:rPr>
      </w:pPr>
    </w:p>
    <w:p w:rsidR="000A016B" w:rsidRDefault="000A016B" w:rsidP="000A016B">
      <w:pPr>
        <w:rPr>
          <w:rFonts w:ascii="Times New Roman" w:hAnsi="Times New Roman" w:cs="Times New Roman"/>
          <w:bCs/>
          <w:sz w:val="28"/>
          <w:szCs w:val="28"/>
        </w:rPr>
      </w:pPr>
    </w:p>
    <w:p w:rsidR="00535086" w:rsidRDefault="000A016B" w:rsidP="00535086">
      <w:pPr>
        <w:spacing w:line="240" w:lineRule="atLeast"/>
        <w:rPr>
          <w:rFonts w:ascii="Times New Roman" w:hAnsi="Times New Roman" w:cs="Times New Roman"/>
          <w:bCs/>
          <w:sz w:val="28"/>
          <w:szCs w:val="28"/>
        </w:rPr>
      </w:pPr>
      <w:r>
        <w:rPr>
          <w:rFonts w:ascii="Times New Roman" w:hAnsi="Times New Roman" w:cs="Times New Roman"/>
          <w:bCs/>
          <w:sz w:val="28"/>
          <w:szCs w:val="28"/>
        </w:rPr>
        <w:t>Разработчик</w:t>
      </w:r>
      <w:r w:rsidR="004F5CC8">
        <w:rPr>
          <w:rFonts w:ascii="Times New Roman" w:hAnsi="Times New Roman" w:cs="Times New Roman"/>
          <w:bCs/>
          <w:sz w:val="28"/>
          <w:szCs w:val="28"/>
        </w:rPr>
        <w:t>:</w:t>
      </w:r>
      <w:r>
        <w:rPr>
          <w:rFonts w:ascii="Times New Roman" w:hAnsi="Times New Roman" w:cs="Times New Roman"/>
          <w:bCs/>
          <w:sz w:val="28"/>
          <w:szCs w:val="28"/>
        </w:rPr>
        <w:t xml:space="preserve"> </w:t>
      </w:r>
      <w:r w:rsidR="00535086">
        <w:rPr>
          <w:rFonts w:ascii="Times New Roman" w:hAnsi="Times New Roman" w:cs="Times New Roman"/>
          <w:bCs/>
          <w:sz w:val="28"/>
          <w:szCs w:val="28"/>
          <w:u w:val="single"/>
        </w:rPr>
        <w:t>Ахмедьянов</w:t>
      </w:r>
      <w:proofErr w:type="gramStart"/>
      <w:r w:rsidR="00535086">
        <w:rPr>
          <w:rFonts w:ascii="Times New Roman" w:hAnsi="Times New Roman" w:cs="Times New Roman"/>
          <w:bCs/>
          <w:sz w:val="28"/>
          <w:szCs w:val="28"/>
          <w:u w:val="single"/>
        </w:rPr>
        <w:t xml:space="preserve"> У</w:t>
      </w:r>
      <w:proofErr w:type="gramEnd"/>
      <w:r w:rsidR="00535086">
        <w:rPr>
          <w:rFonts w:ascii="Times New Roman" w:hAnsi="Times New Roman" w:cs="Times New Roman"/>
          <w:bCs/>
          <w:sz w:val="28"/>
          <w:szCs w:val="28"/>
          <w:u w:val="single"/>
        </w:rPr>
        <w:t>ел Харисович,</w:t>
      </w:r>
      <w:r w:rsidR="004F5CC8">
        <w:rPr>
          <w:rFonts w:ascii="Times New Roman" w:hAnsi="Times New Roman" w:cs="Times New Roman"/>
          <w:bCs/>
          <w:sz w:val="28"/>
          <w:szCs w:val="28"/>
          <w:u w:val="single"/>
        </w:rPr>
        <w:t xml:space="preserve"> </w:t>
      </w:r>
      <w:r w:rsidR="00535086">
        <w:rPr>
          <w:rFonts w:ascii="Times New Roman" w:hAnsi="Times New Roman" w:cs="Times New Roman"/>
          <w:bCs/>
          <w:sz w:val="28"/>
          <w:szCs w:val="28"/>
          <w:u w:val="single"/>
        </w:rPr>
        <w:t>преподаватель высшей категории</w:t>
      </w:r>
    </w:p>
    <w:p w:rsidR="000A016B" w:rsidRDefault="000A016B" w:rsidP="00A31A15">
      <w:pPr>
        <w:spacing w:line="240" w:lineRule="atLeast"/>
        <w:rPr>
          <w:rFonts w:ascii="Times New Roman" w:hAnsi="Times New Roman" w:cs="Times New Roman"/>
          <w:bCs/>
          <w:sz w:val="28"/>
          <w:szCs w:val="28"/>
        </w:rPr>
      </w:pPr>
    </w:p>
    <w:p w:rsidR="000A016B" w:rsidRDefault="000A016B" w:rsidP="00A31A15">
      <w:pPr>
        <w:spacing w:line="240" w:lineRule="atLeast"/>
        <w:rPr>
          <w:rFonts w:ascii="Times New Roman" w:hAnsi="Times New Roman" w:cs="Times New Roman"/>
          <w:bCs/>
          <w:sz w:val="28"/>
          <w:szCs w:val="28"/>
          <w:vertAlign w:val="subscript"/>
        </w:rPr>
      </w:pPr>
      <w:r w:rsidRPr="00A31A15">
        <w:rPr>
          <w:rFonts w:ascii="Times New Roman" w:hAnsi="Times New Roman" w:cs="Times New Roman"/>
          <w:bCs/>
          <w:sz w:val="28"/>
          <w:szCs w:val="28"/>
          <w:vertAlign w:val="subscript"/>
        </w:rPr>
        <w:t xml:space="preserve"> (Ф.И.О. преподавателя, </w:t>
      </w:r>
      <w:r w:rsidR="00A31A15" w:rsidRPr="00A31A15">
        <w:rPr>
          <w:rFonts w:ascii="Times New Roman" w:hAnsi="Times New Roman" w:cs="Times New Roman"/>
          <w:bCs/>
          <w:sz w:val="28"/>
          <w:szCs w:val="28"/>
          <w:vertAlign w:val="subscript"/>
        </w:rPr>
        <w:t>кв</w:t>
      </w:r>
      <w:proofErr w:type="gramStart"/>
      <w:r w:rsidRPr="00A31A15">
        <w:rPr>
          <w:rFonts w:ascii="Times New Roman" w:hAnsi="Times New Roman" w:cs="Times New Roman"/>
          <w:bCs/>
          <w:sz w:val="28"/>
          <w:szCs w:val="28"/>
          <w:vertAlign w:val="subscript"/>
        </w:rPr>
        <w:t>.к</w:t>
      </w:r>
      <w:proofErr w:type="gramEnd"/>
      <w:r w:rsidRPr="00A31A15">
        <w:rPr>
          <w:rFonts w:ascii="Times New Roman" w:hAnsi="Times New Roman" w:cs="Times New Roman"/>
          <w:bCs/>
          <w:sz w:val="28"/>
          <w:szCs w:val="28"/>
          <w:vertAlign w:val="subscript"/>
        </w:rPr>
        <w:t>атегория</w:t>
      </w:r>
      <w:r w:rsidR="00A31A15" w:rsidRPr="00A31A15">
        <w:rPr>
          <w:rFonts w:ascii="Times New Roman" w:hAnsi="Times New Roman" w:cs="Times New Roman"/>
          <w:bCs/>
          <w:sz w:val="28"/>
          <w:szCs w:val="28"/>
          <w:vertAlign w:val="subscript"/>
        </w:rPr>
        <w:t>)</w:t>
      </w:r>
    </w:p>
    <w:p w:rsidR="00A31A15" w:rsidRDefault="00A31A15" w:rsidP="00A31A15">
      <w:pPr>
        <w:spacing w:line="240" w:lineRule="atLeast"/>
        <w:rPr>
          <w:rFonts w:ascii="Times New Roman" w:hAnsi="Times New Roman" w:cs="Times New Roman"/>
          <w:bCs/>
          <w:sz w:val="28"/>
          <w:szCs w:val="28"/>
        </w:rPr>
      </w:pPr>
      <w:r w:rsidRPr="00A31A15">
        <w:rPr>
          <w:rFonts w:ascii="Times New Roman" w:hAnsi="Times New Roman" w:cs="Times New Roman"/>
          <w:bCs/>
          <w:sz w:val="28"/>
          <w:szCs w:val="28"/>
        </w:rPr>
        <w:t xml:space="preserve">Рецензент </w:t>
      </w:r>
      <w:r w:rsidR="004F5CC8">
        <w:rPr>
          <w:rFonts w:ascii="Times New Roman" w:hAnsi="Times New Roman" w:cs="Times New Roman"/>
          <w:bCs/>
          <w:sz w:val="28"/>
          <w:szCs w:val="28"/>
        </w:rPr>
        <w:t xml:space="preserve"> </w:t>
      </w:r>
      <w:proofErr w:type="spellStart"/>
      <w:r w:rsidR="007B6047" w:rsidRPr="007B6047">
        <w:rPr>
          <w:rFonts w:ascii="Times New Roman" w:hAnsi="Times New Roman" w:cs="Times New Roman"/>
          <w:bCs/>
          <w:sz w:val="28"/>
          <w:szCs w:val="28"/>
          <w:u w:val="single"/>
        </w:rPr>
        <w:t>Булаев</w:t>
      </w:r>
      <w:proofErr w:type="spellEnd"/>
      <w:r w:rsidR="007B6047" w:rsidRPr="007B6047">
        <w:rPr>
          <w:rFonts w:ascii="Times New Roman" w:hAnsi="Times New Roman" w:cs="Times New Roman"/>
          <w:bCs/>
          <w:sz w:val="28"/>
          <w:szCs w:val="28"/>
          <w:u w:val="single"/>
        </w:rPr>
        <w:t xml:space="preserve">  Сергей Михайлович</w:t>
      </w:r>
      <w:r w:rsidR="007B6047">
        <w:rPr>
          <w:rFonts w:ascii="Times New Roman" w:hAnsi="Times New Roman" w:cs="Times New Roman"/>
          <w:bCs/>
          <w:sz w:val="28"/>
          <w:szCs w:val="28"/>
          <w:u w:val="single"/>
        </w:rPr>
        <w:t>, преподаватель высшей категории</w:t>
      </w:r>
    </w:p>
    <w:p w:rsidR="00A31A15" w:rsidRDefault="00A31A15" w:rsidP="00A31A15">
      <w:pPr>
        <w:spacing w:line="240" w:lineRule="atLeast"/>
        <w:rPr>
          <w:rFonts w:ascii="Times New Roman" w:hAnsi="Times New Roman" w:cs="Times New Roman"/>
          <w:bCs/>
          <w:sz w:val="28"/>
          <w:szCs w:val="28"/>
          <w:vertAlign w:val="subscript"/>
        </w:rPr>
      </w:pPr>
      <w:r w:rsidRPr="00A31A15">
        <w:rPr>
          <w:rFonts w:ascii="Times New Roman" w:hAnsi="Times New Roman" w:cs="Times New Roman"/>
          <w:bCs/>
          <w:sz w:val="28"/>
          <w:szCs w:val="28"/>
          <w:vertAlign w:val="subscript"/>
        </w:rPr>
        <w:t xml:space="preserve">                                                  (Ф.И.О. </w:t>
      </w:r>
      <w:r>
        <w:rPr>
          <w:rFonts w:ascii="Times New Roman" w:hAnsi="Times New Roman" w:cs="Times New Roman"/>
          <w:bCs/>
          <w:sz w:val="28"/>
          <w:szCs w:val="28"/>
          <w:vertAlign w:val="subscript"/>
        </w:rPr>
        <w:t>должность</w:t>
      </w:r>
      <w:r w:rsidRPr="00A31A15">
        <w:rPr>
          <w:rFonts w:ascii="Times New Roman" w:hAnsi="Times New Roman" w:cs="Times New Roman"/>
          <w:bCs/>
          <w:sz w:val="28"/>
          <w:szCs w:val="28"/>
          <w:vertAlign w:val="subscript"/>
        </w:rPr>
        <w:t>)</w:t>
      </w:r>
    </w:p>
    <w:p w:rsidR="00A31A15" w:rsidRDefault="00A31A15" w:rsidP="00A31A15">
      <w:pPr>
        <w:spacing w:line="240" w:lineRule="atLeast"/>
        <w:rPr>
          <w:rFonts w:ascii="Times New Roman" w:hAnsi="Times New Roman" w:cs="Times New Roman"/>
          <w:bCs/>
          <w:sz w:val="28"/>
          <w:szCs w:val="28"/>
        </w:rPr>
      </w:pPr>
    </w:p>
    <w:p w:rsidR="00A31A15" w:rsidRDefault="00A31A15" w:rsidP="00A31A15">
      <w:pPr>
        <w:spacing w:line="240" w:lineRule="atLeast"/>
        <w:rPr>
          <w:rFonts w:ascii="Times New Roman" w:hAnsi="Times New Roman" w:cs="Times New Roman"/>
          <w:bCs/>
          <w:sz w:val="28"/>
          <w:szCs w:val="28"/>
        </w:rPr>
      </w:pPr>
    </w:p>
    <w:p w:rsidR="00A31A15" w:rsidRDefault="00A31A15" w:rsidP="00A31A15">
      <w:pPr>
        <w:spacing w:line="240" w:lineRule="atLeast"/>
        <w:rPr>
          <w:rFonts w:ascii="Times New Roman" w:hAnsi="Times New Roman" w:cs="Times New Roman"/>
          <w:bCs/>
          <w:sz w:val="28"/>
          <w:szCs w:val="28"/>
        </w:rPr>
      </w:pPr>
    </w:p>
    <w:p w:rsidR="00A31A15" w:rsidRDefault="00A31A15" w:rsidP="00A31A15">
      <w:pPr>
        <w:spacing w:line="240" w:lineRule="atLeast"/>
        <w:rPr>
          <w:rFonts w:ascii="Times New Roman" w:hAnsi="Times New Roman" w:cs="Times New Roman"/>
          <w:bCs/>
          <w:sz w:val="28"/>
          <w:szCs w:val="28"/>
        </w:rPr>
      </w:pPr>
    </w:p>
    <w:p w:rsidR="00363254" w:rsidRPr="00363254" w:rsidRDefault="00363254" w:rsidP="002A7FBC">
      <w:pPr>
        <w:spacing w:line="360" w:lineRule="auto"/>
        <w:jc w:val="center"/>
        <w:rPr>
          <w:rFonts w:ascii="Times New Roman" w:hAnsi="Times New Roman" w:cs="Times New Roman"/>
          <w:bCs/>
          <w:iCs/>
          <w:sz w:val="28"/>
          <w:szCs w:val="28"/>
        </w:rPr>
      </w:pPr>
      <w:r w:rsidRPr="00363254">
        <w:rPr>
          <w:rFonts w:ascii="Times New Roman" w:hAnsi="Times New Roman" w:cs="Times New Roman"/>
          <w:bCs/>
          <w:iCs/>
          <w:sz w:val="28"/>
          <w:szCs w:val="28"/>
        </w:rPr>
        <w:lastRenderedPageBreak/>
        <w:t>Содержание</w:t>
      </w:r>
    </w:p>
    <w:p w:rsidR="00363254" w:rsidRPr="00363254" w:rsidRDefault="00363254" w:rsidP="00363254">
      <w:pPr>
        <w:spacing w:line="360" w:lineRule="auto"/>
        <w:jc w:val="both"/>
        <w:rPr>
          <w:rFonts w:ascii="Times New Roman" w:hAnsi="Times New Roman" w:cs="Times New Roman"/>
          <w:bCs/>
          <w:iCs/>
          <w:sz w:val="28"/>
          <w:szCs w:val="28"/>
        </w:rPr>
      </w:pPr>
    </w:p>
    <w:tbl>
      <w:tblPr>
        <w:tblW w:w="0" w:type="auto"/>
        <w:tblLook w:val="04A0"/>
      </w:tblPr>
      <w:tblGrid>
        <w:gridCol w:w="656"/>
        <w:gridCol w:w="7563"/>
        <w:gridCol w:w="1352"/>
      </w:tblGrid>
      <w:tr w:rsidR="00363254" w:rsidRPr="00363254" w:rsidTr="0043260E">
        <w:tc>
          <w:tcPr>
            <w:tcW w:w="656" w:type="dxa"/>
            <w:shd w:val="clear" w:color="auto" w:fill="auto"/>
          </w:tcPr>
          <w:p w:rsidR="00363254" w:rsidRPr="00363254" w:rsidRDefault="00363254" w:rsidP="00363254">
            <w:pPr>
              <w:numPr>
                <w:ilvl w:val="0"/>
                <w:numId w:val="9"/>
              </w:numPr>
              <w:spacing w:line="360" w:lineRule="auto"/>
              <w:ind w:firstLine="0"/>
              <w:jc w:val="both"/>
              <w:rPr>
                <w:rFonts w:ascii="Times New Roman" w:hAnsi="Times New Roman" w:cs="Times New Roman"/>
                <w:bCs/>
                <w:iCs/>
                <w:sz w:val="28"/>
                <w:szCs w:val="28"/>
              </w:rPr>
            </w:pPr>
          </w:p>
        </w:tc>
        <w:tc>
          <w:tcPr>
            <w:tcW w:w="7563" w:type="dxa"/>
            <w:shd w:val="clear" w:color="auto" w:fill="auto"/>
          </w:tcPr>
          <w:p w:rsidR="00363254" w:rsidRPr="00363254" w:rsidRDefault="00363254" w:rsidP="00363254">
            <w:pPr>
              <w:spacing w:line="360" w:lineRule="auto"/>
              <w:jc w:val="both"/>
              <w:rPr>
                <w:rFonts w:ascii="Times New Roman" w:hAnsi="Times New Roman" w:cs="Times New Roman"/>
                <w:bCs/>
                <w:iCs/>
                <w:sz w:val="28"/>
                <w:szCs w:val="28"/>
              </w:rPr>
            </w:pPr>
            <w:r w:rsidRPr="00363254">
              <w:rPr>
                <w:rFonts w:ascii="Times New Roman" w:hAnsi="Times New Roman" w:cs="Times New Roman"/>
                <w:bCs/>
                <w:iCs/>
                <w:sz w:val="28"/>
                <w:szCs w:val="28"/>
              </w:rPr>
              <w:t>Пояснительная записка</w:t>
            </w:r>
          </w:p>
        </w:tc>
        <w:tc>
          <w:tcPr>
            <w:tcW w:w="1352" w:type="dxa"/>
            <w:shd w:val="clear" w:color="auto" w:fill="auto"/>
          </w:tcPr>
          <w:p w:rsidR="00363254" w:rsidRPr="00363254" w:rsidRDefault="003C16CE" w:rsidP="00363254">
            <w:pPr>
              <w:spacing w:line="360" w:lineRule="auto"/>
              <w:jc w:val="both"/>
              <w:rPr>
                <w:rFonts w:ascii="Times New Roman" w:hAnsi="Times New Roman" w:cs="Times New Roman"/>
                <w:bCs/>
                <w:iCs/>
                <w:sz w:val="28"/>
                <w:szCs w:val="28"/>
              </w:rPr>
            </w:pPr>
            <w:r>
              <w:rPr>
                <w:rFonts w:ascii="Times New Roman" w:hAnsi="Times New Roman" w:cs="Times New Roman"/>
                <w:bCs/>
                <w:iCs/>
                <w:sz w:val="28"/>
                <w:szCs w:val="28"/>
              </w:rPr>
              <w:t>4</w:t>
            </w:r>
            <w:r w:rsidR="00363254" w:rsidRPr="00363254">
              <w:rPr>
                <w:rFonts w:ascii="Times New Roman" w:hAnsi="Times New Roman" w:cs="Times New Roman"/>
                <w:bCs/>
                <w:iCs/>
                <w:sz w:val="28"/>
                <w:szCs w:val="28"/>
              </w:rPr>
              <w:t xml:space="preserve"> стр.</w:t>
            </w:r>
          </w:p>
        </w:tc>
      </w:tr>
      <w:tr w:rsidR="00363254" w:rsidRPr="00363254" w:rsidTr="0043260E">
        <w:tc>
          <w:tcPr>
            <w:tcW w:w="656" w:type="dxa"/>
            <w:shd w:val="clear" w:color="auto" w:fill="auto"/>
          </w:tcPr>
          <w:p w:rsidR="00363254" w:rsidRPr="00363254" w:rsidRDefault="00363254" w:rsidP="00363254">
            <w:pPr>
              <w:numPr>
                <w:ilvl w:val="0"/>
                <w:numId w:val="9"/>
              </w:numPr>
              <w:spacing w:line="360" w:lineRule="auto"/>
              <w:ind w:firstLine="0"/>
              <w:jc w:val="both"/>
              <w:rPr>
                <w:rFonts w:ascii="Times New Roman" w:hAnsi="Times New Roman" w:cs="Times New Roman"/>
                <w:bCs/>
                <w:iCs/>
                <w:sz w:val="28"/>
                <w:szCs w:val="28"/>
              </w:rPr>
            </w:pPr>
          </w:p>
        </w:tc>
        <w:tc>
          <w:tcPr>
            <w:tcW w:w="7563" w:type="dxa"/>
            <w:shd w:val="clear" w:color="auto" w:fill="auto"/>
          </w:tcPr>
          <w:p w:rsidR="00363254" w:rsidRPr="00363254" w:rsidRDefault="003C16CE" w:rsidP="00363254">
            <w:pPr>
              <w:spacing w:line="360" w:lineRule="auto"/>
              <w:jc w:val="both"/>
              <w:rPr>
                <w:rFonts w:ascii="Times New Roman" w:hAnsi="Times New Roman" w:cs="Times New Roman"/>
                <w:bCs/>
                <w:iCs/>
                <w:sz w:val="28"/>
                <w:szCs w:val="28"/>
              </w:rPr>
            </w:pPr>
            <w:r>
              <w:rPr>
                <w:rFonts w:ascii="Times New Roman" w:hAnsi="Times New Roman" w:cs="Times New Roman"/>
                <w:bCs/>
                <w:iCs/>
                <w:sz w:val="28"/>
                <w:szCs w:val="28"/>
              </w:rPr>
              <w:t>Технологическая карта занятия</w:t>
            </w:r>
          </w:p>
        </w:tc>
        <w:tc>
          <w:tcPr>
            <w:tcW w:w="1352" w:type="dxa"/>
            <w:shd w:val="clear" w:color="auto" w:fill="auto"/>
          </w:tcPr>
          <w:p w:rsidR="00363254" w:rsidRPr="00363254" w:rsidRDefault="007B6047" w:rsidP="00363254">
            <w:pPr>
              <w:spacing w:line="360" w:lineRule="auto"/>
              <w:jc w:val="both"/>
              <w:rPr>
                <w:rFonts w:ascii="Times New Roman" w:hAnsi="Times New Roman" w:cs="Times New Roman"/>
                <w:bCs/>
                <w:iCs/>
                <w:sz w:val="28"/>
                <w:szCs w:val="28"/>
              </w:rPr>
            </w:pPr>
            <w:r>
              <w:rPr>
                <w:rFonts w:ascii="Times New Roman" w:hAnsi="Times New Roman" w:cs="Times New Roman"/>
                <w:bCs/>
                <w:iCs/>
                <w:sz w:val="28"/>
                <w:szCs w:val="28"/>
              </w:rPr>
              <w:t>5</w:t>
            </w:r>
            <w:r w:rsidR="00363254" w:rsidRPr="00363254">
              <w:rPr>
                <w:rFonts w:ascii="Times New Roman" w:hAnsi="Times New Roman" w:cs="Times New Roman"/>
                <w:bCs/>
                <w:iCs/>
                <w:sz w:val="28"/>
                <w:szCs w:val="28"/>
              </w:rPr>
              <w:t xml:space="preserve"> стр.</w:t>
            </w:r>
          </w:p>
        </w:tc>
      </w:tr>
      <w:tr w:rsidR="00363254" w:rsidRPr="00363254" w:rsidTr="0043260E">
        <w:tc>
          <w:tcPr>
            <w:tcW w:w="656" w:type="dxa"/>
            <w:shd w:val="clear" w:color="auto" w:fill="auto"/>
          </w:tcPr>
          <w:p w:rsidR="00363254" w:rsidRPr="00363254" w:rsidRDefault="00363254" w:rsidP="00363254">
            <w:pPr>
              <w:numPr>
                <w:ilvl w:val="0"/>
                <w:numId w:val="9"/>
              </w:numPr>
              <w:spacing w:line="360" w:lineRule="auto"/>
              <w:ind w:firstLine="0"/>
              <w:jc w:val="both"/>
              <w:rPr>
                <w:rFonts w:ascii="Times New Roman" w:hAnsi="Times New Roman" w:cs="Times New Roman"/>
                <w:bCs/>
                <w:iCs/>
                <w:sz w:val="28"/>
                <w:szCs w:val="28"/>
              </w:rPr>
            </w:pPr>
          </w:p>
        </w:tc>
        <w:tc>
          <w:tcPr>
            <w:tcW w:w="7563" w:type="dxa"/>
            <w:shd w:val="clear" w:color="auto" w:fill="auto"/>
          </w:tcPr>
          <w:p w:rsidR="00363254" w:rsidRPr="002A7FBC" w:rsidRDefault="0043260E" w:rsidP="002A7FBC">
            <w:pPr>
              <w:spacing w:line="360" w:lineRule="auto"/>
              <w:jc w:val="both"/>
              <w:rPr>
                <w:rFonts w:ascii="Times New Roman" w:hAnsi="Times New Roman" w:cs="Times New Roman"/>
                <w:bCs/>
                <w:iCs/>
                <w:sz w:val="28"/>
                <w:szCs w:val="28"/>
              </w:rPr>
            </w:pPr>
            <w:r>
              <w:rPr>
                <w:rFonts w:ascii="Times New Roman" w:hAnsi="Times New Roman" w:cs="Times New Roman"/>
                <w:bCs/>
                <w:iCs/>
                <w:sz w:val="28"/>
                <w:szCs w:val="28"/>
              </w:rPr>
              <w:t>Структура занятия</w:t>
            </w:r>
          </w:p>
        </w:tc>
        <w:tc>
          <w:tcPr>
            <w:tcW w:w="1352" w:type="dxa"/>
            <w:shd w:val="clear" w:color="auto" w:fill="auto"/>
          </w:tcPr>
          <w:p w:rsidR="002A7FBC" w:rsidRPr="00363254" w:rsidRDefault="007B6047" w:rsidP="00363254">
            <w:pPr>
              <w:spacing w:line="360" w:lineRule="auto"/>
              <w:jc w:val="both"/>
              <w:rPr>
                <w:rFonts w:ascii="Times New Roman" w:hAnsi="Times New Roman" w:cs="Times New Roman"/>
                <w:bCs/>
                <w:iCs/>
                <w:sz w:val="28"/>
                <w:szCs w:val="28"/>
              </w:rPr>
            </w:pPr>
            <w:r>
              <w:rPr>
                <w:rFonts w:ascii="Times New Roman" w:hAnsi="Times New Roman" w:cs="Times New Roman"/>
                <w:bCs/>
                <w:iCs/>
                <w:sz w:val="28"/>
                <w:szCs w:val="28"/>
              </w:rPr>
              <w:t>6</w:t>
            </w:r>
            <w:r w:rsidR="00363254" w:rsidRPr="00363254">
              <w:rPr>
                <w:rFonts w:ascii="Times New Roman" w:hAnsi="Times New Roman" w:cs="Times New Roman"/>
                <w:bCs/>
                <w:iCs/>
                <w:sz w:val="28"/>
                <w:szCs w:val="28"/>
              </w:rPr>
              <w:t xml:space="preserve"> стр.</w:t>
            </w:r>
          </w:p>
        </w:tc>
      </w:tr>
      <w:tr w:rsidR="00363254" w:rsidRPr="00363254" w:rsidTr="0043260E">
        <w:tc>
          <w:tcPr>
            <w:tcW w:w="656" w:type="dxa"/>
            <w:shd w:val="clear" w:color="auto" w:fill="auto"/>
          </w:tcPr>
          <w:p w:rsidR="00363254" w:rsidRPr="00363254" w:rsidRDefault="00363254" w:rsidP="00363254">
            <w:pPr>
              <w:numPr>
                <w:ilvl w:val="0"/>
                <w:numId w:val="9"/>
              </w:numPr>
              <w:spacing w:line="360" w:lineRule="auto"/>
              <w:ind w:firstLine="0"/>
              <w:jc w:val="both"/>
              <w:rPr>
                <w:rFonts w:ascii="Times New Roman" w:hAnsi="Times New Roman" w:cs="Times New Roman"/>
                <w:bCs/>
                <w:iCs/>
                <w:sz w:val="28"/>
                <w:szCs w:val="28"/>
              </w:rPr>
            </w:pPr>
          </w:p>
        </w:tc>
        <w:tc>
          <w:tcPr>
            <w:tcW w:w="7563" w:type="dxa"/>
            <w:shd w:val="clear" w:color="auto" w:fill="auto"/>
          </w:tcPr>
          <w:p w:rsidR="009610F5" w:rsidRDefault="002A7FBC" w:rsidP="00122B67">
            <w:pPr>
              <w:spacing w:line="360" w:lineRule="auto"/>
              <w:jc w:val="both"/>
              <w:rPr>
                <w:rFonts w:ascii="Times New Roman" w:hAnsi="Times New Roman" w:cs="Times New Roman"/>
                <w:bCs/>
                <w:sz w:val="28"/>
                <w:szCs w:val="28"/>
              </w:rPr>
            </w:pPr>
            <w:r>
              <w:rPr>
                <w:rFonts w:ascii="Times New Roman" w:hAnsi="Times New Roman" w:cs="Times New Roman"/>
                <w:bCs/>
                <w:sz w:val="28"/>
                <w:szCs w:val="28"/>
              </w:rPr>
              <w:t>Использованная литература</w:t>
            </w:r>
          </w:p>
          <w:p w:rsidR="00BB4A47" w:rsidRDefault="009610F5" w:rsidP="00122B67">
            <w:pPr>
              <w:spacing w:line="360" w:lineRule="auto"/>
              <w:rPr>
                <w:rFonts w:ascii="Times New Roman" w:hAnsi="Times New Roman" w:cs="Times New Roman"/>
                <w:sz w:val="28"/>
                <w:szCs w:val="28"/>
              </w:rPr>
            </w:pPr>
            <w:r>
              <w:rPr>
                <w:rFonts w:ascii="Times New Roman" w:hAnsi="Times New Roman" w:cs="Times New Roman"/>
                <w:sz w:val="28"/>
                <w:szCs w:val="28"/>
              </w:rPr>
              <w:t>Ход урока</w:t>
            </w:r>
          </w:p>
          <w:p w:rsidR="00BB4A47" w:rsidRDefault="00BB4A47" w:rsidP="00122B67">
            <w:pPr>
              <w:spacing w:line="360" w:lineRule="auto"/>
              <w:rPr>
                <w:rFonts w:ascii="Times New Roman" w:hAnsi="Times New Roman" w:cs="Times New Roman"/>
                <w:sz w:val="28"/>
                <w:szCs w:val="28"/>
              </w:rPr>
            </w:pPr>
            <w:r>
              <w:rPr>
                <w:rFonts w:ascii="Times New Roman" w:hAnsi="Times New Roman" w:cs="Times New Roman"/>
                <w:sz w:val="28"/>
                <w:szCs w:val="28"/>
              </w:rPr>
              <w:t>Самоанализ урока</w:t>
            </w:r>
          </w:p>
          <w:p w:rsidR="00122B67" w:rsidRDefault="00122B67" w:rsidP="00122B67">
            <w:pPr>
              <w:spacing w:line="360" w:lineRule="auto"/>
              <w:rPr>
                <w:rFonts w:ascii="Times New Roman" w:hAnsi="Times New Roman" w:cs="Times New Roman"/>
                <w:sz w:val="28"/>
                <w:szCs w:val="28"/>
              </w:rPr>
            </w:pPr>
            <w:r>
              <w:rPr>
                <w:rFonts w:ascii="Times New Roman" w:hAnsi="Times New Roman" w:cs="Times New Roman"/>
                <w:sz w:val="28"/>
                <w:szCs w:val="28"/>
              </w:rPr>
              <w:t>Рецензия</w:t>
            </w:r>
          </w:p>
          <w:p w:rsidR="00363254" w:rsidRPr="00BB4A47" w:rsidRDefault="00BB4A47" w:rsidP="00122B67">
            <w:pPr>
              <w:spacing w:line="360" w:lineRule="auto"/>
              <w:rPr>
                <w:rFonts w:ascii="Times New Roman" w:hAnsi="Times New Roman" w:cs="Times New Roman"/>
                <w:sz w:val="28"/>
                <w:szCs w:val="28"/>
              </w:rPr>
            </w:pPr>
            <w:r>
              <w:rPr>
                <w:rFonts w:ascii="Times New Roman" w:hAnsi="Times New Roman" w:cs="Times New Roman"/>
                <w:sz w:val="28"/>
                <w:szCs w:val="28"/>
              </w:rPr>
              <w:t>Лист оценивания методической разработки урока</w:t>
            </w:r>
          </w:p>
        </w:tc>
        <w:tc>
          <w:tcPr>
            <w:tcW w:w="1352" w:type="dxa"/>
            <w:shd w:val="clear" w:color="auto" w:fill="auto"/>
          </w:tcPr>
          <w:p w:rsidR="00363254" w:rsidRDefault="007B6047" w:rsidP="002A7FBC">
            <w:pPr>
              <w:spacing w:line="360" w:lineRule="auto"/>
              <w:jc w:val="both"/>
              <w:rPr>
                <w:rFonts w:ascii="Times New Roman" w:hAnsi="Times New Roman" w:cs="Times New Roman"/>
                <w:bCs/>
                <w:iCs/>
                <w:sz w:val="28"/>
                <w:szCs w:val="28"/>
              </w:rPr>
            </w:pPr>
            <w:r>
              <w:rPr>
                <w:rFonts w:ascii="Times New Roman" w:hAnsi="Times New Roman" w:cs="Times New Roman"/>
                <w:bCs/>
                <w:iCs/>
                <w:sz w:val="28"/>
                <w:szCs w:val="28"/>
              </w:rPr>
              <w:t>7</w:t>
            </w:r>
            <w:r w:rsidR="00363254" w:rsidRPr="00363254">
              <w:rPr>
                <w:rFonts w:ascii="Times New Roman" w:hAnsi="Times New Roman" w:cs="Times New Roman"/>
                <w:bCs/>
                <w:iCs/>
                <w:sz w:val="28"/>
                <w:szCs w:val="28"/>
              </w:rPr>
              <w:t xml:space="preserve"> стр.</w:t>
            </w:r>
          </w:p>
          <w:p w:rsidR="009610F5" w:rsidRDefault="009610F5" w:rsidP="002A7FBC">
            <w:pPr>
              <w:spacing w:line="360" w:lineRule="auto"/>
              <w:jc w:val="both"/>
              <w:rPr>
                <w:rFonts w:ascii="Times New Roman" w:hAnsi="Times New Roman" w:cs="Times New Roman"/>
                <w:bCs/>
                <w:iCs/>
                <w:sz w:val="28"/>
                <w:szCs w:val="28"/>
              </w:rPr>
            </w:pPr>
            <w:r>
              <w:rPr>
                <w:rFonts w:ascii="Times New Roman" w:hAnsi="Times New Roman" w:cs="Times New Roman"/>
                <w:bCs/>
                <w:iCs/>
                <w:sz w:val="28"/>
                <w:szCs w:val="28"/>
              </w:rPr>
              <w:t>10 стр.</w:t>
            </w:r>
          </w:p>
          <w:p w:rsidR="00BB4A47" w:rsidRDefault="006752A9" w:rsidP="002A7FBC">
            <w:pPr>
              <w:spacing w:line="360" w:lineRule="auto"/>
              <w:jc w:val="both"/>
              <w:rPr>
                <w:rFonts w:ascii="Times New Roman" w:hAnsi="Times New Roman" w:cs="Times New Roman"/>
                <w:bCs/>
                <w:iCs/>
                <w:sz w:val="28"/>
                <w:szCs w:val="28"/>
              </w:rPr>
            </w:pPr>
            <w:r>
              <w:rPr>
                <w:rFonts w:ascii="Times New Roman" w:hAnsi="Times New Roman" w:cs="Times New Roman"/>
                <w:bCs/>
                <w:iCs/>
                <w:sz w:val="28"/>
                <w:szCs w:val="28"/>
              </w:rPr>
              <w:t>29</w:t>
            </w:r>
            <w:r w:rsidR="00BB4A47">
              <w:rPr>
                <w:rFonts w:ascii="Times New Roman" w:hAnsi="Times New Roman" w:cs="Times New Roman"/>
                <w:bCs/>
                <w:iCs/>
                <w:sz w:val="28"/>
                <w:szCs w:val="28"/>
              </w:rPr>
              <w:t xml:space="preserve"> стр.</w:t>
            </w:r>
          </w:p>
          <w:p w:rsidR="00BB4A47" w:rsidRDefault="006752A9" w:rsidP="002A7FBC">
            <w:pPr>
              <w:spacing w:line="360" w:lineRule="auto"/>
              <w:jc w:val="both"/>
              <w:rPr>
                <w:rFonts w:ascii="Times New Roman" w:hAnsi="Times New Roman" w:cs="Times New Roman"/>
                <w:bCs/>
                <w:iCs/>
                <w:sz w:val="28"/>
                <w:szCs w:val="28"/>
              </w:rPr>
            </w:pPr>
            <w:r>
              <w:rPr>
                <w:rFonts w:ascii="Times New Roman" w:hAnsi="Times New Roman" w:cs="Times New Roman"/>
                <w:bCs/>
                <w:iCs/>
                <w:sz w:val="28"/>
                <w:szCs w:val="28"/>
              </w:rPr>
              <w:t>33</w:t>
            </w:r>
            <w:r w:rsidR="00BB4A47">
              <w:rPr>
                <w:rFonts w:ascii="Times New Roman" w:hAnsi="Times New Roman" w:cs="Times New Roman"/>
                <w:bCs/>
                <w:iCs/>
                <w:sz w:val="28"/>
                <w:szCs w:val="28"/>
              </w:rPr>
              <w:t xml:space="preserve"> стр.</w:t>
            </w:r>
          </w:p>
          <w:p w:rsidR="00122B67" w:rsidRPr="00363254" w:rsidRDefault="00122B67" w:rsidP="006752A9">
            <w:pPr>
              <w:spacing w:line="360" w:lineRule="auto"/>
              <w:jc w:val="both"/>
              <w:rPr>
                <w:rFonts w:ascii="Times New Roman" w:hAnsi="Times New Roman" w:cs="Times New Roman"/>
                <w:bCs/>
                <w:iCs/>
                <w:sz w:val="28"/>
                <w:szCs w:val="28"/>
              </w:rPr>
            </w:pPr>
            <w:r>
              <w:rPr>
                <w:rFonts w:ascii="Times New Roman" w:hAnsi="Times New Roman" w:cs="Times New Roman"/>
                <w:bCs/>
                <w:iCs/>
                <w:sz w:val="28"/>
                <w:szCs w:val="28"/>
              </w:rPr>
              <w:t>3</w:t>
            </w:r>
            <w:r w:rsidR="006752A9">
              <w:rPr>
                <w:rFonts w:ascii="Times New Roman" w:hAnsi="Times New Roman" w:cs="Times New Roman"/>
                <w:bCs/>
                <w:iCs/>
                <w:sz w:val="28"/>
                <w:szCs w:val="28"/>
              </w:rPr>
              <w:t>4</w:t>
            </w:r>
            <w:r>
              <w:rPr>
                <w:rFonts w:ascii="Times New Roman" w:hAnsi="Times New Roman" w:cs="Times New Roman"/>
                <w:bCs/>
                <w:iCs/>
                <w:sz w:val="28"/>
                <w:szCs w:val="28"/>
              </w:rPr>
              <w:t xml:space="preserve"> стр.</w:t>
            </w:r>
          </w:p>
        </w:tc>
      </w:tr>
      <w:tr w:rsidR="00363254" w:rsidRPr="00363254" w:rsidTr="0043260E">
        <w:tc>
          <w:tcPr>
            <w:tcW w:w="656" w:type="dxa"/>
            <w:shd w:val="clear" w:color="auto" w:fill="auto"/>
          </w:tcPr>
          <w:p w:rsidR="00363254" w:rsidRPr="00363254" w:rsidRDefault="00363254" w:rsidP="00363254">
            <w:pPr>
              <w:numPr>
                <w:ilvl w:val="0"/>
                <w:numId w:val="9"/>
              </w:numPr>
              <w:spacing w:line="360" w:lineRule="auto"/>
              <w:ind w:firstLine="0"/>
              <w:jc w:val="both"/>
              <w:rPr>
                <w:rFonts w:ascii="Times New Roman" w:hAnsi="Times New Roman" w:cs="Times New Roman"/>
                <w:bCs/>
                <w:iCs/>
                <w:sz w:val="28"/>
                <w:szCs w:val="28"/>
              </w:rPr>
            </w:pPr>
          </w:p>
        </w:tc>
        <w:tc>
          <w:tcPr>
            <w:tcW w:w="7563" w:type="dxa"/>
            <w:shd w:val="clear" w:color="auto" w:fill="auto"/>
          </w:tcPr>
          <w:p w:rsidR="00363254" w:rsidRPr="00363254" w:rsidRDefault="00363254" w:rsidP="00122B67">
            <w:pPr>
              <w:spacing w:line="360" w:lineRule="auto"/>
              <w:jc w:val="both"/>
              <w:rPr>
                <w:rFonts w:ascii="Times New Roman" w:hAnsi="Times New Roman" w:cs="Times New Roman"/>
                <w:bCs/>
                <w:sz w:val="28"/>
                <w:szCs w:val="28"/>
              </w:rPr>
            </w:pPr>
            <w:r w:rsidRPr="00363254">
              <w:rPr>
                <w:rFonts w:ascii="Times New Roman" w:hAnsi="Times New Roman" w:cs="Times New Roman"/>
                <w:bCs/>
                <w:sz w:val="28"/>
                <w:szCs w:val="28"/>
              </w:rPr>
              <w:t>Приложения</w:t>
            </w:r>
          </w:p>
        </w:tc>
        <w:tc>
          <w:tcPr>
            <w:tcW w:w="1352" w:type="dxa"/>
            <w:shd w:val="clear" w:color="auto" w:fill="auto"/>
          </w:tcPr>
          <w:p w:rsidR="00363254" w:rsidRPr="00363254" w:rsidRDefault="006752A9" w:rsidP="00BB4A47">
            <w:pPr>
              <w:spacing w:line="360" w:lineRule="auto"/>
              <w:jc w:val="both"/>
              <w:rPr>
                <w:rFonts w:ascii="Times New Roman" w:hAnsi="Times New Roman" w:cs="Times New Roman"/>
                <w:bCs/>
                <w:iCs/>
                <w:sz w:val="28"/>
                <w:szCs w:val="28"/>
              </w:rPr>
            </w:pPr>
            <w:r>
              <w:rPr>
                <w:rFonts w:ascii="Times New Roman" w:hAnsi="Times New Roman" w:cs="Times New Roman"/>
                <w:bCs/>
                <w:iCs/>
                <w:sz w:val="28"/>
                <w:szCs w:val="28"/>
              </w:rPr>
              <w:t xml:space="preserve"> 36</w:t>
            </w:r>
            <w:r w:rsidR="00363254" w:rsidRPr="00363254">
              <w:rPr>
                <w:rFonts w:ascii="Times New Roman" w:hAnsi="Times New Roman" w:cs="Times New Roman"/>
                <w:bCs/>
                <w:iCs/>
                <w:sz w:val="28"/>
                <w:szCs w:val="28"/>
              </w:rPr>
              <w:t xml:space="preserve"> стр.</w:t>
            </w:r>
          </w:p>
        </w:tc>
      </w:tr>
      <w:tr w:rsidR="00363254" w:rsidRPr="00363254" w:rsidTr="0043260E">
        <w:tc>
          <w:tcPr>
            <w:tcW w:w="656" w:type="dxa"/>
            <w:shd w:val="clear" w:color="auto" w:fill="auto"/>
          </w:tcPr>
          <w:p w:rsidR="00363254" w:rsidRPr="00363254" w:rsidRDefault="00363254" w:rsidP="00363254">
            <w:pPr>
              <w:numPr>
                <w:ilvl w:val="0"/>
                <w:numId w:val="9"/>
              </w:numPr>
              <w:spacing w:line="360" w:lineRule="auto"/>
              <w:ind w:firstLine="0"/>
              <w:jc w:val="both"/>
              <w:rPr>
                <w:rFonts w:ascii="Times New Roman" w:hAnsi="Times New Roman" w:cs="Times New Roman"/>
                <w:bCs/>
                <w:iCs/>
                <w:sz w:val="28"/>
                <w:szCs w:val="28"/>
              </w:rPr>
            </w:pPr>
          </w:p>
        </w:tc>
        <w:tc>
          <w:tcPr>
            <w:tcW w:w="7563" w:type="dxa"/>
            <w:shd w:val="clear" w:color="auto" w:fill="auto"/>
          </w:tcPr>
          <w:p w:rsidR="00363254" w:rsidRPr="00363254" w:rsidRDefault="00363254" w:rsidP="00363254">
            <w:pPr>
              <w:spacing w:line="360" w:lineRule="auto"/>
              <w:jc w:val="both"/>
              <w:rPr>
                <w:rFonts w:ascii="Times New Roman" w:hAnsi="Times New Roman" w:cs="Times New Roman"/>
                <w:bCs/>
                <w:sz w:val="28"/>
                <w:szCs w:val="28"/>
              </w:rPr>
            </w:pPr>
          </w:p>
        </w:tc>
        <w:tc>
          <w:tcPr>
            <w:tcW w:w="1352" w:type="dxa"/>
            <w:shd w:val="clear" w:color="auto" w:fill="auto"/>
          </w:tcPr>
          <w:p w:rsidR="00363254" w:rsidRPr="00363254" w:rsidRDefault="00363254" w:rsidP="00363254">
            <w:pPr>
              <w:spacing w:line="360" w:lineRule="auto"/>
              <w:jc w:val="both"/>
              <w:rPr>
                <w:rFonts w:ascii="Times New Roman" w:hAnsi="Times New Roman" w:cs="Times New Roman"/>
                <w:bCs/>
                <w:iCs/>
                <w:sz w:val="28"/>
                <w:szCs w:val="28"/>
              </w:rPr>
            </w:pPr>
          </w:p>
        </w:tc>
      </w:tr>
      <w:tr w:rsidR="00363254" w:rsidRPr="00363254" w:rsidTr="0043260E">
        <w:tc>
          <w:tcPr>
            <w:tcW w:w="656" w:type="dxa"/>
            <w:shd w:val="clear" w:color="auto" w:fill="auto"/>
          </w:tcPr>
          <w:p w:rsidR="00363254" w:rsidRPr="00363254" w:rsidRDefault="00363254" w:rsidP="00363254">
            <w:pPr>
              <w:spacing w:line="360" w:lineRule="auto"/>
              <w:jc w:val="both"/>
              <w:rPr>
                <w:rFonts w:ascii="Times New Roman" w:hAnsi="Times New Roman" w:cs="Times New Roman"/>
                <w:bCs/>
                <w:iCs/>
                <w:sz w:val="28"/>
                <w:szCs w:val="28"/>
              </w:rPr>
            </w:pPr>
          </w:p>
        </w:tc>
        <w:tc>
          <w:tcPr>
            <w:tcW w:w="7563" w:type="dxa"/>
            <w:shd w:val="clear" w:color="auto" w:fill="auto"/>
          </w:tcPr>
          <w:p w:rsidR="00363254" w:rsidRPr="00363254" w:rsidRDefault="00363254" w:rsidP="00363254">
            <w:pPr>
              <w:spacing w:line="360" w:lineRule="auto"/>
              <w:jc w:val="both"/>
              <w:rPr>
                <w:rFonts w:ascii="Times New Roman" w:hAnsi="Times New Roman" w:cs="Times New Roman"/>
                <w:bCs/>
                <w:iCs/>
                <w:sz w:val="28"/>
                <w:szCs w:val="28"/>
              </w:rPr>
            </w:pPr>
          </w:p>
        </w:tc>
        <w:tc>
          <w:tcPr>
            <w:tcW w:w="1352" w:type="dxa"/>
            <w:shd w:val="clear" w:color="auto" w:fill="auto"/>
          </w:tcPr>
          <w:p w:rsidR="00363254" w:rsidRPr="00363254" w:rsidRDefault="00363254" w:rsidP="00363254">
            <w:pPr>
              <w:spacing w:line="360" w:lineRule="auto"/>
              <w:jc w:val="both"/>
              <w:rPr>
                <w:rFonts w:ascii="Times New Roman" w:hAnsi="Times New Roman" w:cs="Times New Roman"/>
                <w:bCs/>
                <w:iCs/>
                <w:sz w:val="28"/>
                <w:szCs w:val="28"/>
              </w:rPr>
            </w:pPr>
          </w:p>
        </w:tc>
      </w:tr>
    </w:tbl>
    <w:p w:rsidR="00363254" w:rsidRPr="00363254" w:rsidRDefault="00363254" w:rsidP="00363254">
      <w:pPr>
        <w:spacing w:line="360" w:lineRule="auto"/>
        <w:jc w:val="both"/>
        <w:rPr>
          <w:rFonts w:ascii="Times New Roman" w:hAnsi="Times New Roman" w:cs="Times New Roman"/>
          <w:bCs/>
          <w:iCs/>
          <w:sz w:val="28"/>
          <w:szCs w:val="28"/>
        </w:rPr>
      </w:pPr>
    </w:p>
    <w:p w:rsidR="00363254" w:rsidRPr="00363254" w:rsidRDefault="00363254" w:rsidP="00363254">
      <w:pPr>
        <w:spacing w:line="360" w:lineRule="auto"/>
        <w:jc w:val="both"/>
        <w:rPr>
          <w:rFonts w:ascii="Times New Roman" w:hAnsi="Times New Roman" w:cs="Times New Roman"/>
          <w:bCs/>
          <w:iCs/>
          <w:sz w:val="28"/>
          <w:szCs w:val="28"/>
        </w:rPr>
      </w:pPr>
    </w:p>
    <w:p w:rsidR="00363254" w:rsidRPr="00363254" w:rsidRDefault="00363254" w:rsidP="00363254">
      <w:pPr>
        <w:spacing w:line="360" w:lineRule="auto"/>
        <w:jc w:val="both"/>
        <w:rPr>
          <w:rFonts w:ascii="Times New Roman" w:hAnsi="Times New Roman" w:cs="Times New Roman"/>
          <w:bCs/>
          <w:iCs/>
          <w:sz w:val="28"/>
          <w:szCs w:val="28"/>
        </w:rPr>
      </w:pPr>
    </w:p>
    <w:p w:rsidR="00363254" w:rsidRPr="00363254" w:rsidRDefault="00363254" w:rsidP="00363254">
      <w:pPr>
        <w:spacing w:line="360" w:lineRule="auto"/>
        <w:jc w:val="both"/>
        <w:rPr>
          <w:rFonts w:ascii="Times New Roman" w:hAnsi="Times New Roman" w:cs="Times New Roman"/>
          <w:bCs/>
          <w:iCs/>
          <w:sz w:val="28"/>
          <w:szCs w:val="28"/>
        </w:rPr>
      </w:pPr>
    </w:p>
    <w:p w:rsidR="00363254" w:rsidRPr="00363254" w:rsidRDefault="00363254" w:rsidP="00363254">
      <w:pPr>
        <w:spacing w:line="360" w:lineRule="auto"/>
        <w:jc w:val="both"/>
        <w:rPr>
          <w:rFonts w:ascii="Times New Roman" w:hAnsi="Times New Roman" w:cs="Times New Roman"/>
          <w:bCs/>
          <w:iCs/>
          <w:sz w:val="28"/>
          <w:szCs w:val="28"/>
        </w:rPr>
      </w:pPr>
    </w:p>
    <w:p w:rsidR="00363254" w:rsidRPr="00363254" w:rsidRDefault="00363254" w:rsidP="00363254">
      <w:pPr>
        <w:spacing w:line="360" w:lineRule="auto"/>
        <w:jc w:val="both"/>
        <w:rPr>
          <w:rFonts w:ascii="Times New Roman" w:hAnsi="Times New Roman" w:cs="Times New Roman"/>
          <w:bCs/>
          <w:iCs/>
          <w:sz w:val="28"/>
          <w:szCs w:val="28"/>
        </w:rPr>
      </w:pPr>
    </w:p>
    <w:p w:rsidR="00363254" w:rsidRPr="00363254" w:rsidRDefault="00363254" w:rsidP="00363254">
      <w:pPr>
        <w:spacing w:line="360" w:lineRule="auto"/>
        <w:jc w:val="both"/>
        <w:rPr>
          <w:rFonts w:ascii="Times New Roman" w:hAnsi="Times New Roman" w:cs="Times New Roman"/>
          <w:bCs/>
          <w:iCs/>
          <w:sz w:val="28"/>
          <w:szCs w:val="28"/>
        </w:rPr>
      </w:pPr>
    </w:p>
    <w:p w:rsidR="00363254" w:rsidRPr="00363254" w:rsidRDefault="00363254" w:rsidP="00363254">
      <w:pPr>
        <w:spacing w:line="360" w:lineRule="auto"/>
        <w:jc w:val="both"/>
        <w:rPr>
          <w:rFonts w:ascii="Times New Roman" w:hAnsi="Times New Roman" w:cs="Times New Roman"/>
          <w:bCs/>
          <w:iCs/>
          <w:sz w:val="28"/>
          <w:szCs w:val="28"/>
        </w:rPr>
      </w:pPr>
    </w:p>
    <w:p w:rsidR="00363254" w:rsidRPr="00363254" w:rsidRDefault="00363254" w:rsidP="00363254">
      <w:pPr>
        <w:spacing w:line="360" w:lineRule="auto"/>
        <w:jc w:val="both"/>
        <w:rPr>
          <w:rFonts w:ascii="Times New Roman" w:hAnsi="Times New Roman" w:cs="Times New Roman"/>
          <w:bCs/>
          <w:iCs/>
          <w:sz w:val="28"/>
          <w:szCs w:val="28"/>
        </w:rPr>
      </w:pPr>
    </w:p>
    <w:p w:rsidR="00363254" w:rsidRPr="0043260E" w:rsidRDefault="00363254" w:rsidP="0043260E">
      <w:pPr>
        <w:spacing w:line="360" w:lineRule="auto"/>
        <w:jc w:val="center"/>
        <w:rPr>
          <w:rFonts w:ascii="Times New Roman" w:hAnsi="Times New Roman" w:cs="Times New Roman"/>
          <w:b/>
          <w:bCs/>
          <w:iCs/>
          <w:sz w:val="28"/>
          <w:szCs w:val="28"/>
        </w:rPr>
      </w:pPr>
      <w:r w:rsidRPr="0043260E">
        <w:rPr>
          <w:rFonts w:ascii="Times New Roman" w:hAnsi="Times New Roman" w:cs="Times New Roman"/>
          <w:b/>
          <w:bCs/>
          <w:iCs/>
          <w:sz w:val="28"/>
          <w:szCs w:val="28"/>
        </w:rPr>
        <w:lastRenderedPageBreak/>
        <w:t>1. Пояснительная записка</w:t>
      </w:r>
    </w:p>
    <w:p w:rsidR="00363254" w:rsidRPr="00363254" w:rsidRDefault="00363254" w:rsidP="004F5CC8">
      <w:pPr>
        <w:spacing w:line="240" w:lineRule="auto"/>
        <w:jc w:val="right"/>
        <w:rPr>
          <w:rFonts w:ascii="Times New Roman" w:hAnsi="Times New Roman" w:cs="Times New Roman"/>
          <w:bCs/>
          <w:i/>
          <w:sz w:val="28"/>
          <w:szCs w:val="28"/>
        </w:rPr>
      </w:pPr>
      <w:r w:rsidRPr="00363254">
        <w:rPr>
          <w:rFonts w:ascii="Times New Roman" w:hAnsi="Times New Roman" w:cs="Times New Roman"/>
          <w:bCs/>
          <w:i/>
          <w:sz w:val="28"/>
          <w:szCs w:val="28"/>
        </w:rPr>
        <w:t xml:space="preserve">«Плохой учитель преподносит истину, </w:t>
      </w:r>
    </w:p>
    <w:p w:rsidR="00363254" w:rsidRPr="00363254" w:rsidRDefault="00363254" w:rsidP="004F5CC8">
      <w:pPr>
        <w:spacing w:line="240" w:lineRule="auto"/>
        <w:jc w:val="right"/>
        <w:rPr>
          <w:rFonts w:ascii="Times New Roman" w:hAnsi="Times New Roman" w:cs="Times New Roman"/>
          <w:bCs/>
          <w:i/>
          <w:sz w:val="28"/>
          <w:szCs w:val="28"/>
        </w:rPr>
      </w:pPr>
      <w:proofErr w:type="gramStart"/>
      <w:r w:rsidRPr="00363254">
        <w:rPr>
          <w:rFonts w:ascii="Times New Roman" w:hAnsi="Times New Roman" w:cs="Times New Roman"/>
          <w:bCs/>
          <w:i/>
          <w:sz w:val="28"/>
          <w:szCs w:val="28"/>
        </w:rPr>
        <w:t>хороший</w:t>
      </w:r>
      <w:proofErr w:type="gramEnd"/>
      <w:r w:rsidRPr="00363254">
        <w:rPr>
          <w:rFonts w:ascii="Times New Roman" w:hAnsi="Times New Roman" w:cs="Times New Roman"/>
          <w:bCs/>
          <w:i/>
          <w:sz w:val="28"/>
          <w:szCs w:val="28"/>
        </w:rPr>
        <w:t xml:space="preserve"> учит ее добывать»  </w:t>
      </w:r>
    </w:p>
    <w:p w:rsidR="00363254" w:rsidRPr="00363254" w:rsidRDefault="00363254" w:rsidP="004F5CC8">
      <w:pPr>
        <w:spacing w:line="240" w:lineRule="auto"/>
        <w:jc w:val="right"/>
        <w:rPr>
          <w:rFonts w:ascii="Times New Roman" w:hAnsi="Times New Roman" w:cs="Times New Roman"/>
          <w:bCs/>
          <w:sz w:val="28"/>
          <w:szCs w:val="28"/>
        </w:rPr>
      </w:pPr>
      <w:r w:rsidRPr="00363254">
        <w:rPr>
          <w:rFonts w:ascii="Times New Roman" w:hAnsi="Times New Roman" w:cs="Times New Roman"/>
          <w:bCs/>
          <w:i/>
          <w:sz w:val="28"/>
          <w:szCs w:val="28"/>
        </w:rPr>
        <w:t xml:space="preserve">А. </w:t>
      </w:r>
      <w:proofErr w:type="spellStart"/>
      <w:r w:rsidRPr="00363254">
        <w:rPr>
          <w:rFonts w:ascii="Times New Roman" w:hAnsi="Times New Roman" w:cs="Times New Roman"/>
          <w:bCs/>
          <w:i/>
          <w:sz w:val="28"/>
          <w:szCs w:val="28"/>
        </w:rPr>
        <w:t>Дистервег</w:t>
      </w:r>
      <w:proofErr w:type="spellEnd"/>
      <w:r>
        <w:rPr>
          <w:rFonts w:ascii="Times New Roman" w:hAnsi="Times New Roman" w:cs="Times New Roman"/>
          <w:bCs/>
          <w:i/>
          <w:sz w:val="28"/>
          <w:szCs w:val="28"/>
        </w:rPr>
        <w:t>.</w:t>
      </w:r>
    </w:p>
    <w:p w:rsidR="00363254" w:rsidRPr="00363254" w:rsidRDefault="00363254" w:rsidP="00363254">
      <w:pPr>
        <w:spacing w:line="360" w:lineRule="auto"/>
        <w:ind w:firstLine="709"/>
        <w:jc w:val="both"/>
        <w:rPr>
          <w:rFonts w:ascii="Times New Roman" w:hAnsi="Times New Roman" w:cs="Times New Roman"/>
          <w:bCs/>
          <w:sz w:val="28"/>
          <w:szCs w:val="28"/>
        </w:rPr>
      </w:pPr>
      <w:r w:rsidRPr="00363254">
        <w:rPr>
          <w:rFonts w:ascii="Times New Roman" w:hAnsi="Times New Roman" w:cs="Times New Roman"/>
          <w:bCs/>
          <w:sz w:val="28"/>
          <w:szCs w:val="28"/>
        </w:rPr>
        <w:t xml:space="preserve">Данная методическая разработка направлена на активизацию познавательной деятельности и формирования общих и профессиональных компетенций студентов на занятиях </w:t>
      </w:r>
      <w:proofErr w:type="spellStart"/>
      <w:r w:rsidRPr="00363254">
        <w:rPr>
          <w:rFonts w:ascii="Times New Roman" w:hAnsi="Times New Roman" w:cs="Times New Roman"/>
          <w:bCs/>
          <w:sz w:val="28"/>
          <w:szCs w:val="28"/>
        </w:rPr>
        <w:t>общепрофессионального</w:t>
      </w:r>
      <w:proofErr w:type="spellEnd"/>
      <w:r w:rsidRPr="00363254">
        <w:rPr>
          <w:rFonts w:ascii="Times New Roman" w:hAnsi="Times New Roman" w:cs="Times New Roman"/>
          <w:bCs/>
          <w:sz w:val="28"/>
          <w:szCs w:val="28"/>
        </w:rPr>
        <w:t xml:space="preserve"> и профессионального циклов с использованием различных методов технологии критического мышления, которые выступают как способ формирования общих и профессиональных компетенций. В данной работе представлено занятие по ПМ. 01 Подготовка машин, механизмов, установок, приспособлений к работе, комплектование сборочных единиц. МДК.01.01 Назначение и общее устройство тракторов, автомобилей и сельскохозяйственных машин, по специальности 35.02.07 Механизация сельского хозяйства, основанное на использовании технологий критического мышления. Наполнение занятия выполнено в виде использования различных форм и методов, взаимосвязанных между собой логической цепочкой для решения поставленных цели, проблем и задач. </w:t>
      </w:r>
    </w:p>
    <w:p w:rsidR="00363254" w:rsidRPr="00363254" w:rsidRDefault="00363254" w:rsidP="00363254">
      <w:pPr>
        <w:spacing w:line="360" w:lineRule="auto"/>
        <w:ind w:firstLine="709"/>
        <w:jc w:val="both"/>
        <w:rPr>
          <w:rFonts w:ascii="Times New Roman" w:hAnsi="Times New Roman" w:cs="Times New Roman"/>
          <w:bCs/>
          <w:sz w:val="28"/>
          <w:szCs w:val="28"/>
        </w:rPr>
      </w:pPr>
      <w:r w:rsidRPr="00363254">
        <w:rPr>
          <w:rFonts w:ascii="Times New Roman" w:hAnsi="Times New Roman" w:cs="Times New Roman"/>
          <w:bCs/>
          <w:sz w:val="28"/>
          <w:szCs w:val="28"/>
        </w:rPr>
        <w:t>Для развития у ребят познавательного интереса к учению перед преподавателем стоит задача: сделать урок интересным, насыщенным и занимательным, т. е. урок должен содержать в себе элементы необычайного, удивительного, неожиданного. Урок должен вызывать интерес у студентов к учебному предмету и способствовать созданию положительной эмоциональной обстановки учения, а также развитию общих и профессиональных компетенций студентов.</w:t>
      </w:r>
    </w:p>
    <w:p w:rsidR="00363254" w:rsidRPr="00363254" w:rsidRDefault="00363254" w:rsidP="00363254">
      <w:pPr>
        <w:spacing w:line="360" w:lineRule="auto"/>
        <w:ind w:firstLine="709"/>
        <w:jc w:val="both"/>
        <w:rPr>
          <w:rFonts w:ascii="Times New Roman" w:hAnsi="Times New Roman" w:cs="Times New Roman"/>
          <w:bCs/>
          <w:sz w:val="28"/>
          <w:szCs w:val="28"/>
        </w:rPr>
      </w:pPr>
      <w:r w:rsidRPr="00363254">
        <w:rPr>
          <w:rFonts w:ascii="Times New Roman" w:hAnsi="Times New Roman" w:cs="Times New Roman"/>
          <w:bCs/>
          <w:sz w:val="28"/>
          <w:szCs w:val="28"/>
        </w:rPr>
        <w:t xml:space="preserve">Применение компьютерных технологий на уроках позволяет педагогу сделать каждый разрабатываемый урок нетрадиционным, насыщенным, ярим. </w:t>
      </w:r>
    </w:p>
    <w:p w:rsidR="00A31A15" w:rsidRDefault="00A31A15" w:rsidP="00A31A15">
      <w:pPr>
        <w:spacing w:line="240" w:lineRule="atLeast"/>
        <w:jc w:val="center"/>
        <w:rPr>
          <w:rFonts w:ascii="Times New Roman" w:hAnsi="Times New Roman" w:cs="Times New Roman"/>
          <w:b/>
          <w:bCs/>
          <w:sz w:val="28"/>
          <w:szCs w:val="28"/>
        </w:rPr>
      </w:pPr>
      <w:r w:rsidRPr="00A31A15">
        <w:rPr>
          <w:rFonts w:ascii="Times New Roman" w:hAnsi="Times New Roman" w:cs="Times New Roman"/>
          <w:b/>
          <w:bCs/>
          <w:sz w:val="28"/>
          <w:szCs w:val="28"/>
        </w:rPr>
        <w:lastRenderedPageBreak/>
        <w:t>Технологическая карта занятия</w:t>
      </w:r>
    </w:p>
    <w:p w:rsidR="00A31A15" w:rsidRDefault="00A31A15" w:rsidP="0043260E">
      <w:pPr>
        <w:spacing w:line="360" w:lineRule="auto"/>
        <w:jc w:val="both"/>
        <w:rPr>
          <w:rFonts w:ascii="Times New Roman" w:hAnsi="Times New Roman" w:cs="Times New Roman"/>
          <w:bCs/>
          <w:sz w:val="28"/>
          <w:szCs w:val="28"/>
        </w:rPr>
      </w:pPr>
      <w:r>
        <w:rPr>
          <w:rFonts w:ascii="Times New Roman" w:hAnsi="Times New Roman" w:cs="Times New Roman"/>
          <w:bCs/>
          <w:sz w:val="28"/>
          <w:szCs w:val="28"/>
        </w:rPr>
        <w:t>Дисциплина:</w:t>
      </w:r>
      <w:r w:rsidR="008833CE">
        <w:rPr>
          <w:rFonts w:ascii="Times New Roman" w:hAnsi="Times New Roman" w:cs="Times New Roman"/>
          <w:bCs/>
          <w:sz w:val="28"/>
          <w:szCs w:val="28"/>
        </w:rPr>
        <w:t xml:space="preserve"> МДК 01.01. </w:t>
      </w:r>
      <w:r w:rsidR="008833CE" w:rsidRPr="008833CE">
        <w:rPr>
          <w:rFonts w:ascii="Times New Roman" w:hAnsi="Times New Roman" w:cs="Times New Roman"/>
          <w:bCs/>
          <w:sz w:val="28"/>
          <w:szCs w:val="28"/>
        </w:rPr>
        <w:t>Назначение и общее устройство тракторов, автомобилей и сельскохозяйственных машин</w:t>
      </w:r>
      <w:r w:rsidR="008833CE">
        <w:rPr>
          <w:rFonts w:ascii="Times New Roman" w:hAnsi="Times New Roman" w:cs="Times New Roman"/>
          <w:bCs/>
          <w:sz w:val="28"/>
          <w:szCs w:val="28"/>
        </w:rPr>
        <w:t>.</w:t>
      </w:r>
    </w:p>
    <w:p w:rsidR="00F67EE0" w:rsidRDefault="00A31A15" w:rsidP="0043260E">
      <w:pPr>
        <w:spacing w:line="360" w:lineRule="auto"/>
        <w:jc w:val="both"/>
        <w:rPr>
          <w:rFonts w:ascii="Times New Roman" w:hAnsi="Times New Roman" w:cs="Times New Roman"/>
          <w:bCs/>
          <w:sz w:val="28"/>
          <w:szCs w:val="28"/>
          <w:u w:val="single"/>
        </w:rPr>
      </w:pPr>
      <w:proofErr w:type="spellStart"/>
      <w:r>
        <w:rPr>
          <w:rFonts w:ascii="Times New Roman" w:hAnsi="Times New Roman" w:cs="Times New Roman"/>
          <w:bCs/>
          <w:sz w:val="28"/>
          <w:szCs w:val="28"/>
        </w:rPr>
        <w:t>Тема</w:t>
      </w:r>
      <w:proofErr w:type="gramStart"/>
      <w:r>
        <w:rPr>
          <w:rFonts w:ascii="Times New Roman" w:hAnsi="Times New Roman" w:cs="Times New Roman"/>
          <w:bCs/>
          <w:sz w:val="28"/>
          <w:szCs w:val="28"/>
        </w:rPr>
        <w:t>:</w:t>
      </w:r>
      <w:r w:rsidR="00F67EE0" w:rsidRPr="00F67EE0">
        <w:rPr>
          <w:rFonts w:ascii="Times New Roman" w:hAnsi="Times New Roman" w:cs="Times New Roman"/>
          <w:bCs/>
          <w:sz w:val="28"/>
          <w:szCs w:val="28"/>
        </w:rPr>
        <w:t>И</w:t>
      </w:r>
      <w:proofErr w:type="gramEnd"/>
      <w:r w:rsidR="00F67EE0" w:rsidRPr="00F67EE0">
        <w:rPr>
          <w:rFonts w:ascii="Times New Roman" w:hAnsi="Times New Roman" w:cs="Times New Roman"/>
          <w:bCs/>
          <w:sz w:val="28"/>
          <w:szCs w:val="28"/>
        </w:rPr>
        <w:t>сточники</w:t>
      </w:r>
      <w:proofErr w:type="spellEnd"/>
      <w:r w:rsidR="00F67EE0" w:rsidRPr="00F67EE0">
        <w:rPr>
          <w:rFonts w:ascii="Times New Roman" w:hAnsi="Times New Roman" w:cs="Times New Roman"/>
          <w:bCs/>
          <w:sz w:val="28"/>
          <w:szCs w:val="28"/>
        </w:rPr>
        <w:t xml:space="preserve"> электрической энергии тракторов и автомобилей. Аккумуляторные батареи, генераторы.  Система зажигания от магнето.</w:t>
      </w:r>
    </w:p>
    <w:p w:rsidR="00A31A15" w:rsidRDefault="00A31A15" w:rsidP="0043260E">
      <w:pPr>
        <w:spacing w:line="360" w:lineRule="auto"/>
        <w:jc w:val="both"/>
        <w:rPr>
          <w:rFonts w:ascii="Times New Roman" w:hAnsi="Times New Roman" w:cs="Times New Roman"/>
          <w:bCs/>
          <w:sz w:val="28"/>
          <w:szCs w:val="28"/>
        </w:rPr>
      </w:pPr>
      <w:r>
        <w:rPr>
          <w:rFonts w:ascii="Times New Roman" w:hAnsi="Times New Roman" w:cs="Times New Roman"/>
          <w:bCs/>
          <w:sz w:val="28"/>
          <w:szCs w:val="28"/>
        </w:rPr>
        <w:t>Тип занятия:</w:t>
      </w:r>
      <w:r w:rsidR="002B703C">
        <w:rPr>
          <w:rFonts w:ascii="Times New Roman" w:hAnsi="Times New Roman" w:cs="Times New Roman"/>
          <w:bCs/>
          <w:sz w:val="28"/>
          <w:szCs w:val="28"/>
        </w:rPr>
        <w:t xml:space="preserve"> Комбинированный.</w:t>
      </w:r>
    </w:p>
    <w:p w:rsidR="00A31A15" w:rsidRDefault="00A31A15" w:rsidP="0043260E">
      <w:pPr>
        <w:spacing w:line="360" w:lineRule="auto"/>
        <w:jc w:val="both"/>
        <w:rPr>
          <w:rFonts w:ascii="Times New Roman" w:hAnsi="Times New Roman" w:cs="Times New Roman"/>
          <w:bCs/>
          <w:sz w:val="28"/>
          <w:szCs w:val="28"/>
        </w:rPr>
      </w:pPr>
      <w:r>
        <w:rPr>
          <w:rFonts w:ascii="Times New Roman" w:hAnsi="Times New Roman" w:cs="Times New Roman"/>
          <w:bCs/>
          <w:sz w:val="28"/>
          <w:szCs w:val="28"/>
        </w:rPr>
        <w:t>Нормативные документы:</w:t>
      </w:r>
    </w:p>
    <w:p w:rsidR="00467012" w:rsidRDefault="00A31A15" w:rsidP="0043260E">
      <w:pPr>
        <w:pStyle w:val="a7"/>
        <w:numPr>
          <w:ilvl w:val="0"/>
          <w:numId w:val="1"/>
        </w:numPr>
        <w:spacing w:line="360" w:lineRule="auto"/>
        <w:ind w:left="0" w:firstLine="0"/>
        <w:jc w:val="both"/>
        <w:rPr>
          <w:rFonts w:ascii="Times New Roman" w:hAnsi="Times New Roman" w:cs="Times New Roman"/>
          <w:bCs/>
          <w:sz w:val="28"/>
          <w:szCs w:val="28"/>
        </w:rPr>
      </w:pPr>
      <w:r w:rsidRPr="00467012">
        <w:rPr>
          <w:rFonts w:ascii="Times New Roman" w:hAnsi="Times New Roman" w:cs="Times New Roman"/>
          <w:bCs/>
          <w:sz w:val="28"/>
          <w:szCs w:val="28"/>
        </w:rPr>
        <w:t>ФГОС по профессии/специальности</w:t>
      </w:r>
      <w:r w:rsidR="00046A9C" w:rsidRPr="00467012">
        <w:rPr>
          <w:rFonts w:ascii="Times New Roman" w:hAnsi="Times New Roman" w:cs="Times New Roman"/>
          <w:bCs/>
          <w:sz w:val="28"/>
          <w:szCs w:val="28"/>
        </w:rPr>
        <w:t xml:space="preserve"> СПО 35.02.07  Механизация сельского хозяйства, входящую в укрупненную группу профессий 35.00.00. Сель</w:t>
      </w:r>
      <w:r w:rsidR="00467012" w:rsidRPr="00467012">
        <w:rPr>
          <w:rFonts w:ascii="Times New Roman" w:hAnsi="Times New Roman" w:cs="Times New Roman"/>
          <w:bCs/>
          <w:sz w:val="28"/>
          <w:szCs w:val="28"/>
        </w:rPr>
        <w:t>ское, лесное и рыбное хозяйство</w:t>
      </w:r>
      <w:r w:rsidR="00467012">
        <w:rPr>
          <w:rFonts w:ascii="Times New Roman" w:hAnsi="Times New Roman" w:cs="Times New Roman"/>
          <w:bCs/>
          <w:sz w:val="28"/>
          <w:szCs w:val="28"/>
        </w:rPr>
        <w:t>.</w:t>
      </w:r>
    </w:p>
    <w:p w:rsidR="00A31A15" w:rsidRPr="00467012" w:rsidRDefault="00A31A15" w:rsidP="0043260E">
      <w:pPr>
        <w:pStyle w:val="a7"/>
        <w:numPr>
          <w:ilvl w:val="0"/>
          <w:numId w:val="1"/>
        </w:numPr>
        <w:spacing w:line="360" w:lineRule="auto"/>
        <w:ind w:left="0" w:firstLine="0"/>
        <w:jc w:val="both"/>
        <w:rPr>
          <w:rFonts w:ascii="Times New Roman" w:hAnsi="Times New Roman" w:cs="Times New Roman"/>
          <w:bCs/>
          <w:sz w:val="28"/>
          <w:szCs w:val="28"/>
        </w:rPr>
      </w:pPr>
      <w:r w:rsidRPr="00467012">
        <w:rPr>
          <w:rFonts w:ascii="Times New Roman" w:hAnsi="Times New Roman" w:cs="Times New Roman"/>
          <w:bCs/>
          <w:sz w:val="28"/>
          <w:szCs w:val="28"/>
        </w:rPr>
        <w:t xml:space="preserve">Рабочая программа </w:t>
      </w:r>
      <w:r w:rsidR="00046A9C" w:rsidRPr="00467012">
        <w:rPr>
          <w:rFonts w:ascii="Times New Roman" w:hAnsi="Times New Roman" w:cs="Times New Roman"/>
          <w:bCs/>
          <w:sz w:val="28"/>
          <w:szCs w:val="28"/>
        </w:rPr>
        <w:t xml:space="preserve">разработана на </w:t>
      </w:r>
      <w:proofErr w:type="spellStart"/>
      <w:r w:rsidR="00046A9C" w:rsidRPr="00467012">
        <w:rPr>
          <w:rFonts w:ascii="Times New Roman" w:hAnsi="Times New Roman" w:cs="Times New Roman"/>
          <w:bCs/>
          <w:sz w:val="28"/>
          <w:szCs w:val="28"/>
        </w:rPr>
        <w:t>основеФедерального</w:t>
      </w:r>
      <w:proofErr w:type="spellEnd"/>
      <w:r w:rsidR="00046A9C" w:rsidRPr="00467012">
        <w:rPr>
          <w:rFonts w:ascii="Times New Roman" w:hAnsi="Times New Roman" w:cs="Times New Roman"/>
          <w:bCs/>
          <w:sz w:val="28"/>
          <w:szCs w:val="28"/>
        </w:rPr>
        <w:t xml:space="preserve"> государственного образовательного стандарта (Приказ Министерства образовани</w:t>
      </w:r>
      <w:r w:rsidR="0043260E">
        <w:rPr>
          <w:rFonts w:ascii="Times New Roman" w:hAnsi="Times New Roman" w:cs="Times New Roman"/>
          <w:bCs/>
          <w:sz w:val="28"/>
          <w:szCs w:val="28"/>
        </w:rPr>
        <w:t>я и науки РФ от 7 мая 2014 г. N456</w:t>
      </w:r>
      <w:r w:rsidR="00046A9C" w:rsidRPr="00467012">
        <w:rPr>
          <w:rFonts w:ascii="Times New Roman" w:hAnsi="Times New Roman" w:cs="Times New Roman"/>
          <w:bCs/>
          <w:sz w:val="28"/>
          <w:szCs w:val="28"/>
        </w:rPr>
        <w:t>)</w:t>
      </w:r>
    </w:p>
    <w:p w:rsidR="00A31A15" w:rsidRDefault="00A31A15" w:rsidP="0043260E">
      <w:pPr>
        <w:spacing w:line="360" w:lineRule="auto"/>
        <w:jc w:val="both"/>
        <w:rPr>
          <w:rFonts w:ascii="Times New Roman" w:hAnsi="Times New Roman" w:cs="Times New Roman"/>
          <w:sz w:val="28"/>
          <w:szCs w:val="28"/>
        </w:rPr>
      </w:pPr>
      <w:r w:rsidRPr="00A31A15">
        <w:rPr>
          <w:rFonts w:ascii="Times New Roman" w:hAnsi="Times New Roman" w:cs="Times New Roman"/>
          <w:sz w:val="28"/>
          <w:szCs w:val="28"/>
        </w:rPr>
        <w:t>С целью овладения профессиональными компетенциями</w:t>
      </w:r>
      <w:r w:rsidR="004359FE">
        <w:rPr>
          <w:rFonts w:ascii="Times New Roman" w:hAnsi="Times New Roman" w:cs="Times New Roman"/>
          <w:sz w:val="28"/>
          <w:szCs w:val="28"/>
        </w:rPr>
        <w:t>,</w:t>
      </w:r>
      <w:r>
        <w:rPr>
          <w:rFonts w:ascii="Times New Roman" w:hAnsi="Times New Roman" w:cs="Times New Roman"/>
          <w:sz w:val="28"/>
          <w:szCs w:val="28"/>
        </w:rPr>
        <w:t xml:space="preserve"> </w:t>
      </w:r>
      <w:proofErr w:type="gramStart"/>
      <w:r>
        <w:rPr>
          <w:rFonts w:ascii="Times New Roman" w:hAnsi="Times New Roman" w:cs="Times New Roman"/>
          <w:sz w:val="28"/>
          <w:szCs w:val="28"/>
        </w:rPr>
        <w:t>обучающи</w:t>
      </w:r>
      <w:r w:rsidR="004359FE">
        <w:rPr>
          <w:rFonts w:ascii="Times New Roman" w:hAnsi="Times New Roman" w:cs="Times New Roman"/>
          <w:sz w:val="28"/>
          <w:szCs w:val="28"/>
        </w:rPr>
        <w:t>й</w:t>
      </w:r>
      <w:r>
        <w:rPr>
          <w:rFonts w:ascii="Times New Roman" w:hAnsi="Times New Roman" w:cs="Times New Roman"/>
          <w:sz w:val="28"/>
          <w:szCs w:val="28"/>
        </w:rPr>
        <w:t>ся</w:t>
      </w:r>
      <w:proofErr w:type="gramEnd"/>
      <w:r>
        <w:rPr>
          <w:rFonts w:ascii="Times New Roman" w:hAnsi="Times New Roman" w:cs="Times New Roman"/>
          <w:sz w:val="28"/>
          <w:szCs w:val="28"/>
        </w:rPr>
        <w:t xml:space="preserve"> в ходе </w:t>
      </w:r>
      <w:r w:rsidR="004351D9">
        <w:rPr>
          <w:rFonts w:ascii="Times New Roman" w:hAnsi="Times New Roman" w:cs="Times New Roman"/>
          <w:sz w:val="28"/>
          <w:szCs w:val="28"/>
        </w:rPr>
        <w:t>освоения дисциплины должен:</w:t>
      </w:r>
    </w:p>
    <w:p w:rsidR="00467012" w:rsidRPr="00467012" w:rsidRDefault="004351D9" w:rsidP="00467012">
      <w:pPr>
        <w:pStyle w:val="Default"/>
        <w:spacing w:line="360" w:lineRule="auto"/>
        <w:jc w:val="both"/>
        <w:rPr>
          <w:sz w:val="28"/>
          <w:szCs w:val="28"/>
        </w:rPr>
      </w:pPr>
      <w:r>
        <w:rPr>
          <w:sz w:val="28"/>
          <w:szCs w:val="28"/>
        </w:rPr>
        <w:t>- уметь</w:t>
      </w:r>
      <w:r w:rsidR="00467012">
        <w:rPr>
          <w:sz w:val="28"/>
          <w:szCs w:val="28"/>
        </w:rPr>
        <w:t xml:space="preserve">: </w:t>
      </w:r>
      <w:r w:rsidR="00467012">
        <w:rPr>
          <w:color w:val="auto"/>
          <w:sz w:val="28"/>
          <w:szCs w:val="28"/>
        </w:rPr>
        <w:t xml:space="preserve">собирать, разбирать, регулировать, выявлять неисправности и устанавливать приборы электрооборудования; </w:t>
      </w:r>
    </w:p>
    <w:p w:rsidR="00467012" w:rsidRDefault="004351D9" w:rsidP="00467012">
      <w:pPr>
        <w:spacing w:line="360" w:lineRule="auto"/>
        <w:jc w:val="both"/>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знать</w:t>
      </w:r>
      <w:proofErr w:type="gramStart"/>
      <w:r w:rsidR="00467012">
        <w:rPr>
          <w:rFonts w:ascii="Times New Roman" w:hAnsi="Times New Roman" w:cs="Times New Roman"/>
          <w:sz w:val="28"/>
          <w:szCs w:val="28"/>
        </w:rPr>
        <w:t>:</w:t>
      </w:r>
      <w:r w:rsidR="00467012" w:rsidRPr="00467012">
        <w:rPr>
          <w:rFonts w:ascii="Times New Roman" w:hAnsi="Times New Roman" w:cs="Times New Roman"/>
          <w:sz w:val="28"/>
          <w:szCs w:val="28"/>
        </w:rPr>
        <w:t>о</w:t>
      </w:r>
      <w:proofErr w:type="gramEnd"/>
      <w:r w:rsidR="00467012" w:rsidRPr="00467012">
        <w:rPr>
          <w:rFonts w:ascii="Times New Roman" w:hAnsi="Times New Roman" w:cs="Times New Roman"/>
          <w:sz w:val="28"/>
          <w:szCs w:val="28"/>
        </w:rPr>
        <w:t>сновные</w:t>
      </w:r>
      <w:proofErr w:type="spellEnd"/>
      <w:r w:rsidR="00467012" w:rsidRPr="00467012">
        <w:rPr>
          <w:rFonts w:ascii="Times New Roman" w:hAnsi="Times New Roman" w:cs="Times New Roman"/>
          <w:sz w:val="28"/>
          <w:szCs w:val="28"/>
        </w:rPr>
        <w:t xml:space="preserve"> сведения об электрооборудовании; </w:t>
      </w:r>
    </w:p>
    <w:p w:rsidR="004351D9" w:rsidRDefault="004351D9" w:rsidP="007B604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Цели:- </w:t>
      </w:r>
      <w:proofErr w:type="spellStart"/>
      <w:r>
        <w:rPr>
          <w:rFonts w:ascii="Times New Roman" w:hAnsi="Times New Roman" w:cs="Times New Roman"/>
          <w:sz w:val="28"/>
          <w:szCs w:val="28"/>
        </w:rPr>
        <w:t>обучающая</w:t>
      </w:r>
      <w:proofErr w:type="gramStart"/>
      <w:r>
        <w:rPr>
          <w:rFonts w:ascii="Times New Roman" w:hAnsi="Times New Roman" w:cs="Times New Roman"/>
          <w:sz w:val="28"/>
          <w:szCs w:val="28"/>
        </w:rPr>
        <w:t>:</w:t>
      </w:r>
      <w:r w:rsidR="000610AF" w:rsidRPr="000610AF">
        <w:rPr>
          <w:rFonts w:ascii="Times New Roman" w:hAnsi="Times New Roman" w:cs="Times New Roman"/>
          <w:sz w:val="28"/>
          <w:szCs w:val="28"/>
        </w:rPr>
        <w:t>у</w:t>
      </w:r>
      <w:proofErr w:type="gramEnd"/>
      <w:r w:rsidR="000610AF" w:rsidRPr="000610AF">
        <w:rPr>
          <w:rFonts w:ascii="Times New Roman" w:hAnsi="Times New Roman" w:cs="Times New Roman"/>
          <w:sz w:val="28"/>
          <w:szCs w:val="28"/>
        </w:rPr>
        <w:t>глубить</w:t>
      </w:r>
      <w:proofErr w:type="spellEnd"/>
      <w:r w:rsidR="000610AF" w:rsidRPr="000610AF">
        <w:rPr>
          <w:rFonts w:ascii="Times New Roman" w:hAnsi="Times New Roman" w:cs="Times New Roman"/>
          <w:sz w:val="28"/>
          <w:szCs w:val="28"/>
        </w:rPr>
        <w:t xml:space="preserve"> знания о назначении и устройстве АКБ</w:t>
      </w:r>
      <w:r w:rsidR="00F67EE0">
        <w:rPr>
          <w:rFonts w:ascii="Times New Roman" w:hAnsi="Times New Roman" w:cs="Times New Roman"/>
          <w:sz w:val="28"/>
          <w:szCs w:val="28"/>
        </w:rPr>
        <w:t>, генераторов</w:t>
      </w:r>
      <w:r w:rsidR="000610AF" w:rsidRPr="000610AF">
        <w:rPr>
          <w:rFonts w:ascii="Times New Roman" w:hAnsi="Times New Roman" w:cs="Times New Roman"/>
          <w:sz w:val="28"/>
          <w:szCs w:val="28"/>
        </w:rPr>
        <w:t>;</w:t>
      </w:r>
    </w:p>
    <w:p w:rsidR="004351D9" w:rsidRDefault="004351D9" w:rsidP="007B604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развивающая</w:t>
      </w:r>
      <w:proofErr w:type="gramEnd"/>
      <w:r w:rsidR="000610AF">
        <w:rPr>
          <w:rFonts w:ascii="Times New Roman" w:hAnsi="Times New Roman" w:cs="Times New Roman"/>
          <w:sz w:val="28"/>
          <w:szCs w:val="28"/>
        </w:rPr>
        <w:t>: формировать навыки отбора, сравнительного анализа, обобщения и краткой формулировки тезисов ответов;</w:t>
      </w:r>
    </w:p>
    <w:p w:rsidR="004351D9" w:rsidRDefault="004351D9" w:rsidP="0043260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воспитательная</w:t>
      </w:r>
      <w:proofErr w:type="gramEnd"/>
      <w:r>
        <w:rPr>
          <w:rFonts w:ascii="Times New Roman" w:hAnsi="Times New Roman" w:cs="Times New Roman"/>
          <w:sz w:val="28"/>
          <w:szCs w:val="28"/>
        </w:rPr>
        <w:t xml:space="preserve">: </w:t>
      </w:r>
      <w:r w:rsidR="000610AF">
        <w:rPr>
          <w:rFonts w:ascii="Times New Roman" w:hAnsi="Times New Roman" w:cs="Times New Roman"/>
          <w:sz w:val="28"/>
          <w:szCs w:val="28"/>
        </w:rPr>
        <w:t>воспитывать чувство ответственности и коллективизма, привить устойчивый интерес к выбранной профессии.</w:t>
      </w:r>
    </w:p>
    <w:p w:rsidR="004351D9" w:rsidRDefault="004351D9" w:rsidP="0043260E">
      <w:pPr>
        <w:spacing w:line="360" w:lineRule="auto"/>
        <w:jc w:val="both"/>
        <w:rPr>
          <w:rFonts w:ascii="Times New Roman" w:hAnsi="Times New Roman" w:cs="Times New Roman"/>
          <w:sz w:val="28"/>
          <w:szCs w:val="28"/>
        </w:rPr>
      </w:pPr>
      <w:r w:rsidRPr="004351D9">
        <w:rPr>
          <w:rFonts w:ascii="Times New Roman" w:hAnsi="Times New Roman" w:cs="Times New Roman"/>
          <w:sz w:val="28"/>
          <w:szCs w:val="28"/>
        </w:rPr>
        <w:t>Форма занятия:</w:t>
      </w:r>
      <w:r w:rsidR="000610AF">
        <w:rPr>
          <w:rFonts w:ascii="Times New Roman" w:hAnsi="Times New Roman" w:cs="Times New Roman"/>
          <w:sz w:val="28"/>
          <w:szCs w:val="28"/>
        </w:rPr>
        <w:t xml:space="preserve"> фронтальная, групповая деятельность.</w:t>
      </w:r>
    </w:p>
    <w:p w:rsidR="004351D9" w:rsidRDefault="004351D9" w:rsidP="007E654E">
      <w:pPr>
        <w:spacing w:line="360" w:lineRule="auto"/>
        <w:jc w:val="both"/>
        <w:rPr>
          <w:rFonts w:ascii="Times New Roman" w:hAnsi="Times New Roman" w:cs="Times New Roman"/>
          <w:sz w:val="28"/>
          <w:szCs w:val="28"/>
        </w:rPr>
      </w:pPr>
      <w:proofErr w:type="spellStart"/>
      <w:r w:rsidRPr="004351D9">
        <w:rPr>
          <w:rFonts w:ascii="Times New Roman" w:hAnsi="Times New Roman" w:cs="Times New Roman"/>
          <w:sz w:val="28"/>
          <w:szCs w:val="28"/>
        </w:rPr>
        <w:t>Межпредметные</w:t>
      </w:r>
      <w:proofErr w:type="spellEnd"/>
      <w:r w:rsidRPr="004351D9">
        <w:rPr>
          <w:rFonts w:ascii="Times New Roman" w:hAnsi="Times New Roman" w:cs="Times New Roman"/>
          <w:sz w:val="28"/>
          <w:szCs w:val="28"/>
        </w:rPr>
        <w:t xml:space="preserve"> </w:t>
      </w:r>
      <w:proofErr w:type="spellStart"/>
      <w:r w:rsidRPr="004351D9">
        <w:rPr>
          <w:rFonts w:ascii="Times New Roman" w:hAnsi="Times New Roman" w:cs="Times New Roman"/>
          <w:sz w:val="28"/>
          <w:szCs w:val="28"/>
        </w:rPr>
        <w:t>связи</w:t>
      </w:r>
      <w:proofErr w:type="gramStart"/>
      <w:r w:rsidRPr="004351D9">
        <w:rPr>
          <w:rFonts w:ascii="Times New Roman" w:hAnsi="Times New Roman" w:cs="Times New Roman"/>
          <w:sz w:val="28"/>
          <w:szCs w:val="28"/>
        </w:rPr>
        <w:t>:</w:t>
      </w:r>
      <w:r w:rsidR="000610AF" w:rsidRPr="000610AF">
        <w:rPr>
          <w:rFonts w:ascii="Times New Roman" w:hAnsi="Times New Roman" w:cs="Times New Roman"/>
          <w:sz w:val="28"/>
          <w:szCs w:val="28"/>
        </w:rPr>
        <w:t>х</w:t>
      </w:r>
      <w:proofErr w:type="gramEnd"/>
      <w:r w:rsidR="000610AF" w:rsidRPr="000610AF">
        <w:rPr>
          <w:rFonts w:ascii="Times New Roman" w:hAnsi="Times New Roman" w:cs="Times New Roman"/>
          <w:sz w:val="28"/>
          <w:szCs w:val="28"/>
        </w:rPr>
        <w:t>имия</w:t>
      </w:r>
      <w:proofErr w:type="spellEnd"/>
      <w:r w:rsidR="000610AF" w:rsidRPr="000610AF">
        <w:rPr>
          <w:rFonts w:ascii="Times New Roman" w:hAnsi="Times New Roman" w:cs="Times New Roman"/>
          <w:sz w:val="28"/>
          <w:szCs w:val="28"/>
        </w:rPr>
        <w:t xml:space="preserve">, </w:t>
      </w:r>
      <w:r w:rsidR="002B703C" w:rsidRPr="000610AF">
        <w:rPr>
          <w:rFonts w:ascii="Times New Roman" w:hAnsi="Times New Roman" w:cs="Times New Roman"/>
          <w:sz w:val="28"/>
          <w:szCs w:val="28"/>
        </w:rPr>
        <w:t xml:space="preserve"> физика.   </w:t>
      </w:r>
    </w:p>
    <w:p w:rsidR="00A31A15" w:rsidRPr="0043260E" w:rsidRDefault="0043260E" w:rsidP="004351D9">
      <w:pPr>
        <w:pStyle w:val="a7"/>
        <w:spacing w:line="360" w:lineRule="auto"/>
        <w:ind w:left="0"/>
        <w:jc w:val="center"/>
        <w:rPr>
          <w:rFonts w:ascii="Times New Roman" w:hAnsi="Times New Roman" w:cs="Times New Roman"/>
          <w:b/>
          <w:bCs/>
          <w:sz w:val="28"/>
          <w:szCs w:val="28"/>
        </w:rPr>
      </w:pPr>
      <w:r w:rsidRPr="0043260E">
        <w:rPr>
          <w:rFonts w:ascii="Times New Roman" w:hAnsi="Times New Roman" w:cs="Times New Roman"/>
          <w:b/>
          <w:bCs/>
          <w:sz w:val="28"/>
          <w:szCs w:val="28"/>
        </w:rPr>
        <w:lastRenderedPageBreak/>
        <w:t xml:space="preserve">3. </w:t>
      </w:r>
      <w:r w:rsidR="004351D9" w:rsidRPr="0043260E">
        <w:rPr>
          <w:rFonts w:ascii="Times New Roman" w:hAnsi="Times New Roman" w:cs="Times New Roman"/>
          <w:b/>
          <w:bCs/>
          <w:sz w:val="28"/>
          <w:szCs w:val="28"/>
        </w:rPr>
        <w:t>Структура з</w:t>
      </w:r>
      <w:r>
        <w:rPr>
          <w:rFonts w:ascii="Times New Roman" w:hAnsi="Times New Roman" w:cs="Times New Roman"/>
          <w:b/>
          <w:bCs/>
          <w:sz w:val="28"/>
          <w:szCs w:val="28"/>
        </w:rPr>
        <w:t>анятия</w:t>
      </w:r>
    </w:p>
    <w:p w:rsidR="009953DA" w:rsidRDefault="009953DA" w:rsidP="004351D9">
      <w:pPr>
        <w:pStyle w:val="a7"/>
        <w:numPr>
          <w:ilvl w:val="0"/>
          <w:numId w:val="2"/>
        </w:numPr>
        <w:spacing w:line="360" w:lineRule="auto"/>
        <w:ind w:left="0" w:firstLine="0"/>
        <w:rPr>
          <w:rFonts w:ascii="Times New Roman" w:hAnsi="Times New Roman" w:cs="Times New Roman"/>
          <w:bCs/>
          <w:sz w:val="28"/>
          <w:szCs w:val="28"/>
        </w:rPr>
      </w:pPr>
      <w:r>
        <w:rPr>
          <w:rFonts w:ascii="Times New Roman" w:hAnsi="Times New Roman" w:cs="Times New Roman"/>
          <w:bCs/>
          <w:sz w:val="28"/>
          <w:szCs w:val="28"/>
        </w:rPr>
        <w:t>Организационная часть.</w:t>
      </w:r>
    </w:p>
    <w:p w:rsidR="004351D9" w:rsidRDefault="009953DA" w:rsidP="004351D9">
      <w:pPr>
        <w:pStyle w:val="a7"/>
        <w:numPr>
          <w:ilvl w:val="0"/>
          <w:numId w:val="2"/>
        </w:numPr>
        <w:spacing w:line="360" w:lineRule="auto"/>
        <w:ind w:left="0" w:firstLine="0"/>
        <w:rPr>
          <w:rFonts w:ascii="Times New Roman" w:hAnsi="Times New Roman" w:cs="Times New Roman"/>
          <w:bCs/>
          <w:sz w:val="28"/>
          <w:szCs w:val="28"/>
        </w:rPr>
      </w:pPr>
      <w:r>
        <w:rPr>
          <w:rFonts w:ascii="Times New Roman" w:hAnsi="Times New Roman" w:cs="Times New Roman"/>
          <w:bCs/>
          <w:sz w:val="28"/>
          <w:szCs w:val="28"/>
        </w:rPr>
        <w:t>Актуализация опорных знаний.</w:t>
      </w:r>
    </w:p>
    <w:p w:rsidR="004351D9" w:rsidRDefault="009953DA" w:rsidP="004351D9">
      <w:pPr>
        <w:pStyle w:val="a7"/>
        <w:numPr>
          <w:ilvl w:val="0"/>
          <w:numId w:val="2"/>
        </w:numPr>
        <w:spacing w:line="360" w:lineRule="auto"/>
        <w:ind w:left="0" w:firstLine="0"/>
        <w:rPr>
          <w:rFonts w:ascii="Times New Roman" w:hAnsi="Times New Roman" w:cs="Times New Roman"/>
          <w:bCs/>
          <w:sz w:val="28"/>
          <w:szCs w:val="28"/>
        </w:rPr>
      </w:pPr>
      <w:r>
        <w:rPr>
          <w:rFonts w:ascii="Times New Roman" w:hAnsi="Times New Roman" w:cs="Times New Roman"/>
          <w:bCs/>
          <w:sz w:val="28"/>
          <w:szCs w:val="28"/>
        </w:rPr>
        <w:t>Подготовка к изучению нового материала.</w:t>
      </w:r>
    </w:p>
    <w:p w:rsidR="004351D9" w:rsidRDefault="009953DA" w:rsidP="004351D9">
      <w:pPr>
        <w:pStyle w:val="a7"/>
        <w:numPr>
          <w:ilvl w:val="0"/>
          <w:numId w:val="2"/>
        </w:numPr>
        <w:spacing w:line="360" w:lineRule="auto"/>
        <w:ind w:left="0" w:firstLine="0"/>
        <w:rPr>
          <w:rFonts w:ascii="Times New Roman" w:hAnsi="Times New Roman" w:cs="Times New Roman"/>
          <w:bCs/>
          <w:sz w:val="28"/>
          <w:szCs w:val="28"/>
        </w:rPr>
      </w:pPr>
      <w:r>
        <w:rPr>
          <w:rFonts w:ascii="Times New Roman" w:hAnsi="Times New Roman" w:cs="Times New Roman"/>
          <w:bCs/>
          <w:sz w:val="28"/>
          <w:szCs w:val="28"/>
        </w:rPr>
        <w:t>Изучение нового материала.</w:t>
      </w:r>
    </w:p>
    <w:p w:rsidR="004351D9" w:rsidRDefault="009953DA" w:rsidP="004351D9">
      <w:pPr>
        <w:pStyle w:val="a7"/>
        <w:numPr>
          <w:ilvl w:val="0"/>
          <w:numId w:val="2"/>
        </w:numPr>
        <w:spacing w:line="360" w:lineRule="auto"/>
        <w:ind w:left="0" w:firstLine="0"/>
        <w:rPr>
          <w:rFonts w:ascii="Times New Roman" w:hAnsi="Times New Roman" w:cs="Times New Roman"/>
          <w:bCs/>
          <w:sz w:val="28"/>
          <w:szCs w:val="28"/>
        </w:rPr>
      </w:pPr>
      <w:r>
        <w:rPr>
          <w:rFonts w:ascii="Times New Roman" w:hAnsi="Times New Roman" w:cs="Times New Roman"/>
          <w:bCs/>
          <w:sz w:val="28"/>
          <w:szCs w:val="28"/>
        </w:rPr>
        <w:t>Закрепление нового материала.</w:t>
      </w:r>
    </w:p>
    <w:p w:rsidR="000B500F" w:rsidRDefault="009953DA" w:rsidP="004351D9">
      <w:pPr>
        <w:pStyle w:val="a7"/>
        <w:numPr>
          <w:ilvl w:val="0"/>
          <w:numId w:val="2"/>
        </w:numPr>
        <w:spacing w:line="360" w:lineRule="auto"/>
        <w:ind w:left="0" w:firstLine="0"/>
        <w:rPr>
          <w:rFonts w:ascii="Times New Roman" w:hAnsi="Times New Roman" w:cs="Times New Roman"/>
          <w:bCs/>
          <w:sz w:val="28"/>
          <w:szCs w:val="28"/>
        </w:rPr>
      </w:pPr>
      <w:r>
        <w:rPr>
          <w:rFonts w:ascii="Times New Roman" w:hAnsi="Times New Roman" w:cs="Times New Roman"/>
          <w:bCs/>
          <w:sz w:val="28"/>
          <w:szCs w:val="28"/>
        </w:rPr>
        <w:t>Заключительный этап.</w:t>
      </w:r>
    </w:p>
    <w:p w:rsidR="0043260E" w:rsidRDefault="0043260E" w:rsidP="0043260E">
      <w:pPr>
        <w:spacing w:line="360" w:lineRule="auto"/>
        <w:rPr>
          <w:rFonts w:ascii="Times New Roman" w:hAnsi="Times New Roman" w:cs="Times New Roman"/>
          <w:bCs/>
          <w:sz w:val="28"/>
          <w:szCs w:val="28"/>
        </w:rPr>
      </w:pPr>
    </w:p>
    <w:p w:rsidR="0043260E" w:rsidRDefault="0043260E" w:rsidP="0043260E">
      <w:pPr>
        <w:spacing w:line="360" w:lineRule="auto"/>
        <w:rPr>
          <w:rFonts w:ascii="Times New Roman" w:hAnsi="Times New Roman" w:cs="Times New Roman"/>
          <w:bCs/>
          <w:sz w:val="28"/>
          <w:szCs w:val="28"/>
        </w:rPr>
      </w:pPr>
    </w:p>
    <w:p w:rsidR="0043260E" w:rsidRDefault="0043260E" w:rsidP="0043260E">
      <w:pPr>
        <w:spacing w:line="360" w:lineRule="auto"/>
        <w:rPr>
          <w:rFonts w:ascii="Times New Roman" w:hAnsi="Times New Roman" w:cs="Times New Roman"/>
          <w:bCs/>
          <w:sz w:val="28"/>
          <w:szCs w:val="28"/>
        </w:rPr>
      </w:pPr>
    </w:p>
    <w:p w:rsidR="0043260E" w:rsidRDefault="0043260E" w:rsidP="0043260E">
      <w:pPr>
        <w:spacing w:line="360" w:lineRule="auto"/>
        <w:rPr>
          <w:rFonts w:ascii="Times New Roman" w:hAnsi="Times New Roman" w:cs="Times New Roman"/>
          <w:bCs/>
          <w:sz w:val="28"/>
          <w:szCs w:val="28"/>
        </w:rPr>
      </w:pPr>
    </w:p>
    <w:p w:rsidR="0043260E" w:rsidRDefault="0043260E" w:rsidP="0043260E">
      <w:pPr>
        <w:spacing w:line="360" w:lineRule="auto"/>
        <w:rPr>
          <w:rFonts w:ascii="Times New Roman" w:hAnsi="Times New Roman" w:cs="Times New Roman"/>
          <w:bCs/>
          <w:sz w:val="28"/>
          <w:szCs w:val="28"/>
        </w:rPr>
      </w:pPr>
    </w:p>
    <w:p w:rsidR="0043260E" w:rsidRDefault="0043260E" w:rsidP="0043260E">
      <w:pPr>
        <w:spacing w:line="360" w:lineRule="auto"/>
        <w:rPr>
          <w:rFonts w:ascii="Times New Roman" w:hAnsi="Times New Roman" w:cs="Times New Roman"/>
          <w:bCs/>
          <w:sz w:val="28"/>
          <w:szCs w:val="28"/>
        </w:rPr>
      </w:pPr>
    </w:p>
    <w:p w:rsidR="0043260E" w:rsidRDefault="0043260E" w:rsidP="0043260E">
      <w:pPr>
        <w:spacing w:line="360" w:lineRule="auto"/>
        <w:rPr>
          <w:rFonts w:ascii="Times New Roman" w:hAnsi="Times New Roman" w:cs="Times New Roman"/>
          <w:bCs/>
          <w:sz w:val="28"/>
          <w:szCs w:val="28"/>
        </w:rPr>
      </w:pPr>
    </w:p>
    <w:p w:rsidR="0043260E" w:rsidRDefault="0043260E" w:rsidP="0043260E">
      <w:pPr>
        <w:spacing w:line="360" w:lineRule="auto"/>
        <w:rPr>
          <w:rFonts w:ascii="Times New Roman" w:hAnsi="Times New Roman" w:cs="Times New Roman"/>
          <w:bCs/>
          <w:sz w:val="28"/>
          <w:szCs w:val="28"/>
        </w:rPr>
      </w:pPr>
    </w:p>
    <w:p w:rsidR="0043260E" w:rsidRDefault="0043260E" w:rsidP="0043260E">
      <w:pPr>
        <w:spacing w:line="360" w:lineRule="auto"/>
        <w:rPr>
          <w:rFonts w:ascii="Times New Roman" w:hAnsi="Times New Roman" w:cs="Times New Roman"/>
          <w:bCs/>
          <w:sz w:val="28"/>
          <w:szCs w:val="28"/>
        </w:rPr>
      </w:pPr>
    </w:p>
    <w:p w:rsidR="0043260E" w:rsidRDefault="0043260E" w:rsidP="0043260E">
      <w:pPr>
        <w:spacing w:line="360" w:lineRule="auto"/>
        <w:rPr>
          <w:rFonts w:ascii="Times New Roman" w:hAnsi="Times New Roman" w:cs="Times New Roman"/>
          <w:bCs/>
          <w:sz w:val="28"/>
          <w:szCs w:val="28"/>
        </w:rPr>
      </w:pPr>
    </w:p>
    <w:p w:rsidR="0043260E" w:rsidRDefault="0043260E" w:rsidP="0043260E">
      <w:pPr>
        <w:spacing w:line="360" w:lineRule="auto"/>
        <w:rPr>
          <w:rFonts w:ascii="Times New Roman" w:hAnsi="Times New Roman" w:cs="Times New Roman"/>
          <w:bCs/>
          <w:sz w:val="28"/>
          <w:szCs w:val="28"/>
        </w:rPr>
      </w:pPr>
    </w:p>
    <w:p w:rsidR="0043260E" w:rsidRDefault="0043260E" w:rsidP="0043260E">
      <w:pPr>
        <w:spacing w:line="360" w:lineRule="auto"/>
        <w:rPr>
          <w:rFonts w:ascii="Times New Roman" w:hAnsi="Times New Roman" w:cs="Times New Roman"/>
          <w:bCs/>
          <w:sz w:val="28"/>
          <w:szCs w:val="28"/>
        </w:rPr>
      </w:pPr>
    </w:p>
    <w:p w:rsidR="00BB4A47" w:rsidRDefault="00BB4A47" w:rsidP="0043260E">
      <w:pPr>
        <w:spacing w:line="360" w:lineRule="auto"/>
        <w:rPr>
          <w:rFonts w:ascii="Times New Roman" w:hAnsi="Times New Roman" w:cs="Times New Roman"/>
          <w:bCs/>
          <w:sz w:val="28"/>
          <w:szCs w:val="28"/>
        </w:rPr>
      </w:pPr>
    </w:p>
    <w:p w:rsidR="0043260E" w:rsidRDefault="0043260E" w:rsidP="0043260E">
      <w:pPr>
        <w:spacing w:line="360" w:lineRule="auto"/>
        <w:rPr>
          <w:rFonts w:ascii="Times New Roman" w:hAnsi="Times New Roman" w:cs="Times New Roman"/>
          <w:bCs/>
          <w:sz w:val="28"/>
          <w:szCs w:val="28"/>
        </w:rPr>
      </w:pPr>
    </w:p>
    <w:p w:rsidR="0043260E" w:rsidRDefault="0043260E" w:rsidP="0043260E">
      <w:pPr>
        <w:spacing w:line="360" w:lineRule="auto"/>
        <w:rPr>
          <w:rFonts w:ascii="Times New Roman" w:hAnsi="Times New Roman" w:cs="Times New Roman"/>
          <w:bCs/>
          <w:sz w:val="28"/>
          <w:szCs w:val="28"/>
        </w:rPr>
      </w:pPr>
    </w:p>
    <w:p w:rsidR="0043260E" w:rsidRDefault="0043260E" w:rsidP="0043260E">
      <w:pPr>
        <w:spacing w:line="360" w:lineRule="auto"/>
        <w:rPr>
          <w:rFonts w:ascii="Times New Roman" w:hAnsi="Times New Roman" w:cs="Times New Roman"/>
          <w:bCs/>
          <w:sz w:val="28"/>
          <w:szCs w:val="28"/>
        </w:rPr>
      </w:pPr>
    </w:p>
    <w:p w:rsidR="004351D9" w:rsidRPr="0043260E" w:rsidRDefault="0043260E" w:rsidP="0043260E">
      <w:pPr>
        <w:pStyle w:val="a7"/>
        <w:spacing w:line="360" w:lineRule="auto"/>
        <w:jc w:val="center"/>
        <w:rPr>
          <w:rFonts w:ascii="Times New Roman" w:hAnsi="Times New Roman" w:cs="Times New Roman"/>
          <w:b/>
          <w:bCs/>
          <w:sz w:val="28"/>
          <w:szCs w:val="28"/>
        </w:rPr>
      </w:pPr>
      <w:r w:rsidRPr="0043260E">
        <w:rPr>
          <w:rFonts w:ascii="Times New Roman" w:hAnsi="Times New Roman" w:cs="Times New Roman"/>
          <w:b/>
          <w:bCs/>
          <w:sz w:val="28"/>
          <w:szCs w:val="28"/>
        </w:rPr>
        <w:lastRenderedPageBreak/>
        <w:t xml:space="preserve">4. </w:t>
      </w:r>
      <w:r w:rsidR="004351D9" w:rsidRPr="0043260E">
        <w:rPr>
          <w:rFonts w:ascii="Times New Roman" w:hAnsi="Times New Roman" w:cs="Times New Roman"/>
          <w:b/>
          <w:bCs/>
          <w:sz w:val="28"/>
          <w:szCs w:val="28"/>
        </w:rPr>
        <w:t>Используемая литература:</w:t>
      </w:r>
    </w:p>
    <w:p w:rsidR="004351D9" w:rsidRPr="009953DA" w:rsidRDefault="004351D9" w:rsidP="004351D9">
      <w:pPr>
        <w:pStyle w:val="a7"/>
        <w:spacing w:line="360" w:lineRule="auto"/>
        <w:ind w:left="0"/>
        <w:rPr>
          <w:rFonts w:ascii="Times New Roman" w:hAnsi="Times New Roman" w:cs="Times New Roman"/>
          <w:bCs/>
          <w:sz w:val="28"/>
          <w:szCs w:val="28"/>
        </w:rPr>
      </w:pPr>
      <w:r w:rsidRPr="004351D9">
        <w:rPr>
          <w:rFonts w:ascii="Times New Roman" w:hAnsi="Times New Roman" w:cs="Times New Roman"/>
          <w:bCs/>
          <w:sz w:val="28"/>
          <w:szCs w:val="28"/>
        </w:rPr>
        <w:t>1.</w:t>
      </w:r>
      <w:r w:rsidR="009953DA">
        <w:rPr>
          <w:rFonts w:ascii="Times New Roman" w:hAnsi="Times New Roman" w:cs="Times New Roman"/>
          <w:bCs/>
          <w:sz w:val="28"/>
          <w:szCs w:val="28"/>
        </w:rPr>
        <w:t xml:space="preserve"> В. А. Родичев «Тракторы», стр. 243-255.</w:t>
      </w:r>
    </w:p>
    <w:p w:rsidR="004351D9" w:rsidRDefault="004351D9" w:rsidP="004351D9">
      <w:pPr>
        <w:pStyle w:val="a7"/>
        <w:spacing w:line="360" w:lineRule="auto"/>
        <w:ind w:left="0"/>
        <w:rPr>
          <w:rFonts w:ascii="Times New Roman" w:hAnsi="Times New Roman" w:cs="Times New Roman"/>
          <w:bCs/>
          <w:sz w:val="28"/>
          <w:szCs w:val="28"/>
        </w:rPr>
      </w:pPr>
      <w:r w:rsidRPr="004351D9">
        <w:rPr>
          <w:rFonts w:ascii="Times New Roman" w:hAnsi="Times New Roman" w:cs="Times New Roman"/>
          <w:bCs/>
          <w:sz w:val="28"/>
          <w:szCs w:val="28"/>
        </w:rPr>
        <w:t>2.</w:t>
      </w:r>
      <w:r w:rsidR="009953DA">
        <w:rPr>
          <w:rFonts w:ascii="Times New Roman" w:hAnsi="Times New Roman" w:cs="Times New Roman"/>
          <w:bCs/>
          <w:sz w:val="28"/>
          <w:szCs w:val="28"/>
        </w:rPr>
        <w:t xml:space="preserve"> А. М. Гуревич «Конструкция тракторов и автомобилей», стр. 288-295.</w:t>
      </w:r>
    </w:p>
    <w:p w:rsidR="004071A8" w:rsidRPr="004351D9" w:rsidRDefault="004071A8" w:rsidP="004351D9">
      <w:pPr>
        <w:pStyle w:val="a7"/>
        <w:spacing w:line="360" w:lineRule="auto"/>
        <w:ind w:left="0"/>
        <w:rPr>
          <w:rFonts w:ascii="Times New Roman" w:hAnsi="Times New Roman" w:cs="Times New Roman"/>
          <w:bCs/>
          <w:sz w:val="28"/>
          <w:szCs w:val="28"/>
        </w:rPr>
      </w:pPr>
      <w:r>
        <w:rPr>
          <w:rFonts w:ascii="Times New Roman" w:hAnsi="Times New Roman" w:cs="Times New Roman"/>
          <w:bCs/>
          <w:sz w:val="28"/>
          <w:szCs w:val="28"/>
        </w:rPr>
        <w:t>3. А. В. Дмитриев «Электрооборудование автомобилей, тракторов и комбайнов», стр. 17-27.</w:t>
      </w:r>
    </w:p>
    <w:p w:rsidR="004351D9" w:rsidRPr="004351D9" w:rsidRDefault="004071A8" w:rsidP="004351D9">
      <w:pPr>
        <w:pStyle w:val="a7"/>
        <w:spacing w:line="360" w:lineRule="auto"/>
        <w:ind w:left="0"/>
        <w:rPr>
          <w:rFonts w:ascii="Times New Roman" w:hAnsi="Times New Roman" w:cs="Times New Roman"/>
          <w:bCs/>
          <w:sz w:val="28"/>
          <w:szCs w:val="28"/>
        </w:rPr>
      </w:pPr>
      <w:r>
        <w:rPr>
          <w:rFonts w:ascii="Times New Roman" w:hAnsi="Times New Roman" w:cs="Times New Roman"/>
          <w:bCs/>
          <w:sz w:val="28"/>
          <w:szCs w:val="28"/>
        </w:rPr>
        <w:t>4</w:t>
      </w:r>
      <w:r w:rsidR="004351D9" w:rsidRPr="004351D9">
        <w:rPr>
          <w:rFonts w:ascii="Times New Roman" w:hAnsi="Times New Roman" w:cs="Times New Roman"/>
          <w:bCs/>
          <w:sz w:val="28"/>
          <w:szCs w:val="28"/>
        </w:rPr>
        <w:t>.</w:t>
      </w:r>
      <w:r w:rsidR="009953DA">
        <w:rPr>
          <w:rFonts w:ascii="Times New Roman" w:hAnsi="Times New Roman" w:cs="Times New Roman"/>
          <w:bCs/>
          <w:sz w:val="28"/>
          <w:szCs w:val="28"/>
        </w:rPr>
        <w:t xml:space="preserve"> Презентация.</w:t>
      </w:r>
    </w:p>
    <w:p w:rsidR="004351D9" w:rsidRDefault="004351D9" w:rsidP="004351D9">
      <w:pPr>
        <w:pStyle w:val="a7"/>
        <w:spacing w:line="360" w:lineRule="auto"/>
        <w:rPr>
          <w:rFonts w:ascii="Times New Roman" w:hAnsi="Times New Roman" w:cs="Times New Roman"/>
          <w:bCs/>
          <w:sz w:val="28"/>
          <w:szCs w:val="28"/>
        </w:rPr>
      </w:pPr>
    </w:p>
    <w:p w:rsidR="00884A81" w:rsidRDefault="00884A81" w:rsidP="004351D9">
      <w:pPr>
        <w:pStyle w:val="a7"/>
        <w:spacing w:line="360" w:lineRule="auto"/>
        <w:rPr>
          <w:rFonts w:ascii="Times New Roman" w:hAnsi="Times New Roman" w:cs="Times New Roman"/>
          <w:bCs/>
          <w:sz w:val="28"/>
          <w:szCs w:val="28"/>
        </w:rPr>
      </w:pPr>
    </w:p>
    <w:p w:rsidR="00884A81" w:rsidRDefault="00884A81" w:rsidP="004351D9">
      <w:pPr>
        <w:pStyle w:val="a7"/>
        <w:spacing w:line="360" w:lineRule="auto"/>
        <w:rPr>
          <w:rFonts w:ascii="Times New Roman" w:hAnsi="Times New Roman" w:cs="Times New Roman"/>
          <w:bCs/>
          <w:sz w:val="28"/>
          <w:szCs w:val="28"/>
        </w:rPr>
      </w:pPr>
    </w:p>
    <w:p w:rsidR="00884A81" w:rsidRDefault="00884A81" w:rsidP="004351D9">
      <w:pPr>
        <w:pStyle w:val="a7"/>
        <w:spacing w:line="360" w:lineRule="auto"/>
        <w:rPr>
          <w:rFonts w:ascii="Times New Roman" w:hAnsi="Times New Roman" w:cs="Times New Roman"/>
          <w:bCs/>
          <w:sz w:val="28"/>
          <w:szCs w:val="28"/>
        </w:rPr>
      </w:pPr>
    </w:p>
    <w:p w:rsidR="00884A81" w:rsidRDefault="00884A81" w:rsidP="004351D9">
      <w:pPr>
        <w:pStyle w:val="a7"/>
        <w:spacing w:line="360" w:lineRule="auto"/>
        <w:rPr>
          <w:rFonts w:ascii="Times New Roman" w:hAnsi="Times New Roman" w:cs="Times New Roman"/>
          <w:bCs/>
          <w:sz w:val="28"/>
          <w:szCs w:val="28"/>
        </w:rPr>
      </w:pPr>
    </w:p>
    <w:p w:rsidR="00884A81" w:rsidRDefault="00884A81" w:rsidP="004351D9">
      <w:pPr>
        <w:pStyle w:val="a7"/>
        <w:spacing w:line="360" w:lineRule="auto"/>
        <w:rPr>
          <w:rFonts w:ascii="Times New Roman" w:hAnsi="Times New Roman" w:cs="Times New Roman"/>
          <w:bCs/>
          <w:sz w:val="28"/>
          <w:szCs w:val="28"/>
        </w:rPr>
      </w:pPr>
    </w:p>
    <w:p w:rsidR="00884A81" w:rsidRDefault="00884A81" w:rsidP="004351D9">
      <w:pPr>
        <w:pStyle w:val="a7"/>
        <w:spacing w:line="360" w:lineRule="auto"/>
        <w:rPr>
          <w:rFonts w:ascii="Times New Roman" w:hAnsi="Times New Roman" w:cs="Times New Roman"/>
          <w:bCs/>
          <w:sz w:val="28"/>
          <w:szCs w:val="28"/>
        </w:rPr>
      </w:pPr>
    </w:p>
    <w:p w:rsidR="00884A81" w:rsidRDefault="00884A81" w:rsidP="004351D9">
      <w:pPr>
        <w:pStyle w:val="a7"/>
        <w:spacing w:line="360" w:lineRule="auto"/>
        <w:rPr>
          <w:rFonts w:ascii="Times New Roman" w:hAnsi="Times New Roman" w:cs="Times New Roman"/>
          <w:bCs/>
          <w:sz w:val="28"/>
          <w:szCs w:val="28"/>
        </w:rPr>
      </w:pPr>
    </w:p>
    <w:p w:rsidR="00884A81" w:rsidRDefault="00884A81" w:rsidP="004351D9">
      <w:pPr>
        <w:pStyle w:val="a7"/>
        <w:spacing w:line="360" w:lineRule="auto"/>
        <w:rPr>
          <w:rFonts w:ascii="Times New Roman" w:hAnsi="Times New Roman" w:cs="Times New Roman"/>
          <w:bCs/>
          <w:sz w:val="28"/>
          <w:szCs w:val="28"/>
        </w:rPr>
      </w:pPr>
    </w:p>
    <w:p w:rsidR="00884A81" w:rsidRDefault="00884A81" w:rsidP="004351D9">
      <w:pPr>
        <w:pStyle w:val="a7"/>
        <w:spacing w:line="360" w:lineRule="auto"/>
        <w:rPr>
          <w:rFonts w:ascii="Times New Roman" w:hAnsi="Times New Roman" w:cs="Times New Roman"/>
          <w:bCs/>
          <w:sz w:val="28"/>
          <w:szCs w:val="28"/>
        </w:rPr>
      </w:pPr>
    </w:p>
    <w:p w:rsidR="00884A81" w:rsidRDefault="00884A81" w:rsidP="004351D9">
      <w:pPr>
        <w:pStyle w:val="a7"/>
        <w:spacing w:line="360" w:lineRule="auto"/>
        <w:rPr>
          <w:rFonts w:ascii="Times New Roman" w:hAnsi="Times New Roman" w:cs="Times New Roman"/>
          <w:bCs/>
          <w:sz w:val="28"/>
          <w:szCs w:val="28"/>
        </w:rPr>
      </w:pPr>
    </w:p>
    <w:p w:rsidR="00884A81" w:rsidRDefault="00884A81" w:rsidP="004351D9">
      <w:pPr>
        <w:pStyle w:val="a7"/>
        <w:spacing w:line="360" w:lineRule="auto"/>
        <w:rPr>
          <w:rFonts w:ascii="Times New Roman" w:hAnsi="Times New Roman" w:cs="Times New Roman"/>
          <w:bCs/>
          <w:sz w:val="28"/>
          <w:szCs w:val="28"/>
        </w:rPr>
      </w:pPr>
    </w:p>
    <w:p w:rsidR="00884A81" w:rsidRDefault="00884A81" w:rsidP="004351D9">
      <w:pPr>
        <w:pStyle w:val="a7"/>
        <w:spacing w:line="360" w:lineRule="auto"/>
        <w:rPr>
          <w:rFonts w:ascii="Times New Roman" w:hAnsi="Times New Roman" w:cs="Times New Roman"/>
          <w:bCs/>
          <w:sz w:val="28"/>
          <w:szCs w:val="28"/>
        </w:rPr>
      </w:pPr>
    </w:p>
    <w:p w:rsidR="00884A81" w:rsidRDefault="00884A81" w:rsidP="004351D9">
      <w:pPr>
        <w:pStyle w:val="a7"/>
        <w:spacing w:line="360" w:lineRule="auto"/>
        <w:rPr>
          <w:rFonts w:ascii="Times New Roman" w:hAnsi="Times New Roman" w:cs="Times New Roman"/>
          <w:bCs/>
          <w:sz w:val="28"/>
          <w:szCs w:val="28"/>
        </w:rPr>
      </w:pPr>
    </w:p>
    <w:p w:rsidR="00884A81" w:rsidRDefault="00884A81" w:rsidP="004351D9">
      <w:pPr>
        <w:pStyle w:val="a7"/>
        <w:spacing w:line="360" w:lineRule="auto"/>
        <w:rPr>
          <w:rFonts w:ascii="Times New Roman" w:hAnsi="Times New Roman" w:cs="Times New Roman"/>
          <w:bCs/>
          <w:sz w:val="28"/>
          <w:szCs w:val="28"/>
        </w:rPr>
      </w:pPr>
    </w:p>
    <w:p w:rsidR="0043260E" w:rsidRDefault="0043260E" w:rsidP="004351D9">
      <w:pPr>
        <w:pStyle w:val="a7"/>
        <w:spacing w:line="360" w:lineRule="auto"/>
        <w:rPr>
          <w:rFonts w:ascii="Times New Roman" w:hAnsi="Times New Roman" w:cs="Times New Roman"/>
          <w:bCs/>
          <w:sz w:val="28"/>
          <w:szCs w:val="28"/>
        </w:rPr>
      </w:pPr>
    </w:p>
    <w:p w:rsidR="0043260E" w:rsidRDefault="0043260E" w:rsidP="004351D9">
      <w:pPr>
        <w:pStyle w:val="a7"/>
        <w:spacing w:line="360" w:lineRule="auto"/>
        <w:rPr>
          <w:rFonts w:ascii="Times New Roman" w:hAnsi="Times New Roman" w:cs="Times New Roman"/>
          <w:bCs/>
          <w:sz w:val="28"/>
          <w:szCs w:val="28"/>
        </w:rPr>
      </w:pPr>
    </w:p>
    <w:p w:rsidR="0043260E" w:rsidRDefault="0043260E" w:rsidP="004351D9">
      <w:pPr>
        <w:pStyle w:val="a7"/>
        <w:spacing w:line="360" w:lineRule="auto"/>
        <w:rPr>
          <w:rFonts w:ascii="Times New Roman" w:hAnsi="Times New Roman" w:cs="Times New Roman"/>
          <w:bCs/>
          <w:sz w:val="28"/>
          <w:szCs w:val="28"/>
        </w:rPr>
      </w:pPr>
    </w:p>
    <w:p w:rsidR="0043260E" w:rsidRDefault="0043260E" w:rsidP="004351D9">
      <w:pPr>
        <w:pStyle w:val="a7"/>
        <w:spacing w:line="360" w:lineRule="auto"/>
        <w:rPr>
          <w:rFonts w:ascii="Times New Roman" w:hAnsi="Times New Roman" w:cs="Times New Roman"/>
          <w:bCs/>
          <w:sz w:val="28"/>
          <w:szCs w:val="28"/>
        </w:rPr>
      </w:pPr>
    </w:p>
    <w:p w:rsidR="0043260E" w:rsidRDefault="0043260E" w:rsidP="004351D9">
      <w:pPr>
        <w:pStyle w:val="a7"/>
        <w:spacing w:line="360" w:lineRule="auto"/>
        <w:rPr>
          <w:rFonts w:ascii="Times New Roman" w:hAnsi="Times New Roman" w:cs="Times New Roman"/>
          <w:bCs/>
          <w:sz w:val="28"/>
          <w:szCs w:val="28"/>
        </w:rPr>
      </w:pPr>
    </w:p>
    <w:p w:rsidR="0043260E" w:rsidRDefault="0043260E" w:rsidP="004351D9">
      <w:pPr>
        <w:pStyle w:val="a7"/>
        <w:spacing w:line="360" w:lineRule="auto"/>
        <w:rPr>
          <w:rFonts w:ascii="Times New Roman" w:hAnsi="Times New Roman" w:cs="Times New Roman"/>
          <w:bCs/>
          <w:sz w:val="28"/>
          <w:szCs w:val="28"/>
        </w:rPr>
      </w:pPr>
    </w:p>
    <w:p w:rsidR="0043260E" w:rsidRDefault="0043260E" w:rsidP="004351D9">
      <w:pPr>
        <w:pStyle w:val="a7"/>
        <w:spacing w:line="360" w:lineRule="auto"/>
        <w:rPr>
          <w:rFonts w:ascii="Times New Roman" w:hAnsi="Times New Roman" w:cs="Times New Roman"/>
          <w:bCs/>
          <w:sz w:val="28"/>
          <w:szCs w:val="28"/>
        </w:rPr>
      </w:pPr>
    </w:p>
    <w:p w:rsidR="002A7FBC" w:rsidRDefault="002A7FBC" w:rsidP="004351D9">
      <w:pPr>
        <w:pStyle w:val="a7"/>
        <w:spacing w:line="360" w:lineRule="auto"/>
        <w:rPr>
          <w:rFonts w:ascii="Times New Roman" w:hAnsi="Times New Roman" w:cs="Times New Roman"/>
          <w:bCs/>
          <w:sz w:val="28"/>
          <w:szCs w:val="28"/>
        </w:rPr>
      </w:pPr>
    </w:p>
    <w:p w:rsidR="00884A81" w:rsidRDefault="00884A81" w:rsidP="004351D9">
      <w:pPr>
        <w:pStyle w:val="a7"/>
        <w:spacing w:line="360" w:lineRule="auto"/>
        <w:rPr>
          <w:rFonts w:ascii="Times New Roman" w:hAnsi="Times New Roman" w:cs="Times New Roman"/>
          <w:bCs/>
          <w:sz w:val="28"/>
          <w:szCs w:val="28"/>
        </w:rPr>
      </w:pPr>
    </w:p>
    <w:p w:rsidR="00884A81" w:rsidRPr="00884A81" w:rsidRDefault="00884A81" w:rsidP="00884A81">
      <w:pPr>
        <w:pStyle w:val="a7"/>
        <w:spacing w:line="360" w:lineRule="auto"/>
        <w:ind w:left="0"/>
        <w:jc w:val="center"/>
        <w:rPr>
          <w:rFonts w:ascii="Times New Roman" w:hAnsi="Times New Roman" w:cs="Times New Roman"/>
          <w:b/>
          <w:bCs/>
          <w:sz w:val="28"/>
          <w:szCs w:val="28"/>
        </w:rPr>
      </w:pPr>
      <w:r w:rsidRPr="00884A81">
        <w:rPr>
          <w:rFonts w:ascii="Times New Roman" w:hAnsi="Times New Roman" w:cs="Times New Roman"/>
          <w:b/>
          <w:bCs/>
          <w:sz w:val="28"/>
          <w:szCs w:val="28"/>
        </w:rPr>
        <w:lastRenderedPageBreak/>
        <w:t>Ход урока</w:t>
      </w:r>
    </w:p>
    <w:tbl>
      <w:tblPr>
        <w:tblStyle w:val="a8"/>
        <w:tblW w:w="9782" w:type="dxa"/>
        <w:tblInd w:w="-176" w:type="dxa"/>
        <w:tblLayout w:type="fixed"/>
        <w:tblLook w:val="04A0"/>
      </w:tblPr>
      <w:tblGrid>
        <w:gridCol w:w="1844"/>
        <w:gridCol w:w="2290"/>
        <w:gridCol w:w="2387"/>
        <w:gridCol w:w="142"/>
        <w:gridCol w:w="1985"/>
        <w:gridCol w:w="1134"/>
      </w:tblGrid>
      <w:tr w:rsidR="00BF424A" w:rsidTr="00535086">
        <w:tc>
          <w:tcPr>
            <w:tcW w:w="1844" w:type="dxa"/>
          </w:tcPr>
          <w:p w:rsidR="00884A81" w:rsidRPr="00884A81" w:rsidRDefault="00884A81" w:rsidP="00884A81">
            <w:pPr>
              <w:pStyle w:val="a7"/>
              <w:ind w:left="0"/>
              <w:rPr>
                <w:rFonts w:ascii="Times New Roman" w:hAnsi="Times New Roman" w:cs="Times New Roman"/>
                <w:b/>
                <w:bCs/>
                <w:sz w:val="28"/>
                <w:szCs w:val="28"/>
              </w:rPr>
            </w:pPr>
            <w:r w:rsidRPr="00884A81">
              <w:rPr>
                <w:rFonts w:ascii="Times New Roman" w:hAnsi="Times New Roman" w:cs="Times New Roman"/>
                <w:b/>
                <w:bCs/>
                <w:sz w:val="28"/>
                <w:szCs w:val="28"/>
              </w:rPr>
              <w:t>Этапы</w:t>
            </w:r>
          </w:p>
        </w:tc>
        <w:tc>
          <w:tcPr>
            <w:tcW w:w="2290" w:type="dxa"/>
          </w:tcPr>
          <w:p w:rsidR="00884A81" w:rsidRPr="00884A81" w:rsidRDefault="00884A81" w:rsidP="00884A81">
            <w:pPr>
              <w:pStyle w:val="a7"/>
              <w:ind w:left="0"/>
              <w:rPr>
                <w:rFonts w:ascii="Times New Roman" w:hAnsi="Times New Roman" w:cs="Times New Roman"/>
                <w:b/>
                <w:bCs/>
                <w:sz w:val="28"/>
                <w:szCs w:val="28"/>
              </w:rPr>
            </w:pPr>
            <w:r w:rsidRPr="00884A81">
              <w:rPr>
                <w:rFonts w:ascii="Times New Roman" w:hAnsi="Times New Roman" w:cs="Times New Roman"/>
                <w:b/>
                <w:bCs/>
                <w:sz w:val="28"/>
                <w:szCs w:val="28"/>
              </w:rPr>
              <w:t>Цель</w:t>
            </w:r>
          </w:p>
        </w:tc>
        <w:tc>
          <w:tcPr>
            <w:tcW w:w="2387" w:type="dxa"/>
          </w:tcPr>
          <w:p w:rsidR="00884A81" w:rsidRPr="00884A81" w:rsidRDefault="00884A81" w:rsidP="00BF424A">
            <w:pPr>
              <w:pStyle w:val="a7"/>
              <w:ind w:left="0" w:right="-87"/>
              <w:rPr>
                <w:rFonts w:ascii="Times New Roman" w:hAnsi="Times New Roman" w:cs="Times New Roman"/>
                <w:b/>
                <w:bCs/>
                <w:sz w:val="28"/>
                <w:szCs w:val="28"/>
              </w:rPr>
            </w:pPr>
            <w:r w:rsidRPr="00884A81">
              <w:rPr>
                <w:rFonts w:ascii="Times New Roman" w:hAnsi="Times New Roman" w:cs="Times New Roman"/>
                <w:b/>
                <w:bCs/>
                <w:sz w:val="28"/>
                <w:szCs w:val="28"/>
              </w:rPr>
              <w:t>Деятельность преподавателя</w:t>
            </w:r>
          </w:p>
        </w:tc>
        <w:tc>
          <w:tcPr>
            <w:tcW w:w="2127" w:type="dxa"/>
            <w:gridSpan w:val="2"/>
          </w:tcPr>
          <w:p w:rsidR="00884A81" w:rsidRPr="00884A81" w:rsidRDefault="00884A81" w:rsidP="00884A81">
            <w:pPr>
              <w:pStyle w:val="a7"/>
              <w:ind w:left="0"/>
              <w:rPr>
                <w:rFonts w:ascii="Times New Roman" w:hAnsi="Times New Roman" w:cs="Times New Roman"/>
                <w:b/>
                <w:bCs/>
                <w:sz w:val="28"/>
                <w:szCs w:val="28"/>
              </w:rPr>
            </w:pPr>
            <w:r w:rsidRPr="00884A81">
              <w:rPr>
                <w:rFonts w:ascii="Times New Roman" w:hAnsi="Times New Roman" w:cs="Times New Roman"/>
                <w:b/>
                <w:bCs/>
                <w:sz w:val="28"/>
                <w:szCs w:val="28"/>
              </w:rPr>
              <w:t xml:space="preserve">Деятельность </w:t>
            </w:r>
            <w:proofErr w:type="gramStart"/>
            <w:r w:rsidRPr="00884A81">
              <w:rPr>
                <w:rFonts w:ascii="Times New Roman" w:hAnsi="Times New Roman" w:cs="Times New Roman"/>
                <w:b/>
                <w:bCs/>
                <w:sz w:val="28"/>
                <w:szCs w:val="28"/>
              </w:rPr>
              <w:t>обучающегося</w:t>
            </w:r>
            <w:proofErr w:type="gramEnd"/>
          </w:p>
        </w:tc>
        <w:tc>
          <w:tcPr>
            <w:tcW w:w="1134" w:type="dxa"/>
          </w:tcPr>
          <w:p w:rsidR="00343393" w:rsidRDefault="00343393" w:rsidP="00884A81">
            <w:pPr>
              <w:pStyle w:val="a7"/>
              <w:ind w:left="0"/>
              <w:rPr>
                <w:rFonts w:ascii="Times New Roman" w:hAnsi="Times New Roman" w:cs="Times New Roman"/>
                <w:b/>
                <w:bCs/>
                <w:sz w:val="28"/>
                <w:szCs w:val="28"/>
              </w:rPr>
            </w:pPr>
            <w:r>
              <w:rPr>
                <w:rFonts w:ascii="Times New Roman" w:hAnsi="Times New Roman" w:cs="Times New Roman"/>
                <w:b/>
                <w:bCs/>
                <w:sz w:val="28"/>
                <w:szCs w:val="28"/>
              </w:rPr>
              <w:t>Результат/</w:t>
            </w:r>
          </w:p>
          <w:p w:rsidR="00884A81" w:rsidRPr="00884A81" w:rsidRDefault="005315E5" w:rsidP="00884A81">
            <w:pPr>
              <w:pStyle w:val="a7"/>
              <w:ind w:left="0"/>
              <w:rPr>
                <w:rFonts w:ascii="Times New Roman" w:hAnsi="Times New Roman" w:cs="Times New Roman"/>
                <w:b/>
                <w:bCs/>
                <w:sz w:val="28"/>
                <w:szCs w:val="28"/>
              </w:rPr>
            </w:pPr>
            <w:r>
              <w:rPr>
                <w:rFonts w:ascii="Times New Roman" w:hAnsi="Times New Roman" w:cs="Times New Roman"/>
                <w:b/>
                <w:bCs/>
                <w:sz w:val="28"/>
                <w:szCs w:val="28"/>
              </w:rPr>
              <w:t>Время</w:t>
            </w:r>
          </w:p>
        </w:tc>
      </w:tr>
      <w:tr w:rsidR="00BF424A" w:rsidTr="00535086">
        <w:trPr>
          <w:trHeight w:val="844"/>
        </w:trPr>
        <w:tc>
          <w:tcPr>
            <w:tcW w:w="1844" w:type="dxa"/>
          </w:tcPr>
          <w:p w:rsidR="00884A81" w:rsidRPr="00884A81" w:rsidRDefault="00884A81" w:rsidP="00884A81">
            <w:pPr>
              <w:rPr>
                <w:rFonts w:ascii="Times New Roman" w:hAnsi="Times New Roman" w:cs="Times New Roman"/>
                <w:bCs/>
                <w:sz w:val="28"/>
                <w:szCs w:val="28"/>
              </w:rPr>
            </w:pPr>
            <w:r>
              <w:rPr>
                <w:rFonts w:ascii="Times New Roman" w:hAnsi="Times New Roman" w:cs="Times New Roman"/>
                <w:bCs/>
                <w:sz w:val="28"/>
                <w:szCs w:val="28"/>
              </w:rPr>
              <w:t>1.</w:t>
            </w:r>
            <w:r w:rsidRPr="00884A81">
              <w:rPr>
                <w:rFonts w:ascii="Times New Roman" w:hAnsi="Times New Roman" w:cs="Times New Roman"/>
                <w:bCs/>
                <w:sz w:val="28"/>
                <w:szCs w:val="28"/>
              </w:rPr>
              <w:t>Организационная часть.</w:t>
            </w:r>
          </w:p>
        </w:tc>
        <w:tc>
          <w:tcPr>
            <w:tcW w:w="2290" w:type="dxa"/>
          </w:tcPr>
          <w:p w:rsidR="00884A81" w:rsidRDefault="002845D7" w:rsidP="004359FE">
            <w:pPr>
              <w:pStyle w:val="a7"/>
              <w:ind w:left="0"/>
              <w:rPr>
                <w:rFonts w:ascii="Times New Roman" w:hAnsi="Times New Roman" w:cs="Times New Roman"/>
                <w:bCs/>
                <w:sz w:val="28"/>
                <w:szCs w:val="28"/>
              </w:rPr>
            </w:pPr>
            <w:r>
              <w:rPr>
                <w:rFonts w:ascii="Times New Roman" w:hAnsi="Times New Roman" w:cs="Times New Roman"/>
                <w:bCs/>
                <w:sz w:val="28"/>
                <w:szCs w:val="28"/>
              </w:rPr>
              <w:t xml:space="preserve">Формирование компетентности, настроить  студентов на урок, объяснение </w:t>
            </w:r>
            <w:proofErr w:type="gramStart"/>
            <w:r>
              <w:rPr>
                <w:rFonts w:ascii="Times New Roman" w:hAnsi="Times New Roman" w:cs="Times New Roman"/>
                <w:bCs/>
                <w:sz w:val="28"/>
                <w:szCs w:val="28"/>
              </w:rPr>
              <w:t>обучающимся</w:t>
            </w:r>
            <w:proofErr w:type="gramEnd"/>
            <w:r>
              <w:rPr>
                <w:rFonts w:ascii="Times New Roman" w:hAnsi="Times New Roman" w:cs="Times New Roman"/>
                <w:bCs/>
                <w:sz w:val="28"/>
                <w:szCs w:val="28"/>
              </w:rPr>
              <w:t xml:space="preserve"> ход урока.</w:t>
            </w:r>
          </w:p>
        </w:tc>
        <w:tc>
          <w:tcPr>
            <w:tcW w:w="2387" w:type="dxa"/>
          </w:tcPr>
          <w:p w:rsidR="00884A81" w:rsidRDefault="002845D7" w:rsidP="002845D7">
            <w:pPr>
              <w:pStyle w:val="a7"/>
              <w:ind w:left="0"/>
              <w:rPr>
                <w:rFonts w:ascii="Times New Roman" w:hAnsi="Times New Roman" w:cs="Times New Roman"/>
                <w:bCs/>
                <w:sz w:val="28"/>
                <w:szCs w:val="28"/>
              </w:rPr>
            </w:pPr>
            <w:r>
              <w:rPr>
                <w:rFonts w:ascii="Times New Roman" w:hAnsi="Times New Roman" w:cs="Times New Roman"/>
                <w:bCs/>
                <w:sz w:val="28"/>
                <w:szCs w:val="28"/>
              </w:rPr>
              <w:t>Приветствие, п</w:t>
            </w:r>
            <w:r w:rsidR="00C33EE7">
              <w:rPr>
                <w:rFonts w:ascii="Times New Roman" w:hAnsi="Times New Roman" w:cs="Times New Roman"/>
                <w:bCs/>
                <w:sz w:val="28"/>
                <w:szCs w:val="28"/>
              </w:rPr>
              <w:t xml:space="preserve">роверка наличия </w:t>
            </w:r>
            <w:r w:rsidR="009531DB">
              <w:rPr>
                <w:rFonts w:ascii="Times New Roman" w:hAnsi="Times New Roman" w:cs="Times New Roman"/>
                <w:bCs/>
                <w:sz w:val="28"/>
                <w:szCs w:val="28"/>
              </w:rPr>
              <w:t>и внешнего вида студентов</w:t>
            </w:r>
            <w:r w:rsidR="008D7653">
              <w:rPr>
                <w:rFonts w:ascii="Times New Roman" w:hAnsi="Times New Roman" w:cs="Times New Roman"/>
                <w:bCs/>
                <w:sz w:val="28"/>
                <w:szCs w:val="28"/>
              </w:rPr>
              <w:t xml:space="preserve">, </w:t>
            </w:r>
            <w:r w:rsidR="009531DB">
              <w:rPr>
                <w:rFonts w:ascii="Times New Roman" w:hAnsi="Times New Roman" w:cs="Times New Roman"/>
                <w:bCs/>
                <w:sz w:val="28"/>
                <w:szCs w:val="28"/>
              </w:rPr>
              <w:t xml:space="preserve">подготовленности к уроку, проверка отсутствующих, </w:t>
            </w:r>
            <w:r w:rsidR="008D7653">
              <w:rPr>
                <w:rFonts w:ascii="Times New Roman" w:hAnsi="Times New Roman" w:cs="Times New Roman"/>
                <w:bCs/>
                <w:sz w:val="28"/>
                <w:szCs w:val="28"/>
              </w:rPr>
              <w:t>с</w:t>
            </w:r>
            <w:r w:rsidR="00BF424A">
              <w:rPr>
                <w:rFonts w:ascii="Times New Roman" w:hAnsi="Times New Roman" w:cs="Times New Roman"/>
                <w:bCs/>
                <w:sz w:val="28"/>
                <w:szCs w:val="28"/>
              </w:rPr>
              <w:t>ообщ</w:t>
            </w:r>
            <w:r w:rsidR="009531DB">
              <w:rPr>
                <w:rFonts w:ascii="Times New Roman" w:hAnsi="Times New Roman" w:cs="Times New Roman"/>
                <w:bCs/>
                <w:sz w:val="28"/>
                <w:szCs w:val="28"/>
              </w:rPr>
              <w:t>ение</w:t>
            </w:r>
            <w:r w:rsidR="00BF424A">
              <w:rPr>
                <w:rFonts w:ascii="Times New Roman" w:hAnsi="Times New Roman" w:cs="Times New Roman"/>
                <w:bCs/>
                <w:sz w:val="28"/>
                <w:szCs w:val="28"/>
              </w:rPr>
              <w:t xml:space="preserve"> тем</w:t>
            </w:r>
            <w:r w:rsidR="009531DB">
              <w:rPr>
                <w:rFonts w:ascii="Times New Roman" w:hAnsi="Times New Roman" w:cs="Times New Roman"/>
                <w:bCs/>
                <w:sz w:val="28"/>
                <w:szCs w:val="28"/>
              </w:rPr>
              <w:t>ы</w:t>
            </w:r>
            <w:r w:rsidR="00BF424A">
              <w:rPr>
                <w:rFonts w:ascii="Times New Roman" w:hAnsi="Times New Roman" w:cs="Times New Roman"/>
                <w:bCs/>
                <w:sz w:val="28"/>
                <w:szCs w:val="28"/>
              </w:rPr>
              <w:t xml:space="preserve"> и цел</w:t>
            </w:r>
            <w:r w:rsidR="009531DB">
              <w:rPr>
                <w:rFonts w:ascii="Times New Roman" w:hAnsi="Times New Roman" w:cs="Times New Roman"/>
                <w:bCs/>
                <w:sz w:val="28"/>
                <w:szCs w:val="28"/>
              </w:rPr>
              <w:t>и</w:t>
            </w:r>
            <w:r w:rsidR="00BF424A">
              <w:rPr>
                <w:rFonts w:ascii="Times New Roman" w:hAnsi="Times New Roman" w:cs="Times New Roman"/>
                <w:bCs/>
                <w:sz w:val="28"/>
                <w:szCs w:val="28"/>
              </w:rPr>
              <w:t xml:space="preserve"> урока. </w:t>
            </w:r>
          </w:p>
        </w:tc>
        <w:tc>
          <w:tcPr>
            <w:tcW w:w="2127" w:type="dxa"/>
            <w:gridSpan w:val="2"/>
          </w:tcPr>
          <w:p w:rsidR="00884A81" w:rsidRDefault="008D7653" w:rsidP="008D7653">
            <w:pPr>
              <w:pStyle w:val="a7"/>
              <w:ind w:left="0"/>
              <w:rPr>
                <w:rFonts w:ascii="Times New Roman" w:hAnsi="Times New Roman" w:cs="Times New Roman"/>
                <w:bCs/>
                <w:sz w:val="28"/>
                <w:szCs w:val="28"/>
              </w:rPr>
            </w:pPr>
            <w:r>
              <w:rPr>
                <w:rFonts w:ascii="Times New Roman" w:hAnsi="Times New Roman" w:cs="Times New Roman"/>
                <w:bCs/>
                <w:sz w:val="28"/>
                <w:szCs w:val="28"/>
              </w:rPr>
              <w:t>Приветствуют преподавателя, записывают число, тему урока.</w:t>
            </w:r>
          </w:p>
        </w:tc>
        <w:tc>
          <w:tcPr>
            <w:tcW w:w="1134" w:type="dxa"/>
          </w:tcPr>
          <w:p w:rsidR="00884A81" w:rsidRDefault="005315E5" w:rsidP="008D7653">
            <w:pPr>
              <w:pStyle w:val="a7"/>
              <w:ind w:left="0"/>
              <w:rPr>
                <w:rFonts w:ascii="Times New Roman" w:hAnsi="Times New Roman" w:cs="Times New Roman"/>
                <w:bCs/>
                <w:sz w:val="28"/>
                <w:szCs w:val="28"/>
              </w:rPr>
            </w:pPr>
            <w:r>
              <w:rPr>
                <w:rFonts w:ascii="Times New Roman" w:hAnsi="Times New Roman" w:cs="Times New Roman"/>
                <w:bCs/>
                <w:sz w:val="28"/>
                <w:szCs w:val="28"/>
              </w:rPr>
              <w:t>3мин.</w:t>
            </w:r>
          </w:p>
        </w:tc>
      </w:tr>
      <w:tr w:rsidR="00884A81" w:rsidTr="00535086">
        <w:tc>
          <w:tcPr>
            <w:tcW w:w="9782" w:type="dxa"/>
            <w:gridSpan w:val="6"/>
          </w:tcPr>
          <w:p w:rsidR="00884A81" w:rsidRDefault="00884A81" w:rsidP="00884A81">
            <w:pPr>
              <w:pStyle w:val="a7"/>
              <w:spacing w:line="360" w:lineRule="auto"/>
              <w:ind w:left="0"/>
              <w:rPr>
                <w:rFonts w:ascii="Times New Roman" w:hAnsi="Times New Roman" w:cs="Times New Roman"/>
                <w:bCs/>
                <w:sz w:val="28"/>
                <w:szCs w:val="28"/>
              </w:rPr>
            </w:pPr>
            <w:r>
              <w:rPr>
                <w:rFonts w:ascii="Times New Roman" w:hAnsi="Times New Roman" w:cs="Times New Roman"/>
                <w:bCs/>
                <w:sz w:val="28"/>
                <w:szCs w:val="28"/>
              </w:rPr>
              <w:t xml:space="preserve">Метод – </w:t>
            </w:r>
            <w:r w:rsidR="00BF424A">
              <w:rPr>
                <w:rFonts w:ascii="Times New Roman" w:hAnsi="Times New Roman" w:cs="Times New Roman"/>
                <w:bCs/>
                <w:sz w:val="28"/>
                <w:szCs w:val="28"/>
              </w:rPr>
              <w:t>фронтальная работа.</w:t>
            </w:r>
          </w:p>
          <w:p w:rsidR="00884A81" w:rsidRDefault="00884A81" w:rsidP="00884A81">
            <w:pPr>
              <w:pStyle w:val="a7"/>
              <w:spacing w:line="360" w:lineRule="auto"/>
              <w:ind w:left="0"/>
              <w:rPr>
                <w:rFonts w:ascii="Times New Roman" w:hAnsi="Times New Roman" w:cs="Times New Roman"/>
                <w:bCs/>
                <w:sz w:val="28"/>
                <w:szCs w:val="28"/>
              </w:rPr>
            </w:pPr>
            <w:r>
              <w:rPr>
                <w:rFonts w:ascii="Times New Roman" w:hAnsi="Times New Roman" w:cs="Times New Roman"/>
                <w:bCs/>
                <w:sz w:val="28"/>
                <w:szCs w:val="28"/>
              </w:rPr>
              <w:t>Методический прием –</w:t>
            </w:r>
            <w:r w:rsidR="00C33EE7">
              <w:rPr>
                <w:rFonts w:ascii="Times New Roman" w:hAnsi="Times New Roman" w:cs="Times New Roman"/>
                <w:bCs/>
                <w:sz w:val="28"/>
                <w:szCs w:val="28"/>
              </w:rPr>
              <w:t xml:space="preserve"> взаимное приветствие, создание благоприятной атмосферы для работы.</w:t>
            </w:r>
          </w:p>
          <w:p w:rsidR="00884A81" w:rsidRDefault="00884A81" w:rsidP="00884A81">
            <w:pPr>
              <w:pStyle w:val="a7"/>
              <w:spacing w:line="360" w:lineRule="auto"/>
              <w:ind w:left="0"/>
              <w:rPr>
                <w:rFonts w:ascii="Times New Roman" w:hAnsi="Times New Roman" w:cs="Times New Roman"/>
                <w:bCs/>
                <w:sz w:val="28"/>
                <w:szCs w:val="28"/>
              </w:rPr>
            </w:pPr>
            <w:r>
              <w:rPr>
                <w:rFonts w:ascii="Times New Roman" w:hAnsi="Times New Roman" w:cs="Times New Roman"/>
                <w:bCs/>
                <w:sz w:val="28"/>
                <w:szCs w:val="28"/>
              </w:rPr>
              <w:t xml:space="preserve">Форма обучения – </w:t>
            </w:r>
            <w:r w:rsidR="00BF424A">
              <w:rPr>
                <w:rFonts w:ascii="Times New Roman" w:hAnsi="Times New Roman" w:cs="Times New Roman"/>
                <w:bCs/>
                <w:sz w:val="28"/>
                <w:szCs w:val="28"/>
              </w:rPr>
              <w:t>групповая деятельность.</w:t>
            </w:r>
          </w:p>
          <w:p w:rsidR="00884A81" w:rsidRDefault="00884A81" w:rsidP="008D7653">
            <w:pPr>
              <w:pStyle w:val="a7"/>
              <w:spacing w:line="360" w:lineRule="auto"/>
              <w:ind w:left="0"/>
              <w:rPr>
                <w:rFonts w:ascii="Times New Roman" w:hAnsi="Times New Roman" w:cs="Times New Roman"/>
                <w:bCs/>
                <w:sz w:val="28"/>
                <w:szCs w:val="28"/>
              </w:rPr>
            </w:pPr>
            <w:r>
              <w:rPr>
                <w:rFonts w:ascii="Times New Roman" w:hAnsi="Times New Roman" w:cs="Times New Roman"/>
                <w:bCs/>
                <w:sz w:val="28"/>
                <w:szCs w:val="28"/>
              </w:rPr>
              <w:t xml:space="preserve">Средства обучения </w:t>
            </w:r>
            <w:r w:rsidR="00BF424A">
              <w:rPr>
                <w:rFonts w:ascii="Times New Roman" w:hAnsi="Times New Roman" w:cs="Times New Roman"/>
                <w:bCs/>
                <w:sz w:val="28"/>
                <w:szCs w:val="28"/>
              </w:rPr>
              <w:t>–</w:t>
            </w:r>
            <w:r w:rsidR="00343393">
              <w:rPr>
                <w:rFonts w:ascii="Times New Roman" w:hAnsi="Times New Roman" w:cs="Times New Roman"/>
                <w:bCs/>
                <w:sz w:val="28"/>
                <w:szCs w:val="28"/>
              </w:rPr>
              <w:t xml:space="preserve"> мел, доска, тетрадь, ручка.</w:t>
            </w:r>
          </w:p>
        </w:tc>
      </w:tr>
      <w:tr w:rsidR="00BF424A" w:rsidTr="00535086">
        <w:tc>
          <w:tcPr>
            <w:tcW w:w="1844" w:type="dxa"/>
          </w:tcPr>
          <w:p w:rsidR="006127B7" w:rsidRDefault="00F67EE0" w:rsidP="006127B7">
            <w:pPr>
              <w:pStyle w:val="a7"/>
              <w:ind w:left="0"/>
              <w:rPr>
                <w:rFonts w:ascii="Times New Roman" w:hAnsi="Times New Roman" w:cs="Times New Roman"/>
                <w:bCs/>
                <w:sz w:val="28"/>
                <w:szCs w:val="28"/>
              </w:rPr>
            </w:pPr>
            <w:r>
              <w:rPr>
                <w:rFonts w:ascii="Times New Roman" w:hAnsi="Times New Roman" w:cs="Times New Roman"/>
                <w:bCs/>
                <w:sz w:val="28"/>
                <w:szCs w:val="28"/>
              </w:rPr>
              <w:t>2.</w:t>
            </w:r>
            <w:r w:rsidR="006127B7">
              <w:rPr>
                <w:rFonts w:ascii="Times New Roman" w:hAnsi="Times New Roman" w:cs="Times New Roman"/>
                <w:bCs/>
                <w:sz w:val="28"/>
                <w:szCs w:val="28"/>
              </w:rPr>
              <w:t>Актуализация опорных знаний.</w:t>
            </w:r>
          </w:p>
          <w:p w:rsidR="00884A81" w:rsidRDefault="00884A81" w:rsidP="006127B7">
            <w:pPr>
              <w:pStyle w:val="a7"/>
              <w:ind w:left="0"/>
              <w:rPr>
                <w:rFonts w:ascii="Times New Roman" w:hAnsi="Times New Roman" w:cs="Times New Roman"/>
                <w:bCs/>
                <w:sz w:val="28"/>
                <w:szCs w:val="28"/>
              </w:rPr>
            </w:pPr>
          </w:p>
        </w:tc>
        <w:tc>
          <w:tcPr>
            <w:tcW w:w="2290" w:type="dxa"/>
          </w:tcPr>
          <w:p w:rsidR="00884A81" w:rsidRDefault="006127B7" w:rsidP="008D7653">
            <w:pPr>
              <w:pStyle w:val="a7"/>
              <w:ind w:left="0"/>
              <w:rPr>
                <w:rFonts w:ascii="Times New Roman" w:hAnsi="Times New Roman" w:cs="Times New Roman"/>
                <w:bCs/>
                <w:sz w:val="28"/>
                <w:szCs w:val="28"/>
              </w:rPr>
            </w:pPr>
            <w:r>
              <w:rPr>
                <w:rFonts w:ascii="Times New Roman" w:hAnsi="Times New Roman" w:cs="Times New Roman"/>
                <w:bCs/>
                <w:sz w:val="28"/>
                <w:szCs w:val="28"/>
              </w:rPr>
              <w:t xml:space="preserve">Проверка знаний пройденных тем: </w:t>
            </w:r>
            <w:r w:rsidR="008D7653">
              <w:rPr>
                <w:rFonts w:ascii="Times New Roman" w:hAnsi="Times New Roman" w:cs="Times New Roman"/>
                <w:bCs/>
                <w:sz w:val="28"/>
                <w:szCs w:val="28"/>
              </w:rPr>
              <w:t>«Р</w:t>
            </w:r>
            <w:r>
              <w:rPr>
                <w:rFonts w:ascii="Times New Roman" w:hAnsi="Times New Roman" w:cs="Times New Roman"/>
                <w:bCs/>
                <w:sz w:val="28"/>
                <w:szCs w:val="28"/>
              </w:rPr>
              <w:t>абочее и вспомогательное оборудование</w:t>
            </w:r>
            <w:r w:rsidR="008D7653">
              <w:rPr>
                <w:rFonts w:ascii="Times New Roman" w:hAnsi="Times New Roman" w:cs="Times New Roman"/>
                <w:bCs/>
                <w:sz w:val="28"/>
                <w:szCs w:val="28"/>
              </w:rPr>
              <w:t>»</w:t>
            </w:r>
            <w:r>
              <w:rPr>
                <w:rFonts w:ascii="Times New Roman" w:hAnsi="Times New Roman" w:cs="Times New Roman"/>
                <w:bCs/>
                <w:sz w:val="28"/>
                <w:szCs w:val="28"/>
              </w:rPr>
              <w:t xml:space="preserve">, </w:t>
            </w:r>
            <w:r w:rsidR="008D7653">
              <w:rPr>
                <w:rFonts w:ascii="Times New Roman" w:hAnsi="Times New Roman" w:cs="Times New Roman"/>
                <w:bCs/>
                <w:sz w:val="28"/>
                <w:szCs w:val="28"/>
              </w:rPr>
              <w:t>«Гидравлическое оборудование».</w:t>
            </w:r>
          </w:p>
        </w:tc>
        <w:tc>
          <w:tcPr>
            <w:tcW w:w="2529" w:type="dxa"/>
            <w:gridSpan w:val="2"/>
          </w:tcPr>
          <w:p w:rsidR="00884A81" w:rsidRDefault="008D7653" w:rsidP="008D7653">
            <w:pPr>
              <w:pStyle w:val="a7"/>
              <w:ind w:left="0"/>
              <w:rPr>
                <w:rFonts w:ascii="Times New Roman" w:hAnsi="Times New Roman" w:cs="Times New Roman"/>
                <w:bCs/>
                <w:sz w:val="28"/>
                <w:szCs w:val="28"/>
              </w:rPr>
            </w:pPr>
            <w:r>
              <w:rPr>
                <w:rFonts w:ascii="Times New Roman" w:hAnsi="Times New Roman" w:cs="Times New Roman"/>
                <w:bCs/>
                <w:sz w:val="28"/>
                <w:szCs w:val="28"/>
              </w:rPr>
              <w:t>Опрос студентов.</w:t>
            </w:r>
          </w:p>
        </w:tc>
        <w:tc>
          <w:tcPr>
            <w:tcW w:w="1985" w:type="dxa"/>
          </w:tcPr>
          <w:p w:rsidR="00884A81" w:rsidRDefault="008D7653" w:rsidP="008D7653">
            <w:pPr>
              <w:pStyle w:val="a7"/>
              <w:ind w:left="0"/>
              <w:rPr>
                <w:rFonts w:ascii="Times New Roman" w:hAnsi="Times New Roman" w:cs="Times New Roman"/>
                <w:bCs/>
                <w:sz w:val="28"/>
                <w:szCs w:val="28"/>
              </w:rPr>
            </w:pPr>
            <w:r>
              <w:rPr>
                <w:rFonts w:ascii="Times New Roman" w:hAnsi="Times New Roman" w:cs="Times New Roman"/>
                <w:bCs/>
                <w:sz w:val="28"/>
                <w:szCs w:val="28"/>
              </w:rPr>
              <w:t>Студенты отвечают на вопросы.</w:t>
            </w:r>
          </w:p>
        </w:tc>
        <w:tc>
          <w:tcPr>
            <w:tcW w:w="1134" w:type="dxa"/>
          </w:tcPr>
          <w:p w:rsidR="00884A81" w:rsidRDefault="005315E5" w:rsidP="008D7653">
            <w:pPr>
              <w:pStyle w:val="a7"/>
              <w:ind w:left="0"/>
              <w:rPr>
                <w:rFonts w:ascii="Times New Roman" w:hAnsi="Times New Roman" w:cs="Times New Roman"/>
                <w:bCs/>
                <w:sz w:val="28"/>
                <w:szCs w:val="28"/>
              </w:rPr>
            </w:pPr>
            <w:r>
              <w:rPr>
                <w:rFonts w:ascii="Times New Roman" w:hAnsi="Times New Roman" w:cs="Times New Roman"/>
                <w:bCs/>
                <w:sz w:val="28"/>
                <w:szCs w:val="28"/>
              </w:rPr>
              <w:t>10 мин.</w:t>
            </w:r>
          </w:p>
        </w:tc>
      </w:tr>
      <w:tr w:rsidR="008D7653" w:rsidTr="00535086">
        <w:tc>
          <w:tcPr>
            <w:tcW w:w="9782" w:type="dxa"/>
            <w:gridSpan w:val="6"/>
          </w:tcPr>
          <w:p w:rsidR="008D7653" w:rsidRDefault="008D7653" w:rsidP="00617A17">
            <w:pPr>
              <w:pStyle w:val="a7"/>
              <w:spacing w:line="360" w:lineRule="auto"/>
              <w:ind w:left="0"/>
              <w:rPr>
                <w:rFonts w:ascii="Times New Roman" w:hAnsi="Times New Roman" w:cs="Times New Roman"/>
                <w:bCs/>
                <w:sz w:val="28"/>
                <w:szCs w:val="28"/>
              </w:rPr>
            </w:pPr>
            <w:r>
              <w:rPr>
                <w:rFonts w:ascii="Times New Roman" w:hAnsi="Times New Roman" w:cs="Times New Roman"/>
                <w:bCs/>
                <w:sz w:val="28"/>
                <w:szCs w:val="28"/>
              </w:rPr>
              <w:t>Метод – фронтальная работа.</w:t>
            </w:r>
          </w:p>
          <w:p w:rsidR="008D7653" w:rsidRDefault="008D7653" w:rsidP="00617A17">
            <w:pPr>
              <w:pStyle w:val="a7"/>
              <w:spacing w:line="360" w:lineRule="auto"/>
              <w:ind w:left="0"/>
              <w:rPr>
                <w:rFonts w:ascii="Times New Roman" w:hAnsi="Times New Roman" w:cs="Times New Roman"/>
                <w:bCs/>
                <w:sz w:val="28"/>
                <w:szCs w:val="28"/>
              </w:rPr>
            </w:pPr>
            <w:r>
              <w:rPr>
                <w:rFonts w:ascii="Times New Roman" w:hAnsi="Times New Roman" w:cs="Times New Roman"/>
                <w:bCs/>
                <w:sz w:val="28"/>
                <w:szCs w:val="28"/>
              </w:rPr>
              <w:t xml:space="preserve">Методический прием – </w:t>
            </w:r>
            <w:r w:rsidR="00B2396A">
              <w:rPr>
                <w:rFonts w:ascii="Times New Roman" w:hAnsi="Times New Roman" w:cs="Times New Roman"/>
                <w:bCs/>
                <w:sz w:val="28"/>
                <w:szCs w:val="28"/>
              </w:rPr>
              <w:t xml:space="preserve">словесный, </w:t>
            </w:r>
            <w:r w:rsidR="00C33EE7">
              <w:rPr>
                <w:rFonts w:ascii="Times New Roman" w:hAnsi="Times New Roman" w:cs="Times New Roman"/>
                <w:bCs/>
                <w:sz w:val="28"/>
                <w:szCs w:val="28"/>
              </w:rPr>
              <w:t>опрос студентов</w:t>
            </w:r>
            <w:r>
              <w:rPr>
                <w:rFonts w:ascii="Times New Roman" w:hAnsi="Times New Roman" w:cs="Times New Roman"/>
                <w:bCs/>
                <w:sz w:val="28"/>
                <w:szCs w:val="28"/>
              </w:rPr>
              <w:t>.</w:t>
            </w:r>
          </w:p>
          <w:p w:rsidR="008D7653" w:rsidRDefault="008D7653" w:rsidP="00617A17">
            <w:pPr>
              <w:pStyle w:val="a7"/>
              <w:spacing w:line="360" w:lineRule="auto"/>
              <w:ind w:left="0"/>
              <w:rPr>
                <w:rFonts w:ascii="Times New Roman" w:hAnsi="Times New Roman" w:cs="Times New Roman"/>
                <w:bCs/>
                <w:sz w:val="28"/>
                <w:szCs w:val="28"/>
              </w:rPr>
            </w:pPr>
            <w:r>
              <w:rPr>
                <w:rFonts w:ascii="Times New Roman" w:hAnsi="Times New Roman" w:cs="Times New Roman"/>
                <w:bCs/>
                <w:sz w:val="28"/>
                <w:szCs w:val="28"/>
              </w:rPr>
              <w:t>Форма обучения – групповая деятельность.</w:t>
            </w:r>
          </w:p>
          <w:p w:rsidR="008D7653" w:rsidRDefault="00C33EE7" w:rsidP="008D7653">
            <w:pPr>
              <w:pStyle w:val="a7"/>
              <w:spacing w:line="360" w:lineRule="auto"/>
              <w:ind w:left="0"/>
              <w:rPr>
                <w:rFonts w:ascii="Times New Roman" w:hAnsi="Times New Roman" w:cs="Times New Roman"/>
                <w:bCs/>
                <w:sz w:val="28"/>
                <w:szCs w:val="28"/>
              </w:rPr>
            </w:pPr>
            <w:r>
              <w:rPr>
                <w:rFonts w:ascii="Times New Roman" w:hAnsi="Times New Roman" w:cs="Times New Roman"/>
                <w:bCs/>
                <w:sz w:val="28"/>
                <w:szCs w:val="28"/>
              </w:rPr>
              <w:t>Средства обучения – презентация</w:t>
            </w:r>
            <w:r w:rsidR="00B2396A">
              <w:rPr>
                <w:rFonts w:ascii="Times New Roman" w:hAnsi="Times New Roman" w:cs="Times New Roman"/>
                <w:bCs/>
                <w:sz w:val="28"/>
                <w:szCs w:val="28"/>
              </w:rPr>
              <w:t xml:space="preserve"> с вопросами</w:t>
            </w:r>
            <w:r w:rsidR="00343393">
              <w:rPr>
                <w:rFonts w:ascii="Times New Roman" w:hAnsi="Times New Roman" w:cs="Times New Roman"/>
                <w:bCs/>
                <w:sz w:val="28"/>
                <w:szCs w:val="28"/>
              </w:rPr>
              <w:t>.</w:t>
            </w:r>
          </w:p>
          <w:p w:rsidR="008D7653" w:rsidRDefault="008D7653" w:rsidP="00D55185">
            <w:pPr>
              <w:pStyle w:val="a7"/>
              <w:numPr>
                <w:ilvl w:val="0"/>
                <w:numId w:val="6"/>
              </w:numPr>
              <w:spacing w:line="360" w:lineRule="auto"/>
              <w:ind w:left="34" w:firstLine="326"/>
              <w:jc w:val="both"/>
              <w:rPr>
                <w:rFonts w:ascii="Times New Roman" w:hAnsi="Times New Roman" w:cs="Times New Roman"/>
                <w:bCs/>
                <w:sz w:val="28"/>
                <w:szCs w:val="28"/>
              </w:rPr>
            </w:pPr>
            <w:r>
              <w:rPr>
                <w:rFonts w:ascii="Times New Roman" w:hAnsi="Times New Roman" w:cs="Times New Roman"/>
                <w:bCs/>
                <w:sz w:val="28"/>
                <w:szCs w:val="28"/>
              </w:rPr>
              <w:t xml:space="preserve">Для чего применяют </w:t>
            </w:r>
            <w:r w:rsidR="00D55185">
              <w:rPr>
                <w:rFonts w:ascii="Times New Roman" w:hAnsi="Times New Roman" w:cs="Times New Roman"/>
                <w:bCs/>
                <w:sz w:val="28"/>
                <w:szCs w:val="28"/>
              </w:rPr>
              <w:t xml:space="preserve">на тракторах валы отбора мощности (ВОМ) с механизмами их привода и приводные шкивы? Ответ: </w:t>
            </w:r>
            <w:r w:rsidR="00767B95">
              <w:rPr>
                <w:rFonts w:ascii="Times New Roman" w:hAnsi="Times New Roman" w:cs="Times New Roman"/>
                <w:bCs/>
                <w:sz w:val="28"/>
                <w:szCs w:val="28"/>
              </w:rPr>
              <w:t>ВОМ с механизмами их привода и приводные шкивы применяют д</w:t>
            </w:r>
            <w:r w:rsidR="00D55185">
              <w:rPr>
                <w:rFonts w:ascii="Times New Roman" w:hAnsi="Times New Roman" w:cs="Times New Roman"/>
                <w:bCs/>
                <w:sz w:val="28"/>
                <w:szCs w:val="28"/>
              </w:rPr>
              <w:t>ля передачи вращательного движения.</w:t>
            </w:r>
          </w:p>
          <w:p w:rsidR="00767B95" w:rsidRDefault="00767B95" w:rsidP="00D55185">
            <w:pPr>
              <w:pStyle w:val="a7"/>
              <w:numPr>
                <w:ilvl w:val="0"/>
                <w:numId w:val="6"/>
              </w:numPr>
              <w:spacing w:line="360" w:lineRule="auto"/>
              <w:ind w:left="34" w:firstLine="326"/>
              <w:jc w:val="both"/>
              <w:rPr>
                <w:rFonts w:ascii="Times New Roman" w:hAnsi="Times New Roman" w:cs="Times New Roman"/>
                <w:bCs/>
                <w:sz w:val="28"/>
                <w:szCs w:val="28"/>
              </w:rPr>
            </w:pPr>
            <w:r>
              <w:rPr>
                <w:rFonts w:ascii="Times New Roman" w:hAnsi="Times New Roman" w:cs="Times New Roman"/>
                <w:bCs/>
                <w:sz w:val="28"/>
                <w:szCs w:val="28"/>
              </w:rPr>
              <w:t>Какие ВОМ различают по месту расположения на тракторе? Ответ: По месту расположения на тракторе различают  задние, боковые и передние ВОМ.</w:t>
            </w:r>
          </w:p>
          <w:p w:rsidR="00D55185" w:rsidRDefault="00D55185" w:rsidP="00D55185">
            <w:pPr>
              <w:pStyle w:val="a7"/>
              <w:numPr>
                <w:ilvl w:val="0"/>
                <w:numId w:val="6"/>
              </w:numPr>
              <w:spacing w:line="360" w:lineRule="auto"/>
              <w:ind w:left="34" w:firstLine="326"/>
              <w:jc w:val="both"/>
              <w:rPr>
                <w:rFonts w:ascii="Times New Roman" w:hAnsi="Times New Roman" w:cs="Times New Roman"/>
                <w:bCs/>
                <w:sz w:val="28"/>
                <w:szCs w:val="28"/>
              </w:rPr>
            </w:pPr>
            <w:r>
              <w:rPr>
                <w:rFonts w:ascii="Times New Roman" w:hAnsi="Times New Roman" w:cs="Times New Roman"/>
                <w:bCs/>
                <w:sz w:val="28"/>
                <w:szCs w:val="28"/>
              </w:rPr>
              <w:t xml:space="preserve">Из каких основных частей состоит механизм задней навески трактора? </w:t>
            </w:r>
            <w:r>
              <w:rPr>
                <w:rFonts w:ascii="Times New Roman" w:hAnsi="Times New Roman" w:cs="Times New Roman"/>
                <w:bCs/>
                <w:sz w:val="28"/>
                <w:szCs w:val="28"/>
              </w:rPr>
              <w:lastRenderedPageBreak/>
              <w:t>Ответ: Механизм задней навески трактора состоит из двух нижних продольных тяг и верхней центральной регулируемой тяги.</w:t>
            </w:r>
          </w:p>
          <w:p w:rsidR="00A6370A" w:rsidRDefault="00A6370A" w:rsidP="00D55185">
            <w:pPr>
              <w:pStyle w:val="a7"/>
              <w:numPr>
                <w:ilvl w:val="0"/>
                <w:numId w:val="6"/>
              </w:numPr>
              <w:spacing w:line="360" w:lineRule="auto"/>
              <w:ind w:left="34" w:firstLine="326"/>
              <w:jc w:val="both"/>
              <w:rPr>
                <w:rFonts w:ascii="Times New Roman" w:hAnsi="Times New Roman" w:cs="Times New Roman"/>
                <w:bCs/>
                <w:sz w:val="28"/>
                <w:szCs w:val="28"/>
              </w:rPr>
            </w:pPr>
            <w:r>
              <w:rPr>
                <w:rFonts w:ascii="Times New Roman" w:hAnsi="Times New Roman" w:cs="Times New Roman"/>
                <w:bCs/>
                <w:sz w:val="28"/>
                <w:szCs w:val="28"/>
              </w:rPr>
              <w:t>Какие бывают схемы присоединения сельскохозяйственных машин к трактору? Ответ: В зависимости от конструкции навешиваемых сельскохозяйственных машин их присоединяют к трактору по трех- и двухточечной схемам.</w:t>
            </w:r>
          </w:p>
          <w:p w:rsidR="00B17480" w:rsidRDefault="00B17480" w:rsidP="00767B95">
            <w:pPr>
              <w:pStyle w:val="a7"/>
              <w:numPr>
                <w:ilvl w:val="0"/>
                <w:numId w:val="6"/>
              </w:numPr>
              <w:spacing w:line="360" w:lineRule="auto"/>
              <w:ind w:left="34" w:firstLine="326"/>
              <w:jc w:val="both"/>
              <w:rPr>
                <w:rFonts w:ascii="Times New Roman" w:hAnsi="Times New Roman" w:cs="Times New Roman"/>
                <w:bCs/>
                <w:sz w:val="28"/>
                <w:szCs w:val="28"/>
              </w:rPr>
            </w:pPr>
            <w:r>
              <w:rPr>
                <w:rFonts w:ascii="Times New Roman" w:hAnsi="Times New Roman" w:cs="Times New Roman"/>
                <w:bCs/>
                <w:sz w:val="28"/>
                <w:szCs w:val="28"/>
              </w:rPr>
              <w:t xml:space="preserve">Из каких основных частей состоит </w:t>
            </w:r>
            <w:proofErr w:type="spellStart"/>
            <w:r>
              <w:rPr>
                <w:rFonts w:ascii="Times New Roman" w:hAnsi="Times New Roman" w:cs="Times New Roman"/>
                <w:bCs/>
                <w:sz w:val="28"/>
                <w:szCs w:val="28"/>
              </w:rPr>
              <w:t>гидроусилитель</w:t>
            </w:r>
            <w:proofErr w:type="spellEnd"/>
            <w:r>
              <w:rPr>
                <w:rFonts w:ascii="Times New Roman" w:hAnsi="Times New Roman" w:cs="Times New Roman"/>
                <w:bCs/>
                <w:sz w:val="28"/>
                <w:szCs w:val="28"/>
              </w:rPr>
              <w:t xml:space="preserve"> рулевого механизма трактора МТЗ -80? Ответ: </w:t>
            </w:r>
            <w:proofErr w:type="spellStart"/>
            <w:r>
              <w:rPr>
                <w:rFonts w:ascii="Times New Roman" w:hAnsi="Times New Roman" w:cs="Times New Roman"/>
                <w:bCs/>
                <w:sz w:val="28"/>
                <w:szCs w:val="28"/>
              </w:rPr>
              <w:t>Гидроусилитель</w:t>
            </w:r>
            <w:proofErr w:type="spellEnd"/>
            <w:r>
              <w:rPr>
                <w:rFonts w:ascii="Times New Roman" w:hAnsi="Times New Roman" w:cs="Times New Roman"/>
                <w:bCs/>
                <w:sz w:val="28"/>
                <w:szCs w:val="28"/>
              </w:rPr>
              <w:t xml:space="preserve"> рулевого механизма трактора МТЗ -80 включает в себя насос, реверсивный распределитель, редукционный 1 и предохранительный 7 клапаны, гидроцилиндр, фильтр 8, датчик автоматической блокировки дифференциала (АБД) заднего моста.</w:t>
            </w:r>
          </w:p>
          <w:p w:rsidR="00E72EA9" w:rsidRPr="005315E5" w:rsidRDefault="00E72EA9" w:rsidP="00E72EA9">
            <w:pPr>
              <w:pStyle w:val="a7"/>
              <w:spacing w:line="360" w:lineRule="auto"/>
              <w:ind w:left="360"/>
              <w:jc w:val="both"/>
              <w:rPr>
                <w:rFonts w:ascii="Times New Roman" w:hAnsi="Times New Roman" w:cs="Times New Roman"/>
                <w:bCs/>
                <w:sz w:val="28"/>
                <w:szCs w:val="28"/>
              </w:rPr>
            </w:pPr>
            <w:r>
              <w:rPr>
                <w:rFonts w:ascii="Times New Roman" w:hAnsi="Times New Roman" w:cs="Times New Roman"/>
                <w:bCs/>
                <w:sz w:val="28"/>
                <w:szCs w:val="28"/>
              </w:rPr>
              <w:t>Подведение итогов контроля теоретических знаний студентов (с комментированием оценок и выводами).</w:t>
            </w:r>
          </w:p>
        </w:tc>
      </w:tr>
      <w:tr w:rsidR="008D7653" w:rsidTr="00535086">
        <w:tc>
          <w:tcPr>
            <w:tcW w:w="1844" w:type="dxa"/>
          </w:tcPr>
          <w:p w:rsidR="008D7653" w:rsidRDefault="004F3F52" w:rsidP="005315E5">
            <w:pPr>
              <w:pStyle w:val="a7"/>
              <w:ind w:left="0"/>
              <w:rPr>
                <w:rFonts w:ascii="Times New Roman" w:hAnsi="Times New Roman" w:cs="Times New Roman"/>
                <w:bCs/>
                <w:sz w:val="28"/>
                <w:szCs w:val="28"/>
              </w:rPr>
            </w:pPr>
            <w:r>
              <w:rPr>
                <w:rFonts w:ascii="Times New Roman" w:hAnsi="Times New Roman" w:cs="Times New Roman"/>
                <w:bCs/>
                <w:sz w:val="28"/>
                <w:szCs w:val="28"/>
              </w:rPr>
              <w:lastRenderedPageBreak/>
              <w:t>3.</w:t>
            </w:r>
            <w:r w:rsidR="005315E5">
              <w:rPr>
                <w:rFonts w:ascii="Times New Roman" w:hAnsi="Times New Roman" w:cs="Times New Roman"/>
                <w:bCs/>
                <w:sz w:val="28"/>
                <w:szCs w:val="28"/>
              </w:rPr>
              <w:t>Подготовка к изучению нового материала.</w:t>
            </w:r>
          </w:p>
        </w:tc>
        <w:tc>
          <w:tcPr>
            <w:tcW w:w="2290" w:type="dxa"/>
          </w:tcPr>
          <w:p w:rsidR="008D7653" w:rsidRDefault="00343393" w:rsidP="00C33EE7">
            <w:pPr>
              <w:pStyle w:val="a7"/>
              <w:ind w:left="0"/>
              <w:rPr>
                <w:rFonts w:ascii="Times New Roman" w:hAnsi="Times New Roman" w:cs="Times New Roman"/>
                <w:bCs/>
                <w:sz w:val="28"/>
                <w:szCs w:val="28"/>
              </w:rPr>
            </w:pPr>
            <w:r>
              <w:rPr>
                <w:rFonts w:ascii="Times New Roman" w:hAnsi="Times New Roman" w:cs="Times New Roman"/>
                <w:bCs/>
                <w:sz w:val="28"/>
                <w:szCs w:val="28"/>
              </w:rPr>
              <w:t>Решение ситуационных задач</w:t>
            </w:r>
            <w:r w:rsidR="00C33EE7">
              <w:rPr>
                <w:rFonts w:ascii="Times New Roman" w:hAnsi="Times New Roman" w:cs="Times New Roman"/>
                <w:bCs/>
                <w:sz w:val="28"/>
                <w:szCs w:val="28"/>
              </w:rPr>
              <w:t>, ответы на вопросы</w:t>
            </w:r>
            <w:r>
              <w:rPr>
                <w:rFonts w:ascii="Times New Roman" w:hAnsi="Times New Roman" w:cs="Times New Roman"/>
                <w:bCs/>
                <w:sz w:val="28"/>
                <w:szCs w:val="28"/>
              </w:rPr>
              <w:t xml:space="preserve"> с целью подведения студентов к </w:t>
            </w:r>
            <w:r w:rsidR="00C33EE7">
              <w:rPr>
                <w:rFonts w:ascii="Times New Roman" w:hAnsi="Times New Roman" w:cs="Times New Roman"/>
                <w:bCs/>
                <w:sz w:val="28"/>
                <w:szCs w:val="28"/>
              </w:rPr>
              <w:t>теме</w:t>
            </w:r>
            <w:r>
              <w:rPr>
                <w:rFonts w:ascii="Times New Roman" w:hAnsi="Times New Roman" w:cs="Times New Roman"/>
                <w:bCs/>
                <w:sz w:val="28"/>
                <w:szCs w:val="28"/>
              </w:rPr>
              <w:t xml:space="preserve"> урока.</w:t>
            </w:r>
          </w:p>
        </w:tc>
        <w:tc>
          <w:tcPr>
            <w:tcW w:w="2529" w:type="dxa"/>
            <w:gridSpan w:val="2"/>
          </w:tcPr>
          <w:p w:rsidR="008D7653" w:rsidRDefault="00C33EE7" w:rsidP="005315E5">
            <w:pPr>
              <w:pStyle w:val="a7"/>
              <w:ind w:left="0"/>
              <w:rPr>
                <w:rFonts w:ascii="Times New Roman" w:hAnsi="Times New Roman" w:cs="Times New Roman"/>
                <w:bCs/>
                <w:sz w:val="28"/>
                <w:szCs w:val="28"/>
              </w:rPr>
            </w:pPr>
            <w:r>
              <w:rPr>
                <w:rFonts w:ascii="Times New Roman" w:hAnsi="Times New Roman" w:cs="Times New Roman"/>
                <w:bCs/>
                <w:sz w:val="28"/>
                <w:szCs w:val="28"/>
              </w:rPr>
              <w:t>Решение ситуационных задач, ответы на вопросы.</w:t>
            </w:r>
          </w:p>
        </w:tc>
        <w:tc>
          <w:tcPr>
            <w:tcW w:w="1985" w:type="dxa"/>
          </w:tcPr>
          <w:p w:rsidR="008D7653" w:rsidRDefault="00343393" w:rsidP="005315E5">
            <w:pPr>
              <w:pStyle w:val="a7"/>
              <w:ind w:left="0"/>
              <w:rPr>
                <w:rFonts w:ascii="Times New Roman" w:hAnsi="Times New Roman" w:cs="Times New Roman"/>
                <w:bCs/>
                <w:sz w:val="28"/>
                <w:szCs w:val="28"/>
              </w:rPr>
            </w:pPr>
            <w:r>
              <w:rPr>
                <w:rFonts w:ascii="Times New Roman" w:hAnsi="Times New Roman" w:cs="Times New Roman"/>
                <w:bCs/>
                <w:sz w:val="28"/>
                <w:szCs w:val="28"/>
              </w:rPr>
              <w:t>Самостоятельная работа студентов.</w:t>
            </w:r>
          </w:p>
        </w:tc>
        <w:tc>
          <w:tcPr>
            <w:tcW w:w="1134" w:type="dxa"/>
          </w:tcPr>
          <w:p w:rsidR="008D7653" w:rsidRDefault="00343393" w:rsidP="005315E5">
            <w:pPr>
              <w:pStyle w:val="a7"/>
              <w:ind w:left="0"/>
              <w:rPr>
                <w:rFonts w:ascii="Times New Roman" w:hAnsi="Times New Roman" w:cs="Times New Roman"/>
                <w:bCs/>
                <w:sz w:val="28"/>
                <w:szCs w:val="28"/>
              </w:rPr>
            </w:pPr>
            <w:r>
              <w:rPr>
                <w:rFonts w:ascii="Times New Roman" w:hAnsi="Times New Roman" w:cs="Times New Roman"/>
                <w:bCs/>
                <w:sz w:val="28"/>
                <w:szCs w:val="28"/>
              </w:rPr>
              <w:t>10 мин.</w:t>
            </w:r>
          </w:p>
        </w:tc>
      </w:tr>
      <w:tr w:rsidR="00343393" w:rsidTr="00535086">
        <w:tc>
          <w:tcPr>
            <w:tcW w:w="9782" w:type="dxa"/>
            <w:gridSpan w:val="6"/>
          </w:tcPr>
          <w:p w:rsidR="00343393" w:rsidRDefault="00343393" w:rsidP="00343393">
            <w:pPr>
              <w:pStyle w:val="a7"/>
              <w:spacing w:line="360" w:lineRule="auto"/>
              <w:ind w:left="0"/>
              <w:rPr>
                <w:rFonts w:ascii="Times New Roman" w:hAnsi="Times New Roman" w:cs="Times New Roman"/>
                <w:bCs/>
                <w:sz w:val="28"/>
                <w:szCs w:val="28"/>
              </w:rPr>
            </w:pPr>
            <w:r>
              <w:rPr>
                <w:rFonts w:ascii="Times New Roman" w:hAnsi="Times New Roman" w:cs="Times New Roman"/>
                <w:bCs/>
                <w:sz w:val="28"/>
                <w:szCs w:val="28"/>
              </w:rPr>
              <w:t>Метод – работа в группах.</w:t>
            </w:r>
          </w:p>
          <w:p w:rsidR="00343393" w:rsidRDefault="00343393" w:rsidP="00343393">
            <w:pPr>
              <w:pStyle w:val="a7"/>
              <w:spacing w:line="360" w:lineRule="auto"/>
              <w:ind w:left="0"/>
              <w:rPr>
                <w:rFonts w:ascii="Times New Roman" w:hAnsi="Times New Roman" w:cs="Times New Roman"/>
                <w:bCs/>
                <w:sz w:val="28"/>
                <w:szCs w:val="28"/>
              </w:rPr>
            </w:pPr>
            <w:r>
              <w:rPr>
                <w:rFonts w:ascii="Times New Roman" w:hAnsi="Times New Roman" w:cs="Times New Roman"/>
                <w:bCs/>
                <w:sz w:val="28"/>
                <w:szCs w:val="28"/>
              </w:rPr>
              <w:t>Методический прием – самостоятельная работа.</w:t>
            </w:r>
          </w:p>
          <w:p w:rsidR="00343393" w:rsidRDefault="00343393" w:rsidP="00343393">
            <w:pPr>
              <w:pStyle w:val="a7"/>
              <w:spacing w:line="360" w:lineRule="auto"/>
              <w:ind w:left="0"/>
              <w:rPr>
                <w:rFonts w:ascii="Times New Roman" w:hAnsi="Times New Roman" w:cs="Times New Roman"/>
                <w:bCs/>
                <w:sz w:val="28"/>
                <w:szCs w:val="28"/>
              </w:rPr>
            </w:pPr>
            <w:r>
              <w:rPr>
                <w:rFonts w:ascii="Times New Roman" w:hAnsi="Times New Roman" w:cs="Times New Roman"/>
                <w:bCs/>
                <w:sz w:val="28"/>
                <w:szCs w:val="28"/>
              </w:rPr>
              <w:t>Форма обучения – групповая деятельность.</w:t>
            </w:r>
          </w:p>
          <w:p w:rsidR="00343393" w:rsidRDefault="00343393" w:rsidP="00884A81">
            <w:pPr>
              <w:pStyle w:val="a7"/>
              <w:spacing w:line="360" w:lineRule="auto"/>
              <w:ind w:left="0"/>
              <w:rPr>
                <w:rFonts w:ascii="Times New Roman" w:hAnsi="Times New Roman" w:cs="Times New Roman"/>
                <w:bCs/>
                <w:sz w:val="28"/>
                <w:szCs w:val="28"/>
              </w:rPr>
            </w:pPr>
            <w:r>
              <w:rPr>
                <w:rFonts w:ascii="Times New Roman" w:hAnsi="Times New Roman" w:cs="Times New Roman"/>
                <w:bCs/>
                <w:sz w:val="28"/>
                <w:szCs w:val="28"/>
              </w:rPr>
              <w:t>Средства</w:t>
            </w:r>
            <w:r w:rsidR="009F5D69">
              <w:rPr>
                <w:rFonts w:ascii="Times New Roman" w:hAnsi="Times New Roman" w:cs="Times New Roman"/>
                <w:bCs/>
                <w:sz w:val="28"/>
                <w:szCs w:val="28"/>
              </w:rPr>
              <w:t xml:space="preserve"> обучения – ситуационные задачи, вопросы, приближающие студента к теме урока.</w:t>
            </w:r>
          </w:p>
          <w:p w:rsidR="00343393" w:rsidRDefault="000E2D5A" w:rsidP="00E72EA9">
            <w:pPr>
              <w:pStyle w:val="a7"/>
              <w:spacing w:line="360" w:lineRule="auto"/>
              <w:ind w:left="0"/>
              <w:jc w:val="both"/>
              <w:rPr>
                <w:rFonts w:ascii="Times New Roman" w:hAnsi="Times New Roman" w:cs="Times New Roman"/>
                <w:bCs/>
                <w:sz w:val="28"/>
                <w:szCs w:val="28"/>
              </w:rPr>
            </w:pPr>
            <w:r w:rsidRPr="000E2D5A">
              <w:rPr>
                <w:rFonts w:ascii="Times New Roman" w:hAnsi="Times New Roman" w:cs="Times New Roman"/>
                <w:b/>
                <w:bCs/>
                <w:sz w:val="28"/>
                <w:szCs w:val="28"/>
              </w:rPr>
              <w:t>1 задача:</w:t>
            </w:r>
            <w:r>
              <w:rPr>
                <w:rFonts w:ascii="Times New Roman" w:hAnsi="Times New Roman" w:cs="Times New Roman"/>
                <w:bCs/>
                <w:sz w:val="28"/>
                <w:szCs w:val="28"/>
              </w:rPr>
              <w:t xml:space="preserve"> При движении на тракторе Вы заметили, что стрелка амперметра отклоняется влево (показывает отклонение -30), что это значит?</w:t>
            </w:r>
          </w:p>
          <w:p w:rsidR="000E2D5A" w:rsidRDefault="000E2D5A" w:rsidP="00E72EA9">
            <w:pPr>
              <w:pStyle w:val="a7"/>
              <w:spacing w:line="360" w:lineRule="auto"/>
              <w:ind w:left="0"/>
              <w:jc w:val="both"/>
              <w:rPr>
                <w:rFonts w:ascii="Times New Roman" w:hAnsi="Times New Roman" w:cs="Times New Roman"/>
                <w:bCs/>
                <w:sz w:val="28"/>
                <w:szCs w:val="28"/>
              </w:rPr>
            </w:pPr>
            <w:proofErr w:type="spellStart"/>
            <w:r w:rsidRPr="0004071B">
              <w:rPr>
                <w:rFonts w:ascii="Times New Roman" w:hAnsi="Times New Roman" w:cs="Times New Roman"/>
                <w:b/>
                <w:bCs/>
                <w:sz w:val="28"/>
                <w:szCs w:val="28"/>
              </w:rPr>
              <w:t>Ответ</w:t>
            </w:r>
            <w:proofErr w:type="gramStart"/>
            <w:r w:rsidRPr="0004071B">
              <w:rPr>
                <w:rFonts w:ascii="Times New Roman" w:hAnsi="Times New Roman" w:cs="Times New Roman"/>
                <w:b/>
                <w:bCs/>
                <w:sz w:val="28"/>
                <w:szCs w:val="28"/>
              </w:rPr>
              <w:t>:</w:t>
            </w:r>
            <w:r w:rsidRPr="000E2D5A">
              <w:rPr>
                <w:rFonts w:ascii="Times New Roman" w:hAnsi="Times New Roman" w:cs="Times New Roman"/>
                <w:bCs/>
                <w:sz w:val="28"/>
                <w:szCs w:val="28"/>
              </w:rPr>
              <w:t>Д</w:t>
            </w:r>
            <w:proofErr w:type="gramEnd"/>
            <w:r w:rsidRPr="000E2D5A">
              <w:rPr>
                <w:rFonts w:ascii="Times New Roman" w:hAnsi="Times New Roman" w:cs="Times New Roman"/>
                <w:bCs/>
                <w:sz w:val="28"/>
                <w:szCs w:val="28"/>
              </w:rPr>
              <w:t>анная</w:t>
            </w:r>
            <w:proofErr w:type="spellEnd"/>
            <w:r w:rsidRPr="000E2D5A">
              <w:rPr>
                <w:rFonts w:ascii="Times New Roman" w:hAnsi="Times New Roman" w:cs="Times New Roman"/>
                <w:bCs/>
                <w:sz w:val="28"/>
                <w:szCs w:val="28"/>
              </w:rPr>
              <w:t xml:space="preserve"> неисправность свидетельствует о том, что не происходит зарядка аккумуляторной батареи. Необходимо прекратить движение, выявить причину и устранить неисправность. Самой распространенной причиной является загрязнение или обрыв привода генератора (замасливание или обрыв ремня). Для устранения необходимо натянуть или заменить ремень привода </w:t>
            </w:r>
            <w:r w:rsidRPr="000E2D5A">
              <w:rPr>
                <w:rFonts w:ascii="Times New Roman" w:hAnsi="Times New Roman" w:cs="Times New Roman"/>
                <w:bCs/>
                <w:sz w:val="28"/>
                <w:szCs w:val="28"/>
              </w:rPr>
              <w:lastRenderedPageBreak/>
              <w:t>генератора.</w:t>
            </w:r>
          </w:p>
          <w:p w:rsidR="000E2D5A" w:rsidRDefault="00EC35E6" w:rsidP="000E2D5A">
            <w:pPr>
              <w:pStyle w:val="a7"/>
              <w:spacing w:line="360" w:lineRule="auto"/>
              <w:ind w:left="0"/>
              <w:jc w:val="both"/>
              <w:rPr>
                <w:rFonts w:ascii="Times New Roman" w:hAnsi="Times New Roman" w:cs="Times New Roman"/>
                <w:bCs/>
                <w:sz w:val="28"/>
                <w:szCs w:val="28"/>
              </w:rPr>
            </w:pPr>
            <w:r>
              <w:rPr>
                <w:rFonts w:ascii="Times New Roman" w:hAnsi="Times New Roman" w:cs="Times New Roman"/>
                <w:b/>
                <w:bCs/>
                <w:sz w:val="28"/>
                <w:szCs w:val="28"/>
              </w:rPr>
              <w:t>2</w:t>
            </w:r>
            <w:r w:rsidR="000E2D5A" w:rsidRPr="000E2D5A">
              <w:rPr>
                <w:rFonts w:ascii="Times New Roman" w:hAnsi="Times New Roman" w:cs="Times New Roman"/>
                <w:b/>
                <w:bCs/>
                <w:sz w:val="28"/>
                <w:szCs w:val="28"/>
              </w:rPr>
              <w:t xml:space="preserve"> задача:</w:t>
            </w:r>
            <w:r w:rsidR="000E2D5A">
              <w:rPr>
                <w:rFonts w:ascii="Times New Roman" w:hAnsi="Times New Roman" w:cs="Times New Roman"/>
                <w:bCs/>
                <w:sz w:val="28"/>
                <w:szCs w:val="28"/>
              </w:rPr>
              <w:t xml:space="preserve"> При запуске двигателя стартером коленчатый вал проворачивается медленно и останавливается</w:t>
            </w:r>
            <w:r w:rsidR="00C56E1E">
              <w:rPr>
                <w:rFonts w:ascii="Times New Roman" w:hAnsi="Times New Roman" w:cs="Times New Roman"/>
                <w:bCs/>
                <w:sz w:val="28"/>
                <w:szCs w:val="28"/>
              </w:rPr>
              <w:t>, электрические лампочки горят недостаточно ярко, тихий звуковой сигнал</w:t>
            </w:r>
            <w:r w:rsidR="000E2D5A">
              <w:rPr>
                <w:rFonts w:ascii="Times New Roman" w:hAnsi="Times New Roman" w:cs="Times New Roman"/>
                <w:bCs/>
                <w:sz w:val="28"/>
                <w:szCs w:val="28"/>
              </w:rPr>
              <w:t xml:space="preserve">?  </w:t>
            </w:r>
            <w:r w:rsidR="00C56E1E">
              <w:rPr>
                <w:rFonts w:ascii="Times New Roman" w:hAnsi="Times New Roman" w:cs="Times New Roman"/>
                <w:bCs/>
                <w:sz w:val="28"/>
                <w:szCs w:val="28"/>
              </w:rPr>
              <w:t>О какой неисправности идет речь?</w:t>
            </w:r>
          </w:p>
          <w:p w:rsidR="00C56E1E" w:rsidRDefault="00C56E1E" w:rsidP="000E2D5A">
            <w:pPr>
              <w:pStyle w:val="a7"/>
              <w:spacing w:line="360" w:lineRule="auto"/>
              <w:ind w:left="0"/>
              <w:jc w:val="both"/>
              <w:rPr>
                <w:rFonts w:ascii="Times New Roman" w:hAnsi="Times New Roman" w:cs="Times New Roman"/>
                <w:bCs/>
                <w:sz w:val="28"/>
                <w:szCs w:val="28"/>
              </w:rPr>
            </w:pPr>
            <w:proofErr w:type="spellStart"/>
            <w:r w:rsidRPr="0004071B">
              <w:rPr>
                <w:rFonts w:ascii="Times New Roman" w:hAnsi="Times New Roman" w:cs="Times New Roman"/>
                <w:b/>
                <w:bCs/>
                <w:sz w:val="28"/>
                <w:szCs w:val="28"/>
              </w:rPr>
              <w:t>Ответ</w:t>
            </w:r>
            <w:proofErr w:type="gramStart"/>
            <w:r w:rsidRPr="0004071B">
              <w:rPr>
                <w:rFonts w:ascii="Times New Roman" w:hAnsi="Times New Roman" w:cs="Times New Roman"/>
                <w:b/>
                <w:bCs/>
                <w:sz w:val="28"/>
                <w:szCs w:val="28"/>
              </w:rPr>
              <w:t>:</w:t>
            </w:r>
            <w:r w:rsidRPr="00C56E1E">
              <w:rPr>
                <w:rFonts w:ascii="Times New Roman" w:hAnsi="Times New Roman" w:cs="Times New Roman"/>
                <w:bCs/>
                <w:sz w:val="28"/>
                <w:szCs w:val="28"/>
              </w:rPr>
              <w:t>Д</w:t>
            </w:r>
            <w:proofErr w:type="gramEnd"/>
            <w:r w:rsidRPr="00C56E1E">
              <w:rPr>
                <w:rFonts w:ascii="Times New Roman" w:hAnsi="Times New Roman" w:cs="Times New Roman"/>
                <w:bCs/>
                <w:sz w:val="28"/>
                <w:szCs w:val="28"/>
              </w:rPr>
              <w:t>анная</w:t>
            </w:r>
            <w:proofErr w:type="spellEnd"/>
            <w:r w:rsidRPr="00C56E1E">
              <w:rPr>
                <w:rFonts w:ascii="Times New Roman" w:hAnsi="Times New Roman" w:cs="Times New Roman"/>
                <w:bCs/>
                <w:sz w:val="28"/>
                <w:szCs w:val="28"/>
              </w:rPr>
              <w:t xml:space="preserve"> неисправность присуща нескольким причинам. 1 - разряжена аккумуляторная батарея. Необходимо определить степень разряда АКБ и при необходимости зарядить. 2 – Окислены выводные зажимы батареи.  Для устранения неисправности необходимо зачистить выводные зажимы батареи и наконечники проводов. 3 - Данная неисправность может возникать при коротком замыкании в одной или нескольких банках батареи. В данном случае это свидетельствует о том, что плотность электролита в одной из банок значительно ниже, чем в остальных и напряжение при проверке нагрузочной вилкой будет близко к нулю. Если при зарядке происходит незначительное повышение плотности электролита наряду с высоким нагревом электролита по сравнению с остальными банками, то АКБ необходимо сдать в ремонт.</w:t>
            </w:r>
          </w:p>
          <w:p w:rsidR="000E2D5A" w:rsidRDefault="000E2D5A" w:rsidP="00C56E1E">
            <w:pPr>
              <w:pStyle w:val="a7"/>
              <w:spacing w:line="360" w:lineRule="auto"/>
              <w:ind w:left="0"/>
              <w:jc w:val="both"/>
              <w:rPr>
                <w:rFonts w:ascii="Times New Roman" w:hAnsi="Times New Roman" w:cs="Times New Roman"/>
                <w:bCs/>
                <w:sz w:val="28"/>
                <w:szCs w:val="28"/>
              </w:rPr>
            </w:pPr>
            <w:proofErr w:type="spellStart"/>
            <w:r w:rsidRPr="00C33EE7">
              <w:rPr>
                <w:rFonts w:ascii="Times New Roman" w:hAnsi="Times New Roman" w:cs="Times New Roman"/>
                <w:b/>
                <w:bCs/>
                <w:sz w:val="28"/>
                <w:szCs w:val="28"/>
              </w:rPr>
              <w:t>Вопрос</w:t>
            </w:r>
            <w:proofErr w:type="gramStart"/>
            <w:r w:rsidRPr="00C33EE7">
              <w:rPr>
                <w:rFonts w:ascii="Times New Roman" w:hAnsi="Times New Roman" w:cs="Times New Roman"/>
                <w:b/>
                <w:bCs/>
                <w:sz w:val="28"/>
                <w:szCs w:val="28"/>
              </w:rPr>
              <w:t>:</w:t>
            </w:r>
            <w:r w:rsidR="00C56E1E">
              <w:rPr>
                <w:rFonts w:ascii="Times New Roman" w:hAnsi="Times New Roman" w:cs="Times New Roman"/>
                <w:bCs/>
                <w:sz w:val="28"/>
                <w:szCs w:val="28"/>
              </w:rPr>
              <w:t>К</w:t>
            </w:r>
            <w:proofErr w:type="gramEnd"/>
            <w:r w:rsidR="00C56E1E">
              <w:rPr>
                <w:rFonts w:ascii="Times New Roman" w:hAnsi="Times New Roman" w:cs="Times New Roman"/>
                <w:bCs/>
                <w:sz w:val="28"/>
                <w:szCs w:val="28"/>
              </w:rPr>
              <w:t>акой</w:t>
            </w:r>
            <w:proofErr w:type="spellEnd"/>
            <w:r w:rsidR="00C56E1E">
              <w:rPr>
                <w:rFonts w:ascii="Times New Roman" w:hAnsi="Times New Roman" w:cs="Times New Roman"/>
                <w:bCs/>
                <w:sz w:val="28"/>
                <w:szCs w:val="28"/>
              </w:rPr>
              <w:t xml:space="preserve"> прибор в системе электрооборудования неисправен? Необходимо обсудить в группах и дать ответ. </w:t>
            </w:r>
            <w:r w:rsidR="00C56E1E" w:rsidRPr="00C33EE7">
              <w:rPr>
                <w:rFonts w:ascii="Times New Roman" w:hAnsi="Times New Roman" w:cs="Times New Roman"/>
                <w:b/>
                <w:bCs/>
                <w:sz w:val="28"/>
                <w:szCs w:val="28"/>
              </w:rPr>
              <w:t>Правильный ответ:</w:t>
            </w:r>
            <w:r w:rsidR="00C56E1E">
              <w:rPr>
                <w:rFonts w:ascii="Times New Roman" w:hAnsi="Times New Roman" w:cs="Times New Roman"/>
                <w:bCs/>
                <w:sz w:val="28"/>
                <w:szCs w:val="28"/>
              </w:rPr>
              <w:t xml:space="preserve"> Аккумуляторная батарея.</w:t>
            </w:r>
          </w:p>
          <w:p w:rsidR="00EC35E6" w:rsidRDefault="00D54065" w:rsidP="00D54065">
            <w:pPr>
              <w:pStyle w:val="a7"/>
              <w:spacing w:line="360" w:lineRule="auto"/>
              <w:ind w:left="0" w:firstLine="776"/>
              <w:jc w:val="both"/>
              <w:rPr>
                <w:rFonts w:ascii="Times New Roman" w:hAnsi="Times New Roman" w:cs="Times New Roman"/>
                <w:bCs/>
                <w:sz w:val="28"/>
                <w:szCs w:val="28"/>
              </w:rPr>
            </w:pPr>
            <w:r w:rsidRPr="00D54065">
              <w:rPr>
                <w:rFonts w:ascii="Times New Roman" w:hAnsi="Times New Roman" w:cs="Times New Roman"/>
                <w:bCs/>
                <w:sz w:val="28"/>
                <w:szCs w:val="28"/>
              </w:rPr>
              <w:t xml:space="preserve">Сейчас необходимо каждому </w:t>
            </w:r>
            <w:r>
              <w:rPr>
                <w:rFonts w:ascii="Times New Roman" w:hAnsi="Times New Roman" w:cs="Times New Roman"/>
                <w:bCs/>
                <w:sz w:val="28"/>
                <w:szCs w:val="28"/>
              </w:rPr>
              <w:t>варианту</w:t>
            </w:r>
            <w:r w:rsidRPr="00D54065">
              <w:rPr>
                <w:rFonts w:ascii="Times New Roman" w:hAnsi="Times New Roman" w:cs="Times New Roman"/>
                <w:bCs/>
                <w:sz w:val="28"/>
                <w:szCs w:val="28"/>
              </w:rPr>
              <w:t xml:space="preserve"> ответить на вопрос</w:t>
            </w:r>
            <w:r>
              <w:rPr>
                <w:rFonts w:ascii="Times New Roman" w:hAnsi="Times New Roman" w:cs="Times New Roman"/>
                <w:bCs/>
                <w:sz w:val="28"/>
                <w:szCs w:val="28"/>
              </w:rPr>
              <w:t xml:space="preserve"> (мозговой штурм) (слайд №8).</w:t>
            </w:r>
            <w:r w:rsidRPr="00D54065">
              <w:rPr>
                <w:rFonts w:ascii="Times New Roman" w:hAnsi="Times New Roman" w:cs="Times New Roman"/>
                <w:bCs/>
                <w:sz w:val="28"/>
                <w:szCs w:val="28"/>
              </w:rPr>
              <w:t xml:space="preserve"> Для этого Вам придется вспомнить пройденный материал из учебных дисциплин физика, </w:t>
            </w:r>
            <w:r>
              <w:rPr>
                <w:rFonts w:ascii="Times New Roman" w:hAnsi="Times New Roman" w:cs="Times New Roman"/>
                <w:bCs/>
                <w:sz w:val="28"/>
                <w:szCs w:val="28"/>
              </w:rPr>
              <w:t>химия</w:t>
            </w:r>
            <w:r w:rsidRPr="00D54065">
              <w:rPr>
                <w:rFonts w:ascii="Times New Roman" w:hAnsi="Times New Roman" w:cs="Times New Roman"/>
                <w:bCs/>
                <w:sz w:val="28"/>
                <w:szCs w:val="28"/>
              </w:rPr>
              <w:t xml:space="preserve">, и других, а также использовать свои практические жизненные знания. </w:t>
            </w:r>
            <w:r>
              <w:rPr>
                <w:rFonts w:ascii="Times New Roman" w:hAnsi="Times New Roman" w:cs="Times New Roman"/>
                <w:bCs/>
                <w:sz w:val="28"/>
                <w:szCs w:val="28"/>
              </w:rPr>
              <w:t>Р</w:t>
            </w:r>
            <w:r w:rsidR="00A55FA4">
              <w:rPr>
                <w:rFonts w:ascii="Times New Roman" w:hAnsi="Times New Roman" w:cs="Times New Roman"/>
                <w:bCs/>
                <w:sz w:val="28"/>
                <w:szCs w:val="28"/>
              </w:rPr>
              <w:t xml:space="preserve">аздаются </w:t>
            </w:r>
            <w:r w:rsidR="00C324C1">
              <w:rPr>
                <w:rFonts w:ascii="Times New Roman" w:hAnsi="Times New Roman" w:cs="Times New Roman"/>
                <w:bCs/>
                <w:sz w:val="28"/>
                <w:szCs w:val="28"/>
              </w:rPr>
              <w:t xml:space="preserve">чистые </w:t>
            </w:r>
            <w:r w:rsidR="00A55FA4">
              <w:rPr>
                <w:rFonts w:ascii="Times New Roman" w:hAnsi="Times New Roman" w:cs="Times New Roman"/>
                <w:bCs/>
                <w:sz w:val="28"/>
                <w:szCs w:val="28"/>
              </w:rPr>
              <w:t>лист</w:t>
            </w:r>
            <w:r w:rsidR="00C324C1">
              <w:rPr>
                <w:rFonts w:ascii="Times New Roman" w:hAnsi="Times New Roman" w:cs="Times New Roman"/>
                <w:bCs/>
                <w:sz w:val="28"/>
                <w:szCs w:val="28"/>
              </w:rPr>
              <w:t>ы</w:t>
            </w:r>
            <w:r w:rsidR="00A55FA4">
              <w:rPr>
                <w:rFonts w:ascii="Times New Roman" w:hAnsi="Times New Roman" w:cs="Times New Roman"/>
                <w:bCs/>
                <w:sz w:val="28"/>
                <w:szCs w:val="28"/>
              </w:rPr>
              <w:t xml:space="preserve"> для ответов на </w:t>
            </w:r>
            <w:r w:rsidR="00EC35E6">
              <w:rPr>
                <w:rFonts w:ascii="Times New Roman" w:hAnsi="Times New Roman" w:cs="Times New Roman"/>
                <w:bCs/>
                <w:sz w:val="28"/>
                <w:szCs w:val="28"/>
              </w:rPr>
              <w:t>вопросы</w:t>
            </w:r>
            <w:r w:rsidR="00A55FA4">
              <w:rPr>
                <w:rFonts w:ascii="Times New Roman" w:hAnsi="Times New Roman" w:cs="Times New Roman"/>
                <w:bCs/>
                <w:sz w:val="28"/>
                <w:szCs w:val="28"/>
              </w:rPr>
              <w:t>,</w:t>
            </w:r>
            <w:r w:rsidR="00EC35E6">
              <w:rPr>
                <w:rFonts w:ascii="Times New Roman" w:hAnsi="Times New Roman" w:cs="Times New Roman"/>
                <w:bCs/>
                <w:sz w:val="28"/>
                <w:szCs w:val="28"/>
              </w:rPr>
              <w:t xml:space="preserve"> тем самым подводя их к теме урока.</w:t>
            </w:r>
            <w:r w:rsidR="00A55FA4">
              <w:rPr>
                <w:rFonts w:ascii="Times New Roman" w:hAnsi="Times New Roman" w:cs="Times New Roman"/>
                <w:bCs/>
                <w:sz w:val="28"/>
                <w:szCs w:val="28"/>
              </w:rPr>
              <w:t xml:space="preserve"> (3-5 мин.)</w:t>
            </w:r>
          </w:p>
          <w:p w:rsidR="0004071B" w:rsidRDefault="0004071B" w:rsidP="0004071B">
            <w:pPr>
              <w:pStyle w:val="a7"/>
              <w:numPr>
                <w:ilvl w:val="0"/>
                <w:numId w:val="8"/>
              </w:numPr>
              <w:spacing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Какие источники электрической энергии вы знаете? </w:t>
            </w:r>
          </w:p>
          <w:p w:rsidR="0004071B" w:rsidRDefault="0004071B" w:rsidP="0004071B">
            <w:pPr>
              <w:spacing w:line="360" w:lineRule="auto"/>
              <w:jc w:val="both"/>
              <w:rPr>
                <w:rFonts w:ascii="Times New Roman" w:hAnsi="Times New Roman" w:cs="Times New Roman"/>
                <w:bCs/>
                <w:sz w:val="28"/>
                <w:szCs w:val="28"/>
              </w:rPr>
            </w:pPr>
            <w:r w:rsidRPr="0004071B">
              <w:rPr>
                <w:rFonts w:ascii="Times New Roman" w:hAnsi="Times New Roman" w:cs="Times New Roman"/>
                <w:bCs/>
                <w:sz w:val="28"/>
                <w:szCs w:val="28"/>
              </w:rPr>
              <w:t>Ответ:</w:t>
            </w:r>
            <w:r>
              <w:rPr>
                <w:rFonts w:ascii="Times New Roman" w:hAnsi="Times New Roman" w:cs="Times New Roman"/>
                <w:bCs/>
                <w:sz w:val="28"/>
                <w:szCs w:val="28"/>
              </w:rPr>
              <w:t xml:space="preserve"> К источникам электрической энергии относятся аккумуляторная батарея, генератор и магнето.</w:t>
            </w:r>
          </w:p>
          <w:p w:rsidR="009531DB" w:rsidRDefault="009531DB" w:rsidP="0004071B">
            <w:pPr>
              <w:spacing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2. В каком приборе электрооборудования происходит последовательное превращение электрической энергии в </w:t>
            </w:r>
            <w:proofErr w:type="gramStart"/>
            <w:r>
              <w:rPr>
                <w:rFonts w:ascii="Times New Roman" w:hAnsi="Times New Roman" w:cs="Times New Roman"/>
                <w:bCs/>
                <w:sz w:val="28"/>
                <w:szCs w:val="28"/>
              </w:rPr>
              <w:t>химическую</w:t>
            </w:r>
            <w:proofErr w:type="gramEnd"/>
            <w:r>
              <w:rPr>
                <w:rFonts w:ascii="Times New Roman" w:hAnsi="Times New Roman" w:cs="Times New Roman"/>
                <w:bCs/>
                <w:sz w:val="28"/>
                <w:szCs w:val="28"/>
              </w:rPr>
              <w:t>, и обратно?</w:t>
            </w:r>
          </w:p>
          <w:p w:rsidR="009531DB" w:rsidRPr="0004071B" w:rsidRDefault="009531DB" w:rsidP="0004071B">
            <w:pPr>
              <w:spacing w:line="360" w:lineRule="auto"/>
              <w:jc w:val="both"/>
              <w:rPr>
                <w:rFonts w:ascii="Times New Roman" w:hAnsi="Times New Roman" w:cs="Times New Roman"/>
                <w:bCs/>
                <w:sz w:val="28"/>
                <w:szCs w:val="28"/>
              </w:rPr>
            </w:pPr>
            <w:r>
              <w:rPr>
                <w:rFonts w:ascii="Times New Roman" w:hAnsi="Times New Roman" w:cs="Times New Roman"/>
                <w:bCs/>
                <w:sz w:val="28"/>
                <w:szCs w:val="28"/>
              </w:rPr>
              <w:t>Ответ: В аккумуляторной батарее.</w:t>
            </w:r>
          </w:p>
          <w:p w:rsidR="009531DB" w:rsidRDefault="009531DB" w:rsidP="0004071B">
            <w:pPr>
              <w:spacing w:line="360" w:lineRule="auto"/>
              <w:jc w:val="both"/>
              <w:rPr>
                <w:rFonts w:ascii="Times New Roman" w:hAnsi="Times New Roman" w:cs="Times New Roman"/>
                <w:bCs/>
                <w:sz w:val="28"/>
                <w:szCs w:val="28"/>
              </w:rPr>
            </w:pPr>
            <w:r>
              <w:rPr>
                <w:rFonts w:ascii="Times New Roman" w:hAnsi="Times New Roman" w:cs="Times New Roman"/>
                <w:bCs/>
                <w:sz w:val="28"/>
                <w:szCs w:val="28"/>
              </w:rPr>
              <w:t>3</w:t>
            </w:r>
            <w:r w:rsidR="0004071B" w:rsidRPr="0004071B">
              <w:rPr>
                <w:rFonts w:ascii="Times New Roman" w:hAnsi="Times New Roman" w:cs="Times New Roman"/>
                <w:bCs/>
                <w:sz w:val="28"/>
                <w:szCs w:val="28"/>
              </w:rPr>
              <w:t>.</w:t>
            </w:r>
            <w:r w:rsidR="00A55FA4">
              <w:rPr>
                <w:rFonts w:ascii="Times New Roman" w:hAnsi="Times New Roman" w:cs="Times New Roman"/>
                <w:bCs/>
                <w:sz w:val="28"/>
                <w:szCs w:val="28"/>
              </w:rPr>
              <w:t>Из личного опыта каждого, как вы думаете н</w:t>
            </w:r>
            <w:r>
              <w:rPr>
                <w:rFonts w:ascii="Times New Roman" w:hAnsi="Times New Roman" w:cs="Times New Roman"/>
                <w:bCs/>
                <w:sz w:val="28"/>
                <w:szCs w:val="28"/>
              </w:rPr>
              <w:t xml:space="preserve">азначение аккумуляторной </w:t>
            </w:r>
            <w:r>
              <w:rPr>
                <w:rFonts w:ascii="Times New Roman" w:hAnsi="Times New Roman" w:cs="Times New Roman"/>
                <w:bCs/>
                <w:sz w:val="28"/>
                <w:szCs w:val="28"/>
              </w:rPr>
              <w:lastRenderedPageBreak/>
              <w:t>батареи?</w:t>
            </w:r>
          </w:p>
          <w:p w:rsidR="00414827" w:rsidRDefault="00414827" w:rsidP="0004071B">
            <w:pPr>
              <w:spacing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Ответ: АКБ </w:t>
            </w:r>
            <w:proofErr w:type="gramStart"/>
            <w:r>
              <w:rPr>
                <w:rFonts w:ascii="Times New Roman" w:hAnsi="Times New Roman" w:cs="Times New Roman"/>
                <w:bCs/>
                <w:sz w:val="28"/>
                <w:szCs w:val="28"/>
              </w:rPr>
              <w:t>предназначена</w:t>
            </w:r>
            <w:proofErr w:type="gramEnd"/>
            <w:r>
              <w:rPr>
                <w:rFonts w:ascii="Times New Roman" w:hAnsi="Times New Roman" w:cs="Times New Roman"/>
                <w:bCs/>
                <w:sz w:val="28"/>
                <w:szCs w:val="28"/>
              </w:rPr>
              <w:t xml:space="preserve"> для питания током потребителей, когда двигатель не работает или работает на малой частоте вращения коленчатого вала.</w:t>
            </w:r>
          </w:p>
          <w:p w:rsidR="009531DB" w:rsidRDefault="009531DB" w:rsidP="0004071B">
            <w:pPr>
              <w:spacing w:line="360" w:lineRule="auto"/>
              <w:jc w:val="both"/>
              <w:rPr>
                <w:rFonts w:ascii="Times New Roman" w:hAnsi="Times New Roman" w:cs="Times New Roman"/>
                <w:bCs/>
                <w:sz w:val="28"/>
                <w:szCs w:val="28"/>
              </w:rPr>
            </w:pPr>
            <w:r>
              <w:rPr>
                <w:rFonts w:ascii="Times New Roman" w:hAnsi="Times New Roman" w:cs="Times New Roman"/>
                <w:bCs/>
                <w:sz w:val="28"/>
                <w:szCs w:val="28"/>
              </w:rPr>
              <w:t>4. Как устроена аккумуляторная батарея?</w:t>
            </w:r>
          </w:p>
          <w:p w:rsidR="00414827" w:rsidRDefault="00414827" w:rsidP="0004071B">
            <w:pPr>
              <w:spacing w:line="360" w:lineRule="auto"/>
              <w:jc w:val="both"/>
              <w:rPr>
                <w:rFonts w:ascii="Times New Roman" w:hAnsi="Times New Roman" w:cs="Times New Roman"/>
                <w:bCs/>
                <w:sz w:val="28"/>
                <w:szCs w:val="28"/>
              </w:rPr>
            </w:pPr>
            <w:r>
              <w:rPr>
                <w:rFonts w:ascii="Times New Roman" w:hAnsi="Times New Roman" w:cs="Times New Roman"/>
                <w:bCs/>
                <w:sz w:val="28"/>
                <w:szCs w:val="28"/>
              </w:rPr>
              <w:t>Ответ: Простейший свинцовый аккумулятор состоит из пластмассовой банки, в которой находится электролит (раствор серной кислоты определенной концентрации в дистиллированной воде) и две свинцовые пластины. Поверхности пластин, погруженные в электролит, покрываются тонким слоем сернокислого свинца в результате химической реакции между свинцом и кислотой.</w:t>
            </w:r>
          </w:p>
          <w:p w:rsidR="00D54065" w:rsidRDefault="00D54065" w:rsidP="00D54065">
            <w:pPr>
              <w:pStyle w:val="a7"/>
              <w:spacing w:line="360" w:lineRule="auto"/>
              <w:ind w:left="0" w:firstLine="742"/>
              <w:jc w:val="both"/>
              <w:rPr>
                <w:rFonts w:ascii="Times New Roman" w:hAnsi="Times New Roman" w:cs="Times New Roman"/>
                <w:bCs/>
                <w:sz w:val="28"/>
                <w:szCs w:val="28"/>
              </w:rPr>
            </w:pPr>
            <w:r>
              <w:rPr>
                <w:rFonts w:ascii="Times New Roman" w:hAnsi="Times New Roman" w:cs="Times New Roman"/>
                <w:bCs/>
                <w:sz w:val="28"/>
                <w:szCs w:val="28"/>
              </w:rPr>
              <w:t xml:space="preserve">Время закончилось, прошу выйти представителей с каждого варианта и ответить на поставленный вопрос. Желающие выходят к доске и отвечают на вопросы. Происходит </w:t>
            </w:r>
            <w:r w:rsidRPr="00A55FA4">
              <w:rPr>
                <w:rFonts w:ascii="Times New Roman" w:hAnsi="Times New Roman" w:cs="Times New Roman"/>
                <w:bCs/>
                <w:sz w:val="28"/>
                <w:szCs w:val="28"/>
              </w:rPr>
              <w:t>обсуждение ответа всей группой.</w:t>
            </w:r>
            <w:r>
              <w:rPr>
                <w:rFonts w:ascii="Times New Roman" w:hAnsi="Times New Roman" w:cs="Times New Roman"/>
                <w:bCs/>
                <w:sz w:val="28"/>
                <w:szCs w:val="28"/>
              </w:rPr>
              <w:t xml:space="preserve"> Преподаватель</w:t>
            </w:r>
            <w:r w:rsidRPr="00A55FA4">
              <w:rPr>
                <w:rFonts w:ascii="Times New Roman" w:hAnsi="Times New Roman" w:cs="Times New Roman"/>
                <w:bCs/>
                <w:sz w:val="28"/>
                <w:szCs w:val="28"/>
              </w:rPr>
              <w:t xml:space="preserve"> при необходимости помога</w:t>
            </w:r>
            <w:r>
              <w:rPr>
                <w:rFonts w:ascii="Times New Roman" w:hAnsi="Times New Roman" w:cs="Times New Roman"/>
                <w:bCs/>
                <w:sz w:val="28"/>
                <w:szCs w:val="28"/>
              </w:rPr>
              <w:t>ет</w:t>
            </w:r>
            <w:r w:rsidRPr="00A55FA4">
              <w:rPr>
                <w:rFonts w:ascii="Times New Roman" w:hAnsi="Times New Roman" w:cs="Times New Roman"/>
                <w:bCs/>
                <w:sz w:val="28"/>
                <w:szCs w:val="28"/>
              </w:rPr>
              <w:t xml:space="preserve"> грамотно сформулировать ответ студентов.</w:t>
            </w:r>
          </w:p>
          <w:p w:rsidR="00D54065" w:rsidRDefault="00D54065" w:rsidP="00D54065">
            <w:pPr>
              <w:pStyle w:val="a7"/>
              <w:spacing w:line="360" w:lineRule="auto"/>
              <w:ind w:left="0" w:firstLine="742"/>
              <w:jc w:val="both"/>
              <w:rPr>
                <w:rFonts w:ascii="Times New Roman" w:hAnsi="Times New Roman" w:cs="Times New Roman"/>
                <w:bCs/>
                <w:sz w:val="28"/>
                <w:szCs w:val="28"/>
              </w:rPr>
            </w:pPr>
            <w:r>
              <w:rPr>
                <w:rFonts w:ascii="Times New Roman" w:hAnsi="Times New Roman" w:cs="Times New Roman"/>
                <w:bCs/>
                <w:sz w:val="28"/>
                <w:szCs w:val="28"/>
              </w:rPr>
              <w:t xml:space="preserve">Все ответы на поставленные вопросы хороши, но необходимы уточнения, поэтому  я предлагаю перейти к уроку для </w:t>
            </w:r>
            <w:r w:rsidRPr="00A55FA4">
              <w:rPr>
                <w:rFonts w:ascii="Times New Roman" w:hAnsi="Times New Roman" w:cs="Times New Roman"/>
                <w:bCs/>
                <w:sz w:val="28"/>
                <w:szCs w:val="28"/>
              </w:rPr>
              <w:t>получени</w:t>
            </w:r>
            <w:r>
              <w:rPr>
                <w:rFonts w:ascii="Times New Roman" w:hAnsi="Times New Roman" w:cs="Times New Roman"/>
                <w:bCs/>
                <w:sz w:val="28"/>
                <w:szCs w:val="28"/>
              </w:rPr>
              <w:t>я</w:t>
            </w:r>
            <w:r w:rsidRPr="00A55FA4">
              <w:rPr>
                <w:rFonts w:ascii="Times New Roman" w:hAnsi="Times New Roman" w:cs="Times New Roman"/>
                <w:bCs/>
                <w:sz w:val="28"/>
                <w:szCs w:val="28"/>
              </w:rPr>
              <w:t xml:space="preserve"> новых знаний по и</w:t>
            </w:r>
            <w:r>
              <w:rPr>
                <w:rFonts w:ascii="Times New Roman" w:hAnsi="Times New Roman" w:cs="Times New Roman"/>
                <w:bCs/>
                <w:sz w:val="28"/>
                <w:szCs w:val="28"/>
              </w:rPr>
              <w:t>зучению устройства и работы АКБ.</w:t>
            </w:r>
            <w:r w:rsidR="004350DE">
              <w:rPr>
                <w:rFonts w:ascii="Times New Roman" w:hAnsi="Times New Roman" w:cs="Times New Roman"/>
                <w:bCs/>
                <w:sz w:val="28"/>
                <w:szCs w:val="28"/>
              </w:rPr>
              <w:t xml:space="preserve"> При просмотре презентации записывать в тетрадь основные моменты: назначение, устройство АКБ и т.д.</w:t>
            </w:r>
          </w:p>
          <w:p w:rsidR="00A71DC0" w:rsidRPr="00E22F0F" w:rsidRDefault="00A71DC0" w:rsidP="00E22F0F">
            <w:pPr>
              <w:spacing w:line="360" w:lineRule="auto"/>
              <w:jc w:val="both"/>
              <w:rPr>
                <w:rFonts w:ascii="Times New Roman" w:hAnsi="Times New Roman" w:cs="Times New Roman"/>
                <w:bCs/>
                <w:sz w:val="28"/>
                <w:szCs w:val="28"/>
              </w:rPr>
            </w:pPr>
          </w:p>
        </w:tc>
      </w:tr>
      <w:tr w:rsidR="005315E5" w:rsidTr="00535086">
        <w:tc>
          <w:tcPr>
            <w:tcW w:w="1844" w:type="dxa"/>
          </w:tcPr>
          <w:p w:rsidR="005315E5" w:rsidRPr="00A71DC0" w:rsidRDefault="00A71DC0" w:rsidP="00A71DC0">
            <w:pPr>
              <w:pStyle w:val="a7"/>
              <w:spacing w:line="360" w:lineRule="auto"/>
              <w:ind w:left="0"/>
              <w:rPr>
                <w:rFonts w:ascii="Times New Roman" w:hAnsi="Times New Roman" w:cs="Times New Roman"/>
                <w:bCs/>
                <w:sz w:val="28"/>
                <w:szCs w:val="28"/>
              </w:rPr>
            </w:pPr>
            <w:r>
              <w:rPr>
                <w:rFonts w:ascii="Times New Roman" w:hAnsi="Times New Roman" w:cs="Times New Roman"/>
                <w:bCs/>
                <w:sz w:val="28"/>
                <w:szCs w:val="28"/>
              </w:rPr>
              <w:lastRenderedPageBreak/>
              <w:t>4. Изучение нового материала.</w:t>
            </w:r>
          </w:p>
        </w:tc>
        <w:tc>
          <w:tcPr>
            <w:tcW w:w="2290" w:type="dxa"/>
          </w:tcPr>
          <w:p w:rsidR="005315E5" w:rsidRDefault="00A71DC0" w:rsidP="00884A81">
            <w:pPr>
              <w:pStyle w:val="a7"/>
              <w:spacing w:line="360" w:lineRule="auto"/>
              <w:ind w:left="0"/>
              <w:rPr>
                <w:rFonts w:ascii="Times New Roman" w:hAnsi="Times New Roman" w:cs="Times New Roman"/>
                <w:bCs/>
                <w:sz w:val="28"/>
                <w:szCs w:val="28"/>
              </w:rPr>
            </w:pPr>
            <w:r>
              <w:rPr>
                <w:rFonts w:ascii="Times New Roman" w:hAnsi="Times New Roman" w:cs="Times New Roman"/>
                <w:bCs/>
                <w:sz w:val="28"/>
                <w:szCs w:val="28"/>
              </w:rPr>
              <w:t>Получение новой информации</w:t>
            </w:r>
          </w:p>
        </w:tc>
        <w:tc>
          <w:tcPr>
            <w:tcW w:w="2529" w:type="dxa"/>
            <w:gridSpan w:val="2"/>
          </w:tcPr>
          <w:p w:rsidR="005315E5" w:rsidRDefault="00A71DC0" w:rsidP="00884A81">
            <w:pPr>
              <w:pStyle w:val="a7"/>
              <w:spacing w:line="360" w:lineRule="auto"/>
              <w:ind w:left="0"/>
              <w:rPr>
                <w:rFonts w:ascii="Times New Roman" w:hAnsi="Times New Roman" w:cs="Times New Roman"/>
                <w:bCs/>
                <w:sz w:val="28"/>
                <w:szCs w:val="28"/>
              </w:rPr>
            </w:pPr>
            <w:r>
              <w:rPr>
                <w:rFonts w:ascii="Times New Roman" w:hAnsi="Times New Roman" w:cs="Times New Roman"/>
                <w:bCs/>
                <w:sz w:val="28"/>
                <w:szCs w:val="28"/>
              </w:rPr>
              <w:t>Рассказ новой информации</w:t>
            </w:r>
          </w:p>
        </w:tc>
        <w:tc>
          <w:tcPr>
            <w:tcW w:w="1985" w:type="dxa"/>
          </w:tcPr>
          <w:p w:rsidR="005315E5" w:rsidRDefault="00A71DC0" w:rsidP="00884A81">
            <w:pPr>
              <w:pStyle w:val="a7"/>
              <w:spacing w:line="360" w:lineRule="auto"/>
              <w:ind w:left="0"/>
              <w:rPr>
                <w:rFonts w:ascii="Times New Roman" w:hAnsi="Times New Roman" w:cs="Times New Roman"/>
                <w:bCs/>
                <w:sz w:val="28"/>
                <w:szCs w:val="28"/>
              </w:rPr>
            </w:pPr>
            <w:r>
              <w:rPr>
                <w:rFonts w:ascii="Times New Roman" w:hAnsi="Times New Roman" w:cs="Times New Roman"/>
                <w:bCs/>
                <w:sz w:val="28"/>
                <w:szCs w:val="28"/>
              </w:rPr>
              <w:t>Самостоятельная работа</w:t>
            </w:r>
          </w:p>
        </w:tc>
        <w:tc>
          <w:tcPr>
            <w:tcW w:w="1134" w:type="dxa"/>
          </w:tcPr>
          <w:p w:rsidR="005315E5" w:rsidRDefault="00A71DC0" w:rsidP="00884A81">
            <w:pPr>
              <w:pStyle w:val="a7"/>
              <w:spacing w:line="360" w:lineRule="auto"/>
              <w:ind w:left="0"/>
              <w:rPr>
                <w:rFonts w:ascii="Times New Roman" w:hAnsi="Times New Roman" w:cs="Times New Roman"/>
                <w:bCs/>
                <w:sz w:val="28"/>
                <w:szCs w:val="28"/>
              </w:rPr>
            </w:pPr>
            <w:r>
              <w:rPr>
                <w:rFonts w:ascii="Times New Roman" w:hAnsi="Times New Roman" w:cs="Times New Roman"/>
                <w:bCs/>
                <w:sz w:val="28"/>
                <w:szCs w:val="28"/>
              </w:rPr>
              <w:t>50 мин.</w:t>
            </w:r>
          </w:p>
        </w:tc>
      </w:tr>
      <w:tr w:rsidR="00A71DC0" w:rsidTr="00535086">
        <w:tc>
          <w:tcPr>
            <w:tcW w:w="9782" w:type="dxa"/>
            <w:gridSpan w:val="6"/>
          </w:tcPr>
          <w:p w:rsidR="00A71DC0" w:rsidRDefault="00A71DC0" w:rsidP="00A71DC0">
            <w:pPr>
              <w:pStyle w:val="a7"/>
              <w:spacing w:line="360" w:lineRule="auto"/>
              <w:ind w:left="0"/>
              <w:rPr>
                <w:rFonts w:ascii="Times New Roman" w:hAnsi="Times New Roman" w:cs="Times New Roman"/>
                <w:bCs/>
                <w:sz w:val="28"/>
                <w:szCs w:val="28"/>
              </w:rPr>
            </w:pPr>
            <w:r>
              <w:rPr>
                <w:rFonts w:ascii="Times New Roman" w:hAnsi="Times New Roman" w:cs="Times New Roman"/>
                <w:bCs/>
                <w:sz w:val="28"/>
                <w:szCs w:val="28"/>
              </w:rPr>
              <w:t xml:space="preserve">Метод – </w:t>
            </w:r>
            <w:r w:rsidR="005D73E5">
              <w:rPr>
                <w:rFonts w:ascii="Times New Roman" w:hAnsi="Times New Roman" w:cs="Times New Roman"/>
                <w:bCs/>
                <w:sz w:val="28"/>
                <w:szCs w:val="28"/>
              </w:rPr>
              <w:t>объяснительно-иллюстративный</w:t>
            </w:r>
            <w:r>
              <w:rPr>
                <w:rFonts w:ascii="Times New Roman" w:hAnsi="Times New Roman" w:cs="Times New Roman"/>
                <w:bCs/>
                <w:sz w:val="28"/>
                <w:szCs w:val="28"/>
              </w:rPr>
              <w:t>.</w:t>
            </w:r>
          </w:p>
          <w:p w:rsidR="00A71DC0" w:rsidRDefault="00A71DC0" w:rsidP="00A71DC0">
            <w:pPr>
              <w:pStyle w:val="a7"/>
              <w:spacing w:line="360" w:lineRule="auto"/>
              <w:ind w:left="0"/>
              <w:rPr>
                <w:rFonts w:ascii="Times New Roman" w:hAnsi="Times New Roman" w:cs="Times New Roman"/>
                <w:bCs/>
                <w:sz w:val="28"/>
                <w:szCs w:val="28"/>
              </w:rPr>
            </w:pPr>
            <w:r>
              <w:rPr>
                <w:rFonts w:ascii="Times New Roman" w:hAnsi="Times New Roman" w:cs="Times New Roman"/>
                <w:bCs/>
                <w:sz w:val="28"/>
                <w:szCs w:val="28"/>
              </w:rPr>
              <w:t>Метод</w:t>
            </w:r>
            <w:r w:rsidR="005D73E5">
              <w:rPr>
                <w:rFonts w:ascii="Times New Roman" w:hAnsi="Times New Roman" w:cs="Times New Roman"/>
                <w:bCs/>
                <w:sz w:val="28"/>
                <w:szCs w:val="28"/>
              </w:rPr>
              <w:t xml:space="preserve">ический прием </w:t>
            </w:r>
            <w:proofErr w:type="gramStart"/>
            <w:r w:rsidR="005D73E5">
              <w:rPr>
                <w:rFonts w:ascii="Times New Roman" w:hAnsi="Times New Roman" w:cs="Times New Roman"/>
                <w:bCs/>
                <w:sz w:val="28"/>
                <w:szCs w:val="28"/>
              </w:rPr>
              <w:t>–д</w:t>
            </w:r>
            <w:proofErr w:type="gramEnd"/>
            <w:r w:rsidR="005D73E5">
              <w:rPr>
                <w:rFonts w:ascii="Times New Roman" w:hAnsi="Times New Roman" w:cs="Times New Roman"/>
                <w:bCs/>
                <w:sz w:val="28"/>
                <w:szCs w:val="28"/>
              </w:rPr>
              <w:t>емонстрация презентации.</w:t>
            </w:r>
          </w:p>
          <w:p w:rsidR="00A71DC0" w:rsidRDefault="00A71DC0" w:rsidP="00A71DC0">
            <w:pPr>
              <w:pStyle w:val="a7"/>
              <w:spacing w:line="360" w:lineRule="auto"/>
              <w:ind w:left="0"/>
              <w:rPr>
                <w:rFonts w:ascii="Times New Roman" w:hAnsi="Times New Roman" w:cs="Times New Roman"/>
                <w:bCs/>
                <w:sz w:val="28"/>
                <w:szCs w:val="28"/>
              </w:rPr>
            </w:pPr>
            <w:r>
              <w:rPr>
                <w:rFonts w:ascii="Times New Roman" w:hAnsi="Times New Roman" w:cs="Times New Roman"/>
                <w:bCs/>
                <w:sz w:val="28"/>
                <w:szCs w:val="28"/>
              </w:rPr>
              <w:t>Форма обучения – групповая деятельность.</w:t>
            </w:r>
          </w:p>
          <w:p w:rsidR="00A71DC0" w:rsidRDefault="00A71DC0" w:rsidP="00A71DC0">
            <w:pPr>
              <w:pStyle w:val="a7"/>
              <w:spacing w:line="360" w:lineRule="auto"/>
              <w:ind w:left="0"/>
              <w:rPr>
                <w:rFonts w:ascii="Times New Roman" w:hAnsi="Times New Roman" w:cs="Times New Roman"/>
                <w:bCs/>
                <w:sz w:val="28"/>
                <w:szCs w:val="28"/>
              </w:rPr>
            </w:pPr>
            <w:r>
              <w:rPr>
                <w:rFonts w:ascii="Times New Roman" w:hAnsi="Times New Roman" w:cs="Times New Roman"/>
                <w:bCs/>
                <w:sz w:val="28"/>
                <w:szCs w:val="28"/>
              </w:rPr>
              <w:t>Средства обучения – презентация, опорный конспект.</w:t>
            </w:r>
          </w:p>
          <w:p w:rsidR="0082746A" w:rsidRPr="0082746A" w:rsidRDefault="0082746A" w:rsidP="00A967B0">
            <w:pPr>
              <w:spacing w:line="360" w:lineRule="auto"/>
              <w:ind w:firstLine="742"/>
              <w:jc w:val="both"/>
              <w:rPr>
                <w:rFonts w:ascii="Times New Roman" w:hAnsi="Times New Roman" w:cs="Times New Roman"/>
                <w:bCs/>
                <w:sz w:val="28"/>
                <w:szCs w:val="28"/>
              </w:rPr>
            </w:pPr>
            <w:r>
              <w:rPr>
                <w:rFonts w:ascii="Times New Roman" w:hAnsi="Times New Roman" w:cs="Times New Roman"/>
                <w:bCs/>
                <w:sz w:val="28"/>
                <w:szCs w:val="28"/>
              </w:rPr>
              <w:t xml:space="preserve">На слайдах презентации преподаватель объясняет </w:t>
            </w:r>
            <w:r w:rsidR="00F67EE0">
              <w:rPr>
                <w:rFonts w:ascii="Times New Roman" w:hAnsi="Times New Roman" w:cs="Times New Roman"/>
                <w:bCs/>
                <w:sz w:val="28"/>
                <w:szCs w:val="28"/>
              </w:rPr>
              <w:t>тему урока</w:t>
            </w:r>
            <w:r>
              <w:rPr>
                <w:rFonts w:ascii="Times New Roman" w:hAnsi="Times New Roman" w:cs="Times New Roman"/>
                <w:bCs/>
                <w:sz w:val="28"/>
                <w:szCs w:val="28"/>
              </w:rPr>
              <w:t xml:space="preserve">. </w:t>
            </w:r>
            <w:r w:rsidR="00CA17DF">
              <w:rPr>
                <w:rFonts w:ascii="Times New Roman" w:hAnsi="Times New Roman" w:cs="Times New Roman"/>
                <w:bCs/>
                <w:sz w:val="28"/>
                <w:szCs w:val="28"/>
              </w:rPr>
              <w:t>Обучающиеся</w:t>
            </w:r>
            <w:r>
              <w:rPr>
                <w:rFonts w:ascii="Times New Roman" w:hAnsi="Times New Roman" w:cs="Times New Roman"/>
                <w:bCs/>
                <w:sz w:val="28"/>
                <w:szCs w:val="28"/>
              </w:rPr>
              <w:t xml:space="preserve"> смотрят презентацию, ведут записи в тетрадях.</w:t>
            </w:r>
          </w:p>
          <w:p w:rsidR="00E22F0F" w:rsidRDefault="00E22F0F" w:rsidP="009B1741">
            <w:pPr>
              <w:pStyle w:val="a7"/>
              <w:spacing w:line="360" w:lineRule="auto"/>
              <w:ind w:left="0"/>
              <w:jc w:val="center"/>
              <w:rPr>
                <w:rFonts w:ascii="Times New Roman" w:hAnsi="Times New Roman" w:cs="Times New Roman"/>
                <w:b/>
                <w:bCs/>
                <w:sz w:val="28"/>
                <w:szCs w:val="28"/>
              </w:rPr>
            </w:pPr>
          </w:p>
          <w:p w:rsidR="00A71DC0" w:rsidRPr="0082746A" w:rsidRDefault="0082746A" w:rsidP="009B1741">
            <w:pPr>
              <w:pStyle w:val="a7"/>
              <w:spacing w:line="360" w:lineRule="auto"/>
              <w:ind w:left="0"/>
              <w:jc w:val="center"/>
              <w:rPr>
                <w:rFonts w:ascii="Times New Roman" w:hAnsi="Times New Roman" w:cs="Times New Roman"/>
                <w:b/>
                <w:bCs/>
                <w:sz w:val="28"/>
                <w:szCs w:val="28"/>
              </w:rPr>
            </w:pPr>
            <w:r w:rsidRPr="0082746A">
              <w:rPr>
                <w:rFonts w:ascii="Times New Roman" w:hAnsi="Times New Roman" w:cs="Times New Roman"/>
                <w:b/>
                <w:bCs/>
                <w:sz w:val="28"/>
                <w:szCs w:val="28"/>
              </w:rPr>
              <w:t>Назначение АКБ.</w:t>
            </w:r>
          </w:p>
          <w:p w:rsidR="0082746A" w:rsidRDefault="0082746A" w:rsidP="00A06918">
            <w:pPr>
              <w:pStyle w:val="a7"/>
              <w:spacing w:line="360" w:lineRule="auto"/>
              <w:ind w:left="0" w:firstLine="742"/>
              <w:jc w:val="both"/>
              <w:rPr>
                <w:rFonts w:ascii="Times New Roman" w:hAnsi="Times New Roman" w:cs="Times New Roman"/>
                <w:bCs/>
                <w:sz w:val="28"/>
                <w:szCs w:val="28"/>
              </w:rPr>
            </w:pPr>
            <w:r>
              <w:rPr>
                <w:rFonts w:ascii="Times New Roman" w:hAnsi="Times New Roman" w:cs="Times New Roman"/>
                <w:bCs/>
                <w:sz w:val="28"/>
                <w:szCs w:val="28"/>
              </w:rPr>
              <w:lastRenderedPageBreak/>
              <w:t>Аккумуляторная батарея служит для питания электрическим током стартера при запуске двигателя, а также других приборов электрооборудования при неработающем двигателе или при работе его на малых оборотах.</w:t>
            </w:r>
          </w:p>
          <w:p w:rsidR="00A967B0" w:rsidRPr="00A967B0" w:rsidRDefault="00A967B0" w:rsidP="009B1741">
            <w:pPr>
              <w:pStyle w:val="a7"/>
              <w:spacing w:line="360" w:lineRule="auto"/>
              <w:jc w:val="center"/>
              <w:rPr>
                <w:rFonts w:ascii="Times New Roman" w:hAnsi="Times New Roman" w:cs="Times New Roman"/>
                <w:b/>
                <w:bCs/>
                <w:sz w:val="28"/>
                <w:szCs w:val="28"/>
              </w:rPr>
            </w:pPr>
            <w:r w:rsidRPr="00A967B0">
              <w:rPr>
                <w:rFonts w:ascii="Times New Roman" w:hAnsi="Times New Roman" w:cs="Times New Roman"/>
                <w:b/>
                <w:bCs/>
                <w:sz w:val="28"/>
                <w:szCs w:val="28"/>
              </w:rPr>
              <w:t>Устройство АКБ.</w:t>
            </w:r>
          </w:p>
          <w:p w:rsidR="00A967B0" w:rsidRPr="00A967B0" w:rsidRDefault="00A967B0" w:rsidP="00A967B0">
            <w:pPr>
              <w:pStyle w:val="a7"/>
              <w:spacing w:line="360" w:lineRule="auto"/>
              <w:ind w:left="33" w:firstLine="709"/>
              <w:jc w:val="both"/>
              <w:rPr>
                <w:rFonts w:ascii="Times New Roman" w:hAnsi="Times New Roman" w:cs="Times New Roman"/>
                <w:bCs/>
                <w:sz w:val="28"/>
                <w:szCs w:val="28"/>
              </w:rPr>
            </w:pPr>
            <w:r w:rsidRPr="00A967B0">
              <w:rPr>
                <w:rFonts w:ascii="Times New Roman" w:hAnsi="Times New Roman" w:cs="Times New Roman"/>
                <w:bCs/>
                <w:sz w:val="28"/>
                <w:szCs w:val="28"/>
              </w:rPr>
              <w:t>Обычная аккумуляторная батарея, как правило, состоит из шести 2-вольтовых элементов, что дает на выходе напряжение 12 В. Каждый элемент, в свою очередь, включает набор свинцовых решетчатых пластин, покрытых активным веществом и погруженных в сернокислотный электролит. Отрицательные пластины покрыты мелкопористым свинцом, а положительные - двуокисью свинца. Когда к аккумулятору подключают нагрузку, активное вещество вступает в химическую реакцию с электролитом, вырабатывая электрический ток. На пластинах при этом осаждается сульфат свинца, и электролит, соответственно, истощается. При зарядке эта реакция проходит в обратном направлении, и способность аккумулятора давать ток восстанавливается. Аккумулятор выполняет три функции: запускает двигатель, питает бортовые электрические устройства (при неработающем двигателе) и «помогает» генератору, когда тот не справляется с нагрузкой.</w:t>
            </w:r>
          </w:p>
          <w:p w:rsidR="00A967B0" w:rsidRPr="00A967B0" w:rsidRDefault="00A967B0" w:rsidP="00A967B0">
            <w:pPr>
              <w:pStyle w:val="a7"/>
              <w:spacing w:line="360" w:lineRule="auto"/>
              <w:ind w:left="33" w:firstLine="709"/>
              <w:jc w:val="both"/>
              <w:rPr>
                <w:rFonts w:ascii="Times New Roman" w:hAnsi="Times New Roman" w:cs="Times New Roman"/>
                <w:bCs/>
                <w:sz w:val="28"/>
                <w:szCs w:val="28"/>
              </w:rPr>
            </w:pPr>
            <w:r w:rsidRPr="00A967B0">
              <w:rPr>
                <w:rFonts w:ascii="Times New Roman" w:hAnsi="Times New Roman" w:cs="Times New Roman"/>
                <w:bCs/>
                <w:sz w:val="28"/>
                <w:szCs w:val="28"/>
              </w:rPr>
              <w:t xml:space="preserve">Аккумулятор обычно размещается в моторном отсеке (крайне редко в багажнике или в салоне). Верхний предел рабочей </w:t>
            </w:r>
            <w:r w:rsidR="00E22F0F">
              <w:rPr>
                <w:rFonts w:ascii="Times New Roman" w:hAnsi="Times New Roman" w:cs="Times New Roman"/>
                <w:bCs/>
                <w:sz w:val="28"/>
                <w:szCs w:val="28"/>
              </w:rPr>
              <w:t>температуры аккумуляторов - 100</w:t>
            </w:r>
            <w:r w:rsidRPr="00A967B0">
              <w:rPr>
                <w:rFonts w:ascii="Times New Roman" w:hAnsi="Times New Roman" w:cs="Times New Roman"/>
                <w:bCs/>
                <w:sz w:val="28"/>
                <w:szCs w:val="28"/>
              </w:rPr>
              <w:t>С, выше него электролит закипает. Однако</w:t>
            </w:r>
            <w:proofErr w:type="gramStart"/>
            <w:r w:rsidRPr="00A967B0">
              <w:rPr>
                <w:rFonts w:ascii="Times New Roman" w:hAnsi="Times New Roman" w:cs="Times New Roman"/>
                <w:bCs/>
                <w:sz w:val="28"/>
                <w:szCs w:val="28"/>
              </w:rPr>
              <w:t>,</w:t>
            </w:r>
            <w:proofErr w:type="gramEnd"/>
            <w:r w:rsidRPr="00A967B0">
              <w:rPr>
                <w:rFonts w:ascii="Times New Roman" w:hAnsi="Times New Roman" w:cs="Times New Roman"/>
                <w:bCs/>
                <w:sz w:val="28"/>
                <w:szCs w:val="28"/>
              </w:rPr>
              <w:t xml:space="preserve"> даже при приближении к этой температуре срок службы батарей все равно снижается в три-четыре раза. На сегодняшний день это, пожалуй, самая большая проблема для производителей аккумуляторов.</w:t>
            </w:r>
          </w:p>
          <w:p w:rsidR="00A967B0" w:rsidRPr="00A967B0" w:rsidRDefault="00A967B0" w:rsidP="00A967B0">
            <w:pPr>
              <w:pStyle w:val="a7"/>
              <w:spacing w:line="360" w:lineRule="auto"/>
              <w:ind w:left="33" w:firstLine="709"/>
              <w:jc w:val="both"/>
              <w:rPr>
                <w:rFonts w:ascii="Times New Roman" w:hAnsi="Times New Roman" w:cs="Times New Roman"/>
                <w:bCs/>
                <w:sz w:val="28"/>
                <w:szCs w:val="28"/>
              </w:rPr>
            </w:pPr>
            <w:r w:rsidRPr="00A967B0">
              <w:rPr>
                <w:rFonts w:ascii="Times New Roman" w:hAnsi="Times New Roman" w:cs="Times New Roman"/>
                <w:bCs/>
                <w:sz w:val="28"/>
                <w:szCs w:val="28"/>
              </w:rPr>
              <w:t xml:space="preserve">Стандартная свинцовая стартерная аккумуляторная батарея (АКБ) - вторичный источник электроэнергии. Работает АКБ, превращая электрическую энергию в химическую при заряде и химическую энергию в электрическую при разряде. Назовем активные вещества свинцового аккумулятора, принимающие участие в </w:t>
            </w:r>
            <w:proofErr w:type="spellStart"/>
            <w:r w:rsidRPr="00A967B0">
              <w:rPr>
                <w:rFonts w:ascii="Times New Roman" w:hAnsi="Times New Roman" w:cs="Times New Roman"/>
                <w:bCs/>
                <w:sz w:val="28"/>
                <w:szCs w:val="28"/>
              </w:rPr>
              <w:t>токообразующем</w:t>
            </w:r>
            <w:proofErr w:type="spellEnd"/>
            <w:r w:rsidRPr="00A967B0">
              <w:rPr>
                <w:rFonts w:ascii="Times New Roman" w:hAnsi="Times New Roman" w:cs="Times New Roman"/>
                <w:bCs/>
                <w:sz w:val="28"/>
                <w:szCs w:val="28"/>
              </w:rPr>
              <w:t xml:space="preserve"> процессе:</w:t>
            </w:r>
          </w:p>
          <w:p w:rsidR="00A967B0" w:rsidRPr="00A967B0" w:rsidRDefault="00A967B0" w:rsidP="00A967B0">
            <w:pPr>
              <w:pStyle w:val="a7"/>
              <w:spacing w:line="360" w:lineRule="auto"/>
              <w:ind w:left="33" w:firstLine="709"/>
              <w:jc w:val="both"/>
              <w:rPr>
                <w:rFonts w:ascii="Times New Roman" w:hAnsi="Times New Roman" w:cs="Times New Roman"/>
                <w:bCs/>
                <w:sz w:val="28"/>
                <w:szCs w:val="28"/>
              </w:rPr>
            </w:pPr>
            <w:r w:rsidRPr="00A967B0">
              <w:rPr>
                <w:rFonts w:ascii="Times New Roman" w:hAnsi="Times New Roman" w:cs="Times New Roman"/>
                <w:bCs/>
                <w:sz w:val="28"/>
                <w:szCs w:val="28"/>
              </w:rPr>
              <w:t>•</w:t>
            </w:r>
            <w:r w:rsidRPr="00A967B0">
              <w:rPr>
                <w:rFonts w:ascii="Times New Roman" w:hAnsi="Times New Roman" w:cs="Times New Roman"/>
                <w:bCs/>
                <w:sz w:val="28"/>
                <w:szCs w:val="28"/>
              </w:rPr>
              <w:tab/>
              <w:t>на положительном электроде - двуокись свинца темно-коричневого цвета;</w:t>
            </w:r>
          </w:p>
          <w:p w:rsidR="00A967B0" w:rsidRDefault="00A967B0" w:rsidP="00A967B0">
            <w:pPr>
              <w:pStyle w:val="a7"/>
              <w:spacing w:line="360" w:lineRule="auto"/>
              <w:ind w:left="33" w:firstLine="709"/>
              <w:jc w:val="both"/>
              <w:rPr>
                <w:rFonts w:ascii="Times New Roman" w:hAnsi="Times New Roman" w:cs="Times New Roman"/>
                <w:bCs/>
                <w:sz w:val="28"/>
                <w:szCs w:val="28"/>
              </w:rPr>
            </w:pPr>
            <w:r w:rsidRPr="00A967B0">
              <w:rPr>
                <w:rFonts w:ascii="Times New Roman" w:hAnsi="Times New Roman" w:cs="Times New Roman"/>
                <w:bCs/>
                <w:sz w:val="28"/>
                <w:szCs w:val="28"/>
              </w:rPr>
              <w:lastRenderedPageBreak/>
              <w:t>•</w:t>
            </w:r>
            <w:r w:rsidRPr="00A967B0">
              <w:rPr>
                <w:rFonts w:ascii="Times New Roman" w:hAnsi="Times New Roman" w:cs="Times New Roman"/>
                <w:bCs/>
                <w:sz w:val="28"/>
                <w:szCs w:val="28"/>
              </w:rPr>
              <w:tab/>
              <w:t>на отрицательном электроде - губчатый свинец серого цвета.</w:t>
            </w:r>
          </w:p>
          <w:p w:rsidR="00A967B0" w:rsidRPr="00A967B0" w:rsidRDefault="00A967B0" w:rsidP="00A967B0">
            <w:pPr>
              <w:pStyle w:val="a7"/>
              <w:spacing w:line="360" w:lineRule="auto"/>
              <w:ind w:left="33" w:firstLine="709"/>
              <w:jc w:val="both"/>
              <w:rPr>
                <w:rFonts w:ascii="Times New Roman" w:hAnsi="Times New Roman" w:cs="Times New Roman"/>
                <w:bCs/>
                <w:sz w:val="28"/>
                <w:szCs w:val="28"/>
              </w:rPr>
            </w:pPr>
            <w:r w:rsidRPr="00A967B0">
              <w:rPr>
                <w:rFonts w:ascii="Times New Roman" w:hAnsi="Times New Roman" w:cs="Times New Roman"/>
                <w:bCs/>
                <w:sz w:val="28"/>
                <w:szCs w:val="28"/>
              </w:rPr>
              <w:t xml:space="preserve">В </w:t>
            </w:r>
            <w:proofErr w:type="spellStart"/>
            <w:r w:rsidRPr="00A967B0">
              <w:rPr>
                <w:rFonts w:ascii="Times New Roman" w:hAnsi="Times New Roman" w:cs="Times New Roman"/>
                <w:bCs/>
                <w:sz w:val="28"/>
                <w:szCs w:val="28"/>
              </w:rPr>
              <w:t>токообразующем</w:t>
            </w:r>
            <w:proofErr w:type="spellEnd"/>
            <w:r w:rsidRPr="00A967B0">
              <w:rPr>
                <w:rFonts w:ascii="Times New Roman" w:hAnsi="Times New Roman" w:cs="Times New Roman"/>
                <w:bCs/>
                <w:sz w:val="28"/>
                <w:szCs w:val="28"/>
              </w:rPr>
              <w:t xml:space="preserve"> процессе принимает участие также электролит - водный раствор серной кислоты (H2SO4)  плотностью 1,28 г/см3. В процессе разряда активная масса как положительного, так и отрицательного электродов превращается в сульфат свинца (двойная </w:t>
            </w:r>
            <w:proofErr w:type="spellStart"/>
            <w:r w:rsidRPr="00A967B0">
              <w:rPr>
                <w:rFonts w:ascii="Times New Roman" w:hAnsi="Times New Roman" w:cs="Times New Roman"/>
                <w:bCs/>
                <w:sz w:val="28"/>
                <w:szCs w:val="28"/>
              </w:rPr>
              <w:t>сульфатация</w:t>
            </w:r>
            <w:proofErr w:type="spellEnd"/>
            <w:r w:rsidRPr="00A967B0">
              <w:rPr>
                <w:rFonts w:ascii="Times New Roman" w:hAnsi="Times New Roman" w:cs="Times New Roman"/>
                <w:bCs/>
                <w:sz w:val="28"/>
                <w:szCs w:val="28"/>
              </w:rPr>
              <w:t>). При этом плотность электролита снижется к концу разряда до 1,08-1,10 г/см3.</w:t>
            </w:r>
          </w:p>
          <w:p w:rsidR="00A967B0" w:rsidRDefault="00A967B0" w:rsidP="00A967B0">
            <w:pPr>
              <w:pStyle w:val="a7"/>
              <w:spacing w:line="360" w:lineRule="auto"/>
              <w:ind w:left="33" w:firstLine="709"/>
              <w:jc w:val="both"/>
              <w:rPr>
                <w:rFonts w:ascii="Times New Roman" w:hAnsi="Times New Roman" w:cs="Times New Roman"/>
                <w:bCs/>
                <w:sz w:val="28"/>
                <w:szCs w:val="28"/>
              </w:rPr>
            </w:pPr>
            <w:r w:rsidRPr="00A967B0">
              <w:rPr>
                <w:rFonts w:ascii="Times New Roman" w:hAnsi="Times New Roman" w:cs="Times New Roman"/>
                <w:bCs/>
                <w:sz w:val="28"/>
                <w:szCs w:val="28"/>
              </w:rPr>
              <w:t>Наиболее распространены автомобильные АКБ с номинальным напряжением 12</w:t>
            </w:r>
            <w:proofErr w:type="gramStart"/>
            <w:r w:rsidRPr="00A967B0">
              <w:rPr>
                <w:rFonts w:ascii="Times New Roman" w:hAnsi="Times New Roman" w:cs="Times New Roman"/>
                <w:bCs/>
                <w:sz w:val="28"/>
                <w:szCs w:val="28"/>
              </w:rPr>
              <w:t xml:space="preserve"> В</w:t>
            </w:r>
            <w:proofErr w:type="gramEnd"/>
            <w:r w:rsidRPr="00A967B0">
              <w:rPr>
                <w:rFonts w:ascii="Times New Roman" w:hAnsi="Times New Roman" w:cs="Times New Roman"/>
                <w:bCs/>
                <w:sz w:val="28"/>
                <w:szCs w:val="28"/>
              </w:rPr>
              <w:t xml:space="preserve"> и емкостью от 36 до 190 А-ч.</w:t>
            </w:r>
          </w:p>
          <w:p w:rsidR="00A967B0" w:rsidRPr="00A967B0" w:rsidRDefault="00A967B0" w:rsidP="00A967B0">
            <w:pPr>
              <w:pStyle w:val="a7"/>
              <w:spacing w:line="360" w:lineRule="auto"/>
              <w:ind w:left="33" w:firstLine="709"/>
              <w:jc w:val="center"/>
              <w:rPr>
                <w:rFonts w:ascii="Times New Roman" w:hAnsi="Times New Roman" w:cs="Times New Roman"/>
                <w:b/>
                <w:bCs/>
                <w:sz w:val="28"/>
                <w:szCs w:val="28"/>
              </w:rPr>
            </w:pPr>
            <w:r w:rsidRPr="00A967B0">
              <w:rPr>
                <w:rFonts w:ascii="Times New Roman" w:hAnsi="Times New Roman" w:cs="Times New Roman"/>
                <w:b/>
                <w:bCs/>
                <w:sz w:val="28"/>
                <w:szCs w:val="28"/>
              </w:rPr>
              <w:t xml:space="preserve">Виды </w:t>
            </w:r>
            <w:r>
              <w:rPr>
                <w:rFonts w:ascii="Times New Roman" w:hAnsi="Times New Roman" w:cs="Times New Roman"/>
                <w:b/>
                <w:bCs/>
                <w:sz w:val="28"/>
                <w:szCs w:val="28"/>
              </w:rPr>
              <w:t>аккумуляторов в России.</w:t>
            </w:r>
          </w:p>
          <w:p w:rsidR="00A967B0" w:rsidRPr="00A967B0" w:rsidRDefault="00A967B0" w:rsidP="00A967B0">
            <w:pPr>
              <w:pStyle w:val="a7"/>
              <w:spacing w:line="360" w:lineRule="auto"/>
              <w:ind w:left="33" w:firstLine="709"/>
              <w:jc w:val="both"/>
              <w:rPr>
                <w:rFonts w:ascii="Times New Roman" w:hAnsi="Times New Roman" w:cs="Times New Roman"/>
                <w:bCs/>
                <w:sz w:val="28"/>
                <w:szCs w:val="28"/>
              </w:rPr>
            </w:pPr>
            <w:r w:rsidRPr="00A967B0">
              <w:rPr>
                <w:rFonts w:ascii="Times New Roman" w:hAnsi="Times New Roman" w:cs="Times New Roman"/>
                <w:bCs/>
                <w:sz w:val="28"/>
                <w:szCs w:val="28"/>
              </w:rPr>
              <w:t>У многочисленных свинцовых стартерных АКБ в зависимости от исполнения имеются свои конструктивно-технологические особенности, однако, в их устройстве много общего. Все они содержат разноименные электроды, разделенные сепараторами, помещенными в сосуд, заполненный электролитом. В зависимости от применяемых при производстве материалов и используемых конструктивных и эксплуатационных особенностей, современные батареи можно подразделить на два основных вида исполнения: классический и необслуживаемый.</w:t>
            </w:r>
          </w:p>
          <w:p w:rsidR="00A967B0" w:rsidRPr="00A967B0" w:rsidRDefault="00A967B0" w:rsidP="00A967B0">
            <w:pPr>
              <w:pStyle w:val="a7"/>
              <w:spacing w:line="360" w:lineRule="auto"/>
              <w:ind w:left="33" w:firstLine="709"/>
              <w:jc w:val="center"/>
              <w:rPr>
                <w:rFonts w:ascii="Times New Roman" w:hAnsi="Times New Roman" w:cs="Times New Roman"/>
                <w:b/>
                <w:bCs/>
                <w:sz w:val="28"/>
                <w:szCs w:val="28"/>
              </w:rPr>
            </w:pPr>
            <w:r w:rsidRPr="00A967B0">
              <w:rPr>
                <w:rFonts w:ascii="Times New Roman" w:hAnsi="Times New Roman" w:cs="Times New Roman"/>
                <w:b/>
                <w:bCs/>
                <w:sz w:val="28"/>
                <w:szCs w:val="28"/>
              </w:rPr>
              <w:t>Классические АКБ</w:t>
            </w:r>
          </w:p>
          <w:p w:rsidR="00A967B0" w:rsidRDefault="00A967B0" w:rsidP="00A967B0">
            <w:pPr>
              <w:pStyle w:val="a7"/>
              <w:spacing w:line="360" w:lineRule="auto"/>
              <w:ind w:left="33" w:firstLine="709"/>
              <w:jc w:val="both"/>
              <w:rPr>
                <w:rFonts w:ascii="Times New Roman" w:hAnsi="Times New Roman" w:cs="Times New Roman"/>
                <w:bCs/>
                <w:sz w:val="28"/>
                <w:szCs w:val="28"/>
              </w:rPr>
            </w:pPr>
            <w:r w:rsidRPr="00A967B0">
              <w:rPr>
                <w:rFonts w:ascii="Times New Roman" w:hAnsi="Times New Roman" w:cs="Times New Roman"/>
                <w:bCs/>
                <w:sz w:val="28"/>
                <w:szCs w:val="28"/>
              </w:rPr>
              <w:t>В России батареи классического исполнения выпускают как в моноблоках с отдельными крышками, герметизируемыми битумной смазкой, так и в моноблоках с общей крышкой, герметизируемой контактно-тепловой сваркой. Аккумуляторные батареи с отдельными крышками (рис 1) имеют многоячеечный, как правило, эбонитовый корпус (или из другой кислотоупорной пластмассы), который разделен перегородками (16) на банки по числу аккумуляторов. Каждая банка содержит блок чередующихся положительных (5) и отрицательных (3) электродов с расположенными между ними сепараторами (4). Таким образом, каждый блок можно назвать отдельным аккумулятором, обеспечивающим на выводах электродов напряжение 2 В.</w:t>
            </w:r>
          </w:p>
          <w:p w:rsidR="007B5748" w:rsidRPr="007B6047" w:rsidRDefault="00A967B0" w:rsidP="007B5748">
            <w:pPr>
              <w:pStyle w:val="a7"/>
              <w:spacing w:line="360" w:lineRule="auto"/>
              <w:ind w:left="33" w:firstLine="709"/>
              <w:rPr>
                <w:rFonts w:ascii="Times New Roman" w:hAnsi="Times New Roman" w:cs="Times New Roman"/>
                <w:sz w:val="28"/>
                <w:szCs w:val="28"/>
              </w:rPr>
            </w:pPr>
            <w:r w:rsidRPr="007B6047">
              <w:rPr>
                <w:rFonts w:ascii="Times New Roman" w:hAnsi="Times New Roman" w:cs="Times New Roman"/>
                <w:noProof/>
                <w:sz w:val="28"/>
                <w:szCs w:val="28"/>
                <w:lang w:eastAsia="ru-RU"/>
              </w:rPr>
              <w:lastRenderedPageBreak/>
              <w:drawing>
                <wp:inline distT="0" distB="0" distL="0" distR="0">
                  <wp:extent cx="2049145" cy="1532255"/>
                  <wp:effectExtent l="0" t="0" r="8255" b="0"/>
                  <wp:docPr id="1" name="Рисунок 1" descr="aku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um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49145" cy="1532255"/>
                          </a:xfrm>
                          <a:prstGeom prst="rect">
                            <a:avLst/>
                          </a:prstGeom>
                          <a:noFill/>
                          <a:ln>
                            <a:noFill/>
                          </a:ln>
                        </pic:spPr>
                      </pic:pic>
                    </a:graphicData>
                  </a:graphic>
                </wp:inline>
              </w:drawing>
            </w:r>
          </w:p>
          <w:p w:rsidR="00A967B0" w:rsidRPr="007B6047" w:rsidRDefault="00A967B0" w:rsidP="007B5748">
            <w:pPr>
              <w:pStyle w:val="a7"/>
              <w:spacing w:line="360" w:lineRule="auto"/>
              <w:ind w:left="33" w:firstLine="709"/>
              <w:rPr>
                <w:rFonts w:ascii="Times New Roman" w:hAnsi="Times New Roman" w:cs="Times New Roman"/>
                <w:sz w:val="28"/>
                <w:szCs w:val="28"/>
              </w:rPr>
            </w:pPr>
            <w:r w:rsidRPr="007B6047">
              <w:rPr>
                <w:rFonts w:ascii="Times New Roman" w:hAnsi="Times New Roman" w:cs="Times New Roman"/>
                <w:sz w:val="28"/>
                <w:szCs w:val="28"/>
              </w:rPr>
              <w:t>Рис. 1 Аккумуляторная батарея с отдельными крышками</w:t>
            </w:r>
          </w:p>
          <w:p w:rsidR="00E22F0F" w:rsidRPr="00E22F0F" w:rsidRDefault="00E22F0F" w:rsidP="007B5748">
            <w:pPr>
              <w:pStyle w:val="a7"/>
              <w:spacing w:line="360" w:lineRule="auto"/>
              <w:ind w:left="33" w:firstLine="709"/>
              <w:rPr>
                <w:rFonts w:ascii="Times New Roman" w:hAnsi="Times New Roman" w:cs="Times New Roman"/>
                <w:sz w:val="24"/>
                <w:szCs w:val="24"/>
              </w:rPr>
            </w:pPr>
          </w:p>
          <w:p w:rsidR="00A967B0" w:rsidRPr="00A967B0" w:rsidRDefault="00A967B0" w:rsidP="00A967B0">
            <w:pPr>
              <w:pStyle w:val="a7"/>
              <w:spacing w:line="360" w:lineRule="auto"/>
              <w:ind w:left="33" w:firstLine="709"/>
              <w:jc w:val="both"/>
              <w:rPr>
                <w:rFonts w:ascii="Times New Roman" w:hAnsi="Times New Roman" w:cs="Times New Roman"/>
                <w:bCs/>
                <w:sz w:val="28"/>
                <w:szCs w:val="28"/>
              </w:rPr>
            </w:pPr>
            <w:r w:rsidRPr="00A967B0">
              <w:rPr>
                <w:rFonts w:ascii="Times New Roman" w:hAnsi="Times New Roman" w:cs="Times New Roman"/>
                <w:bCs/>
                <w:sz w:val="28"/>
                <w:szCs w:val="28"/>
              </w:rPr>
              <w:t xml:space="preserve">Ввиду того, что в процессе работы аккумулятора неизбежно образуется шлам в виде осадка, оседающего на дно моноблока, между дном и опорными призмами электродов (1) предусмотрен зазор. Аккумулятор выходит из строя, если все пространство под электродами будет заполнено шламом, и он замкнет разноименные электроды. </w:t>
            </w:r>
          </w:p>
          <w:p w:rsidR="00A967B0" w:rsidRPr="00A967B0" w:rsidRDefault="00A967B0" w:rsidP="00A967B0">
            <w:pPr>
              <w:pStyle w:val="a7"/>
              <w:spacing w:line="360" w:lineRule="auto"/>
              <w:ind w:left="33" w:firstLine="709"/>
              <w:jc w:val="both"/>
              <w:rPr>
                <w:rFonts w:ascii="Times New Roman" w:hAnsi="Times New Roman" w:cs="Times New Roman"/>
                <w:bCs/>
                <w:sz w:val="28"/>
                <w:szCs w:val="28"/>
              </w:rPr>
            </w:pPr>
            <w:r w:rsidRPr="00A967B0">
              <w:rPr>
                <w:rFonts w:ascii="Times New Roman" w:hAnsi="Times New Roman" w:cs="Times New Roman"/>
                <w:bCs/>
                <w:sz w:val="28"/>
                <w:szCs w:val="28"/>
              </w:rPr>
              <w:t xml:space="preserve">Электроды состоят из активной массы, удерживаемой на токоотводе решетчатой структуры. Роль сепараторов заключается в разделении друг от друга реагентов – участников электрохимических процессов, а также обеспечении диффузии электролита от одного электрода к другому. Соседние аккумуляторы в батарее последовательно соединяет между собой наружный токоотвод, называемый </w:t>
            </w:r>
            <w:proofErr w:type="gramStart"/>
            <w:r w:rsidRPr="00A967B0">
              <w:rPr>
                <w:rFonts w:ascii="Times New Roman" w:hAnsi="Times New Roman" w:cs="Times New Roman"/>
                <w:bCs/>
                <w:sz w:val="28"/>
                <w:szCs w:val="28"/>
              </w:rPr>
              <w:t>борном</w:t>
            </w:r>
            <w:proofErr w:type="gramEnd"/>
            <w:r w:rsidRPr="00A967B0">
              <w:rPr>
                <w:rFonts w:ascii="Times New Roman" w:hAnsi="Times New Roman" w:cs="Times New Roman"/>
                <w:bCs/>
                <w:sz w:val="28"/>
                <w:szCs w:val="28"/>
              </w:rPr>
              <w:t xml:space="preserve"> (8). К выводным клеммам крайних аккумуляторов батареи приваривают полюсные выводы (9) и (14), через которые происходит связь батареи со всем электрооборудованием ТС. Выводы аккумуляторной батареи намеренно выполняют разного диаметра. Это гарантирует от ошибки при подключении аккумуляторной батареи в сеть, когда вместо </w:t>
            </w:r>
            <w:proofErr w:type="gramStart"/>
            <w:r w:rsidRPr="00A967B0">
              <w:rPr>
                <w:rFonts w:ascii="Times New Roman" w:hAnsi="Times New Roman" w:cs="Times New Roman"/>
                <w:bCs/>
                <w:sz w:val="28"/>
                <w:szCs w:val="28"/>
              </w:rPr>
              <w:t>отрицательного</w:t>
            </w:r>
            <w:proofErr w:type="gramEnd"/>
            <w:r w:rsidRPr="00A967B0">
              <w:rPr>
                <w:rFonts w:ascii="Times New Roman" w:hAnsi="Times New Roman" w:cs="Times New Roman"/>
                <w:bCs/>
                <w:sz w:val="28"/>
                <w:szCs w:val="28"/>
              </w:rPr>
              <w:t xml:space="preserve"> может быть подключен положительный вывод. Чтобы исключить случаи повреждения верхних кромок сепараторов при замерах уровня и плотности электролита в верхней части электродного блока монтируют защитный щиток (7).</w:t>
            </w:r>
          </w:p>
          <w:p w:rsidR="00A967B0" w:rsidRPr="00A967B0" w:rsidRDefault="00A967B0" w:rsidP="00A967B0">
            <w:pPr>
              <w:pStyle w:val="a7"/>
              <w:spacing w:line="360" w:lineRule="auto"/>
              <w:ind w:left="33" w:firstLine="709"/>
              <w:jc w:val="both"/>
              <w:rPr>
                <w:rFonts w:ascii="Times New Roman" w:hAnsi="Times New Roman" w:cs="Times New Roman"/>
                <w:bCs/>
                <w:sz w:val="28"/>
                <w:szCs w:val="28"/>
              </w:rPr>
            </w:pPr>
            <w:r w:rsidRPr="00A967B0">
              <w:rPr>
                <w:rFonts w:ascii="Times New Roman" w:hAnsi="Times New Roman" w:cs="Times New Roman"/>
                <w:bCs/>
                <w:sz w:val="28"/>
                <w:szCs w:val="28"/>
              </w:rPr>
              <w:t xml:space="preserve">Для залива электролита и проведения технического обслуживания аккумулятора служит специальное резьбовое отверстие в крышке, закрываемое полиэтиленовой пробкой с вентиляционным отверстием для выхода газов. С целью герметичной укупорки новых сухозаряженных батарей </w:t>
            </w:r>
            <w:r w:rsidRPr="00A967B0">
              <w:rPr>
                <w:rFonts w:ascii="Times New Roman" w:hAnsi="Times New Roman" w:cs="Times New Roman"/>
                <w:bCs/>
                <w:sz w:val="28"/>
                <w:szCs w:val="28"/>
              </w:rPr>
              <w:lastRenderedPageBreak/>
              <w:t>пробка, закрывающая вентиляционное отверстие, имеет глухой прилив, удаляемый (срезаемый) перед началом эксплуатации аккумулятора.</w:t>
            </w:r>
          </w:p>
          <w:p w:rsidR="00A967B0" w:rsidRDefault="00A967B0" w:rsidP="00A967B0">
            <w:pPr>
              <w:pStyle w:val="a7"/>
              <w:spacing w:line="360" w:lineRule="auto"/>
              <w:ind w:left="33" w:firstLine="709"/>
              <w:jc w:val="both"/>
              <w:rPr>
                <w:rFonts w:ascii="Times New Roman" w:hAnsi="Times New Roman" w:cs="Times New Roman"/>
                <w:bCs/>
                <w:sz w:val="28"/>
                <w:szCs w:val="28"/>
              </w:rPr>
            </w:pPr>
            <w:r w:rsidRPr="00A967B0">
              <w:rPr>
                <w:rFonts w:ascii="Times New Roman" w:hAnsi="Times New Roman" w:cs="Times New Roman"/>
                <w:bCs/>
                <w:sz w:val="28"/>
                <w:szCs w:val="28"/>
              </w:rPr>
              <w:t>Широкое распространение получили в последнее время аккумуляторные батареи с общей крышкой моноблока, устройство которых показано на рис. 2. Моноблок (1) включает электродные блоки, включающие разноименные электроды (2) и (3) и сепараторы (4). Блоки связаны между собой посредством укороченных межэлементных связей (6) через отверстия в перегородках (5) моноблока. Все 6 аккумуляторов накрыты единой крышкой (7). Благодаря параметрам термопластичной пластмассы и примененному методу контактно-тепловой сварки герметичность аккумуляторной батареи, как по периметру, так и между отдельными аккумуляторами сохраняется при температуре от – 50 до + 70 °С.</w:t>
            </w:r>
          </w:p>
          <w:p w:rsidR="00A967B0" w:rsidRDefault="00A967B0" w:rsidP="00A967B0">
            <w:pPr>
              <w:pStyle w:val="a7"/>
              <w:spacing w:line="360" w:lineRule="auto"/>
              <w:ind w:left="33" w:firstLine="709"/>
              <w:jc w:val="both"/>
              <w:rPr>
                <w:rFonts w:ascii="Times New Roman" w:hAnsi="Times New Roman" w:cs="Times New Roman"/>
                <w:bCs/>
                <w:sz w:val="28"/>
                <w:szCs w:val="28"/>
              </w:rPr>
            </w:pPr>
            <w:r>
              <w:rPr>
                <w:rFonts w:ascii="Times New Roman" w:hAnsi="Times New Roman" w:cs="Times New Roman"/>
                <w:noProof/>
                <w:sz w:val="18"/>
                <w:szCs w:val="18"/>
                <w:lang w:eastAsia="ru-RU"/>
              </w:rPr>
              <w:drawing>
                <wp:inline distT="0" distB="0" distL="0" distR="0">
                  <wp:extent cx="2404533" cy="1371426"/>
                  <wp:effectExtent l="0" t="0" r="0" b="635"/>
                  <wp:docPr id="2" name="Рисунок 2" descr="aku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kum2"/>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04839" cy="1371600"/>
                          </a:xfrm>
                          <a:prstGeom prst="rect">
                            <a:avLst/>
                          </a:prstGeom>
                          <a:noFill/>
                          <a:ln>
                            <a:noFill/>
                          </a:ln>
                        </pic:spPr>
                      </pic:pic>
                    </a:graphicData>
                  </a:graphic>
                </wp:inline>
              </w:drawing>
            </w:r>
          </w:p>
          <w:p w:rsidR="00A967B0" w:rsidRPr="007B6047" w:rsidRDefault="00A967B0" w:rsidP="00A967B0">
            <w:pPr>
              <w:pStyle w:val="ab"/>
              <w:spacing w:before="0" w:beforeAutospacing="0" w:after="0" w:afterAutospacing="0"/>
              <w:ind w:firstLine="720"/>
              <w:rPr>
                <w:rFonts w:ascii="Times New Roman" w:hAnsi="Times New Roman" w:cs="Times New Roman"/>
                <w:sz w:val="28"/>
                <w:szCs w:val="28"/>
              </w:rPr>
            </w:pPr>
            <w:r w:rsidRPr="007B6047">
              <w:rPr>
                <w:rFonts w:ascii="Times New Roman" w:hAnsi="Times New Roman" w:cs="Times New Roman"/>
                <w:sz w:val="28"/>
                <w:szCs w:val="28"/>
              </w:rPr>
              <w:t>Рис. 2 Аккумуляторная батарея с общей крышкой</w:t>
            </w:r>
          </w:p>
          <w:p w:rsidR="00A967B0" w:rsidRDefault="00A967B0" w:rsidP="00A71DC0">
            <w:pPr>
              <w:pStyle w:val="a7"/>
              <w:spacing w:line="360" w:lineRule="auto"/>
              <w:ind w:left="0"/>
              <w:rPr>
                <w:rFonts w:ascii="Times New Roman" w:hAnsi="Times New Roman" w:cs="Times New Roman"/>
                <w:bCs/>
                <w:sz w:val="28"/>
                <w:szCs w:val="28"/>
              </w:rPr>
            </w:pPr>
          </w:p>
          <w:p w:rsidR="00A967B0" w:rsidRPr="00A967B0" w:rsidRDefault="00A967B0" w:rsidP="00A967B0">
            <w:pPr>
              <w:pStyle w:val="a7"/>
              <w:spacing w:line="360" w:lineRule="auto"/>
              <w:jc w:val="center"/>
              <w:rPr>
                <w:rFonts w:ascii="Times New Roman" w:hAnsi="Times New Roman" w:cs="Times New Roman"/>
                <w:b/>
                <w:bCs/>
                <w:sz w:val="28"/>
                <w:szCs w:val="28"/>
              </w:rPr>
            </w:pPr>
            <w:r w:rsidRPr="00A967B0">
              <w:rPr>
                <w:rFonts w:ascii="Times New Roman" w:hAnsi="Times New Roman" w:cs="Times New Roman"/>
                <w:b/>
                <w:bCs/>
                <w:sz w:val="28"/>
                <w:szCs w:val="28"/>
              </w:rPr>
              <w:t>Необслуживаемые АКБ</w:t>
            </w:r>
          </w:p>
          <w:p w:rsidR="00A967B0" w:rsidRPr="00A967B0" w:rsidRDefault="00A967B0" w:rsidP="00A967B0">
            <w:pPr>
              <w:pStyle w:val="a7"/>
              <w:spacing w:line="360" w:lineRule="auto"/>
              <w:ind w:left="33" w:firstLine="709"/>
              <w:jc w:val="both"/>
              <w:rPr>
                <w:rFonts w:ascii="Times New Roman" w:hAnsi="Times New Roman" w:cs="Times New Roman"/>
                <w:bCs/>
                <w:sz w:val="28"/>
                <w:szCs w:val="28"/>
              </w:rPr>
            </w:pPr>
            <w:r w:rsidRPr="00A967B0">
              <w:rPr>
                <w:rFonts w:ascii="Times New Roman" w:hAnsi="Times New Roman" w:cs="Times New Roman"/>
                <w:bCs/>
                <w:sz w:val="28"/>
                <w:szCs w:val="28"/>
              </w:rPr>
              <w:t xml:space="preserve">Переход сурьмы, содержащейся в сплаве положительных токоотводов, (по мере их коррозии) через раствор на поверхность отрицательного электрода – главная «болезнь» традиционных свинцовых батарей. Появление этой «болезни» характеризуется бурным </w:t>
            </w:r>
            <w:proofErr w:type="spellStart"/>
            <w:r w:rsidRPr="00A967B0">
              <w:rPr>
                <w:rFonts w:ascii="Times New Roman" w:hAnsi="Times New Roman" w:cs="Times New Roman"/>
                <w:bCs/>
                <w:sz w:val="28"/>
                <w:szCs w:val="28"/>
              </w:rPr>
              <w:t>газовыделением</w:t>
            </w:r>
            <w:proofErr w:type="spellEnd"/>
            <w:r w:rsidRPr="00A967B0">
              <w:rPr>
                <w:rFonts w:ascii="Times New Roman" w:hAnsi="Times New Roman" w:cs="Times New Roman"/>
                <w:bCs/>
                <w:sz w:val="28"/>
                <w:szCs w:val="28"/>
              </w:rPr>
              <w:t xml:space="preserve">, сопровождающимся «кипением» электролита. В необслуживаемых аккумуляторных батареях </w:t>
            </w:r>
            <w:proofErr w:type="gramStart"/>
            <w:r w:rsidRPr="00A967B0">
              <w:rPr>
                <w:rFonts w:ascii="Times New Roman" w:hAnsi="Times New Roman" w:cs="Times New Roman"/>
                <w:bCs/>
                <w:sz w:val="28"/>
                <w:szCs w:val="28"/>
              </w:rPr>
              <w:t>используют сплавы для производства токоотводов с пониженным содержанием сурьмы один из электродов помещают</w:t>
            </w:r>
            <w:proofErr w:type="gramEnd"/>
            <w:r w:rsidRPr="00A967B0">
              <w:rPr>
                <w:rFonts w:ascii="Times New Roman" w:hAnsi="Times New Roman" w:cs="Times New Roman"/>
                <w:bCs/>
                <w:sz w:val="28"/>
                <w:szCs w:val="28"/>
              </w:rPr>
              <w:t xml:space="preserve"> в сепаратор-конверт из микропористого полиэтилена с низким электрическим сопротивлением.</w:t>
            </w:r>
          </w:p>
          <w:p w:rsidR="00A967B0" w:rsidRPr="00A967B0" w:rsidRDefault="00A967B0" w:rsidP="00A967B0">
            <w:pPr>
              <w:pStyle w:val="a7"/>
              <w:spacing w:line="360" w:lineRule="auto"/>
              <w:ind w:left="33" w:firstLine="709"/>
              <w:jc w:val="both"/>
              <w:rPr>
                <w:rFonts w:ascii="Times New Roman" w:hAnsi="Times New Roman" w:cs="Times New Roman"/>
                <w:bCs/>
                <w:sz w:val="28"/>
                <w:szCs w:val="28"/>
              </w:rPr>
            </w:pPr>
            <w:r w:rsidRPr="00A967B0">
              <w:rPr>
                <w:rFonts w:ascii="Times New Roman" w:hAnsi="Times New Roman" w:cs="Times New Roman"/>
                <w:bCs/>
                <w:sz w:val="28"/>
                <w:szCs w:val="28"/>
              </w:rPr>
              <w:t>В подобной конструкции батареи блок электродов монтируют на дно моноблока, при этом габаритная высота батареи снижается</w:t>
            </w:r>
            <w:r w:rsidR="009B1741">
              <w:rPr>
                <w:rFonts w:ascii="Times New Roman" w:hAnsi="Times New Roman" w:cs="Times New Roman"/>
                <w:bCs/>
                <w:sz w:val="28"/>
                <w:szCs w:val="28"/>
              </w:rPr>
              <w:t>.</w:t>
            </w:r>
            <w:r w:rsidRPr="00A967B0">
              <w:rPr>
                <w:rFonts w:ascii="Times New Roman" w:hAnsi="Times New Roman" w:cs="Times New Roman"/>
                <w:bCs/>
                <w:sz w:val="28"/>
                <w:szCs w:val="28"/>
              </w:rPr>
              <w:t xml:space="preserve"> В США такие батареи начали выпускать, используя свинцово-кальциевый сплав (</w:t>
            </w:r>
            <w:proofErr w:type="spellStart"/>
            <w:r w:rsidRPr="00A967B0">
              <w:rPr>
                <w:rFonts w:ascii="Times New Roman" w:hAnsi="Times New Roman" w:cs="Times New Roman"/>
                <w:bCs/>
                <w:sz w:val="28"/>
                <w:szCs w:val="28"/>
              </w:rPr>
              <w:t>Са</w:t>
            </w:r>
            <w:proofErr w:type="spellEnd"/>
            <w:r w:rsidRPr="00A967B0">
              <w:rPr>
                <w:rFonts w:ascii="Times New Roman" w:hAnsi="Times New Roman" w:cs="Times New Roman"/>
                <w:bCs/>
                <w:sz w:val="28"/>
                <w:szCs w:val="28"/>
              </w:rPr>
              <w:t xml:space="preserve"> – 0,07 – </w:t>
            </w:r>
            <w:r w:rsidRPr="00A967B0">
              <w:rPr>
                <w:rFonts w:ascii="Times New Roman" w:hAnsi="Times New Roman" w:cs="Times New Roman"/>
                <w:bCs/>
                <w:sz w:val="28"/>
                <w:szCs w:val="28"/>
              </w:rPr>
              <w:lastRenderedPageBreak/>
              <w:t xml:space="preserve">1,0 %; </w:t>
            </w:r>
            <w:proofErr w:type="spellStart"/>
            <w:r w:rsidRPr="00A967B0">
              <w:rPr>
                <w:rFonts w:ascii="Times New Roman" w:hAnsi="Times New Roman" w:cs="Times New Roman"/>
                <w:bCs/>
                <w:sz w:val="28"/>
                <w:szCs w:val="28"/>
              </w:rPr>
              <w:t>Sn</w:t>
            </w:r>
            <w:proofErr w:type="spellEnd"/>
            <w:r w:rsidRPr="00A967B0">
              <w:rPr>
                <w:rFonts w:ascii="Times New Roman" w:hAnsi="Times New Roman" w:cs="Times New Roman"/>
                <w:bCs/>
                <w:sz w:val="28"/>
                <w:szCs w:val="28"/>
              </w:rPr>
              <w:t xml:space="preserve"> – 0,1 – 1,2 %; остальное – </w:t>
            </w:r>
            <w:proofErr w:type="spellStart"/>
            <w:r w:rsidRPr="00A967B0">
              <w:rPr>
                <w:rFonts w:ascii="Times New Roman" w:hAnsi="Times New Roman" w:cs="Times New Roman"/>
                <w:bCs/>
                <w:sz w:val="28"/>
                <w:szCs w:val="28"/>
              </w:rPr>
              <w:t>Pb</w:t>
            </w:r>
            <w:proofErr w:type="spellEnd"/>
            <w:r w:rsidRPr="00A967B0">
              <w:rPr>
                <w:rFonts w:ascii="Times New Roman" w:hAnsi="Times New Roman" w:cs="Times New Roman"/>
                <w:bCs/>
                <w:sz w:val="28"/>
                <w:szCs w:val="28"/>
              </w:rPr>
              <w:t xml:space="preserve">). В этих батареях </w:t>
            </w:r>
            <w:proofErr w:type="spellStart"/>
            <w:r w:rsidRPr="00A967B0">
              <w:rPr>
                <w:rFonts w:ascii="Times New Roman" w:hAnsi="Times New Roman" w:cs="Times New Roman"/>
                <w:bCs/>
                <w:sz w:val="28"/>
                <w:szCs w:val="28"/>
              </w:rPr>
              <w:t>газовыделение</w:t>
            </w:r>
            <w:proofErr w:type="spellEnd"/>
            <w:r w:rsidRPr="00A967B0">
              <w:rPr>
                <w:rFonts w:ascii="Times New Roman" w:hAnsi="Times New Roman" w:cs="Times New Roman"/>
                <w:bCs/>
                <w:sz w:val="28"/>
                <w:szCs w:val="28"/>
              </w:rPr>
              <w:t xml:space="preserve"> настолько уменьшилось, что позволило эксплуатировать их в течение как минимум двух лет без </w:t>
            </w:r>
            <w:proofErr w:type="spellStart"/>
            <w:r w:rsidRPr="00A967B0">
              <w:rPr>
                <w:rFonts w:ascii="Times New Roman" w:hAnsi="Times New Roman" w:cs="Times New Roman"/>
                <w:bCs/>
                <w:sz w:val="28"/>
                <w:szCs w:val="28"/>
              </w:rPr>
              <w:t>долива</w:t>
            </w:r>
            <w:proofErr w:type="spellEnd"/>
            <w:r w:rsidRPr="00A967B0">
              <w:rPr>
                <w:rFonts w:ascii="Times New Roman" w:hAnsi="Times New Roman" w:cs="Times New Roman"/>
                <w:bCs/>
                <w:sz w:val="28"/>
                <w:szCs w:val="28"/>
              </w:rPr>
              <w:t xml:space="preserve"> воды. Конструкторы лишили их отверстий для </w:t>
            </w:r>
            <w:proofErr w:type="spellStart"/>
            <w:r w:rsidRPr="00A967B0">
              <w:rPr>
                <w:rFonts w:ascii="Times New Roman" w:hAnsi="Times New Roman" w:cs="Times New Roman"/>
                <w:bCs/>
                <w:sz w:val="28"/>
                <w:szCs w:val="28"/>
              </w:rPr>
              <w:t>долива</w:t>
            </w:r>
            <w:proofErr w:type="spellEnd"/>
            <w:r w:rsidRPr="00A967B0">
              <w:rPr>
                <w:rFonts w:ascii="Times New Roman" w:hAnsi="Times New Roman" w:cs="Times New Roman"/>
                <w:bCs/>
                <w:sz w:val="28"/>
                <w:szCs w:val="28"/>
              </w:rPr>
              <w:t xml:space="preserve"> воды и назвали полностью необслуживаемыми. Саморазряд таких батарей замедлился более</w:t>
            </w:r>
            <w:proofErr w:type="gramStart"/>
            <w:r w:rsidRPr="00A967B0">
              <w:rPr>
                <w:rFonts w:ascii="Times New Roman" w:hAnsi="Times New Roman" w:cs="Times New Roman"/>
                <w:bCs/>
                <w:sz w:val="28"/>
                <w:szCs w:val="28"/>
              </w:rPr>
              <w:t>,</w:t>
            </w:r>
            <w:proofErr w:type="gramEnd"/>
            <w:r w:rsidRPr="00A967B0">
              <w:rPr>
                <w:rFonts w:ascii="Times New Roman" w:hAnsi="Times New Roman" w:cs="Times New Roman"/>
                <w:bCs/>
                <w:sz w:val="28"/>
                <w:szCs w:val="28"/>
              </w:rPr>
              <w:t xml:space="preserve"> чем в 6 раз, при этом проявились и серьезные недостатки. При нескольких глубоких разрядах такие батареи быстро теряли емкость.</w:t>
            </w:r>
          </w:p>
          <w:p w:rsidR="00A967B0" w:rsidRPr="00A967B0" w:rsidRDefault="00A967B0" w:rsidP="00A967B0">
            <w:pPr>
              <w:pStyle w:val="a7"/>
              <w:spacing w:line="360" w:lineRule="auto"/>
              <w:ind w:left="33" w:firstLine="709"/>
              <w:jc w:val="both"/>
              <w:rPr>
                <w:rFonts w:ascii="Times New Roman" w:hAnsi="Times New Roman" w:cs="Times New Roman"/>
                <w:bCs/>
                <w:sz w:val="28"/>
                <w:szCs w:val="28"/>
              </w:rPr>
            </w:pPr>
            <w:r w:rsidRPr="00A967B0">
              <w:rPr>
                <w:rFonts w:ascii="Times New Roman" w:hAnsi="Times New Roman" w:cs="Times New Roman"/>
                <w:bCs/>
                <w:sz w:val="28"/>
                <w:szCs w:val="28"/>
              </w:rPr>
              <w:t xml:space="preserve">В нашей стране производят необслуживаемые батареи емкостью от 44 до 90 А-ч, токоотводы которых изготавливают из </w:t>
            </w:r>
            <w:proofErr w:type="spellStart"/>
            <w:r w:rsidRPr="00A967B0">
              <w:rPr>
                <w:rFonts w:ascii="Times New Roman" w:hAnsi="Times New Roman" w:cs="Times New Roman"/>
                <w:bCs/>
                <w:sz w:val="28"/>
                <w:szCs w:val="28"/>
              </w:rPr>
              <w:t>малосурьмяного</w:t>
            </w:r>
            <w:proofErr w:type="spellEnd"/>
            <w:r w:rsidRPr="00A967B0">
              <w:rPr>
                <w:rFonts w:ascii="Times New Roman" w:hAnsi="Times New Roman" w:cs="Times New Roman"/>
                <w:bCs/>
                <w:sz w:val="28"/>
                <w:szCs w:val="28"/>
              </w:rPr>
              <w:t xml:space="preserve"> сплава с содержанием сурьмы от 1,7 до 3 %. Эксплуатируя АКБ без отверстий для </w:t>
            </w:r>
            <w:proofErr w:type="spellStart"/>
            <w:r w:rsidRPr="00A967B0">
              <w:rPr>
                <w:rFonts w:ascii="Times New Roman" w:hAnsi="Times New Roman" w:cs="Times New Roman"/>
                <w:bCs/>
                <w:sz w:val="28"/>
                <w:szCs w:val="28"/>
              </w:rPr>
              <w:t>долива</w:t>
            </w:r>
            <w:proofErr w:type="spellEnd"/>
            <w:r w:rsidRPr="00A967B0">
              <w:rPr>
                <w:rFonts w:ascii="Times New Roman" w:hAnsi="Times New Roman" w:cs="Times New Roman"/>
                <w:bCs/>
                <w:sz w:val="28"/>
                <w:szCs w:val="28"/>
              </w:rPr>
              <w:t xml:space="preserve"> воды </w:t>
            </w:r>
            <w:proofErr w:type="spellStart"/>
            <w:r w:rsidRPr="00A967B0">
              <w:rPr>
                <w:rFonts w:ascii="Times New Roman" w:hAnsi="Times New Roman" w:cs="Times New Roman"/>
                <w:bCs/>
                <w:sz w:val="28"/>
                <w:szCs w:val="28"/>
              </w:rPr>
              <w:t>автовладельцы</w:t>
            </w:r>
            <w:proofErr w:type="spellEnd"/>
            <w:r w:rsidRPr="00A967B0">
              <w:rPr>
                <w:rFonts w:ascii="Times New Roman" w:hAnsi="Times New Roman" w:cs="Times New Roman"/>
                <w:bCs/>
                <w:sz w:val="28"/>
                <w:szCs w:val="28"/>
              </w:rPr>
              <w:t xml:space="preserve"> должны знать, что эти батареи являются очень чувствительными к техническому состоянию всей системы электрооборудования автомобиля. Генератор, регулятор напряжения, натяжение ремня привода генератора должны постоянно быть в норме. На долговечность АКБ влияет также наличие утечек тока в системе электрооборудования. </w:t>
            </w:r>
          </w:p>
          <w:p w:rsidR="00A967B0" w:rsidRPr="009B1741" w:rsidRDefault="00A967B0" w:rsidP="009B1741">
            <w:pPr>
              <w:pStyle w:val="a7"/>
              <w:spacing w:line="360" w:lineRule="auto"/>
              <w:ind w:left="33" w:firstLine="709"/>
              <w:jc w:val="center"/>
              <w:rPr>
                <w:rFonts w:ascii="Times New Roman" w:hAnsi="Times New Roman" w:cs="Times New Roman"/>
                <w:b/>
                <w:bCs/>
                <w:sz w:val="28"/>
                <w:szCs w:val="28"/>
              </w:rPr>
            </w:pPr>
            <w:r w:rsidRPr="009B1741">
              <w:rPr>
                <w:rFonts w:ascii="Times New Roman" w:hAnsi="Times New Roman" w:cs="Times New Roman"/>
                <w:b/>
                <w:bCs/>
                <w:sz w:val="28"/>
                <w:szCs w:val="28"/>
              </w:rPr>
              <w:t xml:space="preserve">Обозначения основных характеристик на </w:t>
            </w:r>
            <w:r w:rsidR="009B1741" w:rsidRPr="009B1741">
              <w:rPr>
                <w:rFonts w:ascii="Times New Roman" w:hAnsi="Times New Roman" w:cs="Times New Roman"/>
                <w:b/>
                <w:bCs/>
                <w:sz w:val="28"/>
                <w:szCs w:val="28"/>
              </w:rPr>
              <w:t>АКБ</w:t>
            </w:r>
          </w:p>
          <w:p w:rsidR="00A967B0" w:rsidRPr="00A967B0" w:rsidRDefault="00A967B0" w:rsidP="00A967B0">
            <w:pPr>
              <w:pStyle w:val="a7"/>
              <w:spacing w:line="360" w:lineRule="auto"/>
              <w:ind w:left="33" w:firstLine="709"/>
              <w:jc w:val="both"/>
              <w:rPr>
                <w:rFonts w:ascii="Times New Roman" w:hAnsi="Times New Roman" w:cs="Times New Roman"/>
                <w:bCs/>
                <w:sz w:val="28"/>
                <w:szCs w:val="28"/>
              </w:rPr>
            </w:pPr>
            <w:r w:rsidRPr="00A967B0">
              <w:rPr>
                <w:rFonts w:ascii="Times New Roman" w:hAnsi="Times New Roman" w:cs="Times New Roman"/>
                <w:bCs/>
                <w:sz w:val="28"/>
                <w:szCs w:val="28"/>
              </w:rPr>
              <w:t xml:space="preserve">Большинство европейских производителей и значительная их часть в Азии руководствуются промышленным стандартом Германии DIN 43539 часть 2, который оговаривает два основных параметра: </w:t>
            </w:r>
          </w:p>
          <w:p w:rsidR="00A967B0" w:rsidRPr="00A967B0" w:rsidRDefault="00A967B0" w:rsidP="00A967B0">
            <w:pPr>
              <w:pStyle w:val="a7"/>
              <w:spacing w:line="360" w:lineRule="auto"/>
              <w:ind w:left="33" w:firstLine="709"/>
              <w:jc w:val="both"/>
              <w:rPr>
                <w:rFonts w:ascii="Times New Roman" w:hAnsi="Times New Roman" w:cs="Times New Roman"/>
                <w:bCs/>
                <w:sz w:val="28"/>
                <w:szCs w:val="28"/>
              </w:rPr>
            </w:pPr>
            <w:r w:rsidRPr="00A967B0">
              <w:rPr>
                <w:rFonts w:ascii="Times New Roman" w:hAnsi="Times New Roman" w:cs="Times New Roman"/>
                <w:bCs/>
                <w:sz w:val="28"/>
                <w:szCs w:val="28"/>
              </w:rPr>
              <w:t xml:space="preserve"> - емкость батареи, измеряемую в ампер-часах (</w:t>
            </w:r>
            <w:proofErr w:type="spellStart"/>
            <w:r w:rsidRPr="00A967B0">
              <w:rPr>
                <w:rFonts w:ascii="Times New Roman" w:hAnsi="Times New Roman" w:cs="Times New Roman"/>
                <w:bCs/>
                <w:sz w:val="28"/>
                <w:szCs w:val="28"/>
              </w:rPr>
              <w:t>Ач</w:t>
            </w:r>
            <w:proofErr w:type="spellEnd"/>
            <w:r w:rsidRPr="00A967B0">
              <w:rPr>
                <w:rFonts w:ascii="Times New Roman" w:hAnsi="Times New Roman" w:cs="Times New Roman"/>
                <w:bCs/>
                <w:sz w:val="28"/>
                <w:szCs w:val="28"/>
              </w:rPr>
              <w:t>) при +25С, и ток стартерного разряда в амперах (А) при -18С.</w:t>
            </w:r>
          </w:p>
          <w:p w:rsidR="00A967B0" w:rsidRPr="00A967B0" w:rsidRDefault="00A967B0" w:rsidP="00A967B0">
            <w:pPr>
              <w:pStyle w:val="a7"/>
              <w:spacing w:line="360" w:lineRule="auto"/>
              <w:ind w:left="33" w:firstLine="709"/>
              <w:jc w:val="both"/>
              <w:rPr>
                <w:rFonts w:ascii="Times New Roman" w:hAnsi="Times New Roman" w:cs="Times New Roman"/>
                <w:bCs/>
                <w:sz w:val="28"/>
                <w:szCs w:val="28"/>
              </w:rPr>
            </w:pPr>
            <w:r w:rsidRPr="00A967B0">
              <w:rPr>
                <w:rFonts w:ascii="Times New Roman" w:hAnsi="Times New Roman" w:cs="Times New Roman"/>
                <w:bCs/>
                <w:sz w:val="28"/>
                <w:szCs w:val="28"/>
              </w:rPr>
              <w:t>Батареи американских производителей испытываются по требованию американского стандарта SAE J537g, который включен в международный стандарт BCI и также вводит два основных параметра.</w:t>
            </w:r>
          </w:p>
          <w:p w:rsidR="00A967B0" w:rsidRPr="00A967B0" w:rsidRDefault="00A967B0" w:rsidP="00A967B0">
            <w:pPr>
              <w:pStyle w:val="a7"/>
              <w:spacing w:line="360" w:lineRule="auto"/>
              <w:ind w:left="33" w:firstLine="709"/>
              <w:jc w:val="both"/>
              <w:rPr>
                <w:rFonts w:ascii="Times New Roman" w:hAnsi="Times New Roman" w:cs="Times New Roman"/>
                <w:bCs/>
                <w:sz w:val="28"/>
                <w:szCs w:val="28"/>
              </w:rPr>
            </w:pPr>
            <w:r w:rsidRPr="00A967B0">
              <w:rPr>
                <w:rFonts w:ascii="Times New Roman" w:hAnsi="Times New Roman" w:cs="Times New Roman"/>
                <w:bCs/>
                <w:sz w:val="28"/>
                <w:szCs w:val="28"/>
              </w:rPr>
              <w:t xml:space="preserve"> - резервную емкость, измеряемую в минутах при +27С, и</w:t>
            </w:r>
          </w:p>
          <w:p w:rsidR="00A967B0" w:rsidRPr="00A967B0" w:rsidRDefault="00A967B0" w:rsidP="00A967B0">
            <w:pPr>
              <w:pStyle w:val="a7"/>
              <w:spacing w:line="360" w:lineRule="auto"/>
              <w:ind w:left="33" w:firstLine="709"/>
              <w:jc w:val="both"/>
              <w:rPr>
                <w:rFonts w:ascii="Times New Roman" w:hAnsi="Times New Roman" w:cs="Times New Roman"/>
                <w:bCs/>
                <w:sz w:val="28"/>
                <w:szCs w:val="28"/>
              </w:rPr>
            </w:pPr>
            <w:r w:rsidRPr="00A967B0">
              <w:rPr>
                <w:rFonts w:ascii="Times New Roman" w:hAnsi="Times New Roman" w:cs="Times New Roman"/>
                <w:bCs/>
                <w:sz w:val="28"/>
                <w:szCs w:val="28"/>
              </w:rPr>
              <w:t xml:space="preserve"> - ток холодной прокрутки - в амперах при -18С.</w:t>
            </w:r>
          </w:p>
          <w:p w:rsidR="00A967B0" w:rsidRDefault="00A967B0" w:rsidP="00A967B0">
            <w:pPr>
              <w:pStyle w:val="a7"/>
              <w:spacing w:line="360" w:lineRule="auto"/>
              <w:ind w:left="33" w:firstLine="709"/>
              <w:jc w:val="both"/>
              <w:rPr>
                <w:rFonts w:ascii="Times New Roman" w:hAnsi="Times New Roman" w:cs="Times New Roman"/>
                <w:bCs/>
                <w:sz w:val="28"/>
                <w:szCs w:val="28"/>
              </w:rPr>
            </w:pPr>
            <w:r w:rsidRPr="00A967B0">
              <w:rPr>
                <w:rFonts w:ascii="Times New Roman" w:hAnsi="Times New Roman" w:cs="Times New Roman"/>
                <w:bCs/>
                <w:sz w:val="28"/>
                <w:szCs w:val="28"/>
              </w:rPr>
              <w:t>На аккумуляторе нанесены обозначения, позволяющие однозначно определить основные параметры АКБ: емкость, ток холодного запуска, тип корпуса, дата и место производства</w:t>
            </w:r>
            <w:r>
              <w:rPr>
                <w:rFonts w:ascii="Times New Roman" w:hAnsi="Times New Roman" w:cs="Times New Roman"/>
                <w:bCs/>
                <w:sz w:val="28"/>
                <w:szCs w:val="28"/>
              </w:rPr>
              <w:t>.</w:t>
            </w:r>
          </w:p>
          <w:p w:rsidR="00A967B0" w:rsidRPr="00A967B0" w:rsidRDefault="00A967B0" w:rsidP="00A967B0">
            <w:pPr>
              <w:pStyle w:val="a7"/>
              <w:spacing w:line="360" w:lineRule="auto"/>
              <w:ind w:left="33" w:firstLine="709"/>
              <w:jc w:val="center"/>
              <w:rPr>
                <w:rFonts w:ascii="Times New Roman" w:hAnsi="Times New Roman" w:cs="Times New Roman"/>
                <w:b/>
                <w:bCs/>
                <w:sz w:val="28"/>
                <w:szCs w:val="28"/>
              </w:rPr>
            </w:pPr>
            <w:r w:rsidRPr="00A967B0">
              <w:rPr>
                <w:rFonts w:ascii="Times New Roman" w:hAnsi="Times New Roman" w:cs="Times New Roman"/>
                <w:b/>
                <w:bCs/>
                <w:sz w:val="28"/>
                <w:szCs w:val="28"/>
              </w:rPr>
              <w:lastRenderedPageBreak/>
              <w:t>Маркировка АКБ</w:t>
            </w:r>
            <w:r>
              <w:rPr>
                <w:rFonts w:ascii="Times New Roman" w:hAnsi="Times New Roman" w:cs="Times New Roman"/>
                <w:b/>
                <w:bCs/>
                <w:sz w:val="28"/>
                <w:szCs w:val="28"/>
              </w:rPr>
              <w:t>.</w:t>
            </w:r>
          </w:p>
          <w:p w:rsidR="00A967B0" w:rsidRPr="00A967B0" w:rsidRDefault="00A967B0" w:rsidP="00A967B0">
            <w:pPr>
              <w:pStyle w:val="a7"/>
              <w:spacing w:line="360" w:lineRule="auto"/>
              <w:ind w:left="33" w:firstLine="709"/>
              <w:jc w:val="both"/>
              <w:rPr>
                <w:rFonts w:ascii="Times New Roman" w:hAnsi="Times New Roman" w:cs="Times New Roman"/>
                <w:bCs/>
                <w:sz w:val="28"/>
                <w:szCs w:val="28"/>
              </w:rPr>
            </w:pPr>
            <w:r w:rsidRPr="00A967B0">
              <w:rPr>
                <w:rFonts w:ascii="Times New Roman" w:hAnsi="Times New Roman" w:cs="Times New Roman"/>
                <w:bCs/>
                <w:sz w:val="28"/>
                <w:szCs w:val="28"/>
              </w:rPr>
              <w:t>Маркировку АКБ можно разделить (применительно к нашим условиям) на ТРИ большие группы: маркировка согласно ГОСТ; маркировка согласно DIN; маркировка согласно JIS.</w:t>
            </w:r>
          </w:p>
          <w:p w:rsidR="00A967B0" w:rsidRPr="00A967B0" w:rsidRDefault="00A967B0" w:rsidP="00A967B0">
            <w:pPr>
              <w:pStyle w:val="a7"/>
              <w:spacing w:line="360" w:lineRule="auto"/>
              <w:ind w:left="33" w:firstLine="709"/>
              <w:jc w:val="both"/>
              <w:rPr>
                <w:rFonts w:ascii="Times New Roman" w:hAnsi="Times New Roman" w:cs="Times New Roman"/>
                <w:bCs/>
                <w:sz w:val="28"/>
                <w:szCs w:val="28"/>
              </w:rPr>
            </w:pPr>
            <w:r w:rsidRPr="00A967B0">
              <w:rPr>
                <w:rFonts w:ascii="Times New Roman" w:hAnsi="Times New Roman" w:cs="Times New Roman"/>
                <w:bCs/>
                <w:sz w:val="28"/>
                <w:szCs w:val="28"/>
              </w:rPr>
              <w:t xml:space="preserve">По стандарту ГОСТ маркировка АКБ выглядит следующим образом (частный пример): 6СТ-55ПМ. 6СТ - количество элементов (напряжением 2В) в АКБ (6 банок по 2 В </w:t>
            </w:r>
            <w:proofErr w:type="spellStart"/>
            <w:r w:rsidRPr="00A967B0">
              <w:rPr>
                <w:rFonts w:ascii="Times New Roman" w:hAnsi="Times New Roman" w:cs="Times New Roman"/>
                <w:bCs/>
                <w:sz w:val="28"/>
                <w:szCs w:val="28"/>
              </w:rPr>
              <w:t>в</w:t>
            </w:r>
            <w:proofErr w:type="spellEnd"/>
            <w:r w:rsidRPr="00A967B0">
              <w:rPr>
                <w:rFonts w:ascii="Times New Roman" w:hAnsi="Times New Roman" w:cs="Times New Roman"/>
                <w:bCs/>
                <w:sz w:val="28"/>
                <w:szCs w:val="28"/>
              </w:rPr>
              <w:t xml:space="preserve"> сумме 12 В); </w:t>
            </w:r>
            <w:proofErr w:type="gramStart"/>
            <w:r w:rsidRPr="00A967B0">
              <w:rPr>
                <w:rFonts w:ascii="Times New Roman" w:hAnsi="Times New Roman" w:cs="Times New Roman"/>
                <w:bCs/>
                <w:sz w:val="28"/>
                <w:szCs w:val="28"/>
              </w:rPr>
              <w:t>СТ</w:t>
            </w:r>
            <w:proofErr w:type="gramEnd"/>
            <w:r w:rsidRPr="00A967B0">
              <w:rPr>
                <w:rFonts w:ascii="Times New Roman" w:hAnsi="Times New Roman" w:cs="Times New Roman"/>
                <w:bCs/>
                <w:sz w:val="28"/>
                <w:szCs w:val="28"/>
              </w:rPr>
              <w:t xml:space="preserve"> - назначение АКБ (стартерная); 55 - номинальная емкость в Ампер-часах; П - материал моноблока (полипропилен); М - материал сепаратора (</w:t>
            </w:r>
            <w:proofErr w:type="spellStart"/>
            <w:r w:rsidRPr="00A967B0">
              <w:rPr>
                <w:rFonts w:ascii="Times New Roman" w:hAnsi="Times New Roman" w:cs="Times New Roman"/>
                <w:bCs/>
                <w:sz w:val="28"/>
                <w:szCs w:val="28"/>
              </w:rPr>
              <w:t>мипласт</w:t>
            </w:r>
            <w:proofErr w:type="spellEnd"/>
            <w:r w:rsidRPr="00A967B0">
              <w:rPr>
                <w:rFonts w:ascii="Times New Roman" w:hAnsi="Times New Roman" w:cs="Times New Roman"/>
                <w:bCs/>
                <w:sz w:val="28"/>
                <w:szCs w:val="28"/>
              </w:rPr>
              <w:t>).</w:t>
            </w:r>
          </w:p>
          <w:p w:rsidR="00A967B0" w:rsidRPr="00A967B0" w:rsidRDefault="00A967B0" w:rsidP="00A967B0">
            <w:pPr>
              <w:pStyle w:val="a7"/>
              <w:spacing w:line="360" w:lineRule="auto"/>
              <w:ind w:left="33" w:firstLine="709"/>
              <w:jc w:val="both"/>
              <w:rPr>
                <w:rFonts w:ascii="Times New Roman" w:hAnsi="Times New Roman" w:cs="Times New Roman"/>
                <w:bCs/>
                <w:sz w:val="28"/>
                <w:szCs w:val="28"/>
              </w:rPr>
            </w:pPr>
            <w:r w:rsidRPr="00A967B0">
              <w:rPr>
                <w:rFonts w:ascii="Times New Roman" w:hAnsi="Times New Roman" w:cs="Times New Roman"/>
                <w:bCs/>
                <w:sz w:val="28"/>
                <w:szCs w:val="28"/>
              </w:rPr>
              <w:t>По стандарту DIN маркировка АКБ выглядит следующим образом (частный пример): 574 012 068 (или 574012068). 5 - цифра, показывающая «порядок» значения емкости (5 - до 100</w:t>
            </w:r>
            <w:proofErr w:type="gramStart"/>
            <w:r w:rsidRPr="00A967B0">
              <w:rPr>
                <w:rFonts w:ascii="Times New Roman" w:hAnsi="Times New Roman" w:cs="Times New Roman"/>
                <w:bCs/>
                <w:sz w:val="28"/>
                <w:szCs w:val="28"/>
              </w:rPr>
              <w:t xml:space="preserve"> А</w:t>
            </w:r>
            <w:proofErr w:type="gramEnd"/>
            <w:r w:rsidRPr="00A967B0">
              <w:rPr>
                <w:rFonts w:ascii="Times New Roman" w:hAnsi="Times New Roman" w:cs="Times New Roman"/>
                <w:bCs/>
                <w:sz w:val="28"/>
                <w:szCs w:val="28"/>
              </w:rPr>
              <w:t>/ч, 6 - от 100 до 200 А/ч, 7 - свыше 200 А/ч); 74 - емкость батареи, которая в данном примере равна 74 А/ч; 012 - заводское обозначение корпуса, из которого следуют габариты корпуса, тип крепления, расположение выводов; 068 - ток пуска 680</w:t>
            </w:r>
            <w:proofErr w:type="gramStart"/>
            <w:r w:rsidRPr="00A967B0">
              <w:rPr>
                <w:rFonts w:ascii="Times New Roman" w:hAnsi="Times New Roman" w:cs="Times New Roman"/>
                <w:bCs/>
                <w:sz w:val="28"/>
                <w:szCs w:val="28"/>
              </w:rPr>
              <w:t xml:space="preserve"> А</w:t>
            </w:r>
            <w:proofErr w:type="gramEnd"/>
            <w:r w:rsidRPr="00A967B0">
              <w:rPr>
                <w:rFonts w:ascii="Times New Roman" w:hAnsi="Times New Roman" w:cs="Times New Roman"/>
                <w:bCs/>
                <w:sz w:val="28"/>
                <w:szCs w:val="28"/>
              </w:rPr>
              <w:t xml:space="preserve"> (холодного запуска, пусковой ток).</w:t>
            </w:r>
          </w:p>
          <w:p w:rsidR="00A967B0" w:rsidRPr="00A967B0" w:rsidRDefault="00A967B0" w:rsidP="00A967B0">
            <w:pPr>
              <w:pStyle w:val="a7"/>
              <w:spacing w:line="360" w:lineRule="auto"/>
              <w:ind w:left="33" w:firstLine="709"/>
              <w:jc w:val="both"/>
              <w:rPr>
                <w:rFonts w:ascii="Times New Roman" w:hAnsi="Times New Roman" w:cs="Times New Roman"/>
                <w:bCs/>
                <w:sz w:val="28"/>
                <w:szCs w:val="28"/>
              </w:rPr>
            </w:pPr>
            <w:r w:rsidRPr="00A967B0">
              <w:rPr>
                <w:rFonts w:ascii="Times New Roman" w:hAnsi="Times New Roman" w:cs="Times New Roman"/>
                <w:bCs/>
                <w:sz w:val="28"/>
                <w:szCs w:val="28"/>
              </w:rPr>
              <w:t xml:space="preserve">По стандарту JIS маркировка АКБ выглядит следующим образом (частный пример): 60D27R. 60 - цифра, показывающая объединенные значения емкости аккумулятора и его пускового тока; 27 -длина аккумуляторной батареи в </w:t>
            </w:r>
            <w:proofErr w:type="gramStart"/>
            <w:r w:rsidRPr="00A967B0">
              <w:rPr>
                <w:rFonts w:ascii="Times New Roman" w:hAnsi="Times New Roman" w:cs="Times New Roman"/>
                <w:bCs/>
                <w:sz w:val="28"/>
                <w:szCs w:val="28"/>
              </w:rPr>
              <w:t>см</w:t>
            </w:r>
            <w:proofErr w:type="gramEnd"/>
            <w:r w:rsidRPr="00A967B0">
              <w:rPr>
                <w:rFonts w:ascii="Times New Roman" w:hAnsi="Times New Roman" w:cs="Times New Roman"/>
                <w:bCs/>
                <w:sz w:val="28"/>
                <w:szCs w:val="28"/>
              </w:rPr>
              <w:t>; R - полярность аккумуляторной батареи (прямая); D - «форм-фактор», характеристика, обозначающая высоту и площадь аккумулятора.</w:t>
            </w:r>
          </w:p>
          <w:p w:rsidR="00A967B0" w:rsidRPr="00A967B0" w:rsidRDefault="00A967B0" w:rsidP="00A967B0">
            <w:pPr>
              <w:pStyle w:val="a7"/>
              <w:spacing w:line="360" w:lineRule="auto"/>
              <w:ind w:left="33" w:firstLine="709"/>
              <w:jc w:val="both"/>
              <w:rPr>
                <w:rFonts w:ascii="Times New Roman" w:hAnsi="Times New Roman" w:cs="Times New Roman"/>
                <w:bCs/>
                <w:sz w:val="28"/>
                <w:szCs w:val="28"/>
              </w:rPr>
            </w:pPr>
            <w:r w:rsidRPr="00A967B0">
              <w:rPr>
                <w:rFonts w:ascii="Times New Roman" w:hAnsi="Times New Roman" w:cs="Times New Roman"/>
                <w:bCs/>
                <w:sz w:val="28"/>
                <w:szCs w:val="28"/>
              </w:rPr>
              <w:t>Вся маркировка, предусмотренная требованиями стандартов, наносится на корпус или крышку батареи одним из двух методов:</w:t>
            </w:r>
          </w:p>
          <w:p w:rsidR="00A967B0" w:rsidRPr="00A967B0" w:rsidRDefault="00A967B0" w:rsidP="00A967B0">
            <w:pPr>
              <w:pStyle w:val="a7"/>
              <w:spacing w:line="360" w:lineRule="auto"/>
              <w:ind w:left="33" w:firstLine="709"/>
              <w:jc w:val="both"/>
              <w:rPr>
                <w:rFonts w:ascii="Times New Roman" w:hAnsi="Times New Roman" w:cs="Times New Roman"/>
                <w:bCs/>
                <w:sz w:val="28"/>
                <w:szCs w:val="28"/>
              </w:rPr>
            </w:pPr>
            <w:r w:rsidRPr="00A967B0">
              <w:rPr>
                <w:rFonts w:ascii="Times New Roman" w:hAnsi="Times New Roman" w:cs="Times New Roman"/>
                <w:bCs/>
                <w:sz w:val="28"/>
                <w:szCs w:val="28"/>
              </w:rPr>
              <w:t>•</w:t>
            </w:r>
            <w:r w:rsidRPr="00A967B0">
              <w:rPr>
                <w:rFonts w:ascii="Times New Roman" w:hAnsi="Times New Roman" w:cs="Times New Roman"/>
                <w:bCs/>
                <w:sz w:val="28"/>
                <w:szCs w:val="28"/>
              </w:rPr>
              <w:tab/>
            </w:r>
            <w:proofErr w:type="spellStart"/>
            <w:r w:rsidRPr="00A967B0">
              <w:rPr>
                <w:rFonts w:ascii="Times New Roman" w:hAnsi="Times New Roman" w:cs="Times New Roman"/>
                <w:bCs/>
                <w:sz w:val="28"/>
                <w:szCs w:val="28"/>
              </w:rPr>
              <w:t>шелкография</w:t>
            </w:r>
            <w:proofErr w:type="spellEnd"/>
            <w:r w:rsidRPr="00A967B0">
              <w:rPr>
                <w:rFonts w:ascii="Times New Roman" w:hAnsi="Times New Roman" w:cs="Times New Roman"/>
                <w:bCs/>
                <w:sz w:val="28"/>
                <w:szCs w:val="28"/>
              </w:rPr>
              <w:t>, то есть нанесение краски по специальному трафарету;</w:t>
            </w:r>
          </w:p>
          <w:p w:rsidR="00A967B0" w:rsidRPr="00A967B0" w:rsidRDefault="00A967B0" w:rsidP="00A967B0">
            <w:pPr>
              <w:pStyle w:val="a7"/>
              <w:spacing w:line="360" w:lineRule="auto"/>
              <w:ind w:left="33" w:firstLine="709"/>
              <w:jc w:val="both"/>
              <w:rPr>
                <w:rFonts w:ascii="Times New Roman" w:hAnsi="Times New Roman" w:cs="Times New Roman"/>
                <w:bCs/>
                <w:sz w:val="28"/>
                <w:szCs w:val="28"/>
              </w:rPr>
            </w:pPr>
            <w:r w:rsidRPr="00A967B0">
              <w:rPr>
                <w:rFonts w:ascii="Times New Roman" w:hAnsi="Times New Roman" w:cs="Times New Roman"/>
                <w:bCs/>
                <w:sz w:val="28"/>
                <w:szCs w:val="28"/>
              </w:rPr>
              <w:t>•</w:t>
            </w:r>
            <w:r w:rsidRPr="00A967B0">
              <w:rPr>
                <w:rFonts w:ascii="Times New Roman" w:hAnsi="Times New Roman" w:cs="Times New Roman"/>
                <w:bCs/>
                <w:sz w:val="28"/>
                <w:szCs w:val="28"/>
              </w:rPr>
              <w:tab/>
              <w:t>самоклеющиеся этикетки.</w:t>
            </w:r>
          </w:p>
          <w:p w:rsidR="00A967B0" w:rsidRPr="00A967B0" w:rsidRDefault="00A967B0" w:rsidP="00A967B0">
            <w:pPr>
              <w:pStyle w:val="a7"/>
              <w:spacing w:line="360" w:lineRule="auto"/>
              <w:ind w:left="33" w:firstLine="709"/>
              <w:jc w:val="both"/>
              <w:rPr>
                <w:rFonts w:ascii="Times New Roman" w:hAnsi="Times New Roman" w:cs="Times New Roman"/>
                <w:bCs/>
                <w:sz w:val="28"/>
                <w:szCs w:val="28"/>
              </w:rPr>
            </w:pPr>
            <w:r w:rsidRPr="00A967B0">
              <w:rPr>
                <w:rFonts w:ascii="Times New Roman" w:hAnsi="Times New Roman" w:cs="Times New Roman"/>
                <w:bCs/>
                <w:sz w:val="28"/>
                <w:szCs w:val="28"/>
              </w:rPr>
              <w:t>Кроме вышеуказанных обозначений маркировка батареи должна содержать следующие данные:</w:t>
            </w:r>
          </w:p>
          <w:p w:rsidR="00E22F0F" w:rsidRDefault="00A967B0" w:rsidP="00E22F0F">
            <w:pPr>
              <w:pStyle w:val="a7"/>
              <w:spacing w:line="360" w:lineRule="auto"/>
              <w:ind w:left="33" w:firstLine="709"/>
              <w:jc w:val="both"/>
              <w:rPr>
                <w:rFonts w:ascii="Times New Roman" w:hAnsi="Times New Roman" w:cs="Times New Roman"/>
                <w:b/>
                <w:bCs/>
                <w:sz w:val="28"/>
                <w:szCs w:val="28"/>
              </w:rPr>
            </w:pPr>
            <w:r w:rsidRPr="00A967B0">
              <w:rPr>
                <w:rFonts w:ascii="Times New Roman" w:hAnsi="Times New Roman" w:cs="Times New Roman"/>
                <w:bCs/>
                <w:sz w:val="28"/>
                <w:szCs w:val="28"/>
              </w:rPr>
              <w:t xml:space="preserve">товарный знак завода-изготовителя; 60 </w:t>
            </w:r>
            <w:proofErr w:type="spellStart"/>
            <w:r w:rsidRPr="00A967B0">
              <w:rPr>
                <w:rFonts w:ascii="Times New Roman" w:hAnsi="Times New Roman" w:cs="Times New Roman"/>
                <w:bCs/>
                <w:sz w:val="28"/>
                <w:szCs w:val="28"/>
              </w:rPr>
              <w:t>Ah</w:t>
            </w:r>
            <w:proofErr w:type="spellEnd"/>
            <w:r w:rsidRPr="00A967B0">
              <w:rPr>
                <w:rFonts w:ascii="Times New Roman" w:hAnsi="Times New Roman" w:cs="Times New Roman"/>
                <w:bCs/>
                <w:sz w:val="28"/>
                <w:szCs w:val="28"/>
              </w:rPr>
              <w:t xml:space="preserve"> - номинальная емкость в Ампер-часах (А-ч или </w:t>
            </w:r>
            <w:proofErr w:type="spellStart"/>
            <w:r w:rsidRPr="00A967B0">
              <w:rPr>
                <w:rFonts w:ascii="Times New Roman" w:hAnsi="Times New Roman" w:cs="Times New Roman"/>
                <w:bCs/>
                <w:sz w:val="28"/>
                <w:szCs w:val="28"/>
              </w:rPr>
              <w:t>Ah</w:t>
            </w:r>
            <w:proofErr w:type="spellEnd"/>
            <w:r w:rsidRPr="00A967B0">
              <w:rPr>
                <w:rFonts w:ascii="Times New Roman" w:hAnsi="Times New Roman" w:cs="Times New Roman"/>
                <w:bCs/>
                <w:sz w:val="28"/>
                <w:szCs w:val="28"/>
              </w:rPr>
              <w:t>); 420</w:t>
            </w:r>
            <w:proofErr w:type="gramStart"/>
            <w:r w:rsidRPr="00A967B0">
              <w:rPr>
                <w:rFonts w:ascii="Times New Roman" w:hAnsi="Times New Roman" w:cs="Times New Roman"/>
                <w:bCs/>
                <w:sz w:val="28"/>
                <w:szCs w:val="28"/>
              </w:rPr>
              <w:t xml:space="preserve"> А</w:t>
            </w:r>
            <w:proofErr w:type="gramEnd"/>
            <w:r w:rsidRPr="00A967B0">
              <w:rPr>
                <w:rFonts w:ascii="Times New Roman" w:hAnsi="Times New Roman" w:cs="Times New Roman"/>
                <w:bCs/>
                <w:sz w:val="28"/>
                <w:szCs w:val="28"/>
              </w:rPr>
              <w:t xml:space="preserve"> - пусковой ток - ток холодной прокрутки при </w:t>
            </w:r>
            <w:r w:rsidRPr="00A967B0">
              <w:rPr>
                <w:rFonts w:ascii="Times New Roman" w:hAnsi="Times New Roman" w:cs="Times New Roman"/>
                <w:bCs/>
                <w:sz w:val="28"/>
                <w:szCs w:val="28"/>
              </w:rPr>
              <w:lastRenderedPageBreak/>
              <w:t>-18°С в Амперах (А).</w:t>
            </w:r>
          </w:p>
          <w:p w:rsidR="00E22F0F" w:rsidRDefault="00E22F0F" w:rsidP="00E22F0F">
            <w:pPr>
              <w:pStyle w:val="a7"/>
              <w:spacing w:line="360" w:lineRule="auto"/>
              <w:ind w:left="33" w:firstLine="709"/>
              <w:jc w:val="both"/>
              <w:rPr>
                <w:rFonts w:ascii="Times New Roman" w:hAnsi="Times New Roman" w:cs="Times New Roman"/>
                <w:b/>
                <w:bCs/>
                <w:sz w:val="28"/>
                <w:szCs w:val="28"/>
              </w:rPr>
            </w:pPr>
          </w:p>
          <w:p w:rsidR="00E22F0F" w:rsidRPr="00E22F0F" w:rsidRDefault="00E22F0F" w:rsidP="00E22F0F">
            <w:pPr>
              <w:pStyle w:val="a7"/>
              <w:spacing w:line="360" w:lineRule="auto"/>
              <w:ind w:left="33" w:firstLine="709"/>
              <w:jc w:val="center"/>
              <w:rPr>
                <w:rFonts w:ascii="Times New Roman" w:hAnsi="Times New Roman" w:cs="Times New Roman"/>
                <w:b/>
                <w:bCs/>
                <w:sz w:val="28"/>
                <w:szCs w:val="28"/>
              </w:rPr>
            </w:pPr>
            <w:r w:rsidRPr="00E22F0F">
              <w:rPr>
                <w:rFonts w:ascii="Times New Roman" w:hAnsi="Times New Roman" w:cs="Times New Roman"/>
                <w:b/>
                <w:bCs/>
                <w:sz w:val="28"/>
                <w:szCs w:val="28"/>
              </w:rPr>
              <w:t>Техническое обслуживание АКБ</w:t>
            </w:r>
          </w:p>
          <w:p w:rsidR="00E22F0F" w:rsidRDefault="00E22F0F" w:rsidP="00E22F0F">
            <w:pPr>
              <w:pStyle w:val="a7"/>
              <w:spacing w:line="360" w:lineRule="auto"/>
              <w:ind w:left="33" w:firstLine="709"/>
              <w:jc w:val="both"/>
              <w:rPr>
                <w:rFonts w:ascii="Times New Roman" w:hAnsi="Times New Roman" w:cs="Times New Roman"/>
                <w:bCs/>
                <w:sz w:val="28"/>
                <w:szCs w:val="28"/>
              </w:rPr>
            </w:pPr>
            <w:r w:rsidRPr="00E22F0F">
              <w:rPr>
                <w:rFonts w:ascii="Times New Roman" w:hAnsi="Times New Roman" w:cs="Times New Roman"/>
                <w:bCs/>
                <w:sz w:val="28"/>
                <w:szCs w:val="28"/>
              </w:rPr>
              <w:t>На автомобилях (как и на тракторах, самоходных машинах) при первом техническом обслуживании (ТО-1) необходимо очистить АКБ от пыли, грязи и следов электролита, прочистить вентиляцион</w:t>
            </w:r>
            <w:r w:rsidR="0022269D">
              <w:rPr>
                <w:rFonts w:ascii="Times New Roman" w:hAnsi="Times New Roman" w:cs="Times New Roman"/>
                <w:bCs/>
                <w:sz w:val="28"/>
                <w:szCs w:val="28"/>
              </w:rPr>
              <w:t>ные отверстия, проверить крепле</w:t>
            </w:r>
            <w:r w:rsidRPr="00E22F0F">
              <w:rPr>
                <w:rFonts w:ascii="Times New Roman" w:hAnsi="Times New Roman" w:cs="Times New Roman"/>
                <w:bCs/>
                <w:sz w:val="28"/>
                <w:szCs w:val="28"/>
              </w:rPr>
              <w:t xml:space="preserve">ние и надежность контакта наконечников проводов с выводными штырями. Проверить уровень электролита в АКБ, при </w:t>
            </w:r>
            <w:r>
              <w:rPr>
                <w:rFonts w:ascii="Times New Roman" w:hAnsi="Times New Roman" w:cs="Times New Roman"/>
                <w:bCs/>
                <w:sz w:val="28"/>
                <w:szCs w:val="28"/>
              </w:rPr>
              <w:t>необходимости долить дистиллиро</w:t>
            </w:r>
            <w:r w:rsidRPr="00E22F0F">
              <w:rPr>
                <w:rFonts w:ascii="Times New Roman" w:hAnsi="Times New Roman" w:cs="Times New Roman"/>
                <w:bCs/>
                <w:sz w:val="28"/>
                <w:szCs w:val="28"/>
              </w:rPr>
              <w:t>ванную воду.</w:t>
            </w:r>
          </w:p>
          <w:p w:rsidR="00E22F0F" w:rsidRPr="00E22F0F" w:rsidRDefault="00E22F0F" w:rsidP="00E22F0F">
            <w:pPr>
              <w:pStyle w:val="a7"/>
              <w:spacing w:line="360" w:lineRule="auto"/>
              <w:ind w:left="33" w:firstLine="709"/>
              <w:jc w:val="both"/>
              <w:rPr>
                <w:rFonts w:ascii="Times New Roman" w:hAnsi="Times New Roman" w:cs="Times New Roman"/>
                <w:bCs/>
                <w:sz w:val="28"/>
                <w:szCs w:val="28"/>
              </w:rPr>
            </w:pPr>
            <w:r w:rsidRPr="00E22F0F">
              <w:rPr>
                <w:rFonts w:ascii="Times New Roman" w:hAnsi="Times New Roman" w:cs="Times New Roman"/>
                <w:bCs/>
                <w:sz w:val="28"/>
                <w:szCs w:val="28"/>
              </w:rPr>
              <w:t>При втором техническом обслуживании (ТО-2) наряду с операциями ТО-1 проверяют состояние АКБ по плотности электролита и напряжение элементов под нагрузкой и при необходимости заряжают.</w:t>
            </w:r>
          </w:p>
          <w:p w:rsidR="00E22F0F" w:rsidRPr="00E22F0F" w:rsidRDefault="00E22F0F" w:rsidP="00E22F0F">
            <w:pPr>
              <w:pStyle w:val="a7"/>
              <w:spacing w:line="360" w:lineRule="auto"/>
              <w:ind w:left="33" w:firstLine="709"/>
              <w:jc w:val="both"/>
              <w:rPr>
                <w:rFonts w:ascii="Times New Roman" w:hAnsi="Times New Roman" w:cs="Times New Roman"/>
                <w:bCs/>
                <w:sz w:val="28"/>
                <w:szCs w:val="28"/>
              </w:rPr>
            </w:pPr>
            <w:r w:rsidRPr="00E22F0F">
              <w:rPr>
                <w:rFonts w:ascii="Times New Roman" w:hAnsi="Times New Roman" w:cs="Times New Roman"/>
                <w:bCs/>
                <w:sz w:val="28"/>
                <w:szCs w:val="28"/>
              </w:rPr>
              <w:t>При сезонном ТО (СО) требуется откор</w:t>
            </w:r>
            <w:r>
              <w:rPr>
                <w:rFonts w:ascii="Times New Roman" w:hAnsi="Times New Roman" w:cs="Times New Roman"/>
                <w:bCs/>
                <w:sz w:val="28"/>
                <w:szCs w:val="28"/>
              </w:rPr>
              <w:t>ректировать плотность электроли</w:t>
            </w:r>
            <w:r w:rsidRPr="00E22F0F">
              <w:rPr>
                <w:rFonts w:ascii="Times New Roman" w:hAnsi="Times New Roman" w:cs="Times New Roman"/>
                <w:bCs/>
                <w:sz w:val="28"/>
                <w:szCs w:val="28"/>
              </w:rPr>
              <w:t>та АКБ в соответствии со временем года и при необходимости утеплить ее.</w:t>
            </w:r>
          </w:p>
          <w:p w:rsidR="00E22F0F" w:rsidRPr="00E22F0F" w:rsidRDefault="00E22F0F" w:rsidP="00E22F0F">
            <w:pPr>
              <w:pStyle w:val="a7"/>
              <w:spacing w:line="360" w:lineRule="auto"/>
              <w:ind w:left="33" w:firstLine="709"/>
              <w:jc w:val="both"/>
              <w:rPr>
                <w:rFonts w:ascii="Times New Roman" w:hAnsi="Times New Roman" w:cs="Times New Roman"/>
                <w:bCs/>
                <w:sz w:val="28"/>
                <w:szCs w:val="28"/>
              </w:rPr>
            </w:pPr>
            <w:r w:rsidRPr="00E22F0F">
              <w:rPr>
                <w:rFonts w:ascii="Times New Roman" w:hAnsi="Times New Roman" w:cs="Times New Roman"/>
                <w:bCs/>
                <w:sz w:val="28"/>
                <w:szCs w:val="28"/>
              </w:rPr>
              <w:t xml:space="preserve"> Очистка АКБ </w:t>
            </w:r>
            <w:r>
              <w:rPr>
                <w:rFonts w:ascii="Times New Roman" w:hAnsi="Times New Roman" w:cs="Times New Roman"/>
                <w:bCs/>
                <w:sz w:val="28"/>
                <w:szCs w:val="28"/>
              </w:rPr>
              <w:t xml:space="preserve">производится следующим образом. </w:t>
            </w:r>
            <w:r w:rsidRPr="00E22F0F">
              <w:rPr>
                <w:rFonts w:ascii="Times New Roman" w:hAnsi="Times New Roman" w:cs="Times New Roman"/>
                <w:bCs/>
                <w:sz w:val="28"/>
                <w:szCs w:val="28"/>
              </w:rPr>
              <w:t>Выводные зажимы очищают абразив</w:t>
            </w:r>
            <w:r>
              <w:rPr>
                <w:rFonts w:ascii="Times New Roman" w:hAnsi="Times New Roman" w:cs="Times New Roman"/>
                <w:bCs/>
                <w:sz w:val="28"/>
                <w:szCs w:val="28"/>
              </w:rPr>
              <w:t>ной шкуркой или специальным при</w:t>
            </w:r>
            <w:r w:rsidRPr="00E22F0F">
              <w:rPr>
                <w:rFonts w:ascii="Times New Roman" w:hAnsi="Times New Roman" w:cs="Times New Roman"/>
                <w:bCs/>
                <w:sz w:val="28"/>
                <w:szCs w:val="28"/>
              </w:rPr>
              <w:t xml:space="preserve">способлением до устранения коррозии с </w:t>
            </w:r>
            <w:r>
              <w:rPr>
                <w:rFonts w:ascii="Times New Roman" w:hAnsi="Times New Roman" w:cs="Times New Roman"/>
                <w:bCs/>
                <w:sz w:val="28"/>
                <w:szCs w:val="28"/>
              </w:rPr>
              <w:t>последующим смазыванием техниче</w:t>
            </w:r>
            <w:r w:rsidRPr="00E22F0F">
              <w:rPr>
                <w:rFonts w:ascii="Times New Roman" w:hAnsi="Times New Roman" w:cs="Times New Roman"/>
                <w:bCs/>
                <w:sz w:val="28"/>
                <w:szCs w:val="28"/>
              </w:rPr>
              <w:t>ским вазелином для предотвращения их окисления.</w:t>
            </w:r>
          </w:p>
          <w:p w:rsidR="00E22F0F" w:rsidRPr="00E22F0F" w:rsidRDefault="00E22F0F" w:rsidP="00E22F0F">
            <w:pPr>
              <w:pStyle w:val="a7"/>
              <w:spacing w:line="360" w:lineRule="auto"/>
              <w:ind w:left="33" w:firstLine="709"/>
              <w:jc w:val="both"/>
              <w:rPr>
                <w:rFonts w:ascii="Times New Roman" w:hAnsi="Times New Roman" w:cs="Times New Roman"/>
                <w:bCs/>
                <w:sz w:val="28"/>
                <w:szCs w:val="28"/>
              </w:rPr>
            </w:pPr>
            <w:r w:rsidRPr="00E22F0F">
              <w:rPr>
                <w:rFonts w:ascii="Times New Roman" w:hAnsi="Times New Roman" w:cs="Times New Roman"/>
                <w:bCs/>
                <w:sz w:val="28"/>
                <w:szCs w:val="28"/>
              </w:rPr>
              <w:t>Блок и крышки АКБ очищают ветошью, смоченной 10 %-</w:t>
            </w:r>
            <w:proofErr w:type="spellStart"/>
            <w:r w:rsidRPr="00E22F0F">
              <w:rPr>
                <w:rFonts w:ascii="Times New Roman" w:hAnsi="Times New Roman" w:cs="Times New Roman"/>
                <w:bCs/>
                <w:sz w:val="28"/>
                <w:szCs w:val="28"/>
              </w:rPr>
              <w:t>ным</w:t>
            </w:r>
            <w:proofErr w:type="spellEnd"/>
            <w:r w:rsidRPr="00E22F0F">
              <w:rPr>
                <w:rFonts w:ascii="Times New Roman" w:hAnsi="Times New Roman" w:cs="Times New Roman"/>
                <w:bCs/>
                <w:sz w:val="28"/>
                <w:szCs w:val="28"/>
              </w:rPr>
              <w:t xml:space="preserve"> водным раствором нашатырного спирта или кальци</w:t>
            </w:r>
            <w:r>
              <w:rPr>
                <w:rFonts w:ascii="Times New Roman" w:hAnsi="Times New Roman" w:cs="Times New Roman"/>
                <w:bCs/>
                <w:sz w:val="28"/>
                <w:szCs w:val="28"/>
              </w:rPr>
              <w:t>нированной содой (для нейтрали</w:t>
            </w:r>
            <w:r w:rsidRPr="00E22F0F">
              <w:rPr>
                <w:rFonts w:ascii="Times New Roman" w:hAnsi="Times New Roman" w:cs="Times New Roman"/>
                <w:bCs/>
                <w:sz w:val="28"/>
                <w:szCs w:val="28"/>
              </w:rPr>
              <w:t>зации капель и подтеков электролита). Пробки банок аккумуляторов очищаются продувкой сжатым воздухом при помощи компрессора,</w:t>
            </w:r>
            <w:r>
              <w:rPr>
                <w:rFonts w:ascii="Times New Roman" w:hAnsi="Times New Roman" w:cs="Times New Roman"/>
                <w:bCs/>
                <w:sz w:val="28"/>
                <w:szCs w:val="28"/>
              </w:rPr>
              <w:t xml:space="preserve"> затем промывают в ди</w:t>
            </w:r>
            <w:r w:rsidRPr="00E22F0F">
              <w:rPr>
                <w:rFonts w:ascii="Times New Roman" w:hAnsi="Times New Roman" w:cs="Times New Roman"/>
                <w:bCs/>
                <w:sz w:val="28"/>
                <w:szCs w:val="28"/>
              </w:rPr>
              <w:t>стиллированной воде. Уровень электролита в банках аккумулятора проверяют стеклянной трубко</w:t>
            </w:r>
            <w:r>
              <w:rPr>
                <w:rFonts w:ascii="Times New Roman" w:hAnsi="Times New Roman" w:cs="Times New Roman"/>
                <w:bCs/>
                <w:sz w:val="28"/>
                <w:szCs w:val="28"/>
              </w:rPr>
              <w:t>й с внутренним диаметром 3-5 мм</w:t>
            </w:r>
            <w:r w:rsidRPr="00E22F0F">
              <w:rPr>
                <w:rFonts w:ascii="Times New Roman" w:hAnsi="Times New Roman" w:cs="Times New Roman"/>
                <w:bCs/>
                <w:sz w:val="28"/>
                <w:szCs w:val="28"/>
              </w:rPr>
              <w:t>. Уровень электролита должен на 10-15 мм превышать предохранительный щиток блока пластин.</w:t>
            </w:r>
          </w:p>
          <w:p w:rsidR="00E22F0F" w:rsidRPr="00E22F0F" w:rsidRDefault="00E22F0F" w:rsidP="00E22F0F">
            <w:pPr>
              <w:pStyle w:val="a7"/>
              <w:spacing w:line="360" w:lineRule="auto"/>
              <w:ind w:left="33" w:firstLine="709"/>
              <w:jc w:val="both"/>
              <w:rPr>
                <w:rFonts w:ascii="Times New Roman" w:hAnsi="Times New Roman" w:cs="Times New Roman"/>
                <w:bCs/>
                <w:sz w:val="28"/>
                <w:szCs w:val="28"/>
              </w:rPr>
            </w:pPr>
            <w:r w:rsidRPr="00E22F0F">
              <w:rPr>
                <w:rFonts w:ascii="Times New Roman" w:hAnsi="Times New Roman" w:cs="Times New Roman"/>
                <w:bCs/>
                <w:sz w:val="28"/>
                <w:szCs w:val="28"/>
              </w:rPr>
              <w:t>Для батарей, имеющих заливную горл</w:t>
            </w:r>
            <w:r>
              <w:rPr>
                <w:rFonts w:ascii="Times New Roman" w:hAnsi="Times New Roman" w:cs="Times New Roman"/>
                <w:bCs/>
                <w:sz w:val="28"/>
                <w:szCs w:val="28"/>
              </w:rPr>
              <w:t>овину с указателем уровня, элек</w:t>
            </w:r>
            <w:r w:rsidRPr="00E22F0F">
              <w:rPr>
                <w:rFonts w:ascii="Times New Roman" w:hAnsi="Times New Roman" w:cs="Times New Roman"/>
                <w:bCs/>
                <w:sz w:val="28"/>
                <w:szCs w:val="28"/>
              </w:rPr>
              <w:t>тролит контролируют по ее нижнему краю.</w:t>
            </w:r>
          </w:p>
          <w:p w:rsidR="00E22F0F" w:rsidRPr="00E22F0F" w:rsidRDefault="00E22F0F" w:rsidP="00E22F0F">
            <w:pPr>
              <w:pStyle w:val="a7"/>
              <w:spacing w:line="360" w:lineRule="auto"/>
              <w:ind w:left="33" w:firstLine="709"/>
              <w:jc w:val="both"/>
              <w:rPr>
                <w:rFonts w:ascii="Times New Roman" w:hAnsi="Times New Roman" w:cs="Times New Roman"/>
                <w:bCs/>
                <w:sz w:val="28"/>
                <w:szCs w:val="28"/>
              </w:rPr>
            </w:pPr>
            <w:r w:rsidRPr="00E22F0F">
              <w:rPr>
                <w:rFonts w:ascii="Times New Roman" w:hAnsi="Times New Roman" w:cs="Times New Roman"/>
                <w:bCs/>
                <w:sz w:val="28"/>
                <w:szCs w:val="28"/>
              </w:rPr>
              <w:t xml:space="preserve">Уровень электролита следует контролировать через 10-15 дней, а в </w:t>
            </w:r>
            <w:r w:rsidRPr="00E22F0F">
              <w:rPr>
                <w:rFonts w:ascii="Times New Roman" w:hAnsi="Times New Roman" w:cs="Times New Roman"/>
                <w:bCs/>
                <w:sz w:val="28"/>
                <w:szCs w:val="28"/>
              </w:rPr>
              <w:lastRenderedPageBreak/>
              <w:t>жаркое время года не реже чем через 5-6 дней.</w:t>
            </w:r>
          </w:p>
          <w:p w:rsidR="00E22F0F" w:rsidRPr="00E22F0F" w:rsidRDefault="00E22F0F" w:rsidP="00E22F0F">
            <w:pPr>
              <w:pStyle w:val="a7"/>
              <w:spacing w:line="360" w:lineRule="auto"/>
              <w:ind w:left="33" w:firstLine="709"/>
              <w:jc w:val="both"/>
              <w:rPr>
                <w:rFonts w:ascii="Times New Roman" w:hAnsi="Times New Roman" w:cs="Times New Roman"/>
                <w:bCs/>
                <w:sz w:val="28"/>
                <w:szCs w:val="28"/>
              </w:rPr>
            </w:pPr>
            <w:r w:rsidRPr="00E22F0F">
              <w:rPr>
                <w:rFonts w:ascii="Times New Roman" w:hAnsi="Times New Roman" w:cs="Times New Roman"/>
                <w:bCs/>
                <w:sz w:val="28"/>
                <w:szCs w:val="28"/>
              </w:rPr>
              <w:t xml:space="preserve">Степень заряженности АКБ определяют с помощью нагрузочной вилки (рассказывает и показывает). </w:t>
            </w:r>
          </w:p>
          <w:p w:rsidR="00E22F0F" w:rsidRPr="00E22F0F" w:rsidRDefault="00E22F0F" w:rsidP="00E22F0F">
            <w:pPr>
              <w:pStyle w:val="a7"/>
              <w:spacing w:line="360" w:lineRule="auto"/>
              <w:ind w:left="33" w:firstLine="709"/>
              <w:jc w:val="both"/>
              <w:rPr>
                <w:rFonts w:ascii="Times New Roman" w:hAnsi="Times New Roman" w:cs="Times New Roman"/>
                <w:bCs/>
                <w:sz w:val="28"/>
                <w:szCs w:val="28"/>
              </w:rPr>
            </w:pPr>
            <w:r w:rsidRPr="00E22F0F">
              <w:rPr>
                <w:rFonts w:ascii="Times New Roman" w:hAnsi="Times New Roman" w:cs="Times New Roman"/>
                <w:bCs/>
                <w:sz w:val="28"/>
                <w:szCs w:val="28"/>
              </w:rPr>
              <w:t>При этом для батарей емкостью 40-65</w:t>
            </w:r>
            <w:proofErr w:type="gramStart"/>
            <w:r w:rsidRPr="00E22F0F">
              <w:rPr>
                <w:rFonts w:ascii="Times New Roman" w:hAnsi="Times New Roman" w:cs="Times New Roman"/>
                <w:bCs/>
                <w:sz w:val="28"/>
                <w:szCs w:val="28"/>
              </w:rPr>
              <w:t xml:space="preserve"> А</w:t>
            </w:r>
            <w:proofErr w:type="gramEnd"/>
            <w:r>
              <w:rPr>
                <w:rFonts w:ascii="Times New Roman" w:hAnsi="Times New Roman" w:cs="Times New Roman"/>
                <w:bCs/>
                <w:sz w:val="28"/>
                <w:szCs w:val="28"/>
              </w:rPr>
              <w:t>*ч нагрузкой служит сопротивле</w:t>
            </w:r>
            <w:r w:rsidRPr="00E22F0F">
              <w:rPr>
                <w:rFonts w:ascii="Times New Roman" w:hAnsi="Times New Roman" w:cs="Times New Roman"/>
                <w:bCs/>
                <w:sz w:val="28"/>
                <w:szCs w:val="28"/>
              </w:rPr>
              <w:t>ние 0,018-0,020 Ом, а для батарей емкостью 70-100 А</w:t>
            </w:r>
            <w:r>
              <w:rPr>
                <w:rFonts w:ascii="Times New Roman" w:hAnsi="Times New Roman" w:cs="Times New Roman"/>
                <w:bCs/>
                <w:sz w:val="28"/>
                <w:szCs w:val="28"/>
              </w:rPr>
              <w:t>*</w:t>
            </w:r>
            <w:r w:rsidRPr="00E22F0F">
              <w:rPr>
                <w:rFonts w:ascii="Times New Roman" w:hAnsi="Times New Roman" w:cs="Times New Roman"/>
                <w:bCs/>
                <w:sz w:val="28"/>
                <w:szCs w:val="28"/>
              </w:rPr>
              <w:t>ч – 0,010-0,012 Ом. При испытании батарей емкостью 110-135</w:t>
            </w:r>
            <w:proofErr w:type="gramStart"/>
            <w:r w:rsidRPr="00E22F0F">
              <w:rPr>
                <w:rFonts w:ascii="Times New Roman" w:hAnsi="Times New Roman" w:cs="Times New Roman"/>
                <w:bCs/>
                <w:sz w:val="28"/>
                <w:szCs w:val="28"/>
              </w:rPr>
              <w:t xml:space="preserve"> А</w:t>
            </w:r>
            <w:proofErr w:type="gramEnd"/>
            <w:r>
              <w:rPr>
                <w:rFonts w:ascii="Times New Roman" w:hAnsi="Times New Roman" w:cs="Times New Roman"/>
                <w:bCs/>
                <w:sz w:val="28"/>
                <w:szCs w:val="28"/>
              </w:rPr>
              <w:t>*</w:t>
            </w:r>
            <w:r w:rsidRPr="00E22F0F">
              <w:rPr>
                <w:rFonts w:ascii="Times New Roman" w:hAnsi="Times New Roman" w:cs="Times New Roman"/>
                <w:bCs/>
                <w:sz w:val="28"/>
                <w:szCs w:val="28"/>
              </w:rPr>
              <w:t>ч подключаются оба сопротивления, смонтированные в приборе. Банка батареи в</w:t>
            </w:r>
            <w:r>
              <w:rPr>
                <w:rFonts w:ascii="Times New Roman" w:hAnsi="Times New Roman" w:cs="Times New Roman"/>
                <w:bCs/>
                <w:sz w:val="28"/>
                <w:szCs w:val="28"/>
              </w:rPr>
              <w:t>ыдерживается под нагрузкой в те</w:t>
            </w:r>
            <w:r w:rsidRPr="00E22F0F">
              <w:rPr>
                <w:rFonts w:ascii="Times New Roman" w:hAnsi="Times New Roman" w:cs="Times New Roman"/>
                <w:bCs/>
                <w:sz w:val="28"/>
                <w:szCs w:val="28"/>
              </w:rPr>
              <w:t>чение 5 с, при этом на исправной полностью заряженной банке батареи должно быть не менее 1,7-1,8</w:t>
            </w:r>
            <w:proofErr w:type="gramStart"/>
            <w:r w:rsidRPr="00E22F0F">
              <w:rPr>
                <w:rFonts w:ascii="Times New Roman" w:hAnsi="Times New Roman" w:cs="Times New Roman"/>
                <w:bCs/>
                <w:sz w:val="28"/>
                <w:szCs w:val="28"/>
              </w:rPr>
              <w:t xml:space="preserve"> В</w:t>
            </w:r>
            <w:proofErr w:type="gramEnd"/>
            <w:r w:rsidRPr="00E22F0F">
              <w:rPr>
                <w:rFonts w:ascii="Times New Roman" w:hAnsi="Times New Roman" w:cs="Times New Roman"/>
                <w:bCs/>
                <w:sz w:val="28"/>
                <w:szCs w:val="28"/>
              </w:rPr>
              <w:t>, в противном случае батарею надо подзарядить. Если напряжение хотя бы одной банки батареи отличается более чем на 0,1</w:t>
            </w:r>
            <w:proofErr w:type="gramStart"/>
            <w:r w:rsidRPr="00E22F0F">
              <w:rPr>
                <w:rFonts w:ascii="Times New Roman" w:hAnsi="Times New Roman" w:cs="Times New Roman"/>
                <w:bCs/>
                <w:sz w:val="28"/>
                <w:szCs w:val="28"/>
              </w:rPr>
              <w:t xml:space="preserve"> В</w:t>
            </w:r>
            <w:proofErr w:type="gramEnd"/>
            <w:r w:rsidRPr="00E22F0F">
              <w:rPr>
                <w:rFonts w:ascii="Times New Roman" w:hAnsi="Times New Roman" w:cs="Times New Roman"/>
                <w:bCs/>
                <w:sz w:val="28"/>
                <w:szCs w:val="28"/>
              </w:rPr>
              <w:t xml:space="preserve"> от других или падает до 1,4 В, то батарея неисправна и требует ремонта.</w:t>
            </w:r>
          </w:p>
          <w:p w:rsidR="00E22F0F" w:rsidRPr="00E22F0F" w:rsidRDefault="00E22F0F" w:rsidP="00E22F0F">
            <w:pPr>
              <w:pStyle w:val="a7"/>
              <w:spacing w:line="360" w:lineRule="auto"/>
              <w:ind w:left="33" w:firstLine="709"/>
              <w:jc w:val="both"/>
              <w:rPr>
                <w:rFonts w:ascii="Times New Roman" w:hAnsi="Times New Roman" w:cs="Times New Roman"/>
                <w:bCs/>
                <w:sz w:val="28"/>
                <w:szCs w:val="28"/>
              </w:rPr>
            </w:pPr>
            <w:r w:rsidRPr="00E22F0F">
              <w:rPr>
                <w:rFonts w:ascii="Times New Roman" w:hAnsi="Times New Roman" w:cs="Times New Roman"/>
                <w:bCs/>
                <w:sz w:val="28"/>
                <w:szCs w:val="28"/>
              </w:rPr>
              <w:t>Батареи, не обеспечивающие стартерного запуска двигателя, разряженные более чем на 25% зимой и 50% летом, ставят на эксплуатационную зарядку.</w:t>
            </w:r>
          </w:p>
          <w:p w:rsidR="00E22F0F" w:rsidRPr="00E22F0F" w:rsidRDefault="00E22F0F" w:rsidP="00E22F0F">
            <w:pPr>
              <w:pStyle w:val="a7"/>
              <w:spacing w:line="360" w:lineRule="auto"/>
              <w:ind w:left="33" w:firstLine="709"/>
              <w:jc w:val="both"/>
              <w:rPr>
                <w:rFonts w:ascii="Times New Roman" w:hAnsi="Times New Roman" w:cs="Times New Roman"/>
                <w:bCs/>
                <w:sz w:val="28"/>
                <w:szCs w:val="28"/>
              </w:rPr>
            </w:pPr>
            <w:r w:rsidRPr="00E22F0F">
              <w:rPr>
                <w:rFonts w:ascii="Times New Roman" w:hAnsi="Times New Roman" w:cs="Times New Roman"/>
                <w:bCs/>
                <w:sz w:val="28"/>
                <w:szCs w:val="28"/>
              </w:rPr>
              <w:t>Зарядка при постоянном напряжении зн</w:t>
            </w:r>
            <w:r>
              <w:rPr>
                <w:rFonts w:ascii="Times New Roman" w:hAnsi="Times New Roman" w:cs="Times New Roman"/>
                <w:bCs/>
                <w:sz w:val="28"/>
                <w:szCs w:val="28"/>
              </w:rPr>
              <w:t>ачительно ускоряет процесс (про</w:t>
            </w:r>
            <w:r w:rsidRPr="00E22F0F">
              <w:rPr>
                <w:rFonts w:ascii="Times New Roman" w:hAnsi="Times New Roman" w:cs="Times New Roman"/>
                <w:bCs/>
                <w:sz w:val="28"/>
                <w:szCs w:val="28"/>
              </w:rPr>
              <w:t>должительность 1-2 ч), зарядный ток постепенно уменьшается, что улучшает электрохимические процессы, предотвращает перезарядку батареи, разрушение активного вещества и решеток. Недостатком является невозможность полной зарядки батареи (90-95%). Напряжение источника питания должно быть для 6-вольтовых батарей - 8,3</w:t>
            </w:r>
            <w:proofErr w:type="gramStart"/>
            <w:r w:rsidRPr="00E22F0F">
              <w:rPr>
                <w:rFonts w:ascii="Times New Roman" w:hAnsi="Times New Roman" w:cs="Times New Roman"/>
                <w:bCs/>
                <w:sz w:val="28"/>
                <w:szCs w:val="28"/>
              </w:rPr>
              <w:t xml:space="preserve"> В</w:t>
            </w:r>
            <w:proofErr w:type="gramEnd"/>
            <w:r w:rsidRPr="00E22F0F">
              <w:rPr>
                <w:rFonts w:ascii="Times New Roman" w:hAnsi="Times New Roman" w:cs="Times New Roman"/>
                <w:bCs/>
                <w:sz w:val="28"/>
                <w:szCs w:val="28"/>
              </w:rPr>
              <w:t>, для 12-вольтовых – 16,2 В. Этот метод в основном используется для зарядки батарей от генерат</w:t>
            </w:r>
            <w:r>
              <w:rPr>
                <w:rFonts w:ascii="Times New Roman" w:hAnsi="Times New Roman" w:cs="Times New Roman"/>
                <w:bCs/>
                <w:sz w:val="28"/>
                <w:szCs w:val="28"/>
              </w:rPr>
              <w:t>ора непосредственно на автомоби</w:t>
            </w:r>
            <w:r w:rsidRPr="00E22F0F">
              <w:rPr>
                <w:rFonts w:ascii="Times New Roman" w:hAnsi="Times New Roman" w:cs="Times New Roman"/>
                <w:bCs/>
                <w:sz w:val="28"/>
                <w:szCs w:val="28"/>
              </w:rPr>
              <w:t>лях и тракторах.</w:t>
            </w:r>
          </w:p>
          <w:p w:rsidR="00E22F0F" w:rsidRPr="00E22F0F" w:rsidRDefault="00E22F0F" w:rsidP="00E22F0F">
            <w:pPr>
              <w:pStyle w:val="a7"/>
              <w:spacing w:line="360" w:lineRule="auto"/>
              <w:ind w:left="33" w:firstLine="709"/>
              <w:jc w:val="both"/>
              <w:rPr>
                <w:rFonts w:ascii="Times New Roman" w:hAnsi="Times New Roman" w:cs="Times New Roman"/>
                <w:bCs/>
                <w:sz w:val="28"/>
                <w:szCs w:val="28"/>
              </w:rPr>
            </w:pPr>
            <w:r w:rsidRPr="00E22F0F">
              <w:rPr>
                <w:rFonts w:ascii="Times New Roman" w:hAnsi="Times New Roman" w:cs="Times New Roman"/>
                <w:bCs/>
                <w:sz w:val="28"/>
                <w:szCs w:val="28"/>
              </w:rPr>
              <w:t xml:space="preserve">Зарядка АКБ при постоянной силе тока позволяет регулировать зарядный ток и, следовательно, заряжать батареи различного технического </w:t>
            </w:r>
            <w:r>
              <w:rPr>
                <w:rFonts w:ascii="Times New Roman" w:hAnsi="Times New Roman" w:cs="Times New Roman"/>
                <w:bCs/>
                <w:sz w:val="28"/>
                <w:szCs w:val="28"/>
              </w:rPr>
              <w:t>состояния. Не</w:t>
            </w:r>
            <w:r w:rsidRPr="00E22F0F">
              <w:rPr>
                <w:rFonts w:ascii="Times New Roman" w:hAnsi="Times New Roman" w:cs="Times New Roman"/>
                <w:bCs/>
                <w:sz w:val="28"/>
                <w:szCs w:val="28"/>
              </w:rPr>
              <w:t>достатком является длительное время зарядки батарей. Метод используется для зарядки новых, отремонтированных или значительно разряженных батарей в стационарных условиях.</w:t>
            </w:r>
          </w:p>
          <w:p w:rsidR="00E22F0F" w:rsidRDefault="00E22F0F" w:rsidP="00E22F0F">
            <w:pPr>
              <w:pStyle w:val="a7"/>
              <w:spacing w:line="360" w:lineRule="auto"/>
              <w:ind w:left="33" w:firstLine="709"/>
              <w:jc w:val="both"/>
              <w:rPr>
                <w:rFonts w:ascii="Times New Roman" w:hAnsi="Times New Roman" w:cs="Times New Roman"/>
                <w:bCs/>
                <w:sz w:val="28"/>
                <w:szCs w:val="28"/>
              </w:rPr>
            </w:pPr>
            <w:r w:rsidRPr="00E22F0F">
              <w:rPr>
                <w:rFonts w:ascii="Times New Roman" w:hAnsi="Times New Roman" w:cs="Times New Roman"/>
                <w:bCs/>
                <w:sz w:val="28"/>
                <w:szCs w:val="28"/>
              </w:rPr>
              <w:t xml:space="preserve">Зарядка, как правило, осуществляется током </w:t>
            </w:r>
            <w:proofErr w:type="spellStart"/>
            <w:r w:rsidRPr="00E22F0F">
              <w:rPr>
                <w:rFonts w:ascii="Times New Roman" w:hAnsi="Times New Roman" w:cs="Times New Roman"/>
                <w:bCs/>
                <w:sz w:val="28"/>
                <w:szCs w:val="28"/>
              </w:rPr>
              <w:t>Iз</w:t>
            </w:r>
            <w:proofErr w:type="spellEnd"/>
            <w:r w:rsidRPr="00E22F0F">
              <w:rPr>
                <w:rFonts w:ascii="Times New Roman" w:hAnsi="Times New Roman" w:cs="Times New Roman"/>
                <w:bCs/>
                <w:sz w:val="28"/>
                <w:szCs w:val="28"/>
              </w:rPr>
              <w:t xml:space="preserve"> = 0,1</w:t>
            </w:r>
            <w:proofErr w:type="gramStart"/>
            <w:r w:rsidRPr="00E22F0F">
              <w:rPr>
                <w:rFonts w:ascii="Times New Roman" w:hAnsi="Times New Roman" w:cs="Times New Roman"/>
                <w:bCs/>
                <w:sz w:val="28"/>
                <w:szCs w:val="28"/>
              </w:rPr>
              <w:t xml:space="preserve"> А</w:t>
            </w:r>
            <w:proofErr w:type="gramEnd"/>
            <w:r w:rsidRPr="00E22F0F">
              <w:rPr>
                <w:rFonts w:ascii="Times New Roman" w:hAnsi="Times New Roman" w:cs="Times New Roman"/>
                <w:bCs/>
                <w:sz w:val="28"/>
                <w:szCs w:val="28"/>
              </w:rPr>
              <w:t xml:space="preserve"> от емкости аккумуляторной батареи. При зарядке новых, или капитально </w:t>
            </w:r>
            <w:r w:rsidRPr="00E22F0F">
              <w:rPr>
                <w:rFonts w:ascii="Times New Roman" w:hAnsi="Times New Roman" w:cs="Times New Roman"/>
                <w:bCs/>
                <w:sz w:val="28"/>
                <w:szCs w:val="28"/>
              </w:rPr>
              <w:lastRenderedPageBreak/>
              <w:t>отремонтированных батарей зарядный ток необходимо уменьшить.</w:t>
            </w:r>
          </w:p>
          <w:p w:rsidR="00390664" w:rsidRDefault="00390664" w:rsidP="00390664">
            <w:pPr>
              <w:pStyle w:val="a7"/>
              <w:spacing w:line="360" w:lineRule="auto"/>
              <w:ind w:left="33" w:firstLine="709"/>
              <w:jc w:val="both"/>
              <w:rPr>
                <w:rFonts w:ascii="Times New Roman" w:hAnsi="Times New Roman" w:cs="Times New Roman"/>
                <w:b/>
                <w:bCs/>
                <w:sz w:val="28"/>
                <w:szCs w:val="28"/>
              </w:rPr>
            </w:pPr>
          </w:p>
          <w:p w:rsidR="00390664" w:rsidRPr="00390664" w:rsidRDefault="00390664" w:rsidP="00390664">
            <w:pPr>
              <w:pStyle w:val="a7"/>
              <w:spacing w:line="360" w:lineRule="auto"/>
              <w:ind w:left="33" w:firstLine="709"/>
              <w:jc w:val="center"/>
              <w:rPr>
                <w:rFonts w:ascii="Times New Roman" w:hAnsi="Times New Roman" w:cs="Times New Roman"/>
                <w:b/>
                <w:bCs/>
                <w:sz w:val="28"/>
                <w:szCs w:val="28"/>
              </w:rPr>
            </w:pPr>
            <w:r w:rsidRPr="00390664">
              <w:rPr>
                <w:rFonts w:ascii="Times New Roman" w:hAnsi="Times New Roman" w:cs="Times New Roman"/>
                <w:b/>
                <w:bCs/>
                <w:sz w:val="28"/>
                <w:szCs w:val="28"/>
              </w:rPr>
              <w:t>Проверка напряжения разомкнутой цепи (НРЦ)</w:t>
            </w:r>
          </w:p>
          <w:p w:rsidR="00390664" w:rsidRPr="00390664" w:rsidRDefault="00390664" w:rsidP="00390664">
            <w:pPr>
              <w:pStyle w:val="a7"/>
              <w:spacing w:line="360" w:lineRule="auto"/>
              <w:ind w:left="33" w:firstLine="709"/>
              <w:jc w:val="center"/>
              <w:rPr>
                <w:rFonts w:ascii="Times New Roman" w:hAnsi="Times New Roman" w:cs="Times New Roman"/>
                <w:b/>
                <w:bCs/>
                <w:sz w:val="28"/>
                <w:szCs w:val="28"/>
              </w:rPr>
            </w:pPr>
            <w:r w:rsidRPr="00390664">
              <w:rPr>
                <w:rFonts w:ascii="Times New Roman" w:hAnsi="Times New Roman" w:cs="Times New Roman"/>
                <w:b/>
                <w:bCs/>
                <w:sz w:val="28"/>
                <w:szCs w:val="28"/>
              </w:rPr>
              <w:t>и плотности электролита</w:t>
            </w:r>
          </w:p>
          <w:p w:rsidR="00390664" w:rsidRPr="00390664" w:rsidRDefault="00390664" w:rsidP="00390664">
            <w:pPr>
              <w:pStyle w:val="a7"/>
              <w:spacing w:line="360" w:lineRule="auto"/>
              <w:ind w:left="33" w:firstLine="709"/>
              <w:jc w:val="both"/>
              <w:rPr>
                <w:rFonts w:ascii="Times New Roman" w:hAnsi="Times New Roman" w:cs="Times New Roman"/>
                <w:bCs/>
                <w:sz w:val="28"/>
                <w:szCs w:val="28"/>
              </w:rPr>
            </w:pPr>
            <w:r w:rsidRPr="00390664">
              <w:rPr>
                <w:rFonts w:ascii="Times New Roman" w:hAnsi="Times New Roman" w:cs="Times New Roman"/>
                <w:bCs/>
                <w:sz w:val="28"/>
                <w:szCs w:val="28"/>
              </w:rPr>
              <w:t xml:space="preserve">Для того чтобы замедлить старение АКБ, необходимо выполнять несколько основных требований по </w:t>
            </w:r>
            <w:proofErr w:type="gramStart"/>
            <w:r w:rsidRPr="00390664">
              <w:rPr>
                <w:rFonts w:ascii="Times New Roman" w:hAnsi="Times New Roman" w:cs="Times New Roman"/>
                <w:bCs/>
                <w:sz w:val="28"/>
                <w:szCs w:val="28"/>
              </w:rPr>
              <w:t>контролю за</w:t>
            </w:r>
            <w:proofErr w:type="gramEnd"/>
            <w:r w:rsidRPr="00390664">
              <w:rPr>
                <w:rFonts w:ascii="Times New Roman" w:hAnsi="Times New Roman" w:cs="Times New Roman"/>
                <w:bCs/>
                <w:sz w:val="28"/>
                <w:szCs w:val="28"/>
              </w:rPr>
              <w:t xml:space="preserve"> состоянием батареи и электрооборудования автомобиля. Проверка напряжения разомкнутой цепи проводится через 6-8 часов после выключения двигателя (или зарядного тока при заряде от внешнего зарядного устройства). Напряжение на клеммах батареи измеряется с помощью вольтметра. Значение НРЦ в зависимости от степени заряженности батареи приведено в таблице 1. (слайд 8)</w:t>
            </w:r>
          </w:p>
          <w:p w:rsidR="00390664" w:rsidRPr="00390664" w:rsidRDefault="00390664" w:rsidP="00390664">
            <w:pPr>
              <w:pStyle w:val="a7"/>
              <w:spacing w:line="360" w:lineRule="auto"/>
              <w:ind w:left="33" w:firstLine="709"/>
              <w:jc w:val="both"/>
              <w:rPr>
                <w:rFonts w:ascii="Times New Roman" w:hAnsi="Times New Roman" w:cs="Times New Roman"/>
                <w:bCs/>
                <w:sz w:val="28"/>
                <w:szCs w:val="28"/>
              </w:rPr>
            </w:pPr>
            <w:r w:rsidRPr="00390664">
              <w:rPr>
                <w:rFonts w:ascii="Times New Roman" w:hAnsi="Times New Roman" w:cs="Times New Roman"/>
                <w:bCs/>
                <w:sz w:val="28"/>
                <w:szCs w:val="28"/>
              </w:rPr>
              <w:t xml:space="preserve">Таблица 1 </w:t>
            </w:r>
          </w:p>
          <w:p w:rsidR="00390664" w:rsidRPr="004E0721" w:rsidRDefault="00390664" w:rsidP="004E0721">
            <w:pPr>
              <w:pStyle w:val="a7"/>
              <w:spacing w:line="360" w:lineRule="auto"/>
              <w:ind w:left="33" w:firstLine="709"/>
              <w:jc w:val="both"/>
              <w:rPr>
                <w:rFonts w:ascii="Times New Roman" w:hAnsi="Times New Roman" w:cs="Times New Roman"/>
                <w:bCs/>
                <w:sz w:val="28"/>
                <w:szCs w:val="28"/>
              </w:rPr>
            </w:pPr>
            <w:r w:rsidRPr="00390664">
              <w:rPr>
                <w:rFonts w:ascii="Times New Roman" w:hAnsi="Times New Roman" w:cs="Times New Roman"/>
                <w:bCs/>
                <w:sz w:val="28"/>
                <w:szCs w:val="28"/>
              </w:rPr>
              <w:t>Зависимость напряжения разомкну</w:t>
            </w:r>
            <w:r w:rsidR="004E0721">
              <w:rPr>
                <w:rFonts w:ascii="Times New Roman" w:hAnsi="Times New Roman" w:cs="Times New Roman"/>
                <w:bCs/>
                <w:sz w:val="28"/>
                <w:szCs w:val="28"/>
              </w:rPr>
              <w:t xml:space="preserve">той цепи (НРЦ) АКБ </w:t>
            </w:r>
            <w:r w:rsidRPr="004E0721">
              <w:rPr>
                <w:rFonts w:ascii="Times New Roman" w:hAnsi="Times New Roman" w:cs="Times New Roman"/>
                <w:bCs/>
                <w:sz w:val="28"/>
                <w:szCs w:val="28"/>
              </w:rPr>
              <w:t>при различных температурах электролита</w:t>
            </w:r>
            <w:r w:rsidR="004E0721">
              <w:rPr>
                <w:rFonts w:ascii="Times New Roman" w:hAnsi="Times New Roman" w:cs="Times New Roman"/>
                <w:bCs/>
                <w:sz w:val="28"/>
                <w:szCs w:val="28"/>
              </w:rPr>
              <w:t>.</w:t>
            </w:r>
          </w:p>
          <w:tbl>
            <w:tblPr>
              <w:tblW w:w="10064" w:type="dxa"/>
              <w:jc w:val="center"/>
              <w:tblBorders>
                <w:top w:val="outset" w:sz="6" w:space="0" w:color="000000"/>
                <w:left w:val="outset" w:sz="6" w:space="0" w:color="000000"/>
                <w:bottom w:val="outset" w:sz="6" w:space="0" w:color="000000"/>
                <w:right w:val="outset" w:sz="6" w:space="0" w:color="000000"/>
              </w:tblBorders>
              <w:shd w:val="clear" w:color="auto" w:fill="DEE3E3"/>
              <w:tblLayout w:type="fixed"/>
              <w:tblCellMar>
                <w:left w:w="0" w:type="dxa"/>
                <w:right w:w="0" w:type="dxa"/>
              </w:tblCellMar>
              <w:tblLook w:val="04A0"/>
            </w:tblPr>
            <w:tblGrid>
              <w:gridCol w:w="30"/>
              <w:gridCol w:w="2539"/>
              <w:gridCol w:w="2700"/>
              <w:gridCol w:w="2519"/>
              <w:gridCol w:w="2276"/>
            </w:tblGrid>
            <w:tr w:rsidR="00390664" w:rsidRPr="00390664" w:rsidTr="007B6047">
              <w:trPr>
                <w:trHeight w:val="928"/>
                <w:jc w:val="center"/>
              </w:trPr>
              <w:tc>
                <w:tcPr>
                  <w:tcW w:w="30" w:type="dxa"/>
                  <w:tcBorders>
                    <w:top w:val="single" w:sz="4" w:space="0" w:color="879797"/>
                    <w:left w:val="single" w:sz="4" w:space="0" w:color="879797"/>
                    <w:bottom w:val="single" w:sz="4" w:space="0" w:color="879797"/>
                    <w:right w:val="single" w:sz="4" w:space="0" w:color="879797"/>
                  </w:tcBorders>
                </w:tcPr>
                <w:p w:rsidR="00390664" w:rsidRPr="00390664" w:rsidRDefault="00390664" w:rsidP="00390664">
                  <w:pPr>
                    <w:pStyle w:val="a7"/>
                    <w:spacing w:line="360" w:lineRule="auto"/>
                    <w:ind w:left="33" w:firstLine="709"/>
                    <w:rPr>
                      <w:rFonts w:ascii="Times New Roman" w:hAnsi="Times New Roman" w:cs="Times New Roman"/>
                      <w:bCs/>
                      <w:sz w:val="28"/>
                      <w:szCs w:val="28"/>
                    </w:rPr>
                  </w:pPr>
                </w:p>
              </w:tc>
              <w:tc>
                <w:tcPr>
                  <w:tcW w:w="2539" w:type="dxa"/>
                  <w:vMerge w:val="restart"/>
                  <w:tcBorders>
                    <w:top w:val="single" w:sz="4" w:space="0" w:color="879797"/>
                    <w:left w:val="single" w:sz="4" w:space="0" w:color="879797"/>
                    <w:bottom w:val="single" w:sz="4" w:space="0" w:color="879797"/>
                    <w:right w:val="single" w:sz="4" w:space="0" w:color="879797"/>
                  </w:tcBorders>
                  <w:shd w:val="clear" w:color="auto" w:fill="auto"/>
                  <w:tcMar>
                    <w:top w:w="24" w:type="dxa"/>
                    <w:left w:w="24" w:type="dxa"/>
                    <w:bottom w:w="24" w:type="dxa"/>
                    <w:right w:w="24" w:type="dxa"/>
                  </w:tcMar>
                  <w:hideMark/>
                </w:tcPr>
                <w:p w:rsidR="00390664" w:rsidRPr="00390664" w:rsidRDefault="00390664" w:rsidP="007B6047">
                  <w:pPr>
                    <w:pStyle w:val="a7"/>
                    <w:spacing w:line="360" w:lineRule="auto"/>
                    <w:ind w:left="33" w:hanging="17"/>
                    <w:jc w:val="center"/>
                    <w:rPr>
                      <w:rFonts w:ascii="Times New Roman" w:hAnsi="Times New Roman" w:cs="Times New Roman"/>
                      <w:bCs/>
                      <w:sz w:val="28"/>
                      <w:szCs w:val="28"/>
                    </w:rPr>
                  </w:pPr>
                  <w:r w:rsidRPr="00390664">
                    <w:rPr>
                      <w:rFonts w:ascii="Times New Roman" w:hAnsi="Times New Roman" w:cs="Times New Roman"/>
                      <w:bCs/>
                      <w:sz w:val="28"/>
                      <w:szCs w:val="28"/>
                    </w:rPr>
                    <w:t>Степень</w:t>
                  </w:r>
                </w:p>
                <w:p w:rsidR="00390664" w:rsidRPr="00390664" w:rsidRDefault="00390664" w:rsidP="007B6047">
                  <w:pPr>
                    <w:pStyle w:val="a7"/>
                    <w:spacing w:line="360" w:lineRule="auto"/>
                    <w:ind w:left="33" w:hanging="17"/>
                    <w:jc w:val="center"/>
                    <w:rPr>
                      <w:rFonts w:ascii="Times New Roman" w:hAnsi="Times New Roman" w:cs="Times New Roman"/>
                      <w:bCs/>
                      <w:sz w:val="28"/>
                      <w:szCs w:val="28"/>
                    </w:rPr>
                  </w:pPr>
                  <w:r w:rsidRPr="00390664">
                    <w:rPr>
                      <w:rFonts w:ascii="Times New Roman" w:hAnsi="Times New Roman" w:cs="Times New Roman"/>
                      <w:bCs/>
                      <w:sz w:val="28"/>
                      <w:szCs w:val="28"/>
                    </w:rPr>
                    <w:t>заряженности, %</w:t>
                  </w:r>
                </w:p>
              </w:tc>
              <w:tc>
                <w:tcPr>
                  <w:tcW w:w="7495" w:type="dxa"/>
                  <w:gridSpan w:val="3"/>
                  <w:tcBorders>
                    <w:top w:val="single" w:sz="4" w:space="0" w:color="879797"/>
                    <w:left w:val="single" w:sz="4" w:space="0" w:color="879797"/>
                    <w:bottom w:val="single" w:sz="4" w:space="0" w:color="879797"/>
                    <w:right w:val="single" w:sz="4" w:space="0" w:color="879797"/>
                  </w:tcBorders>
                  <w:shd w:val="clear" w:color="auto" w:fill="auto"/>
                  <w:tcMar>
                    <w:top w:w="24" w:type="dxa"/>
                    <w:left w:w="24" w:type="dxa"/>
                    <w:bottom w:w="24" w:type="dxa"/>
                    <w:right w:w="24" w:type="dxa"/>
                  </w:tcMar>
                  <w:hideMark/>
                </w:tcPr>
                <w:p w:rsidR="00390664" w:rsidRPr="00390664" w:rsidRDefault="00390664" w:rsidP="00390664">
                  <w:pPr>
                    <w:pStyle w:val="a7"/>
                    <w:spacing w:line="360" w:lineRule="auto"/>
                    <w:ind w:left="33" w:firstLine="709"/>
                    <w:jc w:val="both"/>
                    <w:rPr>
                      <w:rFonts w:ascii="Times New Roman" w:hAnsi="Times New Roman" w:cs="Times New Roman"/>
                      <w:bCs/>
                      <w:sz w:val="28"/>
                      <w:szCs w:val="28"/>
                    </w:rPr>
                  </w:pPr>
                  <w:r w:rsidRPr="00390664">
                    <w:rPr>
                      <w:rFonts w:ascii="Times New Roman" w:hAnsi="Times New Roman" w:cs="Times New Roman"/>
                      <w:bCs/>
                      <w:sz w:val="28"/>
                      <w:szCs w:val="28"/>
                    </w:rPr>
                    <w:t xml:space="preserve">Равновесное напряжение разомкнутой цепи (НРЦ), </w:t>
                  </w:r>
                  <w:proofErr w:type="gramStart"/>
                  <w:r w:rsidRPr="00390664">
                    <w:rPr>
                      <w:rFonts w:ascii="Times New Roman" w:hAnsi="Times New Roman" w:cs="Times New Roman"/>
                      <w:bCs/>
                      <w:sz w:val="28"/>
                      <w:szCs w:val="28"/>
                    </w:rPr>
                    <w:t>В</w:t>
                  </w:r>
                  <w:proofErr w:type="gramEnd"/>
                  <w:r w:rsidRPr="00390664">
                    <w:rPr>
                      <w:rFonts w:ascii="Times New Roman" w:hAnsi="Times New Roman" w:cs="Times New Roman"/>
                      <w:bCs/>
                      <w:sz w:val="28"/>
                      <w:szCs w:val="28"/>
                    </w:rPr>
                    <w:t>,</w:t>
                  </w:r>
                </w:p>
                <w:p w:rsidR="00390664" w:rsidRPr="00390664" w:rsidRDefault="00390664" w:rsidP="00390664">
                  <w:pPr>
                    <w:pStyle w:val="a7"/>
                    <w:spacing w:line="360" w:lineRule="auto"/>
                    <w:ind w:left="33" w:firstLine="709"/>
                    <w:jc w:val="both"/>
                    <w:rPr>
                      <w:rFonts w:ascii="Times New Roman" w:hAnsi="Times New Roman" w:cs="Times New Roman"/>
                      <w:bCs/>
                      <w:sz w:val="28"/>
                      <w:szCs w:val="28"/>
                    </w:rPr>
                  </w:pPr>
                  <w:r w:rsidRPr="00390664">
                    <w:rPr>
                      <w:rFonts w:ascii="Times New Roman" w:hAnsi="Times New Roman" w:cs="Times New Roman"/>
                      <w:bCs/>
                      <w:sz w:val="28"/>
                      <w:szCs w:val="28"/>
                    </w:rPr>
                    <w:t>при различных температурах</w:t>
                  </w:r>
                </w:p>
              </w:tc>
            </w:tr>
            <w:tr w:rsidR="00390664" w:rsidRPr="00390664" w:rsidTr="007B6047">
              <w:trPr>
                <w:jc w:val="center"/>
              </w:trPr>
              <w:tc>
                <w:tcPr>
                  <w:tcW w:w="30" w:type="dxa"/>
                  <w:tcBorders>
                    <w:top w:val="single" w:sz="4" w:space="0" w:color="879797"/>
                    <w:left w:val="single" w:sz="4" w:space="0" w:color="879797"/>
                    <w:bottom w:val="single" w:sz="4" w:space="0" w:color="879797"/>
                    <w:right w:val="single" w:sz="4" w:space="0" w:color="879797"/>
                  </w:tcBorders>
                  <w:shd w:val="clear" w:color="auto" w:fill="DEE3E3"/>
                </w:tcPr>
                <w:p w:rsidR="00390664" w:rsidRPr="00390664" w:rsidRDefault="00390664" w:rsidP="00390664">
                  <w:pPr>
                    <w:pStyle w:val="a7"/>
                    <w:spacing w:line="360" w:lineRule="auto"/>
                    <w:ind w:left="33" w:firstLine="709"/>
                    <w:rPr>
                      <w:rFonts w:ascii="Times New Roman" w:hAnsi="Times New Roman" w:cs="Times New Roman"/>
                      <w:bCs/>
                      <w:sz w:val="28"/>
                      <w:szCs w:val="28"/>
                    </w:rPr>
                  </w:pPr>
                </w:p>
              </w:tc>
              <w:tc>
                <w:tcPr>
                  <w:tcW w:w="2539" w:type="dxa"/>
                  <w:vMerge/>
                  <w:tcBorders>
                    <w:top w:val="single" w:sz="4" w:space="0" w:color="879797"/>
                    <w:left w:val="single" w:sz="4" w:space="0" w:color="879797"/>
                    <w:bottom w:val="single" w:sz="4" w:space="0" w:color="879797"/>
                    <w:right w:val="single" w:sz="4" w:space="0" w:color="879797"/>
                  </w:tcBorders>
                  <w:shd w:val="clear" w:color="auto" w:fill="DEE3E3"/>
                  <w:vAlign w:val="center"/>
                  <w:hideMark/>
                </w:tcPr>
                <w:p w:rsidR="00390664" w:rsidRPr="00390664" w:rsidRDefault="00390664" w:rsidP="007B6047">
                  <w:pPr>
                    <w:pStyle w:val="a7"/>
                    <w:spacing w:line="360" w:lineRule="auto"/>
                    <w:ind w:left="33" w:hanging="17"/>
                    <w:jc w:val="center"/>
                    <w:rPr>
                      <w:rFonts w:ascii="Times New Roman" w:hAnsi="Times New Roman" w:cs="Times New Roman"/>
                      <w:bCs/>
                      <w:sz w:val="28"/>
                      <w:szCs w:val="28"/>
                    </w:rPr>
                  </w:pPr>
                </w:p>
              </w:tc>
              <w:tc>
                <w:tcPr>
                  <w:tcW w:w="2700" w:type="dxa"/>
                  <w:tcBorders>
                    <w:top w:val="single" w:sz="4" w:space="0" w:color="879797"/>
                    <w:left w:val="single" w:sz="4" w:space="0" w:color="879797"/>
                    <w:bottom w:val="single" w:sz="4" w:space="0" w:color="879797"/>
                    <w:right w:val="single" w:sz="4" w:space="0" w:color="879797"/>
                  </w:tcBorders>
                  <w:shd w:val="clear" w:color="auto" w:fill="auto"/>
                  <w:tcMar>
                    <w:top w:w="24" w:type="dxa"/>
                    <w:left w:w="24" w:type="dxa"/>
                    <w:bottom w:w="24" w:type="dxa"/>
                    <w:right w:w="24" w:type="dxa"/>
                  </w:tcMar>
                  <w:hideMark/>
                </w:tcPr>
                <w:p w:rsidR="00390664" w:rsidRPr="00390664" w:rsidRDefault="00390664" w:rsidP="007B6047">
                  <w:pPr>
                    <w:pStyle w:val="a7"/>
                    <w:spacing w:line="360" w:lineRule="auto"/>
                    <w:ind w:left="33" w:hanging="3"/>
                    <w:jc w:val="center"/>
                    <w:rPr>
                      <w:rFonts w:ascii="Times New Roman" w:hAnsi="Times New Roman" w:cs="Times New Roman"/>
                      <w:bCs/>
                      <w:sz w:val="28"/>
                      <w:szCs w:val="28"/>
                    </w:rPr>
                  </w:pPr>
                  <w:r w:rsidRPr="00390664">
                    <w:rPr>
                      <w:rFonts w:ascii="Times New Roman" w:hAnsi="Times New Roman" w:cs="Times New Roman"/>
                      <w:bCs/>
                      <w:sz w:val="28"/>
                      <w:szCs w:val="28"/>
                    </w:rPr>
                    <w:t>+20…+25°C</w:t>
                  </w:r>
                </w:p>
              </w:tc>
              <w:tc>
                <w:tcPr>
                  <w:tcW w:w="2519" w:type="dxa"/>
                  <w:tcBorders>
                    <w:top w:val="single" w:sz="4" w:space="0" w:color="879797"/>
                    <w:left w:val="single" w:sz="4" w:space="0" w:color="879797"/>
                    <w:bottom w:val="single" w:sz="4" w:space="0" w:color="879797"/>
                    <w:right w:val="single" w:sz="4" w:space="0" w:color="879797"/>
                  </w:tcBorders>
                  <w:shd w:val="clear" w:color="auto" w:fill="auto"/>
                  <w:tcMar>
                    <w:top w:w="24" w:type="dxa"/>
                    <w:left w:w="24" w:type="dxa"/>
                    <w:bottom w:w="24" w:type="dxa"/>
                    <w:right w:w="24" w:type="dxa"/>
                  </w:tcMar>
                  <w:hideMark/>
                </w:tcPr>
                <w:p w:rsidR="00390664" w:rsidRPr="00390664" w:rsidRDefault="00390664" w:rsidP="007B6047">
                  <w:pPr>
                    <w:pStyle w:val="a7"/>
                    <w:spacing w:line="360" w:lineRule="auto"/>
                    <w:ind w:left="33" w:hanging="10"/>
                    <w:jc w:val="center"/>
                    <w:rPr>
                      <w:rFonts w:ascii="Times New Roman" w:hAnsi="Times New Roman" w:cs="Times New Roman"/>
                      <w:bCs/>
                      <w:sz w:val="28"/>
                      <w:szCs w:val="28"/>
                    </w:rPr>
                  </w:pPr>
                  <w:r w:rsidRPr="00390664">
                    <w:rPr>
                      <w:rFonts w:ascii="Times New Roman" w:hAnsi="Times New Roman" w:cs="Times New Roman"/>
                      <w:bCs/>
                      <w:sz w:val="28"/>
                      <w:szCs w:val="28"/>
                    </w:rPr>
                    <w:t>+5…−5°C</w:t>
                  </w:r>
                </w:p>
              </w:tc>
              <w:tc>
                <w:tcPr>
                  <w:tcW w:w="2276" w:type="dxa"/>
                  <w:tcBorders>
                    <w:top w:val="single" w:sz="4" w:space="0" w:color="879797"/>
                    <w:left w:val="single" w:sz="4" w:space="0" w:color="879797"/>
                    <w:bottom w:val="single" w:sz="4" w:space="0" w:color="879797"/>
                    <w:right w:val="single" w:sz="4" w:space="0" w:color="879797"/>
                  </w:tcBorders>
                  <w:shd w:val="clear" w:color="auto" w:fill="auto"/>
                  <w:tcMar>
                    <w:top w:w="24" w:type="dxa"/>
                    <w:left w:w="24" w:type="dxa"/>
                    <w:bottom w:w="24" w:type="dxa"/>
                    <w:right w:w="24" w:type="dxa"/>
                  </w:tcMar>
                  <w:hideMark/>
                </w:tcPr>
                <w:p w:rsidR="00390664" w:rsidRPr="00390664" w:rsidRDefault="00390664" w:rsidP="007B6047">
                  <w:pPr>
                    <w:pStyle w:val="a7"/>
                    <w:spacing w:line="360" w:lineRule="auto"/>
                    <w:ind w:left="33" w:firstLine="22"/>
                    <w:jc w:val="center"/>
                    <w:rPr>
                      <w:rFonts w:ascii="Times New Roman" w:hAnsi="Times New Roman" w:cs="Times New Roman"/>
                      <w:bCs/>
                      <w:sz w:val="28"/>
                      <w:szCs w:val="28"/>
                    </w:rPr>
                  </w:pPr>
                  <w:r w:rsidRPr="00390664">
                    <w:rPr>
                      <w:rFonts w:ascii="Times New Roman" w:hAnsi="Times New Roman" w:cs="Times New Roman"/>
                      <w:bCs/>
                      <w:sz w:val="28"/>
                      <w:szCs w:val="28"/>
                    </w:rPr>
                    <w:t>−10…−15°C</w:t>
                  </w:r>
                </w:p>
              </w:tc>
            </w:tr>
            <w:tr w:rsidR="00390664" w:rsidRPr="00390664" w:rsidTr="007B6047">
              <w:trPr>
                <w:jc w:val="center"/>
              </w:trPr>
              <w:tc>
                <w:tcPr>
                  <w:tcW w:w="30" w:type="dxa"/>
                  <w:tcBorders>
                    <w:top w:val="single" w:sz="4" w:space="0" w:color="879797"/>
                    <w:left w:val="single" w:sz="4" w:space="0" w:color="879797"/>
                    <w:bottom w:val="single" w:sz="4" w:space="0" w:color="879797"/>
                    <w:right w:val="single" w:sz="4" w:space="0" w:color="879797"/>
                  </w:tcBorders>
                </w:tcPr>
                <w:p w:rsidR="00390664" w:rsidRPr="00390664" w:rsidRDefault="00390664" w:rsidP="00390664">
                  <w:pPr>
                    <w:pStyle w:val="a7"/>
                    <w:spacing w:line="360" w:lineRule="auto"/>
                    <w:ind w:left="33" w:firstLine="709"/>
                    <w:rPr>
                      <w:rFonts w:ascii="Times New Roman" w:hAnsi="Times New Roman" w:cs="Times New Roman"/>
                      <w:bCs/>
                      <w:sz w:val="28"/>
                      <w:szCs w:val="28"/>
                    </w:rPr>
                  </w:pPr>
                </w:p>
              </w:tc>
              <w:tc>
                <w:tcPr>
                  <w:tcW w:w="2539" w:type="dxa"/>
                  <w:tcBorders>
                    <w:top w:val="single" w:sz="4" w:space="0" w:color="879797"/>
                    <w:left w:val="single" w:sz="4" w:space="0" w:color="879797"/>
                    <w:bottom w:val="single" w:sz="4" w:space="0" w:color="879797"/>
                    <w:right w:val="single" w:sz="4" w:space="0" w:color="879797"/>
                  </w:tcBorders>
                  <w:shd w:val="clear" w:color="auto" w:fill="auto"/>
                  <w:tcMar>
                    <w:top w:w="24" w:type="dxa"/>
                    <w:left w:w="24" w:type="dxa"/>
                    <w:bottom w:w="24" w:type="dxa"/>
                    <w:right w:w="24" w:type="dxa"/>
                  </w:tcMar>
                  <w:hideMark/>
                </w:tcPr>
                <w:p w:rsidR="00390664" w:rsidRPr="00390664" w:rsidRDefault="00390664" w:rsidP="007B6047">
                  <w:pPr>
                    <w:pStyle w:val="a7"/>
                    <w:spacing w:line="360" w:lineRule="auto"/>
                    <w:ind w:left="33" w:hanging="17"/>
                    <w:jc w:val="center"/>
                    <w:rPr>
                      <w:rFonts w:ascii="Times New Roman" w:hAnsi="Times New Roman" w:cs="Times New Roman"/>
                      <w:bCs/>
                      <w:sz w:val="28"/>
                      <w:szCs w:val="28"/>
                    </w:rPr>
                  </w:pPr>
                  <w:r w:rsidRPr="00390664">
                    <w:rPr>
                      <w:rFonts w:ascii="Times New Roman" w:hAnsi="Times New Roman" w:cs="Times New Roman"/>
                      <w:bCs/>
                      <w:sz w:val="28"/>
                      <w:szCs w:val="28"/>
                    </w:rPr>
                    <w:t>100</w:t>
                  </w:r>
                </w:p>
              </w:tc>
              <w:tc>
                <w:tcPr>
                  <w:tcW w:w="2700" w:type="dxa"/>
                  <w:tcBorders>
                    <w:top w:val="single" w:sz="4" w:space="0" w:color="879797"/>
                    <w:left w:val="single" w:sz="4" w:space="0" w:color="879797"/>
                    <w:bottom w:val="single" w:sz="4" w:space="0" w:color="879797"/>
                    <w:right w:val="single" w:sz="4" w:space="0" w:color="879797"/>
                  </w:tcBorders>
                  <w:shd w:val="clear" w:color="auto" w:fill="auto"/>
                  <w:tcMar>
                    <w:top w:w="24" w:type="dxa"/>
                    <w:left w:w="24" w:type="dxa"/>
                    <w:bottom w:w="24" w:type="dxa"/>
                    <w:right w:w="24" w:type="dxa"/>
                  </w:tcMar>
                  <w:hideMark/>
                </w:tcPr>
                <w:p w:rsidR="00390664" w:rsidRPr="00390664" w:rsidRDefault="00390664" w:rsidP="007B6047">
                  <w:pPr>
                    <w:pStyle w:val="a7"/>
                    <w:spacing w:line="360" w:lineRule="auto"/>
                    <w:ind w:left="33" w:hanging="3"/>
                    <w:jc w:val="center"/>
                    <w:rPr>
                      <w:rFonts w:ascii="Times New Roman" w:hAnsi="Times New Roman" w:cs="Times New Roman"/>
                      <w:bCs/>
                      <w:sz w:val="28"/>
                      <w:szCs w:val="28"/>
                    </w:rPr>
                  </w:pPr>
                  <w:r w:rsidRPr="00390664">
                    <w:rPr>
                      <w:rFonts w:ascii="Times New Roman" w:hAnsi="Times New Roman" w:cs="Times New Roman"/>
                      <w:bCs/>
                      <w:sz w:val="28"/>
                      <w:szCs w:val="28"/>
                    </w:rPr>
                    <w:t>12,70-12,90</w:t>
                  </w:r>
                </w:p>
              </w:tc>
              <w:tc>
                <w:tcPr>
                  <w:tcW w:w="2519" w:type="dxa"/>
                  <w:tcBorders>
                    <w:top w:val="single" w:sz="4" w:space="0" w:color="879797"/>
                    <w:left w:val="single" w:sz="4" w:space="0" w:color="879797"/>
                    <w:bottom w:val="single" w:sz="4" w:space="0" w:color="879797"/>
                    <w:right w:val="single" w:sz="4" w:space="0" w:color="879797"/>
                  </w:tcBorders>
                  <w:shd w:val="clear" w:color="auto" w:fill="auto"/>
                  <w:tcMar>
                    <w:top w:w="24" w:type="dxa"/>
                    <w:left w:w="24" w:type="dxa"/>
                    <w:bottom w:w="24" w:type="dxa"/>
                    <w:right w:w="24" w:type="dxa"/>
                  </w:tcMar>
                  <w:hideMark/>
                </w:tcPr>
                <w:p w:rsidR="00390664" w:rsidRPr="00390664" w:rsidRDefault="00390664" w:rsidP="007B6047">
                  <w:pPr>
                    <w:pStyle w:val="a7"/>
                    <w:spacing w:line="360" w:lineRule="auto"/>
                    <w:ind w:left="33" w:hanging="10"/>
                    <w:jc w:val="center"/>
                    <w:rPr>
                      <w:rFonts w:ascii="Times New Roman" w:hAnsi="Times New Roman" w:cs="Times New Roman"/>
                      <w:bCs/>
                      <w:sz w:val="28"/>
                      <w:szCs w:val="28"/>
                    </w:rPr>
                  </w:pPr>
                  <w:r w:rsidRPr="00390664">
                    <w:rPr>
                      <w:rFonts w:ascii="Times New Roman" w:hAnsi="Times New Roman" w:cs="Times New Roman"/>
                      <w:bCs/>
                      <w:sz w:val="28"/>
                      <w:szCs w:val="28"/>
                    </w:rPr>
                    <w:t>12,80-13,00</w:t>
                  </w:r>
                </w:p>
              </w:tc>
              <w:tc>
                <w:tcPr>
                  <w:tcW w:w="2276" w:type="dxa"/>
                  <w:tcBorders>
                    <w:top w:val="single" w:sz="4" w:space="0" w:color="879797"/>
                    <w:left w:val="single" w:sz="4" w:space="0" w:color="879797"/>
                    <w:bottom w:val="single" w:sz="4" w:space="0" w:color="879797"/>
                    <w:right w:val="single" w:sz="4" w:space="0" w:color="879797"/>
                  </w:tcBorders>
                  <w:shd w:val="clear" w:color="auto" w:fill="auto"/>
                  <w:tcMar>
                    <w:top w:w="24" w:type="dxa"/>
                    <w:left w:w="24" w:type="dxa"/>
                    <w:bottom w:w="24" w:type="dxa"/>
                    <w:right w:w="24" w:type="dxa"/>
                  </w:tcMar>
                  <w:hideMark/>
                </w:tcPr>
                <w:p w:rsidR="00390664" w:rsidRPr="00390664" w:rsidRDefault="00390664" w:rsidP="007B6047">
                  <w:pPr>
                    <w:pStyle w:val="a7"/>
                    <w:spacing w:line="360" w:lineRule="auto"/>
                    <w:ind w:left="33" w:hanging="33"/>
                    <w:jc w:val="center"/>
                    <w:rPr>
                      <w:rFonts w:ascii="Times New Roman" w:hAnsi="Times New Roman" w:cs="Times New Roman"/>
                      <w:bCs/>
                      <w:sz w:val="28"/>
                      <w:szCs w:val="28"/>
                    </w:rPr>
                  </w:pPr>
                  <w:r w:rsidRPr="00390664">
                    <w:rPr>
                      <w:rFonts w:ascii="Times New Roman" w:hAnsi="Times New Roman" w:cs="Times New Roman"/>
                      <w:bCs/>
                      <w:sz w:val="28"/>
                      <w:szCs w:val="28"/>
                    </w:rPr>
                    <w:t>12,90-13,10</w:t>
                  </w:r>
                </w:p>
              </w:tc>
            </w:tr>
            <w:tr w:rsidR="00390664" w:rsidRPr="00390664" w:rsidTr="007B6047">
              <w:trPr>
                <w:jc w:val="center"/>
              </w:trPr>
              <w:tc>
                <w:tcPr>
                  <w:tcW w:w="30" w:type="dxa"/>
                  <w:tcBorders>
                    <w:top w:val="single" w:sz="4" w:space="0" w:color="879797"/>
                    <w:left w:val="single" w:sz="4" w:space="0" w:color="879797"/>
                    <w:bottom w:val="single" w:sz="4" w:space="0" w:color="879797"/>
                    <w:right w:val="single" w:sz="4" w:space="0" w:color="879797"/>
                  </w:tcBorders>
                </w:tcPr>
                <w:p w:rsidR="00390664" w:rsidRPr="00390664" w:rsidRDefault="00390664" w:rsidP="00390664">
                  <w:pPr>
                    <w:pStyle w:val="a7"/>
                    <w:spacing w:line="360" w:lineRule="auto"/>
                    <w:ind w:left="33" w:firstLine="709"/>
                    <w:rPr>
                      <w:rFonts w:ascii="Times New Roman" w:hAnsi="Times New Roman" w:cs="Times New Roman"/>
                      <w:bCs/>
                      <w:sz w:val="28"/>
                      <w:szCs w:val="28"/>
                    </w:rPr>
                  </w:pPr>
                </w:p>
              </w:tc>
              <w:tc>
                <w:tcPr>
                  <w:tcW w:w="2539" w:type="dxa"/>
                  <w:tcBorders>
                    <w:top w:val="single" w:sz="4" w:space="0" w:color="879797"/>
                    <w:left w:val="single" w:sz="4" w:space="0" w:color="879797"/>
                    <w:bottom w:val="single" w:sz="4" w:space="0" w:color="879797"/>
                    <w:right w:val="single" w:sz="4" w:space="0" w:color="879797"/>
                  </w:tcBorders>
                  <w:shd w:val="clear" w:color="auto" w:fill="auto"/>
                  <w:tcMar>
                    <w:top w:w="24" w:type="dxa"/>
                    <w:left w:w="24" w:type="dxa"/>
                    <w:bottom w:w="24" w:type="dxa"/>
                    <w:right w:w="24" w:type="dxa"/>
                  </w:tcMar>
                  <w:hideMark/>
                </w:tcPr>
                <w:p w:rsidR="00390664" w:rsidRPr="00390664" w:rsidRDefault="00390664" w:rsidP="007B6047">
                  <w:pPr>
                    <w:pStyle w:val="a7"/>
                    <w:spacing w:line="360" w:lineRule="auto"/>
                    <w:ind w:left="33" w:hanging="17"/>
                    <w:jc w:val="center"/>
                    <w:rPr>
                      <w:rFonts w:ascii="Times New Roman" w:hAnsi="Times New Roman" w:cs="Times New Roman"/>
                      <w:bCs/>
                      <w:sz w:val="28"/>
                      <w:szCs w:val="28"/>
                    </w:rPr>
                  </w:pPr>
                  <w:r w:rsidRPr="00390664">
                    <w:rPr>
                      <w:rFonts w:ascii="Times New Roman" w:hAnsi="Times New Roman" w:cs="Times New Roman"/>
                      <w:bCs/>
                      <w:sz w:val="28"/>
                      <w:szCs w:val="28"/>
                    </w:rPr>
                    <w:t>75</w:t>
                  </w:r>
                </w:p>
              </w:tc>
              <w:tc>
                <w:tcPr>
                  <w:tcW w:w="2700" w:type="dxa"/>
                  <w:tcBorders>
                    <w:top w:val="single" w:sz="4" w:space="0" w:color="879797"/>
                    <w:left w:val="single" w:sz="4" w:space="0" w:color="879797"/>
                    <w:bottom w:val="single" w:sz="4" w:space="0" w:color="879797"/>
                    <w:right w:val="single" w:sz="4" w:space="0" w:color="879797"/>
                  </w:tcBorders>
                  <w:shd w:val="clear" w:color="auto" w:fill="auto"/>
                  <w:tcMar>
                    <w:top w:w="24" w:type="dxa"/>
                    <w:left w:w="24" w:type="dxa"/>
                    <w:bottom w:w="24" w:type="dxa"/>
                    <w:right w:w="24" w:type="dxa"/>
                  </w:tcMar>
                  <w:hideMark/>
                </w:tcPr>
                <w:p w:rsidR="00390664" w:rsidRPr="00390664" w:rsidRDefault="00390664" w:rsidP="007B6047">
                  <w:pPr>
                    <w:pStyle w:val="a7"/>
                    <w:spacing w:line="360" w:lineRule="auto"/>
                    <w:ind w:left="33" w:hanging="3"/>
                    <w:jc w:val="center"/>
                    <w:rPr>
                      <w:rFonts w:ascii="Times New Roman" w:hAnsi="Times New Roman" w:cs="Times New Roman"/>
                      <w:bCs/>
                      <w:sz w:val="28"/>
                      <w:szCs w:val="28"/>
                    </w:rPr>
                  </w:pPr>
                  <w:r w:rsidRPr="00390664">
                    <w:rPr>
                      <w:rFonts w:ascii="Times New Roman" w:hAnsi="Times New Roman" w:cs="Times New Roman"/>
                      <w:bCs/>
                      <w:sz w:val="28"/>
                      <w:szCs w:val="28"/>
                    </w:rPr>
                    <w:t>12,55-12,65</w:t>
                  </w:r>
                </w:p>
              </w:tc>
              <w:tc>
                <w:tcPr>
                  <w:tcW w:w="2519" w:type="dxa"/>
                  <w:tcBorders>
                    <w:top w:val="single" w:sz="4" w:space="0" w:color="879797"/>
                    <w:left w:val="single" w:sz="4" w:space="0" w:color="879797"/>
                    <w:bottom w:val="single" w:sz="4" w:space="0" w:color="879797"/>
                    <w:right w:val="single" w:sz="4" w:space="0" w:color="879797"/>
                  </w:tcBorders>
                  <w:shd w:val="clear" w:color="auto" w:fill="auto"/>
                  <w:tcMar>
                    <w:top w:w="24" w:type="dxa"/>
                    <w:left w:w="24" w:type="dxa"/>
                    <w:bottom w:w="24" w:type="dxa"/>
                    <w:right w:w="24" w:type="dxa"/>
                  </w:tcMar>
                  <w:hideMark/>
                </w:tcPr>
                <w:p w:rsidR="00390664" w:rsidRPr="00390664" w:rsidRDefault="00390664" w:rsidP="007B6047">
                  <w:pPr>
                    <w:pStyle w:val="a7"/>
                    <w:spacing w:line="360" w:lineRule="auto"/>
                    <w:ind w:left="33" w:hanging="10"/>
                    <w:jc w:val="center"/>
                    <w:rPr>
                      <w:rFonts w:ascii="Times New Roman" w:hAnsi="Times New Roman" w:cs="Times New Roman"/>
                      <w:bCs/>
                      <w:sz w:val="28"/>
                      <w:szCs w:val="28"/>
                    </w:rPr>
                  </w:pPr>
                  <w:r w:rsidRPr="00390664">
                    <w:rPr>
                      <w:rFonts w:ascii="Times New Roman" w:hAnsi="Times New Roman" w:cs="Times New Roman"/>
                      <w:bCs/>
                      <w:sz w:val="28"/>
                      <w:szCs w:val="28"/>
                    </w:rPr>
                    <w:t>12,55-12,75</w:t>
                  </w:r>
                </w:p>
              </w:tc>
              <w:tc>
                <w:tcPr>
                  <w:tcW w:w="2276" w:type="dxa"/>
                  <w:tcBorders>
                    <w:top w:val="single" w:sz="4" w:space="0" w:color="879797"/>
                    <w:left w:val="single" w:sz="4" w:space="0" w:color="879797"/>
                    <w:bottom w:val="single" w:sz="4" w:space="0" w:color="879797"/>
                    <w:right w:val="single" w:sz="4" w:space="0" w:color="879797"/>
                  </w:tcBorders>
                  <w:shd w:val="clear" w:color="auto" w:fill="auto"/>
                  <w:tcMar>
                    <w:top w:w="24" w:type="dxa"/>
                    <w:left w:w="24" w:type="dxa"/>
                    <w:bottom w:w="24" w:type="dxa"/>
                    <w:right w:w="24" w:type="dxa"/>
                  </w:tcMar>
                  <w:hideMark/>
                </w:tcPr>
                <w:p w:rsidR="00390664" w:rsidRPr="00390664" w:rsidRDefault="00390664" w:rsidP="007B6047">
                  <w:pPr>
                    <w:pStyle w:val="a7"/>
                    <w:spacing w:line="360" w:lineRule="auto"/>
                    <w:ind w:left="33" w:hanging="33"/>
                    <w:jc w:val="center"/>
                    <w:rPr>
                      <w:rFonts w:ascii="Times New Roman" w:hAnsi="Times New Roman" w:cs="Times New Roman"/>
                      <w:bCs/>
                      <w:sz w:val="28"/>
                      <w:szCs w:val="28"/>
                    </w:rPr>
                  </w:pPr>
                  <w:r w:rsidRPr="00390664">
                    <w:rPr>
                      <w:rFonts w:ascii="Times New Roman" w:hAnsi="Times New Roman" w:cs="Times New Roman"/>
                      <w:bCs/>
                      <w:sz w:val="28"/>
                      <w:szCs w:val="28"/>
                    </w:rPr>
                    <w:t>12,65-12,85</w:t>
                  </w:r>
                </w:p>
              </w:tc>
            </w:tr>
            <w:tr w:rsidR="00390664" w:rsidRPr="00390664" w:rsidTr="007B6047">
              <w:trPr>
                <w:jc w:val="center"/>
              </w:trPr>
              <w:tc>
                <w:tcPr>
                  <w:tcW w:w="30" w:type="dxa"/>
                  <w:tcBorders>
                    <w:top w:val="single" w:sz="4" w:space="0" w:color="879797"/>
                    <w:left w:val="single" w:sz="4" w:space="0" w:color="879797"/>
                    <w:bottom w:val="single" w:sz="4" w:space="0" w:color="879797"/>
                    <w:right w:val="single" w:sz="4" w:space="0" w:color="879797"/>
                  </w:tcBorders>
                </w:tcPr>
                <w:p w:rsidR="00390664" w:rsidRPr="00390664" w:rsidRDefault="00390664" w:rsidP="00390664">
                  <w:pPr>
                    <w:pStyle w:val="a7"/>
                    <w:spacing w:line="360" w:lineRule="auto"/>
                    <w:ind w:left="33" w:firstLine="709"/>
                    <w:rPr>
                      <w:rFonts w:ascii="Times New Roman" w:hAnsi="Times New Roman" w:cs="Times New Roman"/>
                      <w:bCs/>
                      <w:sz w:val="28"/>
                      <w:szCs w:val="28"/>
                    </w:rPr>
                  </w:pPr>
                </w:p>
              </w:tc>
              <w:tc>
                <w:tcPr>
                  <w:tcW w:w="2539" w:type="dxa"/>
                  <w:tcBorders>
                    <w:top w:val="single" w:sz="4" w:space="0" w:color="879797"/>
                    <w:left w:val="single" w:sz="4" w:space="0" w:color="879797"/>
                    <w:bottom w:val="single" w:sz="4" w:space="0" w:color="879797"/>
                    <w:right w:val="single" w:sz="4" w:space="0" w:color="879797"/>
                  </w:tcBorders>
                  <w:shd w:val="clear" w:color="auto" w:fill="auto"/>
                  <w:tcMar>
                    <w:top w:w="24" w:type="dxa"/>
                    <w:left w:w="24" w:type="dxa"/>
                    <w:bottom w:w="24" w:type="dxa"/>
                    <w:right w:w="24" w:type="dxa"/>
                  </w:tcMar>
                  <w:hideMark/>
                </w:tcPr>
                <w:p w:rsidR="00390664" w:rsidRPr="00390664" w:rsidRDefault="00390664" w:rsidP="007B6047">
                  <w:pPr>
                    <w:pStyle w:val="a7"/>
                    <w:spacing w:line="360" w:lineRule="auto"/>
                    <w:ind w:left="33" w:hanging="17"/>
                    <w:jc w:val="center"/>
                    <w:rPr>
                      <w:rFonts w:ascii="Times New Roman" w:hAnsi="Times New Roman" w:cs="Times New Roman"/>
                      <w:bCs/>
                      <w:sz w:val="28"/>
                      <w:szCs w:val="28"/>
                    </w:rPr>
                  </w:pPr>
                  <w:r w:rsidRPr="00390664">
                    <w:rPr>
                      <w:rFonts w:ascii="Times New Roman" w:hAnsi="Times New Roman" w:cs="Times New Roman"/>
                      <w:bCs/>
                      <w:sz w:val="28"/>
                      <w:szCs w:val="28"/>
                    </w:rPr>
                    <w:t>50</w:t>
                  </w:r>
                </w:p>
              </w:tc>
              <w:tc>
                <w:tcPr>
                  <w:tcW w:w="2700" w:type="dxa"/>
                  <w:tcBorders>
                    <w:top w:val="single" w:sz="4" w:space="0" w:color="879797"/>
                    <w:left w:val="single" w:sz="4" w:space="0" w:color="879797"/>
                    <w:bottom w:val="single" w:sz="4" w:space="0" w:color="879797"/>
                    <w:right w:val="single" w:sz="4" w:space="0" w:color="879797"/>
                  </w:tcBorders>
                  <w:shd w:val="clear" w:color="auto" w:fill="auto"/>
                  <w:tcMar>
                    <w:top w:w="24" w:type="dxa"/>
                    <w:left w:w="24" w:type="dxa"/>
                    <w:bottom w:w="24" w:type="dxa"/>
                    <w:right w:w="24" w:type="dxa"/>
                  </w:tcMar>
                  <w:hideMark/>
                </w:tcPr>
                <w:p w:rsidR="00390664" w:rsidRPr="00390664" w:rsidRDefault="00390664" w:rsidP="007B6047">
                  <w:pPr>
                    <w:pStyle w:val="a7"/>
                    <w:spacing w:line="360" w:lineRule="auto"/>
                    <w:ind w:left="33" w:hanging="3"/>
                    <w:jc w:val="center"/>
                    <w:rPr>
                      <w:rFonts w:ascii="Times New Roman" w:hAnsi="Times New Roman" w:cs="Times New Roman"/>
                      <w:bCs/>
                      <w:sz w:val="28"/>
                      <w:szCs w:val="28"/>
                    </w:rPr>
                  </w:pPr>
                  <w:r w:rsidRPr="00390664">
                    <w:rPr>
                      <w:rFonts w:ascii="Times New Roman" w:hAnsi="Times New Roman" w:cs="Times New Roman"/>
                      <w:bCs/>
                      <w:sz w:val="28"/>
                      <w:szCs w:val="28"/>
                    </w:rPr>
                    <w:t>12,20-12,30</w:t>
                  </w:r>
                </w:p>
              </w:tc>
              <w:tc>
                <w:tcPr>
                  <w:tcW w:w="2519" w:type="dxa"/>
                  <w:tcBorders>
                    <w:top w:val="single" w:sz="4" w:space="0" w:color="879797"/>
                    <w:left w:val="single" w:sz="4" w:space="0" w:color="879797"/>
                    <w:bottom w:val="single" w:sz="4" w:space="0" w:color="879797"/>
                    <w:right w:val="single" w:sz="4" w:space="0" w:color="879797"/>
                  </w:tcBorders>
                  <w:shd w:val="clear" w:color="auto" w:fill="auto"/>
                  <w:tcMar>
                    <w:top w:w="24" w:type="dxa"/>
                    <w:left w:w="24" w:type="dxa"/>
                    <w:bottom w:w="24" w:type="dxa"/>
                    <w:right w:w="24" w:type="dxa"/>
                  </w:tcMar>
                  <w:hideMark/>
                </w:tcPr>
                <w:p w:rsidR="00390664" w:rsidRPr="00390664" w:rsidRDefault="00390664" w:rsidP="007B6047">
                  <w:pPr>
                    <w:pStyle w:val="a7"/>
                    <w:spacing w:line="360" w:lineRule="auto"/>
                    <w:ind w:left="33" w:hanging="10"/>
                    <w:jc w:val="center"/>
                    <w:rPr>
                      <w:rFonts w:ascii="Times New Roman" w:hAnsi="Times New Roman" w:cs="Times New Roman"/>
                      <w:bCs/>
                      <w:sz w:val="28"/>
                      <w:szCs w:val="28"/>
                    </w:rPr>
                  </w:pPr>
                  <w:r w:rsidRPr="00390664">
                    <w:rPr>
                      <w:rFonts w:ascii="Times New Roman" w:hAnsi="Times New Roman" w:cs="Times New Roman"/>
                      <w:bCs/>
                      <w:sz w:val="28"/>
                      <w:szCs w:val="28"/>
                    </w:rPr>
                    <w:t>12,30-12,40</w:t>
                  </w:r>
                </w:p>
              </w:tc>
              <w:tc>
                <w:tcPr>
                  <w:tcW w:w="2276" w:type="dxa"/>
                  <w:tcBorders>
                    <w:top w:val="single" w:sz="4" w:space="0" w:color="879797"/>
                    <w:left w:val="single" w:sz="4" w:space="0" w:color="879797"/>
                    <w:bottom w:val="single" w:sz="4" w:space="0" w:color="879797"/>
                    <w:right w:val="single" w:sz="4" w:space="0" w:color="879797"/>
                  </w:tcBorders>
                  <w:shd w:val="clear" w:color="auto" w:fill="auto"/>
                  <w:tcMar>
                    <w:top w:w="24" w:type="dxa"/>
                    <w:left w:w="24" w:type="dxa"/>
                    <w:bottom w:w="24" w:type="dxa"/>
                    <w:right w:w="24" w:type="dxa"/>
                  </w:tcMar>
                  <w:hideMark/>
                </w:tcPr>
                <w:p w:rsidR="00390664" w:rsidRPr="00390664" w:rsidRDefault="00390664" w:rsidP="007B6047">
                  <w:pPr>
                    <w:pStyle w:val="a7"/>
                    <w:spacing w:line="360" w:lineRule="auto"/>
                    <w:ind w:left="33" w:hanging="33"/>
                    <w:jc w:val="center"/>
                    <w:rPr>
                      <w:rFonts w:ascii="Times New Roman" w:hAnsi="Times New Roman" w:cs="Times New Roman"/>
                      <w:bCs/>
                      <w:sz w:val="28"/>
                      <w:szCs w:val="28"/>
                    </w:rPr>
                  </w:pPr>
                  <w:r w:rsidRPr="00390664">
                    <w:rPr>
                      <w:rFonts w:ascii="Times New Roman" w:hAnsi="Times New Roman" w:cs="Times New Roman"/>
                      <w:bCs/>
                      <w:sz w:val="28"/>
                      <w:szCs w:val="28"/>
                    </w:rPr>
                    <w:t>12,40-12,50</w:t>
                  </w:r>
                </w:p>
              </w:tc>
            </w:tr>
            <w:tr w:rsidR="00390664" w:rsidRPr="00390664" w:rsidTr="007B6047">
              <w:trPr>
                <w:jc w:val="center"/>
              </w:trPr>
              <w:tc>
                <w:tcPr>
                  <w:tcW w:w="30" w:type="dxa"/>
                  <w:tcBorders>
                    <w:top w:val="single" w:sz="4" w:space="0" w:color="879797"/>
                    <w:left w:val="single" w:sz="4" w:space="0" w:color="879797"/>
                    <w:bottom w:val="single" w:sz="4" w:space="0" w:color="879797"/>
                    <w:right w:val="single" w:sz="4" w:space="0" w:color="879797"/>
                  </w:tcBorders>
                </w:tcPr>
                <w:p w:rsidR="00390664" w:rsidRPr="00390664" w:rsidRDefault="00390664" w:rsidP="00390664">
                  <w:pPr>
                    <w:pStyle w:val="a7"/>
                    <w:spacing w:line="360" w:lineRule="auto"/>
                    <w:ind w:left="33" w:firstLine="709"/>
                    <w:rPr>
                      <w:rFonts w:ascii="Times New Roman" w:hAnsi="Times New Roman" w:cs="Times New Roman"/>
                      <w:bCs/>
                      <w:sz w:val="28"/>
                      <w:szCs w:val="28"/>
                    </w:rPr>
                  </w:pPr>
                </w:p>
              </w:tc>
              <w:tc>
                <w:tcPr>
                  <w:tcW w:w="2539" w:type="dxa"/>
                  <w:tcBorders>
                    <w:top w:val="single" w:sz="4" w:space="0" w:color="879797"/>
                    <w:left w:val="single" w:sz="4" w:space="0" w:color="879797"/>
                    <w:bottom w:val="single" w:sz="4" w:space="0" w:color="879797"/>
                    <w:right w:val="single" w:sz="4" w:space="0" w:color="879797"/>
                  </w:tcBorders>
                  <w:shd w:val="clear" w:color="auto" w:fill="auto"/>
                  <w:tcMar>
                    <w:top w:w="24" w:type="dxa"/>
                    <w:left w:w="24" w:type="dxa"/>
                    <w:bottom w:w="24" w:type="dxa"/>
                    <w:right w:w="24" w:type="dxa"/>
                  </w:tcMar>
                  <w:hideMark/>
                </w:tcPr>
                <w:p w:rsidR="00390664" w:rsidRPr="00390664" w:rsidRDefault="00390664" w:rsidP="007B6047">
                  <w:pPr>
                    <w:pStyle w:val="a7"/>
                    <w:spacing w:line="360" w:lineRule="auto"/>
                    <w:ind w:left="33" w:hanging="17"/>
                    <w:jc w:val="center"/>
                    <w:rPr>
                      <w:rFonts w:ascii="Times New Roman" w:hAnsi="Times New Roman" w:cs="Times New Roman"/>
                      <w:bCs/>
                      <w:sz w:val="28"/>
                      <w:szCs w:val="28"/>
                    </w:rPr>
                  </w:pPr>
                  <w:r w:rsidRPr="00390664">
                    <w:rPr>
                      <w:rFonts w:ascii="Times New Roman" w:hAnsi="Times New Roman" w:cs="Times New Roman"/>
                      <w:bCs/>
                      <w:sz w:val="28"/>
                      <w:szCs w:val="28"/>
                    </w:rPr>
                    <w:t>25</w:t>
                  </w:r>
                </w:p>
              </w:tc>
              <w:tc>
                <w:tcPr>
                  <w:tcW w:w="2700" w:type="dxa"/>
                  <w:tcBorders>
                    <w:top w:val="single" w:sz="4" w:space="0" w:color="879797"/>
                    <w:left w:val="single" w:sz="4" w:space="0" w:color="879797"/>
                    <w:bottom w:val="single" w:sz="4" w:space="0" w:color="879797"/>
                    <w:right w:val="single" w:sz="4" w:space="0" w:color="879797"/>
                  </w:tcBorders>
                  <w:shd w:val="clear" w:color="auto" w:fill="auto"/>
                  <w:tcMar>
                    <w:top w:w="24" w:type="dxa"/>
                    <w:left w:w="24" w:type="dxa"/>
                    <w:bottom w:w="24" w:type="dxa"/>
                    <w:right w:w="24" w:type="dxa"/>
                  </w:tcMar>
                  <w:hideMark/>
                </w:tcPr>
                <w:p w:rsidR="00390664" w:rsidRPr="00390664" w:rsidRDefault="00390664" w:rsidP="007B6047">
                  <w:pPr>
                    <w:pStyle w:val="a7"/>
                    <w:spacing w:line="360" w:lineRule="auto"/>
                    <w:ind w:left="33" w:hanging="3"/>
                    <w:jc w:val="center"/>
                    <w:rPr>
                      <w:rFonts w:ascii="Times New Roman" w:hAnsi="Times New Roman" w:cs="Times New Roman"/>
                      <w:bCs/>
                      <w:sz w:val="28"/>
                      <w:szCs w:val="28"/>
                    </w:rPr>
                  </w:pPr>
                  <w:r w:rsidRPr="00390664">
                    <w:rPr>
                      <w:rFonts w:ascii="Times New Roman" w:hAnsi="Times New Roman" w:cs="Times New Roman"/>
                      <w:bCs/>
                      <w:sz w:val="28"/>
                      <w:szCs w:val="28"/>
                    </w:rPr>
                    <w:t>11,95-12,10</w:t>
                  </w:r>
                </w:p>
              </w:tc>
              <w:tc>
                <w:tcPr>
                  <w:tcW w:w="2519" w:type="dxa"/>
                  <w:tcBorders>
                    <w:top w:val="single" w:sz="4" w:space="0" w:color="879797"/>
                    <w:left w:val="single" w:sz="4" w:space="0" w:color="879797"/>
                    <w:bottom w:val="single" w:sz="4" w:space="0" w:color="879797"/>
                    <w:right w:val="single" w:sz="4" w:space="0" w:color="879797"/>
                  </w:tcBorders>
                  <w:shd w:val="clear" w:color="auto" w:fill="auto"/>
                  <w:tcMar>
                    <w:top w:w="24" w:type="dxa"/>
                    <w:left w:w="24" w:type="dxa"/>
                    <w:bottom w:w="24" w:type="dxa"/>
                    <w:right w:w="24" w:type="dxa"/>
                  </w:tcMar>
                  <w:hideMark/>
                </w:tcPr>
                <w:p w:rsidR="00390664" w:rsidRPr="00390664" w:rsidRDefault="00390664" w:rsidP="007B6047">
                  <w:pPr>
                    <w:pStyle w:val="a7"/>
                    <w:spacing w:line="360" w:lineRule="auto"/>
                    <w:ind w:left="33" w:hanging="10"/>
                    <w:jc w:val="center"/>
                    <w:rPr>
                      <w:rFonts w:ascii="Times New Roman" w:hAnsi="Times New Roman" w:cs="Times New Roman"/>
                      <w:bCs/>
                      <w:sz w:val="28"/>
                      <w:szCs w:val="28"/>
                    </w:rPr>
                  </w:pPr>
                  <w:r w:rsidRPr="00390664">
                    <w:rPr>
                      <w:rFonts w:ascii="Times New Roman" w:hAnsi="Times New Roman" w:cs="Times New Roman"/>
                      <w:bCs/>
                      <w:sz w:val="28"/>
                      <w:szCs w:val="28"/>
                    </w:rPr>
                    <w:t>12,10-12,20</w:t>
                  </w:r>
                </w:p>
              </w:tc>
              <w:tc>
                <w:tcPr>
                  <w:tcW w:w="2276" w:type="dxa"/>
                  <w:tcBorders>
                    <w:top w:val="single" w:sz="4" w:space="0" w:color="879797"/>
                    <w:left w:val="single" w:sz="4" w:space="0" w:color="879797"/>
                    <w:bottom w:val="single" w:sz="4" w:space="0" w:color="879797"/>
                    <w:right w:val="single" w:sz="4" w:space="0" w:color="879797"/>
                  </w:tcBorders>
                  <w:shd w:val="clear" w:color="auto" w:fill="auto"/>
                  <w:tcMar>
                    <w:top w:w="24" w:type="dxa"/>
                    <w:left w:w="24" w:type="dxa"/>
                    <w:bottom w:w="24" w:type="dxa"/>
                    <w:right w:w="24" w:type="dxa"/>
                  </w:tcMar>
                  <w:hideMark/>
                </w:tcPr>
                <w:p w:rsidR="00390664" w:rsidRPr="00390664" w:rsidRDefault="00390664" w:rsidP="007B6047">
                  <w:pPr>
                    <w:pStyle w:val="a7"/>
                    <w:spacing w:line="360" w:lineRule="auto"/>
                    <w:ind w:left="33" w:hanging="33"/>
                    <w:jc w:val="center"/>
                    <w:rPr>
                      <w:rFonts w:ascii="Times New Roman" w:hAnsi="Times New Roman" w:cs="Times New Roman"/>
                      <w:bCs/>
                      <w:sz w:val="28"/>
                      <w:szCs w:val="28"/>
                    </w:rPr>
                  </w:pPr>
                  <w:r w:rsidRPr="00390664">
                    <w:rPr>
                      <w:rFonts w:ascii="Times New Roman" w:hAnsi="Times New Roman" w:cs="Times New Roman"/>
                      <w:bCs/>
                      <w:sz w:val="28"/>
                      <w:szCs w:val="28"/>
                    </w:rPr>
                    <w:t>12,20-12,30</w:t>
                  </w:r>
                </w:p>
              </w:tc>
            </w:tr>
            <w:tr w:rsidR="00390664" w:rsidRPr="00390664" w:rsidTr="007B6047">
              <w:trPr>
                <w:jc w:val="center"/>
              </w:trPr>
              <w:tc>
                <w:tcPr>
                  <w:tcW w:w="30" w:type="dxa"/>
                  <w:tcBorders>
                    <w:top w:val="single" w:sz="4" w:space="0" w:color="879797"/>
                    <w:left w:val="single" w:sz="4" w:space="0" w:color="879797"/>
                    <w:bottom w:val="single" w:sz="4" w:space="0" w:color="879797"/>
                    <w:right w:val="single" w:sz="4" w:space="0" w:color="879797"/>
                  </w:tcBorders>
                </w:tcPr>
                <w:p w:rsidR="00390664" w:rsidRPr="00390664" w:rsidRDefault="00390664" w:rsidP="00390664">
                  <w:pPr>
                    <w:pStyle w:val="a7"/>
                    <w:spacing w:line="360" w:lineRule="auto"/>
                    <w:ind w:left="33" w:firstLine="709"/>
                    <w:rPr>
                      <w:rFonts w:ascii="Times New Roman" w:hAnsi="Times New Roman" w:cs="Times New Roman"/>
                      <w:bCs/>
                      <w:sz w:val="28"/>
                      <w:szCs w:val="28"/>
                    </w:rPr>
                  </w:pPr>
                </w:p>
              </w:tc>
              <w:tc>
                <w:tcPr>
                  <w:tcW w:w="2539" w:type="dxa"/>
                  <w:tcBorders>
                    <w:top w:val="single" w:sz="4" w:space="0" w:color="879797"/>
                    <w:left w:val="single" w:sz="4" w:space="0" w:color="879797"/>
                    <w:bottom w:val="single" w:sz="4" w:space="0" w:color="879797"/>
                    <w:right w:val="single" w:sz="4" w:space="0" w:color="879797"/>
                  </w:tcBorders>
                  <w:shd w:val="clear" w:color="auto" w:fill="auto"/>
                  <w:tcMar>
                    <w:top w:w="24" w:type="dxa"/>
                    <w:left w:w="24" w:type="dxa"/>
                    <w:bottom w:w="24" w:type="dxa"/>
                    <w:right w:w="24" w:type="dxa"/>
                  </w:tcMar>
                  <w:hideMark/>
                </w:tcPr>
                <w:p w:rsidR="00390664" w:rsidRPr="00390664" w:rsidRDefault="00390664" w:rsidP="007B6047">
                  <w:pPr>
                    <w:pStyle w:val="a7"/>
                    <w:spacing w:line="360" w:lineRule="auto"/>
                    <w:ind w:left="33" w:hanging="17"/>
                    <w:jc w:val="center"/>
                    <w:rPr>
                      <w:rFonts w:ascii="Times New Roman" w:hAnsi="Times New Roman" w:cs="Times New Roman"/>
                      <w:bCs/>
                      <w:sz w:val="28"/>
                      <w:szCs w:val="28"/>
                    </w:rPr>
                  </w:pPr>
                  <w:r w:rsidRPr="00390664">
                    <w:rPr>
                      <w:rFonts w:ascii="Times New Roman" w:hAnsi="Times New Roman" w:cs="Times New Roman"/>
                      <w:bCs/>
                      <w:sz w:val="28"/>
                      <w:szCs w:val="28"/>
                    </w:rPr>
                    <w:t>0</w:t>
                  </w:r>
                </w:p>
              </w:tc>
              <w:tc>
                <w:tcPr>
                  <w:tcW w:w="2700" w:type="dxa"/>
                  <w:tcBorders>
                    <w:top w:val="single" w:sz="4" w:space="0" w:color="879797"/>
                    <w:left w:val="single" w:sz="4" w:space="0" w:color="879797"/>
                    <w:bottom w:val="single" w:sz="4" w:space="0" w:color="879797"/>
                    <w:right w:val="single" w:sz="4" w:space="0" w:color="879797"/>
                  </w:tcBorders>
                  <w:shd w:val="clear" w:color="auto" w:fill="auto"/>
                  <w:tcMar>
                    <w:top w:w="24" w:type="dxa"/>
                    <w:left w:w="24" w:type="dxa"/>
                    <w:bottom w:w="24" w:type="dxa"/>
                    <w:right w:w="24" w:type="dxa"/>
                  </w:tcMar>
                  <w:hideMark/>
                </w:tcPr>
                <w:p w:rsidR="00390664" w:rsidRPr="00390664" w:rsidRDefault="00390664" w:rsidP="007B6047">
                  <w:pPr>
                    <w:pStyle w:val="a7"/>
                    <w:spacing w:line="360" w:lineRule="auto"/>
                    <w:ind w:left="33" w:hanging="3"/>
                    <w:jc w:val="center"/>
                    <w:rPr>
                      <w:rFonts w:ascii="Times New Roman" w:hAnsi="Times New Roman" w:cs="Times New Roman"/>
                      <w:bCs/>
                      <w:sz w:val="28"/>
                      <w:szCs w:val="28"/>
                    </w:rPr>
                  </w:pPr>
                  <w:r w:rsidRPr="00390664">
                    <w:rPr>
                      <w:rFonts w:ascii="Times New Roman" w:hAnsi="Times New Roman" w:cs="Times New Roman"/>
                      <w:bCs/>
                      <w:sz w:val="28"/>
                      <w:szCs w:val="28"/>
                    </w:rPr>
                    <w:t>11,60-11,80</w:t>
                  </w:r>
                </w:p>
              </w:tc>
              <w:tc>
                <w:tcPr>
                  <w:tcW w:w="2519" w:type="dxa"/>
                  <w:tcBorders>
                    <w:top w:val="single" w:sz="4" w:space="0" w:color="879797"/>
                    <w:left w:val="single" w:sz="4" w:space="0" w:color="879797"/>
                    <w:bottom w:val="single" w:sz="4" w:space="0" w:color="879797"/>
                    <w:right w:val="single" w:sz="4" w:space="0" w:color="879797"/>
                  </w:tcBorders>
                  <w:shd w:val="clear" w:color="auto" w:fill="auto"/>
                  <w:tcMar>
                    <w:top w:w="24" w:type="dxa"/>
                    <w:left w:w="24" w:type="dxa"/>
                    <w:bottom w:w="24" w:type="dxa"/>
                    <w:right w:w="24" w:type="dxa"/>
                  </w:tcMar>
                  <w:hideMark/>
                </w:tcPr>
                <w:p w:rsidR="00390664" w:rsidRPr="00390664" w:rsidRDefault="00390664" w:rsidP="007B6047">
                  <w:pPr>
                    <w:pStyle w:val="a7"/>
                    <w:spacing w:line="360" w:lineRule="auto"/>
                    <w:ind w:left="33" w:hanging="10"/>
                    <w:jc w:val="center"/>
                    <w:rPr>
                      <w:rFonts w:ascii="Times New Roman" w:hAnsi="Times New Roman" w:cs="Times New Roman"/>
                      <w:bCs/>
                      <w:sz w:val="28"/>
                      <w:szCs w:val="28"/>
                    </w:rPr>
                  </w:pPr>
                  <w:r w:rsidRPr="00390664">
                    <w:rPr>
                      <w:rFonts w:ascii="Times New Roman" w:hAnsi="Times New Roman" w:cs="Times New Roman"/>
                      <w:bCs/>
                      <w:sz w:val="28"/>
                      <w:szCs w:val="28"/>
                    </w:rPr>
                    <w:t>11,70-11,90</w:t>
                  </w:r>
                </w:p>
              </w:tc>
              <w:tc>
                <w:tcPr>
                  <w:tcW w:w="2276" w:type="dxa"/>
                  <w:tcBorders>
                    <w:top w:val="single" w:sz="4" w:space="0" w:color="879797"/>
                    <w:left w:val="single" w:sz="4" w:space="0" w:color="879797"/>
                    <w:bottom w:val="single" w:sz="4" w:space="0" w:color="879797"/>
                    <w:right w:val="single" w:sz="4" w:space="0" w:color="879797"/>
                  </w:tcBorders>
                  <w:shd w:val="clear" w:color="auto" w:fill="auto"/>
                  <w:tcMar>
                    <w:top w:w="24" w:type="dxa"/>
                    <w:left w:w="24" w:type="dxa"/>
                    <w:bottom w:w="24" w:type="dxa"/>
                    <w:right w:w="24" w:type="dxa"/>
                  </w:tcMar>
                  <w:hideMark/>
                </w:tcPr>
                <w:p w:rsidR="00390664" w:rsidRPr="00390664" w:rsidRDefault="00390664" w:rsidP="007B6047">
                  <w:pPr>
                    <w:pStyle w:val="a7"/>
                    <w:spacing w:line="360" w:lineRule="auto"/>
                    <w:ind w:left="33" w:firstLine="22"/>
                    <w:jc w:val="center"/>
                    <w:rPr>
                      <w:rFonts w:ascii="Times New Roman" w:hAnsi="Times New Roman" w:cs="Times New Roman"/>
                      <w:bCs/>
                      <w:sz w:val="28"/>
                      <w:szCs w:val="28"/>
                    </w:rPr>
                  </w:pPr>
                  <w:r w:rsidRPr="00390664">
                    <w:rPr>
                      <w:rFonts w:ascii="Times New Roman" w:hAnsi="Times New Roman" w:cs="Times New Roman"/>
                      <w:bCs/>
                      <w:sz w:val="28"/>
                      <w:szCs w:val="28"/>
                    </w:rPr>
                    <w:t>11,80-12,00</w:t>
                  </w:r>
                </w:p>
              </w:tc>
            </w:tr>
          </w:tbl>
          <w:p w:rsidR="004E0721" w:rsidRDefault="004E0721" w:rsidP="00390664">
            <w:pPr>
              <w:pStyle w:val="a7"/>
              <w:spacing w:line="360" w:lineRule="auto"/>
              <w:ind w:left="33" w:firstLine="709"/>
              <w:jc w:val="both"/>
              <w:rPr>
                <w:rFonts w:ascii="Times New Roman" w:hAnsi="Times New Roman" w:cs="Times New Roman"/>
                <w:bCs/>
                <w:sz w:val="28"/>
                <w:szCs w:val="28"/>
              </w:rPr>
            </w:pPr>
          </w:p>
          <w:p w:rsidR="00390664" w:rsidRPr="00390664" w:rsidRDefault="00390664" w:rsidP="00390664">
            <w:pPr>
              <w:pStyle w:val="a7"/>
              <w:spacing w:line="360" w:lineRule="auto"/>
              <w:ind w:left="33" w:firstLine="709"/>
              <w:jc w:val="both"/>
              <w:rPr>
                <w:rFonts w:ascii="Times New Roman" w:hAnsi="Times New Roman" w:cs="Times New Roman"/>
                <w:bCs/>
                <w:sz w:val="28"/>
                <w:szCs w:val="28"/>
              </w:rPr>
            </w:pPr>
            <w:r w:rsidRPr="00390664">
              <w:rPr>
                <w:rFonts w:ascii="Times New Roman" w:hAnsi="Times New Roman" w:cs="Times New Roman"/>
                <w:bCs/>
                <w:sz w:val="28"/>
                <w:szCs w:val="28"/>
              </w:rPr>
              <w:t xml:space="preserve">У полностью заряженной батареи плотность электролита составляет 1,28±0,01 г/см3. Линейно снижаясь, по мере разряда АКБ, она составляет 1,20±0,01 г/см3 у батарей, степень заряженности которых снизилась до 50%. У </w:t>
            </w:r>
            <w:r w:rsidRPr="00390664">
              <w:rPr>
                <w:rFonts w:ascii="Times New Roman" w:hAnsi="Times New Roman" w:cs="Times New Roman"/>
                <w:bCs/>
                <w:sz w:val="28"/>
                <w:szCs w:val="28"/>
              </w:rPr>
              <w:lastRenderedPageBreak/>
              <w:t>полностью разряженной батареи плотность электролита составляет 1,10±0,01 г/см3.</w:t>
            </w:r>
          </w:p>
          <w:p w:rsidR="00390664" w:rsidRPr="00390664" w:rsidRDefault="00390664" w:rsidP="00390664">
            <w:pPr>
              <w:pStyle w:val="a7"/>
              <w:spacing w:line="360" w:lineRule="auto"/>
              <w:ind w:left="33" w:firstLine="709"/>
              <w:jc w:val="both"/>
              <w:rPr>
                <w:rFonts w:ascii="Times New Roman" w:hAnsi="Times New Roman" w:cs="Times New Roman"/>
                <w:bCs/>
                <w:sz w:val="28"/>
                <w:szCs w:val="28"/>
              </w:rPr>
            </w:pPr>
            <w:r w:rsidRPr="00390664">
              <w:rPr>
                <w:rFonts w:ascii="Times New Roman" w:hAnsi="Times New Roman" w:cs="Times New Roman"/>
                <w:bCs/>
                <w:sz w:val="28"/>
                <w:szCs w:val="28"/>
              </w:rPr>
              <w:t>Если значение плотности во всех аккумуляторах одинаково (с разбросом ±0,01 г/см3), это говорит о степени заряженности батареи и отсутствии внутренних замыканий. При наличии внутреннего короткого замыкания плотность электролита в дефектном аккумуляторе будет значительно ниже (на 0,10-0,15 г/см3), чем в остальных ячейках.</w:t>
            </w:r>
          </w:p>
          <w:p w:rsidR="00390664" w:rsidRPr="00390664" w:rsidRDefault="00390664" w:rsidP="00390664">
            <w:pPr>
              <w:pStyle w:val="a7"/>
              <w:spacing w:line="360" w:lineRule="auto"/>
              <w:ind w:left="33" w:firstLine="709"/>
              <w:jc w:val="both"/>
              <w:rPr>
                <w:rFonts w:ascii="Times New Roman" w:hAnsi="Times New Roman" w:cs="Times New Roman"/>
                <w:bCs/>
                <w:sz w:val="28"/>
                <w:szCs w:val="28"/>
              </w:rPr>
            </w:pPr>
            <w:r w:rsidRPr="00390664">
              <w:rPr>
                <w:rFonts w:ascii="Times New Roman" w:hAnsi="Times New Roman" w:cs="Times New Roman"/>
                <w:bCs/>
                <w:sz w:val="28"/>
                <w:szCs w:val="28"/>
              </w:rPr>
              <w:t xml:space="preserve">Для измерения плотности жидкостей применяют </w:t>
            </w:r>
            <w:r w:rsidRPr="00390664">
              <w:rPr>
                <w:rFonts w:ascii="Times New Roman" w:hAnsi="Times New Roman" w:cs="Times New Roman"/>
                <w:bCs/>
                <w:i/>
                <w:sz w:val="28"/>
                <w:szCs w:val="28"/>
              </w:rPr>
              <w:t>ареометры</w:t>
            </w:r>
            <w:r w:rsidRPr="00390664">
              <w:rPr>
                <w:rFonts w:ascii="Times New Roman" w:hAnsi="Times New Roman" w:cs="Times New Roman"/>
                <w:bCs/>
                <w:sz w:val="28"/>
                <w:szCs w:val="28"/>
              </w:rPr>
              <w:t xml:space="preserve"> со сменными денсиметрами для измерения плотности различных жидкостей (рассказывает и показывает). Например, антифриза с плотностью от 1,0 до 1,1 г/см3 или электролита с плотностью от 1,1 до 1,3 г/см3.</w:t>
            </w:r>
          </w:p>
          <w:p w:rsidR="00390664" w:rsidRDefault="00390664" w:rsidP="00390664">
            <w:pPr>
              <w:pStyle w:val="a7"/>
              <w:spacing w:line="360" w:lineRule="auto"/>
              <w:ind w:left="33" w:firstLine="709"/>
              <w:jc w:val="both"/>
              <w:rPr>
                <w:rFonts w:ascii="Times New Roman" w:hAnsi="Times New Roman" w:cs="Times New Roman"/>
                <w:bCs/>
                <w:sz w:val="28"/>
                <w:szCs w:val="28"/>
              </w:rPr>
            </w:pPr>
            <w:r w:rsidRPr="00390664">
              <w:rPr>
                <w:rFonts w:ascii="Times New Roman" w:hAnsi="Times New Roman" w:cs="Times New Roman"/>
                <w:bCs/>
                <w:sz w:val="28"/>
                <w:szCs w:val="28"/>
              </w:rPr>
              <w:t xml:space="preserve">Универсальный ареометр показан на рисунке (слайд </w:t>
            </w:r>
            <w:r>
              <w:rPr>
                <w:rFonts w:ascii="Times New Roman" w:hAnsi="Times New Roman" w:cs="Times New Roman"/>
                <w:bCs/>
                <w:sz w:val="28"/>
                <w:szCs w:val="28"/>
              </w:rPr>
              <w:t>22</w:t>
            </w:r>
            <w:r w:rsidRPr="00390664">
              <w:rPr>
                <w:rFonts w:ascii="Times New Roman" w:hAnsi="Times New Roman" w:cs="Times New Roman"/>
                <w:bCs/>
                <w:sz w:val="28"/>
                <w:szCs w:val="28"/>
              </w:rPr>
              <w:t xml:space="preserve">). При измерении поплавок не должен касаться стенок цилиндрической части стеклянной трубки. Одновременно необходимо </w:t>
            </w:r>
            <w:r w:rsidRPr="00390664">
              <w:rPr>
                <w:rFonts w:ascii="Times New Roman" w:hAnsi="Times New Roman" w:cs="Times New Roman"/>
                <w:bCs/>
                <w:i/>
                <w:sz w:val="28"/>
                <w:szCs w:val="28"/>
              </w:rPr>
              <w:t>термометром</w:t>
            </w:r>
            <w:r w:rsidRPr="00390664">
              <w:rPr>
                <w:rFonts w:ascii="Times New Roman" w:hAnsi="Times New Roman" w:cs="Times New Roman"/>
                <w:bCs/>
                <w:sz w:val="28"/>
                <w:szCs w:val="28"/>
              </w:rPr>
              <w:t xml:space="preserve"> замерить температуру электролита. Результат измерения плотности приводят к +25°C. Для этого к показаниям денсиметра надо прибавить или отнять поправку, полученную с помощью таблицы поправок № 2 (в соответствии со знаком указанного значения поправки).</w:t>
            </w:r>
          </w:p>
          <w:p w:rsidR="004E0721" w:rsidRDefault="004E0721" w:rsidP="00390664">
            <w:pPr>
              <w:pStyle w:val="a7"/>
              <w:spacing w:line="360" w:lineRule="auto"/>
              <w:ind w:left="33" w:firstLine="709"/>
              <w:jc w:val="both"/>
              <w:rPr>
                <w:rFonts w:ascii="Times New Roman" w:hAnsi="Times New Roman" w:cs="Times New Roman"/>
                <w:bCs/>
                <w:sz w:val="28"/>
                <w:szCs w:val="28"/>
              </w:rPr>
            </w:pPr>
          </w:p>
          <w:p w:rsidR="004E0721" w:rsidRDefault="004E0721" w:rsidP="00390664">
            <w:pPr>
              <w:pStyle w:val="a7"/>
              <w:spacing w:line="360" w:lineRule="auto"/>
              <w:ind w:left="33" w:firstLine="709"/>
              <w:jc w:val="both"/>
              <w:rPr>
                <w:rFonts w:ascii="Times New Roman" w:hAnsi="Times New Roman" w:cs="Times New Roman"/>
                <w:bCs/>
                <w:sz w:val="28"/>
                <w:szCs w:val="28"/>
              </w:rPr>
            </w:pPr>
          </w:p>
          <w:p w:rsidR="004E0721" w:rsidRDefault="004E0721" w:rsidP="00390664">
            <w:pPr>
              <w:pStyle w:val="a7"/>
              <w:spacing w:line="360" w:lineRule="auto"/>
              <w:ind w:left="33" w:firstLine="709"/>
              <w:jc w:val="both"/>
              <w:rPr>
                <w:rFonts w:ascii="Times New Roman" w:hAnsi="Times New Roman" w:cs="Times New Roman"/>
                <w:bCs/>
                <w:sz w:val="28"/>
                <w:szCs w:val="28"/>
              </w:rPr>
            </w:pPr>
          </w:p>
          <w:p w:rsidR="004E0721" w:rsidRDefault="004E0721" w:rsidP="00390664">
            <w:pPr>
              <w:pStyle w:val="a7"/>
              <w:spacing w:line="360" w:lineRule="auto"/>
              <w:ind w:left="33" w:firstLine="709"/>
              <w:jc w:val="both"/>
              <w:rPr>
                <w:rFonts w:ascii="Times New Roman" w:hAnsi="Times New Roman" w:cs="Times New Roman"/>
                <w:bCs/>
                <w:sz w:val="28"/>
                <w:szCs w:val="28"/>
              </w:rPr>
            </w:pPr>
          </w:p>
          <w:p w:rsidR="004E0721" w:rsidRDefault="004E0721" w:rsidP="00390664">
            <w:pPr>
              <w:pStyle w:val="a7"/>
              <w:spacing w:line="360" w:lineRule="auto"/>
              <w:ind w:left="33" w:firstLine="709"/>
              <w:jc w:val="both"/>
              <w:rPr>
                <w:rFonts w:ascii="Times New Roman" w:hAnsi="Times New Roman" w:cs="Times New Roman"/>
                <w:bCs/>
                <w:sz w:val="28"/>
                <w:szCs w:val="28"/>
              </w:rPr>
            </w:pPr>
          </w:p>
          <w:p w:rsidR="004E0721" w:rsidRPr="00390664" w:rsidRDefault="004E0721" w:rsidP="00390664">
            <w:pPr>
              <w:pStyle w:val="a7"/>
              <w:spacing w:line="360" w:lineRule="auto"/>
              <w:ind w:left="33" w:firstLine="709"/>
              <w:jc w:val="both"/>
              <w:rPr>
                <w:rFonts w:ascii="Times New Roman" w:hAnsi="Times New Roman" w:cs="Times New Roman"/>
                <w:bCs/>
                <w:sz w:val="28"/>
                <w:szCs w:val="28"/>
              </w:rPr>
            </w:pPr>
          </w:p>
          <w:p w:rsidR="00390664" w:rsidRPr="00390664" w:rsidRDefault="00390664" w:rsidP="00390664">
            <w:pPr>
              <w:pStyle w:val="a7"/>
              <w:spacing w:line="360" w:lineRule="auto"/>
              <w:ind w:left="33" w:firstLine="709"/>
              <w:jc w:val="both"/>
              <w:rPr>
                <w:rFonts w:ascii="Times New Roman" w:hAnsi="Times New Roman" w:cs="Times New Roman"/>
                <w:bCs/>
                <w:sz w:val="28"/>
                <w:szCs w:val="28"/>
              </w:rPr>
            </w:pPr>
            <w:r w:rsidRPr="00390664">
              <w:rPr>
                <w:rFonts w:ascii="Times New Roman" w:hAnsi="Times New Roman" w:cs="Times New Roman"/>
                <w:bCs/>
                <w:noProof/>
                <w:sz w:val="28"/>
                <w:szCs w:val="28"/>
                <w:lang w:eastAsia="ru-RU"/>
              </w:rPr>
              <w:lastRenderedPageBreak/>
              <w:drawing>
                <wp:inline distT="0" distB="0" distL="0" distR="0">
                  <wp:extent cx="3105150" cy="2333625"/>
                  <wp:effectExtent l="0" t="0" r="0" b="0"/>
                  <wp:docPr id="5" name="Рисунок 5" descr="pi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ic-5"/>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05150" cy="2333625"/>
                          </a:xfrm>
                          <a:prstGeom prst="rect">
                            <a:avLst/>
                          </a:prstGeom>
                          <a:noFill/>
                          <a:ln>
                            <a:noFill/>
                          </a:ln>
                        </pic:spPr>
                      </pic:pic>
                    </a:graphicData>
                  </a:graphic>
                </wp:inline>
              </w:drawing>
            </w:r>
          </w:p>
          <w:p w:rsidR="00390664" w:rsidRPr="00390664" w:rsidRDefault="007B6047" w:rsidP="00390664">
            <w:pPr>
              <w:pStyle w:val="a7"/>
              <w:spacing w:line="360" w:lineRule="auto"/>
              <w:ind w:left="33" w:firstLine="709"/>
              <w:jc w:val="both"/>
              <w:rPr>
                <w:rFonts w:ascii="Times New Roman" w:hAnsi="Times New Roman" w:cs="Times New Roman"/>
                <w:bCs/>
                <w:sz w:val="28"/>
                <w:szCs w:val="28"/>
              </w:rPr>
            </w:pPr>
            <w:r>
              <w:rPr>
                <w:rFonts w:ascii="Times New Roman" w:hAnsi="Times New Roman" w:cs="Times New Roman"/>
                <w:bCs/>
                <w:sz w:val="28"/>
                <w:szCs w:val="28"/>
              </w:rPr>
              <w:t>Рис. 3</w:t>
            </w:r>
            <w:r w:rsidR="00390664" w:rsidRPr="00390664">
              <w:rPr>
                <w:rFonts w:ascii="Times New Roman" w:hAnsi="Times New Roman" w:cs="Times New Roman"/>
                <w:bCs/>
                <w:sz w:val="28"/>
                <w:szCs w:val="28"/>
              </w:rPr>
              <w:t>. Снятие показаний ареометром.</w:t>
            </w:r>
          </w:p>
          <w:p w:rsidR="004E0721" w:rsidRDefault="004E0721" w:rsidP="004E0721">
            <w:pPr>
              <w:pStyle w:val="a7"/>
              <w:spacing w:line="360" w:lineRule="auto"/>
              <w:ind w:left="33" w:firstLine="709"/>
              <w:jc w:val="both"/>
              <w:rPr>
                <w:rFonts w:ascii="Times New Roman" w:hAnsi="Times New Roman" w:cs="Times New Roman"/>
                <w:bCs/>
                <w:sz w:val="28"/>
                <w:szCs w:val="28"/>
              </w:rPr>
            </w:pPr>
          </w:p>
          <w:p w:rsidR="00390664" w:rsidRDefault="00390664" w:rsidP="004E0721">
            <w:pPr>
              <w:pStyle w:val="a7"/>
              <w:spacing w:line="360" w:lineRule="auto"/>
              <w:ind w:left="33" w:firstLine="709"/>
              <w:jc w:val="both"/>
              <w:rPr>
                <w:rFonts w:ascii="Times New Roman" w:hAnsi="Times New Roman" w:cs="Times New Roman"/>
                <w:bCs/>
                <w:sz w:val="28"/>
                <w:szCs w:val="28"/>
              </w:rPr>
            </w:pPr>
            <w:r w:rsidRPr="00390664">
              <w:rPr>
                <w:rFonts w:ascii="Times New Roman" w:hAnsi="Times New Roman" w:cs="Times New Roman"/>
                <w:bCs/>
                <w:sz w:val="28"/>
                <w:szCs w:val="28"/>
              </w:rPr>
              <w:t>Е</w:t>
            </w:r>
            <w:r w:rsidRPr="004E0721">
              <w:rPr>
                <w:rFonts w:ascii="Times New Roman" w:hAnsi="Times New Roman" w:cs="Times New Roman"/>
                <w:bCs/>
                <w:sz w:val="28"/>
                <w:szCs w:val="28"/>
              </w:rPr>
              <w:t>сли при измерении окажется, что НРЦ ниже 12,6</w:t>
            </w:r>
            <w:proofErr w:type="gramStart"/>
            <w:r w:rsidRPr="004E0721">
              <w:rPr>
                <w:rFonts w:ascii="Times New Roman" w:hAnsi="Times New Roman" w:cs="Times New Roman"/>
                <w:bCs/>
                <w:sz w:val="28"/>
                <w:szCs w:val="28"/>
              </w:rPr>
              <w:t xml:space="preserve"> В</w:t>
            </w:r>
            <w:proofErr w:type="gramEnd"/>
            <w:r w:rsidRPr="004E0721">
              <w:rPr>
                <w:rFonts w:ascii="Times New Roman" w:hAnsi="Times New Roman" w:cs="Times New Roman"/>
                <w:bCs/>
                <w:sz w:val="28"/>
                <w:szCs w:val="28"/>
              </w:rPr>
              <w:t>, а плотность электролита ниже 1,24 г/см3, батарею необходимо подзарядить и проверить зарядное напряжение на ее клеммах при работающем двигателе. (Таблица 2, слайд 23)</w:t>
            </w:r>
            <w:r w:rsidR="004E0721">
              <w:rPr>
                <w:rFonts w:ascii="Times New Roman" w:hAnsi="Times New Roman" w:cs="Times New Roman"/>
                <w:bCs/>
                <w:sz w:val="28"/>
                <w:szCs w:val="28"/>
              </w:rPr>
              <w:t>.</w:t>
            </w:r>
          </w:p>
          <w:p w:rsidR="004E0721" w:rsidRPr="004E0721" w:rsidRDefault="004E0721" w:rsidP="004E0721">
            <w:pPr>
              <w:pStyle w:val="a7"/>
              <w:spacing w:line="360" w:lineRule="auto"/>
              <w:ind w:left="33" w:firstLine="709"/>
              <w:jc w:val="both"/>
              <w:rPr>
                <w:rFonts w:ascii="Times New Roman" w:hAnsi="Times New Roman" w:cs="Times New Roman"/>
                <w:bCs/>
                <w:sz w:val="28"/>
                <w:szCs w:val="28"/>
              </w:rPr>
            </w:pPr>
          </w:p>
          <w:p w:rsidR="00390664" w:rsidRPr="00390664" w:rsidRDefault="00390664" w:rsidP="00390664">
            <w:pPr>
              <w:pStyle w:val="a7"/>
              <w:spacing w:line="360" w:lineRule="auto"/>
              <w:ind w:left="33" w:firstLine="709"/>
              <w:jc w:val="both"/>
              <w:rPr>
                <w:rFonts w:ascii="Times New Roman" w:hAnsi="Times New Roman" w:cs="Times New Roman"/>
                <w:bCs/>
                <w:sz w:val="28"/>
                <w:szCs w:val="28"/>
              </w:rPr>
            </w:pPr>
            <w:r w:rsidRPr="00390664">
              <w:rPr>
                <w:rFonts w:ascii="Times New Roman" w:hAnsi="Times New Roman" w:cs="Times New Roman"/>
                <w:bCs/>
                <w:sz w:val="28"/>
                <w:szCs w:val="28"/>
              </w:rPr>
              <w:t xml:space="preserve">Таблица 2 </w:t>
            </w:r>
          </w:p>
          <w:p w:rsidR="00390664" w:rsidRPr="004E0721" w:rsidRDefault="00390664" w:rsidP="004E0721">
            <w:pPr>
              <w:pStyle w:val="a7"/>
              <w:spacing w:line="360" w:lineRule="auto"/>
              <w:ind w:left="33" w:firstLine="709"/>
              <w:jc w:val="both"/>
              <w:rPr>
                <w:rFonts w:ascii="Times New Roman" w:hAnsi="Times New Roman" w:cs="Times New Roman"/>
                <w:bCs/>
                <w:sz w:val="28"/>
                <w:szCs w:val="28"/>
              </w:rPr>
            </w:pPr>
            <w:r w:rsidRPr="00390664">
              <w:rPr>
                <w:rFonts w:ascii="Times New Roman" w:hAnsi="Times New Roman" w:cs="Times New Roman"/>
                <w:bCs/>
                <w:sz w:val="28"/>
                <w:szCs w:val="28"/>
              </w:rPr>
              <w:t>Температурные поправки к показа</w:t>
            </w:r>
            <w:r w:rsidR="004E0721">
              <w:rPr>
                <w:rFonts w:ascii="Times New Roman" w:hAnsi="Times New Roman" w:cs="Times New Roman"/>
                <w:bCs/>
                <w:sz w:val="28"/>
                <w:szCs w:val="28"/>
              </w:rPr>
              <w:t xml:space="preserve">ниям денсиметра </w:t>
            </w:r>
            <w:r w:rsidRPr="004E0721">
              <w:rPr>
                <w:rFonts w:ascii="Times New Roman" w:hAnsi="Times New Roman" w:cs="Times New Roman"/>
                <w:bCs/>
                <w:sz w:val="28"/>
                <w:szCs w:val="28"/>
              </w:rPr>
              <w:t>при приведении плотности электролита к +25°C</w:t>
            </w:r>
            <w:r w:rsidR="004E0721">
              <w:rPr>
                <w:rFonts w:ascii="Times New Roman" w:hAnsi="Times New Roman" w:cs="Times New Roman"/>
                <w:bCs/>
                <w:sz w:val="28"/>
                <w:szCs w:val="28"/>
              </w:rPr>
              <w:t>.</w:t>
            </w:r>
          </w:p>
          <w:tbl>
            <w:tblPr>
              <w:tblW w:w="9373" w:type="dxa"/>
              <w:tblInd w:w="12" w:type="dxa"/>
              <w:tblBorders>
                <w:top w:val="outset" w:sz="6" w:space="0" w:color="000000"/>
                <w:left w:val="outset" w:sz="6" w:space="0" w:color="000000"/>
                <w:bottom w:val="outset" w:sz="6" w:space="0" w:color="000000"/>
                <w:right w:val="outset" w:sz="6" w:space="0" w:color="000000"/>
              </w:tblBorders>
              <w:shd w:val="clear" w:color="auto" w:fill="DEE3E3"/>
              <w:tblLayout w:type="fixed"/>
              <w:tblCellMar>
                <w:left w:w="0" w:type="dxa"/>
                <w:right w:w="0" w:type="dxa"/>
              </w:tblCellMar>
              <w:tblLook w:val="04A0"/>
            </w:tblPr>
            <w:tblGrid>
              <w:gridCol w:w="2853"/>
              <w:gridCol w:w="2551"/>
              <w:gridCol w:w="2410"/>
              <w:gridCol w:w="1559"/>
            </w:tblGrid>
            <w:tr w:rsidR="00390664" w:rsidRPr="00390664" w:rsidTr="00390664">
              <w:tc>
                <w:tcPr>
                  <w:tcW w:w="2853" w:type="dxa"/>
                  <w:tcBorders>
                    <w:top w:val="single" w:sz="4" w:space="0" w:color="879797"/>
                    <w:left w:val="single" w:sz="4" w:space="0" w:color="879797"/>
                    <w:bottom w:val="single" w:sz="4" w:space="0" w:color="879797"/>
                    <w:right w:val="single" w:sz="4" w:space="0" w:color="879797"/>
                  </w:tcBorders>
                  <w:shd w:val="clear" w:color="auto" w:fill="auto"/>
                  <w:tcMar>
                    <w:top w:w="24" w:type="dxa"/>
                    <w:left w:w="24" w:type="dxa"/>
                    <w:bottom w:w="24" w:type="dxa"/>
                    <w:right w:w="24" w:type="dxa"/>
                  </w:tcMar>
                  <w:hideMark/>
                </w:tcPr>
                <w:p w:rsidR="00390664" w:rsidRPr="00390664" w:rsidRDefault="00390664" w:rsidP="00390664">
                  <w:pPr>
                    <w:pStyle w:val="a7"/>
                    <w:spacing w:line="360" w:lineRule="auto"/>
                    <w:ind w:left="33" w:hanging="33"/>
                    <w:jc w:val="center"/>
                    <w:rPr>
                      <w:rFonts w:ascii="Times New Roman" w:hAnsi="Times New Roman" w:cs="Times New Roman"/>
                      <w:bCs/>
                      <w:sz w:val="28"/>
                      <w:szCs w:val="28"/>
                    </w:rPr>
                  </w:pPr>
                  <w:r w:rsidRPr="00390664">
                    <w:rPr>
                      <w:rFonts w:ascii="Times New Roman" w:hAnsi="Times New Roman" w:cs="Times New Roman"/>
                      <w:bCs/>
                      <w:sz w:val="28"/>
                      <w:szCs w:val="28"/>
                    </w:rPr>
                    <w:t>Температура электролита, °C</w:t>
                  </w:r>
                </w:p>
              </w:tc>
              <w:tc>
                <w:tcPr>
                  <w:tcW w:w="2551" w:type="dxa"/>
                  <w:tcBorders>
                    <w:top w:val="single" w:sz="4" w:space="0" w:color="879797"/>
                    <w:left w:val="single" w:sz="4" w:space="0" w:color="879797"/>
                    <w:bottom w:val="single" w:sz="4" w:space="0" w:color="879797"/>
                    <w:right w:val="single" w:sz="4" w:space="0" w:color="879797"/>
                  </w:tcBorders>
                  <w:shd w:val="clear" w:color="auto" w:fill="auto"/>
                  <w:tcMar>
                    <w:top w:w="24" w:type="dxa"/>
                    <w:left w:w="24" w:type="dxa"/>
                    <w:bottom w:w="24" w:type="dxa"/>
                    <w:right w:w="24" w:type="dxa"/>
                  </w:tcMar>
                  <w:hideMark/>
                </w:tcPr>
                <w:p w:rsidR="00390664" w:rsidRPr="00390664" w:rsidRDefault="00390664" w:rsidP="00390664">
                  <w:pPr>
                    <w:pStyle w:val="a7"/>
                    <w:spacing w:line="360" w:lineRule="auto"/>
                    <w:ind w:left="33" w:hanging="33"/>
                    <w:jc w:val="center"/>
                    <w:rPr>
                      <w:rFonts w:ascii="Times New Roman" w:hAnsi="Times New Roman" w:cs="Times New Roman"/>
                      <w:bCs/>
                      <w:sz w:val="28"/>
                      <w:szCs w:val="28"/>
                    </w:rPr>
                  </w:pPr>
                  <w:r w:rsidRPr="00390664">
                    <w:rPr>
                      <w:rFonts w:ascii="Times New Roman" w:hAnsi="Times New Roman" w:cs="Times New Roman"/>
                      <w:bCs/>
                      <w:sz w:val="28"/>
                      <w:szCs w:val="28"/>
                    </w:rPr>
                    <w:t xml:space="preserve">Поправка, </w:t>
                  </w:r>
                  <w:proofErr w:type="gramStart"/>
                  <w:r w:rsidRPr="00390664">
                    <w:rPr>
                      <w:rFonts w:ascii="Times New Roman" w:hAnsi="Times New Roman" w:cs="Times New Roman"/>
                      <w:bCs/>
                      <w:sz w:val="28"/>
                      <w:szCs w:val="28"/>
                    </w:rPr>
                    <w:t>г</w:t>
                  </w:r>
                  <w:proofErr w:type="gramEnd"/>
                  <w:r w:rsidRPr="00390664">
                    <w:rPr>
                      <w:rFonts w:ascii="Times New Roman" w:hAnsi="Times New Roman" w:cs="Times New Roman"/>
                      <w:bCs/>
                      <w:sz w:val="28"/>
                      <w:szCs w:val="28"/>
                    </w:rPr>
                    <w:t>/см3</w:t>
                  </w:r>
                </w:p>
              </w:tc>
              <w:tc>
                <w:tcPr>
                  <w:tcW w:w="2410" w:type="dxa"/>
                  <w:tcBorders>
                    <w:top w:val="single" w:sz="4" w:space="0" w:color="879797"/>
                    <w:left w:val="single" w:sz="4" w:space="0" w:color="879797"/>
                    <w:bottom w:val="single" w:sz="4" w:space="0" w:color="879797"/>
                    <w:right w:val="single" w:sz="4" w:space="0" w:color="879797"/>
                  </w:tcBorders>
                  <w:shd w:val="clear" w:color="auto" w:fill="auto"/>
                  <w:tcMar>
                    <w:top w:w="24" w:type="dxa"/>
                    <w:left w:w="24" w:type="dxa"/>
                    <w:bottom w:w="24" w:type="dxa"/>
                    <w:right w:w="24" w:type="dxa"/>
                  </w:tcMar>
                  <w:hideMark/>
                </w:tcPr>
                <w:p w:rsidR="00390664" w:rsidRPr="00390664" w:rsidRDefault="00390664" w:rsidP="00390664">
                  <w:pPr>
                    <w:pStyle w:val="a7"/>
                    <w:spacing w:line="360" w:lineRule="auto"/>
                    <w:ind w:left="33" w:hanging="33"/>
                    <w:jc w:val="center"/>
                    <w:rPr>
                      <w:rFonts w:ascii="Times New Roman" w:hAnsi="Times New Roman" w:cs="Times New Roman"/>
                      <w:bCs/>
                      <w:sz w:val="28"/>
                      <w:szCs w:val="28"/>
                    </w:rPr>
                  </w:pPr>
                  <w:r w:rsidRPr="00390664">
                    <w:rPr>
                      <w:rFonts w:ascii="Times New Roman" w:hAnsi="Times New Roman" w:cs="Times New Roman"/>
                      <w:bCs/>
                      <w:sz w:val="28"/>
                      <w:szCs w:val="28"/>
                    </w:rPr>
                    <w:t>Температура электролита, °C</w:t>
                  </w:r>
                </w:p>
              </w:tc>
              <w:tc>
                <w:tcPr>
                  <w:tcW w:w="1559" w:type="dxa"/>
                  <w:tcBorders>
                    <w:top w:val="single" w:sz="4" w:space="0" w:color="879797"/>
                    <w:left w:val="single" w:sz="4" w:space="0" w:color="879797"/>
                    <w:bottom w:val="single" w:sz="4" w:space="0" w:color="879797"/>
                    <w:right w:val="single" w:sz="4" w:space="0" w:color="879797"/>
                  </w:tcBorders>
                  <w:shd w:val="clear" w:color="auto" w:fill="auto"/>
                  <w:tcMar>
                    <w:top w:w="24" w:type="dxa"/>
                    <w:left w:w="24" w:type="dxa"/>
                    <w:bottom w:w="24" w:type="dxa"/>
                    <w:right w:w="24" w:type="dxa"/>
                  </w:tcMar>
                  <w:hideMark/>
                </w:tcPr>
                <w:p w:rsidR="00390664" w:rsidRPr="00390664" w:rsidRDefault="00390664" w:rsidP="00390664">
                  <w:pPr>
                    <w:pStyle w:val="a7"/>
                    <w:spacing w:line="360" w:lineRule="auto"/>
                    <w:ind w:left="33" w:hanging="33"/>
                    <w:jc w:val="center"/>
                    <w:rPr>
                      <w:rFonts w:ascii="Times New Roman" w:hAnsi="Times New Roman" w:cs="Times New Roman"/>
                      <w:bCs/>
                      <w:sz w:val="28"/>
                      <w:szCs w:val="28"/>
                    </w:rPr>
                  </w:pPr>
                  <w:r w:rsidRPr="00390664">
                    <w:rPr>
                      <w:rFonts w:ascii="Times New Roman" w:hAnsi="Times New Roman" w:cs="Times New Roman"/>
                      <w:bCs/>
                      <w:sz w:val="28"/>
                      <w:szCs w:val="28"/>
                    </w:rPr>
                    <w:t xml:space="preserve">Поправка, </w:t>
                  </w:r>
                  <w:proofErr w:type="gramStart"/>
                  <w:r w:rsidRPr="00390664">
                    <w:rPr>
                      <w:rFonts w:ascii="Times New Roman" w:hAnsi="Times New Roman" w:cs="Times New Roman"/>
                      <w:bCs/>
                      <w:sz w:val="28"/>
                      <w:szCs w:val="28"/>
                    </w:rPr>
                    <w:t>г</w:t>
                  </w:r>
                  <w:proofErr w:type="gramEnd"/>
                  <w:r w:rsidRPr="00390664">
                    <w:rPr>
                      <w:rFonts w:ascii="Times New Roman" w:hAnsi="Times New Roman" w:cs="Times New Roman"/>
                      <w:bCs/>
                      <w:sz w:val="28"/>
                      <w:szCs w:val="28"/>
                    </w:rPr>
                    <w:t>/см3</w:t>
                  </w:r>
                </w:p>
              </w:tc>
            </w:tr>
            <w:tr w:rsidR="00390664" w:rsidRPr="00390664" w:rsidTr="00390664">
              <w:tc>
                <w:tcPr>
                  <w:tcW w:w="2853" w:type="dxa"/>
                  <w:tcBorders>
                    <w:top w:val="single" w:sz="4" w:space="0" w:color="879797"/>
                    <w:left w:val="single" w:sz="4" w:space="0" w:color="879797"/>
                    <w:bottom w:val="single" w:sz="4" w:space="0" w:color="879797"/>
                    <w:right w:val="single" w:sz="4" w:space="0" w:color="879797"/>
                  </w:tcBorders>
                  <w:shd w:val="clear" w:color="auto" w:fill="auto"/>
                  <w:tcMar>
                    <w:top w:w="24" w:type="dxa"/>
                    <w:left w:w="24" w:type="dxa"/>
                    <w:bottom w:w="24" w:type="dxa"/>
                    <w:right w:w="24" w:type="dxa"/>
                  </w:tcMar>
                  <w:hideMark/>
                </w:tcPr>
                <w:p w:rsidR="00390664" w:rsidRPr="00390664" w:rsidRDefault="00390664" w:rsidP="00390664">
                  <w:pPr>
                    <w:pStyle w:val="a7"/>
                    <w:spacing w:line="360" w:lineRule="auto"/>
                    <w:ind w:left="33" w:hanging="33"/>
                    <w:jc w:val="center"/>
                    <w:rPr>
                      <w:rFonts w:ascii="Times New Roman" w:hAnsi="Times New Roman" w:cs="Times New Roman"/>
                      <w:bCs/>
                      <w:sz w:val="28"/>
                      <w:szCs w:val="28"/>
                    </w:rPr>
                  </w:pPr>
                  <w:r w:rsidRPr="00390664">
                    <w:rPr>
                      <w:rFonts w:ascii="Times New Roman" w:hAnsi="Times New Roman" w:cs="Times New Roman"/>
                      <w:bCs/>
                      <w:sz w:val="28"/>
                      <w:szCs w:val="28"/>
                    </w:rPr>
                    <w:t>65…50</w:t>
                  </w:r>
                </w:p>
              </w:tc>
              <w:tc>
                <w:tcPr>
                  <w:tcW w:w="2551" w:type="dxa"/>
                  <w:tcBorders>
                    <w:top w:val="single" w:sz="4" w:space="0" w:color="879797"/>
                    <w:left w:val="single" w:sz="4" w:space="0" w:color="879797"/>
                    <w:bottom w:val="single" w:sz="4" w:space="0" w:color="879797"/>
                    <w:right w:val="single" w:sz="4" w:space="0" w:color="879797"/>
                  </w:tcBorders>
                  <w:shd w:val="clear" w:color="auto" w:fill="auto"/>
                  <w:tcMar>
                    <w:top w:w="24" w:type="dxa"/>
                    <w:left w:w="24" w:type="dxa"/>
                    <w:bottom w:w="24" w:type="dxa"/>
                    <w:right w:w="24" w:type="dxa"/>
                  </w:tcMar>
                  <w:hideMark/>
                </w:tcPr>
                <w:p w:rsidR="00390664" w:rsidRPr="00390664" w:rsidRDefault="00390664" w:rsidP="00390664">
                  <w:pPr>
                    <w:pStyle w:val="a7"/>
                    <w:spacing w:line="360" w:lineRule="auto"/>
                    <w:ind w:left="33" w:hanging="33"/>
                    <w:jc w:val="center"/>
                    <w:rPr>
                      <w:rFonts w:ascii="Times New Roman" w:hAnsi="Times New Roman" w:cs="Times New Roman"/>
                      <w:bCs/>
                      <w:sz w:val="28"/>
                      <w:szCs w:val="28"/>
                    </w:rPr>
                  </w:pPr>
                  <w:r w:rsidRPr="00390664">
                    <w:rPr>
                      <w:rFonts w:ascii="Times New Roman" w:hAnsi="Times New Roman" w:cs="Times New Roman"/>
                      <w:bCs/>
                      <w:sz w:val="28"/>
                      <w:szCs w:val="28"/>
                    </w:rPr>
                    <w:t>0,06</w:t>
                  </w:r>
                </w:p>
              </w:tc>
              <w:tc>
                <w:tcPr>
                  <w:tcW w:w="2410" w:type="dxa"/>
                  <w:tcBorders>
                    <w:top w:val="single" w:sz="4" w:space="0" w:color="879797"/>
                    <w:left w:val="single" w:sz="4" w:space="0" w:color="879797"/>
                    <w:bottom w:val="single" w:sz="4" w:space="0" w:color="879797"/>
                    <w:right w:val="single" w:sz="4" w:space="0" w:color="879797"/>
                  </w:tcBorders>
                  <w:shd w:val="clear" w:color="auto" w:fill="auto"/>
                  <w:tcMar>
                    <w:top w:w="24" w:type="dxa"/>
                    <w:left w:w="24" w:type="dxa"/>
                    <w:bottom w:w="24" w:type="dxa"/>
                    <w:right w:w="24" w:type="dxa"/>
                  </w:tcMar>
                  <w:hideMark/>
                </w:tcPr>
                <w:p w:rsidR="00390664" w:rsidRPr="00390664" w:rsidRDefault="00390664" w:rsidP="00390664">
                  <w:pPr>
                    <w:pStyle w:val="a7"/>
                    <w:spacing w:line="360" w:lineRule="auto"/>
                    <w:ind w:left="33" w:hanging="33"/>
                    <w:jc w:val="center"/>
                    <w:rPr>
                      <w:rFonts w:ascii="Times New Roman" w:hAnsi="Times New Roman" w:cs="Times New Roman"/>
                      <w:bCs/>
                      <w:sz w:val="28"/>
                      <w:szCs w:val="28"/>
                    </w:rPr>
                  </w:pPr>
                  <w:r w:rsidRPr="00390664">
                    <w:rPr>
                      <w:rFonts w:ascii="Times New Roman" w:hAnsi="Times New Roman" w:cs="Times New Roman"/>
                      <w:bCs/>
                      <w:sz w:val="28"/>
                      <w:szCs w:val="28"/>
                    </w:rPr>
                    <w:t>−4…+10</w:t>
                  </w:r>
                </w:p>
              </w:tc>
              <w:tc>
                <w:tcPr>
                  <w:tcW w:w="1559" w:type="dxa"/>
                  <w:tcBorders>
                    <w:top w:val="single" w:sz="4" w:space="0" w:color="879797"/>
                    <w:left w:val="single" w:sz="4" w:space="0" w:color="879797"/>
                    <w:bottom w:val="single" w:sz="4" w:space="0" w:color="879797"/>
                    <w:right w:val="single" w:sz="4" w:space="0" w:color="879797"/>
                  </w:tcBorders>
                  <w:shd w:val="clear" w:color="auto" w:fill="auto"/>
                  <w:tcMar>
                    <w:top w:w="24" w:type="dxa"/>
                    <w:left w:w="24" w:type="dxa"/>
                    <w:bottom w:w="24" w:type="dxa"/>
                    <w:right w:w="24" w:type="dxa"/>
                  </w:tcMar>
                  <w:hideMark/>
                </w:tcPr>
                <w:p w:rsidR="00390664" w:rsidRPr="00390664" w:rsidRDefault="00390664" w:rsidP="00390664">
                  <w:pPr>
                    <w:pStyle w:val="a7"/>
                    <w:spacing w:line="360" w:lineRule="auto"/>
                    <w:ind w:left="33" w:hanging="33"/>
                    <w:jc w:val="center"/>
                    <w:rPr>
                      <w:rFonts w:ascii="Times New Roman" w:hAnsi="Times New Roman" w:cs="Times New Roman"/>
                      <w:bCs/>
                      <w:sz w:val="28"/>
                      <w:szCs w:val="28"/>
                    </w:rPr>
                  </w:pPr>
                  <w:r w:rsidRPr="00390664">
                    <w:rPr>
                      <w:rFonts w:ascii="Times New Roman" w:hAnsi="Times New Roman" w:cs="Times New Roman"/>
                      <w:bCs/>
                      <w:sz w:val="28"/>
                      <w:szCs w:val="28"/>
                    </w:rPr>
                    <w:t>−0,02</w:t>
                  </w:r>
                </w:p>
              </w:tc>
            </w:tr>
            <w:tr w:rsidR="00390664" w:rsidRPr="00390664" w:rsidTr="00390664">
              <w:tc>
                <w:tcPr>
                  <w:tcW w:w="2853" w:type="dxa"/>
                  <w:tcBorders>
                    <w:top w:val="single" w:sz="4" w:space="0" w:color="879797"/>
                    <w:left w:val="single" w:sz="4" w:space="0" w:color="879797"/>
                    <w:bottom w:val="single" w:sz="4" w:space="0" w:color="879797"/>
                    <w:right w:val="single" w:sz="4" w:space="0" w:color="879797"/>
                  </w:tcBorders>
                  <w:shd w:val="clear" w:color="auto" w:fill="auto"/>
                  <w:tcMar>
                    <w:top w:w="24" w:type="dxa"/>
                    <w:left w:w="24" w:type="dxa"/>
                    <w:bottom w:w="24" w:type="dxa"/>
                    <w:right w:w="24" w:type="dxa"/>
                  </w:tcMar>
                  <w:hideMark/>
                </w:tcPr>
                <w:p w:rsidR="00390664" w:rsidRPr="00390664" w:rsidRDefault="00390664" w:rsidP="00390664">
                  <w:pPr>
                    <w:pStyle w:val="a7"/>
                    <w:spacing w:line="360" w:lineRule="auto"/>
                    <w:ind w:left="33" w:hanging="33"/>
                    <w:jc w:val="center"/>
                    <w:rPr>
                      <w:rFonts w:ascii="Times New Roman" w:hAnsi="Times New Roman" w:cs="Times New Roman"/>
                      <w:bCs/>
                      <w:sz w:val="28"/>
                      <w:szCs w:val="28"/>
                    </w:rPr>
                  </w:pPr>
                  <w:r w:rsidRPr="00390664">
                    <w:rPr>
                      <w:rFonts w:ascii="Times New Roman" w:hAnsi="Times New Roman" w:cs="Times New Roman"/>
                      <w:bCs/>
                      <w:sz w:val="28"/>
                      <w:szCs w:val="28"/>
                    </w:rPr>
                    <w:t>49…35</w:t>
                  </w:r>
                </w:p>
              </w:tc>
              <w:tc>
                <w:tcPr>
                  <w:tcW w:w="2551" w:type="dxa"/>
                  <w:tcBorders>
                    <w:top w:val="single" w:sz="4" w:space="0" w:color="879797"/>
                    <w:left w:val="single" w:sz="4" w:space="0" w:color="879797"/>
                    <w:bottom w:val="single" w:sz="4" w:space="0" w:color="879797"/>
                    <w:right w:val="single" w:sz="4" w:space="0" w:color="879797"/>
                  </w:tcBorders>
                  <w:shd w:val="clear" w:color="auto" w:fill="auto"/>
                  <w:tcMar>
                    <w:top w:w="24" w:type="dxa"/>
                    <w:left w:w="24" w:type="dxa"/>
                    <w:bottom w:w="24" w:type="dxa"/>
                    <w:right w:w="24" w:type="dxa"/>
                  </w:tcMar>
                  <w:hideMark/>
                </w:tcPr>
                <w:p w:rsidR="00390664" w:rsidRPr="00390664" w:rsidRDefault="00390664" w:rsidP="00390664">
                  <w:pPr>
                    <w:pStyle w:val="a7"/>
                    <w:spacing w:line="360" w:lineRule="auto"/>
                    <w:ind w:left="33" w:hanging="33"/>
                    <w:jc w:val="center"/>
                    <w:rPr>
                      <w:rFonts w:ascii="Times New Roman" w:hAnsi="Times New Roman" w:cs="Times New Roman"/>
                      <w:bCs/>
                      <w:sz w:val="28"/>
                      <w:szCs w:val="28"/>
                    </w:rPr>
                  </w:pPr>
                  <w:r w:rsidRPr="00390664">
                    <w:rPr>
                      <w:rFonts w:ascii="Times New Roman" w:hAnsi="Times New Roman" w:cs="Times New Roman"/>
                      <w:bCs/>
                      <w:sz w:val="28"/>
                      <w:szCs w:val="28"/>
                    </w:rPr>
                    <w:t>0,05</w:t>
                  </w:r>
                </w:p>
              </w:tc>
              <w:tc>
                <w:tcPr>
                  <w:tcW w:w="2410" w:type="dxa"/>
                  <w:tcBorders>
                    <w:top w:val="single" w:sz="4" w:space="0" w:color="879797"/>
                    <w:left w:val="single" w:sz="4" w:space="0" w:color="879797"/>
                    <w:bottom w:val="single" w:sz="4" w:space="0" w:color="879797"/>
                    <w:right w:val="single" w:sz="4" w:space="0" w:color="879797"/>
                  </w:tcBorders>
                  <w:shd w:val="clear" w:color="auto" w:fill="auto"/>
                  <w:tcMar>
                    <w:top w:w="24" w:type="dxa"/>
                    <w:left w:w="24" w:type="dxa"/>
                    <w:bottom w:w="24" w:type="dxa"/>
                    <w:right w:w="24" w:type="dxa"/>
                  </w:tcMar>
                  <w:hideMark/>
                </w:tcPr>
                <w:p w:rsidR="00390664" w:rsidRPr="00390664" w:rsidRDefault="00390664" w:rsidP="00390664">
                  <w:pPr>
                    <w:pStyle w:val="a7"/>
                    <w:spacing w:line="360" w:lineRule="auto"/>
                    <w:ind w:left="33" w:hanging="33"/>
                    <w:jc w:val="center"/>
                    <w:rPr>
                      <w:rFonts w:ascii="Times New Roman" w:hAnsi="Times New Roman" w:cs="Times New Roman"/>
                      <w:bCs/>
                      <w:sz w:val="28"/>
                      <w:szCs w:val="28"/>
                    </w:rPr>
                  </w:pPr>
                  <w:r w:rsidRPr="00390664">
                    <w:rPr>
                      <w:rFonts w:ascii="Times New Roman" w:hAnsi="Times New Roman" w:cs="Times New Roman"/>
                      <w:bCs/>
                      <w:sz w:val="28"/>
                      <w:szCs w:val="28"/>
                    </w:rPr>
                    <w:t>+11…+24</w:t>
                  </w:r>
                </w:p>
              </w:tc>
              <w:tc>
                <w:tcPr>
                  <w:tcW w:w="1559" w:type="dxa"/>
                  <w:tcBorders>
                    <w:top w:val="single" w:sz="4" w:space="0" w:color="879797"/>
                    <w:left w:val="single" w:sz="4" w:space="0" w:color="879797"/>
                    <w:bottom w:val="single" w:sz="4" w:space="0" w:color="879797"/>
                    <w:right w:val="single" w:sz="4" w:space="0" w:color="879797"/>
                  </w:tcBorders>
                  <w:shd w:val="clear" w:color="auto" w:fill="auto"/>
                  <w:tcMar>
                    <w:top w:w="24" w:type="dxa"/>
                    <w:left w:w="24" w:type="dxa"/>
                    <w:bottom w:w="24" w:type="dxa"/>
                    <w:right w:w="24" w:type="dxa"/>
                  </w:tcMar>
                  <w:hideMark/>
                </w:tcPr>
                <w:p w:rsidR="00390664" w:rsidRPr="00390664" w:rsidRDefault="00390664" w:rsidP="00390664">
                  <w:pPr>
                    <w:pStyle w:val="a7"/>
                    <w:spacing w:line="360" w:lineRule="auto"/>
                    <w:ind w:left="33" w:hanging="33"/>
                    <w:jc w:val="center"/>
                    <w:rPr>
                      <w:rFonts w:ascii="Times New Roman" w:hAnsi="Times New Roman" w:cs="Times New Roman"/>
                      <w:bCs/>
                      <w:sz w:val="28"/>
                      <w:szCs w:val="28"/>
                    </w:rPr>
                  </w:pPr>
                  <w:r w:rsidRPr="00390664">
                    <w:rPr>
                      <w:rFonts w:ascii="Times New Roman" w:hAnsi="Times New Roman" w:cs="Times New Roman"/>
                      <w:bCs/>
                      <w:sz w:val="28"/>
                      <w:szCs w:val="28"/>
                    </w:rPr>
                    <w:t>−0,01</w:t>
                  </w:r>
                </w:p>
              </w:tc>
            </w:tr>
            <w:tr w:rsidR="00390664" w:rsidRPr="00390664" w:rsidTr="00390664">
              <w:tc>
                <w:tcPr>
                  <w:tcW w:w="2853" w:type="dxa"/>
                  <w:tcBorders>
                    <w:top w:val="single" w:sz="4" w:space="0" w:color="879797"/>
                    <w:left w:val="single" w:sz="4" w:space="0" w:color="879797"/>
                    <w:bottom w:val="single" w:sz="4" w:space="0" w:color="879797"/>
                    <w:right w:val="single" w:sz="4" w:space="0" w:color="879797"/>
                  </w:tcBorders>
                  <w:shd w:val="clear" w:color="auto" w:fill="auto"/>
                  <w:tcMar>
                    <w:top w:w="24" w:type="dxa"/>
                    <w:left w:w="24" w:type="dxa"/>
                    <w:bottom w:w="24" w:type="dxa"/>
                    <w:right w:w="24" w:type="dxa"/>
                  </w:tcMar>
                  <w:hideMark/>
                </w:tcPr>
                <w:p w:rsidR="00390664" w:rsidRPr="00390664" w:rsidRDefault="00390664" w:rsidP="00390664">
                  <w:pPr>
                    <w:pStyle w:val="a7"/>
                    <w:spacing w:line="360" w:lineRule="auto"/>
                    <w:ind w:left="33" w:hanging="33"/>
                    <w:jc w:val="center"/>
                    <w:rPr>
                      <w:rFonts w:ascii="Times New Roman" w:hAnsi="Times New Roman" w:cs="Times New Roman"/>
                      <w:bCs/>
                      <w:sz w:val="28"/>
                      <w:szCs w:val="28"/>
                    </w:rPr>
                  </w:pPr>
                  <w:r w:rsidRPr="00390664">
                    <w:rPr>
                      <w:rFonts w:ascii="Times New Roman" w:hAnsi="Times New Roman" w:cs="Times New Roman"/>
                      <w:bCs/>
                      <w:sz w:val="28"/>
                      <w:szCs w:val="28"/>
                    </w:rPr>
                    <w:t>34…20</w:t>
                  </w:r>
                </w:p>
              </w:tc>
              <w:tc>
                <w:tcPr>
                  <w:tcW w:w="2551" w:type="dxa"/>
                  <w:tcBorders>
                    <w:top w:val="single" w:sz="4" w:space="0" w:color="879797"/>
                    <w:left w:val="single" w:sz="4" w:space="0" w:color="879797"/>
                    <w:bottom w:val="single" w:sz="4" w:space="0" w:color="879797"/>
                    <w:right w:val="single" w:sz="4" w:space="0" w:color="879797"/>
                  </w:tcBorders>
                  <w:shd w:val="clear" w:color="auto" w:fill="auto"/>
                  <w:tcMar>
                    <w:top w:w="24" w:type="dxa"/>
                    <w:left w:w="24" w:type="dxa"/>
                    <w:bottom w:w="24" w:type="dxa"/>
                    <w:right w:w="24" w:type="dxa"/>
                  </w:tcMar>
                  <w:hideMark/>
                </w:tcPr>
                <w:p w:rsidR="00390664" w:rsidRPr="00390664" w:rsidRDefault="00390664" w:rsidP="00390664">
                  <w:pPr>
                    <w:pStyle w:val="a7"/>
                    <w:spacing w:line="360" w:lineRule="auto"/>
                    <w:ind w:left="33" w:hanging="33"/>
                    <w:jc w:val="center"/>
                    <w:rPr>
                      <w:rFonts w:ascii="Times New Roman" w:hAnsi="Times New Roman" w:cs="Times New Roman"/>
                      <w:bCs/>
                      <w:sz w:val="28"/>
                      <w:szCs w:val="28"/>
                    </w:rPr>
                  </w:pPr>
                </w:p>
              </w:tc>
              <w:tc>
                <w:tcPr>
                  <w:tcW w:w="2410" w:type="dxa"/>
                  <w:tcBorders>
                    <w:top w:val="single" w:sz="4" w:space="0" w:color="879797"/>
                    <w:left w:val="single" w:sz="4" w:space="0" w:color="879797"/>
                    <w:bottom w:val="single" w:sz="4" w:space="0" w:color="879797"/>
                    <w:right w:val="single" w:sz="4" w:space="0" w:color="879797"/>
                  </w:tcBorders>
                  <w:shd w:val="clear" w:color="auto" w:fill="auto"/>
                  <w:tcMar>
                    <w:top w:w="24" w:type="dxa"/>
                    <w:left w:w="24" w:type="dxa"/>
                    <w:bottom w:w="24" w:type="dxa"/>
                    <w:right w:w="24" w:type="dxa"/>
                  </w:tcMar>
                  <w:hideMark/>
                </w:tcPr>
                <w:p w:rsidR="00390664" w:rsidRPr="00390664" w:rsidRDefault="00390664" w:rsidP="00390664">
                  <w:pPr>
                    <w:pStyle w:val="a7"/>
                    <w:spacing w:line="360" w:lineRule="auto"/>
                    <w:ind w:left="33" w:hanging="33"/>
                    <w:jc w:val="center"/>
                    <w:rPr>
                      <w:rFonts w:ascii="Times New Roman" w:hAnsi="Times New Roman" w:cs="Times New Roman"/>
                      <w:bCs/>
                      <w:sz w:val="28"/>
                      <w:szCs w:val="28"/>
                    </w:rPr>
                  </w:pPr>
                  <w:r w:rsidRPr="00390664">
                    <w:rPr>
                      <w:rFonts w:ascii="Times New Roman" w:hAnsi="Times New Roman" w:cs="Times New Roman"/>
                      <w:bCs/>
                      <w:sz w:val="28"/>
                      <w:szCs w:val="28"/>
                    </w:rPr>
                    <w:t>+26…+40</w:t>
                  </w:r>
                </w:p>
              </w:tc>
              <w:tc>
                <w:tcPr>
                  <w:tcW w:w="1559" w:type="dxa"/>
                  <w:tcBorders>
                    <w:top w:val="single" w:sz="4" w:space="0" w:color="879797"/>
                    <w:left w:val="single" w:sz="4" w:space="0" w:color="879797"/>
                    <w:bottom w:val="single" w:sz="4" w:space="0" w:color="879797"/>
                    <w:right w:val="single" w:sz="4" w:space="0" w:color="879797"/>
                  </w:tcBorders>
                  <w:shd w:val="clear" w:color="auto" w:fill="auto"/>
                  <w:tcMar>
                    <w:top w:w="24" w:type="dxa"/>
                    <w:left w:w="24" w:type="dxa"/>
                    <w:bottom w:w="24" w:type="dxa"/>
                    <w:right w:w="24" w:type="dxa"/>
                  </w:tcMar>
                  <w:hideMark/>
                </w:tcPr>
                <w:p w:rsidR="00390664" w:rsidRPr="00390664" w:rsidRDefault="00390664" w:rsidP="00390664">
                  <w:pPr>
                    <w:pStyle w:val="a7"/>
                    <w:spacing w:line="360" w:lineRule="auto"/>
                    <w:ind w:left="33" w:hanging="33"/>
                    <w:jc w:val="center"/>
                    <w:rPr>
                      <w:rFonts w:ascii="Times New Roman" w:hAnsi="Times New Roman" w:cs="Times New Roman"/>
                      <w:bCs/>
                      <w:sz w:val="28"/>
                      <w:szCs w:val="28"/>
                    </w:rPr>
                  </w:pPr>
                  <w:r w:rsidRPr="00390664">
                    <w:rPr>
                      <w:rFonts w:ascii="Times New Roman" w:hAnsi="Times New Roman" w:cs="Times New Roman"/>
                      <w:bCs/>
                      <w:sz w:val="28"/>
                      <w:szCs w:val="28"/>
                    </w:rPr>
                    <w:t>+0,01</w:t>
                  </w:r>
                </w:p>
              </w:tc>
            </w:tr>
            <w:tr w:rsidR="00390664" w:rsidRPr="00390664" w:rsidTr="00390664">
              <w:tc>
                <w:tcPr>
                  <w:tcW w:w="2853" w:type="dxa"/>
                  <w:tcBorders>
                    <w:top w:val="single" w:sz="4" w:space="0" w:color="879797"/>
                    <w:left w:val="single" w:sz="4" w:space="0" w:color="879797"/>
                    <w:bottom w:val="single" w:sz="4" w:space="0" w:color="879797"/>
                    <w:right w:val="single" w:sz="4" w:space="0" w:color="879797"/>
                  </w:tcBorders>
                  <w:shd w:val="clear" w:color="auto" w:fill="auto"/>
                  <w:tcMar>
                    <w:top w:w="24" w:type="dxa"/>
                    <w:left w:w="24" w:type="dxa"/>
                    <w:bottom w:w="24" w:type="dxa"/>
                    <w:right w:w="24" w:type="dxa"/>
                  </w:tcMar>
                  <w:hideMark/>
                </w:tcPr>
                <w:p w:rsidR="00390664" w:rsidRPr="00390664" w:rsidRDefault="00390664" w:rsidP="00390664">
                  <w:pPr>
                    <w:pStyle w:val="a7"/>
                    <w:spacing w:line="360" w:lineRule="auto"/>
                    <w:ind w:left="33" w:hanging="33"/>
                    <w:jc w:val="center"/>
                    <w:rPr>
                      <w:rFonts w:ascii="Times New Roman" w:hAnsi="Times New Roman" w:cs="Times New Roman"/>
                      <w:bCs/>
                      <w:sz w:val="28"/>
                      <w:szCs w:val="28"/>
                    </w:rPr>
                  </w:pPr>
                  <w:r w:rsidRPr="00390664">
                    <w:rPr>
                      <w:rFonts w:ascii="Times New Roman" w:hAnsi="Times New Roman" w:cs="Times New Roman"/>
                      <w:bCs/>
                      <w:sz w:val="28"/>
                      <w:szCs w:val="28"/>
                    </w:rPr>
                    <w:t>19…5</w:t>
                  </w:r>
                </w:p>
              </w:tc>
              <w:tc>
                <w:tcPr>
                  <w:tcW w:w="2551" w:type="dxa"/>
                  <w:tcBorders>
                    <w:top w:val="single" w:sz="4" w:space="0" w:color="879797"/>
                    <w:left w:val="single" w:sz="4" w:space="0" w:color="879797"/>
                    <w:bottom w:val="single" w:sz="4" w:space="0" w:color="879797"/>
                    <w:right w:val="single" w:sz="4" w:space="0" w:color="879797"/>
                  </w:tcBorders>
                  <w:shd w:val="clear" w:color="auto" w:fill="auto"/>
                  <w:tcMar>
                    <w:top w:w="24" w:type="dxa"/>
                    <w:left w:w="24" w:type="dxa"/>
                    <w:bottom w:w="24" w:type="dxa"/>
                    <w:right w:w="24" w:type="dxa"/>
                  </w:tcMar>
                  <w:hideMark/>
                </w:tcPr>
                <w:p w:rsidR="00390664" w:rsidRPr="00390664" w:rsidRDefault="00390664" w:rsidP="00390664">
                  <w:pPr>
                    <w:pStyle w:val="a7"/>
                    <w:spacing w:line="360" w:lineRule="auto"/>
                    <w:ind w:left="33" w:hanging="33"/>
                    <w:jc w:val="center"/>
                    <w:rPr>
                      <w:rFonts w:ascii="Times New Roman" w:hAnsi="Times New Roman" w:cs="Times New Roman"/>
                      <w:bCs/>
                      <w:sz w:val="28"/>
                      <w:szCs w:val="28"/>
                    </w:rPr>
                  </w:pPr>
                  <w:r w:rsidRPr="00390664">
                    <w:rPr>
                      <w:rFonts w:ascii="Times New Roman" w:hAnsi="Times New Roman" w:cs="Times New Roman"/>
                      <w:bCs/>
                      <w:sz w:val="28"/>
                      <w:szCs w:val="28"/>
                    </w:rPr>
                    <w:t>0,03</w:t>
                  </w:r>
                </w:p>
              </w:tc>
              <w:tc>
                <w:tcPr>
                  <w:tcW w:w="2410" w:type="dxa"/>
                  <w:tcBorders>
                    <w:top w:val="single" w:sz="4" w:space="0" w:color="879797"/>
                    <w:left w:val="single" w:sz="4" w:space="0" w:color="879797"/>
                    <w:bottom w:val="single" w:sz="4" w:space="0" w:color="879797"/>
                    <w:right w:val="single" w:sz="4" w:space="0" w:color="879797"/>
                  </w:tcBorders>
                  <w:shd w:val="clear" w:color="auto" w:fill="auto"/>
                  <w:tcMar>
                    <w:top w:w="24" w:type="dxa"/>
                    <w:left w:w="24" w:type="dxa"/>
                    <w:bottom w:w="24" w:type="dxa"/>
                    <w:right w:w="24" w:type="dxa"/>
                  </w:tcMar>
                  <w:hideMark/>
                </w:tcPr>
                <w:p w:rsidR="00390664" w:rsidRPr="00390664" w:rsidRDefault="00390664" w:rsidP="00390664">
                  <w:pPr>
                    <w:pStyle w:val="a7"/>
                    <w:spacing w:line="360" w:lineRule="auto"/>
                    <w:ind w:left="33" w:hanging="33"/>
                    <w:jc w:val="center"/>
                    <w:rPr>
                      <w:rFonts w:ascii="Times New Roman" w:hAnsi="Times New Roman" w:cs="Times New Roman"/>
                      <w:bCs/>
                      <w:sz w:val="28"/>
                      <w:szCs w:val="28"/>
                    </w:rPr>
                  </w:pPr>
                  <w:r w:rsidRPr="00390664">
                    <w:rPr>
                      <w:rFonts w:ascii="Times New Roman" w:hAnsi="Times New Roman" w:cs="Times New Roman"/>
                      <w:bCs/>
                      <w:sz w:val="28"/>
                      <w:szCs w:val="28"/>
                    </w:rPr>
                    <w:t>+41…+55</w:t>
                  </w:r>
                </w:p>
              </w:tc>
              <w:tc>
                <w:tcPr>
                  <w:tcW w:w="1559" w:type="dxa"/>
                  <w:tcBorders>
                    <w:top w:val="single" w:sz="4" w:space="0" w:color="879797"/>
                    <w:left w:val="single" w:sz="4" w:space="0" w:color="879797"/>
                    <w:bottom w:val="single" w:sz="4" w:space="0" w:color="879797"/>
                    <w:right w:val="single" w:sz="4" w:space="0" w:color="879797"/>
                  </w:tcBorders>
                  <w:shd w:val="clear" w:color="auto" w:fill="auto"/>
                  <w:tcMar>
                    <w:top w:w="24" w:type="dxa"/>
                    <w:left w:w="24" w:type="dxa"/>
                    <w:bottom w:w="24" w:type="dxa"/>
                    <w:right w:w="24" w:type="dxa"/>
                  </w:tcMar>
                  <w:hideMark/>
                </w:tcPr>
                <w:p w:rsidR="00390664" w:rsidRPr="00390664" w:rsidRDefault="00390664" w:rsidP="00390664">
                  <w:pPr>
                    <w:pStyle w:val="a7"/>
                    <w:spacing w:line="360" w:lineRule="auto"/>
                    <w:ind w:left="33" w:hanging="33"/>
                    <w:jc w:val="center"/>
                    <w:rPr>
                      <w:rFonts w:ascii="Times New Roman" w:hAnsi="Times New Roman" w:cs="Times New Roman"/>
                      <w:bCs/>
                      <w:sz w:val="28"/>
                      <w:szCs w:val="28"/>
                    </w:rPr>
                  </w:pPr>
                  <w:r w:rsidRPr="00390664">
                    <w:rPr>
                      <w:rFonts w:ascii="Times New Roman" w:hAnsi="Times New Roman" w:cs="Times New Roman"/>
                      <w:bCs/>
                      <w:sz w:val="28"/>
                      <w:szCs w:val="28"/>
                    </w:rPr>
                    <w:t>+0,02</w:t>
                  </w:r>
                </w:p>
              </w:tc>
            </w:tr>
          </w:tbl>
          <w:p w:rsidR="00390664" w:rsidRPr="00390664" w:rsidRDefault="00390664" w:rsidP="00390664">
            <w:pPr>
              <w:pStyle w:val="a7"/>
              <w:spacing w:line="360" w:lineRule="auto"/>
              <w:ind w:left="33" w:firstLine="709"/>
              <w:rPr>
                <w:rFonts w:ascii="Times New Roman" w:hAnsi="Times New Roman" w:cs="Times New Roman"/>
                <w:bCs/>
                <w:sz w:val="28"/>
                <w:szCs w:val="28"/>
              </w:rPr>
            </w:pPr>
          </w:p>
          <w:p w:rsidR="004E0721" w:rsidRDefault="00390664" w:rsidP="00390664">
            <w:pPr>
              <w:pStyle w:val="a7"/>
              <w:spacing w:line="360" w:lineRule="auto"/>
              <w:ind w:left="33" w:firstLine="709"/>
              <w:jc w:val="both"/>
              <w:rPr>
                <w:rFonts w:ascii="Times New Roman" w:hAnsi="Times New Roman" w:cs="Times New Roman"/>
                <w:bCs/>
                <w:sz w:val="28"/>
                <w:szCs w:val="28"/>
              </w:rPr>
            </w:pPr>
            <w:r w:rsidRPr="00390664">
              <w:rPr>
                <w:rFonts w:ascii="Times New Roman" w:hAnsi="Times New Roman" w:cs="Times New Roman"/>
                <w:bCs/>
                <w:sz w:val="28"/>
                <w:szCs w:val="28"/>
              </w:rPr>
              <w:t xml:space="preserve">Электролит для свинцовых аккумуляторов приготовляется путем разбавления чистой серной кислоты чистой водой. Кислота продается обычно </w:t>
            </w:r>
            <w:proofErr w:type="gramStart"/>
            <w:r w:rsidRPr="00390664">
              <w:rPr>
                <w:rFonts w:ascii="Times New Roman" w:hAnsi="Times New Roman" w:cs="Times New Roman"/>
                <w:bCs/>
                <w:sz w:val="28"/>
                <w:szCs w:val="28"/>
              </w:rPr>
              <w:lastRenderedPageBreak/>
              <w:t>концентрированной</w:t>
            </w:r>
            <w:proofErr w:type="gramEnd"/>
            <w:r w:rsidRPr="00390664">
              <w:rPr>
                <w:rFonts w:ascii="Times New Roman" w:hAnsi="Times New Roman" w:cs="Times New Roman"/>
                <w:bCs/>
                <w:sz w:val="28"/>
                <w:szCs w:val="28"/>
              </w:rPr>
              <w:t xml:space="preserve">, удельного веса от 1,835 до 1,840. При разбавлении </w:t>
            </w:r>
          </w:p>
          <w:p w:rsidR="004E0721" w:rsidRDefault="004E0721" w:rsidP="00390664">
            <w:pPr>
              <w:pStyle w:val="a7"/>
              <w:spacing w:line="360" w:lineRule="auto"/>
              <w:ind w:left="33" w:firstLine="709"/>
              <w:jc w:val="both"/>
              <w:rPr>
                <w:rFonts w:ascii="Times New Roman" w:hAnsi="Times New Roman" w:cs="Times New Roman"/>
                <w:bCs/>
                <w:sz w:val="28"/>
                <w:szCs w:val="28"/>
              </w:rPr>
            </w:pPr>
          </w:p>
          <w:p w:rsidR="00390664" w:rsidRPr="00390664" w:rsidRDefault="00390664" w:rsidP="004E0721">
            <w:pPr>
              <w:pStyle w:val="a7"/>
              <w:spacing w:line="360" w:lineRule="auto"/>
              <w:ind w:left="33"/>
              <w:jc w:val="both"/>
              <w:rPr>
                <w:rFonts w:ascii="Times New Roman" w:hAnsi="Times New Roman" w:cs="Times New Roman"/>
                <w:bCs/>
                <w:sz w:val="28"/>
                <w:szCs w:val="28"/>
              </w:rPr>
            </w:pPr>
            <w:r w:rsidRPr="00390664">
              <w:rPr>
                <w:rFonts w:ascii="Times New Roman" w:hAnsi="Times New Roman" w:cs="Times New Roman"/>
                <w:bCs/>
                <w:sz w:val="28"/>
                <w:szCs w:val="28"/>
              </w:rPr>
              <w:t xml:space="preserve">концентрированной кислоты раствор сильно нагревается. Во избежание опасности для лица, производящего смешивание, </w:t>
            </w:r>
            <w:r w:rsidRPr="00390664">
              <w:rPr>
                <w:rFonts w:ascii="Times New Roman" w:hAnsi="Times New Roman" w:cs="Times New Roman"/>
                <w:bCs/>
                <w:sz w:val="28"/>
                <w:szCs w:val="28"/>
                <w:u w:val="single"/>
              </w:rPr>
              <w:t>всегда необходимо наливать кислоту в воду</w:t>
            </w:r>
            <w:r w:rsidRPr="00390664">
              <w:rPr>
                <w:rFonts w:ascii="Times New Roman" w:hAnsi="Times New Roman" w:cs="Times New Roman"/>
                <w:bCs/>
                <w:sz w:val="28"/>
                <w:szCs w:val="28"/>
              </w:rPr>
              <w:t>, но не наоборот.</w:t>
            </w:r>
          </w:p>
          <w:p w:rsidR="00390664" w:rsidRPr="00390664" w:rsidRDefault="00390664" w:rsidP="00390664">
            <w:pPr>
              <w:pStyle w:val="a7"/>
              <w:spacing w:line="360" w:lineRule="auto"/>
              <w:ind w:left="33" w:firstLine="709"/>
              <w:jc w:val="both"/>
              <w:rPr>
                <w:rFonts w:ascii="Times New Roman" w:hAnsi="Times New Roman" w:cs="Times New Roman"/>
                <w:bCs/>
                <w:sz w:val="28"/>
                <w:szCs w:val="28"/>
              </w:rPr>
            </w:pPr>
            <w:r w:rsidRPr="00390664">
              <w:rPr>
                <w:rFonts w:ascii="Times New Roman" w:hAnsi="Times New Roman" w:cs="Times New Roman"/>
                <w:bCs/>
                <w:sz w:val="28"/>
                <w:szCs w:val="28"/>
              </w:rPr>
              <w:t xml:space="preserve">Для смешивания и хранения небольших количеств электролита наиболее подходят сосуды фарфоровые, гончарные или стеклянные. Минусом таких емкостей является то, что они легко дают трещины. </w:t>
            </w:r>
          </w:p>
          <w:p w:rsidR="00390664" w:rsidRPr="00390664" w:rsidRDefault="00390664" w:rsidP="00390664">
            <w:pPr>
              <w:pStyle w:val="a7"/>
              <w:spacing w:line="360" w:lineRule="auto"/>
              <w:ind w:left="33" w:firstLine="709"/>
              <w:rPr>
                <w:rFonts w:ascii="Times New Roman" w:hAnsi="Times New Roman" w:cs="Times New Roman"/>
                <w:bCs/>
                <w:sz w:val="28"/>
                <w:szCs w:val="28"/>
              </w:rPr>
            </w:pPr>
            <w:r w:rsidRPr="00390664">
              <w:rPr>
                <w:rFonts w:ascii="Times New Roman" w:hAnsi="Times New Roman" w:cs="Times New Roman"/>
                <w:b/>
                <w:bCs/>
                <w:sz w:val="28"/>
                <w:szCs w:val="28"/>
              </w:rPr>
              <w:t>Преподаватель:</w:t>
            </w:r>
            <w:r w:rsidRPr="00390664">
              <w:rPr>
                <w:rFonts w:ascii="Times New Roman" w:hAnsi="Times New Roman" w:cs="Times New Roman"/>
                <w:bCs/>
                <w:sz w:val="28"/>
                <w:szCs w:val="28"/>
              </w:rPr>
              <w:t xml:space="preserve"> Как вы думаете, емкости из какого материала можно использовать для приготовления электролита, почему?</w:t>
            </w:r>
          </w:p>
          <w:p w:rsidR="00390664" w:rsidRPr="00390664" w:rsidRDefault="00390664" w:rsidP="00390664">
            <w:pPr>
              <w:pStyle w:val="a7"/>
              <w:spacing w:line="360" w:lineRule="auto"/>
              <w:ind w:left="33" w:firstLine="709"/>
              <w:rPr>
                <w:rFonts w:ascii="Times New Roman" w:hAnsi="Times New Roman" w:cs="Times New Roman"/>
                <w:bCs/>
                <w:i/>
                <w:sz w:val="28"/>
                <w:szCs w:val="28"/>
              </w:rPr>
            </w:pPr>
            <w:proofErr w:type="gramStart"/>
            <w:r w:rsidRPr="00390664">
              <w:rPr>
                <w:rFonts w:ascii="Times New Roman" w:hAnsi="Times New Roman" w:cs="Times New Roman"/>
                <w:bCs/>
                <w:i/>
                <w:sz w:val="28"/>
                <w:szCs w:val="28"/>
              </w:rPr>
              <w:t>Обучающиеся</w:t>
            </w:r>
            <w:proofErr w:type="gramEnd"/>
            <w:r w:rsidRPr="00390664">
              <w:rPr>
                <w:rFonts w:ascii="Times New Roman" w:hAnsi="Times New Roman" w:cs="Times New Roman"/>
                <w:bCs/>
                <w:i/>
                <w:sz w:val="28"/>
                <w:szCs w:val="28"/>
              </w:rPr>
              <w:t xml:space="preserve"> дают ответ на поставленный вопрос.</w:t>
            </w:r>
          </w:p>
          <w:p w:rsidR="00390664" w:rsidRPr="00390664" w:rsidRDefault="00390664" w:rsidP="00390664">
            <w:pPr>
              <w:pStyle w:val="a7"/>
              <w:spacing w:line="360" w:lineRule="auto"/>
              <w:ind w:left="33" w:firstLine="709"/>
              <w:jc w:val="both"/>
              <w:rPr>
                <w:rFonts w:ascii="Times New Roman" w:hAnsi="Times New Roman" w:cs="Times New Roman"/>
                <w:bCs/>
                <w:sz w:val="28"/>
                <w:szCs w:val="28"/>
              </w:rPr>
            </w:pPr>
            <w:r>
              <w:rPr>
                <w:rFonts w:ascii="Times New Roman" w:hAnsi="Times New Roman" w:cs="Times New Roman"/>
                <w:bCs/>
                <w:sz w:val="28"/>
                <w:szCs w:val="28"/>
              </w:rPr>
              <w:t>П</w:t>
            </w:r>
            <w:r w:rsidRPr="00390664">
              <w:rPr>
                <w:rFonts w:ascii="Times New Roman" w:hAnsi="Times New Roman" w:cs="Times New Roman"/>
                <w:bCs/>
                <w:sz w:val="28"/>
                <w:szCs w:val="28"/>
              </w:rPr>
              <w:t>осле разбавления кислоты, до заливки ее в батарею, необходимо подождать, пока она остынет, для того чтобы избежать повреждений пластин и сепараторов.</w:t>
            </w:r>
          </w:p>
          <w:p w:rsidR="00390664" w:rsidRPr="00390664" w:rsidRDefault="00390664" w:rsidP="00390664">
            <w:pPr>
              <w:pStyle w:val="a7"/>
              <w:spacing w:line="360" w:lineRule="auto"/>
              <w:ind w:left="33" w:firstLine="709"/>
              <w:jc w:val="both"/>
              <w:rPr>
                <w:rFonts w:ascii="Times New Roman" w:hAnsi="Times New Roman" w:cs="Times New Roman"/>
                <w:bCs/>
                <w:sz w:val="28"/>
                <w:szCs w:val="28"/>
              </w:rPr>
            </w:pPr>
            <w:r w:rsidRPr="00390664">
              <w:rPr>
                <w:rFonts w:ascii="Times New Roman" w:hAnsi="Times New Roman" w:cs="Times New Roman"/>
                <w:bCs/>
                <w:sz w:val="28"/>
                <w:szCs w:val="28"/>
              </w:rPr>
              <w:t>Охлаждение можно ускорить, пользуясь струей сжатого воздуха, но воздух при этом должен быть чистым.</w:t>
            </w:r>
          </w:p>
          <w:p w:rsidR="00390664" w:rsidRDefault="00390664" w:rsidP="00390664">
            <w:pPr>
              <w:pStyle w:val="a7"/>
              <w:spacing w:line="360" w:lineRule="auto"/>
              <w:ind w:left="33" w:firstLine="709"/>
              <w:jc w:val="both"/>
              <w:rPr>
                <w:rFonts w:ascii="Times New Roman" w:hAnsi="Times New Roman" w:cs="Times New Roman"/>
                <w:bCs/>
                <w:sz w:val="28"/>
                <w:szCs w:val="28"/>
              </w:rPr>
            </w:pPr>
            <w:r w:rsidRPr="00390664">
              <w:rPr>
                <w:rFonts w:ascii="Times New Roman" w:hAnsi="Times New Roman" w:cs="Times New Roman"/>
                <w:bCs/>
                <w:sz w:val="28"/>
                <w:szCs w:val="28"/>
              </w:rPr>
              <w:t>При зарядке аккумуляторных батарей необходимо знать и соблюдать правила техники безопасности и противопожарной безопасности, которые вам необходимо записать в тетрадь.</w:t>
            </w:r>
          </w:p>
          <w:p w:rsidR="00390664" w:rsidRPr="00390664" w:rsidRDefault="00390664" w:rsidP="00390664">
            <w:pPr>
              <w:pStyle w:val="a7"/>
              <w:spacing w:line="360" w:lineRule="auto"/>
              <w:ind w:left="33" w:firstLine="709"/>
              <w:jc w:val="both"/>
              <w:rPr>
                <w:rFonts w:ascii="Times New Roman" w:hAnsi="Times New Roman" w:cs="Times New Roman"/>
                <w:bCs/>
                <w:sz w:val="28"/>
                <w:szCs w:val="28"/>
              </w:rPr>
            </w:pPr>
          </w:p>
          <w:p w:rsidR="00390664" w:rsidRPr="00390664" w:rsidRDefault="00390664" w:rsidP="00390664">
            <w:pPr>
              <w:pStyle w:val="a7"/>
              <w:spacing w:line="360" w:lineRule="auto"/>
              <w:ind w:left="33" w:firstLine="709"/>
              <w:jc w:val="both"/>
              <w:rPr>
                <w:rFonts w:ascii="Times New Roman" w:hAnsi="Times New Roman" w:cs="Times New Roman"/>
                <w:bCs/>
                <w:sz w:val="28"/>
                <w:szCs w:val="28"/>
              </w:rPr>
            </w:pPr>
            <w:bookmarkStart w:id="1" w:name="praktik"/>
            <w:r w:rsidRPr="00390664">
              <w:rPr>
                <w:rFonts w:ascii="Times New Roman" w:hAnsi="Times New Roman" w:cs="Times New Roman"/>
                <w:b/>
                <w:bCs/>
                <w:sz w:val="28"/>
                <w:szCs w:val="28"/>
              </w:rPr>
              <w:t xml:space="preserve">Указания мер безопасности при зарядке АКБ </w:t>
            </w:r>
            <w:r w:rsidRPr="00390664">
              <w:rPr>
                <w:rFonts w:ascii="Times New Roman" w:hAnsi="Times New Roman" w:cs="Times New Roman"/>
                <w:bCs/>
                <w:sz w:val="28"/>
                <w:szCs w:val="28"/>
              </w:rPr>
              <w:t xml:space="preserve">(слайд </w:t>
            </w:r>
            <w:r w:rsidR="00463C61">
              <w:rPr>
                <w:rFonts w:ascii="Times New Roman" w:hAnsi="Times New Roman" w:cs="Times New Roman"/>
                <w:bCs/>
                <w:sz w:val="28"/>
                <w:szCs w:val="28"/>
              </w:rPr>
              <w:t>24</w:t>
            </w:r>
            <w:r w:rsidRPr="00390664">
              <w:rPr>
                <w:rFonts w:ascii="Times New Roman" w:hAnsi="Times New Roman" w:cs="Times New Roman"/>
                <w:bCs/>
                <w:sz w:val="28"/>
                <w:szCs w:val="28"/>
              </w:rPr>
              <w:t>)</w:t>
            </w:r>
          </w:p>
          <w:p w:rsidR="00390664" w:rsidRPr="00390664" w:rsidRDefault="00390664" w:rsidP="00F128CD">
            <w:pPr>
              <w:pStyle w:val="a7"/>
              <w:spacing w:line="360" w:lineRule="auto"/>
              <w:ind w:left="33" w:firstLine="709"/>
              <w:jc w:val="both"/>
              <w:rPr>
                <w:rFonts w:ascii="Times New Roman" w:hAnsi="Times New Roman" w:cs="Times New Roman"/>
                <w:bCs/>
                <w:sz w:val="28"/>
                <w:szCs w:val="28"/>
              </w:rPr>
            </w:pPr>
            <w:r w:rsidRPr="00390664">
              <w:rPr>
                <w:rFonts w:ascii="Times New Roman" w:hAnsi="Times New Roman" w:cs="Times New Roman"/>
                <w:bCs/>
                <w:sz w:val="28"/>
                <w:szCs w:val="28"/>
              </w:rPr>
              <w:t>1. Выделяющаяся при заряде батареи смесь водорода с кислородом ВЗРЫВООПАСНА. Поэтому КАТЕГОРИЧЕСКИ ЗАПРЕЩАЕТСЯ курить вблизи батареи, пользоваться открытым огнём, допускать образование искры, в том числе замыкать полюсные выводы аккумулятора.</w:t>
            </w:r>
          </w:p>
          <w:p w:rsidR="00390664" w:rsidRPr="00390664" w:rsidRDefault="00390664" w:rsidP="00390664">
            <w:pPr>
              <w:pStyle w:val="a7"/>
              <w:spacing w:line="360" w:lineRule="auto"/>
              <w:ind w:left="33" w:firstLine="709"/>
              <w:rPr>
                <w:rFonts w:ascii="Times New Roman" w:hAnsi="Times New Roman" w:cs="Times New Roman"/>
                <w:bCs/>
                <w:sz w:val="28"/>
                <w:szCs w:val="28"/>
              </w:rPr>
            </w:pPr>
            <w:r w:rsidRPr="00390664">
              <w:rPr>
                <w:rFonts w:ascii="Times New Roman" w:hAnsi="Times New Roman" w:cs="Times New Roman"/>
                <w:bCs/>
                <w:sz w:val="28"/>
                <w:szCs w:val="28"/>
              </w:rPr>
              <w:t>2. Не наклоняйте батарею более чем на 45° во избежание вытекания электролита.</w:t>
            </w:r>
          </w:p>
          <w:p w:rsidR="00390664" w:rsidRPr="00390664" w:rsidRDefault="00390664" w:rsidP="00F128CD">
            <w:pPr>
              <w:pStyle w:val="a7"/>
              <w:spacing w:line="360" w:lineRule="auto"/>
              <w:ind w:left="33" w:firstLine="709"/>
              <w:jc w:val="both"/>
              <w:rPr>
                <w:rFonts w:ascii="Times New Roman" w:hAnsi="Times New Roman" w:cs="Times New Roman"/>
                <w:bCs/>
                <w:sz w:val="28"/>
                <w:szCs w:val="28"/>
              </w:rPr>
            </w:pPr>
            <w:r w:rsidRPr="00390664">
              <w:rPr>
                <w:rFonts w:ascii="Times New Roman" w:hAnsi="Times New Roman" w:cs="Times New Roman"/>
                <w:bCs/>
                <w:sz w:val="28"/>
                <w:szCs w:val="28"/>
              </w:rPr>
              <w:t xml:space="preserve">3. Электролит - агрессивная жидкость. При попадании его на незащищённые участки тела немедленно обильно промойте их водой, а затем 5% раствором соды и аммиака. При необходимости обратитесь за </w:t>
            </w:r>
            <w:r w:rsidRPr="00390664">
              <w:rPr>
                <w:rFonts w:ascii="Times New Roman" w:hAnsi="Times New Roman" w:cs="Times New Roman"/>
                <w:bCs/>
                <w:sz w:val="28"/>
                <w:szCs w:val="28"/>
              </w:rPr>
              <w:lastRenderedPageBreak/>
              <w:t>медицинской помощью.</w:t>
            </w:r>
          </w:p>
          <w:p w:rsidR="004E0721" w:rsidRDefault="004E0721" w:rsidP="00F128CD">
            <w:pPr>
              <w:pStyle w:val="a7"/>
              <w:spacing w:line="360" w:lineRule="auto"/>
              <w:ind w:left="33" w:firstLine="709"/>
              <w:jc w:val="both"/>
              <w:rPr>
                <w:rFonts w:ascii="Times New Roman" w:hAnsi="Times New Roman" w:cs="Times New Roman"/>
                <w:bCs/>
                <w:sz w:val="28"/>
                <w:szCs w:val="28"/>
              </w:rPr>
            </w:pPr>
          </w:p>
          <w:p w:rsidR="00390664" w:rsidRPr="00390664" w:rsidRDefault="00390664" w:rsidP="00F128CD">
            <w:pPr>
              <w:pStyle w:val="a7"/>
              <w:spacing w:line="360" w:lineRule="auto"/>
              <w:ind w:left="33" w:firstLine="709"/>
              <w:jc w:val="both"/>
              <w:rPr>
                <w:rFonts w:ascii="Times New Roman" w:hAnsi="Times New Roman" w:cs="Times New Roman"/>
                <w:bCs/>
                <w:sz w:val="28"/>
                <w:szCs w:val="28"/>
              </w:rPr>
            </w:pPr>
            <w:r w:rsidRPr="00390664">
              <w:rPr>
                <w:rFonts w:ascii="Times New Roman" w:hAnsi="Times New Roman" w:cs="Times New Roman"/>
                <w:bCs/>
                <w:sz w:val="28"/>
                <w:szCs w:val="28"/>
              </w:rPr>
              <w:t>4. Присоединение и отсоединение батареи от бортовой сети автомобиля должно производиться при отключённых потребителях. Вначале отсоединяется отрицательный вывод, затем - положительный; присоединение производится в обратном порядке.</w:t>
            </w:r>
          </w:p>
          <w:p w:rsidR="00390664" w:rsidRPr="00390664" w:rsidRDefault="00390664" w:rsidP="00F128CD">
            <w:pPr>
              <w:pStyle w:val="a7"/>
              <w:spacing w:line="360" w:lineRule="auto"/>
              <w:ind w:left="33" w:firstLine="709"/>
              <w:jc w:val="both"/>
              <w:rPr>
                <w:rFonts w:ascii="Times New Roman" w:hAnsi="Times New Roman" w:cs="Times New Roman"/>
                <w:bCs/>
                <w:sz w:val="28"/>
                <w:szCs w:val="28"/>
              </w:rPr>
            </w:pPr>
            <w:r w:rsidRPr="00390664">
              <w:rPr>
                <w:rFonts w:ascii="Times New Roman" w:hAnsi="Times New Roman" w:cs="Times New Roman"/>
                <w:bCs/>
                <w:sz w:val="28"/>
                <w:szCs w:val="28"/>
              </w:rPr>
              <w:t>5. Батарея должна быть надёжно закреплена в штатном гнезде автомобиля, соединительные клеммы плотно зажаты на полюсных выводах, а сами провода прослаблены.</w:t>
            </w:r>
            <w:bookmarkEnd w:id="1"/>
          </w:p>
          <w:p w:rsidR="00390664" w:rsidRPr="00390664" w:rsidRDefault="00463C61" w:rsidP="00390664">
            <w:pPr>
              <w:pStyle w:val="a7"/>
              <w:spacing w:line="360" w:lineRule="auto"/>
              <w:ind w:left="33" w:firstLine="709"/>
              <w:rPr>
                <w:rFonts w:ascii="Times New Roman" w:hAnsi="Times New Roman" w:cs="Times New Roman"/>
                <w:bCs/>
                <w:sz w:val="28"/>
                <w:szCs w:val="28"/>
              </w:rPr>
            </w:pPr>
            <w:proofErr w:type="spellStart"/>
            <w:r w:rsidRPr="00463C61">
              <w:rPr>
                <w:rFonts w:ascii="Times New Roman" w:hAnsi="Times New Roman" w:cs="Times New Roman"/>
                <w:b/>
                <w:bCs/>
                <w:sz w:val="28"/>
                <w:szCs w:val="28"/>
                <w:u w:val="single"/>
              </w:rPr>
              <w:t>Преподаватель</w:t>
            </w:r>
            <w:proofErr w:type="gramStart"/>
            <w:r w:rsidRPr="00463C61">
              <w:rPr>
                <w:rFonts w:ascii="Times New Roman" w:hAnsi="Times New Roman" w:cs="Times New Roman"/>
                <w:b/>
                <w:bCs/>
                <w:sz w:val="28"/>
                <w:szCs w:val="28"/>
                <w:u w:val="single"/>
              </w:rPr>
              <w:t>:</w:t>
            </w:r>
            <w:r w:rsidR="00390664" w:rsidRPr="00390664">
              <w:rPr>
                <w:rFonts w:ascii="Times New Roman" w:hAnsi="Times New Roman" w:cs="Times New Roman"/>
                <w:bCs/>
                <w:sz w:val="28"/>
                <w:szCs w:val="28"/>
              </w:rPr>
              <w:t>У</w:t>
            </w:r>
            <w:proofErr w:type="spellEnd"/>
            <w:proofErr w:type="gramEnd"/>
            <w:r w:rsidR="00390664" w:rsidRPr="00390664">
              <w:rPr>
                <w:rFonts w:ascii="Times New Roman" w:hAnsi="Times New Roman" w:cs="Times New Roman"/>
                <w:bCs/>
                <w:sz w:val="28"/>
                <w:szCs w:val="28"/>
              </w:rPr>
              <w:t xml:space="preserve"> кого возникли затруднения при восприятии нового материала? </w:t>
            </w:r>
          </w:p>
          <w:p w:rsidR="00390664" w:rsidRPr="00390664" w:rsidRDefault="00390664" w:rsidP="00390664">
            <w:pPr>
              <w:pStyle w:val="a7"/>
              <w:spacing w:line="360" w:lineRule="auto"/>
              <w:ind w:left="33" w:firstLine="709"/>
              <w:rPr>
                <w:rFonts w:ascii="Times New Roman" w:hAnsi="Times New Roman" w:cs="Times New Roman"/>
                <w:bCs/>
                <w:sz w:val="28"/>
                <w:szCs w:val="28"/>
              </w:rPr>
            </w:pPr>
            <w:r w:rsidRPr="00390664">
              <w:rPr>
                <w:rFonts w:ascii="Times New Roman" w:hAnsi="Times New Roman" w:cs="Times New Roman"/>
                <w:bCs/>
                <w:sz w:val="28"/>
                <w:szCs w:val="28"/>
              </w:rPr>
              <w:t>Если вопросов нет, то продолжим занятие.</w:t>
            </w:r>
          </w:p>
          <w:p w:rsidR="00390664" w:rsidRPr="00390664" w:rsidRDefault="00390664" w:rsidP="00463C61">
            <w:pPr>
              <w:pStyle w:val="a7"/>
              <w:spacing w:line="360" w:lineRule="auto"/>
              <w:ind w:left="33" w:firstLine="709"/>
              <w:jc w:val="both"/>
              <w:rPr>
                <w:rFonts w:ascii="Times New Roman" w:hAnsi="Times New Roman" w:cs="Times New Roman"/>
                <w:bCs/>
                <w:sz w:val="28"/>
                <w:szCs w:val="28"/>
              </w:rPr>
            </w:pPr>
            <w:r w:rsidRPr="00390664">
              <w:rPr>
                <w:rFonts w:ascii="Times New Roman" w:hAnsi="Times New Roman" w:cs="Times New Roman"/>
                <w:bCs/>
                <w:sz w:val="28"/>
                <w:szCs w:val="28"/>
              </w:rPr>
              <w:t>Большая часть неисправностей батареи приводит к снижению ее емкости и срока службы. Вследствие уменьшения емкости батареи при включении стартера, особенно в зимнее время, напряжение батареи резко снижается. В результате уменьшается сила тока в цепи стартера и падает его мощность, что затрудняет пуск двигателя.</w:t>
            </w:r>
          </w:p>
          <w:p w:rsidR="00390664" w:rsidRPr="00390664" w:rsidRDefault="00390664" w:rsidP="00463C61">
            <w:pPr>
              <w:pStyle w:val="a7"/>
              <w:spacing w:line="360" w:lineRule="auto"/>
              <w:ind w:left="33" w:firstLine="709"/>
              <w:jc w:val="both"/>
              <w:rPr>
                <w:rFonts w:ascii="Times New Roman" w:hAnsi="Times New Roman" w:cs="Times New Roman"/>
                <w:bCs/>
                <w:sz w:val="28"/>
                <w:szCs w:val="28"/>
              </w:rPr>
            </w:pPr>
            <w:r w:rsidRPr="00390664">
              <w:rPr>
                <w:rFonts w:ascii="Times New Roman" w:hAnsi="Times New Roman" w:cs="Times New Roman"/>
                <w:bCs/>
                <w:sz w:val="28"/>
                <w:szCs w:val="28"/>
              </w:rPr>
              <w:t xml:space="preserve">Основными эксплуатационными неисправностями АКБ являются: загрязнение крышек и мастики; трещины в мастике, крышках и стенах бака; окисление выводов батареи и наконечников стартерных проводов; ускоренный саморазряд аккумуляторов; пониженный уровень электролита в аккумуляторах; повышенная или пониженная плотность электролита; </w:t>
            </w:r>
            <w:proofErr w:type="spellStart"/>
            <w:r w:rsidRPr="00390664">
              <w:rPr>
                <w:rFonts w:ascii="Times New Roman" w:hAnsi="Times New Roman" w:cs="Times New Roman"/>
                <w:bCs/>
                <w:sz w:val="28"/>
                <w:szCs w:val="28"/>
              </w:rPr>
              <w:t>сульфатация</w:t>
            </w:r>
            <w:proofErr w:type="spellEnd"/>
            <w:r w:rsidRPr="00390664">
              <w:rPr>
                <w:rFonts w:ascii="Times New Roman" w:hAnsi="Times New Roman" w:cs="Times New Roman"/>
                <w:bCs/>
                <w:sz w:val="28"/>
                <w:szCs w:val="28"/>
              </w:rPr>
              <w:t xml:space="preserve"> электродов; преждевременное разрушение электродов; разрыв цепи в </w:t>
            </w:r>
            <w:proofErr w:type="spellStart"/>
            <w:r w:rsidRPr="00390664">
              <w:rPr>
                <w:rFonts w:ascii="Times New Roman" w:hAnsi="Times New Roman" w:cs="Times New Roman"/>
                <w:bCs/>
                <w:sz w:val="28"/>
                <w:szCs w:val="28"/>
              </w:rPr>
              <w:t>межаккумуляторных</w:t>
            </w:r>
            <w:proofErr w:type="spellEnd"/>
            <w:r w:rsidRPr="00390664">
              <w:rPr>
                <w:rFonts w:ascii="Times New Roman" w:hAnsi="Times New Roman" w:cs="Times New Roman"/>
                <w:bCs/>
                <w:sz w:val="28"/>
                <w:szCs w:val="28"/>
              </w:rPr>
              <w:t xml:space="preserve"> перемычках (слайд 12).</w:t>
            </w:r>
          </w:p>
          <w:p w:rsidR="00390664" w:rsidRPr="00390664" w:rsidRDefault="00390664" w:rsidP="00463C61">
            <w:pPr>
              <w:pStyle w:val="a7"/>
              <w:spacing w:line="360" w:lineRule="auto"/>
              <w:ind w:left="33" w:firstLine="709"/>
              <w:jc w:val="both"/>
              <w:rPr>
                <w:rFonts w:ascii="Times New Roman" w:hAnsi="Times New Roman" w:cs="Times New Roman"/>
                <w:bCs/>
                <w:sz w:val="28"/>
                <w:szCs w:val="28"/>
              </w:rPr>
            </w:pPr>
            <w:proofErr w:type="spellStart"/>
            <w:r w:rsidRPr="00390664">
              <w:rPr>
                <w:rFonts w:ascii="Times New Roman" w:hAnsi="Times New Roman" w:cs="Times New Roman"/>
                <w:b/>
                <w:bCs/>
                <w:sz w:val="28"/>
                <w:szCs w:val="28"/>
                <w:u w:val="single"/>
              </w:rPr>
              <w:t>Преподаватель</w:t>
            </w:r>
            <w:proofErr w:type="gramStart"/>
            <w:r w:rsidRPr="00390664">
              <w:rPr>
                <w:rFonts w:ascii="Times New Roman" w:hAnsi="Times New Roman" w:cs="Times New Roman"/>
                <w:b/>
                <w:bCs/>
                <w:sz w:val="28"/>
                <w:szCs w:val="28"/>
                <w:u w:val="single"/>
              </w:rPr>
              <w:t>:</w:t>
            </w:r>
            <w:r w:rsidR="00463C61">
              <w:rPr>
                <w:rFonts w:ascii="Times New Roman" w:hAnsi="Times New Roman" w:cs="Times New Roman"/>
                <w:bCs/>
                <w:sz w:val="28"/>
                <w:szCs w:val="28"/>
              </w:rPr>
              <w:t>Д</w:t>
            </w:r>
            <w:proofErr w:type="gramEnd"/>
            <w:r w:rsidRPr="00390664">
              <w:rPr>
                <w:rFonts w:ascii="Times New Roman" w:hAnsi="Times New Roman" w:cs="Times New Roman"/>
                <w:bCs/>
                <w:sz w:val="28"/>
                <w:szCs w:val="28"/>
              </w:rPr>
              <w:t>ля</w:t>
            </w:r>
            <w:proofErr w:type="spellEnd"/>
            <w:r w:rsidRPr="00390664">
              <w:rPr>
                <w:rFonts w:ascii="Times New Roman" w:hAnsi="Times New Roman" w:cs="Times New Roman"/>
                <w:bCs/>
                <w:sz w:val="28"/>
                <w:szCs w:val="28"/>
              </w:rPr>
              <w:t xml:space="preserve"> выполнения следующего задания вам необходимо нарисовать в тетрадях табличку </w:t>
            </w:r>
            <w:r w:rsidR="00463C61">
              <w:rPr>
                <w:rFonts w:ascii="Times New Roman" w:hAnsi="Times New Roman" w:cs="Times New Roman"/>
                <w:bCs/>
                <w:sz w:val="28"/>
                <w:szCs w:val="28"/>
              </w:rPr>
              <w:t xml:space="preserve">–Основные </w:t>
            </w:r>
            <w:r w:rsidRPr="00390664">
              <w:rPr>
                <w:rFonts w:ascii="Times New Roman" w:hAnsi="Times New Roman" w:cs="Times New Roman"/>
                <w:bCs/>
                <w:sz w:val="28"/>
                <w:szCs w:val="28"/>
              </w:rPr>
              <w:t xml:space="preserve"> неисправности АКБ, состоящую из трех столбиков (Таблица 3, слайд </w:t>
            </w:r>
            <w:r w:rsidR="00463C61">
              <w:rPr>
                <w:rFonts w:ascii="Times New Roman" w:hAnsi="Times New Roman" w:cs="Times New Roman"/>
                <w:bCs/>
                <w:sz w:val="28"/>
                <w:szCs w:val="28"/>
              </w:rPr>
              <w:t>25</w:t>
            </w:r>
            <w:r w:rsidRPr="00390664">
              <w:rPr>
                <w:rFonts w:ascii="Times New Roman" w:hAnsi="Times New Roman" w:cs="Times New Roman"/>
                <w:bCs/>
                <w:sz w:val="28"/>
                <w:szCs w:val="28"/>
              </w:rPr>
              <w:t>).</w:t>
            </w:r>
          </w:p>
          <w:p w:rsidR="004E0721" w:rsidRDefault="00390664" w:rsidP="00463C61">
            <w:pPr>
              <w:pStyle w:val="a7"/>
              <w:spacing w:line="360" w:lineRule="auto"/>
              <w:ind w:left="33" w:firstLine="709"/>
              <w:jc w:val="both"/>
              <w:rPr>
                <w:rFonts w:ascii="Times New Roman" w:hAnsi="Times New Roman" w:cs="Times New Roman"/>
                <w:bCs/>
                <w:sz w:val="28"/>
                <w:szCs w:val="28"/>
              </w:rPr>
            </w:pPr>
            <w:r w:rsidRPr="00390664">
              <w:rPr>
                <w:rFonts w:ascii="Times New Roman" w:hAnsi="Times New Roman" w:cs="Times New Roman"/>
                <w:bCs/>
                <w:sz w:val="28"/>
                <w:szCs w:val="28"/>
              </w:rPr>
              <w:tab/>
              <w:t xml:space="preserve">В столбике «Неисправность» </w:t>
            </w:r>
            <w:r w:rsidR="00463C61">
              <w:rPr>
                <w:rFonts w:ascii="Times New Roman" w:hAnsi="Times New Roman" w:cs="Times New Roman"/>
                <w:b/>
                <w:bCs/>
                <w:sz w:val="28"/>
                <w:szCs w:val="28"/>
              </w:rPr>
              <w:t xml:space="preserve">первый вариант </w:t>
            </w:r>
            <w:r w:rsidRPr="00390664">
              <w:rPr>
                <w:rFonts w:ascii="Times New Roman" w:hAnsi="Times New Roman" w:cs="Times New Roman"/>
                <w:bCs/>
                <w:sz w:val="28"/>
                <w:szCs w:val="28"/>
              </w:rPr>
              <w:t xml:space="preserve"> записывает следующие неисправности: 1- Загрязнение крышек и мастики; 2 - Трещины в мастике, крышках и стенках бака; 3 - Окисление  выводов батареи и </w:t>
            </w:r>
            <w:r w:rsidRPr="00390664">
              <w:rPr>
                <w:rFonts w:ascii="Times New Roman" w:hAnsi="Times New Roman" w:cs="Times New Roman"/>
                <w:bCs/>
                <w:sz w:val="28"/>
                <w:szCs w:val="28"/>
              </w:rPr>
              <w:lastRenderedPageBreak/>
              <w:t xml:space="preserve">наконечников стартерных проводов, </w:t>
            </w:r>
            <w:proofErr w:type="spellStart"/>
            <w:r w:rsidRPr="00390664">
              <w:rPr>
                <w:rFonts w:ascii="Times New Roman" w:hAnsi="Times New Roman" w:cs="Times New Roman"/>
                <w:b/>
                <w:bCs/>
                <w:sz w:val="28"/>
                <w:szCs w:val="28"/>
              </w:rPr>
              <w:t>второ</w:t>
            </w:r>
            <w:r w:rsidR="00463C61">
              <w:rPr>
                <w:rFonts w:ascii="Times New Roman" w:hAnsi="Times New Roman" w:cs="Times New Roman"/>
                <w:b/>
                <w:bCs/>
                <w:sz w:val="28"/>
                <w:szCs w:val="28"/>
              </w:rPr>
              <w:t>йвариант</w:t>
            </w:r>
            <w:proofErr w:type="spellEnd"/>
            <w:r w:rsidRPr="00390664">
              <w:rPr>
                <w:rFonts w:ascii="Times New Roman" w:hAnsi="Times New Roman" w:cs="Times New Roman"/>
                <w:bCs/>
                <w:sz w:val="28"/>
                <w:szCs w:val="28"/>
              </w:rPr>
              <w:t xml:space="preserve">: 1- Ускоренный </w:t>
            </w:r>
          </w:p>
          <w:p w:rsidR="004E0721" w:rsidRDefault="004E0721" w:rsidP="00463C61">
            <w:pPr>
              <w:pStyle w:val="a7"/>
              <w:spacing w:line="360" w:lineRule="auto"/>
              <w:ind w:left="33" w:firstLine="709"/>
              <w:jc w:val="both"/>
              <w:rPr>
                <w:rFonts w:ascii="Times New Roman" w:hAnsi="Times New Roman" w:cs="Times New Roman"/>
                <w:bCs/>
                <w:sz w:val="28"/>
                <w:szCs w:val="28"/>
              </w:rPr>
            </w:pPr>
          </w:p>
          <w:p w:rsidR="00390664" w:rsidRPr="00390664" w:rsidRDefault="00390664" w:rsidP="004E0721">
            <w:pPr>
              <w:pStyle w:val="a7"/>
              <w:spacing w:line="360" w:lineRule="auto"/>
              <w:ind w:left="33"/>
              <w:jc w:val="both"/>
              <w:rPr>
                <w:rFonts w:ascii="Times New Roman" w:hAnsi="Times New Roman" w:cs="Times New Roman"/>
                <w:bCs/>
                <w:sz w:val="28"/>
                <w:szCs w:val="28"/>
              </w:rPr>
            </w:pPr>
            <w:r w:rsidRPr="00390664">
              <w:rPr>
                <w:rFonts w:ascii="Times New Roman" w:hAnsi="Times New Roman" w:cs="Times New Roman"/>
                <w:bCs/>
                <w:sz w:val="28"/>
                <w:szCs w:val="28"/>
              </w:rPr>
              <w:t xml:space="preserve">саморазряд аккумуляторов; 2 - Пониженный уровень электролита в аккумуляторах, </w:t>
            </w:r>
            <w:proofErr w:type="spellStart"/>
            <w:r w:rsidRPr="00390664">
              <w:rPr>
                <w:rFonts w:ascii="Times New Roman" w:hAnsi="Times New Roman" w:cs="Times New Roman"/>
                <w:b/>
                <w:bCs/>
                <w:sz w:val="28"/>
                <w:szCs w:val="28"/>
              </w:rPr>
              <w:t>трет</w:t>
            </w:r>
            <w:r w:rsidR="00463C61">
              <w:rPr>
                <w:rFonts w:ascii="Times New Roman" w:hAnsi="Times New Roman" w:cs="Times New Roman"/>
                <w:b/>
                <w:bCs/>
                <w:sz w:val="28"/>
                <w:szCs w:val="28"/>
              </w:rPr>
              <w:t>ийвариант</w:t>
            </w:r>
            <w:proofErr w:type="spellEnd"/>
            <w:r w:rsidRPr="00390664">
              <w:rPr>
                <w:rFonts w:ascii="Times New Roman" w:hAnsi="Times New Roman" w:cs="Times New Roman"/>
                <w:bCs/>
                <w:sz w:val="28"/>
                <w:szCs w:val="28"/>
              </w:rPr>
              <w:t xml:space="preserve">: 1- Пониженная или повышенная плотность электролита, 2 - </w:t>
            </w:r>
            <w:proofErr w:type="spellStart"/>
            <w:r w:rsidRPr="00390664">
              <w:rPr>
                <w:rFonts w:ascii="Times New Roman" w:hAnsi="Times New Roman" w:cs="Times New Roman"/>
                <w:bCs/>
                <w:sz w:val="28"/>
                <w:szCs w:val="28"/>
              </w:rPr>
              <w:t>Сульфатация</w:t>
            </w:r>
            <w:proofErr w:type="spellEnd"/>
            <w:r w:rsidRPr="00390664">
              <w:rPr>
                <w:rFonts w:ascii="Times New Roman" w:hAnsi="Times New Roman" w:cs="Times New Roman"/>
                <w:bCs/>
                <w:sz w:val="28"/>
                <w:szCs w:val="28"/>
              </w:rPr>
              <w:t xml:space="preserve"> пластин и электродов, </w:t>
            </w:r>
            <w:proofErr w:type="spellStart"/>
            <w:r w:rsidRPr="00390664">
              <w:rPr>
                <w:rFonts w:ascii="Times New Roman" w:hAnsi="Times New Roman" w:cs="Times New Roman"/>
                <w:b/>
                <w:bCs/>
                <w:sz w:val="28"/>
                <w:szCs w:val="28"/>
              </w:rPr>
              <w:t>четверт</w:t>
            </w:r>
            <w:r w:rsidR="00463C61">
              <w:rPr>
                <w:rFonts w:ascii="Times New Roman" w:hAnsi="Times New Roman" w:cs="Times New Roman"/>
                <w:b/>
                <w:bCs/>
                <w:sz w:val="28"/>
                <w:szCs w:val="28"/>
              </w:rPr>
              <w:t>ыйвариант</w:t>
            </w:r>
            <w:proofErr w:type="spellEnd"/>
            <w:r w:rsidRPr="00390664">
              <w:rPr>
                <w:rFonts w:ascii="Times New Roman" w:hAnsi="Times New Roman" w:cs="Times New Roman"/>
                <w:bCs/>
                <w:sz w:val="28"/>
                <w:szCs w:val="28"/>
              </w:rPr>
              <w:t xml:space="preserve">: 1- Преждевременное разрушение электродов; 2 - Разрыв цепи в </w:t>
            </w:r>
            <w:proofErr w:type="spellStart"/>
            <w:r w:rsidRPr="00390664">
              <w:rPr>
                <w:rFonts w:ascii="Times New Roman" w:hAnsi="Times New Roman" w:cs="Times New Roman"/>
                <w:bCs/>
                <w:sz w:val="28"/>
                <w:szCs w:val="28"/>
              </w:rPr>
              <w:t>межаккумуляторных</w:t>
            </w:r>
            <w:proofErr w:type="spellEnd"/>
            <w:r w:rsidRPr="00390664">
              <w:rPr>
                <w:rFonts w:ascii="Times New Roman" w:hAnsi="Times New Roman" w:cs="Times New Roman"/>
                <w:bCs/>
                <w:sz w:val="28"/>
                <w:szCs w:val="28"/>
              </w:rPr>
              <w:t xml:space="preserve"> перемычках. </w:t>
            </w:r>
          </w:p>
          <w:p w:rsidR="00390664" w:rsidRPr="00390664" w:rsidRDefault="00390664" w:rsidP="00463C61">
            <w:pPr>
              <w:pStyle w:val="a7"/>
              <w:spacing w:line="360" w:lineRule="auto"/>
              <w:ind w:left="33" w:firstLine="709"/>
              <w:jc w:val="both"/>
              <w:rPr>
                <w:rFonts w:ascii="Times New Roman" w:hAnsi="Times New Roman" w:cs="Times New Roman"/>
                <w:bCs/>
                <w:sz w:val="28"/>
                <w:szCs w:val="28"/>
              </w:rPr>
            </w:pPr>
            <w:r w:rsidRPr="00390664">
              <w:rPr>
                <w:rFonts w:ascii="Times New Roman" w:hAnsi="Times New Roman" w:cs="Times New Roman"/>
                <w:bCs/>
                <w:sz w:val="28"/>
                <w:szCs w:val="28"/>
              </w:rPr>
              <w:t>Изучив выданный вам раздаточный материал, необходимо заполнить второй и третий столбцы таблицы. На выполнение задания дается 5 мин. Приступим к выполнению задания.</w:t>
            </w:r>
          </w:p>
          <w:p w:rsidR="00390664" w:rsidRPr="00390664" w:rsidRDefault="00390664" w:rsidP="00BB4A47">
            <w:pPr>
              <w:pStyle w:val="a7"/>
              <w:spacing w:line="360" w:lineRule="auto"/>
              <w:ind w:left="33" w:firstLine="709"/>
              <w:jc w:val="both"/>
              <w:rPr>
                <w:rFonts w:ascii="Times New Roman" w:hAnsi="Times New Roman" w:cs="Times New Roman"/>
                <w:bCs/>
                <w:i/>
                <w:sz w:val="28"/>
                <w:szCs w:val="28"/>
              </w:rPr>
            </w:pPr>
            <w:proofErr w:type="gramStart"/>
            <w:r w:rsidRPr="00390664">
              <w:rPr>
                <w:rFonts w:ascii="Times New Roman" w:hAnsi="Times New Roman" w:cs="Times New Roman"/>
                <w:bCs/>
                <w:i/>
                <w:sz w:val="28"/>
                <w:szCs w:val="28"/>
              </w:rPr>
              <w:t>Обучающиеся</w:t>
            </w:r>
            <w:proofErr w:type="gramEnd"/>
            <w:r w:rsidRPr="00390664">
              <w:rPr>
                <w:rFonts w:ascii="Times New Roman" w:hAnsi="Times New Roman" w:cs="Times New Roman"/>
                <w:bCs/>
                <w:i/>
                <w:sz w:val="28"/>
                <w:szCs w:val="28"/>
              </w:rPr>
              <w:t xml:space="preserve"> работают в звеньях. Преподаватель </w:t>
            </w:r>
            <w:proofErr w:type="gramStart"/>
            <w:r w:rsidRPr="00390664">
              <w:rPr>
                <w:rFonts w:ascii="Times New Roman" w:hAnsi="Times New Roman" w:cs="Times New Roman"/>
                <w:bCs/>
                <w:i/>
                <w:sz w:val="28"/>
                <w:szCs w:val="28"/>
              </w:rPr>
              <w:t>консультиру</w:t>
            </w:r>
            <w:r w:rsidR="00463C61">
              <w:rPr>
                <w:rFonts w:ascii="Times New Roman" w:hAnsi="Times New Roman" w:cs="Times New Roman"/>
                <w:bCs/>
                <w:i/>
                <w:sz w:val="28"/>
                <w:szCs w:val="28"/>
              </w:rPr>
              <w:t>е</w:t>
            </w:r>
            <w:r w:rsidRPr="00390664">
              <w:rPr>
                <w:rFonts w:ascii="Times New Roman" w:hAnsi="Times New Roman" w:cs="Times New Roman"/>
                <w:bCs/>
                <w:i/>
                <w:sz w:val="28"/>
                <w:szCs w:val="28"/>
              </w:rPr>
              <w:t>т</w:t>
            </w:r>
            <w:proofErr w:type="gramEnd"/>
            <w:r w:rsidRPr="00390664">
              <w:rPr>
                <w:rFonts w:ascii="Times New Roman" w:hAnsi="Times New Roman" w:cs="Times New Roman"/>
                <w:bCs/>
                <w:i/>
                <w:sz w:val="28"/>
                <w:szCs w:val="28"/>
              </w:rPr>
              <w:t xml:space="preserve"> и координируют их работу.</w:t>
            </w:r>
          </w:p>
          <w:p w:rsidR="00390664" w:rsidRPr="00390664" w:rsidRDefault="00390664" w:rsidP="00390664">
            <w:pPr>
              <w:pStyle w:val="a7"/>
              <w:spacing w:line="360" w:lineRule="auto"/>
              <w:ind w:left="33" w:firstLine="709"/>
              <w:jc w:val="both"/>
              <w:rPr>
                <w:rFonts w:ascii="Times New Roman" w:hAnsi="Times New Roman" w:cs="Times New Roman"/>
                <w:bCs/>
                <w:sz w:val="28"/>
                <w:szCs w:val="28"/>
              </w:rPr>
            </w:pPr>
            <w:r w:rsidRPr="00390664">
              <w:rPr>
                <w:rFonts w:ascii="Times New Roman" w:hAnsi="Times New Roman" w:cs="Times New Roman"/>
                <w:bCs/>
                <w:sz w:val="28"/>
                <w:szCs w:val="28"/>
              </w:rPr>
              <w:t>Таблица 3</w:t>
            </w:r>
          </w:p>
          <w:p w:rsidR="00390664" w:rsidRDefault="00390664" w:rsidP="00390664">
            <w:pPr>
              <w:pStyle w:val="a7"/>
              <w:spacing w:line="360" w:lineRule="auto"/>
              <w:ind w:left="33" w:firstLine="709"/>
              <w:jc w:val="both"/>
              <w:rPr>
                <w:rFonts w:ascii="Times New Roman" w:hAnsi="Times New Roman" w:cs="Times New Roman"/>
                <w:bCs/>
                <w:sz w:val="28"/>
                <w:szCs w:val="28"/>
              </w:rPr>
            </w:pPr>
            <w:r w:rsidRPr="00390664">
              <w:rPr>
                <w:rFonts w:ascii="Times New Roman" w:hAnsi="Times New Roman" w:cs="Times New Roman"/>
                <w:bCs/>
                <w:sz w:val="28"/>
                <w:szCs w:val="28"/>
              </w:rPr>
              <w:t>Характерные неисправности АКБ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52"/>
              <w:gridCol w:w="3402"/>
              <w:gridCol w:w="2331"/>
            </w:tblGrid>
            <w:tr w:rsidR="00390664" w:rsidRPr="00390664" w:rsidTr="00730CBC">
              <w:trPr>
                <w:trHeight w:val="1767"/>
              </w:trPr>
              <w:tc>
                <w:tcPr>
                  <w:tcW w:w="3652" w:type="dxa"/>
                </w:tcPr>
                <w:p w:rsidR="00390664" w:rsidRPr="00390664" w:rsidRDefault="00390664" w:rsidP="00730CBC">
                  <w:pPr>
                    <w:pStyle w:val="a7"/>
                    <w:spacing w:line="360" w:lineRule="auto"/>
                    <w:ind w:left="33" w:firstLine="30"/>
                    <w:jc w:val="center"/>
                    <w:rPr>
                      <w:rFonts w:ascii="Times New Roman" w:hAnsi="Times New Roman" w:cs="Times New Roman"/>
                      <w:bCs/>
                      <w:sz w:val="28"/>
                      <w:szCs w:val="28"/>
                    </w:rPr>
                  </w:pPr>
                  <w:r w:rsidRPr="00390664">
                    <w:rPr>
                      <w:rFonts w:ascii="Times New Roman" w:hAnsi="Times New Roman" w:cs="Times New Roman"/>
                      <w:bCs/>
                      <w:sz w:val="28"/>
                      <w:szCs w:val="28"/>
                    </w:rPr>
                    <w:t>Неисправность</w:t>
                  </w:r>
                </w:p>
              </w:tc>
              <w:tc>
                <w:tcPr>
                  <w:tcW w:w="3402" w:type="dxa"/>
                </w:tcPr>
                <w:p w:rsidR="00390664" w:rsidRPr="00390664" w:rsidRDefault="00390664" w:rsidP="00730CBC">
                  <w:pPr>
                    <w:pStyle w:val="a7"/>
                    <w:spacing w:line="360" w:lineRule="auto"/>
                    <w:ind w:left="33" w:hanging="33"/>
                    <w:jc w:val="center"/>
                    <w:rPr>
                      <w:rFonts w:ascii="Times New Roman" w:hAnsi="Times New Roman" w:cs="Times New Roman"/>
                      <w:bCs/>
                      <w:sz w:val="28"/>
                      <w:szCs w:val="28"/>
                    </w:rPr>
                  </w:pPr>
                  <w:r w:rsidRPr="00390664">
                    <w:rPr>
                      <w:rFonts w:ascii="Times New Roman" w:hAnsi="Times New Roman" w:cs="Times New Roman"/>
                      <w:bCs/>
                      <w:sz w:val="28"/>
                      <w:szCs w:val="28"/>
                    </w:rPr>
                    <w:t>Причина неисправности</w:t>
                  </w:r>
                </w:p>
              </w:tc>
              <w:tc>
                <w:tcPr>
                  <w:tcW w:w="2331" w:type="dxa"/>
                </w:tcPr>
                <w:p w:rsidR="00390664" w:rsidRPr="00390664" w:rsidRDefault="00390664" w:rsidP="00730CBC">
                  <w:pPr>
                    <w:pStyle w:val="a7"/>
                    <w:spacing w:line="360" w:lineRule="auto"/>
                    <w:ind w:left="33" w:hanging="33"/>
                    <w:jc w:val="center"/>
                    <w:rPr>
                      <w:rFonts w:ascii="Times New Roman" w:hAnsi="Times New Roman" w:cs="Times New Roman"/>
                      <w:bCs/>
                      <w:sz w:val="28"/>
                      <w:szCs w:val="28"/>
                    </w:rPr>
                  </w:pPr>
                  <w:r w:rsidRPr="00390664">
                    <w:rPr>
                      <w:rFonts w:ascii="Times New Roman" w:hAnsi="Times New Roman" w:cs="Times New Roman"/>
                      <w:bCs/>
                      <w:sz w:val="28"/>
                      <w:szCs w:val="28"/>
                    </w:rPr>
                    <w:t>Способ устранения</w:t>
                  </w:r>
                </w:p>
                <w:p w:rsidR="00390664" w:rsidRPr="00390664" w:rsidRDefault="00390664" w:rsidP="00730CBC">
                  <w:pPr>
                    <w:pStyle w:val="a7"/>
                    <w:spacing w:line="360" w:lineRule="auto"/>
                    <w:ind w:left="33" w:hanging="33"/>
                    <w:jc w:val="center"/>
                    <w:rPr>
                      <w:rFonts w:ascii="Times New Roman" w:hAnsi="Times New Roman" w:cs="Times New Roman"/>
                      <w:bCs/>
                      <w:sz w:val="28"/>
                      <w:szCs w:val="28"/>
                    </w:rPr>
                  </w:pPr>
                  <w:r w:rsidRPr="00390664">
                    <w:rPr>
                      <w:rFonts w:ascii="Times New Roman" w:hAnsi="Times New Roman" w:cs="Times New Roman"/>
                      <w:bCs/>
                      <w:sz w:val="28"/>
                      <w:szCs w:val="28"/>
                    </w:rPr>
                    <w:t>неисправности</w:t>
                  </w:r>
                </w:p>
              </w:tc>
            </w:tr>
            <w:tr w:rsidR="00390664" w:rsidRPr="00390664" w:rsidTr="00730CBC">
              <w:trPr>
                <w:trHeight w:val="431"/>
              </w:trPr>
              <w:tc>
                <w:tcPr>
                  <w:tcW w:w="9385" w:type="dxa"/>
                  <w:gridSpan w:val="3"/>
                </w:tcPr>
                <w:p w:rsidR="00390664" w:rsidRPr="00390664" w:rsidRDefault="00390664" w:rsidP="00730CBC">
                  <w:pPr>
                    <w:pStyle w:val="a7"/>
                    <w:spacing w:line="360" w:lineRule="auto"/>
                    <w:ind w:left="33" w:firstLine="709"/>
                    <w:jc w:val="both"/>
                    <w:rPr>
                      <w:rFonts w:ascii="Times New Roman" w:hAnsi="Times New Roman" w:cs="Times New Roman"/>
                      <w:b/>
                      <w:bCs/>
                      <w:sz w:val="28"/>
                      <w:szCs w:val="28"/>
                    </w:rPr>
                  </w:pPr>
                  <w:r w:rsidRPr="00390664">
                    <w:rPr>
                      <w:rFonts w:ascii="Times New Roman" w:hAnsi="Times New Roman" w:cs="Times New Roman"/>
                      <w:b/>
                      <w:bCs/>
                      <w:sz w:val="28"/>
                      <w:szCs w:val="28"/>
                    </w:rPr>
                    <w:t xml:space="preserve">1 </w:t>
                  </w:r>
                  <w:r w:rsidR="00730CBC">
                    <w:rPr>
                      <w:rFonts w:ascii="Times New Roman" w:hAnsi="Times New Roman" w:cs="Times New Roman"/>
                      <w:b/>
                      <w:bCs/>
                      <w:sz w:val="28"/>
                      <w:szCs w:val="28"/>
                    </w:rPr>
                    <w:t>вариант</w:t>
                  </w:r>
                </w:p>
              </w:tc>
            </w:tr>
            <w:tr w:rsidR="00390664" w:rsidRPr="00390664" w:rsidTr="00730CBC">
              <w:tc>
                <w:tcPr>
                  <w:tcW w:w="3652" w:type="dxa"/>
                </w:tcPr>
                <w:p w:rsidR="00390664" w:rsidRPr="00390664" w:rsidRDefault="00390664" w:rsidP="00730CBC">
                  <w:pPr>
                    <w:pStyle w:val="a7"/>
                    <w:spacing w:line="360" w:lineRule="auto"/>
                    <w:ind w:left="33" w:hanging="33"/>
                    <w:rPr>
                      <w:rFonts w:ascii="Times New Roman" w:hAnsi="Times New Roman" w:cs="Times New Roman"/>
                      <w:bCs/>
                      <w:sz w:val="28"/>
                      <w:szCs w:val="28"/>
                    </w:rPr>
                  </w:pPr>
                  <w:r w:rsidRPr="00390664">
                    <w:rPr>
                      <w:rFonts w:ascii="Times New Roman" w:hAnsi="Times New Roman" w:cs="Times New Roman"/>
                      <w:bCs/>
                      <w:sz w:val="28"/>
                      <w:szCs w:val="28"/>
                    </w:rPr>
                    <w:t>Загрязнение крышек и мастики</w:t>
                  </w:r>
                </w:p>
              </w:tc>
              <w:tc>
                <w:tcPr>
                  <w:tcW w:w="3402" w:type="dxa"/>
                </w:tcPr>
                <w:p w:rsidR="00390664" w:rsidRPr="00390664" w:rsidRDefault="00390664" w:rsidP="00390664">
                  <w:pPr>
                    <w:pStyle w:val="a7"/>
                    <w:spacing w:line="360" w:lineRule="auto"/>
                    <w:ind w:left="33" w:firstLine="709"/>
                    <w:rPr>
                      <w:rFonts w:ascii="Times New Roman" w:hAnsi="Times New Roman" w:cs="Times New Roman"/>
                      <w:bCs/>
                      <w:sz w:val="28"/>
                      <w:szCs w:val="28"/>
                    </w:rPr>
                  </w:pPr>
                </w:p>
              </w:tc>
              <w:tc>
                <w:tcPr>
                  <w:tcW w:w="2331" w:type="dxa"/>
                </w:tcPr>
                <w:p w:rsidR="00390664" w:rsidRPr="00390664" w:rsidRDefault="00390664" w:rsidP="00390664">
                  <w:pPr>
                    <w:pStyle w:val="a7"/>
                    <w:spacing w:line="360" w:lineRule="auto"/>
                    <w:ind w:left="33" w:firstLine="709"/>
                    <w:rPr>
                      <w:rFonts w:ascii="Times New Roman" w:hAnsi="Times New Roman" w:cs="Times New Roman"/>
                      <w:bCs/>
                      <w:sz w:val="28"/>
                      <w:szCs w:val="28"/>
                    </w:rPr>
                  </w:pPr>
                </w:p>
              </w:tc>
            </w:tr>
            <w:tr w:rsidR="00390664" w:rsidRPr="00390664" w:rsidTr="00730CBC">
              <w:tc>
                <w:tcPr>
                  <w:tcW w:w="3652" w:type="dxa"/>
                </w:tcPr>
                <w:p w:rsidR="00390664" w:rsidRPr="00390664" w:rsidRDefault="00390664" w:rsidP="00730CBC">
                  <w:pPr>
                    <w:pStyle w:val="a7"/>
                    <w:spacing w:line="360" w:lineRule="auto"/>
                    <w:ind w:left="33" w:hanging="33"/>
                    <w:rPr>
                      <w:rFonts w:ascii="Times New Roman" w:hAnsi="Times New Roman" w:cs="Times New Roman"/>
                      <w:bCs/>
                      <w:sz w:val="28"/>
                      <w:szCs w:val="28"/>
                    </w:rPr>
                  </w:pPr>
                  <w:r w:rsidRPr="00390664">
                    <w:rPr>
                      <w:rFonts w:ascii="Times New Roman" w:hAnsi="Times New Roman" w:cs="Times New Roman"/>
                      <w:bCs/>
                      <w:sz w:val="28"/>
                      <w:szCs w:val="28"/>
                    </w:rPr>
                    <w:t>Трещины в мастике, крышках и стенках бака</w:t>
                  </w:r>
                </w:p>
              </w:tc>
              <w:tc>
                <w:tcPr>
                  <w:tcW w:w="3402" w:type="dxa"/>
                </w:tcPr>
                <w:p w:rsidR="00390664" w:rsidRPr="00390664" w:rsidRDefault="00390664" w:rsidP="00390664">
                  <w:pPr>
                    <w:pStyle w:val="a7"/>
                    <w:spacing w:line="360" w:lineRule="auto"/>
                    <w:ind w:left="33" w:firstLine="709"/>
                    <w:rPr>
                      <w:rFonts w:ascii="Times New Roman" w:hAnsi="Times New Roman" w:cs="Times New Roman"/>
                      <w:bCs/>
                      <w:sz w:val="28"/>
                      <w:szCs w:val="28"/>
                    </w:rPr>
                  </w:pPr>
                </w:p>
              </w:tc>
              <w:tc>
                <w:tcPr>
                  <w:tcW w:w="2331" w:type="dxa"/>
                </w:tcPr>
                <w:p w:rsidR="00390664" w:rsidRPr="00390664" w:rsidRDefault="00390664" w:rsidP="00390664">
                  <w:pPr>
                    <w:pStyle w:val="a7"/>
                    <w:spacing w:line="360" w:lineRule="auto"/>
                    <w:ind w:left="33" w:firstLine="709"/>
                    <w:rPr>
                      <w:rFonts w:ascii="Times New Roman" w:hAnsi="Times New Roman" w:cs="Times New Roman"/>
                      <w:bCs/>
                      <w:sz w:val="28"/>
                      <w:szCs w:val="28"/>
                    </w:rPr>
                  </w:pPr>
                </w:p>
              </w:tc>
            </w:tr>
            <w:tr w:rsidR="00390664" w:rsidRPr="00390664" w:rsidTr="00730CBC">
              <w:tc>
                <w:tcPr>
                  <w:tcW w:w="3652" w:type="dxa"/>
                </w:tcPr>
                <w:p w:rsidR="00390664" w:rsidRPr="00390664" w:rsidRDefault="00390664" w:rsidP="00730CBC">
                  <w:pPr>
                    <w:pStyle w:val="a7"/>
                    <w:spacing w:line="360" w:lineRule="auto"/>
                    <w:ind w:left="33" w:hanging="33"/>
                    <w:rPr>
                      <w:rFonts w:ascii="Times New Roman" w:hAnsi="Times New Roman" w:cs="Times New Roman"/>
                      <w:bCs/>
                      <w:sz w:val="28"/>
                      <w:szCs w:val="28"/>
                    </w:rPr>
                  </w:pPr>
                  <w:r w:rsidRPr="00390664">
                    <w:rPr>
                      <w:rFonts w:ascii="Times New Roman" w:hAnsi="Times New Roman" w:cs="Times New Roman"/>
                      <w:bCs/>
                      <w:sz w:val="28"/>
                      <w:szCs w:val="28"/>
                    </w:rPr>
                    <w:t>Окисление  выводов батареи и наконечников стартерных проводов</w:t>
                  </w:r>
                </w:p>
              </w:tc>
              <w:tc>
                <w:tcPr>
                  <w:tcW w:w="3402" w:type="dxa"/>
                </w:tcPr>
                <w:p w:rsidR="00390664" w:rsidRPr="00390664" w:rsidRDefault="00390664" w:rsidP="00390664">
                  <w:pPr>
                    <w:pStyle w:val="a7"/>
                    <w:spacing w:line="360" w:lineRule="auto"/>
                    <w:ind w:left="33" w:firstLine="709"/>
                    <w:rPr>
                      <w:rFonts w:ascii="Times New Roman" w:hAnsi="Times New Roman" w:cs="Times New Roman"/>
                      <w:bCs/>
                      <w:sz w:val="28"/>
                      <w:szCs w:val="28"/>
                    </w:rPr>
                  </w:pPr>
                </w:p>
              </w:tc>
              <w:tc>
                <w:tcPr>
                  <w:tcW w:w="2331" w:type="dxa"/>
                </w:tcPr>
                <w:p w:rsidR="00390664" w:rsidRPr="00390664" w:rsidRDefault="00390664" w:rsidP="00390664">
                  <w:pPr>
                    <w:pStyle w:val="a7"/>
                    <w:spacing w:line="360" w:lineRule="auto"/>
                    <w:ind w:left="33" w:firstLine="709"/>
                    <w:rPr>
                      <w:rFonts w:ascii="Times New Roman" w:hAnsi="Times New Roman" w:cs="Times New Roman"/>
                      <w:bCs/>
                      <w:sz w:val="28"/>
                      <w:szCs w:val="28"/>
                    </w:rPr>
                  </w:pPr>
                </w:p>
              </w:tc>
            </w:tr>
            <w:tr w:rsidR="00390664" w:rsidRPr="00390664" w:rsidTr="00730CBC">
              <w:tc>
                <w:tcPr>
                  <w:tcW w:w="9385" w:type="dxa"/>
                  <w:gridSpan w:val="3"/>
                </w:tcPr>
                <w:p w:rsidR="00390664" w:rsidRPr="00390664" w:rsidRDefault="00390664" w:rsidP="00730CBC">
                  <w:pPr>
                    <w:pStyle w:val="a7"/>
                    <w:spacing w:line="360" w:lineRule="auto"/>
                    <w:ind w:left="33" w:hanging="33"/>
                    <w:jc w:val="both"/>
                    <w:rPr>
                      <w:rFonts w:ascii="Times New Roman" w:hAnsi="Times New Roman" w:cs="Times New Roman"/>
                      <w:b/>
                      <w:bCs/>
                      <w:sz w:val="28"/>
                      <w:szCs w:val="28"/>
                    </w:rPr>
                  </w:pPr>
                  <w:r w:rsidRPr="00390664">
                    <w:rPr>
                      <w:rFonts w:ascii="Times New Roman" w:hAnsi="Times New Roman" w:cs="Times New Roman"/>
                      <w:b/>
                      <w:bCs/>
                      <w:sz w:val="28"/>
                      <w:szCs w:val="28"/>
                    </w:rPr>
                    <w:t xml:space="preserve">2 </w:t>
                  </w:r>
                  <w:r w:rsidR="00730CBC">
                    <w:rPr>
                      <w:rFonts w:ascii="Times New Roman" w:hAnsi="Times New Roman" w:cs="Times New Roman"/>
                      <w:b/>
                      <w:bCs/>
                      <w:sz w:val="28"/>
                      <w:szCs w:val="28"/>
                    </w:rPr>
                    <w:t>вариант</w:t>
                  </w:r>
                </w:p>
              </w:tc>
            </w:tr>
            <w:tr w:rsidR="00390664" w:rsidRPr="00390664" w:rsidTr="00730CBC">
              <w:tc>
                <w:tcPr>
                  <w:tcW w:w="3652" w:type="dxa"/>
                </w:tcPr>
                <w:p w:rsidR="00390664" w:rsidRPr="00390664" w:rsidRDefault="00390664" w:rsidP="00730CBC">
                  <w:pPr>
                    <w:pStyle w:val="a7"/>
                    <w:spacing w:line="360" w:lineRule="auto"/>
                    <w:ind w:left="33" w:hanging="33"/>
                    <w:rPr>
                      <w:rFonts w:ascii="Times New Roman" w:hAnsi="Times New Roman" w:cs="Times New Roman"/>
                      <w:bCs/>
                      <w:sz w:val="28"/>
                      <w:szCs w:val="28"/>
                    </w:rPr>
                  </w:pPr>
                  <w:r w:rsidRPr="00390664">
                    <w:rPr>
                      <w:rFonts w:ascii="Times New Roman" w:hAnsi="Times New Roman" w:cs="Times New Roman"/>
                      <w:bCs/>
                      <w:sz w:val="28"/>
                      <w:szCs w:val="28"/>
                    </w:rPr>
                    <w:t>Ускоренный саморазряд аккумуляторов</w:t>
                  </w:r>
                </w:p>
              </w:tc>
              <w:tc>
                <w:tcPr>
                  <w:tcW w:w="3402" w:type="dxa"/>
                </w:tcPr>
                <w:p w:rsidR="00390664" w:rsidRPr="00390664" w:rsidRDefault="00390664" w:rsidP="00390664">
                  <w:pPr>
                    <w:pStyle w:val="a7"/>
                    <w:spacing w:line="360" w:lineRule="auto"/>
                    <w:ind w:left="33" w:firstLine="709"/>
                    <w:rPr>
                      <w:rFonts w:ascii="Times New Roman" w:hAnsi="Times New Roman" w:cs="Times New Roman"/>
                      <w:bCs/>
                      <w:sz w:val="28"/>
                      <w:szCs w:val="28"/>
                    </w:rPr>
                  </w:pPr>
                </w:p>
              </w:tc>
              <w:tc>
                <w:tcPr>
                  <w:tcW w:w="2331" w:type="dxa"/>
                </w:tcPr>
                <w:p w:rsidR="00390664" w:rsidRPr="00390664" w:rsidRDefault="00390664" w:rsidP="00390664">
                  <w:pPr>
                    <w:pStyle w:val="a7"/>
                    <w:spacing w:line="360" w:lineRule="auto"/>
                    <w:ind w:left="33" w:firstLine="709"/>
                    <w:rPr>
                      <w:rFonts w:ascii="Times New Roman" w:hAnsi="Times New Roman" w:cs="Times New Roman"/>
                      <w:bCs/>
                      <w:sz w:val="28"/>
                      <w:szCs w:val="28"/>
                    </w:rPr>
                  </w:pPr>
                </w:p>
              </w:tc>
            </w:tr>
            <w:tr w:rsidR="00390664" w:rsidRPr="00390664" w:rsidTr="00730CBC">
              <w:tc>
                <w:tcPr>
                  <w:tcW w:w="3652" w:type="dxa"/>
                </w:tcPr>
                <w:p w:rsidR="00390664" w:rsidRPr="00390664" w:rsidRDefault="00390664" w:rsidP="00730CBC">
                  <w:pPr>
                    <w:pStyle w:val="a7"/>
                    <w:spacing w:line="360" w:lineRule="auto"/>
                    <w:ind w:left="33" w:hanging="33"/>
                    <w:rPr>
                      <w:rFonts w:ascii="Times New Roman" w:hAnsi="Times New Roman" w:cs="Times New Roman"/>
                      <w:bCs/>
                      <w:sz w:val="28"/>
                      <w:szCs w:val="28"/>
                    </w:rPr>
                  </w:pPr>
                  <w:r w:rsidRPr="00390664">
                    <w:rPr>
                      <w:rFonts w:ascii="Times New Roman" w:hAnsi="Times New Roman" w:cs="Times New Roman"/>
                      <w:bCs/>
                      <w:sz w:val="28"/>
                      <w:szCs w:val="28"/>
                    </w:rPr>
                    <w:lastRenderedPageBreak/>
                    <w:t>Пониженный уровень электролита в аккумуляторах</w:t>
                  </w:r>
                </w:p>
              </w:tc>
              <w:tc>
                <w:tcPr>
                  <w:tcW w:w="3402" w:type="dxa"/>
                </w:tcPr>
                <w:p w:rsidR="00390664" w:rsidRPr="00390664" w:rsidRDefault="00390664" w:rsidP="00390664">
                  <w:pPr>
                    <w:pStyle w:val="a7"/>
                    <w:spacing w:line="360" w:lineRule="auto"/>
                    <w:ind w:left="33" w:firstLine="709"/>
                    <w:rPr>
                      <w:rFonts w:ascii="Times New Roman" w:hAnsi="Times New Roman" w:cs="Times New Roman"/>
                      <w:bCs/>
                      <w:sz w:val="28"/>
                      <w:szCs w:val="28"/>
                    </w:rPr>
                  </w:pPr>
                </w:p>
              </w:tc>
              <w:tc>
                <w:tcPr>
                  <w:tcW w:w="2331" w:type="dxa"/>
                </w:tcPr>
                <w:p w:rsidR="00390664" w:rsidRPr="00390664" w:rsidRDefault="00390664" w:rsidP="00390664">
                  <w:pPr>
                    <w:pStyle w:val="a7"/>
                    <w:spacing w:line="360" w:lineRule="auto"/>
                    <w:ind w:left="33" w:firstLine="709"/>
                    <w:rPr>
                      <w:rFonts w:ascii="Times New Roman" w:hAnsi="Times New Roman" w:cs="Times New Roman"/>
                      <w:bCs/>
                      <w:sz w:val="28"/>
                      <w:szCs w:val="28"/>
                    </w:rPr>
                  </w:pPr>
                </w:p>
              </w:tc>
            </w:tr>
            <w:tr w:rsidR="00390664" w:rsidRPr="00390664" w:rsidTr="00730CBC">
              <w:tc>
                <w:tcPr>
                  <w:tcW w:w="9385" w:type="dxa"/>
                  <w:gridSpan w:val="3"/>
                </w:tcPr>
                <w:p w:rsidR="00390664" w:rsidRPr="00390664" w:rsidRDefault="00390664" w:rsidP="00730CBC">
                  <w:pPr>
                    <w:pStyle w:val="a7"/>
                    <w:spacing w:line="360" w:lineRule="auto"/>
                    <w:ind w:left="33" w:hanging="33"/>
                    <w:jc w:val="both"/>
                    <w:rPr>
                      <w:rFonts w:ascii="Times New Roman" w:hAnsi="Times New Roman" w:cs="Times New Roman"/>
                      <w:bCs/>
                      <w:sz w:val="28"/>
                      <w:szCs w:val="28"/>
                    </w:rPr>
                  </w:pPr>
                  <w:r w:rsidRPr="00390664">
                    <w:rPr>
                      <w:rFonts w:ascii="Times New Roman" w:hAnsi="Times New Roman" w:cs="Times New Roman"/>
                      <w:b/>
                      <w:bCs/>
                      <w:sz w:val="28"/>
                      <w:szCs w:val="28"/>
                    </w:rPr>
                    <w:t xml:space="preserve">3 </w:t>
                  </w:r>
                  <w:r w:rsidR="00730CBC">
                    <w:rPr>
                      <w:rFonts w:ascii="Times New Roman" w:hAnsi="Times New Roman" w:cs="Times New Roman"/>
                      <w:b/>
                      <w:bCs/>
                      <w:sz w:val="28"/>
                      <w:szCs w:val="28"/>
                    </w:rPr>
                    <w:t>вариант</w:t>
                  </w:r>
                </w:p>
              </w:tc>
            </w:tr>
            <w:tr w:rsidR="00390664" w:rsidRPr="00390664" w:rsidTr="00730CBC">
              <w:tc>
                <w:tcPr>
                  <w:tcW w:w="3652" w:type="dxa"/>
                </w:tcPr>
                <w:p w:rsidR="00390664" w:rsidRPr="00390664" w:rsidRDefault="00390664" w:rsidP="00730CBC">
                  <w:pPr>
                    <w:pStyle w:val="a7"/>
                    <w:spacing w:line="360" w:lineRule="auto"/>
                    <w:ind w:left="33" w:hanging="33"/>
                    <w:rPr>
                      <w:rFonts w:ascii="Times New Roman" w:hAnsi="Times New Roman" w:cs="Times New Roman"/>
                      <w:bCs/>
                      <w:sz w:val="28"/>
                      <w:szCs w:val="28"/>
                    </w:rPr>
                  </w:pPr>
                  <w:r w:rsidRPr="00390664">
                    <w:rPr>
                      <w:rFonts w:ascii="Times New Roman" w:hAnsi="Times New Roman" w:cs="Times New Roman"/>
                      <w:bCs/>
                      <w:sz w:val="28"/>
                      <w:szCs w:val="28"/>
                    </w:rPr>
                    <w:t>Пониженная или повышенная плотность электролита</w:t>
                  </w:r>
                </w:p>
              </w:tc>
              <w:tc>
                <w:tcPr>
                  <w:tcW w:w="3402" w:type="dxa"/>
                </w:tcPr>
                <w:p w:rsidR="00390664" w:rsidRPr="00390664" w:rsidRDefault="00390664" w:rsidP="00390664">
                  <w:pPr>
                    <w:pStyle w:val="a7"/>
                    <w:spacing w:line="360" w:lineRule="auto"/>
                    <w:ind w:left="33" w:firstLine="709"/>
                    <w:rPr>
                      <w:rFonts w:ascii="Times New Roman" w:hAnsi="Times New Roman" w:cs="Times New Roman"/>
                      <w:bCs/>
                      <w:sz w:val="28"/>
                      <w:szCs w:val="28"/>
                    </w:rPr>
                  </w:pPr>
                </w:p>
              </w:tc>
              <w:tc>
                <w:tcPr>
                  <w:tcW w:w="2331" w:type="dxa"/>
                </w:tcPr>
                <w:p w:rsidR="00390664" w:rsidRPr="00390664" w:rsidRDefault="00390664" w:rsidP="00390664">
                  <w:pPr>
                    <w:pStyle w:val="a7"/>
                    <w:spacing w:line="360" w:lineRule="auto"/>
                    <w:ind w:left="33" w:firstLine="709"/>
                    <w:rPr>
                      <w:rFonts w:ascii="Times New Roman" w:hAnsi="Times New Roman" w:cs="Times New Roman"/>
                      <w:bCs/>
                      <w:sz w:val="28"/>
                      <w:szCs w:val="28"/>
                    </w:rPr>
                  </w:pPr>
                </w:p>
              </w:tc>
            </w:tr>
            <w:tr w:rsidR="00390664" w:rsidRPr="00390664" w:rsidTr="00730CBC">
              <w:tc>
                <w:tcPr>
                  <w:tcW w:w="3652" w:type="dxa"/>
                </w:tcPr>
                <w:p w:rsidR="00390664" w:rsidRPr="00390664" w:rsidRDefault="00390664" w:rsidP="00730CBC">
                  <w:pPr>
                    <w:pStyle w:val="a7"/>
                    <w:spacing w:line="360" w:lineRule="auto"/>
                    <w:ind w:left="33" w:hanging="33"/>
                    <w:rPr>
                      <w:rFonts w:ascii="Times New Roman" w:hAnsi="Times New Roman" w:cs="Times New Roman"/>
                      <w:bCs/>
                      <w:sz w:val="28"/>
                      <w:szCs w:val="28"/>
                    </w:rPr>
                  </w:pPr>
                  <w:proofErr w:type="spellStart"/>
                  <w:r w:rsidRPr="00390664">
                    <w:rPr>
                      <w:rFonts w:ascii="Times New Roman" w:hAnsi="Times New Roman" w:cs="Times New Roman"/>
                      <w:bCs/>
                      <w:sz w:val="28"/>
                      <w:szCs w:val="28"/>
                    </w:rPr>
                    <w:t>Сульфатация</w:t>
                  </w:r>
                  <w:proofErr w:type="spellEnd"/>
                  <w:r w:rsidRPr="00390664">
                    <w:rPr>
                      <w:rFonts w:ascii="Times New Roman" w:hAnsi="Times New Roman" w:cs="Times New Roman"/>
                      <w:bCs/>
                      <w:sz w:val="28"/>
                      <w:szCs w:val="28"/>
                    </w:rPr>
                    <w:t xml:space="preserve"> пластин и электродов</w:t>
                  </w:r>
                </w:p>
              </w:tc>
              <w:tc>
                <w:tcPr>
                  <w:tcW w:w="3402" w:type="dxa"/>
                </w:tcPr>
                <w:p w:rsidR="00390664" w:rsidRPr="00390664" w:rsidRDefault="00390664" w:rsidP="00390664">
                  <w:pPr>
                    <w:pStyle w:val="a7"/>
                    <w:spacing w:line="360" w:lineRule="auto"/>
                    <w:ind w:left="33" w:firstLine="709"/>
                    <w:rPr>
                      <w:rFonts w:ascii="Times New Roman" w:hAnsi="Times New Roman" w:cs="Times New Roman"/>
                      <w:bCs/>
                      <w:sz w:val="28"/>
                      <w:szCs w:val="28"/>
                    </w:rPr>
                  </w:pPr>
                </w:p>
              </w:tc>
              <w:tc>
                <w:tcPr>
                  <w:tcW w:w="2331" w:type="dxa"/>
                </w:tcPr>
                <w:p w:rsidR="00390664" w:rsidRPr="00390664" w:rsidRDefault="00390664" w:rsidP="00390664">
                  <w:pPr>
                    <w:pStyle w:val="a7"/>
                    <w:spacing w:line="360" w:lineRule="auto"/>
                    <w:ind w:left="33" w:firstLine="709"/>
                    <w:rPr>
                      <w:rFonts w:ascii="Times New Roman" w:hAnsi="Times New Roman" w:cs="Times New Roman"/>
                      <w:bCs/>
                      <w:sz w:val="28"/>
                      <w:szCs w:val="28"/>
                    </w:rPr>
                  </w:pPr>
                </w:p>
              </w:tc>
            </w:tr>
            <w:tr w:rsidR="00390664" w:rsidRPr="00390664" w:rsidTr="00730CBC">
              <w:tc>
                <w:tcPr>
                  <w:tcW w:w="9385" w:type="dxa"/>
                  <w:gridSpan w:val="3"/>
                </w:tcPr>
                <w:p w:rsidR="00390664" w:rsidRPr="00390664" w:rsidRDefault="00390664" w:rsidP="00730CBC">
                  <w:pPr>
                    <w:pStyle w:val="a7"/>
                    <w:spacing w:line="360" w:lineRule="auto"/>
                    <w:ind w:left="33" w:hanging="33"/>
                    <w:jc w:val="both"/>
                    <w:rPr>
                      <w:rFonts w:ascii="Times New Roman" w:hAnsi="Times New Roman" w:cs="Times New Roman"/>
                      <w:bCs/>
                      <w:sz w:val="28"/>
                      <w:szCs w:val="28"/>
                    </w:rPr>
                  </w:pPr>
                  <w:r w:rsidRPr="00390664">
                    <w:rPr>
                      <w:rFonts w:ascii="Times New Roman" w:hAnsi="Times New Roman" w:cs="Times New Roman"/>
                      <w:b/>
                      <w:bCs/>
                      <w:sz w:val="28"/>
                      <w:szCs w:val="28"/>
                    </w:rPr>
                    <w:t xml:space="preserve">4 </w:t>
                  </w:r>
                  <w:r w:rsidR="00730CBC">
                    <w:rPr>
                      <w:rFonts w:ascii="Times New Roman" w:hAnsi="Times New Roman" w:cs="Times New Roman"/>
                      <w:b/>
                      <w:bCs/>
                      <w:sz w:val="28"/>
                      <w:szCs w:val="28"/>
                    </w:rPr>
                    <w:t>вариант</w:t>
                  </w:r>
                </w:p>
              </w:tc>
            </w:tr>
            <w:tr w:rsidR="00390664" w:rsidRPr="00390664" w:rsidTr="00730CBC">
              <w:tc>
                <w:tcPr>
                  <w:tcW w:w="3652" w:type="dxa"/>
                </w:tcPr>
                <w:p w:rsidR="00390664" w:rsidRPr="00390664" w:rsidRDefault="00390664" w:rsidP="00730CBC">
                  <w:pPr>
                    <w:pStyle w:val="a7"/>
                    <w:spacing w:line="360" w:lineRule="auto"/>
                    <w:ind w:left="33" w:hanging="33"/>
                    <w:rPr>
                      <w:rFonts w:ascii="Times New Roman" w:hAnsi="Times New Roman" w:cs="Times New Roman"/>
                      <w:bCs/>
                      <w:sz w:val="28"/>
                      <w:szCs w:val="28"/>
                    </w:rPr>
                  </w:pPr>
                  <w:r w:rsidRPr="00390664">
                    <w:rPr>
                      <w:rFonts w:ascii="Times New Roman" w:hAnsi="Times New Roman" w:cs="Times New Roman"/>
                      <w:bCs/>
                      <w:sz w:val="28"/>
                      <w:szCs w:val="28"/>
                    </w:rPr>
                    <w:t>Преждевременное разрушение электродов</w:t>
                  </w:r>
                </w:p>
              </w:tc>
              <w:tc>
                <w:tcPr>
                  <w:tcW w:w="3402" w:type="dxa"/>
                </w:tcPr>
                <w:p w:rsidR="00390664" w:rsidRPr="00390664" w:rsidRDefault="00390664" w:rsidP="00390664">
                  <w:pPr>
                    <w:pStyle w:val="a7"/>
                    <w:spacing w:line="360" w:lineRule="auto"/>
                    <w:ind w:left="33" w:firstLine="709"/>
                    <w:rPr>
                      <w:rFonts w:ascii="Times New Roman" w:hAnsi="Times New Roman" w:cs="Times New Roman"/>
                      <w:bCs/>
                      <w:sz w:val="28"/>
                      <w:szCs w:val="28"/>
                    </w:rPr>
                  </w:pPr>
                </w:p>
              </w:tc>
              <w:tc>
                <w:tcPr>
                  <w:tcW w:w="2331" w:type="dxa"/>
                </w:tcPr>
                <w:p w:rsidR="00390664" w:rsidRPr="00390664" w:rsidRDefault="00390664" w:rsidP="00390664">
                  <w:pPr>
                    <w:pStyle w:val="a7"/>
                    <w:spacing w:line="360" w:lineRule="auto"/>
                    <w:ind w:left="33" w:firstLine="709"/>
                    <w:rPr>
                      <w:rFonts w:ascii="Times New Roman" w:hAnsi="Times New Roman" w:cs="Times New Roman"/>
                      <w:bCs/>
                      <w:sz w:val="28"/>
                      <w:szCs w:val="28"/>
                    </w:rPr>
                  </w:pPr>
                </w:p>
              </w:tc>
            </w:tr>
            <w:tr w:rsidR="00390664" w:rsidRPr="00390664" w:rsidTr="00730CBC">
              <w:tc>
                <w:tcPr>
                  <w:tcW w:w="3652" w:type="dxa"/>
                </w:tcPr>
                <w:p w:rsidR="00390664" w:rsidRPr="00390664" w:rsidRDefault="00390664" w:rsidP="00730CBC">
                  <w:pPr>
                    <w:pStyle w:val="a7"/>
                    <w:spacing w:line="360" w:lineRule="auto"/>
                    <w:ind w:left="33" w:hanging="33"/>
                    <w:rPr>
                      <w:rFonts w:ascii="Times New Roman" w:hAnsi="Times New Roman" w:cs="Times New Roman"/>
                      <w:bCs/>
                      <w:sz w:val="28"/>
                      <w:szCs w:val="28"/>
                    </w:rPr>
                  </w:pPr>
                  <w:r w:rsidRPr="00390664">
                    <w:rPr>
                      <w:rFonts w:ascii="Times New Roman" w:hAnsi="Times New Roman" w:cs="Times New Roman"/>
                      <w:bCs/>
                      <w:sz w:val="28"/>
                      <w:szCs w:val="28"/>
                    </w:rPr>
                    <w:t xml:space="preserve">Разрыв цепи в </w:t>
                  </w:r>
                  <w:proofErr w:type="spellStart"/>
                  <w:r w:rsidRPr="00390664">
                    <w:rPr>
                      <w:rFonts w:ascii="Times New Roman" w:hAnsi="Times New Roman" w:cs="Times New Roman"/>
                      <w:bCs/>
                      <w:sz w:val="28"/>
                      <w:szCs w:val="28"/>
                    </w:rPr>
                    <w:t>межаккумуляторных</w:t>
                  </w:r>
                  <w:proofErr w:type="spellEnd"/>
                  <w:r w:rsidRPr="00390664">
                    <w:rPr>
                      <w:rFonts w:ascii="Times New Roman" w:hAnsi="Times New Roman" w:cs="Times New Roman"/>
                      <w:bCs/>
                      <w:sz w:val="28"/>
                      <w:szCs w:val="28"/>
                    </w:rPr>
                    <w:t xml:space="preserve"> перемычках</w:t>
                  </w:r>
                </w:p>
              </w:tc>
              <w:tc>
                <w:tcPr>
                  <w:tcW w:w="3402" w:type="dxa"/>
                </w:tcPr>
                <w:p w:rsidR="00390664" w:rsidRPr="00390664" w:rsidRDefault="00390664" w:rsidP="00390664">
                  <w:pPr>
                    <w:pStyle w:val="a7"/>
                    <w:spacing w:line="360" w:lineRule="auto"/>
                    <w:ind w:left="33" w:firstLine="709"/>
                    <w:rPr>
                      <w:rFonts w:ascii="Times New Roman" w:hAnsi="Times New Roman" w:cs="Times New Roman"/>
                      <w:bCs/>
                      <w:sz w:val="28"/>
                      <w:szCs w:val="28"/>
                    </w:rPr>
                  </w:pPr>
                </w:p>
              </w:tc>
              <w:tc>
                <w:tcPr>
                  <w:tcW w:w="2331" w:type="dxa"/>
                </w:tcPr>
                <w:p w:rsidR="00390664" w:rsidRPr="00390664" w:rsidRDefault="00390664" w:rsidP="00390664">
                  <w:pPr>
                    <w:pStyle w:val="a7"/>
                    <w:spacing w:line="360" w:lineRule="auto"/>
                    <w:ind w:left="33" w:firstLine="709"/>
                    <w:rPr>
                      <w:rFonts w:ascii="Times New Roman" w:hAnsi="Times New Roman" w:cs="Times New Roman"/>
                      <w:bCs/>
                      <w:sz w:val="28"/>
                      <w:szCs w:val="28"/>
                    </w:rPr>
                  </w:pPr>
                </w:p>
              </w:tc>
            </w:tr>
          </w:tbl>
          <w:p w:rsidR="00390664" w:rsidRPr="00390664" w:rsidRDefault="00390664" w:rsidP="00390664">
            <w:pPr>
              <w:pStyle w:val="a7"/>
              <w:spacing w:line="360" w:lineRule="auto"/>
              <w:ind w:left="33" w:firstLine="709"/>
              <w:rPr>
                <w:rFonts w:ascii="Times New Roman" w:hAnsi="Times New Roman" w:cs="Times New Roman"/>
                <w:b/>
                <w:bCs/>
                <w:sz w:val="28"/>
                <w:szCs w:val="28"/>
                <w:u w:val="single"/>
              </w:rPr>
            </w:pPr>
          </w:p>
          <w:p w:rsidR="00730CBC" w:rsidRPr="00730CBC" w:rsidRDefault="00730CBC" w:rsidP="00730CBC">
            <w:pPr>
              <w:pStyle w:val="a7"/>
              <w:spacing w:line="360" w:lineRule="auto"/>
              <w:ind w:left="33" w:firstLine="709"/>
              <w:jc w:val="both"/>
              <w:rPr>
                <w:rFonts w:ascii="Times New Roman" w:hAnsi="Times New Roman" w:cs="Times New Roman"/>
                <w:bCs/>
                <w:sz w:val="28"/>
                <w:szCs w:val="28"/>
              </w:rPr>
            </w:pPr>
            <w:r w:rsidRPr="00730CBC">
              <w:rPr>
                <w:rFonts w:ascii="Times New Roman" w:hAnsi="Times New Roman" w:cs="Times New Roman"/>
                <w:bCs/>
                <w:sz w:val="28"/>
                <w:szCs w:val="28"/>
              </w:rPr>
              <w:t>Друзья, время для выполнения задания закончилось. И для дальнейшего получения новых знаний сейчас мы используем прием «</w:t>
            </w:r>
            <w:proofErr w:type="spellStart"/>
            <w:r w:rsidRPr="00730CBC">
              <w:rPr>
                <w:rFonts w:ascii="Times New Roman" w:hAnsi="Times New Roman" w:cs="Times New Roman"/>
                <w:bCs/>
                <w:sz w:val="28"/>
                <w:szCs w:val="28"/>
              </w:rPr>
              <w:t>Зиг-Заг</w:t>
            </w:r>
            <w:proofErr w:type="spellEnd"/>
            <w:r w:rsidRPr="00730CBC">
              <w:rPr>
                <w:rFonts w:ascii="Times New Roman" w:hAnsi="Times New Roman" w:cs="Times New Roman"/>
                <w:bCs/>
                <w:sz w:val="28"/>
                <w:szCs w:val="28"/>
              </w:rPr>
              <w:t xml:space="preserve">» из технологии критического мышления. </w:t>
            </w:r>
            <w:proofErr w:type="gramStart"/>
            <w:r>
              <w:rPr>
                <w:rFonts w:ascii="Times New Roman" w:hAnsi="Times New Roman" w:cs="Times New Roman"/>
                <w:bCs/>
                <w:sz w:val="28"/>
                <w:szCs w:val="28"/>
              </w:rPr>
              <w:t>В</w:t>
            </w:r>
            <w:r w:rsidRPr="00730CBC">
              <w:rPr>
                <w:rFonts w:ascii="Times New Roman" w:hAnsi="Times New Roman" w:cs="Times New Roman"/>
                <w:bCs/>
                <w:sz w:val="28"/>
                <w:szCs w:val="28"/>
              </w:rPr>
              <w:t>аша</w:t>
            </w:r>
            <w:proofErr w:type="gramEnd"/>
            <w:r w:rsidRPr="00730CBC">
              <w:rPr>
                <w:rFonts w:ascii="Times New Roman" w:hAnsi="Times New Roman" w:cs="Times New Roman"/>
                <w:bCs/>
                <w:sz w:val="28"/>
                <w:szCs w:val="28"/>
              </w:rPr>
              <w:t xml:space="preserve"> задача усложняется, так как вам необходимо полностью заполнить начатую таблицу, а для этого необходимо обменяться друг с другом полученной информацией (объяснить то, что записали в таблицу в составе другого звена). Выполнить задание Вам необходимо за 10 минут. Приступаем к работе. </w:t>
            </w:r>
          </w:p>
          <w:p w:rsidR="00730CBC" w:rsidRDefault="00730CBC" w:rsidP="00730CBC">
            <w:pPr>
              <w:pStyle w:val="a7"/>
              <w:spacing w:line="360" w:lineRule="auto"/>
              <w:ind w:left="34" w:firstLine="709"/>
              <w:jc w:val="both"/>
              <w:rPr>
                <w:rFonts w:ascii="Times New Roman" w:hAnsi="Times New Roman" w:cs="Times New Roman"/>
                <w:bCs/>
                <w:sz w:val="28"/>
                <w:szCs w:val="28"/>
              </w:rPr>
            </w:pPr>
            <w:proofErr w:type="gramStart"/>
            <w:r w:rsidRPr="00730CBC">
              <w:rPr>
                <w:rFonts w:ascii="Times New Roman" w:hAnsi="Times New Roman" w:cs="Times New Roman"/>
                <w:bCs/>
                <w:i/>
                <w:sz w:val="28"/>
                <w:szCs w:val="28"/>
              </w:rPr>
              <w:t>Обучающиеся</w:t>
            </w:r>
            <w:proofErr w:type="gramEnd"/>
            <w:r w:rsidRPr="00730CBC">
              <w:rPr>
                <w:rFonts w:ascii="Times New Roman" w:hAnsi="Times New Roman" w:cs="Times New Roman"/>
                <w:bCs/>
                <w:i/>
                <w:sz w:val="28"/>
                <w:szCs w:val="28"/>
              </w:rPr>
              <w:t xml:space="preserve"> работают в звеньях. Преподаватель </w:t>
            </w:r>
            <w:proofErr w:type="gramStart"/>
            <w:r w:rsidRPr="00730CBC">
              <w:rPr>
                <w:rFonts w:ascii="Times New Roman" w:hAnsi="Times New Roman" w:cs="Times New Roman"/>
                <w:bCs/>
                <w:i/>
                <w:sz w:val="28"/>
                <w:szCs w:val="28"/>
              </w:rPr>
              <w:t>консультируют</w:t>
            </w:r>
            <w:proofErr w:type="gramEnd"/>
            <w:r w:rsidRPr="00730CBC">
              <w:rPr>
                <w:rFonts w:ascii="Times New Roman" w:hAnsi="Times New Roman" w:cs="Times New Roman"/>
                <w:bCs/>
                <w:i/>
                <w:sz w:val="28"/>
                <w:szCs w:val="28"/>
              </w:rPr>
              <w:t xml:space="preserve"> и координиру</w:t>
            </w:r>
            <w:r>
              <w:rPr>
                <w:rFonts w:ascii="Times New Roman" w:hAnsi="Times New Roman" w:cs="Times New Roman"/>
                <w:bCs/>
                <w:i/>
                <w:sz w:val="28"/>
                <w:szCs w:val="28"/>
              </w:rPr>
              <w:t>е</w:t>
            </w:r>
            <w:r w:rsidRPr="00730CBC">
              <w:rPr>
                <w:rFonts w:ascii="Times New Roman" w:hAnsi="Times New Roman" w:cs="Times New Roman"/>
                <w:bCs/>
                <w:i/>
                <w:sz w:val="28"/>
                <w:szCs w:val="28"/>
              </w:rPr>
              <w:t xml:space="preserve">т их работу </w:t>
            </w:r>
            <w:r w:rsidRPr="00730CBC">
              <w:rPr>
                <w:rFonts w:ascii="Times New Roman" w:hAnsi="Times New Roman" w:cs="Times New Roman"/>
                <w:bCs/>
                <w:sz w:val="28"/>
                <w:szCs w:val="28"/>
              </w:rPr>
              <w:t>(приложение 7).</w:t>
            </w:r>
          </w:p>
          <w:p w:rsidR="00813AA4" w:rsidRDefault="00F128CD" w:rsidP="00813AA4">
            <w:pPr>
              <w:pStyle w:val="a7"/>
              <w:spacing w:line="360" w:lineRule="auto"/>
              <w:ind w:left="0" w:firstLine="742"/>
              <w:jc w:val="both"/>
              <w:rPr>
                <w:rFonts w:ascii="Times New Roman" w:hAnsi="Times New Roman" w:cs="Times New Roman"/>
                <w:bCs/>
                <w:sz w:val="28"/>
                <w:szCs w:val="28"/>
              </w:rPr>
            </w:pPr>
            <w:r w:rsidRPr="00F128CD">
              <w:rPr>
                <w:rFonts w:ascii="Times New Roman" w:hAnsi="Times New Roman" w:cs="Times New Roman"/>
                <w:bCs/>
                <w:sz w:val="28"/>
                <w:szCs w:val="28"/>
              </w:rPr>
              <w:t xml:space="preserve">Время на изучение закончилось, у каждого в тетради должна быть заполненная таблица характерных неисправностей АКБ. </w:t>
            </w:r>
            <w:r w:rsidR="00813AA4">
              <w:rPr>
                <w:rFonts w:ascii="Times New Roman" w:hAnsi="Times New Roman" w:cs="Times New Roman"/>
                <w:bCs/>
                <w:sz w:val="28"/>
                <w:szCs w:val="28"/>
              </w:rPr>
              <w:t xml:space="preserve">Желающие зачитывают неисправности, причины и способы устранения. Происходит </w:t>
            </w:r>
            <w:r w:rsidR="00813AA4" w:rsidRPr="00A55FA4">
              <w:rPr>
                <w:rFonts w:ascii="Times New Roman" w:hAnsi="Times New Roman" w:cs="Times New Roman"/>
                <w:bCs/>
                <w:sz w:val="28"/>
                <w:szCs w:val="28"/>
              </w:rPr>
              <w:t>обсуждение ответа всей группой.</w:t>
            </w:r>
            <w:r w:rsidR="00813AA4">
              <w:rPr>
                <w:rFonts w:ascii="Times New Roman" w:hAnsi="Times New Roman" w:cs="Times New Roman"/>
                <w:bCs/>
                <w:sz w:val="28"/>
                <w:szCs w:val="28"/>
              </w:rPr>
              <w:t xml:space="preserve"> Преподаватель</w:t>
            </w:r>
            <w:r w:rsidR="00813AA4" w:rsidRPr="00A55FA4">
              <w:rPr>
                <w:rFonts w:ascii="Times New Roman" w:hAnsi="Times New Roman" w:cs="Times New Roman"/>
                <w:bCs/>
                <w:sz w:val="28"/>
                <w:szCs w:val="28"/>
              </w:rPr>
              <w:t xml:space="preserve"> при необходимости </w:t>
            </w:r>
            <w:proofErr w:type="spellStart"/>
            <w:r w:rsidR="00813AA4" w:rsidRPr="00A55FA4">
              <w:rPr>
                <w:rFonts w:ascii="Times New Roman" w:hAnsi="Times New Roman" w:cs="Times New Roman"/>
                <w:bCs/>
                <w:sz w:val="28"/>
                <w:szCs w:val="28"/>
              </w:rPr>
              <w:lastRenderedPageBreak/>
              <w:t>помога</w:t>
            </w:r>
            <w:r w:rsidR="00813AA4">
              <w:rPr>
                <w:rFonts w:ascii="Times New Roman" w:hAnsi="Times New Roman" w:cs="Times New Roman"/>
                <w:bCs/>
                <w:sz w:val="28"/>
                <w:szCs w:val="28"/>
              </w:rPr>
              <w:t>ет</w:t>
            </w:r>
            <w:r w:rsidR="00813AA4" w:rsidRPr="00A55FA4">
              <w:rPr>
                <w:rFonts w:ascii="Times New Roman" w:hAnsi="Times New Roman" w:cs="Times New Roman"/>
                <w:bCs/>
                <w:sz w:val="28"/>
                <w:szCs w:val="28"/>
              </w:rPr>
              <w:t>грамотно</w:t>
            </w:r>
            <w:proofErr w:type="spellEnd"/>
            <w:r w:rsidR="00813AA4" w:rsidRPr="00A55FA4">
              <w:rPr>
                <w:rFonts w:ascii="Times New Roman" w:hAnsi="Times New Roman" w:cs="Times New Roman"/>
                <w:bCs/>
                <w:sz w:val="28"/>
                <w:szCs w:val="28"/>
              </w:rPr>
              <w:t xml:space="preserve"> сформулировать ответ студентов.</w:t>
            </w:r>
          </w:p>
          <w:p w:rsidR="00A71DC0" w:rsidRDefault="00A71DC0" w:rsidP="00F128CD">
            <w:pPr>
              <w:pStyle w:val="a7"/>
              <w:spacing w:line="360" w:lineRule="auto"/>
              <w:ind w:left="34" w:firstLine="709"/>
              <w:jc w:val="both"/>
              <w:rPr>
                <w:rFonts w:ascii="Times New Roman" w:hAnsi="Times New Roman" w:cs="Times New Roman"/>
                <w:bCs/>
                <w:sz w:val="28"/>
                <w:szCs w:val="28"/>
              </w:rPr>
            </w:pPr>
          </w:p>
        </w:tc>
      </w:tr>
      <w:tr w:rsidR="00A71DC0" w:rsidTr="00535086">
        <w:tc>
          <w:tcPr>
            <w:tcW w:w="1844" w:type="dxa"/>
          </w:tcPr>
          <w:p w:rsidR="00A06918" w:rsidRDefault="00390664" w:rsidP="00A06918">
            <w:pPr>
              <w:pStyle w:val="a7"/>
              <w:ind w:left="0"/>
              <w:rPr>
                <w:rFonts w:ascii="Times New Roman" w:hAnsi="Times New Roman" w:cs="Times New Roman"/>
                <w:bCs/>
                <w:sz w:val="28"/>
                <w:szCs w:val="28"/>
              </w:rPr>
            </w:pPr>
            <w:r>
              <w:rPr>
                <w:rFonts w:ascii="Times New Roman" w:hAnsi="Times New Roman" w:cs="Times New Roman"/>
                <w:bCs/>
                <w:sz w:val="28"/>
                <w:szCs w:val="28"/>
              </w:rPr>
              <w:lastRenderedPageBreak/>
              <w:t>5.</w:t>
            </w:r>
            <w:r w:rsidR="00A06918">
              <w:rPr>
                <w:rFonts w:ascii="Times New Roman" w:hAnsi="Times New Roman" w:cs="Times New Roman"/>
                <w:bCs/>
                <w:sz w:val="28"/>
                <w:szCs w:val="28"/>
              </w:rPr>
              <w:t>Закрепление нового материала.</w:t>
            </w:r>
          </w:p>
          <w:p w:rsidR="00A71DC0" w:rsidRDefault="00A71DC0" w:rsidP="00A06918">
            <w:pPr>
              <w:pStyle w:val="a7"/>
              <w:ind w:left="0"/>
              <w:rPr>
                <w:rFonts w:ascii="Times New Roman" w:hAnsi="Times New Roman" w:cs="Times New Roman"/>
                <w:bCs/>
                <w:sz w:val="28"/>
                <w:szCs w:val="28"/>
              </w:rPr>
            </w:pPr>
          </w:p>
        </w:tc>
        <w:tc>
          <w:tcPr>
            <w:tcW w:w="2290" w:type="dxa"/>
          </w:tcPr>
          <w:p w:rsidR="00A71DC0" w:rsidRDefault="001D77EA" w:rsidP="001D77EA">
            <w:pPr>
              <w:pStyle w:val="a7"/>
              <w:ind w:left="0"/>
              <w:rPr>
                <w:rFonts w:ascii="Times New Roman" w:hAnsi="Times New Roman" w:cs="Times New Roman"/>
                <w:bCs/>
                <w:sz w:val="28"/>
                <w:szCs w:val="28"/>
              </w:rPr>
            </w:pPr>
            <w:r>
              <w:rPr>
                <w:rFonts w:ascii="Times New Roman" w:hAnsi="Times New Roman" w:cs="Times New Roman"/>
                <w:bCs/>
                <w:sz w:val="28"/>
                <w:szCs w:val="28"/>
              </w:rPr>
              <w:t>Организовать самостоятельную работу студентов с целью закрепления новых знаний.</w:t>
            </w:r>
          </w:p>
        </w:tc>
        <w:tc>
          <w:tcPr>
            <w:tcW w:w="2529" w:type="dxa"/>
            <w:gridSpan w:val="2"/>
          </w:tcPr>
          <w:p w:rsidR="00A71DC0" w:rsidRDefault="001D77EA" w:rsidP="00A06918">
            <w:pPr>
              <w:pStyle w:val="a7"/>
              <w:ind w:left="0"/>
              <w:rPr>
                <w:rFonts w:ascii="Times New Roman" w:hAnsi="Times New Roman" w:cs="Times New Roman"/>
                <w:bCs/>
                <w:sz w:val="28"/>
                <w:szCs w:val="28"/>
              </w:rPr>
            </w:pPr>
            <w:r>
              <w:rPr>
                <w:rFonts w:ascii="Times New Roman" w:hAnsi="Times New Roman" w:cs="Times New Roman"/>
                <w:bCs/>
                <w:sz w:val="28"/>
                <w:szCs w:val="28"/>
              </w:rPr>
              <w:t>Раздаются письменные тесты каждому студенту.</w:t>
            </w:r>
          </w:p>
        </w:tc>
        <w:tc>
          <w:tcPr>
            <w:tcW w:w="1985" w:type="dxa"/>
          </w:tcPr>
          <w:p w:rsidR="00A71DC0" w:rsidRDefault="001D77EA" w:rsidP="00A06918">
            <w:pPr>
              <w:pStyle w:val="a7"/>
              <w:ind w:left="0"/>
              <w:rPr>
                <w:rFonts w:ascii="Times New Roman" w:hAnsi="Times New Roman" w:cs="Times New Roman"/>
                <w:bCs/>
                <w:sz w:val="28"/>
                <w:szCs w:val="28"/>
              </w:rPr>
            </w:pPr>
            <w:r>
              <w:rPr>
                <w:rFonts w:ascii="Times New Roman" w:hAnsi="Times New Roman" w:cs="Times New Roman"/>
                <w:bCs/>
                <w:sz w:val="28"/>
                <w:szCs w:val="28"/>
              </w:rPr>
              <w:t>Отвечают на тесты, выбирая один из предложенных вариантов ответов.</w:t>
            </w:r>
          </w:p>
        </w:tc>
        <w:tc>
          <w:tcPr>
            <w:tcW w:w="1134" w:type="dxa"/>
          </w:tcPr>
          <w:p w:rsidR="00A71DC0" w:rsidRDefault="00A06918" w:rsidP="00A06918">
            <w:pPr>
              <w:pStyle w:val="a7"/>
              <w:ind w:left="0"/>
              <w:rPr>
                <w:rFonts w:ascii="Times New Roman" w:hAnsi="Times New Roman" w:cs="Times New Roman"/>
                <w:bCs/>
                <w:sz w:val="28"/>
                <w:szCs w:val="28"/>
              </w:rPr>
            </w:pPr>
            <w:r>
              <w:rPr>
                <w:rFonts w:ascii="Times New Roman" w:hAnsi="Times New Roman" w:cs="Times New Roman"/>
                <w:bCs/>
                <w:sz w:val="28"/>
                <w:szCs w:val="28"/>
              </w:rPr>
              <w:t>12 мин.</w:t>
            </w:r>
          </w:p>
        </w:tc>
      </w:tr>
      <w:tr w:rsidR="00A06918" w:rsidTr="00535086">
        <w:tc>
          <w:tcPr>
            <w:tcW w:w="9782" w:type="dxa"/>
            <w:gridSpan w:val="6"/>
          </w:tcPr>
          <w:p w:rsidR="00A06918" w:rsidRDefault="00A06918" w:rsidP="00A06918">
            <w:pPr>
              <w:pStyle w:val="a7"/>
              <w:spacing w:line="360" w:lineRule="auto"/>
              <w:ind w:left="0"/>
              <w:rPr>
                <w:rFonts w:ascii="Times New Roman" w:hAnsi="Times New Roman" w:cs="Times New Roman"/>
                <w:bCs/>
                <w:sz w:val="28"/>
                <w:szCs w:val="28"/>
              </w:rPr>
            </w:pPr>
            <w:r>
              <w:rPr>
                <w:rFonts w:ascii="Times New Roman" w:hAnsi="Times New Roman" w:cs="Times New Roman"/>
                <w:bCs/>
                <w:sz w:val="28"/>
                <w:szCs w:val="28"/>
              </w:rPr>
              <w:t>Метод – фронтальный опрос.</w:t>
            </w:r>
          </w:p>
          <w:p w:rsidR="00A06918" w:rsidRDefault="00A06918" w:rsidP="00A06918">
            <w:pPr>
              <w:pStyle w:val="a7"/>
              <w:spacing w:line="360" w:lineRule="auto"/>
              <w:ind w:left="0"/>
              <w:rPr>
                <w:rFonts w:ascii="Times New Roman" w:hAnsi="Times New Roman" w:cs="Times New Roman"/>
                <w:bCs/>
                <w:sz w:val="28"/>
                <w:szCs w:val="28"/>
              </w:rPr>
            </w:pPr>
            <w:r>
              <w:rPr>
                <w:rFonts w:ascii="Times New Roman" w:hAnsi="Times New Roman" w:cs="Times New Roman"/>
                <w:bCs/>
                <w:sz w:val="28"/>
                <w:szCs w:val="28"/>
              </w:rPr>
              <w:t>Методический прием – самостоятельная работа.</w:t>
            </w:r>
          </w:p>
          <w:p w:rsidR="00A06918" w:rsidRDefault="00A06918" w:rsidP="00A06918">
            <w:pPr>
              <w:pStyle w:val="a7"/>
              <w:spacing w:line="360" w:lineRule="auto"/>
              <w:ind w:left="0"/>
              <w:rPr>
                <w:rFonts w:ascii="Times New Roman" w:hAnsi="Times New Roman" w:cs="Times New Roman"/>
                <w:bCs/>
                <w:sz w:val="28"/>
                <w:szCs w:val="28"/>
              </w:rPr>
            </w:pPr>
            <w:r>
              <w:rPr>
                <w:rFonts w:ascii="Times New Roman" w:hAnsi="Times New Roman" w:cs="Times New Roman"/>
                <w:bCs/>
                <w:sz w:val="28"/>
                <w:szCs w:val="28"/>
              </w:rPr>
              <w:t>Форма обучения – групповая деятельность.</w:t>
            </w:r>
          </w:p>
          <w:p w:rsidR="00A06918" w:rsidRDefault="00A06918" w:rsidP="00A06918">
            <w:pPr>
              <w:pStyle w:val="a7"/>
              <w:spacing w:line="360" w:lineRule="auto"/>
              <w:ind w:left="0"/>
              <w:rPr>
                <w:rFonts w:ascii="Times New Roman" w:hAnsi="Times New Roman" w:cs="Times New Roman"/>
                <w:bCs/>
                <w:sz w:val="28"/>
                <w:szCs w:val="28"/>
              </w:rPr>
            </w:pPr>
            <w:r>
              <w:rPr>
                <w:rFonts w:ascii="Times New Roman" w:hAnsi="Times New Roman" w:cs="Times New Roman"/>
                <w:bCs/>
                <w:sz w:val="28"/>
                <w:szCs w:val="28"/>
              </w:rPr>
              <w:t xml:space="preserve">Средства обучения – </w:t>
            </w:r>
            <w:r w:rsidR="001D77EA">
              <w:rPr>
                <w:rFonts w:ascii="Times New Roman" w:hAnsi="Times New Roman" w:cs="Times New Roman"/>
                <w:bCs/>
                <w:sz w:val="28"/>
                <w:szCs w:val="28"/>
              </w:rPr>
              <w:t>презентация</w:t>
            </w:r>
            <w:r>
              <w:rPr>
                <w:rFonts w:ascii="Times New Roman" w:hAnsi="Times New Roman" w:cs="Times New Roman"/>
                <w:bCs/>
                <w:sz w:val="28"/>
                <w:szCs w:val="28"/>
              </w:rPr>
              <w:t>.</w:t>
            </w:r>
          </w:p>
          <w:p w:rsidR="00A06918" w:rsidRPr="00FB4C01" w:rsidRDefault="00813AA4" w:rsidP="00FB4C01">
            <w:pPr>
              <w:pStyle w:val="a7"/>
              <w:spacing w:line="360" w:lineRule="auto"/>
              <w:ind w:left="0" w:firstLine="743"/>
              <w:jc w:val="both"/>
              <w:rPr>
                <w:rFonts w:ascii="Times New Roman" w:hAnsi="Times New Roman" w:cs="Times New Roman"/>
                <w:bCs/>
                <w:i/>
                <w:sz w:val="28"/>
                <w:szCs w:val="28"/>
              </w:rPr>
            </w:pPr>
            <w:proofErr w:type="spellStart"/>
            <w:r w:rsidRPr="00813AA4">
              <w:rPr>
                <w:rFonts w:ascii="Times New Roman" w:hAnsi="Times New Roman" w:cs="Times New Roman"/>
                <w:b/>
                <w:bCs/>
                <w:sz w:val="28"/>
                <w:szCs w:val="28"/>
                <w:u w:val="single"/>
              </w:rPr>
              <w:t>Преподаватель</w:t>
            </w:r>
            <w:proofErr w:type="gramStart"/>
            <w:r w:rsidRPr="00813AA4">
              <w:rPr>
                <w:rFonts w:ascii="Times New Roman" w:hAnsi="Times New Roman" w:cs="Times New Roman"/>
                <w:b/>
                <w:bCs/>
                <w:sz w:val="28"/>
                <w:szCs w:val="28"/>
                <w:u w:val="single"/>
              </w:rPr>
              <w:t>:</w:t>
            </w:r>
            <w:r>
              <w:rPr>
                <w:rFonts w:ascii="Times New Roman" w:hAnsi="Times New Roman" w:cs="Times New Roman"/>
                <w:bCs/>
                <w:sz w:val="28"/>
                <w:szCs w:val="28"/>
              </w:rPr>
              <w:t>С</w:t>
            </w:r>
            <w:proofErr w:type="gramEnd"/>
            <w:r>
              <w:rPr>
                <w:rFonts w:ascii="Times New Roman" w:hAnsi="Times New Roman" w:cs="Times New Roman"/>
                <w:bCs/>
                <w:sz w:val="28"/>
                <w:szCs w:val="28"/>
              </w:rPr>
              <w:t>егодня</w:t>
            </w:r>
            <w:proofErr w:type="spellEnd"/>
            <w:r>
              <w:rPr>
                <w:rFonts w:ascii="Times New Roman" w:hAnsi="Times New Roman" w:cs="Times New Roman"/>
                <w:bCs/>
                <w:sz w:val="28"/>
                <w:szCs w:val="28"/>
              </w:rPr>
              <w:t xml:space="preserve"> на уроке мы с вами изучили назначение, устройство, неисправности</w:t>
            </w:r>
            <w:r w:rsidRPr="00813AA4">
              <w:rPr>
                <w:rFonts w:ascii="Times New Roman" w:hAnsi="Times New Roman" w:cs="Times New Roman"/>
                <w:bCs/>
                <w:sz w:val="28"/>
                <w:szCs w:val="28"/>
              </w:rPr>
              <w:t xml:space="preserve"> АКБ, </w:t>
            </w:r>
            <w:r>
              <w:rPr>
                <w:rFonts w:ascii="Times New Roman" w:hAnsi="Times New Roman" w:cs="Times New Roman"/>
                <w:bCs/>
                <w:sz w:val="28"/>
                <w:szCs w:val="28"/>
              </w:rPr>
              <w:t>и для з</w:t>
            </w:r>
            <w:r w:rsidR="00A06918" w:rsidRPr="00813AA4">
              <w:rPr>
                <w:rFonts w:ascii="Times New Roman" w:hAnsi="Times New Roman" w:cs="Times New Roman"/>
                <w:bCs/>
                <w:sz w:val="28"/>
                <w:szCs w:val="28"/>
              </w:rPr>
              <w:t>акреплени</w:t>
            </w:r>
            <w:r>
              <w:rPr>
                <w:rFonts w:ascii="Times New Roman" w:hAnsi="Times New Roman" w:cs="Times New Roman"/>
                <w:bCs/>
                <w:sz w:val="28"/>
                <w:szCs w:val="28"/>
              </w:rPr>
              <w:t>я</w:t>
            </w:r>
            <w:r w:rsidR="00A06918" w:rsidRPr="00813AA4">
              <w:rPr>
                <w:rFonts w:ascii="Times New Roman" w:hAnsi="Times New Roman" w:cs="Times New Roman"/>
                <w:bCs/>
                <w:sz w:val="28"/>
                <w:szCs w:val="28"/>
              </w:rPr>
              <w:t xml:space="preserve"> нового материала</w:t>
            </w:r>
            <w:r>
              <w:rPr>
                <w:rFonts w:ascii="Times New Roman" w:hAnsi="Times New Roman" w:cs="Times New Roman"/>
                <w:bCs/>
                <w:sz w:val="28"/>
                <w:szCs w:val="28"/>
              </w:rPr>
              <w:t xml:space="preserve"> я предлагаю выполнить тест. </w:t>
            </w:r>
            <w:r w:rsidR="00FB4C01">
              <w:rPr>
                <w:rFonts w:ascii="Times New Roman" w:hAnsi="Times New Roman" w:cs="Times New Roman"/>
                <w:bCs/>
                <w:i/>
                <w:sz w:val="28"/>
                <w:szCs w:val="28"/>
              </w:rPr>
              <w:t>В</w:t>
            </w:r>
            <w:r w:rsidRPr="00FB4C01">
              <w:rPr>
                <w:rFonts w:ascii="Times New Roman" w:hAnsi="Times New Roman" w:cs="Times New Roman"/>
                <w:bCs/>
                <w:i/>
                <w:sz w:val="28"/>
                <w:szCs w:val="28"/>
              </w:rPr>
              <w:t xml:space="preserve">ключаю </w:t>
            </w:r>
            <w:r w:rsidR="00FB4C01">
              <w:rPr>
                <w:rFonts w:ascii="Times New Roman" w:hAnsi="Times New Roman" w:cs="Times New Roman"/>
                <w:bCs/>
                <w:i/>
                <w:sz w:val="28"/>
                <w:szCs w:val="28"/>
              </w:rPr>
              <w:t>слайд № 26 с вопросами</w:t>
            </w:r>
            <w:r w:rsidRPr="00FB4C01">
              <w:rPr>
                <w:rFonts w:ascii="Times New Roman" w:hAnsi="Times New Roman" w:cs="Times New Roman"/>
                <w:bCs/>
                <w:i/>
                <w:sz w:val="28"/>
                <w:szCs w:val="28"/>
              </w:rPr>
              <w:t xml:space="preserve">. После этого </w:t>
            </w:r>
            <w:proofErr w:type="spellStart"/>
            <w:r w:rsidRPr="00FB4C01">
              <w:rPr>
                <w:rFonts w:ascii="Times New Roman" w:hAnsi="Times New Roman" w:cs="Times New Roman"/>
                <w:bCs/>
                <w:i/>
                <w:sz w:val="28"/>
                <w:szCs w:val="28"/>
              </w:rPr>
              <w:t>показываюправильный</w:t>
            </w:r>
            <w:proofErr w:type="spellEnd"/>
            <w:r w:rsidRPr="00FB4C01">
              <w:rPr>
                <w:rFonts w:ascii="Times New Roman" w:hAnsi="Times New Roman" w:cs="Times New Roman"/>
                <w:bCs/>
                <w:i/>
                <w:sz w:val="28"/>
                <w:szCs w:val="28"/>
              </w:rPr>
              <w:t xml:space="preserve"> ответ, оцениваю </w:t>
            </w:r>
            <w:proofErr w:type="spellStart"/>
            <w:r w:rsidRPr="00FB4C01">
              <w:rPr>
                <w:rFonts w:ascii="Times New Roman" w:hAnsi="Times New Roman" w:cs="Times New Roman"/>
                <w:bCs/>
                <w:i/>
                <w:sz w:val="28"/>
                <w:szCs w:val="28"/>
              </w:rPr>
              <w:t>работукаждого</w:t>
            </w:r>
            <w:proofErr w:type="spellEnd"/>
            <w:r w:rsidRPr="00FB4C01">
              <w:rPr>
                <w:rFonts w:ascii="Times New Roman" w:hAnsi="Times New Roman" w:cs="Times New Roman"/>
                <w:bCs/>
                <w:i/>
                <w:sz w:val="28"/>
                <w:szCs w:val="28"/>
              </w:rPr>
              <w:t xml:space="preserve"> обучающегося.</w:t>
            </w:r>
            <w:r w:rsidR="00FB4C01">
              <w:rPr>
                <w:rFonts w:ascii="Times New Roman" w:hAnsi="Times New Roman" w:cs="Times New Roman"/>
                <w:bCs/>
                <w:i/>
                <w:sz w:val="28"/>
                <w:szCs w:val="28"/>
              </w:rPr>
              <w:t xml:space="preserve"> (</w:t>
            </w:r>
            <w:r w:rsidRPr="00FB4C01">
              <w:rPr>
                <w:rFonts w:ascii="Times New Roman" w:hAnsi="Times New Roman" w:cs="Times New Roman"/>
                <w:bCs/>
                <w:sz w:val="28"/>
                <w:szCs w:val="28"/>
              </w:rPr>
              <w:t>Приложение 8</w:t>
            </w:r>
            <w:r w:rsidR="00FB4C01">
              <w:rPr>
                <w:rFonts w:ascii="Times New Roman" w:hAnsi="Times New Roman" w:cs="Times New Roman"/>
                <w:bCs/>
                <w:sz w:val="28"/>
                <w:szCs w:val="28"/>
              </w:rPr>
              <w:t>, Слайд № 26</w:t>
            </w:r>
            <w:r w:rsidRPr="00FB4C01">
              <w:rPr>
                <w:rFonts w:ascii="Times New Roman" w:hAnsi="Times New Roman" w:cs="Times New Roman"/>
                <w:bCs/>
                <w:sz w:val="28"/>
                <w:szCs w:val="28"/>
              </w:rPr>
              <w:t>)</w:t>
            </w:r>
            <w:r w:rsidR="00FB4C01">
              <w:rPr>
                <w:rFonts w:ascii="Times New Roman" w:hAnsi="Times New Roman" w:cs="Times New Roman"/>
                <w:bCs/>
                <w:sz w:val="28"/>
                <w:szCs w:val="28"/>
              </w:rPr>
              <w:t>.</w:t>
            </w:r>
          </w:p>
        </w:tc>
      </w:tr>
      <w:tr w:rsidR="00A06918" w:rsidTr="00535086">
        <w:tc>
          <w:tcPr>
            <w:tcW w:w="1844" w:type="dxa"/>
          </w:tcPr>
          <w:p w:rsidR="00A06918" w:rsidRPr="001D77EA" w:rsidRDefault="001D77EA" w:rsidP="001D77EA">
            <w:pPr>
              <w:pStyle w:val="a7"/>
              <w:ind w:left="0"/>
              <w:rPr>
                <w:rFonts w:ascii="Times New Roman" w:hAnsi="Times New Roman" w:cs="Times New Roman"/>
                <w:bCs/>
                <w:sz w:val="28"/>
                <w:szCs w:val="28"/>
              </w:rPr>
            </w:pPr>
            <w:r>
              <w:rPr>
                <w:rFonts w:ascii="Times New Roman" w:hAnsi="Times New Roman" w:cs="Times New Roman"/>
                <w:bCs/>
                <w:sz w:val="28"/>
                <w:szCs w:val="28"/>
              </w:rPr>
              <w:t>6.Заключительный этап.</w:t>
            </w:r>
          </w:p>
        </w:tc>
        <w:tc>
          <w:tcPr>
            <w:tcW w:w="2290" w:type="dxa"/>
          </w:tcPr>
          <w:p w:rsidR="00A06918" w:rsidRDefault="001D77EA" w:rsidP="00970E0A">
            <w:pPr>
              <w:pStyle w:val="a7"/>
              <w:ind w:left="0"/>
              <w:rPr>
                <w:rFonts w:ascii="Times New Roman" w:hAnsi="Times New Roman" w:cs="Times New Roman"/>
                <w:bCs/>
                <w:sz w:val="28"/>
                <w:szCs w:val="28"/>
              </w:rPr>
            </w:pPr>
            <w:r>
              <w:rPr>
                <w:rFonts w:ascii="Times New Roman" w:hAnsi="Times New Roman" w:cs="Times New Roman"/>
                <w:bCs/>
                <w:sz w:val="28"/>
                <w:szCs w:val="28"/>
              </w:rPr>
              <w:t>Подведение итогов урока.</w:t>
            </w:r>
            <w:r w:rsidR="00970E0A">
              <w:rPr>
                <w:rFonts w:ascii="Times New Roman" w:hAnsi="Times New Roman" w:cs="Times New Roman"/>
                <w:bCs/>
                <w:sz w:val="28"/>
                <w:szCs w:val="28"/>
              </w:rPr>
              <w:t xml:space="preserve"> Организация рефлексии у студентов.</w:t>
            </w:r>
          </w:p>
        </w:tc>
        <w:tc>
          <w:tcPr>
            <w:tcW w:w="2529" w:type="dxa"/>
            <w:gridSpan w:val="2"/>
          </w:tcPr>
          <w:p w:rsidR="00A06918" w:rsidRDefault="00970E0A" w:rsidP="00970E0A">
            <w:pPr>
              <w:pStyle w:val="a7"/>
              <w:ind w:left="0"/>
              <w:rPr>
                <w:rFonts w:ascii="Times New Roman" w:hAnsi="Times New Roman" w:cs="Times New Roman"/>
                <w:bCs/>
                <w:sz w:val="28"/>
                <w:szCs w:val="28"/>
              </w:rPr>
            </w:pPr>
            <w:r>
              <w:rPr>
                <w:rFonts w:ascii="Times New Roman" w:hAnsi="Times New Roman" w:cs="Times New Roman"/>
                <w:bCs/>
                <w:sz w:val="28"/>
                <w:szCs w:val="28"/>
              </w:rPr>
              <w:t>Подводит итоги, выставляет оценки. Диктует домашнее задание, раздает анкету.</w:t>
            </w:r>
          </w:p>
        </w:tc>
        <w:tc>
          <w:tcPr>
            <w:tcW w:w="1985" w:type="dxa"/>
          </w:tcPr>
          <w:p w:rsidR="00A06918" w:rsidRDefault="00970E0A" w:rsidP="00970E0A">
            <w:pPr>
              <w:pStyle w:val="a7"/>
              <w:ind w:left="0"/>
              <w:rPr>
                <w:rFonts w:ascii="Times New Roman" w:hAnsi="Times New Roman" w:cs="Times New Roman"/>
                <w:bCs/>
                <w:sz w:val="28"/>
                <w:szCs w:val="28"/>
              </w:rPr>
            </w:pPr>
            <w:r>
              <w:rPr>
                <w:rFonts w:ascii="Times New Roman" w:hAnsi="Times New Roman" w:cs="Times New Roman"/>
                <w:bCs/>
                <w:sz w:val="28"/>
                <w:szCs w:val="28"/>
              </w:rPr>
              <w:t>Записывают домашнее задание, отвечают на анкету, оценивая качество урока.</w:t>
            </w:r>
          </w:p>
        </w:tc>
        <w:tc>
          <w:tcPr>
            <w:tcW w:w="1134" w:type="dxa"/>
          </w:tcPr>
          <w:p w:rsidR="00A06918" w:rsidRDefault="00970E0A" w:rsidP="001D77EA">
            <w:pPr>
              <w:pStyle w:val="a7"/>
              <w:ind w:left="0"/>
              <w:rPr>
                <w:rFonts w:ascii="Times New Roman" w:hAnsi="Times New Roman" w:cs="Times New Roman"/>
                <w:bCs/>
                <w:sz w:val="28"/>
                <w:szCs w:val="28"/>
              </w:rPr>
            </w:pPr>
            <w:r>
              <w:rPr>
                <w:rFonts w:ascii="Times New Roman" w:hAnsi="Times New Roman" w:cs="Times New Roman"/>
                <w:bCs/>
                <w:sz w:val="28"/>
                <w:szCs w:val="28"/>
              </w:rPr>
              <w:t>5 мин.</w:t>
            </w:r>
          </w:p>
        </w:tc>
      </w:tr>
      <w:tr w:rsidR="00970E0A" w:rsidTr="00535086">
        <w:tc>
          <w:tcPr>
            <w:tcW w:w="9782" w:type="dxa"/>
            <w:gridSpan w:val="6"/>
          </w:tcPr>
          <w:p w:rsidR="00970E0A" w:rsidRDefault="00970E0A" w:rsidP="00970E0A">
            <w:pPr>
              <w:pStyle w:val="a7"/>
              <w:spacing w:line="360" w:lineRule="auto"/>
              <w:ind w:left="0"/>
              <w:rPr>
                <w:rFonts w:ascii="Times New Roman" w:hAnsi="Times New Roman" w:cs="Times New Roman"/>
                <w:bCs/>
                <w:sz w:val="28"/>
                <w:szCs w:val="28"/>
              </w:rPr>
            </w:pPr>
            <w:r>
              <w:rPr>
                <w:rFonts w:ascii="Times New Roman" w:hAnsi="Times New Roman" w:cs="Times New Roman"/>
                <w:bCs/>
                <w:sz w:val="28"/>
                <w:szCs w:val="28"/>
              </w:rPr>
              <w:t>Метод – фронтальный опрос.</w:t>
            </w:r>
          </w:p>
          <w:p w:rsidR="00970E0A" w:rsidRDefault="00970E0A" w:rsidP="00970E0A">
            <w:pPr>
              <w:pStyle w:val="a7"/>
              <w:spacing w:line="360" w:lineRule="auto"/>
              <w:ind w:left="0"/>
              <w:rPr>
                <w:rFonts w:ascii="Times New Roman" w:hAnsi="Times New Roman" w:cs="Times New Roman"/>
                <w:bCs/>
                <w:sz w:val="28"/>
                <w:szCs w:val="28"/>
              </w:rPr>
            </w:pPr>
            <w:r>
              <w:rPr>
                <w:rFonts w:ascii="Times New Roman" w:hAnsi="Times New Roman" w:cs="Times New Roman"/>
                <w:bCs/>
                <w:sz w:val="28"/>
                <w:szCs w:val="28"/>
              </w:rPr>
              <w:t>Методический прием – самостоятельная работа.</w:t>
            </w:r>
          </w:p>
          <w:p w:rsidR="00970E0A" w:rsidRDefault="00970E0A" w:rsidP="00970E0A">
            <w:pPr>
              <w:pStyle w:val="a7"/>
              <w:spacing w:line="360" w:lineRule="auto"/>
              <w:ind w:left="0"/>
              <w:rPr>
                <w:rFonts w:ascii="Times New Roman" w:hAnsi="Times New Roman" w:cs="Times New Roman"/>
                <w:bCs/>
                <w:sz w:val="28"/>
                <w:szCs w:val="28"/>
              </w:rPr>
            </w:pPr>
            <w:r>
              <w:rPr>
                <w:rFonts w:ascii="Times New Roman" w:hAnsi="Times New Roman" w:cs="Times New Roman"/>
                <w:bCs/>
                <w:sz w:val="28"/>
                <w:szCs w:val="28"/>
              </w:rPr>
              <w:t>Форма обучения – групповая деятельность.</w:t>
            </w:r>
          </w:p>
          <w:p w:rsidR="00970E0A" w:rsidRDefault="00970E0A" w:rsidP="00970E0A">
            <w:pPr>
              <w:pStyle w:val="a7"/>
              <w:spacing w:line="360" w:lineRule="auto"/>
              <w:ind w:left="0"/>
              <w:rPr>
                <w:rFonts w:ascii="Times New Roman" w:hAnsi="Times New Roman" w:cs="Times New Roman"/>
                <w:bCs/>
                <w:sz w:val="28"/>
                <w:szCs w:val="28"/>
              </w:rPr>
            </w:pPr>
            <w:r>
              <w:rPr>
                <w:rFonts w:ascii="Times New Roman" w:hAnsi="Times New Roman" w:cs="Times New Roman"/>
                <w:bCs/>
                <w:sz w:val="28"/>
                <w:szCs w:val="28"/>
              </w:rPr>
              <w:t xml:space="preserve">Средства обучения –  </w:t>
            </w:r>
            <w:r w:rsidR="00F42F6C">
              <w:rPr>
                <w:rFonts w:ascii="Times New Roman" w:hAnsi="Times New Roman" w:cs="Times New Roman"/>
                <w:bCs/>
                <w:sz w:val="28"/>
                <w:szCs w:val="28"/>
              </w:rPr>
              <w:t>анкета</w:t>
            </w:r>
            <w:r>
              <w:rPr>
                <w:rFonts w:ascii="Times New Roman" w:hAnsi="Times New Roman" w:cs="Times New Roman"/>
                <w:bCs/>
                <w:sz w:val="28"/>
                <w:szCs w:val="28"/>
              </w:rPr>
              <w:t>.</w:t>
            </w:r>
          </w:p>
          <w:p w:rsidR="00FB4C01" w:rsidRPr="00FB4C01" w:rsidRDefault="00FB4C01" w:rsidP="00FB4C01">
            <w:pPr>
              <w:pStyle w:val="a7"/>
              <w:spacing w:line="360" w:lineRule="auto"/>
              <w:ind w:left="34" w:firstLine="709"/>
              <w:jc w:val="both"/>
              <w:rPr>
                <w:rFonts w:ascii="Times New Roman" w:hAnsi="Times New Roman" w:cs="Times New Roman"/>
                <w:bCs/>
                <w:sz w:val="28"/>
                <w:szCs w:val="28"/>
              </w:rPr>
            </w:pPr>
            <w:r w:rsidRPr="00FB4C01">
              <w:rPr>
                <w:rFonts w:ascii="Times New Roman" w:hAnsi="Times New Roman" w:cs="Times New Roman"/>
                <w:bCs/>
                <w:sz w:val="28"/>
                <w:szCs w:val="28"/>
              </w:rPr>
              <w:t xml:space="preserve">На заключительной стадии урока </w:t>
            </w:r>
            <w:r>
              <w:rPr>
                <w:rFonts w:ascii="Times New Roman" w:hAnsi="Times New Roman" w:cs="Times New Roman"/>
                <w:bCs/>
                <w:sz w:val="28"/>
                <w:szCs w:val="28"/>
              </w:rPr>
              <w:t>преподаватель</w:t>
            </w:r>
            <w:r w:rsidRPr="00FB4C01">
              <w:rPr>
                <w:rFonts w:ascii="Times New Roman" w:hAnsi="Times New Roman" w:cs="Times New Roman"/>
                <w:bCs/>
                <w:sz w:val="28"/>
                <w:szCs w:val="28"/>
              </w:rPr>
              <w:t xml:space="preserve"> анализиру</w:t>
            </w:r>
            <w:r>
              <w:rPr>
                <w:rFonts w:ascii="Times New Roman" w:hAnsi="Times New Roman" w:cs="Times New Roman"/>
                <w:bCs/>
                <w:sz w:val="28"/>
                <w:szCs w:val="28"/>
              </w:rPr>
              <w:t>е</w:t>
            </w:r>
            <w:r w:rsidRPr="00FB4C01">
              <w:rPr>
                <w:rFonts w:ascii="Times New Roman" w:hAnsi="Times New Roman" w:cs="Times New Roman"/>
                <w:bCs/>
                <w:sz w:val="28"/>
                <w:szCs w:val="28"/>
              </w:rPr>
              <w:t>т и оценива</w:t>
            </w:r>
            <w:r>
              <w:rPr>
                <w:rFonts w:ascii="Times New Roman" w:hAnsi="Times New Roman" w:cs="Times New Roman"/>
                <w:bCs/>
                <w:sz w:val="28"/>
                <w:szCs w:val="28"/>
              </w:rPr>
              <w:t>е</w:t>
            </w:r>
            <w:r w:rsidRPr="00FB4C01">
              <w:rPr>
                <w:rFonts w:ascii="Times New Roman" w:hAnsi="Times New Roman" w:cs="Times New Roman"/>
                <w:bCs/>
                <w:sz w:val="28"/>
                <w:szCs w:val="28"/>
              </w:rPr>
              <w:t>т работу студентов</w:t>
            </w:r>
            <w:r>
              <w:rPr>
                <w:rFonts w:ascii="Times New Roman" w:hAnsi="Times New Roman" w:cs="Times New Roman"/>
                <w:bCs/>
                <w:sz w:val="28"/>
                <w:szCs w:val="28"/>
              </w:rPr>
              <w:t>, выставляя оценки в журнал.</w:t>
            </w:r>
          </w:p>
          <w:p w:rsidR="00FB4C01" w:rsidRPr="00BC5F77" w:rsidRDefault="00FB4C01" w:rsidP="00BC5F77">
            <w:pPr>
              <w:pStyle w:val="a7"/>
              <w:spacing w:line="360" w:lineRule="auto"/>
              <w:ind w:left="34" w:firstLine="709"/>
              <w:jc w:val="both"/>
              <w:rPr>
                <w:rFonts w:ascii="Times New Roman" w:hAnsi="Times New Roman" w:cs="Times New Roman"/>
                <w:bCs/>
                <w:sz w:val="28"/>
                <w:szCs w:val="28"/>
              </w:rPr>
            </w:pPr>
            <w:r w:rsidRPr="00FB4C01">
              <w:rPr>
                <w:rFonts w:ascii="Times New Roman" w:hAnsi="Times New Roman" w:cs="Times New Roman"/>
                <w:bCs/>
                <w:sz w:val="28"/>
                <w:szCs w:val="28"/>
              </w:rPr>
              <w:t>Отмечают общие ошибки при ответах студентов и как их</w:t>
            </w:r>
            <w:r w:rsidR="00BC5F77">
              <w:rPr>
                <w:rFonts w:ascii="Times New Roman" w:hAnsi="Times New Roman" w:cs="Times New Roman"/>
                <w:bCs/>
                <w:sz w:val="28"/>
                <w:szCs w:val="28"/>
              </w:rPr>
              <w:t xml:space="preserve"> компенсировать в будущем. </w:t>
            </w:r>
            <w:r w:rsidRPr="00BC5F77">
              <w:rPr>
                <w:rFonts w:ascii="Times New Roman" w:hAnsi="Times New Roman" w:cs="Times New Roman"/>
                <w:bCs/>
                <w:sz w:val="28"/>
                <w:szCs w:val="28"/>
              </w:rPr>
              <w:t>Отмеча</w:t>
            </w:r>
            <w:r w:rsidR="00BC5F77">
              <w:rPr>
                <w:rFonts w:ascii="Times New Roman" w:hAnsi="Times New Roman" w:cs="Times New Roman"/>
                <w:bCs/>
                <w:sz w:val="28"/>
                <w:szCs w:val="28"/>
              </w:rPr>
              <w:t>е</w:t>
            </w:r>
            <w:r w:rsidRPr="00BC5F77">
              <w:rPr>
                <w:rFonts w:ascii="Times New Roman" w:hAnsi="Times New Roman" w:cs="Times New Roman"/>
                <w:bCs/>
                <w:sz w:val="28"/>
                <w:szCs w:val="28"/>
              </w:rPr>
              <w:t>т активность отдельных студентов</w:t>
            </w:r>
            <w:r w:rsidR="00BC5F77">
              <w:rPr>
                <w:rFonts w:ascii="Times New Roman" w:hAnsi="Times New Roman" w:cs="Times New Roman"/>
                <w:bCs/>
                <w:sz w:val="28"/>
                <w:szCs w:val="28"/>
              </w:rPr>
              <w:t xml:space="preserve">. </w:t>
            </w:r>
            <w:r w:rsidRPr="00BC5F77">
              <w:rPr>
                <w:rFonts w:ascii="Times New Roman" w:hAnsi="Times New Roman" w:cs="Times New Roman"/>
                <w:bCs/>
                <w:sz w:val="28"/>
                <w:szCs w:val="28"/>
              </w:rPr>
              <w:t>Выда</w:t>
            </w:r>
            <w:r w:rsidR="00BC5F77">
              <w:rPr>
                <w:rFonts w:ascii="Times New Roman" w:hAnsi="Times New Roman" w:cs="Times New Roman"/>
                <w:bCs/>
                <w:sz w:val="28"/>
                <w:szCs w:val="28"/>
              </w:rPr>
              <w:t>е</w:t>
            </w:r>
            <w:r w:rsidRPr="00BC5F77">
              <w:rPr>
                <w:rFonts w:ascii="Times New Roman" w:hAnsi="Times New Roman" w:cs="Times New Roman"/>
                <w:bCs/>
                <w:sz w:val="28"/>
                <w:szCs w:val="28"/>
              </w:rPr>
              <w:t xml:space="preserve">т домашнее </w:t>
            </w:r>
            <w:proofErr w:type="spellStart"/>
            <w:r w:rsidRPr="00BC5F77">
              <w:rPr>
                <w:rFonts w:ascii="Times New Roman" w:hAnsi="Times New Roman" w:cs="Times New Roman"/>
                <w:bCs/>
                <w:sz w:val="28"/>
                <w:szCs w:val="28"/>
              </w:rPr>
              <w:t>задание</w:t>
            </w:r>
            <w:proofErr w:type="gramStart"/>
            <w:r w:rsidR="00BC5F77">
              <w:rPr>
                <w:rFonts w:ascii="Times New Roman" w:hAnsi="Times New Roman" w:cs="Times New Roman"/>
                <w:bCs/>
                <w:sz w:val="28"/>
                <w:szCs w:val="28"/>
              </w:rPr>
              <w:t>:В</w:t>
            </w:r>
            <w:proofErr w:type="spellEnd"/>
            <w:proofErr w:type="gramEnd"/>
            <w:r w:rsidR="00BC5F77">
              <w:rPr>
                <w:rFonts w:ascii="Times New Roman" w:hAnsi="Times New Roman" w:cs="Times New Roman"/>
                <w:bCs/>
                <w:sz w:val="28"/>
                <w:szCs w:val="28"/>
              </w:rPr>
              <w:t>. А. Родичев, стр. 243-255.</w:t>
            </w:r>
          </w:p>
          <w:p w:rsidR="004E0721" w:rsidRDefault="00FB4C01" w:rsidP="00FB4C01">
            <w:pPr>
              <w:pStyle w:val="a7"/>
              <w:spacing w:line="360" w:lineRule="auto"/>
              <w:ind w:left="34" w:firstLine="709"/>
              <w:jc w:val="both"/>
              <w:rPr>
                <w:rFonts w:ascii="Times New Roman" w:hAnsi="Times New Roman" w:cs="Times New Roman"/>
                <w:bCs/>
                <w:sz w:val="28"/>
                <w:szCs w:val="28"/>
              </w:rPr>
            </w:pPr>
            <w:r w:rsidRPr="00FB4C01">
              <w:rPr>
                <w:rFonts w:ascii="Times New Roman" w:hAnsi="Times New Roman" w:cs="Times New Roman"/>
                <w:bCs/>
                <w:sz w:val="28"/>
                <w:szCs w:val="28"/>
              </w:rPr>
              <w:lastRenderedPageBreak/>
              <w:t xml:space="preserve">Для тех студентов, кто желает исправить оценки предлагается </w:t>
            </w:r>
          </w:p>
          <w:p w:rsidR="00FB4C01" w:rsidRPr="00FB4C01" w:rsidRDefault="00FB4C01" w:rsidP="004E0721">
            <w:pPr>
              <w:pStyle w:val="a7"/>
              <w:spacing w:line="360" w:lineRule="auto"/>
              <w:ind w:left="34"/>
              <w:jc w:val="both"/>
              <w:rPr>
                <w:rFonts w:ascii="Times New Roman" w:hAnsi="Times New Roman" w:cs="Times New Roman"/>
                <w:b/>
                <w:bCs/>
                <w:sz w:val="28"/>
                <w:szCs w:val="28"/>
              </w:rPr>
            </w:pPr>
            <w:r w:rsidRPr="00FB4C01">
              <w:rPr>
                <w:rFonts w:ascii="Times New Roman" w:hAnsi="Times New Roman" w:cs="Times New Roman"/>
                <w:bCs/>
                <w:sz w:val="28"/>
                <w:szCs w:val="28"/>
              </w:rPr>
              <w:t xml:space="preserve">подготовить кроссворд по теме: </w:t>
            </w:r>
            <w:r w:rsidRPr="00FB4C01">
              <w:rPr>
                <w:rFonts w:ascii="Times New Roman" w:hAnsi="Times New Roman" w:cs="Times New Roman"/>
                <w:b/>
                <w:bCs/>
                <w:sz w:val="28"/>
                <w:szCs w:val="28"/>
              </w:rPr>
              <w:t>«</w:t>
            </w:r>
            <w:r w:rsidRPr="00FB4C01">
              <w:rPr>
                <w:rFonts w:ascii="Times New Roman" w:hAnsi="Times New Roman" w:cs="Times New Roman"/>
                <w:bCs/>
                <w:sz w:val="28"/>
                <w:szCs w:val="28"/>
              </w:rPr>
              <w:t>Назначение, устройство, работа и ТО АКБ</w:t>
            </w:r>
            <w:r w:rsidRPr="00FB4C01">
              <w:rPr>
                <w:rFonts w:ascii="Times New Roman" w:hAnsi="Times New Roman" w:cs="Times New Roman"/>
                <w:b/>
                <w:bCs/>
                <w:sz w:val="28"/>
                <w:szCs w:val="28"/>
              </w:rPr>
              <w:t xml:space="preserve">». </w:t>
            </w:r>
            <w:r w:rsidRPr="00FB4C01">
              <w:rPr>
                <w:rFonts w:ascii="Times New Roman" w:hAnsi="Times New Roman" w:cs="Times New Roman"/>
                <w:bCs/>
                <w:sz w:val="28"/>
                <w:szCs w:val="28"/>
              </w:rPr>
              <w:t>Кроссворд оценивается по следующим показателям: из 6 вопросов – «3»; из 12 вопросов – «4»; из 18 вопросов – «5»</w:t>
            </w:r>
          </w:p>
          <w:p w:rsidR="00F42F6C" w:rsidRPr="00F42F6C" w:rsidRDefault="00FB4C01" w:rsidP="00BC5F77">
            <w:pPr>
              <w:pStyle w:val="a7"/>
              <w:spacing w:line="360" w:lineRule="auto"/>
              <w:ind w:left="34" w:firstLine="709"/>
              <w:jc w:val="both"/>
              <w:rPr>
                <w:rFonts w:ascii="Times New Roman" w:hAnsi="Times New Roman" w:cs="Times New Roman"/>
                <w:bCs/>
                <w:sz w:val="28"/>
                <w:szCs w:val="28"/>
              </w:rPr>
            </w:pPr>
            <w:r w:rsidRPr="00FB4C01">
              <w:rPr>
                <w:rFonts w:ascii="Times New Roman" w:hAnsi="Times New Roman" w:cs="Times New Roman"/>
                <w:b/>
                <w:bCs/>
                <w:sz w:val="28"/>
                <w:szCs w:val="28"/>
                <w:u w:val="single"/>
              </w:rPr>
              <w:t>Преподаватель:</w:t>
            </w:r>
            <w:r w:rsidRPr="00FB4C01">
              <w:rPr>
                <w:rFonts w:ascii="Times New Roman" w:hAnsi="Times New Roman" w:cs="Times New Roman"/>
                <w:bCs/>
                <w:sz w:val="28"/>
                <w:szCs w:val="28"/>
              </w:rPr>
              <w:t xml:space="preserve"> Ребята, всем спасибо за урок. </w:t>
            </w:r>
            <w:r w:rsidR="00F42F6C" w:rsidRPr="00F42F6C">
              <w:rPr>
                <w:rFonts w:ascii="Times New Roman" w:hAnsi="Times New Roman" w:cs="Times New Roman"/>
                <w:bCs/>
                <w:sz w:val="28"/>
                <w:szCs w:val="28"/>
              </w:rPr>
              <w:t>Разрешите отнять у вас пару минут для того чтобы узнать ваше отношение к проведению сегодняшнего урока. Для этого вам необходимо прочитать фразу в левой части таблицы и подчеркнуть в правой части ваше отношение к уроку.</w:t>
            </w:r>
            <w:r w:rsidR="00B557CB">
              <w:rPr>
                <w:rFonts w:ascii="Times New Roman" w:hAnsi="Times New Roman" w:cs="Times New Roman"/>
                <w:bCs/>
                <w:sz w:val="28"/>
                <w:szCs w:val="28"/>
              </w:rPr>
              <w:t xml:space="preserve"> Раздаются листы с анкетами для каждого студента.</w:t>
            </w:r>
            <w:r w:rsidR="00BC5F77">
              <w:rPr>
                <w:rFonts w:ascii="Times New Roman" w:hAnsi="Times New Roman" w:cs="Times New Roman"/>
                <w:bCs/>
                <w:sz w:val="28"/>
                <w:szCs w:val="28"/>
              </w:rPr>
              <w:t xml:space="preserve"> (Приложение </w:t>
            </w:r>
            <w:r w:rsidR="000E5538">
              <w:rPr>
                <w:rFonts w:ascii="Times New Roman" w:hAnsi="Times New Roman" w:cs="Times New Roman"/>
                <w:bCs/>
                <w:sz w:val="28"/>
                <w:szCs w:val="28"/>
              </w:rPr>
              <w:t>3</w:t>
            </w:r>
            <w:r w:rsidR="00BC5F77">
              <w:rPr>
                <w:rFonts w:ascii="Times New Roman" w:hAnsi="Times New Roman" w:cs="Times New Roman"/>
                <w:bCs/>
                <w:sz w:val="28"/>
                <w:szCs w:val="28"/>
              </w:rPr>
              <w:t>)</w:t>
            </w:r>
          </w:p>
          <w:p w:rsidR="00970E0A" w:rsidRPr="00F42F6C" w:rsidRDefault="00F42F6C" w:rsidP="00F42F6C">
            <w:pPr>
              <w:pStyle w:val="a7"/>
              <w:spacing w:line="360" w:lineRule="auto"/>
              <w:jc w:val="center"/>
              <w:rPr>
                <w:rFonts w:ascii="Times New Roman" w:hAnsi="Times New Roman" w:cs="Times New Roman"/>
                <w:b/>
                <w:bCs/>
                <w:sz w:val="28"/>
                <w:szCs w:val="28"/>
              </w:rPr>
            </w:pPr>
            <w:r w:rsidRPr="00F42F6C">
              <w:rPr>
                <w:rFonts w:ascii="Times New Roman" w:hAnsi="Times New Roman" w:cs="Times New Roman"/>
                <w:b/>
                <w:bCs/>
                <w:sz w:val="28"/>
                <w:szCs w:val="28"/>
              </w:rPr>
              <w:t>Вопросы анкеты</w:t>
            </w: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1"/>
              <w:gridCol w:w="5341"/>
            </w:tblGrid>
            <w:tr w:rsidR="00970E0A" w:rsidRPr="00970E0A" w:rsidTr="00970E0A">
              <w:tc>
                <w:tcPr>
                  <w:tcW w:w="5341" w:type="dxa"/>
                </w:tcPr>
                <w:p w:rsidR="00970E0A" w:rsidRPr="00970E0A" w:rsidRDefault="00970E0A" w:rsidP="002C116A">
                  <w:pPr>
                    <w:jc w:val="both"/>
                    <w:rPr>
                      <w:rFonts w:ascii="Times New Roman" w:hAnsi="Times New Roman" w:cs="Times New Roman"/>
                      <w:iCs/>
                      <w:sz w:val="28"/>
                      <w:szCs w:val="28"/>
                    </w:rPr>
                  </w:pPr>
                  <w:r w:rsidRPr="00970E0A">
                    <w:rPr>
                      <w:rFonts w:ascii="Times New Roman" w:hAnsi="Times New Roman" w:cs="Times New Roman"/>
                      <w:iCs/>
                      <w:sz w:val="28"/>
                      <w:szCs w:val="28"/>
                    </w:rPr>
                    <w:t>На уроке я работал…</w:t>
                  </w:r>
                </w:p>
              </w:tc>
              <w:tc>
                <w:tcPr>
                  <w:tcW w:w="5341" w:type="dxa"/>
                </w:tcPr>
                <w:p w:rsidR="00970E0A" w:rsidRPr="00970E0A" w:rsidRDefault="00970E0A" w:rsidP="002C116A">
                  <w:pPr>
                    <w:jc w:val="both"/>
                    <w:rPr>
                      <w:rFonts w:ascii="Times New Roman" w:hAnsi="Times New Roman" w:cs="Times New Roman"/>
                      <w:iCs/>
                      <w:sz w:val="28"/>
                      <w:szCs w:val="28"/>
                    </w:rPr>
                  </w:pPr>
                  <w:r w:rsidRPr="00970E0A">
                    <w:rPr>
                      <w:rFonts w:ascii="Times New Roman" w:hAnsi="Times New Roman" w:cs="Times New Roman"/>
                      <w:iCs/>
                      <w:sz w:val="28"/>
                      <w:szCs w:val="28"/>
                    </w:rPr>
                    <w:t>активно / пассивно</w:t>
                  </w:r>
                </w:p>
              </w:tc>
            </w:tr>
            <w:tr w:rsidR="00970E0A" w:rsidRPr="00970E0A" w:rsidTr="00970E0A">
              <w:tc>
                <w:tcPr>
                  <w:tcW w:w="5341" w:type="dxa"/>
                </w:tcPr>
                <w:p w:rsidR="00970E0A" w:rsidRPr="00970E0A" w:rsidRDefault="00970E0A" w:rsidP="002C116A">
                  <w:pPr>
                    <w:jc w:val="both"/>
                    <w:rPr>
                      <w:rFonts w:ascii="Times New Roman" w:hAnsi="Times New Roman" w:cs="Times New Roman"/>
                      <w:iCs/>
                      <w:sz w:val="28"/>
                      <w:szCs w:val="28"/>
                    </w:rPr>
                  </w:pPr>
                  <w:r w:rsidRPr="00970E0A">
                    <w:rPr>
                      <w:rFonts w:ascii="Times New Roman" w:hAnsi="Times New Roman" w:cs="Times New Roman"/>
                      <w:iCs/>
                      <w:sz w:val="28"/>
                      <w:szCs w:val="28"/>
                    </w:rPr>
                    <w:t>Своей работой на уроке я…</w:t>
                  </w:r>
                </w:p>
              </w:tc>
              <w:tc>
                <w:tcPr>
                  <w:tcW w:w="5341" w:type="dxa"/>
                </w:tcPr>
                <w:p w:rsidR="00970E0A" w:rsidRPr="00970E0A" w:rsidRDefault="00970E0A" w:rsidP="002C116A">
                  <w:pPr>
                    <w:jc w:val="both"/>
                    <w:rPr>
                      <w:rFonts w:ascii="Times New Roman" w:hAnsi="Times New Roman" w:cs="Times New Roman"/>
                      <w:iCs/>
                      <w:sz w:val="28"/>
                      <w:szCs w:val="28"/>
                    </w:rPr>
                  </w:pPr>
                  <w:proofErr w:type="gramStart"/>
                  <w:r w:rsidRPr="00970E0A">
                    <w:rPr>
                      <w:rFonts w:ascii="Times New Roman" w:hAnsi="Times New Roman" w:cs="Times New Roman"/>
                      <w:iCs/>
                      <w:sz w:val="28"/>
                      <w:szCs w:val="28"/>
                    </w:rPr>
                    <w:t>доволен</w:t>
                  </w:r>
                  <w:proofErr w:type="gramEnd"/>
                  <w:r w:rsidRPr="00970E0A">
                    <w:rPr>
                      <w:rFonts w:ascii="Times New Roman" w:hAnsi="Times New Roman" w:cs="Times New Roman"/>
                      <w:iCs/>
                      <w:sz w:val="28"/>
                      <w:szCs w:val="28"/>
                    </w:rPr>
                    <w:t xml:space="preserve"> / не доволен</w:t>
                  </w:r>
                </w:p>
              </w:tc>
            </w:tr>
            <w:tr w:rsidR="00970E0A" w:rsidRPr="00970E0A" w:rsidTr="00970E0A">
              <w:tc>
                <w:tcPr>
                  <w:tcW w:w="5341" w:type="dxa"/>
                </w:tcPr>
                <w:p w:rsidR="00970E0A" w:rsidRPr="00970E0A" w:rsidRDefault="00970E0A" w:rsidP="002C116A">
                  <w:pPr>
                    <w:jc w:val="both"/>
                    <w:rPr>
                      <w:rFonts w:ascii="Times New Roman" w:hAnsi="Times New Roman" w:cs="Times New Roman"/>
                      <w:iCs/>
                      <w:sz w:val="28"/>
                      <w:szCs w:val="28"/>
                    </w:rPr>
                  </w:pPr>
                  <w:r w:rsidRPr="00970E0A">
                    <w:rPr>
                      <w:rFonts w:ascii="Times New Roman" w:hAnsi="Times New Roman" w:cs="Times New Roman"/>
                      <w:iCs/>
                      <w:sz w:val="28"/>
                      <w:szCs w:val="28"/>
                    </w:rPr>
                    <w:t>За урок я…</w:t>
                  </w:r>
                </w:p>
              </w:tc>
              <w:tc>
                <w:tcPr>
                  <w:tcW w:w="5341" w:type="dxa"/>
                </w:tcPr>
                <w:p w:rsidR="00970E0A" w:rsidRPr="00970E0A" w:rsidRDefault="00970E0A" w:rsidP="002C116A">
                  <w:pPr>
                    <w:jc w:val="both"/>
                    <w:rPr>
                      <w:rFonts w:ascii="Times New Roman" w:hAnsi="Times New Roman" w:cs="Times New Roman"/>
                      <w:iCs/>
                      <w:sz w:val="28"/>
                      <w:szCs w:val="28"/>
                    </w:rPr>
                  </w:pPr>
                  <w:r w:rsidRPr="00970E0A">
                    <w:rPr>
                      <w:rFonts w:ascii="Times New Roman" w:hAnsi="Times New Roman" w:cs="Times New Roman"/>
                      <w:iCs/>
                      <w:sz w:val="28"/>
                      <w:szCs w:val="28"/>
                    </w:rPr>
                    <w:t xml:space="preserve">не устал / </w:t>
                  </w:r>
                  <w:proofErr w:type="gramStart"/>
                  <w:r w:rsidRPr="00970E0A">
                    <w:rPr>
                      <w:rFonts w:ascii="Times New Roman" w:hAnsi="Times New Roman" w:cs="Times New Roman"/>
                      <w:iCs/>
                      <w:sz w:val="28"/>
                      <w:szCs w:val="28"/>
                    </w:rPr>
                    <w:t>устал</w:t>
                  </w:r>
                  <w:proofErr w:type="gramEnd"/>
                </w:p>
              </w:tc>
            </w:tr>
            <w:tr w:rsidR="00970E0A" w:rsidRPr="00970E0A" w:rsidTr="00970E0A">
              <w:tc>
                <w:tcPr>
                  <w:tcW w:w="5341" w:type="dxa"/>
                </w:tcPr>
                <w:p w:rsidR="00970E0A" w:rsidRPr="00970E0A" w:rsidRDefault="00970E0A" w:rsidP="002C116A">
                  <w:pPr>
                    <w:jc w:val="both"/>
                    <w:rPr>
                      <w:rFonts w:ascii="Times New Roman" w:hAnsi="Times New Roman" w:cs="Times New Roman"/>
                      <w:iCs/>
                      <w:sz w:val="28"/>
                      <w:szCs w:val="28"/>
                    </w:rPr>
                  </w:pPr>
                  <w:r w:rsidRPr="00970E0A">
                    <w:rPr>
                      <w:rFonts w:ascii="Times New Roman" w:hAnsi="Times New Roman" w:cs="Times New Roman"/>
                      <w:iCs/>
                      <w:sz w:val="28"/>
                      <w:szCs w:val="28"/>
                    </w:rPr>
                    <w:t>Мое настроение…</w:t>
                  </w:r>
                </w:p>
              </w:tc>
              <w:tc>
                <w:tcPr>
                  <w:tcW w:w="5341" w:type="dxa"/>
                </w:tcPr>
                <w:p w:rsidR="00970E0A" w:rsidRPr="00970E0A" w:rsidRDefault="00970E0A" w:rsidP="002C116A">
                  <w:pPr>
                    <w:jc w:val="both"/>
                    <w:rPr>
                      <w:rFonts w:ascii="Times New Roman" w:hAnsi="Times New Roman" w:cs="Times New Roman"/>
                      <w:iCs/>
                      <w:sz w:val="28"/>
                      <w:szCs w:val="28"/>
                    </w:rPr>
                  </w:pPr>
                  <w:proofErr w:type="gramStart"/>
                  <w:r w:rsidRPr="00970E0A">
                    <w:rPr>
                      <w:rFonts w:ascii="Times New Roman" w:hAnsi="Times New Roman" w:cs="Times New Roman"/>
                      <w:iCs/>
                      <w:sz w:val="28"/>
                      <w:szCs w:val="28"/>
                    </w:rPr>
                    <w:t>стало лучше / стало</w:t>
                  </w:r>
                  <w:proofErr w:type="gramEnd"/>
                  <w:r w:rsidRPr="00970E0A">
                    <w:rPr>
                      <w:rFonts w:ascii="Times New Roman" w:hAnsi="Times New Roman" w:cs="Times New Roman"/>
                      <w:iCs/>
                      <w:sz w:val="28"/>
                      <w:szCs w:val="28"/>
                    </w:rPr>
                    <w:t xml:space="preserve"> хуже</w:t>
                  </w:r>
                </w:p>
              </w:tc>
            </w:tr>
            <w:tr w:rsidR="00970E0A" w:rsidRPr="00970E0A" w:rsidTr="00970E0A">
              <w:tc>
                <w:tcPr>
                  <w:tcW w:w="5341" w:type="dxa"/>
                </w:tcPr>
                <w:p w:rsidR="00970E0A" w:rsidRPr="00970E0A" w:rsidRDefault="00970E0A" w:rsidP="002C116A">
                  <w:pPr>
                    <w:jc w:val="both"/>
                    <w:rPr>
                      <w:rFonts w:ascii="Times New Roman" w:hAnsi="Times New Roman" w:cs="Times New Roman"/>
                      <w:iCs/>
                      <w:sz w:val="28"/>
                      <w:szCs w:val="28"/>
                    </w:rPr>
                  </w:pPr>
                  <w:r w:rsidRPr="00970E0A">
                    <w:rPr>
                      <w:rFonts w:ascii="Times New Roman" w:hAnsi="Times New Roman" w:cs="Times New Roman"/>
                      <w:iCs/>
                      <w:sz w:val="28"/>
                      <w:szCs w:val="28"/>
                    </w:rPr>
                    <w:t>Материал урока мне был…</w:t>
                  </w:r>
                </w:p>
              </w:tc>
              <w:tc>
                <w:tcPr>
                  <w:tcW w:w="5341" w:type="dxa"/>
                </w:tcPr>
                <w:p w:rsidR="00970E0A" w:rsidRPr="00970E0A" w:rsidRDefault="00970E0A" w:rsidP="002C116A">
                  <w:pPr>
                    <w:jc w:val="both"/>
                    <w:rPr>
                      <w:rFonts w:ascii="Times New Roman" w:hAnsi="Times New Roman" w:cs="Times New Roman"/>
                      <w:iCs/>
                      <w:sz w:val="28"/>
                      <w:szCs w:val="28"/>
                    </w:rPr>
                  </w:pPr>
                  <w:proofErr w:type="gramStart"/>
                  <w:r w:rsidRPr="00970E0A">
                    <w:rPr>
                      <w:rFonts w:ascii="Times New Roman" w:hAnsi="Times New Roman" w:cs="Times New Roman"/>
                      <w:iCs/>
                      <w:sz w:val="28"/>
                      <w:szCs w:val="28"/>
                    </w:rPr>
                    <w:t>понятен</w:t>
                  </w:r>
                  <w:proofErr w:type="gramEnd"/>
                  <w:r w:rsidRPr="00970E0A">
                    <w:rPr>
                      <w:rFonts w:ascii="Times New Roman" w:hAnsi="Times New Roman" w:cs="Times New Roman"/>
                      <w:iCs/>
                      <w:sz w:val="28"/>
                      <w:szCs w:val="28"/>
                    </w:rPr>
                    <w:t xml:space="preserve"> / не понятен</w:t>
                  </w:r>
                </w:p>
              </w:tc>
            </w:tr>
            <w:tr w:rsidR="00970E0A" w:rsidRPr="00970E0A" w:rsidTr="00970E0A">
              <w:tc>
                <w:tcPr>
                  <w:tcW w:w="5341" w:type="dxa"/>
                </w:tcPr>
                <w:p w:rsidR="00970E0A" w:rsidRPr="00970E0A" w:rsidRDefault="00970E0A" w:rsidP="002C116A">
                  <w:pPr>
                    <w:jc w:val="both"/>
                    <w:rPr>
                      <w:rFonts w:ascii="Times New Roman" w:hAnsi="Times New Roman" w:cs="Times New Roman"/>
                      <w:iCs/>
                      <w:sz w:val="28"/>
                      <w:szCs w:val="28"/>
                    </w:rPr>
                  </w:pPr>
                  <w:r w:rsidRPr="00970E0A">
                    <w:rPr>
                      <w:rFonts w:ascii="Times New Roman" w:hAnsi="Times New Roman" w:cs="Times New Roman"/>
                      <w:iCs/>
                      <w:sz w:val="28"/>
                      <w:szCs w:val="28"/>
                    </w:rPr>
                    <w:t>Домашнее задание мне кажется…</w:t>
                  </w:r>
                </w:p>
              </w:tc>
              <w:tc>
                <w:tcPr>
                  <w:tcW w:w="5341" w:type="dxa"/>
                </w:tcPr>
                <w:p w:rsidR="00970E0A" w:rsidRPr="00970E0A" w:rsidRDefault="00970E0A" w:rsidP="002C116A">
                  <w:pPr>
                    <w:jc w:val="both"/>
                    <w:rPr>
                      <w:rFonts w:ascii="Times New Roman" w:hAnsi="Times New Roman" w:cs="Times New Roman"/>
                      <w:iCs/>
                      <w:sz w:val="28"/>
                      <w:szCs w:val="28"/>
                    </w:rPr>
                  </w:pPr>
                  <w:r w:rsidRPr="00970E0A">
                    <w:rPr>
                      <w:rFonts w:ascii="Times New Roman" w:hAnsi="Times New Roman" w:cs="Times New Roman"/>
                      <w:iCs/>
                      <w:sz w:val="28"/>
                      <w:szCs w:val="28"/>
                    </w:rPr>
                    <w:t>интересным / скучным</w:t>
                  </w:r>
                </w:p>
                <w:p w:rsidR="00970E0A" w:rsidRPr="00970E0A" w:rsidRDefault="00970E0A" w:rsidP="002C116A">
                  <w:pPr>
                    <w:jc w:val="both"/>
                    <w:rPr>
                      <w:rFonts w:ascii="Times New Roman" w:hAnsi="Times New Roman" w:cs="Times New Roman"/>
                      <w:iCs/>
                      <w:sz w:val="28"/>
                      <w:szCs w:val="28"/>
                    </w:rPr>
                  </w:pPr>
                  <w:r w:rsidRPr="00970E0A">
                    <w:rPr>
                      <w:rFonts w:ascii="Times New Roman" w:hAnsi="Times New Roman" w:cs="Times New Roman"/>
                      <w:iCs/>
                      <w:sz w:val="28"/>
                      <w:szCs w:val="28"/>
                    </w:rPr>
                    <w:t>легким / трудным</w:t>
                  </w:r>
                </w:p>
                <w:p w:rsidR="00970E0A" w:rsidRPr="00970E0A" w:rsidRDefault="00970E0A" w:rsidP="002C116A">
                  <w:pPr>
                    <w:jc w:val="both"/>
                    <w:rPr>
                      <w:rFonts w:ascii="Times New Roman" w:hAnsi="Times New Roman" w:cs="Times New Roman"/>
                      <w:iCs/>
                      <w:sz w:val="28"/>
                      <w:szCs w:val="28"/>
                    </w:rPr>
                  </w:pPr>
                  <w:r w:rsidRPr="00970E0A">
                    <w:rPr>
                      <w:rFonts w:ascii="Times New Roman" w:hAnsi="Times New Roman" w:cs="Times New Roman"/>
                      <w:iCs/>
                      <w:sz w:val="28"/>
                      <w:szCs w:val="28"/>
                    </w:rPr>
                    <w:t>полезен / бесполезен</w:t>
                  </w:r>
                </w:p>
              </w:tc>
            </w:tr>
            <w:tr w:rsidR="00970E0A" w:rsidRPr="00970E0A" w:rsidTr="00970E0A">
              <w:tc>
                <w:tcPr>
                  <w:tcW w:w="5341" w:type="dxa"/>
                </w:tcPr>
                <w:p w:rsidR="00970E0A" w:rsidRPr="00970E0A" w:rsidRDefault="00970E0A" w:rsidP="002C116A">
                  <w:pPr>
                    <w:jc w:val="both"/>
                    <w:rPr>
                      <w:rFonts w:ascii="Times New Roman" w:hAnsi="Times New Roman" w:cs="Times New Roman"/>
                      <w:iCs/>
                      <w:sz w:val="28"/>
                      <w:szCs w:val="28"/>
                    </w:rPr>
                  </w:pPr>
                  <w:r w:rsidRPr="00970E0A">
                    <w:rPr>
                      <w:rFonts w:ascii="Times New Roman" w:hAnsi="Times New Roman" w:cs="Times New Roman"/>
                      <w:iCs/>
                      <w:sz w:val="28"/>
                      <w:szCs w:val="28"/>
                    </w:rPr>
                    <w:t>Урок для меня показался…</w:t>
                  </w:r>
                </w:p>
              </w:tc>
              <w:tc>
                <w:tcPr>
                  <w:tcW w:w="5341" w:type="dxa"/>
                </w:tcPr>
                <w:p w:rsidR="00970E0A" w:rsidRPr="00970E0A" w:rsidRDefault="00970E0A" w:rsidP="002C116A">
                  <w:pPr>
                    <w:jc w:val="both"/>
                    <w:rPr>
                      <w:rFonts w:ascii="Times New Roman" w:hAnsi="Times New Roman" w:cs="Times New Roman"/>
                      <w:iCs/>
                      <w:sz w:val="28"/>
                      <w:szCs w:val="28"/>
                    </w:rPr>
                  </w:pPr>
                  <w:r w:rsidRPr="00970E0A">
                    <w:rPr>
                      <w:rFonts w:ascii="Times New Roman" w:hAnsi="Times New Roman" w:cs="Times New Roman"/>
                      <w:iCs/>
                      <w:sz w:val="28"/>
                      <w:szCs w:val="28"/>
                    </w:rPr>
                    <w:t>коротким / длинным</w:t>
                  </w:r>
                </w:p>
              </w:tc>
            </w:tr>
          </w:tbl>
          <w:p w:rsidR="00F42F6C" w:rsidRDefault="00F42F6C" w:rsidP="00F42F6C">
            <w:pPr>
              <w:pStyle w:val="a7"/>
              <w:spacing w:line="360" w:lineRule="auto"/>
              <w:rPr>
                <w:rFonts w:ascii="Times New Roman" w:hAnsi="Times New Roman" w:cs="Times New Roman"/>
                <w:bCs/>
                <w:sz w:val="28"/>
                <w:szCs w:val="28"/>
              </w:rPr>
            </w:pPr>
            <w:r w:rsidRPr="00F42F6C">
              <w:rPr>
                <w:rFonts w:ascii="Times New Roman" w:hAnsi="Times New Roman" w:cs="Times New Roman"/>
                <w:bCs/>
                <w:sz w:val="28"/>
                <w:szCs w:val="28"/>
              </w:rPr>
              <w:t xml:space="preserve">Спасибо за </w:t>
            </w:r>
            <w:r>
              <w:rPr>
                <w:rFonts w:ascii="Times New Roman" w:hAnsi="Times New Roman" w:cs="Times New Roman"/>
                <w:bCs/>
                <w:sz w:val="28"/>
                <w:szCs w:val="28"/>
              </w:rPr>
              <w:t>внимание</w:t>
            </w:r>
            <w:r w:rsidRPr="00F42F6C">
              <w:rPr>
                <w:rFonts w:ascii="Times New Roman" w:hAnsi="Times New Roman" w:cs="Times New Roman"/>
                <w:bCs/>
                <w:sz w:val="28"/>
                <w:szCs w:val="28"/>
              </w:rPr>
              <w:t>!</w:t>
            </w:r>
          </w:p>
        </w:tc>
      </w:tr>
    </w:tbl>
    <w:p w:rsidR="00884A81" w:rsidRDefault="00884A81" w:rsidP="00884A81">
      <w:pPr>
        <w:pStyle w:val="a7"/>
        <w:spacing w:line="360" w:lineRule="auto"/>
        <w:ind w:left="0" w:firstLine="709"/>
        <w:rPr>
          <w:rFonts w:ascii="Times New Roman" w:hAnsi="Times New Roman" w:cs="Times New Roman"/>
          <w:bCs/>
          <w:sz w:val="28"/>
          <w:szCs w:val="28"/>
        </w:rPr>
      </w:pPr>
    </w:p>
    <w:p w:rsidR="004E0721" w:rsidRDefault="004E0721" w:rsidP="00B557CB">
      <w:pPr>
        <w:pStyle w:val="a7"/>
        <w:spacing w:line="360" w:lineRule="auto"/>
        <w:ind w:left="-567"/>
        <w:jc w:val="center"/>
        <w:rPr>
          <w:rFonts w:ascii="Times New Roman" w:hAnsi="Times New Roman" w:cs="Times New Roman"/>
          <w:b/>
          <w:bCs/>
          <w:sz w:val="28"/>
          <w:szCs w:val="28"/>
        </w:rPr>
      </w:pPr>
    </w:p>
    <w:p w:rsidR="004E0721" w:rsidRDefault="004E0721" w:rsidP="00B557CB">
      <w:pPr>
        <w:pStyle w:val="a7"/>
        <w:spacing w:line="360" w:lineRule="auto"/>
        <w:ind w:left="-567"/>
        <w:jc w:val="center"/>
        <w:rPr>
          <w:rFonts w:ascii="Times New Roman" w:hAnsi="Times New Roman" w:cs="Times New Roman"/>
          <w:b/>
          <w:bCs/>
          <w:sz w:val="28"/>
          <w:szCs w:val="28"/>
        </w:rPr>
      </w:pPr>
    </w:p>
    <w:p w:rsidR="004E0721" w:rsidRDefault="004E0721" w:rsidP="00B557CB">
      <w:pPr>
        <w:pStyle w:val="a7"/>
        <w:spacing w:line="360" w:lineRule="auto"/>
        <w:ind w:left="-567"/>
        <w:jc w:val="center"/>
        <w:rPr>
          <w:rFonts w:ascii="Times New Roman" w:hAnsi="Times New Roman" w:cs="Times New Roman"/>
          <w:b/>
          <w:bCs/>
          <w:sz w:val="28"/>
          <w:szCs w:val="28"/>
        </w:rPr>
      </w:pPr>
    </w:p>
    <w:p w:rsidR="004E0721" w:rsidRDefault="004E0721" w:rsidP="00B557CB">
      <w:pPr>
        <w:pStyle w:val="a7"/>
        <w:spacing w:line="360" w:lineRule="auto"/>
        <w:ind w:left="-567"/>
        <w:jc w:val="center"/>
        <w:rPr>
          <w:rFonts w:ascii="Times New Roman" w:hAnsi="Times New Roman" w:cs="Times New Roman"/>
          <w:b/>
          <w:bCs/>
          <w:sz w:val="28"/>
          <w:szCs w:val="28"/>
        </w:rPr>
      </w:pPr>
    </w:p>
    <w:p w:rsidR="006752A9" w:rsidRDefault="006752A9" w:rsidP="00B557CB">
      <w:pPr>
        <w:pStyle w:val="a7"/>
        <w:spacing w:line="360" w:lineRule="auto"/>
        <w:ind w:left="-567"/>
        <w:jc w:val="center"/>
        <w:rPr>
          <w:rFonts w:ascii="Times New Roman" w:hAnsi="Times New Roman" w:cs="Times New Roman"/>
          <w:b/>
          <w:bCs/>
          <w:sz w:val="28"/>
          <w:szCs w:val="28"/>
        </w:rPr>
      </w:pPr>
    </w:p>
    <w:p w:rsidR="004E0721" w:rsidRDefault="004E0721" w:rsidP="00B557CB">
      <w:pPr>
        <w:pStyle w:val="a7"/>
        <w:spacing w:line="360" w:lineRule="auto"/>
        <w:ind w:left="-567"/>
        <w:jc w:val="center"/>
        <w:rPr>
          <w:rFonts w:ascii="Times New Roman" w:hAnsi="Times New Roman" w:cs="Times New Roman"/>
          <w:b/>
          <w:bCs/>
          <w:sz w:val="28"/>
          <w:szCs w:val="28"/>
        </w:rPr>
      </w:pPr>
    </w:p>
    <w:p w:rsidR="00535086" w:rsidRDefault="00535086" w:rsidP="00B557CB">
      <w:pPr>
        <w:pStyle w:val="a7"/>
        <w:spacing w:line="360" w:lineRule="auto"/>
        <w:ind w:left="-567"/>
        <w:jc w:val="center"/>
        <w:rPr>
          <w:rFonts w:ascii="Times New Roman" w:hAnsi="Times New Roman" w:cs="Times New Roman"/>
          <w:b/>
          <w:bCs/>
          <w:sz w:val="28"/>
          <w:szCs w:val="28"/>
        </w:rPr>
      </w:pPr>
    </w:p>
    <w:p w:rsidR="004E0721" w:rsidRDefault="004E0721" w:rsidP="00B557CB">
      <w:pPr>
        <w:pStyle w:val="a7"/>
        <w:spacing w:line="360" w:lineRule="auto"/>
        <w:ind w:left="-567"/>
        <w:jc w:val="center"/>
        <w:rPr>
          <w:rFonts w:ascii="Times New Roman" w:hAnsi="Times New Roman" w:cs="Times New Roman"/>
          <w:b/>
          <w:bCs/>
          <w:sz w:val="28"/>
          <w:szCs w:val="28"/>
        </w:rPr>
      </w:pPr>
    </w:p>
    <w:p w:rsidR="004E0721" w:rsidRDefault="004E0721" w:rsidP="00B557CB">
      <w:pPr>
        <w:pStyle w:val="a7"/>
        <w:spacing w:line="360" w:lineRule="auto"/>
        <w:ind w:left="-567"/>
        <w:jc w:val="center"/>
        <w:rPr>
          <w:rFonts w:ascii="Times New Roman" w:hAnsi="Times New Roman" w:cs="Times New Roman"/>
          <w:b/>
          <w:bCs/>
          <w:sz w:val="28"/>
          <w:szCs w:val="28"/>
        </w:rPr>
      </w:pPr>
    </w:p>
    <w:p w:rsidR="00F54580" w:rsidRDefault="00B557CB" w:rsidP="00B557CB">
      <w:pPr>
        <w:pStyle w:val="a7"/>
        <w:spacing w:line="360" w:lineRule="auto"/>
        <w:ind w:left="-567"/>
        <w:jc w:val="center"/>
        <w:rPr>
          <w:rFonts w:ascii="Times New Roman" w:hAnsi="Times New Roman" w:cs="Times New Roman"/>
          <w:b/>
          <w:bCs/>
          <w:sz w:val="28"/>
          <w:szCs w:val="28"/>
        </w:rPr>
      </w:pPr>
      <w:r w:rsidRPr="00B557CB">
        <w:rPr>
          <w:rFonts w:ascii="Times New Roman" w:hAnsi="Times New Roman" w:cs="Times New Roman"/>
          <w:b/>
          <w:bCs/>
          <w:sz w:val="28"/>
          <w:szCs w:val="28"/>
        </w:rPr>
        <w:t>Самоанализ урока</w:t>
      </w:r>
    </w:p>
    <w:p w:rsidR="008B2A34" w:rsidRPr="008B2A34" w:rsidRDefault="008B2A34" w:rsidP="008B2A34">
      <w:pPr>
        <w:pStyle w:val="a7"/>
        <w:spacing w:line="360" w:lineRule="auto"/>
        <w:ind w:left="-567"/>
        <w:rPr>
          <w:rFonts w:ascii="Times New Roman" w:hAnsi="Times New Roman" w:cs="Times New Roman"/>
          <w:bCs/>
          <w:sz w:val="28"/>
          <w:szCs w:val="28"/>
        </w:rPr>
      </w:pPr>
      <w:r w:rsidRPr="008B2A34">
        <w:rPr>
          <w:rFonts w:ascii="Times New Roman" w:hAnsi="Times New Roman" w:cs="Times New Roman"/>
          <w:bCs/>
          <w:sz w:val="28"/>
          <w:szCs w:val="28"/>
        </w:rPr>
        <w:t xml:space="preserve">Группа </w:t>
      </w:r>
      <w:r w:rsidRPr="008B2A34">
        <w:rPr>
          <w:rFonts w:ascii="Times New Roman" w:hAnsi="Times New Roman" w:cs="Times New Roman"/>
          <w:bCs/>
          <w:sz w:val="28"/>
          <w:szCs w:val="28"/>
          <w:u w:val="single"/>
        </w:rPr>
        <w:t>312</w:t>
      </w:r>
    </w:p>
    <w:p w:rsidR="008B2A34" w:rsidRPr="008B2A34" w:rsidRDefault="00F67EE0" w:rsidP="008B2A34">
      <w:pPr>
        <w:pStyle w:val="a7"/>
        <w:spacing w:line="360" w:lineRule="auto"/>
        <w:ind w:left="-567"/>
        <w:rPr>
          <w:rFonts w:ascii="Times New Roman" w:hAnsi="Times New Roman" w:cs="Times New Roman"/>
          <w:bCs/>
          <w:sz w:val="28"/>
          <w:szCs w:val="28"/>
          <w:u w:val="single"/>
        </w:rPr>
      </w:pPr>
      <w:r>
        <w:rPr>
          <w:rFonts w:ascii="Times New Roman" w:hAnsi="Times New Roman" w:cs="Times New Roman"/>
          <w:bCs/>
          <w:sz w:val="28"/>
          <w:szCs w:val="28"/>
        </w:rPr>
        <w:t>К</w:t>
      </w:r>
      <w:r w:rsidR="008B2A34" w:rsidRPr="008B2A34">
        <w:rPr>
          <w:rFonts w:ascii="Times New Roman" w:hAnsi="Times New Roman" w:cs="Times New Roman"/>
          <w:bCs/>
          <w:sz w:val="28"/>
          <w:szCs w:val="28"/>
        </w:rPr>
        <w:t>ол</w:t>
      </w:r>
      <w:r w:rsidR="00535086">
        <w:rPr>
          <w:rFonts w:ascii="Times New Roman" w:hAnsi="Times New Roman" w:cs="Times New Roman"/>
          <w:bCs/>
          <w:sz w:val="28"/>
          <w:szCs w:val="28"/>
        </w:rPr>
        <w:t>ичество</w:t>
      </w:r>
      <w:r w:rsidR="008B2A34" w:rsidRPr="008B2A34">
        <w:rPr>
          <w:rFonts w:ascii="Times New Roman" w:hAnsi="Times New Roman" w:cs="Times New Roman"/>
          <w:bCs/>
          <w:sz w:val="28"/>
          <w:szCs w:val="28"/>
        </w:rPr>
        <w:t xml:space="preserve"> присутствующих </w:t>
      </w:r>
      <w:r w:rsidR="00535086">
        <w:rPr>
          <w:rFonts w:ascii="Times New Roman" w:hAnsi="Times New Roman" w:cs="Times New Roman"/>
          <w:bCs/>
          <w:sz w:val="28"/>
          <w:szCs w:val="28"/>
          <w:u w:val="single"/>
        </w:rPr>
        <w:t>21</w:t>
      </w:r>
      <w:r w:rsidR="008B2A34" w:rsidRPr="008B2A34">
        <w:rPr>
          <w:rFonts w:ascii="Times New Roman" w:hAnsi="Times New Roman" w:cs="Times New Roman"/>
          <w:bCs/>
          <w:sz w:val="28"/>
          <w:szCs w:val="28"/>
        </w:rPr>
        <w:t>кол</w:t>
      </w:r>
      <w:r w:rsidR="00535086">
        <w:rPr>
          <w:rFonts w:ascii="Times New Roman" w:hAnsi="Times New Roman" w:cs="Times New Roman"/>
          <w:bCs/>
          <w:sz w:val="28"/>
          <w:szCs w:val="28"/>
        </w:rPr>
        <w:t>ичество</w:t>
      </w:r>
      <w:r w:rsidR="008B2A34" w:rsidRPr="008B2A34">
        <w:rPr>
          <w:rFonts w:ascii="Times New Roman" w:hAnsi="Times New Roman" w:cs="Times New Roman"/>
          <w:bCs/>
          <w:sz w:val="28"/>
          <w:szCs w:val="28"/>
        </w:rPr>
        <w:t xml:space="preserve"> по списку</w:t>
      </w:r>
      <w:r w:rsidR="008B2A34" w:rsidRPr="008B2A34">
        <w:rPr>
          <w:rFonts w:ascii="Times New Roman" w:hAnsi="Times New Roman" w:cs="Times New Roman"/>
          <w:bCs/>
          <w:sz w:val="28"/>
          <w:szCs w:val="28"/>
          <w:u w:val="single"/>
        </w:rPr>
        <w:t>23</w:t>
      </w:r>
    </w:p>
    <w:p w:rsidR="002C116A" w:rsidRPr="002C116A" w:rsidRDefault="008B2A34" w:rsidP="002C116A">
      <w:pPr>
        <w:pStyle w:val="a7"/>
        <w:spacing w:line="360" w:lineRule="auto"/>
        <w:ind w:left="-567"/>
        <w:rPr>
          <w:rFonts w:ascii="Times New Roman" w:hAnsi="Times New Roman" w:cs="Times New Roman"/>
          <w:bCs/>
          <w:sz w:val="28"/>
          <w:szCs w:val="28"/>
          <w:u w:val="single"/>
        </w:rPr>
      </w:pPr>
      <w:r w:rsidRPr="008B2A34">
        <w:rPr>
          <w:rFonts w:ascii="Times New Roman" w:hAnsi="Times New Roman" w:cs="Times New Roman"/>
          <w:bCs/>
          <w:sz w:val="28"/>
          <w:szCs w:val="28"/>
        </w:rPr>
        <w:t xml:space="preserve">Тема </w:t>
      </w:r>
      <w:proofErr w:type="spellStart"/>
      <w:r w:rsidRPr="008B2A34">
        <w:rPr>
          <w:rFonts w:ascii="Times New Roman" w:hAnsi="Times New Roman" w:cs="Times New Roman"/>
          <w:bCs/>
          <w:sz w:val="28"/>
          <w:szCs w:val="28"/>
        </w:rPr>
        <w:t>урока</w:t>
      </w:r>
      <w:r w:rsidR="002C116A" w:rsidRPr="002C116A">
        <w:rPr>
          <w:rFonts w:ascii="Times New Roman" w:hAnsi="Times New Roman" w:cs="Times New Roman"/>
          <w:bCs/>
          <w:sz w:val="28"/>
          <w:szCs w:val="28"/>
          <w:u w:val="single"/>
        </w:rPr>
        <w:t>Источники</w:t>
      </w:r>
      <w:proofErr w:type="spellEnd"/>
      <w:r w:rsidR="002C116A" w:rsidRPr="002C116A">
        <w:rPr>
          <w:rFonts w:ascii="Times New Roman" w:hAnsi="Times New Roman" w:cs="Times New Roman"/>
          <w:bCs/>
          <w:sz w:val="28"/>
          <w:szCs w:val="28"/>
          <w:u w:val="single"/>
        </w:rPr>
        <w:t xml:space="preserve"> электрической энергии тракторов и автомобилей. Аккумуляторные батареи, генераторы.  Система зажигания от магнето.  </w:t>
      </w:r>
    </w:p>
    <w:p w:rsidR="00672773" w:rsidRDefault="008B2A34" w:rsidP="00672773">
      <w:pPr>
        <w:pStyle w:val="a7"/>
        <w:spacing w:line="360" w:lineRule="auto"/>
        <w:ind w:left="-567"/>
        <w:rPr>
          <w:rFonts w:ascii="Times New Roman" w:hAnsi="Times New Roman" w:cs="Times New Roman"/>
          <w:bCs/>
          <w:sz w:val="28"/>
          <w:szCs w:val="28"/>
          <w:u w:val="single"/>
        </w:rPr>
      </w:pPr>
      <w:r w:rsidRPr="00672773">
        <w:rPr>
          <w:rFonts w:ascii="Times New Roman" w:hAnsi="Times New Roman" w:cs="Times New Roman"/>
          <w:bCs/>
          <w:sz w:val="28"/>
          <w:szCs w:val="28"/>
        </w:rPr>
        <w:t xml:space="preserve">Тип урока и его структура  </w:t>
      </w:r>
      <w:r w:rsidRPr="00672773">
        <w:rPr>
          <w:rFonts w:ascii="Times New Roman" w:hAnsi="Times New Roman" w:cs="Times New Roman"/>
          <w:bCs/>
          <w:sz w:val="28"/>
          <w:szCs w:val="28"/>
          <w:u w:val="single"/>
        </w:rPr>
        <w:t xml:space="preserve">Комбинированный </w:t>
      </w:r>
    </w:p>
    <w:p w:rsidR="00672773" w:rsidRPr="00672773" w:rsidRDefault="00672773" w:rsidP="00672773">
      <w:pPr>
        <w:pStyle w:val="a7"/>
        <w:spacing w:line="360" w:lineRule="auto"/>
        <w:ind w:left="-567"/>
        <w:rPr>
          <w:rFonts w:ascii="Times New Roman" w:hAnsi="Times New Roman" w:cs="Times New Roman"/>
          <w:bCs/>
          <w:sz w:val="28"/>
          <w:szCs w:val="28"/>
        </w:rPr>
      </w:pPr>
      <w:r w:rsidRPr="00672773">
        <w:rPr>
          <w:rFonts w:ascii="Times New Roman" w:hAnsi="Times New Roman" w:cs="Times New Roman"/>
          <w:bCs/>
          <w:sz w:val="28"/>
          <w:szCs w:val="28"/>
        </w:rPr>
        <w:t>Структура урока:</w:t>
      </w:r>
    </w:p>
    <w:p w:rsidR="00672773" w:rsidRDefault="00672773" w:rsidP="00672773">
      <w:pPr>
        <w:pStyle w:val="a7"/>
        <w:numPr>
          <w:ilvl w:val="0"/>
          <w:numId w:val="15"/>
        </w:numPr>
        <w:spacing w:line="360" w:lineRule="auto"/>
        <w:ind w:left="-567" w:firstLine="0"/>
        <w:rPr>
          <w:rFonts w:ascii="Times New Roman" w:hAnsi="Times New Roman" w:cs="Times New Roman"/>
          <w:bCs/>
          <w:sz w:val="28"/>
          <w:szCs w:val="28"/>
        </w:rPr>
      </w:pPr>
      <w:r>
        <w:rPr>
          <w:rFonts w:ascii="Times New Roman" w:hAnsi="Times New Roman" w:cs="Times New Roman"/>
          <w:bCs/>
          <w:sz w:val="28"/>
          <w:szCs w:val="28"/>
        </w:rPr>
        <w:t>Организационная часть.</w:t>
      </w:r>
    </w:p>
    <w:p w:rsidR="00672773" w:rsidRDefault="00672773" w:rsidP="00672773">
      <w:pPr>
        <w:pStyle w:val="a7"/>
        <w:numPr>
          <w:ilvl w:val="0"/>
          <w:numId w:val="15"/>
        </w:numPr>
        <w:spacing w:line="360" w:lineRule="auto"/>
        <w:ind w:left="-567" w:firstLine="0"/>
        <w:rPr>
          <w:rFonts w:ascii="Times New Roman" w:hAnsi="Times New Roman" w:cs="Times New Roman"/>
          <w:bCs/>
          <w:sz w:val="28"/>
          <w:szCs w:val="28"/>
        </w:rPr>
      </w:pPr>
      <w:r>
        <w:rPr>
          <w:rFonts w:ascii="Times New Roman" w:hAnsi="Times New Roman" w:cs="Times New Roman"/>
          <w:bCs/>
          <w:sz w:val="28"/>
          <w:szCs w:val="28"/>
        </w:rPr>
        <w:t>Актуализация опорных знаний.</w:t>
      </w:r>
    </w:p>
    <w:p w:rsidR="00672773" w:rsidRDefault="00672773" w:rsidP="00672773">
      <w:pPr>
        <w:pStyle w:val="a7"/>
        <w:numPr>
          <w:ilvl w:val="0"/>
          <w:numId w:val="15"/>
        </w:numPr>
        <w:spacing w:line="360" w:lineRule="auto"/>
        <w:ind w:left="-567" w:firstLine="0"/>
        <w:rPr>
          <w:rFonts w:ascii="Times New Roman" w:hAnsi="Times New Roman" w:cs="Times New Roman"/>
          <w:bCs/>
          <w:sz w:val="28"/>
          <w:szCs w:val="28"/>
        </w:rPr>
      </w:pPr>
      <w:r>
        <w:rPr>
          <w:rFonts w:ascii="Times New Roman" w:hAnsi="Times New Roman" w:cs="Times New Roman"/>
          <w:bCs/>
          <w:sz w:val="28"/>
          <w:szCs w:val="28"/>
        </w:rPr>
        <w:t>Подготовка к изучению нового материала.</w:t>
      </w:r>
    </w:p>
    <w:p w:rsidR="00672773" w:rsidRDefault="00672773" w:rsidP="00672773">
      <w:pPr>
        <w:pStyle w:val="a7"/>
        <w:numPr>
          <w:ilvl w:val="0"/>
          <w:numId w:val="15"/>
        </w:numPr>
        <w:spacing w:line="360" w:lineRule="auto"/>
        <w:ind w:left="-567" w:firstLine="0"/>
        <w:rPr>
          <w:rFonts w:ascii="Times New Roman" w:hAnsi="Times New Roman" w:cs="Times New Roman"/>
          <w:bCs/>
          <w:sz w:val="28"/>
          <w:szCs w:val="28"/>
        </w:rPr>
      </w:pPr>
      <w:r>
        <w:rPr>
          <w:rFonts w:ascii="Times New Roman" w:hAnsi="Times New Roman" w:cs="Times New Roman"/>
          <w:bCs/>
          <w:sz w:val="28"/>
          <w:szCs w:val="28"/>
        </w:rPr>
        <w:t>Изучение нового материала.</w:t>
      </w:r>
    </w:p>
    <w:p w:rsidR="00672773" w:rsidRDefault="00672773" w:rsidP="00672773">
      <w:pPr>
        <w:pStyle w:val="a7"/>
        <w:numPr>
          <w:ilvl w:val="0"/>
          <w:numId w:val="15"/>
        </w:numPr>
        <w:spacing w:line="360" w:lineRule="auto"/>
        <w:ind w:left="-567" w:firstLine="0"/>
        <w:rPr>
          <w:rFonts w:ascii="Times New Roman" w:hAnsi="Times New Roman" w:cs="Times New Roman"/>
          <w:bCs/>
          <w:sz w:val="28"/>
          <w:szCs w:val="28"/>
        </w:rPr>
      </w:pPr>
      <w:r>
        <w:rPr>
          <w:rFonts w:ascii="Times New Roman" w:hAnsi="Times New Roman" w:cs="Times New Roman"/>
          <w:bCs/>
          <w:sz w:val="28"/>
          <w:szCs w:val="28"/>
        </w:rPr>
        <w:t>Закрепление нового материала.</w:t>
      </w:r>
    </w:p>
    <w:p w:rsidR="00672773" w:rsidRDefault="00672773" w:rsidP="00672773">
      <w:pPr>
        <w:pStyle w:val="a7"/>
        <w:numPr>
          <w:ilvl w:val="0"/>
          <w:numId w:val="15"/>
        </w:numPr>
        <w:spacing w:line="360" w:lineRule="auto"/>
        <w:ind w:left="-567" w:firstLine="0"/>
        <w:rPr>
          <w:rFonts w:ascii="Times New Roman" w:hAnsi="Times New Roman" w:cs="Times New Roman"/>
          <w:bCs/>
          <w:sz w:val="28"/>
          <w:szCs w:val="28"/>
        </w:rPr>
      </w:pPr>
      <w:r>
        <w:rPr>
          <w:rFonts w:ascii="Times New Roman" w:hAnsi="Times New Roman" w:cs="Times New Roman"/>
          <w:bCs/>
          <w:sz w:val="28"/>
          <w:szCs w:val="28"/>
        </w:rPr>
        <w:t>Заключительный этап.</w:t>
      </w:r>
    </w:p>
    <w:p w:rsidR="006B4618" w:rsidRDefault="006B4618" w:rsidP="006B4618">
      <w:pPr>
        <w:pStyle w:val="a7"/>
        <w:spacing w:line="360" w:lineRule="auto"/>
        <w:ind w:left="0" w:firstLine="709"/>
        <w:jc w:val="both"/>
        <w:rPr>
          <w:rFonts w:ascii="Times New Roman" w:hAnsi="Times New Roman" w:cs="Times New Roman"/>
          <w:bCs/>
          <w:sz w:val="28"/>
          <w:szCs w:val="28"/>
        </w:rPr>
      </w:pPr>
      <w:r w:rsidRPr="006B4618">
        <w:rPr>
          <w:rFonts w:ascii="Times New Roman" w:hAnsi="Times New Roman" w:cs="Times New Roman"/>
          <w:bCs/>
          <w:sz w:val="28"/>
          <w:szCs w:val="28"/>
        </w:rPr>
        <w:t xml:space="preserve">Урок является </w:t>
      </w:r>
      <w:r w:rsidR="00CC0207">
        <w:rPr>
          <w:rFonts w:ascii="Times New Roman" w:hAnsi="Times New Roman" w:cs="Times New Roman"/>
          <w:bCs/>
          <w:sz w:val="28"/>
          <w:szCs w:val="28"/>
        </w:rPr>
        <w:t>первым по теме «Электрооборудование автомобилей»</w:t>
      </w:r>
      <w:r w:rsidRPr="006B4618">
        <w:rPr>
          <w:rFonts w:ascii="Times New Roman" w:hAnsi="Times New Roman" w:cs="Times New Roman"/>
          <w:bCs/>
          <w:sz w:val="28"/>
          <w:szCs w:val="28"/>
        </w:rPr>
        <w:t xml:space="preserve">. </w:t>
      </w:r>
      <w:r>
        <w:rPr>
          <w:rFonts w:ascii="Times New Roman" w:hAnsi="Times New Roman" w:cs="Times New Roman"/>
          <w:bCs/>
          <w:sz w:val="28"/>
          <w:szCs w:val="28"/>
        </w:rPr>
        <w:t xml:space="preserve">Полученные на уроке знания будут </w:t>
      </w:r>
      <w:proofErr w:type="spellStart"/>
      <w:r>
        <w:rPr>
          <w:rFonts w:ascii="Times New Roman" w:hAnsi="Times New Roman" w:cs="Times New Roman"/>
          <w:bCs/>
          <w:sz w:val="28"/>
          <w:szCs w:val="28"/>
        </w:rPr>
        <w:t>использованыпри</w:t>
      </w:r>
      <w:proofErr w:type="spellEnd"/>
      <w:r>
        <w:rPr>
          <w:rFonts w:ascii="Times New Roman" w:hAnsi="Times New Roman" w:cs="Times New Roman"/>
          <w:bCs/>
          <w:sz w:val="28"/>
          <w:szCs w:val="28"/>
        </w:rPr>
        <w:t xml:space="preserve"> дальнейшем изучении </w:t>
      </w:r>
      <w:r w:rsidR="00065222">
        <w:rPr>
          <w:rFonts w:ascii="Times New Roman" w:hAnsi="Times New Roman" w:cs="Times New Roman"/>
          <w:bCs/>
          <w:sz w:val="28"/>
          <w:szCs w:val="28"/>
        </w:rPr>
        <w:t xml:space="preserve">тем: «Потребители электрической энергии», «Система зажигания» </w:t>
      </w:r>
      <w:r w:rsidRPr="006B4618">
        <w:rPr>
          <w:rFonts w:ascii="Times New Roman" w:hAnsi="Times New Roman" w:cs="Times New Roman"/>
          <w:bCs/>
          <w:sz w:val="28"/>
          <w:szCs w:val="28"/>
        </w:rPr>
        <w:t xml:space="preserve">и при выполнении </w:t>
      </w:r>
      <w:r>
        <w:rPr>
          <w:rFonts w:ascii="Times New Roman" w:hAnsi="Times New Roman" w:cs="Times New Roman"/>
          <w:bCs/>
          <w:sz w:val="28"/>
          <w:szCs w:val="28"/>
        </w:rPr>
        <w:t xml:space="preserve">практических </w:t>
      </w:r>
      <w:r w:rsidRPr="006B4618">
        <w:rPr>
          <w:rFonts w:ascii="Times New Roman" w:hAnsi="Times New Roman" w:cs="Times New Roman"/>
          <w:bCs/>
          <w:sz w:val="28"/>
          <w:szCs w:val="28"/>
        </w:rPr>
        <w:t>работ</w:t>
      </w:r>
      <w:r>
        <w:rPr>
          <w:rFonts w:ascii="Times New Roman" w:hAnsi="Times New Roman" w:cs="Times New Roman"/>
          <w:bCs/>
          <w:sz w:val="28"/>
          <w:szCs w:val="28"/>
        </w:rPr>
        <w:t>.</w:t>
      </w:r>
    </w:p>
    <w:p w:rsidR="00B557CB" w:rsidRDefault="00065222" w:rsidP="00B557CB">
      <w:pPr>
        <w:pStyle w:val="a7"/>
        <w:spacing w:line="36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 Б</w:t>
      </w:r>
      <w:r w:rsidR="00B557CB" w:rsidRPr="00B557CB">
        <w:rPr>
          <w:rFonts w:ascii="Times New Roman" w:hAnsi="Times New Roman" w:cs="Times New Roman"/>
          <w:bCs/>
          <w:sz w:val="28"/>
          <w:szCs w:val="28"/>
        </w:rPr>
        <w:t xml:space="preserve">ольшинство студентов имеют хорошие знания, умения, </w:t>
      </w:r>
      <w:r w:rsidR="008B2A34">
        <w:rPr>
          <w:rFonts w:ascii="Times New Roman" w:hAnsi="Times New Roman" w:cs="Times New Roman"/>
          <w:bCs/>
          <w:sz w:val="28"/>
          <w:szCs w:val="28"/>
        </w:rPr>
        <w:t>но</w:t>
      </w:r>
      <w:r w:rsidR="00B557CB" w:rsidRPr="00B557CB">
        <w:rPr>
          <w:rFonts w:ascii="Times New Roman" w:hAnsi="Times New Roman" w:cs="Times New Roman"/>
          <w:bCs/>
          <w:sz w:val="28"/>
          <w:szCs w:val="28"/>
        </w:rPr>
        <w:t xml:space="preserve"> есть и такие, у которых отсутствует познавательный интерес. Списочн</w:t>
      </w:r>
      <w:r w:rsidR="008B2A34">
        <w:rPr>
          <w:rFonts w:ascii="Times New Roman" w:hAnsi="Times New Roman" w:cs="Times New Roman"/>
          <w:bCs/>
          <w:sz w:val="28"/>
          <w:szCs w:val="28"/>
        </w:rPr>
        <w:t>ый состав группы составляет – 23</w:t>
      </w:r>
      <w:r w:rsidR="00B557CB" w:rsidRPr="00B557CB">
        <w:rPr>
          <w:rFonts w:ascii="Times New Roman" w:hAnsi="Times New Roman" w:cs="Times New Roman"/>
          <w:bCs/>
          <w:sz w:val="28"/>
          <w:szCs w:val="28"/>
        </w:rPr>
        <w:t xml:space="preserve"> человек, на занятии присутствовало </w:t>
      </w:r>
      <w:r w:rsidR="00535086">
        <w:rPr>
          <w:rFonts w:ascii="Times New Roman" w:hAnsi="Times New Roman" w:cs="Times New Roman"/>
          <w:bCs/>
          <w:sz w:val="28"/>
          <w:szCs w:val="28"/>
        </w:rPr>
        <w:t xml:space="preserve">21 </w:t>
      </w:r>
      <w:r w:rsidR="00B557CB" w:rsidRPr="00B557CB">
        <w:rPr>
          <w:rFonts w:ascii="Times New Roman" w:hAnsi="Times New Roman" w:cs="Times New Roman"/>
          <w:bCs/>
          <w:sz w:val="28"/>
          <w:szCs w:val="28"/>
        </w:rPr>
        <w:t xml:space="preserve">человек. У </w:t>
      </w:r>
      <w:r w:rsidR="00535086">
        <w:rPr>
          <w:rFonts w:ascii="Times New Roman" w:hAnsi="Times New Roman" w:cs="Times New Roman"/>
          <w:bCs/>
          <w:sz w:val="28"/>
          <w:szCs w:val="28"/>
        </w:rPr>
        <w:t>2</w:t>
      </w:r>
      <w:r w:rsidR="00B557CB" w:rsidRPr="00B557CB">
        <w:rPr>
          <w:rFonts w:ascii="Times New Roman" w:hAnsi="Times New Roman" w:cs="Times New Roman"/>
          <w:bCs/>
          <w:sz w:val="28"/>
          <w:szCs w:val="28"/>
        </w:rPr>
        <w:t xml:space="preserve">-х человек из присутствующих на уроке – имеются пробелы в фактических знаниях и умениях. </w:t>
      </w:r>
    </w:p>
    <w:p w:rsidR="00CC0207" w:rsidRPr="00B557CB" w:rsidRDefault="00CC0207" w:rsidP="00CC0207">
      <w:pPr>
        <w:pStyle w:val="a7"/>
        <w:spacing w:line="360" w:lineRule="auto"/>
        <w:ind w:left="0" w:firstLine="709"/>
        <w:jc w:val="both"/>
        <w:rPr>
          <w:rFonts w:ascii="Times New Roman" w:hAnsi="Times New Roman" w:cs="Times New Roman"/>
          <w:bCs/>
          <w:sz w:val="28"/>
          <w:szCs w:val="28"/>
        </w:rPr>
      </w:pPr>
      <w:r w:rsidRPr="00B557CB">
        <w:rPr>
          <w:rFonts w:ascii="Times New Roman" w:hAnsi="Times New Roman" w:cs="Times New Roman"/>
          <w:bCs/>
          <w:sz w:val="28"/>
          <w:szCs w:val="28"/>
        </w:rPr>
        <w:t>Исходя из особенностей группы и темы урока, обучающий аспект можно сформулировать широко: изучить назначение, устройство и принцип работы АКБ; п</w:t>
      </w:r>
      <w:r w:rsidRPr="00B557CB">
        <w:rPr>
          <w:rFonts w:ascii="Times New Roman" w:hAnsi="Times New Roman" w:cs="Times New Roman"/>
          <w:bCs/>
          <w:iCs/>
          <w:sz w:val="28"/>
          <w:szCs w:val="28"/>
        </w:rPr>
        <w:t>роводить</w:t>
      </w:r>
      <w:r w:rsidR="00DF5D22">
        <w:rPr>
          <w:rFonts w:ascii="Times New Roman" w:hAnsi="Times New Roman" w:cs="Times New Roman"/>
          <w:bCs/>
          <w:iCs/>
          <w:sz w:val="28"/>
          <w:szCs w:val="28"/>
        </w:rPr>
        <w:t xml:space="preserve"> техническое обслуживание АКБ; н</w:t>
      </w:r>
      <w:r w:rsidRPr="00B557CB">
        <w:rPr>
          <w:rFonts w:ascii="Times New Roman" w:hAnsi="Times New Roman" w:cs="Times New Roman"/>
          <w:bCs/>
          <w:iCs/>
          <w:sz w:val="28"/>
          <w:szCs w:val="28"/>
        </w:rPr>
        <w:t>аучить правилам пользования приборами и инстру</w:t>
      </w:r>
      <w:r w:rsidR="00DF5D22">
        <w:rPr>
          <w:rFonts w:ascii="Times New Roman" w:hAnsi="Times New Roman" w:cs="Times New Roman"/>
          <w:bCs/>
          <w:iCs/>
          <w:sz w:val="28"/>
          <w:szCs w:val="28"/>
        </w:rPr>
        <w:t>ментами для проведения ТО АКБ; решать ситуационные задачи; а</w:t>
      </w:r>
      <w:r w:rsidRPr="00B557CB">
        <w:rPr>
          <w:rFonts w:ascii="Times New Roman" w:hAnsi="Times New Roman" w:cs="Times New Roman"/>
          <w:bCs/>
          <w:iCs/>
          <w:sz w:val="28"/>
          <w:szCs w:val="28"/>
        </w:rPr>
        <w:t>нализировать полученные знания и применять их в профессиональной деятельности.</w:t>
      </w:r>
    </w:p>
    <w:p w:rsidR="00CC0207" w:rsidRPr="00B557CB" w:rsidRDefault="00CC0207" w:rsidP="00CC0207">
      <w:pPr>
        <w:pStyle w:val="a7"/>
        <w:spacing w:line="360" w:lineRule="auto"/>
        <w:ind w:left="0" w:firstLine="709"/>
        <w:jc w:val="both"/>
        <w:rPr>
          <w:rFonts w:ascii="Times New Roman" w:hAnsi="Times New Roman" w:cs="Times New Roman"/>
          <w:bCs/>
          <w:sz w:val="28"/>
          <w:szCs w:val="28"/>
        </w:rPr>
      </w:pPr>
      <w:r w:rsidRPr="00B557CB">
        <w:rPr>
          <w:rFonts w:ascii="Times New Roman" w:hAnsi="Times New Roman" w:cs="Times New Roman"/>
          <w:bCs/>
          <w:sz w:val="28"/>
          <w:szCs w:val="28"/>
        </w:rPr>
        <w:lastRenderedPageBreak/>
        <w:t xml:space="preserve">Исходя из целей урока, было спланировано несколько учебно-воспитательных моментов: проверка домашнего задания и ранее изученного материала – как основа теоретическая, нужная для усвоения нового. Изучение новой темы базируется на </w:t>
      </w:r>
      <w:proofErr w:type="spellStart"/>
      <w:r w:rsidRPr="00B557CB">
        <w:rPr>
          <w:rFonts w:ascii="Times New Roman" w:hAnsi="Times New Roman" w:cs="Times New Roman"/>
          <w:bCs/>
          <w:sz w:val="28"/>
          <w:szCs w:val="28"/>
        </w:rPr>
        <w:t>м</w:t>
      </w:r>
      <w:r w:rsidRPr="00B557CB">
        <w:rPr>
          <w:rFonts w:ascii="Times New Roman" w:hAnsi="Times New Roman" w:cs="Times New Roman"/>
          <w:bCs/>
          <w:iCs/>
          <w:sz w:val="28"/>
          <w:szCs w:val="28"/>
        </w:rPr>
        <w:t>ежпредметных</w:t>
      </w:r>
      <w:proofErr w:type="spellEnd"/>
      <w:r w:rsidRPr="00B557CB">
        <w:rPr>
          <w:rFonts w:ascii="Times New Roman" w:hAnsi="Times New Roman" w:cs="Times New Roman"/>
          <w:bCs/>
          <w:iCs/>
          <w:sz w:val="28"/>
          <w:szCs w:val="28"/>
        </w:rPr>
        <w:t xml:space="preserve"> </w:t>
      </w:r>
      <w:proofErr w:type="spellStart"/>
      <w:r w:rsidRPr="00B557CB">
        <w:rPr>
          <w:rFonts w:ascii="Times New Roman" w:hAnsi="Times New Roman" w:cs="Times New Roman"/>
          <w:bCs/>
          <w:iCs/>
          <w:sz w:val="28"/>
          <w:szCs w:val="28"/>
        </w:rPr>
        <w:t>связях</w:t>
      </w:r>
      <w:proofErr w:type="gramStart"/>
      <w:r w:rsidRPr="00B557CB">
        <w:rPr>
          <w:rFonts w:ascii="Times New Roman" w:hAnsi="Times New Roman" w:cs="Times New Roman"/>
          <w:bCs/>
          <w:iCs/>
          <w:sz w:val="28"/>
          <w:szCs w:val="28"/>
        </w:rPr>
        <w:t>:</w:t>
      </w:r>
      <w:r w:rsidR="0074399F">
        <w:rPr>
          <w:rFonts w:ascii="Times New Roman" w:hAnsi="Times New Roman" w:cs="Times New Roman"/>
          <w:bCs/>
          <w:sz w:val="28"/>
          <w:szCs w:val="28"/>
        </w:rPr>
        <w:t>х</w:t>
      </w:r>
      <w:proofErr w:type="gramEnd"/>
      <w:r w:rsidR="0074399F">
        <w:rPr>
          <w:rFonts w:ascii="Times New Roman" w:hAnsi="Times New Roman" w:cs="Times New Roman"/>
          <w:bCs/>
          <w:sz w:val="28"/>
          <w:szCs w:val="28"/>
        </w:rPr>
        <w:t>имия</w:t>
      </w:r>
      <w:proofErr w:type="spellEnd"/>
      <w:r w:rsidR="0074399F">
        <w:rPr>
          <w:rFonts w:ascii="Times New Roman" w:hAnsi="Times New Roman" w:cs="Times New Roman"/>
          <w:bCs/>
          <w:sz w:val="28"/>
          <w:szCs w:val="28"/>
        </w:rPr>
        <w:t>, физика.</w:t>
      </w:r>
    </w:p>
    <w:p w:rsidR="00CC0207" w:rsidRPr="00B557CB" w:rsidRDefault="00CC0207" w:rsidP="00CC0207">
      <w:pPr>
        <w:pStyle w:val="a7"/>
        <w:spacing w:line="360" w:lineRule="auto"/>
        <w:ind w:left="0" w:firstLine="709"/>
        <w:jc w:val="both"/>
        <w:rPr>
          <w:rFonts w:ascii="Times New Roman" w:hAnsi="Times New Roman" w:cs="Times New Roman"/>
          <w:bCs/>
          <w:sz w:val="28"/>
          <w:szCs w:val="28"/>
        </w:rPr>
      </w:pPr>
      <w:r w:rsidRPr="00B557CB">
        <w:rPr>
          <w:rFonts w:ascii="Times New Roman" w:hAnsi="Times New Roman" w:cs="Times New Roman"/>
          <w:bCs/>
          <w:sz w:val="28"/>
          <w:szCs w:val="28"/>
        </w:rPr>
        <w:t>При</w:t>
      </w:r>
      <w:r w:rsidR="0074399F">
        <w:rPr>
          <w:rFonts w:ascii="Times New Roman" w:hAnsi="Times New Roman" w:cs="Times New Roman"/>
          <w:bCs/>
          <w:sz w:val="28"/>
          <w:szCs w:val="28"/>
        </w:rPr>
        <w:t xml:space="preserve"> конструировании занятия я приш</w:t>
      </w:r>
      <w:r w:rsidR="00535086">
        <w:rPr>
          <w:rFonts w:ascii="Times New Roman" w:hAnsi="Times New Roman" w:cs="Times New Roman"/>
          <w:bCs/>
          <w:sz w:val="28"/>
          <w:szCs w:val="28"/>
        </w:rPr>
        <w:t>ё</w:t>
      </w:r>
      <w:r w:rsidRPr="00B557CB">
        <w:rPr>
          <w:rFonts w:ascii="Times New Roman" w:hAnsi="Times New Roman" w:cs="Times New Roman"/>
          <w:bCs/>
          <w:sz w:val="28"/>
          <w:szCs w:val="28"/>
        </w:rPr>
        <w:t xml:space="preserve">л к выводу о том, что усвоение нового материала студентами может идти самостоятельно, через создание ситуационных задач (проблемная ситуация) на уроке и их решения, а для этого есть все предпосылки: </w:t>
      </w:r>
    </w:p>
    <w:p w:rsidR="00CC0207" w:rsidRPr="00B557CB" w:rsidRDefault="00CC0207" w:rsidP="00CC0207">
      <w:pPr>
        <w:pStyle w:val="a7"/>
        <w:numPr>
          <w:ilvl w:val="0"/>
          <w:numId w:val="12"/>
        </w:numPr>
        <w:spacing w:line="360" w:lineRule="auto"/>
        <w:ind w:left="0" w:firstLine="709"/>
        <w:jc w:val="both"/>
        <w:rPr>
          <w:rFonts w:ascii="Times New Roman" w:hAnsi="Times New Roman" w:cs="Times New Roman"/>
          <w:bCs/>
          <w:sz w:val="28"/>
          <w:szCs w:val="28"/>
        </w:rPr>
      </w:pPr>
      <w:proofErr w:type="gramStart"/>
      <w:r w:rsidRPr="00B557CB">
        <w:rPr>
          <w:rFonts w:ascii="Times New Roman" w:hAnsi="Times New Roman" w:cs="Times New Roman"/>
          <w:bCs/>
          <w:sz w:val="28"/>
          <w:szCs w:val="28"/>
        </w:rPr>
        <w:t>интеллектуальное затруднение (ситуационные задачи (Что произошло?</w:t>
      </w:r>
      <w:proofErr w:type="gramEnd"/>
      <w:r w:rsidRPr="00B557CB">
        <w:rPr>
          <w:rFonts w:ascii="Times New Roman" w:hAnsi="Times New Roman" w:cs="Times New Roman"/>
          <w:bCs/>
          <w:sz w:val="28"/>
          <w:szCs w:val="28"/>
        </w:rPr>
        <w:t xml:space="preserve"> Какой прибор в системе электрооборудования неисправен? </w:t>
      </w:r>
      <w:proofErr w:type="gramStart"/>
      <w:r w:rsidRPr="00B557CB">
        <w:rPr>
          <w:rFonts w:ascii="Times New Roman" w:hAnsi="Times New Roman" w:cs="Times New Roman"/>
          <w:bCs/>
          <w:sz w:val="28"/>
          <w:szCs w:val="28"/>
        </w:rPr>
        <w:t>Обоснуйте свой ответ.);</w:t>
      </w:r>
      <w:proofErr w:type="gramEnd"/>
    </w:p>
    <w:p w:rsidR="00CC0207" w:rsidRPr="00B557CB" w:rsidRDefault="00CC0207" w:rsidP="00CC0207">
      <w:pPr>
        <w:pStyle w:val="a7"/>
        <w:numPr>
          <w:ilvl w:val="0"/>
          <w:numId w:val="12"/>
        </w:numPr>
        <w:spacing w:line="360" w:lineRule="auto"/>
        <w:ind w:left="0" w:firstLine="709"/>
        <w:jc w:val="both"/>
        <w:rPr>
          <w:rFonts w:ascii="Times New Roman" w:hAnsi="Times New Roman" w:cs="Times New Roman"/>
          <w:bCs/>
          <w:sz w:val="28"/>
          <w:szCs w:val="28"/>
        </w:rPr>
      </w:pPr>
      <w:r w:rsidRPr="00B557CB">
        <w:rPr>
          <w:rFonts w:ascii="Times New Roman" w:hAnsi="Times New Roman" w:cs="Times New Roman"/>
          <w:bCs/>
          <w:sz w:val="28"/>
          <w:szCs w:val="28"/>
        </w:rPr>
        <w:t>у большинства студентов есть запас знаний, чтобы решить эту проблему (практический жизненный опыт);</w:t>
      </w:r>
    </w:p>
    <w:p w:rsidR="00CC0207" w:rsidRPr="00B557CB" w:rsidRDefault="00CC0207" w:rsidP="00CC0207">
      <w:pPr>
        <w:pStyle w:val="a7"/>
        <w:numPr>
          <w:ilvl w:val="0"/>
          <w:numId w:val="12"/>
        </w:numPr>
        <w:spacing w:line="360" w:lineRule="auto"/>
        <w:ind w:left="0" w:firstLine="709"/>
        <w:jc w:val="both"/>
        <w:rPr>
          <w:rFonts w:ascii="Times New Roman" w:hAnsi="Times New Roman" w:cs="Times New Roman"/>
          <w:bCs/>
          <w:sz w:val="28"/>
          <w:szCs w:val="28"/>
        </w:rPr>
      </w:pPr>
      <w:r w:rsidRPr="00B557CB">
        <w:rPr>
          <w:rFonts w:ascii="Times New Roman" w:hAnsi="Times New Roman" w:cs="Times New Roman"/>
          <w:bCs/>
          <w:sz w:val="28"/>
          <w:szCs w:val="28"/>
        </w:rPr>
        <w:t>возможность самостоятельного решения этой проблемы.</w:t>
      </w:r>
    </w:p>
    <w:p w:rsidR="00CC0207" w:rsidRPr="00B557CB" w:rsidRDefault="0074399F" w:rsidP="00CC0207">
      <w:pPr>
        <w:pStyle w:val="a7"/>
        <w:spacing w:line="36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В группе 312</w:t>
      </w:r>
      <w:r w:rsidR="00CC0207" w:rsidRPr="00B557CB">
        <w:rPr>
          <w:rFonts w:ascii="Times New Roman" w:hAnsi="Times New Roman" w:cs="Times New Roman"/>
          <w:bCs/>
          <w:sz w:val="28"/>
          <w:szCs w:val="28"/>
        </w:rPr>
        <w:t>, многие студенты способны логические мыслить, анализировать. В составлении алгоритма действий при необходимости оказывалась помощь преподавателем</w:t>
      </w:r>
      <w:r>
        <w:rPr>
          <w:rFonts w:ascii="Times New Roman" w:hAnsi="Times New Roman" w:cs="Times New Roman"/>
          <w:bCs/>
          <w:sz w:val="28"/>
          <w:szCs w:val="28"/>
        </w:rPr>
        <w:t>.</w:t>
      </w:r>
    </w:p>
    <w:p w:rsidR="00DF5D22" w:rsidRDefault="00CC0207" w:rsidP="00CC0207">
      <w:pPr>
        <w:pStyle w:val="a7"/>
        <w:spacing w:line="360" w:lineRule="auto"/>
        <w:ind w:left="0" w:firstLine="709"/>
        <w:jc w:val="both"/>
        <w:rPr>
          <w:rFonts w:ascii="Times New Roman" w:hAnsi="Times New Roman" w:cs="Times New Roman"/>
          <w:bCs/>
          <w:sz w:val="28"/>
          <w:szCs w:val="28"/>
        </w:rPr>
      </w:pPr>
      <w:r w:rsidRPr="00B557CB">
        <w:rPr>
          <w:rFonts w:ascii="Times New Roman" w:hAnsi="Times New Roman" w:cs="Times New Roman"/>
          <w:bCs/>
          <w:sz w:val="28"/>
          <w:szCs w:val="28"/>
        </w:rPr>
        <w:t>Рассуждение по алгоритму – это главное, чему должен научиться каждый студент на занятии. Закрепление спланированного результата обучения проходило через работу слуховой и зрительной памяти. Анализ различных ситуаций направлял студентов на умение высказываться техническим языком, работать в группе</w:t>
      </w:r>
      <w:r w:rsidR="00DF5D22">
        <w:rPr>
          <w:rFonts w:ascii="Times New Roman" w:hAnsi="Times New Roman" w:cs="Times New Roman"/>
          <w:bCs/>
          <w:sz w:val="28"/>
          <w:szCs w:val="28"/>
        </w:rPr>
        <w:t>.</w:t>
      </w:r>
    </w:p>
    <w:p w:rsidR="00CC0207" w:rsidRPr="00B557CB" w:rsidRDefault="00CC0207" w:rsidP="00540B1E">
      <w:pPr>
        <w:pStyle w:val="a7"/>
        <w:spacing w:line="360" w:lineRule="auto"/>
        <w:ind w:left="0" w:firstLine="709"/>
        <w:jc w:val="both"/>
        <w:rPr>
          <w:rFonts w:ascii="Times New Roman" w:hAnsi="Times New Roman" w:cs="Times New Roman"/>
          <w:bCs/>
          <w:sz w:val="28"/>
          <w:szCs w:val="28"/>
        </w:rPr>
      </w:pPr>
      <w:r w:rsidRPr="00B557CB">
        <w:rPr>
          <w:rFonts w:ascii="Times New Roman" w:hAnsi="Times New Roman" w:cs="Times New Roman"/>
          <w:bCs/>
          <w:sz w:val="28"/>
          <w:szCs w:val="28"/>
        </w:rPr>
        <w:t xml:space="preserve">Воспитательные и развивающие аспекты занятия закреплялись через уровень раскрытия учебного материала, через индивидуальные способы организации познавательной деятельности, через всю атмосферу урока. По окончанию занятия все запланированные задачи были реализованы на уроке. </w:t>
      </w:r>
      <w:r w:rsidR="00EA1CAC">
        <w:rPr>
          <w:rFonts w:ascii="Times New Roman" w:hAnsi="Times New Roman" w:cs="Times New Roman"/>
          <w:bCs/>
          <w:sz w:val="28"/>
          <w:szCs w:val="28"/>
        </w:rPr>
        <w:t>О</w:t>
      </w:r>
      <w:r w:rsidRPr="00B557CB">
        <w:rPr>
          <w:rFonts w:ascii="Times New Roman" w:hAnsi="Times New Roman" w:cs="Times New Roman"/>
          <w:bCs/>
          <w:sz w:val="28"/>
          <w:szCs w:val="28"/>
        </w:rPr>
        <w:t xml:space="preserve">рганизационный момент, имеющий своей целью воспитание культуры учебного труда, прошел </w:t>
      </w:r>
      <w:r w:rsidR="00EA1CAC">
        <w:rPr>
          <w:rFonts w:ascii="Times New Roman" w:hAnsi="Times New Roman" w:cs="Times New Roman"/>
          <w:bCs/>
          <w:sz w:val="28"/>
          <w:szCs w:val="28"/>
        </w:rPr>
        <w:t>не очень хорошо</w:t>
      </w:r>
      <w:r w:rsidRPr="00B557CB">
        <w:rPr>
          <w:rFonts w:ascii="Times New Roman" w:hAnsi="Times New Roman" w:cs="Times New Roman"/>
          <w:bCs/>
          <w:sz w:val="28"/>
          <w:szCs w:val="28"/>
        </w:rPr>
        <w:t xml:space="preserve">, т.к. </w:t>
      </w:r>
      <w:r w:rsidR="00DF5D22">
        <w:rPr>
          <w:rFonts w:ascii="Times New Roman" w:hAnsi="Times New Roman" w:cs="Times New Roman"/>
          <w:bCs/>
          <w:sz w:val="28"/>
          <w:szCs w:val="28"/>
        </w:rPr>
        <w:t xml:space="preserve">три человека не </w:t>
      </w:r>
      <w:proofErr w:type="spellStart"/>
      <w:r w:rsidR="00DF5D22">
        <w:rPr>
          <w:rFonts w:ascii="Times New Roman" w:hAnsi="Times New Roman" w:cs="Times New Roman"/>
          <w:bCs/>
          <w:sz w:val="28"/>
          <w:szCs w:val="28"/>
        </w:rPr>
        <w:t>были</w:t>
      </w:r>
      <w:r w:rsidRPr="00B557CB">
        <w:rPr>
          <w:rFonts w:ascii="Times New Roman" w:hAnsi="Times New Roman" w:cs="Times New Roman"/>
          <w:bCs/>
          <w:sz w:val="28"/>
          <w:szCs w:val="28"/>
        </w:rPr>
        <w:t>готов</w:t>
      </w:r>
      <w:r w:rsidR="00540B1E">
        <w:rPr>
          <w:rFonts w:ascii="Times New Roman" w:hAnsi="Times New Roman" w:cs="Times New Roman"/>
          <w:bCs/>
          <w:sz w:val="28"/>
          <w:szCs w:val="28"/>
        </w:rPr>
        <w:t>ы</w:t>
      </w:r>
      <w:proofErr w:type="spellEnd"/>
      <w:r w:rsidR="0074399F">
        <w:rPr>
          <w:rFonts w:ascii="Times New Roman" w:hAnsi="Times New Roman" w:cs="Times New Roman"/>
          <w:bCs/>
          <w:sz w:val="28"/>
          <w:szCs w:val="28"/>
        </w:rPr>
        <w:t xml:space="preserve"> к уроку.</w:t>
      </w:r>
    </w:p>
    <w:p w:rsidR="00EA1CAC" w:rsidRDefault="00CC0207" w:rsidP="00CC0207">
      <w:pPr>
        <w:pStyle w:val="a7"/>
        <w:spacing w:line="360" w:lineRule="auto"/>
        <w:ind w:left="0" w:firstLine="709"/>
        <w:jc w:val="both"/>
        <w:rPr>
          <w:rFonts w:ascii="Times New Roman" w:hAnsi="Times New Roman" w:cs="Times New Roman"/>
          <w:bCs/>
          <w:sz w:val="28"/>
          <w:szCs w:val="28"/>
        </w:rPr>
      </w:pPr>
      <w:r w:rsidRPr="00B557CB">
        <w:rPr>
          <w:rFonts w:ascii="Times New Roman" w:hAnsi="Times New Roman" w:cs="Times New Roman"/>
          <w:bCs/>
          <w:sz w:val="28"/>
          <w:szCs w:val="28"/>
        </w:rPr>
        <w:lastRenderedPageBreak/>
        <w:t>Учебно-воспитательные задачи урока: проверить усвоение пройденного; устранение пробелов</w:t>
      </w:r>
      <w:r w:rsidR="00DF5D22">
        <w:rPr>
          <w:rFonts w:ascii="Times New Roman" w:hAnsi="Times New Roman" w:cs="Times New Roman"/>
          <w:bCs/>
          <w:sz w:val="28"/>
          <w:szCs w:val="28"/>
        </w:rPr>
        <w:t>,</w:t>
      </w:r>
      <w:r w:rsidRPr="00B557CB">
        <w:rPr>
          <w:rFonts w:ascii="Times New Roman" w:hAnsi="Times New Roman" w:cs="Times New Roman"/>
          <w:bCs/>
          <w:sz w:val="28"/>
          <w:szCs w:val="28"/>
        </w:rPr>
        <w:t xml:space="preserve"> реализован</w:t>
      </w:r>
      <w:r w:rsidR="00DF5D22">
        <w:rPr>
          <w:rFonts w:ascii="Times New Roman" w:hAnsi="Times New Roman" w:cs="Times New Roman"/>
          <w:bCs/>
          <w:sz w:val="28"/>
          <w:szCs w:val="28"/>
        </w:rPr>
        <w:t>ы</w:t>
      </w:r>
      <w:r w:rsidRPr="00B557CB">
        <w:rPr>
          <w:rFonts w:ascii="Times New Roman" w:hAnsi="Times New Roman" w:cs="Times New Roman"/>
          <w:bCs/>
          <w:sz w:val="28"/>
          <w:szCs w:val="28"/>
        </w:rPr>
        <w:t xml:space="preserve"> через различные методы обучения: репродуктивный метод помог проверить умения связно отвечать на поставленные вопросы (диалог</w:t>
      </w:r>
      <w:r w:rsidR="0074399F">
        <w:rPr>
          <w:rFonts w:ascii="Times New Roman" w:hAnsi="Times New Roman" w:cs="Times New Roman"/>
          <w:bCs/>
          <w:sz w:val="28"/>
          <w:szCs w:val="28"/>
        </w:rPr>
        <w:t xml:space="preserve">). </w:t>
      </w:r>
    </w:p>
    <w:p w:rsidR="00CC0207" w:rsidRPr="00B557CB" w:rsidRDefault="0074399F" w:rsidP="00CC0207">
      <w:pPr>
        <w:pStyle w:val="a7"/>
        <w:spacing w:line="36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Д</w:t>
      </w:r>
      <w:r w:rsidR="00CC0207" w:rsidRPr="00B557CB">
        <w:rPr>
          <w:rFonts w:ascii="Times New Roman" w:hAnsi="Times New Roman" w:cs="Times New Roman"/>
          <w:bCs/>
          <w:sz w:val="28"/>
          <w:szCs w:val="28"/>
        </w:rPr>
        <w:t xml:space="preserve">омашняя работа была проверена в виде устного опроса. Самостоятельная индивидуальная, и групповая работа на уроке способствовала развитию внимания, формулировать и высказывать свою точку зрения на поставленную проблему, воспитанию уважения к мнению других, умению слушать и критически оценивать ответы товарищей, чувство коллективизма.  </w:t>
      </w:r>
    </w:p>
    <w:p w:rsidR="00CC0207" w:rsidRPr="00B557CB" w:rsidRDefault="00CC0207" w:rsidP="00CC0207">
      <w:pPr>
        <w:pStyle w:val="a7"/>
        <w:spacing w:line="360" w:lineRule="auto"/>
        <w:ind w:left="0" w:firstLine="709"/>
        <w:jc w:val="both"/>
        <w:rPr>
          <w:rFonts w:ascii="Times New Roman" w:hAnsi="Times New Roman" w:cs="Times New Roman"/>
          <w:bCs/>
          <w:sz w:val="28"/>
          <w:szCs w:val="28"/>
        </w:rPr>
      </w:pPr>
      <w:r w:rsidRPr="00B557CB">
        <w:rPr>
          <w:rFonts w:ascii="Times New Roman" w:hAnsi="Times New Roman" w:cs="Times New Roman"/>
          <w:bCs/>
          <w:sz w:val="28"/>
          <w:szCs w:val="28"/>
        </w:rPr>
        <w:t>Активизация предпосылок студентов, подведение их к главным вопросам темы, пробуждение интереса и любопытства проходило через создание проблемной ситуации и использование мозгового штурма.</w:t>
      </w:r>
    </w:p>
    <w:p w:rsidR="00CC0207" w:rsidRPr="00B557CB" w:rsidRDefault="00CC0207" w:rsidP="00CC0207">
      <w:pPr>
        <w:pStyle w:val="a7"/>
        <w:spacing w:line="360" w:lineRule="auto"/>
        <w:ind w:left="0" w:firstLine="709"/>
        <w:jc w:val="both"/>
        <w:rPr>
          <w:rFonts w:ascii="Times New Roman" w:hAnsi="Times New Roman" w:cs="Times New Roman"/>
          <w:bCs/>
          <w:sz w:val="28"/>
          <w:szCs w:val="28"/>
        </w:rPr>
      </w:pPr>
      <w:r w:rsidRPr="00B557CB">
        <w:rPr>
          <w:rFonts w:ascii="Times New Roman" w:hAnsi="Times New Roman" w:cs="Times New Roman"/>
          <w:bCs/>
          <w:sz w:val="28"/>
          <w:szCs w:val="28"/>
        </w:rPr>
        <w:t xml:space="preserve"> Я считаю, что использование этого метода оправдало себя, т.к. обучающиеся самостоятельно и осознанно подошли к постановке учебной цели, самостоятельно сформулировали тему урока. Для этого студентам была предложена максимально возможная самостоятельность для работы на уроке. </w:t>
      </w:r>
    </w:p>
    <w:p w:rsidR="00CC0207" w:rsidRPr="00B557CB" w:rsidRDefault="00CC0207" w:rsidP="00CC0207">
      <w:pPr>
        <w:pStyle w:val="a7"/>
        <w:spacing w:line="360" w:lineRule="auto"/>
        <w:ind w:left="0" w:firstLine="709"/>
        <w:jc w:val="both"/>
        <w:rPr>
          <w:rFonts w:ascii="Times New Roman" w:hAnsi="Times New Roman" w:cs="Times New Roman"/>
          <w:bCs/>
          <w:sz w:val="28"/>
          <w:szCs w:val="28"/>
        </w:rPr>
      </w:pPr>
      <w:r w:rsidRPr="00B557CB">
        <w:rPr>
          <w:rFonts w:ascii="Times New Roman" w:hAnsi="Times New Roman" w:cs="Times New Roman"/>
          <w:bCs/>
          <w:sz w:val="28"/>
          <w:szCs w:val="28"/>
        </w:rPr>
        <w:t xml:space="preserve"> </w:t>
      </w:r>
      <w:proofErr w:type="gramStart"/>
      <w:r w:rsidRPr="00B557CB">
        <w:rPr>
          <w:rFonts w:ascii="Times New Roman" w:hAnsi="Times New Roman" w:cs="Times New Roman"/>
          <w:bCs/>
          <w:sz w:val="28"/>
          <w:szCs w:val="28"/>
        </w:rPr>
        <w:t xml:space="preserve">На следующем этапе урока </w:t>
      </w:r>
      <w:r w:rsidR="00CA17DF">
        <w:rPr>
          <w:rFonts w:ascii="Times New Roman" w:hAnsi="Times New Roman" w:cs="Times New Roman"/>
          <w:bCs/>
          <w:sz w:val="28"/>
          <w:szCs w:val="28"/>
        </w:rPr>
        <w:t>рассказывались</w:t>
      </w:r>
      <w:r w:rsidRPr="00B557CB">
        <w:rPr>
          <w:rFonts w:ascii="Times New Roman" w:hAnsi="Times New Roman" w:cs="Times New Roman"/>
          <w:bCs/>
          <w:sz w:val="28"/>
          <w:szCs w:val="28"/>
        </w:rPr>
        <w:t xml:space="preserve"> правила обслуживания АКБ и операции, проводимы</w:t>
      </w:r>
      <w:r w:rsidR="00CA17DF">
        <w:rPr>
          <w:rFonts w:ascii="Times New Roman" w:hAnsi="Times New Roman" w:cs="Times New Roman"/>
          <w:bCs/>
          <w:sz w:val="28"/>
          <w:szCs w:val="28"/>
        </w:rPr>
        <w:t>е</w:t>
      </w:r>
      <w:r w:rsidRPr="00B557CB">
        <w:rPr>
          <w:rFonts w:ascii="Times New Roman" w:hAnsi="Times New Roman" w:cs="Times New Roman"/>
          <w:bCs/>
          <w:sz w:val="28"/>
          <w:szCs w:val="28"/>
        </w:rPr>
        <w:t xml:space="preserve"> при выполнении различных видов технического обслуживания АКБ с соблюдением </w:t>
      </w:r>
      <w:r w:rsidR="00CA17DF">
        <w:rPr>
          <w:rFonts w:ascii="Times New Roman" w:hAnsi="Times New Roman" w:cs="Times New Roman"/>
          <w:bCs/>
          <w:sz w:val="28"/>
          <w:szCs w:val="28"/>
        </w:rPr>
        <w:t xml:space="preserve">требований техники безопасности;  про </w:t>
      </w:r>
      <w:r w:rsidRPr="00B557CB">
        <w:rPr>
          <w:rFonts w:ascii="Times New Roman" w:hAnsi="Times New Roman" w:cs="Times New Roman"/>
          <w:bCs/>
          <w:sz w:val="28"/>
          <w:szCs w:val="28"/>
        </w:rPr>
        <w:t>прибор</w:t>
      </w:r>
      <w:r w:rsidR="00CA17DF">
        <w:rPr>
          <w:rFonts w:ascii="Times New Roman" w:hAnsi="Times New Roman" w:cs="Times New Roman"/>
          <w:bCs/>
          <w:sz w:val="28"/>
          <w:szCs w:val="28"/>
        </w:rPr>
        <w:t xml:space="preserve">ы </w:t>
      </w:r>
      <w:r w:rsidRPr="00B557CB">
        <w:rPr>
          <w:rFonts w:ascii="Times New Roman" w:hAnsi="Times New Roman" w:cs="Times New Roman"/>
          <w:bCs/>
          <w:sz w:val="28"/>
          <w:szCs w:val="28"/>
        </w:rPr>
        <w:t>и инструмент</w:t>
      </w:r>
      <w:r w:rsidR="00CA17DF">
        <w:rPr>
          <w:rFonts w:ascii="Times New Roman" w:hAnsi="Times New Roman" w:cs="Times New Roman"/>
          <w:bCs/>
          <w:sz w:val="28"/>
          <w:szCs w:val="28"/>
        </w:rPr>
        <w:t>ы,</w:t>
      </w:r>
      <w:r w:rsidRPr="00B557CB">
        <w:rPr>
          <w:rFonts w:ascii="Times New Roman" w:hAnsi="Times New Roman" w:cs="Times New Roman"/>
          <w:bCs/>
          <w:sz w:val="28"/>
          <w:szCs w:val="28"/>
        </w:rPr>
        <w:t xml:space="preserve"> необходимы</w:t>
      </w:r>
      <w:r w:rsidR="00CA17DF">
        <w:rPr>
          <w:rFonts w:ascii="Times New Roman" w:hAnsi="Times New Roman" w:cs="Times New Roman"/>
          <w:bCs/>
          <w:sz w:val="28"/>
          <w:szCs w:val="28"/>
        </w:rPr>
        <w:t>е</w:t>
      </w:r>
      <w:r w:rsidRPr="00B557CB">
        <w:rPr>
          <w:rFonts w:ascii="Times New Roman" w:hAnsi="Times New Roman" w:cs="Times New Roman"/>
          <w:bCs/>
          <w:sz w:val="28"/>
          <w:szCs w:val="28"/>
        </w:rPr>
        <w:t xml:space="preserve"> для проведения технического обслуживания аккумуляторных батарей.</w:t>
      </w:r>
      <w:proofErr w:type="gramEnd"/>
      <w:r w:rsidRPr="00B557CB">
        <w:rPr>
          <w:rFonts w:ascii="Times New Roman" w:hAnsi="Times New Roman" w:cs="Times New Roman"/>
          <w:bCs/>
          <w:sz w:val="28"/>
          <w:szCs w:val="28"/>
        </w:rPr>
        <w:t xml:space="preserve"> Основные правила ТБ при зарядке АКБ было предложено студентам переписать в тетрадь</w:t>
      </w:r>
      <w:r w:rsidR="00EA1CAC">
        <w:rPr>
          <w:rFonts w:ascii="Times New Roman" w:hAnsi="Times New Roman" w:cs="Times New Roman"/>
          <w:bCs/>
          <w:sz w:val="28"/>
          <w:szCs w:val="28"/>
        </w:rPr>
        <w:t xml:space="preserve"> (слайд презентации 24</w:t>
      </w:r>
      <w:r w:rsidRPr="00B557CB">
        <w:rPr>
          <w:rFonts w:ascii="Times New Roman" w:hAnsi="Times New Roman" w:cs="Times New Roman"/>
          <w:bCs/>
          <w:sz w:val="28"/>
          <w:szCs w:val="28"/>
        </w:rPr>
        <w:t>).</w:t>
      </w:r>
    </w:p>
    <w:p w:rsidR="00CC0207" w:rsidRPr="00B557CB" w:rsidRDefault="00CC0207" w:rsidP="00CC0207">
      <w:pPr>
        <w:pStyle w:val="a7"/>
        <w:spacing w:line="360" w:lineRule="auto"/>
        <w:ind w:left="0" w:firstLine="709"/>
        <w:jc w:val="both"/>
        <w:rPr>
          <w:rFonts w:ascii="Times New Roman" w:hAnsi="Times New Roman" w:cs="Times New Roman"/>
          <w:bCs/>
          <w:sz w:val="28"/>
          <w:szCs w:val="28"/>
        </w:rPr>
      </w:pPr>
      <w:r w:rsidRPr="00B557CB">
        <w:rPr>
          <w:rFonts w:ascii="Times New Roman" w:hAnsi="Times New Roman" w:cs="Times New Roman"/>
          <w:bCs/>
          <w:sz w:val="28"/>
          <w:szCs w:val="28"/>
        </w:rPr>
        <w:t xml:space="preserve">Заключительный </w:t>
      </w:r>
      <w:r w:rsidR="00EA1CAC">
        <w:rPr>
          <w:rFonts w:ascii="Times New Roman" w:hAnsi="Times New Roman" w:cs="Times New Roman"/>
          <w:bCs/>
          <w:sz w:val="28"/>
          <w:szCs w:val="28"/>
        </w:rPr>
        <w:t xml:space="preserve">модуль, нацеленный </w:t>
      </w:r>
      <w:r w:rsidRPr="00B557CB">
        <w:rPr>
          <w:rFonts w:ascii="Times New Roman" w:hAnsi="Times New Roman" w:cs="Times New Roman"/>
          <w:bCs/>
          <w:sz w:val="28"/>
          <w:szCs w:val="28"/>
        </w:rPr>
        <w:t>на осознан</w:t>
      </w:r>
      <w:r w:rsidR="00EA1CAC">
        <w:rPr>
          <w:rFonts w:ascii="Times New Roman" w:hAnsi="Times New Roman" w:cs="Times New Roman"/>
          <w:bCs/>
          <w:sz w:val="28"/>
          <w:szCs w:val="28"/>
        </w:rPr>
        <w:t>ное выполнение домашнего задания,</w:t>
      </w:r>
      <w:r w:rsidRPr="00B557CB">
        <w:rPr>
          <w:rFonts w:ascii="Times New Roman" w:hAnsi="Times New Roman" w:cs="Times New Roman"/>
          <w:bCs/>
          <w:sz w:val="28"/>
          <w:szCs w:val="28"/>
        </w:rPr>
        <w:t xml:space="preserve"> готовился всем ходом урока. Желающим исправить текущие оценки </w:t>
      </w:r>
      <w:r w:rsidR="00EA1CAC">
        <w:rPr>
          <w:rFonts w:ascii="Times New Roman" w:hAnsi="Times New Roman" w:cs="Times New Roman"/>
          <w:bCs/>
          <w:sz w:val="28"/>
          <w:szCs w:val="28"/>
        </w:rPr>
        <w:t>предлагалось</w:t>
      </w:r>
      <w:r w:rsidRPr="00B557CB">
        <w:rPr>
          <w:rFonts w:ascii="Times New Roman" w:hAnsi="Times New Roman" w:cs="Times New Roman"/>
          <w:bCs/>
          <w:sz w:val="28"/>
          <w:szCs w:val="28"/>
        </w:rPr>
        <w:t xml:space="preserve"> составить кроссворд по теме занятия.</w:t>
      </w:r>
    </w:p>
    <w:p w:rsidR="00CC0207" w:rsidRPr="00B557CB" w:rsidRDefault="00CC0207" w:rsidP="00CC0207">
      <w:pPr>
        <w:pStyle w:val="a7"/>
        <w:spacing w:line="360" w:lineRule="auto"/>
        <w:ind w:left="0" w:firstLine="709"/>
        <w:jc w:val="both"/>
        <w:rPr>
          <w:rFonts w:ascii="Times New Roman" w:hAnsi="Times New Roman" w:cs="Times New Roman"/>
          <w:bCs/>
          <w:sz w:val="28"/>
          <w:szCs w:val="28"/>
        </w:rPr>
      </w:pPr>
      <w:r w:rsidRPr="00B557CB">
        <w:rPr>
          <w:rFonts w:ascii="Times New Roman" w:hAnsi="Times New Roman" w:cs="Times New Roman"/>
          <w:bCs/>
          <w:sz w:val="28"/>
          <w:szCs w:val="28"/>
        </w:rPr>
        <w:t xml:space="preserve">Подведение итога урока - традиционный момент: не все студенты смогли справиться с обобщением, но </w:t>
      </w:r>
      <w:proofErr w:type="gramStart"/>
      <w:r w:rsidRPr="00B557CB">
        <w:rPr>
          <w:rFonts w:ascii="Times New Roman" w:hAnsi="Times New Roman" w:cs="Times New Roman"/>
          <w:bCs/>
          <w:sz w:val="28"/>
          <w:szCs w:val="28"/>
        </w:rPr>
        <w:t>все</w:t>
      </w:r>
      <w:proofErr w:type="gramEnd"/>
      <w:r w:rsidRPr="00B557CB">
        <w:rPr>
          <w:rFonts w:ascii="Times New Roman" w:hAnsi="Times New Roman" w:cs="Times New Roman"/>
          <w:bCs/>
          <w:sz w:val="28"/>
          <w:szCs w:val="28"/>
        </w:rPr>
        <w:t xml:space="preserve"> же оно необходимо, т.к. помогает повторить и закрепить полученные знания на уровне анализа и обобщения.</w:t>
      </w:r>
    </w:p>
    <w:p w:rsidR="00CC0207" w:rsidRPr="00B557CB" w:rsidRDefault="00CC0207" w:rsidP="00CC0207">
      <w:pPr>
        <w:pStyle w:val="a7"/>
        <w:spacing w:line="360" w:lineRule="auto"/>
        <w:ind w:left="0" w:firstLine="709"/>
        <w:jc w:val="both"/>
        <w:rPr>
          <w:rFonts w:ascii="Times New Roman" w:hAnsi="Times New Roman" w:cs="Times New Roman"/>
          <w:bCs/>
          <w:sz w:val="28"/>
          <w:szCs w:val="28"/>
        </w:rPr>
      </w:pPr>
      <w:r w:rsidRPr="00B557CB">
        <w:rPr>
          <w:rFonts w:ascii="Times New Roman" w:hAnsi="Times New Roman" w:cs="Times New Roman"/>
          <w:bCs/>
          <w:sz w:val="28"/>
          <w:szCs w:val="28"/>
        </w:rPr>
        <w:lastRenderedPageBreak/>
        <w:t>Делая обобщающий вывод можно отметить, что структура урока была подчинена триединой цели и содействовала достижению каждого из учебно-воспитательных модулей. Наиболее удачными счита</w:t>
      </w:r>
      <w:r w:rsidR="00EA1CAC">
        <w:rPr>
          <w:rFonts w:ascii="Times New Roman" w:hAnsi="Times New Roman" w:cs="Times New Roman"/>
          <w:bCs/>
          <w:sz w:val="28"/>
          <w:szCs w:val="28"/>
        </w:rPr>
        <w:t>ю</w:t>
      </w:r>
      <w:r w:rsidRPr="00B557CB">
        <w:rPr>
          <w:rFonts w:ascii="Times New Roman" w:hAnsi="Times New Roman" w:cs="Times New Roman"/>
          <w:bCs/>
          <w:sz w:val="28"/>
          <w:szCs w:val="28"/>
        </w:rPr>
        <w:t xml:space="preserve"> этап введения в урок (актуализация знаний) и  изучение нового </w:t>
      </w:r>
      <w:r w:rsidR="0085523B">
        <w:rPr>
          <w:rFonts w:ascii="Times New Roman" w:hAnsi="Times New Roman" w:cs="Times New Roman"/>
          <w:bCs/>
          <w:sz w:val="28"/>
          <w:szCs w:val="28"/>
        </w:rPr>
        <w:t>материала (дискуссия</w:t>
      </w:r>
      <w:r w:rsidRPr="00B557CB">
        <w:rPr>
          <w:rFonts w:ascii="Times New Roman" w:hAnsi="Times New Roman" w:cs="Times New Roman"/>
          <w:bCs/>
          <w:sz w:val="28"/>
          <w:szCs w:val="28"/>
        </w:rPr>
        <w:t xml:space="preserve">). При проведении урока каждый студент был включен в поиски решения проблемы, а значит в активную познавательную деятельность. Каждый предшествующий момент занятия тесно связан с последующим,  продолжает его и сам является базой, продолжением предшествующего. Осуществлялись на уроке и </w:t>
      </w:r>
      <w:proofErr w:type="spellStart"/>
      <w:r w:rsidRPr="00B557CB">
        <w:rPr>
          <w:rFonts w:ascii="Times New Roman" w:hAnsi="Times New Roman" w:cs="Times New Roman"/>
          <w:bCs/>
          <w:sz w:val="28"/>
          <w:szCs w:val="28"/>
        </w:rPr>
        <w:t>межпредметные</w:t>
      </w:r>
      <w:proofErr w:type="spellEnd"/>
      <w:r w:rsidRPr="00B557CB">
        <w:rPr>
          <w:rFonts w:ascii="Times New Roman" w:hAnsi="Times New Roman" w:cs="Times New Roman"/>
          <w:bCs/>
          <w:sz w:val="28"/>
          <w:szCs w:val="28"/>
        </w:rPr>
        <w:t xml:space="preserve"> свя</w:t>
      </w:r>
      <w:r w:rsidR="0085523B">
        <w:rPr>
          <w:rFonts w:ascii="Times New Roman" w:hAnsi="Times New Roman" w:cs="Times New Roman"/>
          <w:bCs/>
          <w:sz w:val="28"/>
          <w:szCs w:val="28"/>
        </w:rPr>
        <w:t>зи</w:t>
      </w:r>
      <w:r w:rsidR="00540B1E">
        <w:rPr>
          <w:rFonts w:ascii="Times New Roman" w:hAnsi="Times New Roman" w:cs="Times New Roman"/>
          <w:bCs/>
          <w:sz w:val="28"/>
          <w:szCs w:val="28"/>
        </w:rPr>
        <w:t>. В</w:t>
      </w:r>
      <w:r w:rsidRPr="00B557CB">
        <w:rPr>
          <w:rFonts w:ascii="Times New Roman" w:hAnsi="Times New Roman" w:cs="Times New Roman"/>
          <w:bCs/>
          <w:sz w:val="28"/>
          <w:szCs w:val="28"/>
        </w:rPr>
        <w:t>се этапы урока взаимосвязаны, т.к. непосредственно готовят студентов к выполнению домашнего задания и являются основой для подготовки к усвоению нового материала.</w:t>
      </w:r>
    </w:p>
    <w:p w:rsidR="00CC0207" w:rsidRPr="00B557CB" w:rsidRDefault="00CC0207" w:rsidP="00CC0207">
      <w:pPr>
        <w:pStyle w:val="a7"/>
        <w:spacing w:line="360" w:lineRule="auto"/>
        <w:ind w:left="0" w:firstLine="709"/>
        <w:jc w:val="both"/>
        <w:rPr>
          <w:rFonts w:ascii="Times New Roman" w:hAnsi="Times New Roman" w:cs="Times New Roman"/>
          <w:bCs/>
          <w:sz w:val="28"/>
          <w:szCs w:val="28"/>
        </w:rPr>
      </w:pPr>
      <w:r w:rsidRPr="00B557CB">
        <w:rPr>
          <w:rFonts w:ascii="Times New Roman" w:hAnsi="Times New Roman" w:cs="Times New Roman"/>
          <w:bCs/>
          <w:sz w:val="28"/>
          <w:szCs w:val="28"/>
        </w:rPr>
        <w:t>Осуществлению развивающего аспекта триединой цели урока также спо</w:t>
      </w:r>
      <w:r w:rsidRPr="00B557CB">
        <w:rPr>
          <w:rFonts w:ascii="Times New Roman" w:hAnsi="Times New Roman" w:cs="Times New Roman"/>
          <w:bCs/>
          <w:sz w:val="28"/>
          <w:szCs w:val="28"/>
        </w:rPr>
        <w:softHyphen/>
        <w:t xml:space="preserve">собствовали все этапы занятия: развитию зрения, слуха, внимания, способам коммуникативного общения </w:t>
      </w:r>
      <w:r w:rsidR="0085523B">
        <w:rPr>
          <w:rFonts w:ascii="Times New Roman" w:hAnsi="Times New Roman" w:cs="Times New Roman"/>
          <w:bCs/>
          <w:sz w:val="28"/>
          <w:szCs w:val="28"/>
        </w:rPr>
        <w:t>способствовали диалоги на уроке</w:t>
      </w:r>
      <w:r w:rsidRPr="00B557CB">
        <w:rPr>
          <w:rFonts w:ascii="Times New Roman" w:hAnsi="Times New Roman" w:cs="Times New Roman"/>
          <w:bCs/>
          <w:sz w:val="28"/>
          <w:szCs w:val="28"/>
        </w:rPr>
        <w:t xml:space="preserve">; умение сопоставлять, анализировать, логически мыслить развивалось при решении ситуационных задач, подведении итогов урока. </w:t>
      </w:r>
    </w:p>
    <w:p w:rsidR="00CC0207" w:rsidRPr="00B557CB" w:rsidRDefault="00CC0207" w:rsidP="00CC0207">
      <w:pPr>
        <w:pStyle w:val="a7"/>
        <w:spacing w:line="360" w:lineRule="auto"/>
        <w:ind w:left="0" w:firstLine="709"/>
        <w:jc w:val="both"/>
        <w:rPr>
          <w:rFonts w:ascii="Times New Roman" w:hAnsi="Times New Roman" w:cs="Times New Roman"/>
          <w:bCs/>
          <w:sz w:val="28"/>
          <w:szCs w:val="28"/>
        </w:rPr>
      </w:pPr>
      <w:r w:rsidRPr="00B557CB">
        <w:rPr>
          <w:rFonts w:ascii="Times New Roman" w:hAnsi="Times New Roman" w:cs="Times New Roman"/>
          <w:bCs/>
          <w:sz w:val="28"/>
          <w:szCs w:val="28"/>
        </w:rPr>
        <w:t>Задачи воспитания коллектива данной группы осуществлялись через созда</w:t>
      </w:r>
      <w:r w:rsidRPr="00B557CB">
        <w:rPr>
          <w:rFonts w:ascii="Times New Roman" w:hAnsi="Times New Roman" w:cs="Times New Roman"/>
          <w:bCs/>
          <w:sz w:val="28"/>
          <w:szCs w:val="28"/>
        </w:rPr>
        <w:softHyphen/>
        <w:t>ние дружеской творческой атмосферы урока, доброжелательн</w:t>
      </w:r>
      <w:r w:rsidR="0085523B">
        <w:rPr>
          <w:rFonts w:ascii="Times New Roman" w:hAnsi="Times New Roman" w:cs="Times New Roman"/>
          <w:bCs/>
          <w:sz w:val="28"/>
          <w:szCs w:val="28"/>
        </w:rPr>
        <w:t>о</w:t>
      </w:r>
      <w:r w:rsidRPr="00B557CB">
        <w:rPr>
          <w:rFonts w:ascii="Times New Roman" w:hAnsi="Times New Roman" w:cs="Times New Roman"/>
          <w:bCs/>
          <w:sz w:val="28"/>
          <w:szCs w:val="28"/>
        </w:rPr>
        <w:t>е отношени</w:t>
      </w:r>
      <w:r w:rsidR="0085523B">
        <w:rPr>
          <w:rFonts w:ascii="Times New Roman" w:hAnsi="Times New Roman" w:cs="Times New Roman"/>
          <w:bCs/>
          <w:sz w:val="28"/>
          <w:szCs w:val="28"/>
        </w:rPr>
        <w:t xml:space="preserve">е </w:t>
      </w:r>
      <w:r w:rsidRPr="00B557CB">
        <w:rPr>
          <w:rFonts w:ascii="Times New Roman" w:hAnsi="Times New Roman" w:cs="Times New Roman"/>
          <w:bCs/>
          <w:sz w:val="28"/>
          <w:szCs w:val="28"/>
        </w:rPr>
        <w:t xml:space="preserve">преподавателя и студентов; через организацию групповых форм работы. Так, на заключительном этапе при подведении итогов </w:t>
      </w:r>
      <w:r w:rsidR="00EA1CAC">
        <w:rPr>
          <w:rFonts w:ascii="Times New Roman" w:hAnsi="Times New Roman" w:cs="Times New Roman"/>
          <w:bCs/>
          <w:sz w:val="28"/>
          <w:szCs w:val="28"/>
        </w:rPr>
        <w:t>4</w:t>
      </w:r>
      <w:r w:rsidRPr="00B557CB">
        <w:rPr>
          <w:rFonts w:ascii="Times New Roman" w:hAnsi="Times New Roman" w:cs="Times New Roman"/>
          <w:bCs/>
          <w:sz w:val="28"/>
          <w:szCs w:val="28"/>
        </w:rPr>
        <w:t xml:space="preserve"> студент</w:t>
      </w:r>
      <w:r w:rsidR="00DF14CC">
        <w:rPr>
          <w:rFonts w:ascii="Times New Roman" w:hAnsi="Times New Roman" w:cs="Times New Roman"/>
          <w:bCs/>
          <w:sz w:val="28"/>
          <w:szCs w:val="28"/>
        </w:rPr>
        <w:t>ов</w:t>
      </w:r>
      <w:r w:rsidRPr="00B557CB">
        <w:rPr>
          <w:rFonts w:ascii="Times New Roman" w:hAnsi="Times New Roman" w:cs="Times New Roman"/>
          <w:bCs/>
          <w:sz w:val="28"/>
          <w:szCs w:val="28"/>
        </w:rPr>
        <w:t xml:space="preserve"> получили «отличные» отметки, </w:t>
      </w:r>
      <w:r w:rsidR="00DF14CC">
        <w:rPr>
          <w:rFonts w:ascii="Times New Roman" w:hAnsi="Times New Roman" w:cs="Times New Roman"/>
          <w:bCs/>
          <w:sz w:val="28"/>
          <w:szCs w:val="28"/>
        </w:rPr>
        <w:t>7</w:t>
      </w:r>
      <w:r w:rsidRPr="00B557CB">
        <w:rPr>
          <w:rFonts w:ascii="Times New Roman" w:hAnsi="Times New Roman" w:cs="Times New Roman"/>
          <w:bCs/>
          <w:sz w:val="28"/>
          <w:szCs w:val="28"/>
        </w:rPr>
        <w:t xml:space="preserve"> - «хорошо», </w:t>
      </w:r>
      <w:r w:rsidR="00726810">
        <w:rPr>
          <w:rFonts w:ascii="Times New Roman" w:hAnsi="Times New Roman" w:cs="Times New Roman"/>
          <w:bCs/>
          <w:sz w:val="28"/>
          <w:szCs w:val="28"/>
        </w:rPr>
        <w:t>10</w:t>
      </w:r>
      <w:r w:rsidRPr="00B557CB">
        <w:rPr>
          <w:rFonts w:ascii="Times New Roman" w:hAnsi="Times New Roman" w:cs="Times New Roman"/>
          <w:bCs/>
          <w:sz w:val="28"/>
          <w:szCs w:val="28"/>
        </w:rPr>
        <w:t xml:space="preserve"> – «удовлетворительно» и лишь </w:t>
      </w:r>
      <w:r w:rsidR="0085523B">
        <w:rPr>
          <w:rFonts w:ascii="Times New Roman" w:hAnsi="Times New Roman" w:cs="Times New Roman"/>
          <w:bCs/>
          <w:sz w:val="28"/>
          <w:szCs w:val="28"/>
        </w:rPr>
        <w:t>два</w:t>
      </w:r>
      <w:r w:rsidRPr="00B557CB">
        <w:rPr>
          <w:rFonts w:ascii="Times New Roman" w:hAnsi="Times New Roman" w:cs="Times New Roman"/>
          <w:bCs/>
          <w:sz w:val="28"/>
          <w:szCs w:val="28"/>
        </w:rPr>
        <w:t xml:space="preserve"> студент</w:t>
      </w:r>
      <w:r w:rsidR="0085523B">
        <w:rPr>
          <w:rFonts w:ascii="Times New Roman" w:hAnsi="Times New Roman" w:cs="Times New Roman"/>
          <w:bCs/>
          <w:sz w:val="28"/>
          <w:szCs w:val="28"/>
        </w:rPr>
        <w:t>а</w:t>
      </w:r>
      <w:r w:rsidRPr="00B557CB">
        <w:rPr>
          <w:rFonts w:ascii="Times New Roman" w:hAnsi="Times New Roman" w:cs="Times New Roman"/>
          <w:bCs/>
          <w:sz w:val="28"/>
          <w:szCs w:val="28"/>
        </w:rPr>
        <w:t xml:space="preserve"> не справил</w:t>
      </w:r>
      <w:r w:rsidR="0085523B">
        <w:rPr>
          <w:rFonts w:ascii="Times New Roman" w:hAnsi="Times New Roman" w:cs="Times New Roman"/>
          <w:bCs/>
          <w:sz w:val="28"/>
          <w:szCs w:val="28"/>
        </w:rPr>
        <w:t>ись</w:t>
      </w:r>
      <w:r w:rsidRPr="00B557CB">
        <w:rPr>
          <w:rFonts w:ascii="Times New Roman" w:hAnsi="Times New Roman" w:cs="Times New Roman"/>
          <w:bCs/>
          <w:sz w:val="28"/>
          <w:szCs w:val="28"/>
        </w:rPr>
        <w:t xml:space="preserve"> с итоговым тестом, но работая на уроке, получил общую оценку – «удовлетворительно».  </w:t>
      </w:r>
    </w:p>
    <w:p w:rsidR="00CC0207" w:rsidRPr="00B557CB" w:rsidRDefault="00CC0207" w:rsidP="00CC0207">
      <w:pPr>
        <w:pStyle w:val="a7"/>
        <w:spacing w:line="360" w:lineRule="auto"/>
        <w:ind w:left="0" w:firstLine="709"/>
        <w:jc w:val="both"/>
        <w:rPr>
          <w:rFonts w:ascii="Times New Roman" w:hAnsi="Times New Roman" w:cs="Times New Roman"/>
          <w:bCs/>
          <w:sz w:val="28"/>
          <w:szCs w:val="28"/>
        </w:rPr>
      </w:pPr>
      <w:r w:rsidRPr="00B557CB">
        <w:rPr>
          <w:rFonts w:ascii="Times New Roman" w:hAnsi="Times New Roman" w:cs="Times New Roman"/>
          <w:bCs/>
          <w:sz w:val="28"/>
          <w:szCs w:val="28"/>
        </w:rPr>
        <w:t>Таким образом, я считаю, что урок представляет собой целостную систему. Цели, поставленные на уроке, достигнуты, в результате работы каждый студент в группе полу</w:t>
      </w:r>
      <w:r w:rsidRPr="00B557CB">
        <w:rPr>
          <w:rFonts w:ascii="Times New Roman" w:hAnsi="Times New Roman" w:cs="Times New Roman"/>
          <w:bCs/>
          <w:sz w:val="28"/>
          <w:szCs w:val="28"/>
        </w:rPr>
        <w:softHyphen/>
        <w:t>чил за урок заслуженную оценку.</w:t>
      </w:r>
    </w:p>
    <w:p w:rsidR="00CC0207" w:rsidRDefault="00CC0207" w:rsidP="00CC0207">
      <w:pPr>
        <w:pStyle w:val="a7"/>
        <w:spacing w:line="360" w:lineRule="auto"/>
        <w:ind w:left="0" w:firstLine="709"/>
        <w:jc w:val="both"/>
        <w:rPr>
          <w:rFonts w:ascii="Times New Roman" w:hAnsi="Times New Roman" w:cs="Times New Roman"/>
          <w:bCs/>
          <w:sz w:val="28"/>
          <w:szCs w:val="28"/>
        </w:rPr>
      </w:pPr>
      <w:r w:rsidRPr="00B557CB">
        <w:rPr>
          <w:rFonts w:ascii="Times New Roman" w:hAnsi="Times New Roman" w:cs="Times New Roman"/>
          <w:bCs/>
          <w:sz w:val="28"/>
          <w:szCs w:val="28"/>
        </w:rPr>
        <w:t>И все же при конструировании следующего урока, по моему мнению, не</w:t>
      </w:r>
      <w:r w:rsidR="00DF14CC">
        <w:rPr>
          <w:rFonts w:ascii="Times New Roman" w:hAnsi="Times New Roman" w:cs="Times New Roman"/>
          <w:bCs/>
          <w:sz w:val="28"/>
          <w:szCs w:val="28"/>
        </w:rPr>
        <w:t xml:space="preserve">обходимо больше времени уделить закреплению нового материала </w:t>
      </w:r>
      <w:r w:rsidRPr="00B557CB">
        <w:rPr>
          <w:rFonts w:ascii="Times New Roman" w:hAnsi="Times New Roman" w:cs="Times New Roman"/>
          <w:bCs/>
          <w:sz w:val="28"/>
          <w:szCs w:val="28"/>
        </w:rPr>
        <w:t>студентов.</w:t>
      </w:r>
    </w:p>
    <w:p w:rsidR="00726810" w:rsidRDefault="00726810" w:rsidP="00CC0207">
      <w:pPr>
        <w:pStyle w:val="a7"/>
        <w:spacing w:line="360" w:lineRule="auto"/>
        <w:ind w:left="0" w:firstLine="709"/>
        <w:jc w:val="both"/>
        <w:rPr>
          <w:rFonts w:ascii="Times New Roman" w:hAnsi="Times New Roman" w:cs="Times New Roman"/>
          <w:bCs/>
          <w:sz w:val="28"/>
          <w:szCs w:val="28"/>
        </w:rPr>
      </w:pPr>
    </w:p>
    <w:p w:rsidR="00726810" w:rsidRPr="00B557CB" w:rsidRDefault="00726810" w:rsidP="00CC0207">
      <w:pPr>
        <w:pStyle w:val="a7"/>
        <w:spacing w:line="360" w:lineRule="auto"/>
        <w:ind w:left="0" w:firstLine="709"/>
        <w:jc w:val="both"/>
        <w:rPr>
          <w:rFonts w:ascii="Times New Roman" w:hAnsi="Times New Roman" w:cs="Times New Roman"/>
          <w:bCs/>
          <w:sz w:val="28"/>
          <w:szCs w:val="28"/>
        </w:rPr>
      </w:pPr>
    </w:p>
    <w:p w:rsidR="00CC0207" w:rsidRPr="00B557CB" w:rsidRDefault="00CC0207" w:rsidP="00CC0207">
      <w:pPr>
        <w:pStyle w:val="a7"/>
        <w:spacing w:line="360" w:lineRule="auto"/>
        <w:ind w:left="0" w:firstLine="709"/>
        <w:jc w:val="both"/>
        <w:rPr>
          <w:rFonts w:ascii="Times New Roman" w:hAnsi="Times New Roman" w:cs="Times New Roman"/>
          <w:bCs/>
          <w:sz w:val="28"/>
          <w:szCs w:val="28"/>
        </w:rPr>
      </w:pPr>
    </w:p>
    <w:p w:rsidR="002C116A" w:rsidRDefault="00540B1E" w:rsidP="00540B1E">
      <w:pPr>
        <w:pStyle w:val="a7"/>
        <w:spacing w:line="360" w:lineRule="auto"/>
        <w:ind w:left="0"/>
        <w:jc w:val="center"/>
        <w:rPr>
          <w:rFonts w:ascii="Times New Roman" w:hAnsi="Times New Roman" w:cs="Times New Roman"/>
          <w:b/>
          <w:bCs/>
          <w:sz w:val="28"/>
          <w:szCs w:val="28"/>
        </w:rPr>
      </w:pPr>
      <w:r w:rsidRPr="00540B1E">
        <w:rPr>
          <w:rFonts w:ascii="Times New Roman" w:hAnsi="Times New Roman" w:cs="Times New Roman"/>
          <w:b/>
          <w:bCs/>
          <w:sz w:val="28"/>
          <w:szCs w:val="28"/>
        </w:rPr>
        <w:t>Рецензия на методическую разработку</w:t>
      </w:r>
    </w:p>
    <w:p w:rsidR="00AF4CE3" w:rsidRDefault="00AF4CE3" w:rsidP="00726810">
      <w:pPr>
        <w:spacing w:after="0" w:line="360" w:lineRule="auto"/>
        <w:ind w:firstLine="709"/>
        <w:jc w:val="both"/>
        <w:rPr>
          <w:rFonts w:ascii="Times New Roman" w:hAnsi="Times New Roman" w:cs="Times New Roman"/>
          <w:bCs/>
          <w:sz w:val="28"/>
          <w:szCs w:val="28"/>
        </w:rPr>
      </w:pPr>
      <w:proofErr w:type="spellStart"/>
      <w:r>
        <w:rPr>
          <w:rFonts w:ascii="Times New Roman" w:hAnsi="Times New Roman" w:cs="Times New Roman"/>
          <w:bCs/>
          <w:sz w:val="28"/>
          <w:szCs w:val="28"/>
        </w:rPr>
        <w:t>Д</w:t>
      </w:r>
      <w:r w:rsidR="00540B1E">
        <w:rPr>
          <w:rFonts w:ascii="Times New Roman" w:hAnsi="Times New Roman" w:cs="Times New Roman"/>
          <w:bCs/>
          <w:sz w:val="28"/>
          <w:szCs w:val="28"/>
        </w:rPr>
        <w:t>анн</w:t>
      </w:r>
      <w:r>
        <w:rPr>
          <w:rFonts w:ascii="Times New Roman" w:hAnsi="Times New Roman" w:cs="Times New Roman"/>
          <w:bCs/>
          <w:sz w:val="28"/>
          <w:szCs w:val="28"/>
        </w:rPr>
        <w:t>ая</w:t>
      </w:r>
      <w:r w:rsidR="00540B1E" w:rsidRPr="00363254">
        <w:rPr>
          <w:rFonts w:ascii="Times New Roman" w:hAnsi="Times New Roman" w:cs="Times New Roman"/>
          <w:bCs/>
          <w:sz w:val="28"/>
          <w:szCs w:val="28"/>
        </w:rPr>
        <w:t>методическ</w:t>
      </w:r>
      <w:r>
        <w:rPr>
          <w:rFonts w:ascii="Times New Roman" w:hAnsi="Times New Roman" w:cs="Times New Roman"/>
          <w:bCs/>
          <w:sz w:val="28"/>
          <w:szCs w:val="28"/>
        </w:rPr>
        <w:t>ая</w:t>
      </w:r>
      <w:proofErr w:type="spellEnd"/>
      <w:r w:rsidR="00540B1E" w:rsidRPr="00363254">
        <w:rPr>
          <w:rFonts w:ascii="Times New Roman" w:hAnsi="Times New Roman" w:cs="Times New Roman"/>
          <w:bCs/>
          <w:sz w:val="28"/>
          <w:szCs w:val="28"/>
        </w:rPr>
        <w:t xml:space="preserve"> </w:t>
      </w:r>
      <w:proofErr w:type="spellStart"/>
      <w:r w:rsidR="00540B1E" w:rsidRPr="00363254">
        <w:rPr>
          <w:rFonts w:ascii="Times New Roman" w:hAnsi="Times New Roman" w:cs="Times New Roman"/>
          <w:bCs/>
          <w:sz w:val="28"/>
          <w:szCs w:val="28"/>
        </w:rPr>
        <w:t>разработк</w:t>
      </w:r>
      <w:r>
        <w:rPr>
          <w:rFonts w:ascii="Times New Roman" w:hAnsi="Times New Roman" w:cs="Times New Roman"/>
          <w:bCs/>
          <w:sz w:val="28"/>
          <w:szCs w:val="28"/>
        </w:rPr>
        <w:t>а</w:t>
      </w:r>
      <w:r w:rsidR="00540B1E">
        <w:rPr>
          <w:rFonts w:ascii="Times New Roman" w:hAnsi="Times New Roman" w:cs="Times New Roman"/>
          <w:bCs/>
          <w:sz w:val="28"/>
          <w:szCs w:val="28"/>
        </w:rPr>
        <w:t>урока</w:t>
      </w:r>
      <w:proofErr w:type="spellEnd"/>
      <w:r w:rsidR="00540B1E">
        <w:rPr>
          <w:rFonts w:ascii="Times New Roman" w:hAnsi="Times New Roman" w:cs="Times New Roman"/>
          <w:bCs/>
          <w:sz w:val="28"/>
          <w:szCs w:val="28"/>
        </w:rPr>
        <w:t xml:space="preserve"> на тему: «Аккумуляторные батареи» </w:t>
      </w:r>
      <w:proofErr w:type="gramStart"/>
      <w:r w:rsidR="00540B1E" w:rsidRPr="00363254">
        <w:rPr>
          <w:rFonts w:ascii="Times New Roman" w:hAnsi="Times New Roman" w:cs="Times New Roman"/>
          <w:bCs/>
          <w:sz w:val="28"/>
          <w:szCs w:val="28"/>
        </w:rPr>
        <w:t>направлена</w:t>
      </w:r>
      <w:proofErr w:type="gramEnd"/>
      <w:r w:rsidR="00540B1E" w:rsidRPr="00363254">
        <w:rPr>
          <w:rFonts w:ascii="Times New Roman" w:hAnsi="Times New Roman" w:cs="Times New Roman"/>
          <w:bCs/>
          <w:sz w:val="28"/>
          <w:szCs w:val="28"/>
        </w:rPr>
        <w:t xml:space="preserve"> на активизацию познавательной деятельности и формирования общих и профессиональных компетенций студентов</w:t>
      </w:r>
      <w:r>
        <w:rPr>
          <w:rFonts w:ascii="Times New Roman" w:hAnsi="Times New Roman" w:cs="Times New Roman"/>
          <w:bCs/>
          <w:sz w:val="28"/>
          <w:szCs w:val="28"/>
        </w:rPr>
        <w:t xml:space="preserve">. </w:t>
      </w:r>
      <w:r w:rsidR="00540B1E" w:rsidRPr="00363254">
        <w:rPr>
          <w:rFonts w:ascii="Times New Roman" w:hAnsi="Times New Roman" w:cs="Times New Roman"/>
          <w:bCs/>
          <w:sz w:val="28"/>
          <w:szCs w:val="28"/>
        </w:rPr>
        <w:t>В данной работе представлено занятие по ПМ. 01 Подготовка машин, механизмов, установок, приспособлений к работе, комплектование сборочных единиц. МДК.01.01 Назначение и общее устройство тракторов, автомобилей и сельскохозяйственных машин, по специальности 35.02.07 Механизация сельского хозяйства</w:t>
      </w:r>
      <w:r>
        <w:rPr>
          <w:rFonts w:ascii="Times New Roman" w:hAnsi="Times New Roman" w:cs="Times New Roman"/>
          <w:bCs/>
          <w:sz w:val="28"/>
          <w:szCs w:val="28"/>
        </w:rPr>
        <w:t>.</w:t>
      </w:r>
    </w:p>
    <w:p w:rsidR="00AF4CE3" w:rsidRPr="00AF4CE3" w:rsidRDefault="00AF4CE3" w:rsidP="00726810">
      <w:pPr>
        <w:spacing w:after="0" w:line="360" w:lineRule="auto"/>
        <w:ind w:firstLine="709"/>
        <w:jc w:val="both"/>
        <w:rPr>
          <w:rFonts w:ascii="Times New Roman" w:hAnsi="Times New Roman" w:cs="Times New Roman"/>
          <w:bCs/>
          <w:sz w:val="28"/>
          <w:szCs w:val="28"/>
        </w:rPr>
      </w:pPr>
      <w:r w:rsidRPr="00AF4CE3">
        <w:rPr>
          <w:rFonts w:ascii="Times New Roman" w:hAnsi="Times New Roman" w:cs="Times New Roman"/>
          <w:bCs/>
          <w:sz w:val="28"/>
          <w:szCs w:val="28"/>
        </w:rPr>
        <w:t>В результате изучения материала</w:t>
      </w:r>
      <w:r>
        <w:rPr>
          <w:rFonts w:ascii="Times New Roman" w:hAnsi="Times New Roman" w:cs="Times New Roman"/>
          <w:bCs/>
          <w:sz w:val="28"/>
          <w:szCs w:val="28"/>
        </w:rPr>
        <w:t xml:space="preserve"> урока, </w:t>
      </w:r>
      <w:r w:rsidRPr="00AF4CE3">
        <w:rPr>
          <w:rFonts w:ascii="Times New Roman" w:hAnsi="Times New Roman" w:cs="Times New Roman"/>
          <w:bCs/>
          <w:sz w:val="28"/>
          <w:szCs w:val="28"/>
        </w:rPr>
        <w:t xml:space="preserve">обучающиеся овладеют знаниями </w:t>
      </w:r>
      <w:r>
        <w:rPr>
          <w:rFonts w:ascii="Times New Roman" w:hAnsi="Times New Roman" w:cs="Times New Roman"/>
          <w:bCs/>
          <w:sz w:val="28"/>
          <w:szCs w:val="28"/>
        </w:rPr>
        <w:t>о назначении</w:t>
      </w:r>
      <w:r w:rsidR="00122B67">
        <w:rPr>
          <w:rFonts w:ascii="Times New Roman" w:hAnsi="Times New Roman" w:cs="Times New Roman"/>
          <w:bCs/>
          <w:sz w:val="28"/>
          <w:szCs w:val="28"/>
        </w:rPr>
        <w:t xml:space="preserve"> АКБ</w:t>
      </w:r>
      <w:r>
        <w:rPr>
          <w:rFonts w:ascii="Times New Roman" w:hAnsi="Times New Roman" w:cs="Times New Roman"/>
          <w:bCs/>
          <w:sz w:val="28"/>
          <w:szCs w:val="28"/>
        </w:rPr>
        <w:t>, устройстве, техническом обслуживании, неисправностях и способах их устранения.</w:t>
      </w:r>
      <w:r w:rsidRPr="00AF4CE3">
        <w:rPr>
          <w:rFonts w:ascii="Times New Roman" w:hAnsi="Times New Roman" w:cs="Times New Roman"/>
          <w:b/>
          <w:bCs/>
          <w:sz w:val="28"/>
          <w:szCs w:val="28"/>
        </w:rPr>
        <w:t> </w:t>
      </w:r>
      <w:r w:rsidR="00122B67">
        <w:rPr>
          <w:rFonts w:ascii="Times New Roman" w:hAnsi="Times New Roman" w:cs="Times New Roman"/>
          <w:bCs/>
          <w:sz w:val="28"/>
          <w:szCs w:val="28"/>
        </w:rPr>
        <w:t>Учатся самостоятельно решать, анализировать в разных проблемных ситуациях (ситуационные задачи)</w:t>
      </w:r>
      <w:r w:rsidRPr="00AF4CE3">
        <w:rPr>
          <w:rFonts w:ascii="Times New Roman" w:hAnsi="Times New Roman" w:cs="Times New Roman"/>
          <w:bCs/>
          <w:sz w:val="28"/>
          <w:szCs w:val="28"/>
        </w:rPr>
        <w:t>.</w:t>
      </w:r>
    </w:p>
    <w:p w:rsidR="00540B1E" w:rsidRPr="00363254" w:rsidRDefault="00AF4CE3" w:rsidP="00726810">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Занятие </w:t>
      </w:r>
      <w:r w:rsidR="00540B1E" w:rsidRPr="00363254">
        <w:rPr>
          <w:rFonts w:ascii="Times New Roman" w:hAnsi="Times New Roman" w:cs="Times New Roman"/>
          <w:bCs/>
          <w:sz w:val="28"/>
          <w:szCs w:val="28"/>
        </w:rPr>
        <w:t xml:space="preserve"> выполнено в виде использования различных форм и методов, взаимосвязанных между собой логической цепочкой для решения поставленных цели, проблем и задач. </w:t>
      </w:r>
    </w:p>
    <w:p w:rsidR="00540B1E" w:rsidRPr="00363254" w:rsidRDefault="00540B1E" w:rsidP="00726810">
      <w:pPr>
        <w:spacing w:after="0" w:line="360" w:lineRule="auto"/>
        <w:ind w:firstLine="709"/>
        <w:jc w:val="both"/>
        <w:rPr>
          <w:rFonts w:ascii="Times New Roman" w:hAnsi="Times New Roman" w:cs="Times New Roman"/>
          <w:bCs/>
          <w:sz w:val="28"/>
          <w:szCs w:val="28"/>
        </w:rPr>
      </w:pPr>
      <w:r w:rsidRPr="00363254">
        <w:rPr>
          <w:rFonts w:ascii="Times New Roman" w:hAnsi="Times New Roman" w:cs="Times New Roman"/>
          <w:bCs/>
          <w:sz w:val="28"/>
          <w:szCs w:val="28"/>
        </w:rPr>
        <w:t xml:space="preserve">Применение </w:t>
      </w:r>
      <w:r w:rsidR="00AF4CE3">
        <w:rPr>
          <w:rFonts w:ascii="Times New Roman" w:hAnsi="Times New Roman" w:cs="Times New Roman"/>
          <w:bCs/>
          <w:sz w:val="28"/>
          <w:szCs w:val="28"/>
        </w:rPr>
        <w:t>презентации</w:t>
      </w:r>
      <w:r w:rsidRPr="00363254">
        <w:rPr>
          <w:rFonts w:ascii="Times New Roman" w:hAnsi="Times New Roman" w:cs="Times New Roman"/>
          <w:bCs/>
          <w:sz w:val="28"/>
          <w:szCs w:val="28"/>
        </w:rPr>
        <w:t xml:space="preserve"> на урок</w:t>
      </w:r>
      <w:r w:rsidR="00AF4CE3">
        <w:rPr>
          <w:rFonts w:ascii="Times New Roman" w:hAnsi="Times New Roman" w:cs="Times New Roman"/>
          <w:bCs/>
          <w:sz w:val="28"/>
          <w:szCs w:val="28"/>
        </w:rPr>
        <w:t xml:space="preserve">е </w:t>
      </w:r>
      <w:r w:rsidRPr="00363254">
        <w:rPr>
          <w:rFonts w:ascii="Times New Roman" w:hAnsi="Times New Roman" w:cs="Times New Roman"/>
          <w:bCs/>
          <w:sz w:val="28"/>
          <w:szCs w:val="28"/>
        </w:rPr>
        <w:t xml:space="preserve"> позволяет педагогу сделать каждый разрабатываемый урок насыщенным, яр</w:t>
      </w:r>
      <w:r w:rsidR="00726810">
        <w:rPr>
          <w:rFonts w:ascii="Times New Roman" w:hAnsi="Times New Roman" w:cs="Times New Roman"/>
          <w:bCs/>
          <w:sz w:val="28"/>
          <w:szCs w:val="28"/>
        </w:rPr>
        <w:t>к</w:t>
      </w:r>
      <w:r w:rsidRPr="00363254">
        <w:rPr>
          <w:rFonts w:ascii="Times New Roman" w:hAnsi="Times New Roman" w:cs="Times New Roman"/>
          <w:bCs/>
          <w:sz w:val="28"/>
          <w:szCs w:val="28"/>
        </w:rPr>
        <w:t xml:space="preserve">им. </w:t>
      </w:r>
    </w:p>
    <w:p w:rsidR="002C116A" w:rsidRDefault="002C116A" w:rsidP="00B557CB">
      <w:pPr>
        <w:pStyle w:val="a7"/>
        <w:spacing w:line="360" w:lineRule="auto"/>
        <w:ind w:left="0" w:firstLine="709"/>
        <w:jc w:val="both"/>
        <w:rPr>
          <w:rFonts w:ascii="Times New Roman" w:hAnsi="Times New Roman" w:cs="Times New Roman"/>
          <w:bCs/>
          <w:sz w:val="28"/>
          <w:szCs w:val="28"/>
        </w:rPr>
      </w:pPr>
    </w:p>
    <w:p w:rsidR="00726810" w:rsidRDefault="00726810" w:rsidP="00B557CB">
      <w:pPr>
        <w:pStyle w:val="a7"/>
        <w:spacing w:line="360" w:lineRule="auto"/>
        <w:ind w:left="0" w:firstLine="709"/>
        <w:jc w:val="both"/>
        <w:rPr>
          <w:rFonts w:ascii="Times New Roman" w:hAnsi="Times New Roman" w:cs="Times New Roman"/>
          <w:bCs/>
          <w:sz w:val="28"/>
          <w:szCs w:val="28"/>
        </w:rPr>
      </w:pPr>
    </w:p>
    <w:p w:rsidR="00726810" w:rsidRDefault="00726810" w:rsidP="00B557CB">
      <w:pPr>
        <w:pStyle w:val="a7"/>
        <w:spacing w:line="360" w:lineRule="auto"/>
        <w:ind w:left="0" w:firstLine="709"/>
        <w:jc w:val="both"/>
        <w:rPr>
          <w:rFonts w:ascii="Times New Roman" w:hAnsi="Times New Roman" w:cs="Times New Roman"/>
          <w:bCs/>
          <w:sz w:val="28"/>
          <w:szCs w:val="28"/>
        </w:rPr>
      </w:pPr>
    </w:p>
    <w:p w:rsidR="00726810" w:rsidRDefault="00726810" w:rsidP="00B557CB">
      <w:pPr>
        <w:pStyle w:val="a7"/>
        <w:spacing w:line="360" w:lineRule="auto"/>
        <w:ind w:left="0" w:firstLine="709"/>
        <w:jc w:val="both"/>
        <w:rPr>
          <w:rFonts w:ascii="Times New Roman" w:hAnsi="Times New Roman" w:cs="Times New Roman"/>
          <w:bCs/>
          <w:sz w:val="28"/>
          <w:szCs w:val="28"/>
        </w:rPr>
      </w:pPr>
    </w:p>
    <w:p w:rsidR="00726810" w:rsidRDefault="00726810" w:rsidP="00B557CB">
      <w:pPr>
        <w:pStyle w:val="a7"/>
        <w:spacing w:line="360" w:lineRule="auto"/>
        <w:ind w:left="0" w:firstLine="709"/>
        <w:jc w:val="both"/>
        <w:rPr>
          <w:rFonts w:ascii="Times New Roman" w:hAnsi="Times New Roman" w:cs="Times New Roman"/>
          <w:bCs/>
          <w:sz w:val="28"/>
          <w:szCs w:val="28"/>
        </w:rPr>
      </w:pPr>
    </w:p>
    <w:p w:rsidR="00726810" w:rsidRDefault="00726810" w:rsidP="00B557CB">
      <w:pPr>
        <w:pStyle w:val="a7"/>
        <w:spacing w:line="360" w:lineRule="auto"/>
        <w:ind w:left="0" w:firstLine="709"/>
        <w:jc w:val="both"/>
        <w:rPr>
          <w:rFonts w:ascii="Times New Roman" w:hAnsi="Times New Roman" w:cs="Times New Roman"/>
          <w:bCs/>
          <w:sz w:val="28"/>
          <w:szCs w:val="28"/>
        </w:rPr>
      </w:pPr>
    </w:p>
    <w:p w:rsidR="00726810" w:rsidRDefault="00726810" w:rsidP="00B557CB">
      <w:pPr>
        <w:pStyle w:val="a7"/>
        <w:spacing w:line="360" w:lineRule="auto"/>
        <w:ind w:left="0" w:firstLine="709"/>
        <w:jc w:val="both"/>
        <w:rPr>
          <w:rFonts w:ascii="Times New Roman" w:hAnsi="Times New Roman" w:cs="Times New Roman"/>
          <w:bCs/>
          <w:sz w:val="28"/>
          <w:szCs w:val="28"/>
        </w:rPr>
      </w:pPr>
    </w:p>
    <w:p w:rsidR="00726810" w:rsidRDefault="00726810" w:rsidP="00B557CB">
      <w:pPr>
        <w:pStyle w:val="a7"/>
        <w:spacing w:line="360" w:lineRule="auto"/>
        <w:ind w:left="0" w:firstLine="709"/>
        <w:jc w:val="both"/>
        <w:rPr>
          <w:rFonts w:ascii="Times New Roman" w:hAnsi="Times New Roman" w:cs="Times New Roman"/>
          <w:bCs/>
          <w:sz w:val="28"/>
          <w:szCs w:val="28"/>
        </w:rPr>
      </w:pPr>
    </w:p>
    <w:p w:rsidR="00BB4A47" w:rsidRDefault="00BB4A47" w:rsidP="00B557CB">
      <w:pPr>
        <w:pStyle w:val="a7"/>
        <w:spacing w:line="360" w:lineRule="auto"/>
        <w:ind w:left="0" w:firstLine="709"/>
        <w:jc w:val="both"/>
        <w:rPr>
          <w:rFonts w:ascii="Times New Roman" w:hAnsi="Times New Roman" w:cs="Times New Roman"/>
          <w:bCs/>
          <w:sz w:val="28"/>
          <w:szCs w:val="28"/>
        </w:rPr>
      </w:pPr>
    </w:p>
    <w:p w:rsidR="00BB4A47" w:rsidRDefault="00122B67" w:rsidP="00122B67">
      <w:pPr>
        <w:pStyle w:val="a7"/>
        <w:spacing w:line="360" w:lineRule="auto"/>
        <w:ind w:left="0"/>
        <w:jc w:val="both"/>
        <w:rPr>
          <w:rFonts w:ascii="Times New Roman" w:hAnsi="Times New Roman" w:cs="Times New Roman"/>
          <w:bCs/>
          <w:sz w:val="28"/>
          <w:szCs w:val="28"/>
        </w:rPr>
      </w:pPr>
      <w:r>
        <w:rPr>
          <w:rFonts w:ascii="Times New Roman" w:hAnsi="Times New Roman" w:cs="Times New Roman"/>
          <w:bCs/>
          <w:sz w:val="28"/>
          <w:szCs w:val="28"/>
        </w:rPr>
        <w:t xml:space="preserve">Рецензент: Преподаватель высшей категории </w:t>
      </w:r>
      <w:proofErr w:type="spellStart"/>
      <w:r>
        <w:rPr>
          <w:rFonts w:ascii="Times New Roman" w:hAnsi="Times New Roman" w:cs="Times New Roman"/>
          <w:bCs/>
          <w:sz w:val="28"/>
          <w:szCs w:val="28"/>
        </w:rPr>
        <w:t>Булаев</w:t>
      </w:r>
      <w:proofErr w:type="spellEnd"/>
      <w:r>
        <w:rPr>
          <w:rFonts w:ascii="Times New Roman" w:hAnsi="Times New Roman" w:cs="Times New Roman"/>
          <w:bCs/>
          <w:sz w:val="28"/>
          <w:szCs w:val="28"/>
        </w:rPr>
        <w:t xml:space="preserve"> С. М.___________</w:t>
      </w:r>
    </w:p>
    <w:p w:rsidR="002C116A" w:rsidRPr="002C116A" w:rsidRDefault="002C116A" w:rsidP="002C116A">
      <w:pPr>
        <w:spacing w:after="0" w:line="240" w:lineRule="auto"/>
        <w:rPr>
          <w:rFonts w:ascii="Times New Roman" w:eastAsia="Times New Roman" w:hAnsi="Times New Roman" w:cs="Times New Roman"/>
          <w:sz w:val="24"/>
          <w:szCs w:val="24"/>
          <w:lang w:eastAsia="ru-RU"/>
        </w:rPr>
      </w:pPr>
      <w:r w:rsidRPr="002C116A">
        <w:rPr>
          <w:rFonts w:ascii="Times New Roman" w:eastAsia="Times New Roman" w:hAnsi="Times New Roman" w:cs="Times New Roman"/>
          <w:b/>
          <w:bCs/>
          <w:color w:val="333333"/>
          <w:sz w:val="28"/>
          <w:lang w:eastAsia="ru-RU"/>
        </w:rPr>
        <w:lastRenderedPageBreak/>
        <w:t>Лист оценивания методической разработки урока</w:t>
      </w:r>
      <w:r w:rsidRPr="002C116A">
        <w:rPr>
          <w:rFonts w:ascii="Times New Roman" w:eastAsia="Times New Roman" w:hAnsi="Times New Roman" w:cs="Times New Roman"/>
          <w:b/>
          <w:bCs/>
          <w:color w:val="333333"/>
          <w:sz w:val="28"/>
          <w:szCs w:val="28"/>
          <w:lang w:eastAsia="ru-RU"/>
        </w:rPr>
        <w:br/>
      </w:r>
      <w:r w:rsidRPr="002C116A">
        <w:rPr>
          <w:rFonts w:ascii="Times New Roman" w:eastAsia="Times New Roman" w:hAnsi="Times New Roman" w:cs="Times New Roman"/>
          <w:color w:val="333333"/>
          <w:lang w:eastAsia="ru-RU"/>
        </w:rPr>
        <w:t>Преподаватель ______________________________</w:t>
      </w:r>
      <w:r w:rsidRPr="002C116A">
        <w:rPr>
          <w:rFonts w:ascii="Times New Roman" w:eastAsia="Times New Roman" w:hAnsi="Times New Roman" w:cs="Times New Roman"/>
          <w:color w:val="333333"/>
          <w:lang w:eastAsia="ru-RU"/>
        </w:rPr>
        <w:br/>
        <w:t>Дисциплина ______________________________</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2863"/>
        <w:gridCol w:w="1706"/>
        <w:gridCol w:w="2987"/>
        <w:gridCol w:w="1310"/>
        <w:gridCol w:w="705"/>
      </w:tblGrid>
      <w:tr w:rsidR="002C116A" w:rsidRPr="002C116A" w:rsidTr="002C116A">
        <w:tc>
          <w:tcPr>
            <w:tcW w:w="705" w:type="dxa"/>
            <w:tcBorders>
              <w:top w:val="single" w:sz="4" w:space="0" w:color="auto"/>
              <w:left w:val="single" w:sz="4" w:space="0" w:color="auto"/>
              <w:bottom w:val="single" w:sz="4" w:space="0" w:color="auto"/>
              <w:right w:val="single" w:sz="4" w:space="0" w:color="auto"/>
            </w:tcBorders>
            <w:vAlign w:val="center"/>
            <w:hideMark/>
          </w:tcPr>
          <w:p w:rsidR="002C116A" w:rsidRPr="002C116A" w:rsidRDefault="002C116A" w:rsidP="002C116A">
            <w:pPr>
              <w:spacing w:after="0" w:line="240" w:lineRule="auto"/>
              <w:rPr>
                <w:rFonts w:ascii="Times New Roman" w:eastAsia="Times New Roman" w:hAnsi="Times New Roman" w:cs="Times New Roman"/>
                <w:sz w:val="24"/>
                <w:szCs w:val="24"/>
                <w:lang w:eastAsia="ru-RU"/>
              </w:rPr>
            </w:pPr>
            <w:r w:rsidRPr="002C116A">
              <w:rPr>
                <w:rFonts w:ascii="Segoe UI Symbol" w:eastAsia="Times New Roman" w:hAnsi="Segoe UI Symbol" w:cs="Times New Roman"/>
                <w:color w:val="000000"/>
                <w:sz w:val="24"/>
                <w:lang w:eastAsia="ru-RU"/>
              </w:rPr>
              <w:t xml:space="preserve">№ </w:t>
            </w:r>
          </w:p>
        </w:tc>
        <w:tc>
          <w:tcPr>
            <w:tcW w:w="1905" w:type="dxa"/>
            <w:tcBorders>
              <w:top w:val="single" w:sz="4" w:space="0" w:color="auto"/>
              <w:left w:val="single" w:sz="4" w:space="0" w:color="auto"/>
              <w:bottom w:val="single" w:sz="4" w:space="0" w:color="auto"/>
              <w:right w:val="single" w:sz="4" w:space="0" w:color="auto"/>
            </w:tcBorders>
            <w:vAlign w:val="center"/>
            <w:hideMark/>
          </w:tcPr>
          <w:p w:rsidR="002C116A" w:rsidRPr="002C116A" w:rsidRDefault="002C116A" w:rsidP="002C116A">
            <w:pPr>
              <w:spacing w:after="0" w:line="240" w:lineRule="auto"/>
              <w:rPr>
                <w:rFonts w:ascii="Times New Roman" w:eastAsia="Times New Roman" w:hAnsi="Times New Roman" w:cs="Times New Roman"/>
                <w:sz w:val="24"/>
                <w:szCs w:val="24"/>
                <w:lang w:eastAsia="ru-RU"/>
              </w:rPr>
            </w:pPr>
            <w:r w:rsidRPr="002C116A">
              <w:rPr>
                <w:rFonts w:ascii="Times New Roman" w:eastAsia="Times New Roman" w:hAnsi="Times New Roman" w:cs="Times New Roman"/>
                <w:color w:val="000000"/>
                <w:lang w:eastAsia="ru-RU"/>
              </w:rPr>
              <w:t>Критерии</w:t>
            </w:r>
            <w:r w:rsidRPr="002C116A">
              <w:rPr>
                <w:rFonts w:ascii="Times New Roman" w:eastAsia="Times New Roman" w:hAnsi="Times New Roman" w:cs="Times New Roman"/>
                <w:color w:val="000000"/>
                <w:sz w:val="24"/>
                <w:szCs w:val="24"/>
                <w:lang w:eastAsia="ru-RU"/>
              </w:rPr>
              <w:br/>
            </w:r>
            <w:r w:rsidRPr="002C116A">
              <w:rPr>
                <w:rFonts w:ascii="Times New Roman" w:eastAsia="Times New Roman" w:hAnsi="Times New Roman" w:cs="Times New Roman"/>
                <w:color w:val="000000"/>
                <w:lang w:eastAsia="ru-RU"/>
              </w:rPr>
              <w:t>оценки</w:t>
            </w:r>
          </w:p>
        </w:tc>
        <w:tc>
          <w:tcPr>
            <w:tcW w:w="5880" w:type="dxa"/>
            <w:tcBorders>
              <w:top w:val="single" w:sz="4" w:space="0" w:color="auto"/>
              <w:left w:val="single" w:sz="4" w:space="0" w:color="auto"/>
              <w:bottom w:val="single" w:sz="4" w:space="0" w:color="auto"/>
              <w:right w:val="single" w:sz="4" w:space="0" w:color="auto"/>
            </w:tcBorders>
            <w:vAlign w:val="center"/>
            <w:hideMark/>
          </w:tcPr>
          <w:p w:rsidR="002C116A" w:rsidRPr="002C116A" w:rsidRDefault="002C116A" w:rsidP="002C116A">
            <w:pPr>
              <w:spacing w:after="0" w:line="240" w:lineRule="auto"/>
              <w:rPr>
                <w:rFonts w:ascii="Times New Roman" w:eastAsia="Times New Roman" w:hAnsi="Times New Roman" w:cs="Times New Roman"/>
                <w:sz w:val="24"/>
                <w:szCs w:val="24"/>
                <w:lang w:eastAsia="ru-RU"/>
              </w:rPr>
            </w:pPr>
            <w:r w:rsidRPr="002C116A">
              <w:rPr>
                <w:rFonts w:ascii="Times New Roman" w:eastAsia="Times New Roman" w:hAnsi="Times New Roman" w:cs="Times New Roman"/>
                <w:color w:val="000000"/>
                <w:lang w:eastAsia="ru-RU"/>
              </w:rPr>
              <w:t>Требования</w:t>
            </w:r>
          </w:p>
        </w:tc>
        <w:tc>
          <w:tcPr>
            <w:tcW w:w="1410" w:type="dxa"/>
            <w:tcBorders>
              <w:top w:val="single" w:sz="4" w:space="0" w:color="auto"/>
              <w:left w:val="single" w:sz="4" w:space="0" w:color="auto"/>
              <w:bottom w:val="single" w:sz="4" w:space="0" w:color="auto"/>
              <w:right w:val="single" w:sz="4" w:space="0" w:color="auto"/>
            </w:tcBorders>
            <w:vAlign w:val="center"/>
            <w:hideMark/>
          </w:tcPr>
          <w:p w:rsidR="002C116A" w:rsidRPr="002C116A" w:rsidRDefault="002C116A" w:rsidP="002C116A">
            <w:pPr>
              <w:spacing w:after="0" w:line="240" w:lineRule="auto"/>
              <w:rPr>
                <w:rFonts w:ascii="Times New Roman" w:eastAsia="Times New Roman" w:hAnsi="Times New Roman" w:cs="Times New Roman"/>
                <w:sz w:val="24"/>
                <w:szCs w:val="24"/>
                <w:lang w:eastAsia="ru-RU"/>
              </w:rPr>
            </w:pPr>
            <w:r w:rsidRPr="002C116A">
              <w:rPr>
                <w:rFonts w:ascii="Times New Roman" w:eastAsia="Times New Roman" w:hAnsi="Times New Roman" w:cs="Times New Roman"/>
                <w:color w:val="000000"/>
                <w:lang w:eastAsia="ru-RU"/>
              </w:rPr>
              <w:t>количество</w:t>
            </w:r>
            <w:r w:rsidRPr="002C116A">
              <w:rPr>
                <w:rFonts w:ascii="Times New Roman" w:eastAsia="Times New Roman" w:hAnsi="Times New Roman" w:cs="Times New Roman"/>
                <w:color w:val="000000"/>
                <w:sz w:val="24"/>
                <w:szCs w:val="24"/>
                <w:lang w:eastAsia="ru-RU"/>
              </w:rPr>
              <w:br/>
            </w:r>
            <w:r w:rsidRPr="002C116A">
              <w:rPr>
                <w:rFonts w:ascii="Times New Roman" w:eastAsia="Times New Roman" w:hAnsi="Times New Roman" w:cs="Times New Roman"/>
                <w:color w:val="000000"/>
                <w:lang w:eastAsia="ru-RU"/>
              </w:rPr>
              <w:t>баллов</w:t>
            </w:r>
          </w:p>
        </w:tc>
        <w:tc>
          <w:tcPr>
            <w:tcW w:w="840" w:type="dxa"/>
            <w:tcBorders>
              <w:top w:val="single" w:sz="4" w:space="0" w:color="auto"/>
              <w:left w:val="single" w:sz="4" w:space="0" w:color="auto"/>
              <w:bottom w:val="single" w:sz="4" w:space="0" w:color="auto"/>
              <w:right w:val="single" w:sz="4" w:space="0" w:color="auto"/>
            </w:tcBorders>
            <w:vAlign w:val="center"/>
            <w:hideMark/>
          </w:tcPr>
          <w:p w:rsidR="002C116A" w:rsidRPr="002C116A" w:rsidRDefault="002C116A" w:rsidP="002C116A">
            <w:pPr>
              <w:spacing w:after="0" w:line="240" w:lineRule="auto"/>
              <w:rPr>
                <w:rFonts w:ascii="Times New Roman" w:eastAsia="Times New Roman" w:hAnsi="Times New Roman" w:cs="Times New Roman"/>
                <w:sz w:val="24"/>
                <w:szCs w:val="24"/>
                <w:lang w:eastAsia="ru-RU"/>
              </w:rPr>
            </w:pPr>
            <w:r w:rsidRPr="002C116A">
              <w:rPr>
                <w:rFonts w:ascii="Times New Roman" w:eastAsia="Times New Roman" w:hAnsi="Times New Roman" w:cs="Times New Roman"/>
                <w:color w:val="000000"/>
                <w:lang w:eastAsia="ru-RU"/>
              </w:rPr>
              <w:t>факт</w:t>
            </w:r>
          </w:p>
        </w:tc>
      </w:tr>
      <w:tr w:rsidR="002C116A" w:rsidRPr="002C116A" w:rsidTr="002C116A">
        <w:tc>
          <w:tcPr>
            <w:tcW w:w="705" w:type="dxa"/>
            <w:tcBorders>
              <w:top w:val="single" w:sz="4" w:space="0" w:color="auto"/>
              <w:left w:val="single" w:sz="4" w:space="0" w:color="auto"/>
              <w:bottom w:val="single" w:sz="4" w:space="0" w:color="auto"/>
              <w:right w:val="single" w:sz="4" w:space="0" w:color="auto"/>
            </w:tcBorders>
            <w:vAlign w:val="center"/>
            <w:hideMark/>
          </w:tcPr>
          <w:p w:rsidR="002C116A" w:rsidRPr="002C116A" w:rsidRDefault="002C116A" w:rsidP="002C116A">
            <w:pPr>
              <w:spacing w:after="0" w:line="240" w:lineRule="auto"/>
              <w:rPr>
                <w:rFonts w:ascii="Times New Roman" w:eastAsia="Times New Roman" w:hAnsi="Times New Roman" w:cs="Times New Roman"/>
                <w:sz w:val="24"/>
                <w:szCs w:val="24"/>
                <w:lang w:eastAsia="ru-RU"/>
              </w:rPr>
            </w:pPr>
            <w:r w:rsidRPr="002C116A">
              <w:rPr>
                <w:rFonts w:ascii="Times New Roman" w:eastAsia="Times New Roman" w:hAnsi="Times New Roman" w:cs="Times New Roman"/>
                <w:color w:val="000000"/>
                <w:lang w:eastAsia="ru-RU"/>
              </w:rPr>
              <w:t xml:space="preserve">1. </w:t>
            </w:r>
          </w:p>
        </w:tc>
        <w:tc>
          <w:tcPr>
            <w:tcW w:w="1905" w:type="dxa"/>
            <w:tcBorders>
              <w:top w:val="single" w:sz="4" w:space="0" w:color="auto"/>
              <w:left w:val="single" w:sz="4" w:space="0" w:color="auto"/>
              <w:bottom w:val="single" w:sz="4" w:space="0" w:color="auto"/>
              <w:right w:val="single" w:sz="4" w:space="0" w:color="auto"/>
            </w:tcBorders>
            <w:vAlign w:val="center"/>
            <w:hideMark/>
          </w:tcPr>
          <w:p w:rsidR="002C116A" w:rsidRPr="002C116A" w:rsidRDefault="002C116A" w:rsidP="002C116A">
            <w:pPr>
              <w:spacing w:after="0" w:line="240" w:lineRule="auto"/>
              <w:rPr>
                <w:rFonts w:ascii="Times New Roman" w:eastAsia="Times New Roman" w:hAnsi="Times New Roman" w:cs="Times New Roman"/>
                <w:sz w:val="24"/>
                <w:szCs w:val="24"/>
                <w:lang w:eastAsia="ru-RU"/>
              </w:rPr>
            </w:pPr>
            <w:r w:rsidRPr="002C116A">
              <w:rPr>
                <w:rFonts w:ascii="Times New Roman" w:eastAsia="Times New Roman" w:hAnsi="Times New Roman" w:cs="Times New Roman"/>
                <w:color w:val="000000"/>
                <w:lang w:eastAsia="ru-RU"/>
              </w:rPr>
              <w:t>Соответствие</w:t>
            </w:r>
            <w:r w:rsidRPr="002C116A">
              <w:rPr>
                <w:rFonts w:ascii="Times New Roman" w:eastAsia="Times New Roman" w:hAnsi="Times New Roman" w:cs="Times New Roman"/>
                <w:color w:val="000000"/>
                <w:sz w:val="24"/>
                <w:szCs w:val="24"/>
                <w:lang w:eastAsia="ru-RU"/>
              </w:rPr>
              <w:br/>
            </w:r>
            <w:r w:rsidRPr="002C116A">
              <w:rPr>
                <w:rFonts w:ascii="Times New Roman" w:eastAsia="Times New Roman" w:hAnsi="Times New Roman" w:cs="Times New Roman"/>
                <w:color w:val="000000"/>
                <w:lang w:eastAsia="ru-RU"/>
              </w:rPr>
              <w:t>заданному</w:t>
            </w:r>
            <w:r w:rsidRPr="002C116A">
              <w:rPr>
                <w:rFonts w:ascii="Times New Roman" w:eastAsia="Times New Roman" w:hAnsi="Times New Roman" w:cs="Times New Roman"/>
                <w:color w:val="000000"/>
                <w:sz w:val="24"/>
                <w:szCs w:val="24"/>
                <w:lang w:eastAsia="ru-RU"/>
              </w:rPr>
              <w:br/>
            </w:r>
            <w:r w:rsidRPr="002C116A">
              <w:rPr>
                <w:rFonts w:ascii="Times New Roman" w:eastAsia="Times New Roman" w:hAnsi="Times New Roman" w:cs="Times New Roman"/>
                <w:color w:val="000000"/>
                <w:lang w:eastAsia="ru-RU"/>
              </w:rPr>
              <w:t>формату</w:t>
            </w:r>
          </w:p>
        </w:tc>
        <w:tc>
          <w:tcPr>
            <w:tcW w:w="5880" w:type="dxa"/>
            <w:tcBorders>
              <w:top w:val="single" w:sz="4" w:space="0" w:color="auto"/>
              <w:left w:val="single" w:sz="4" w:space="0" w:color="auto"/>
              <w:bottom w:val="single" w:sz="4" w:space="0" w:color="auto"/>
              <w:right w:val="single" w:sz="4" w:space="0" w:color="auto"/>
            </w:tcBorders>
            <w:vAlign w:val="center"/>
            <w:hideMark/>
          </w:tcPr>
          <w:p w:rsidR="002C116A" w:rsidRPr="002C116A" w:rsidRDefault="002C116A" w:rsidP="002C116A">
            <w:pPr>
              <w:spacing w:after="0" w:line="240" w:lineRule="auto"/>
              <w:rPr>
                <w:rFonts w:ascii="Times New Roman" w:eastAsia="Times New Roman" w:hAnsi="Times New Roman" w:cs="Times New Roman"/>
                <w:sz w:val="24"/>
                <w:szCs w:val="24"/>
                <w:lang w:eastAsia="ru-RU"/>
              </w:rPr>
            </w:pPr>
            <w:r w:rsidRPr="002C116A">
              <w:rPr>
                <w:rFonts w:ascii="Times New Roman" w:eastAsia="Times New Roman" w:hAnsi="Times New Roman" w:cs="Times New Roman"/>
                <w:color w:val="000000"/>
                <w:lang w:eastAsia="ru-RU"/>
              </w:rPr>
              <w:t xml:space="preserve">Изложение в формате </w:t>
            </w:r>
            <w:proofErr w:type="spellStart"/>
            <w:r w:rsidRPr="002C116A">
              <w:rPr>
                <w:rFonts w:ascii="Times New Roman" w:eastAsia="Times New Roman" w:hAnsi="Times New Roman" w:cs="Times New Roman"/>
                <w:color w:val="000000"/>
                <w:lang w:eastAsia="ru-RU"/>
              </w:rPr>
              <w:t>word</w:t>
            </w:r>
            <w:proofErr w:type="spellEnd"/>
            <w:r w:rsidRPr="002C116A">
              <w:rPr>
                <w:rFonts w:ascii="Times New Roman" w:eastAsia="Times New Roman" w:hAnsi="Times New Roman" w:cs="Times New Roman"/>
                <w:color w:val="000000"/>
                <w:lang w:eastAsia="ru-RU"/>
              </w:rPr>
              <w:t xml:space="preserve">, шрифт </w:t>
            </w:r>
            <w:proofErr w:type="spellStart"/>
            <w:r w:rsidRPr="002C116A">
              <w:rPr>
                <w:rFonts w:ascii="Times New Roman" w:eastAsia="Times New Roman" w:hAnsi="Times New Roman" w:cs="Times New Roman"/>
                <w:color w:val="000000"/>
                <w:lang w:eastAsia="ru-RU"/>
              </w:rPr>
              <w:t>Times</w:t>
            </w:r>
            <w:proofErr w:type="spellEnd"/>
            <w:r w:rsidRPr="002C116A">
              <w:rPr>
                <w:rFonts w:ascii="Times New Roman" w:eastAsia="Times New Roman" w:hAnsi="Times New Roman" w:cs="Times New Roman"/>
                <w:color w:val="000000"/>
                <w:lang w:eastAsia="ru-RU"/>
              </w:rPr>
              <w:t xml:space="preserve"> </w:t>
            </w:r>
            <w:proofErr w:type="spellStart"/>
            <w:r w:rsidRPr="002C116A">
              <w:rPr>
                <w:rFonts w:ascii="Times New Roman" w:eastAsia="Times New Roman" w:hAnsi="Times New Roman" w:cs="Times New Roman"/>
                <w:color w:val="000000"/>
                <w:lang w:eastAsia="ru-RU"/>
              </w:rPr>
              <w:t>New</w:t>
            </w:r>
            <w:proofErr w:type="spellEnd"/>
            <w:r w:rsidRPr="002C116A">
              <w:rPr>
                <w:rFonts w:ascii="Times New Roman" w:eastAsia="Times New Roman" w:hAnsi="Times New Roman" w:cs="Times New Roman"/>
                <w:color w:val="000000"/>
                <w:lang w:eastAsia="ru-RU"/>
              </w:rPr>
              <w:t xml:space="preserve"> </w:t>
            </w:r>
            <w:proofErr w:type="spellStart"/>
            <w:r w:rsidRPr="002C116A">
              <w:rPr>
                <w:rFonts w:ascii="Times New Roman" w:eastAsia="Times New Roman" w:hAnsi="Times New Roman" w:cs="Times New Roman"/>
                <w:color w:val="000000"/>
                <w:lang w:eastAsia="ru-RU"/>
              </w:rPr>
              <w:t>Roman</w:t>
            </w:r>
            <w:proofErr w:type="spellEnd"/>
            <w:r w:rsidRPr="002C116A">
              <w:rPr>
                <w:rFonts w:ascii="Times New Roman" w:eastAsia="Times New Roman" w:hAnsi="Times New Roman" w:cs="Times New Roman"/>
                <w:color w:val="000000"/>
                <w:lang w:eastAsia="ru-RU"/>
              </w:rPr>
              <w:t>,</w:t>
            </w:r>
            <w:r w:rsidRPr="002C116A">
              <w:rPr>
                <w:rFonts w:ascii="Times New Roman" w:eastAsia="Times New Roman" w:hAnsi="Times New Roman" w:cs="Times New Roman"/>
                <w:color w:val="000000"/>
                <w:sz w:val="24"/>
                <w:szCs w:val="24"/>
                <w:lang w:eastAsia="ru-RU"/>
              </w:rPr>
              <w:br/>
            </w:r>
            <w:r w:rsidRPr="002C116A">
              <w:rPr>
                <w:rFonts w:ascii="Times New Roman" w:eastAsia="Times New Roman" w:hAnsi="Times New Roman" w:cs="Times New Roman"/>
                <w:color w:val="000000"/>
                <w:lang w:eastAsia="ru-RU"/>
              </w:rPr>
              <w:t>размер 14межстрочный интервал-1,5. Текст должен</w:t>
            </w:r>
            <w:r w:rsidRPr="002C116A">
              <w:rPr>
                <w:rFonts w:ascii="Times New Roman" w:eastAsia="Times New Roman" w:hAnsi="Times New Roman" w:cs="Times New Roman"/>
                <w:color w:val="000000"/>
                <w:sz w:val="24"/>
                <w:szCs w:val="24"/>
                <w:lang w:eastAsia="ru-RU"/>
              </w:rPr>
              <w:br/>
            </w:r>
            <w:r w:rsidRPr="002C116A">
              <w:rPr>
                <w:rFonts w:ascii="Times New Roman" w:eastAsia="Times New Roman" w:hAnsi="Times New Roman" w:cs="Times New Roman"/>
                <w:color w:val="000000"/>
                <w:lang w:eastAsia="ru-RU"/>
              </w:rPr>
              <w:t>соответствовать требованиям оформления</w:t>
            </w:r>
          </w:p>
        </w:tc>
        <w:tc>
          <w:tcPr>
            <w:tcW w:w="1410" w:type="dxa"/>
            <w:tcBorders>
              <w:top w:val="single" w:sz="4" w:space="0" w:color="auto"/>
              <w:left w:val="single" w:sz="4" w:space="0" w:color="auto"/>
              <w:bottom w:val="single" w:sz="4" w:space="0" w:color="auto"/>
              <w:right w:val="single" w:sz="4" w:space="0" w:color="auto"/>
            </w:tcBorders>
            <w:vAlign w:val="center"/>
            <w:hideMark/>
          </w:tcPr>
          <w:p w:rsidR="002C116A" w:rsidRPr="002C116A" w:rsidRDefault="002C116A" w:rsidP="002C116A">
            <w:pPr>
              <w:spacing w:after="0" w:line="240" w:lineRule="auto"/>
              <w:rPr>
                <w:rFonts w:ascii="Times New Roman" w:eastAsia="Times New Roman" w:hAnsi="Times New Roman" w:cs="Times New Roman"/>
                <w:sz w:val="24"/>
                <w:szCs w:val="24"/>
                <w:lang w:eastAsia="ru-RU"/>
              </w:rPr>
            </w:pPr>
            <w:r w:rsidRPr="002C116A">
              <w:rPr>
                <w:rFonts w:ascii="Times New Roman" w:eastAsia="Times New Roman" w:hAnsi="Times New Roman" w:cs="Times New Roman"/>
                <w:color w:val="000000"/>
                <w:lang w:eastAsia="ru-RU"/>
              </w:rPr>
              <w:t>0-5</w:t>
            </w:r>
          </w:p>
        </w:tc>
        <w:tc>
          <w:tcPr>
            <w:tcW w:w="0" w:type="auto"/>
            <w:vAlign w:val="center"/>
            <w:hideMark/>
          </w:tcPr>
          <w:p w:rsidR="002C116A" w:rsidRPr="002C116A" w:rsidRDefault="002C116A" w:rsidP="002C116A">
            <w:pPr>
              <w:spacing w:after="0" w:line="240" w:lineRule="auto"/>
              <w:rPr>
                <w:rFonts w:ascii="Times New Roman" w:eastAsia="Times New Roman" w:hAnsi="Times New Roman" w:cs="Times New Roman"/>
                <w:sz w:val="20"/>
                <w:szCs w:val="20"/>
                <w:lang w:eastAsia="ru-RU"/>
              </w:rPr>
            </w:pPr>
          </w:p>
        </w:tc>
      </w:tr>
      <w:tr w:rsidR="002C116A" w:rsidRPr="002C116A" w:rsidTr="002C116A">
        <w:tc>
          <w:tcPr>
            <w:tcW w:w="705" w:type="dxa"/>
            <w:tcBorders>
              <w:top w:val="single" w:sz="4" w:space="0" w:color="auto"/>
              <w:left w:val="single" w:sz="4" w:space="0" w:color="auto"/>
              <w:bottom w:val="single" w:sz="4" w:space="0" w:color="auto"/>
              <w:right w:val="single" w:sz="4" w:space="0" w:color="auto"/>
            </w:tcBorders>
            <w:vAlign w:val="center"/>
            <w:hideMark/>
          </w:tcPr>
          <w:p w:rsidR="002C116A" w:rsidRPr="002C116A" w:rsidRDefault="002C116A" w:rsidP="002C116A">
            <w:pPr>
              <w:spacing w:after="0" w:line="240" w:lineRule="auto"/>
              <w:rPr>
                <w:rFonts w:ascii="Times New Roman" w:eastAsia="Times New Roman" w:hAnsi="Times New Roman" w:cs="Times New Roman"/>
                <w:sz w:val="24"/>
                <w:szCs w:val="24"/>
                <w:lang w:eastAsia="ru-RU"/>
              </w:rPr>
            </w:pPr>
            <w:r w:rsidRPr="002C116A">
              <w:rPr>
                <w:rFonts w:ascii="Times New Roman" w:eastAsia="Times New Roman" w:hAnsi="Times New Roman" w:cs="Times New Roman"/>
                <w:color w:val="000000"/>
                <w:lang w:eastAsia="ru-RU"/>
              </w:rPr>
              <w:t xml:space="preserve">2. </w:t>
            </w:r>
          </w:p>
        </w:tc>
        <w:tc>
          <w:tcPr>
            <w:tcW w:w="1905" w:type="dxa"/>
            <w:tcBorders>
              <w:top w:val="single" w:sz="4" w:space="0" w:color="auto"/>
              <w:left w:val="single" w:sz="4" w:space="0" w:color="auto"/>
              <w:bottom w:val="single" w:sz="4" w:space="0" w:color="auto"/>
              <w:right w:val="single" w:sz="4" w:space="0" w:color="auto"/>
            </w:tcBorders>
            <w:vAlign w:val="center"/>
            <w:hideMark/>
          </w:tcPr>
          <w:p w:rsidR="002C116A" w:rsidRPr="002C116A" w:rsidRDefault="002C116A" w:rsidP="002C116A">
            <w:pPr>
              <w:spacing w:after="0" w:line="240" w:lineRule="auto"/>
              <w:rPr>
                <w:rFonts w:ascii="Times New Roman" w:eastAsia="Times New Roman" w:hAnsi="Times New Roman" w:cs="Times New Roman"/>
                <w:sz w:val="24"/>
                <w:szCs w:val="24"/>
                <w:lang w:eastAsia="ru-RU"/>
              </w:rPr>
            </w:pPr>
            <w:r w:rsidRPr="002C116A">
              <w:rPr>
                <w:rFonts w:ascii="Times New Roman" w:eastAsia="Times New Roman" w:hAnsi="Times New Roman" w:cs="Times New Roman"/>
                <w:color w:val="000000"/>
                <w:lang w:eastAsia="ru-RU"/>
              </w:rPr>
              <w:t xml:space="preserve">Тема, тип урока </w:t>
            </w:r>
          </w:p>
        </w:tc>
        <w:tc>
          <w:tcPr>
            <w:tcW w:w="5880" w:type="dxa"/>
            <w:tcBorders>
              <w:top w:val="single" w:sz="4" w:space="0" w:color="auto"/>
              <w:left w:val="single" w:sz="4" w:space="0" w:color="auto"/>
              <w:bottom w:val="single" w:sz="4" w:space="0" w:color="auto"/>
              <w:right w:val="single" w:sz="4" w:space="0" w:color="auto"/>
            </w:tcBorders>
            <w:vAlign w:val="center"/>
            <w:hideMark/>
          </w:tcPr>
          <w:p w:rsidR="002C116A" w:rsidRPr="002C116A" w:rsidRDefault="002C116A" w:rsidP="002C116A">
            <w:pPr>
              <w:spacing w:after="0" w:line="240" w:lineRule="auto"/>
              <w:rPr>
                <w:rFonts w:ascii="Times New Roman" w:eastAsia="Times New Roman" w:hAnsi="Times New Roman" w:cs="Times New Roman"/>
                <w:sz w:val="24"/>
                <w:szCs w:val="24"/>
                <w:lang w:eastAsia="ru-RU"/>
              </w:rPr>
            </w:pPr>
            <w:r w:rsidRPr="002C116A">
              <w:rPr>
                <w:rFonts w:ascii="Times New Roman" w:eastAsia="Times New Roman" w:hAnsi="Times New Roman" w:cs="Times New Roman"/>
                <w:color w:val="000000"/>
                <w:lang w:eastAsia="ru-RU"/>
              </w:rPr>
              <w:t>тема урока соответствует КТП, тема урока по КТП</w:t>
            </w:r>
            <w:r w:rsidRPr="002C116A">
              <w:rPr>
                <w:rFonts w:ascii="Times New Roman" w:eastAsia="Times New Roman" w:hAnsi="Times New Roman" w:cs="Times New Roman"/>
                <w:color w:val="000000"/>
                <w:sz w:val="24"/>
                <w:szCs w:val="24"/>
                <w:lang w:eastAsia="ru-RU"/>
              </w:rPr>
              <w:br/>
            </w:r>
            <w:r w:rsidRPr="002C116A">
              <w:rPr>
                <w:rFonts w:ascii="Times New Roman" w:eastAsia="Times New Roman" w:hAnsi="Times New Roman" w:cs="Times New Roman"/>
                <w:color w:val="000000"/>
                <w:lang w:eastAsia="ru-RU"/>
              </w:rPr>
              <w:t>соответствует РП, обозначение типа урока; Отражение</w:t>
            </w:r>
            <w:r w:rsidRPr="002C116A">
              <w:rPr>
                <w:rFonts w:ascii="Times New Roman" w:eastAsia="Times New Roman" w:hAnsi="Times New Roman" w:cs="Times New Roman"/>
                <w:color w:val="000000"/>
                <w:sz w:val="24"/>
                <w:szCs w:val="24"/>
                <w:lang w:eastAsia="ru-RU"/>
              </w:rPr>
              <w:br/>
            </w:r>
            <w:r w:rsidRPr="002C116A">
              <w:rPr>
                <w:rFonts w:ascii="Times New Roman" w:eastAsia="Times New Roman" w:hAnsi="Times New Roman" w:cs="Times New Roman"/>
                <w:color w:val="000000"/>
                <w:lang w:eastAsia="ru-RU"/>
              </w:rPr>
              <w:t>требований ФГОС по данной теме (вопросу); наличие</w:t>
            </w:r>
            <w:r w:rsidRPr="002C116A">
              <w:rPr>
                <w:rFonts w:ascii="Times New Roman" w:eastAsia="Times New Roman" w:hAnsi="Times New Roman" w:cs="Times New Roman"/>
                <w:color w:val="000000"/>
                <w:sz w:val="24"/>
                <w:szCs w:val="24"/>
                <w:lang w:eastAsia="ru-RU"/>
              </w:rPr>
              <w:br/>
            </w:r>
            <w:r w:rsidRPr="002C116A">
              <w:rPr>
                <w:rFonts w:ascii="Times New Roman" w:eastAsia="Times New Roman" w:hAnsi="Times New Roman" w:cs="Times New Roman"/>
                <w:color w:val="000000"/>
                <w:lang w:eastAsia="ru-RU"/>
              </w:rPr>
              <w:t>структурных элементов урока данного типа.</w:t>
            </w:r>
          </w:p>
        </w:tc>
        <w:tc>
          <w:tcPr>
            <w:tcW w:w="1410" w:type="dxa"/>
            <w:tcBorders>
              <w:top w:val="single" w:sz="4" w:space="0" w:color="auto"/>
              <w:left w:val="single" w:sz="4" w:space="0" w:color="auto"/>
              <w:bottom w:val="single" w:sz="4" w:space="0" w:color="auto"/>
              <w:right w:val="single" w:sz="4" w:space="0" w:color="auto"/>
            </w:tcBorders>
            <w:vAlign w:val="center"/>
            <w:hideMark/>
          </w:tcPr>
          <w:p w:rsidR="002C116A" w:rsidRPr="002C116A" w:rsidRDefault="002C116A" w:rsidP="002C116A">
            <w:pPr>
              <w:spacing w:after="0" w:line="240" w:lineRule="auto"/>
              <w:rPr>
                <w:rFonts w:ascii="Times New Roman" w:eastAsia="Times New Roman" w:hAnsi="Times New Roman" w:cs="Times New Roman"/>
                <w:sz w:val="24"/>
                <w:szCs w:val="24"/>
                <w:lang w:eastAsia="ru-RU"/>
              </w:rPr>
            </w:pPr>
            <w:r w:rsidRPr="002C116A">
              <w:rPr>
                <w:rFonts w:ascii="Times New Roman" w:eastAsia="Times New Roman" w:hAnsi="Times New Roman" w:cs="Times New Roman"/>
                <w:color w:val="000000"/>
                <w:lang w:eastAsia="ru-RU"/>
              </w:rPr>
              <w:t>0-5</w:t>
            </w:r>
          </w:p>
        </w:tc>
        <w:tc>
          <w:tcPr>
            <w:tcW w:w="0" w:type="auto"/>
            <w:vAlign w:val="center"/>
            <w:hideMark/>
          </w:tcPr>
          <w:p w:rsidR="002C116A" w:rsidRPr="002C116A" w:rsidRDefault="002C116A" w:rsidP="002C116A">
            <w:pPr>
              <w:spacing w:after="0" w:line="240" w:lineRule="auto"/>
              <w:rPr>
                <w:rFonts w:ascii="Times New Roman" w:eastAsia="Times New Roman" w:hAnsi="Times New Roman" w:cs="Times New Roman"/>
                <w:sz w:val="20"/>
                <w:szCs w:val="20"/>
                <w:lang w:eastAsia="ru-RU"/>
              </w:rPr>
            </w:pPr>
          </w:p>
        </w:tc>
      </w:tr>
      <w:tr w:rsidR="002C116A" w:rsidRPr="002C116A" w:rsidTr="002C116A">
        <w:tc>
          <w:tcPr>
            <w:tcW w:w="705" w:type="dxa"/>
            <w:tcBorders>
              <w:top w:val="single" w:sz="4" w:space="0" w:color="auto"/>
              <w:left w:val="single" w:sz="4" w:space="0" w:color="auto"/>
              <w:bottom w:val="single" w:sz="4" w:space="0" w:color="auto"/>
              <w:right w:val="single" w:sz="4" w:space="0" w:color="auto"/>
            </w:tcBorders>
            <w:vAlign w:val="center"/>
            <w:hideMark/>
          </w:tcPr>
          <w:p w:rsidR="002C116A" w:rsidRPr="002C116A" w:rsidRDefault="002C116A" w:rsidP="002C116A">
            <w:pPr>
              <w:spacing w:after="0" w:line="240" w:lineRule="auto"/>
              <w:rPr>
                <w:rFonts w:ascii="Times New Roman" w:eastAsia="Times New Roman" w:hAnsi="Times New Roman" w:cs="Times New Roman"/>
                <w:sz w:val="24"/>
                <w:szCs w:val="24"/>
                <w:lang w:eastAsia="ru-RU"/>
              </w:rPr>
            </w:pPr>
            <w:r w:rsidRPr="002C116A">
              <w:rPr>
                <w:rFonts w:ascii="Times New Roman" w:eastAsia="Times New Roman" w:hAnsi="Times New Roman" w:cs="Times New Roman"/>
                <w:color w:val="000000"/>
                <w:lang w:eastAsia="ru-RU"/>
              </w:rPr>
              <w:t xml:space="preserve">3. </w:t>
            </w:r>
          </w:p>
        </w:tc>
        <w:tc>
          <w:tcPr>
            <w:tcW w:w="1905" w:type="dxa"/>
            <w:tcBorders>
              <w:top w:val="single" w:sz="4" w:space="0" w:color="auto"/>
              <w:left w:val="single" w:sz="4" w:space="0" w:color="auto"/>
              <w:bottom w:val="single" w:sz="4" w:space="0" w:color="auto"/>
              <w:right w:val="single" w:sz="4" w:space="0" w:color="auto"/>
            </w:tcBorders>
            <w:vAlign w:val="center"/>
            <w:hideMark/>
          </w:tcPr>
          <w:p w:rsidR="002C116A" w:rsidRPr="002C116A" w:rsidRDefault="002C116A" w:rsidP="002C116A">
            <w:pPr>
              <w:spacing w:after="0" w:line="240" w:lineRule="auto"/>
              <w:rPr>
                <w:rFonts w:ascii="Times New Roman" w:eastAsia="Times New Roman" w:hAnsi="Times New Roman" w:cs="Times New Roman"/>
                <w:sz w:val="24"/>
                <w:szCs w:val="24"/>
                <w:lang w:eastAsia="ru-RU"/>
              </w:rPr>
            </w:pPr>
            <w:r w:rsidRPr="002C116A">
              <w:rPr>
                <w:rFonts w:ascii="Times New Roman" w:eastAsia="Times New Roman" w:hAnsi="Times New Roman" w:cs="Times New Roman"/>
                <w:b/>
                <w:bCs/>
                <w:i/>
                <w:iCs/>
                <w:color w:val="333333"/>
                <w:sz w:val="24"/>
                <w:lang w:eastAsia="ru-RU"/>
              </w:rPr>
              <w:t>Постановка</w:t>
            </w:r>
            <w:r w:rsidRPr="002C116A">
              <w:rPr>
                <w:rFonts w:ascii="Times New Roman" w:eastAsia="Times New Roman" w:hAnsi="Times New Roman" w:cs="Times New Roman"/>
                <w:b/>
                <w:bCs/>
                <w:i/>
                <w:iCs/>
                <w:color w:val="333333"/>
                <w:sz w:val="24"/>
                <w:szCs w:val="24"/>
                <w:lang w:eastAsia="ru-RU"/>
              </w:rPr>
              <w:br/>
            </w:r>
            <w:r w:rsidRPr="002C116A">
              <w:rPr>
                <w:rFonts w:ascii="Times New Roman" w:eastAsia="Times New Roman" w:hAnsi="Times New Roman" w:cs="Times New Roman"/>
                <w:color w:val="000000"/>
                <w:lang w:eastAsia="ru-RU"/>
              </w:rPr>
              <w:t>целей урока</w:t>
            </w:r>
          </w:p>
        </w:tc>
        <w:tc>
          <w:tcPr>
            <w:tcW w:w="5880" w:type="dxa"/>
            <w:tcBorders>
              <w:top w:val="single" w:sz="4" w:space="0" w:color="auto"/>
              <w:left w:val="single" w:sz="4" w:space="0" w:color="auto"/>
              <w:bottom w:val="single" w:sz="4" w:space="0" w:color="auto"/>
              <w:right w:val="single" w:sz="4" w:space="0" w:color="auto"/>
            </w:tcBorders>
            <w:vAlign w:val="center"/>
            <w:hideMark/>
          </w:tcPr>
          <w:p w:rsidR="002C116A" w:rsidRPr="002C116A" w:rsidRDefault="002C116A" w:rsidP="002C116A">
            <w:pPr>
              <w:spacing w:after="0" w:line="240" w:lineRule="auto"/>
              <w:rPr>
                <w:rFonts w:ascii="Times New Roman" w:eastAsia="Times New Roman" w:hAnsi="Times New Roman" w:cs="Times New Roman"/>
                <w:sz w:val="24"/>
                <w:szCs w:val="24"/>
                <w:lang w:eastAsia="ru-RU"/>
              </w:rPr>
            </w:pPr>
            <w:r w:rsidRPr="002C116A">
              <w:rPr>
                <w:rFonts w:ascii="Times New Roman" w:eastAsia="Times New Roman" w:hAnsi="Times New Roman" w:cs="Times New Roman"/>
                <w:color w:val="333333"/>
                <w:lang w:eastAsia="ru-RU"/>
              </w:rPr>
              <w:t xml:space="preserve">Указан тип урока </w:t>
            </w:r>
          </w:p>
        </w:tc>
        <w:tc>
          <w:tcPr>
            <w:tcW w:w="1410" w:type="dxa"/>
            <w:tcBorders>
              <w:top w:val="single" w:sz="4" w:space="0" w:color="auto"/>
              <w:left w:val="single" w:sz="4" w:space="0" w:color="auto"/>
              <w:bottom w:val="single" w:sz="4" w:space="0" w:color="auto"/>
              <w:right w:val="single" w:sz="4" w:space="0" w:color="auto"/>
            </w:tcBorders>
            <w:vAlign w:val="center"/>
            <w:hideMark/>
          </w:tcPr>
          <w:p w:rsidR="002C116A" w:rsidRPr="002C116A" w:rsidRDefault="002C116A" w:rsidP="002C116A">
            <w:pPr>
              <w:spacing w:after="0" w:line="240" w:lineRule="auto"/>
              <w:rPr>
                <w:rFonts w:ascii="Times New Roman" w:eastAsia="Times New Roman" w:hAnsi="Times New Roman" w:cs="Times New Roman"/>
                <w:sz w:val="24"/>
                <w:szCs w:val="24"/>
                <w:lang w:eastAsia="ru-RU"/>
              </w:rPr>
            </w:pPr>
            <w:r w:rsidRPr="002C116A">
              <w:rPr>
                <w:rFonts w:ascii="Calibri" w:eastAsia="Times New Roman" w:hAnsi="Calibri" w:cs="Times New Roman"/>
                <w:color w:val="000000"/>
                <w:sz w:val="24"/>
                <w:lang w:eastAsia="ru-RU"/>
              </w:rPr>
              <w:t>0-1</w:t>
            </w:r>
          </w:p>
        </w:tc>
        <w:tc>
          <w:tcPr>
            <w:tcW w:w="0" w:type="auto"/>
            <w:vAlign w:val="center"/>
            <w:hideMark/>
          </w:tcPr>
          <w:p w:rsidR="002C116A" w:rsidRPr="002C116A" w:rsidRDefault="002C116A" w:rsidP="002C116A">
            <w:pPr>
              <w:spacing w:after="0" w:line="240" w:lineRule="auto"/>
              <w:rPr>
                <w:rFonts w:ascii="Times New Roman" w:eastAsia="Times New Roman" w:hAnsi="Times New Roman" w:cs="Times New Roman"/>
                <w:sz w:val="20"/>
                <w:szCs w:val="20"/>
                <w:lang w:eastAsia="ru-RU"/>
              </w:rPr>
            </w:pPr>
          </w:p>
        </w:tc>
      </w:tr>
      <w:tr w:rsidR="002C116A" w:rsidRPr="002C116A" w:rsidTr="002C116A">
        <w:tc>
          <w:tcPr>
            <w:tcW w:w="5880" w:type="dxa"/>
            <w:tcBorders>
              <w:top w:val="single" w:sz="4" w:space="0" w:color="auto"/>
              <w:left w:val="single" w:sz="4" w:space="0" w:color="auto"/>
              <w:bottom w:val="single" w:sz="4" w:space="0" w:color="auto"/>
              <w:right w:val="single" w:sz="4" w:space="0" w:color="auto"/>
            </w:tcBorders>
            <w:vAlign w:val="center"/>
            <w:hideMark/>
          </w:tcPr>
          <w:p w:rsidR="002C116A" w:rsidRPr="002C116A" w:rsidRDefault="002C116A" w:rsidP="002C116A">
            <w:pPr>
              <w:spacing w:after="0" w:line="240" w:lineRule="auto"/>
              <w:rPr>
                <w:rFonts w:ascii="Times New Roman" w:eastAsia="Times New Roman" w:hAnsi="Times New Roman" w:cs="Times New Roman"/>
                <w:sz w:val="24"/>
                <w:szCs w:val="24"/>
                <w:lang w:eastAsia="ru-RU"/>
              </w:rPr>
            </w:pPr>
            <w:r w:rsidRPr="002C116A">
              <w:rPr>
                <w:rFonts w:ascii="Times New Roman" w:eastAsia="Times New Roman" w:hAnsi="Times New Roman" w:cs="Times New Roman"/>
                <w:color w:val="333333"/>
                <w:lang w:eastAsia="ru-RU"/>
              </w:rPr>
              <w:t xml:space="preserve">Цели определены четко и ясно </w:t>
            </w:r>
          </w:p>
        </w:tc>
        <w:tc>
          <w:tcPr>
            <w:tcW w:w="1410" w:type="dxa"/>
            <w:tcBorders>
              <w:top w:val="single" w:sz="4" w:space="0" w:color="auto"/>
              <w:left w:val="single" w:sz="4" w:space="0" w:color="auto"/>
              <w:bottom w:val="single" w:sz="4" w:space="0" w:color="auto"/>
              <w:right w:val="single" w:sz="4" w:space="0" w:color="auto"/>
            </w:tcBorders>
            <w:vAlign w:val="center"/>
            <w:hideMark/>
          </w:tcPr>
          <w:p w:rsidR="002C116A" w:rsidRPr="002C116A" w:rsidRDefault="002C116A" w:rsidP="002C116A">
            <w:pPr>
              <w:spacing w:after="0" w:line="240" w:lineRule="auto"/>
              <w:rPr>
                <w:rFonts w:ascii="Times New Roman" w:eastAsia="Times New Roman" w:hAnsi="Times New Roman" w:cs="Times New Roman"/>
                <w:sz w:val="24"/>
                <w:szCs w:val="24"/>
                <w:lang w:eastAsia="ru-RU"/>
              </w:rPr>
            </w:pPr>
            <w:r w:rsidRPr="002C116A">
              <w:rPr>
                <w:rFonts w:ascii="Times New Roman" w:eastAsia="Times New Roman" w:hAnsi="Times New Roman" w:cs="Times New Roman"/>
                <w:color w:val="000000"/>
                <w:lang w:eastAsia="ru-RU"/>
              </w:rPr>
              <w:t>0-5</w:t>
            </w:r>
          </w:p>
        </w:tc>
        <w:tc>
          <w:tcPr>
            <w:tcW w:w="0" w:type="auto"/>
            <w:vAlign w:val="center"/>
            <w:hideMark/>
          </w:tcPr>
          <w:p w:rsidR="002C116A" w:rsidRPr="002C116A" w:rsidRDefault="002C116A" w:rsidP="002C116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C116A" w:rsidRPr="002C116A" w:rsidRDefault="002C116A" w:rsidP="002C116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C116A" w:rsidRPr="002C116A" w:rsidRDefault="002C116A" w:rsidP="002C116A">
            <w:pPr>
              <w:spacing w:after="0" w:line="240" w:lineRule="auto"/>
              <w:rPr>
                <w:rFonts w:ascii="Times New Roman" w:eastAsia="Times New Roman" w:hAnsi="Times New Roman" w:cs="Times New Roman"/>
                <w:sz w:val="20"/>
                <w:szCs w:val="20"/>
                <w:lang w:eastAsia="ru-RU"/>
              </w:rPr>
            </w:pPr>
          </w:p>
        </w:tc>
      </w:tr>
      <w:tr w:rsidR="002C116A" w:rsidRPr="002C116A" w:rsidTr="002C116A">
        <w:tc>
          <w:tcPr>
            <w:tcW w:w="5880" w:type="dxa"/>
            <w:tcBorders>
              <w:top w:val="single" w:sz="4" w:space="0" w:color="auto"/>
              <w:left w:val="single" w:sz="4" w:space="0" w:color="auto"/>
              <w:bottom w:val="single" w:sz="4" w:space="0" w:color="auto"/>
              <w:right w:val="single" w:sz="4" w:space="0" w:color="auto"/>
            </w:tcBorders>
            <w:vAlign w:val="center"/>
            <w:hideMark/>
          </w:tcPr>
          <w:p w:rsidR="002C116A" w:rsidRPr="002C116A" w:rsidRDefault="002C116A" w:rsidP="002C116A">
            <w:pPr>
              <w:spacing w:after="0" w:line="240" w:lineRule="auto"/>
              <w:rPr>
                <w:rFonts w:ascii="Times New Roman" w:eastAsia="Times New Roman" w:hAnsi="Times New Roman" w:cs="Times New Roman"/>
                <w:sz w:val="24"/>
                <w:szCs w:val="24"/>
                <w:lang w:eastAsia="ru-RU"/>
              </w:rPr>
            </w:pPr>
            <w:r w:rsidRPr="002C116A">
              <w:rPr>
                <w:rFonts w:ascii="Times New Roman" w:eastAsia="Times New Roman" w:hAnsi="Times New Roman" w:cs="Times New Roman"/>
                <w:color w:val="333333"/>
                <w:lang w:eastAsia="ru-RU"/>
              </w:rPr>
              <w:t>Поставленные цели соотносится с конечным</w:t>
            </w:r>
            <w:r w:rsidRPr="002C116A">
              <w:rPr>
                <w:rFonts w:ascii="Times New Roman" w:eastAsia="Times New Roman" w:hAnsi="Times New Roman" w:cs="Times New Roman"/>
                <w:color w:val="333333"/>
                <w:sz w:val="24"/>
                <w:szCs w:val="24"/>
                <w:lang w:eastAsia="ru-RU"/>
              </w:rPr>
              <w:br/>
            </w:r>
            <w:r w:rsidRPr="002C116A">
              <w:rPr>
                <w:rFonts w:ascii="Times New Roman" w:eastAsia="Times New Roman" w:hAnsi="Times New Roman" w:cs="Times New Roman"/>
                <w:color w:val="333333"/>
                <w:lang w:eastAsia="ru-RU"/>
              </w:rPr>
              <w:t>результатом</w:t>
            </w:r>
          </w:p>
        </w:tc>
        <w:tc>
          <w:tcPr>
            <w:tcW w:w="1410" w:type="dxa"/>
            <w:tcBorders>
              <w:top w:val="single" w:sz="4" w:space="0" w:color="auto"/>
              <w:left w:val="single" w:sz="4" w:space="0" w:color="auto"/>
              <w:bottom w:val="single" w:sz="4" w:space="0" w:color="auto"/>
              <w:right w:val="single" w:sz="4" w:space="0" w:color="auto"/>
            </w:tcBorders>
            <w:vAlign w:val="center"/>
            <w:hideMark/>
          </w:tcPr>
          <w:p w:rsidR="002C116A" w:rsidRPr="002C116A" w:rsidRDefault="002C116A" w:rsidP="002C116A">
            <w:pPr>
              <w:spacing w:after="0" w:line="240" w:lineRule="auto"/>
              <w:rPr>
                <w:rFonts w:ascii="Times New Roman" w:eastAsia="Times New Roman" w:hAnsi="Times New Roman" w:cs="Times New Roman"/>
                <w:sz w:val="24"/>
                <w:szCs w:val="24"/>
                <w:lang w:eastAsia="ru-RU"/>
              </w:rPr>
            </w:pPr>
            <w:r w:rsidRPr="002C116A">
              <w:rPr>
                <w:rFonts w:ascii="Times New Roman" w:eastAsia="Times New Roman" w:hAnsi="Times New Roman" w:cs="Times New Roman"/>
                <w:color w:val="000000"/>
                <w:lang w:eastAsia="ru-RU"/>
              </w:rPr>
              <w:t>0-2</w:t>
            </w:r>
          </w:p>
        </w:tc>
        <w:tc>
          <w:tcPr>
            <w:tcW w:w="0" w:type="auto"/>
            <w:vAlign w:val="center"/>
            <w:hideMark/>
          </w:tcPr>
          <w:p w:rsidR="002C116A" w:rsidRPr="002C116A" w:rsidRDefault="002C116A" w:rsidP="002C116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C116A" w:rsidRPr="002C116A" w:rsidRDefault="002C116A" w:rsidP="002C116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C116A" w:rsidRPr="002C116A" w:rsidRDefault="002C116A" w:rsidP="002C116A">
            <w:pPr>
              <w:spacing w:after="0" w:line="240" w:lineRule="auto"/>
              <w:rPr>
                <w:rFonts w:ascii="Times New Roman" w:eastAsia="Times New Roman" w:hAnsi="Times New Roman" w:cs="Times New Roman"/>
                <w:sz w:val="20"/>
                <w:szCs w:val="20"/>
                <w:lang w:eastAsia="ru-RU"/>
              </w:rPr>
            </w:pPr>
          </w:p>
        </w:tc>
      </w:tr>
      <w:tr w:rsidR="002C116A" w:rsidRPr="002C116A" w:rsidTr="002C116A">
        <w:tc>
          <w:tcPr>
            <w:tcW w:w="5880" w:type="dxa"/>
            <w:tcBorders>
              <w:top w:val="single" w:sz="4" w:space="0" w:color="auto"/>
              <w:left w:val="single" w:sz="4" w:space="0" w:color="auto"/>
              <w:bottom w:val="single" w:sz="4" w:space="0" w:color="auto"/>
              <w:right w:val="single" w:sz="4" w:space="0" w:color="auto"/>
            </w:tcBorders>
            <w:vAlign w:val="center"/>
            <w:hideMark/>
          </w:tcPr>
          <w:p w:rsidR="002C116A" w:rsidRPr="002C116A" w:rsidRDefault="002C116A" w:rsidP="002C116A">
            <w:pPr>
              <w:spacing w:after="0" w:line="240" w:lineRule="auto"/>
              <w:rPr>
                <w:rFonts w:ascii="Times New Roman" w:eastAsia="Times New Roman" w:hAnsi="Times New Roman" w:cs="Times New Roman"/>
                <w:sz w:val="24"/>
                <w:szCs w:val="24"/>
                <w:lang w:eastAsia="ru-RU"/>
              </w:rPr>
            </w:pPr>
            <w:r w:rsidRPr="002C116A">
              <w:rPr>
                <w:rFonts w:ascii="Times New Roman" w:eastAsia="Times New Roman" w:hAnsi="Times New Roman" w:cs="Times New Roman"/>
                <w:color w:val="000000"/>
                <w:lang w:eastAsia="ru-RU"/>
              </w:rPr>
              <w:t>Имеется указание на виды деятельности</w:t>
            </w:r>
            <w:r w:rsidRPr="002C116A">
              <w:rPr>
                <w:rFonts w:ascii="Times New Roman" w:eastAsia="Times New Roman" w:hAnsi="Times New Roman" w:cs="Times New Roman"/>
                <w:color w:val="000000"/>
                <w:sz w:val="24"/>
                <w:szCs w:val="24"/>
                <w:lang w:eastAsia="ru-RU"/>
              </w:rPr>
              <w:br/>
            </w:r>
            <w:r w:rsidRPr="002C116A">
              <w:rPr>
                <w:rFonts w:ascii="Times New Roman" w:eastAsia="Times New Roman" w:hAnsi="Times New Roman" w:cs="Times New Roman"/>
                <w:color w:val="000000"/>
                <w:lang w:eastAsia="ru-RU"/>
              </w:rPr>
              <w:t>обучающихся при ознакомлении с новым материалом</w:t>
            </w:r>
            <w:r w:rsidRPr="002C116A">
              <w:rPr>
                <w:rFonts w:ascii="Times New Roman" w:eastAsia="Times New Roman" w:hAnsi="Times New Roman" w:cs="Times New Roman"/>
                <w:color w:val="000000"/>
                <w:sz w:val="24"/>
                <w:szCs w:val="24"/>
                <w:lang w:eastAsia="ru-RU"/>
              </w:rPr>
              <w:br/>
            </w:r>
            <w:r w:rsidRPr="002C116A">
              <w:rPr>
                <w:rFonts w:ascii="Times New Roman" w:eastAsia="Times New Roman" w:hAnsi="Times New Roman" w:cs="Times New Roman"/>
                <w:color w:val="000000"/>
                <w:lang w:eastAsia="ru-RU"/>
              </w:rPr>
              <w:t>(восприятие, понимание, пробуждение</w:t>
            </w:r>
            <w:r w:rsidRPr="002C116A">
              <w:rPr>
                <w:rFonts w:ascii="Times New Roman" w:eastAsia="Times New Roman" w:hAnsi="Times New Roman" w:cs="Times New Roman"/>
                <w:color w:val="000000"/>
                <w:sz w:val="24"/>
                <w:szCs w:val="24"/>
                <w:lang w:eastAsia="ru-RU"/>
              </w:rPr>
              <w:br/>
            </w:r>
            <w:r w:rsidRPr="002C116A">
              <w:rPr>
                <w:rFonts w:ascii="Times New Roman" w:eastAsia="Times New Roman" w:hAnsi="Times New Roman" w:cs="Times New Roman"/>
                <w:color w:val="000000"/>
                <w:lang w:eastAsia="ru-RU"/>
              </w:rPr>
              <w:t>познавательного интереса и т.д.); указание на</w:t>
            </w:r>
            <w:r w:rsidRPr="002C116A">
              <w:rPr>
                <w:rFonts w:ascii="Times New Roman" w:eastAsia="Times New Roman" w:hAnsi="Times New Roman" w:cs="Times New Roman"/>
                <w:color w:val="000000"/>
                <w:sz w:val="24"/>
                <w:szCs w:val="24"/>
                <w:lang w:eastAsia="ru-RU"/>
              </w:rPr>
              <w:br/>
            </w:r>
            <w:r w:rsidRPr="002C116A">
              <w:rPr>
                <w:rFonts w:ascii="Times New Roman" w:eastAsia="Times New Roman" w:hAnsi="Times New Roman" w:cs="Times New Roman"/>
                <w:color w:val="000000"/>
                <w:lang w:eastAsia="ru-RU"/>
              </w:rPr>
              <w:t>методические аспекты решения педагогических задач.</w:t>
            </w:r>
          </w:p>
        </w:tc>
        <w:tc>
          <w:tcPr>
            <w:tcW w:w="1410" w:type="dxa"/>
            <w:tcBorders>
              <w:top w:val="single" w:sz="4" w:space="0" w:color="auto"/>
              <w:left w:val="single" w:sz="4" w:space="0" w:color="auto"/>
              <w:bottom w:val="single" w:sz="4" w:space="0" w:color="auto"/>
              <w:right w:val="single" w:sz="4" w:space="0" w:color="auto"/>
            </w:tcBorders>
            <w:vAlign w:val="center"/>
            <w:hideMark/>
          </w:tcPr>
          <w:p w:rsidR="002C116A" w:rsidRPr="002C116A" w:rsidRDefault="002C116A" w:rsidP="002C116A">
            <w:pPr>
              <w:spacing w:after="0" w:line="240" w:lineRule="auto"/>
              <w:rPr>
                <w:rFonts w:ascii="Times New Roman" w:eastAsia="Times New Roman" w:hAnsi="Times New Roman" w:cs="Times New Roman"/>
                <w:sz w:val="24"/>
                <w:szCs w:val="24"/>
                <w:lang w:eastAsia="ru-RU"/>
              </w:rPr>
            </w:pPr>
            <w:r w:rsidRPr="002C116A">
              <w:rPr>
                <w:rFonts w:ascii="Times New Roman" w:eastAsia="Times New Roman" w:hAnsi="Times New Roman" w:cs="Times New Roman"/>
                <w:color w:val="000000"/>
                <w:lang w:eastAsia="ru-RU"/>
              </w:rPr>
              <w:t>0-2</w:t>
            </w:r>
          </w:p>
        </w:tc>
        <w:tc>
          <w:tcPr>
            <w:tcW w:w="0" w:type="auto"/>
            <w:vAlign w:val="center"/>
            <w:hideMark/>
          </w:tcPr>
          <w:p w:rsidR="002C116A" w:rsidRPr="002C116A" w:rsidRDefault="002C116A" w:rsidP="002C116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C116A" w:rsidRPr="002C116A" w:rsidRDefault="002C116A" w:rsidP="002C116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C116A" w:rsidRPr="002C116A" w:rsidRDefault="002C116A" w:rsidP="002C116A">
            <w:pPr>
              <w:spacing w:after="0" w:line="240" w:lineRule="auto"/>
              <w:rPr>
                <w:rFonts w:ascii="Times New Roman" w:eastAsia="Times New Roman" w:hAnsi="Times New Roman" w:cs="Times New Roman"/>
                <w:sz w:val="20"/>
                <w:szCs w:val="20"/>
                <w:lang w:eastAsia="ru-RU"/>
              </w:rPr>
            </w:pPr>
          </w:p>
        </w:tc>
      </w:tr>
      <w:tr w:rsidR="002C116A" w:rsidRPr="002C116A" w:rsidTr="002C116A">
        <w:tc>
          <w:tcPr>
            <w:tcW w:w="705" w:type="dxa"/>
            <w:tcBorders>
              <w:top w:val="single" w:sz="4" w:space="0" w:color="auto"/>
              <w:left w:val="single" w:sz="4" w:space="0" w:color="auto"/>
              <w:bottom w:val="single" w:sz="4" w:space="0" w:color="auto"/>
              <w:right w:val="single" w:sz="4" w:space="0" w:color="auto"/>
            </w:tcBorders>
            <w:vAlign w:val="center"/>
            <w:hideMark/>
          </w:tcPr>
          <w:p w:rsidR="002C116A" w:rsidRPr="002C116A" w:rsidRDefault="002C116A" w:rsidP="002C116A">
            <w:pPr>
              <w:spacing w:after="0" w:line="240" w:lineRule="auto"/>
              <w:rPr>
                <w:rFonts w:ascii="Times New Roman" w:eastAsia="Times New Roman" w:hAnsi="Times New Roman" w:cs="Times New Roman"/>
                <w:sz w:val="24"/>
                <w:szCs w:val="24"/>
                <w:lang w:eastAsia="ru-RU"/>
              </w:rPr>
            </w:pPr>
            <w:r w:rsidRPr="002C116A">
              <w:rPr>
                <w:rFonts w:ascii="Times New Roman" w:eastAsia="Times New Roman" w:hAnsi="Times New Roman" w:cs="Times New Roman"/>
                <w:color w:val="000000"/>
                <w:lang w:eastAsia="ru-RU"/>
              </w:rPr>
              <w:t xml:space="preserve">4. </w:t>
            </w:r>
          </w:p>
        </w:tc>
        <w:tc>
          <w:tcPr>
            <w:tcW w:w="1905" w:type="dxa"/>
            <w:tcBorders>
              <w:top w:val="single" w:sz="4" w:space="0" w:color="auto"/>
              <w:left w:val="single" w:sz="4" w:space="0" w:color="auto"/>
              <w:bottom w:val="single" w:sz="4" w:space="0" w:color="auto"/>
              <w:right w:val="single" w:sz="4" w:space="0" w:color="auto"/>
            </w:tcBorders>
            <w:vAlign w:val="center"/>
            <w:hideMark/>
          </w:tcPr>
          <w:p w:rsidR="002C116A" w:rsidRPr="002C116A" w:rsidRDefault="002C116A" w:rsidP="002C116A">
            <w:pPr>
              <w:spacing w:after="0" w:line="240" w:lineRule="auto"/>
              <w:rPr>
                <w:rFonts w:ascii="Times New Roman" w:eastAsia="Times New Roman" w:hAnsi="Times New Roman" w:cs="Times New Roman"/>
                <w:sz w:val="24"/>
                <w:szCs w:val="24"/>
                <w:lang w:eastAsia="ru-RU"/>
              </w:rPr>
            </w:pPr>
            <w:r w:rsidRPr="002C116A">
              <w:rPr>
                <w:rFonts w:ascii="Times New Roman" w:eastAsia="Times New Roman" w:hAnsi="Times New Roman" w:cs="Times New Roman"/>
                <w:b/>
                <w:bCs/>
                <w:i/>
                <w:iCs/>
                <w:color w:val="333333"/>
                <w:sz w:val="24"/>
                <w:lang w:eastAsia="ru-RU"/>
              </w:rPr>
              <w:t>Содержание</w:t>
            </w:r>
            <w:r w:rsidRPr="002C116A">
              <w:rPr>
                <w:rFonts w:ascii="Times New Roman" w:eastAsia="Times New Roman" w:hAnsi="Times New Roman" w:cs="Times New Roman"/>
                <w:b/>
                <w:bCs/>
                <w:i/>
                <w:iCs/>
                <w:color w:val="333333"/>
                <w:sz w:val="24"/>
                <w:szCs w:val="24"/>
                <w:lang w:eastAsia="ru-RU"/>
              </w:rPr>
              <w:br/>
            </w:r>
            <w:r w:rsidRPr="002C116A">
              <w:rPr>
                <w:rFonts w:ascii="Times New Roman" w:eastAsia="Times New Roman" w:hAnsi="Times New Roman" w:cs="Times New Roman"/>
                <w:b/>
                <w:bCs/>
                <w:i/>
                <w:iCs/>
                <w:color w:val="333333"/>
                <w:sz w:val="24"/>
                <w:lang w:eastAsia="ru-RU"/>
              </w:rPr>
              <w:t>урока</w:t>
            </w:r>
          </w:p>
        </w:tc>
        <w:tc>
          <w:tcPr>
            <w:tcW w:w="5880" w:type="dxa"/>
            <w:tcBorders>
              <w:top w:val="single" w:sz="4" w:space="0" w:color="auto"/>
              <w:left w:val="single" w:sz="4" w:space="0" w:color="auto"/>
              <w:bottom w:val="single" w:sz="4" w:space="0" w:color="auto"/>
              <w:right w:val="single" w:sz="4" w:space="0" w:color="auto"/>
            </w:tcBorders>
            <w:vAlign w:val="center"/>
            <w:hideMark/>
          </w:tcPr>
          <w:p w:rsidR="002C116A" w:rsidRPr="002C116A" w:rsidRDefault="002C116A" w:rsidP="002C116A">
            <w:pPr>
              <w:spacing w:after="0" w:line="240" w:lineRule="auto"/>
              <w:rPr>
                <w:rFonts w:ascii="Times New Roman" w:eastAsia="Times New Roman" w:hAnsi="Times New Roman" w:cs="Times New Roman"/>
                <w:sz w:val="24"/>
                <w:szCs w:val="24"/>
                <w:lang w:eastAsia="ru-RU"/>
              </w:rPr>
            </w:pPr>
            <w:r w:rsidRPr="002C116A">
              <w:rPr>
                <w:rFonts w:ascii="Times New Roman" w:eastAsia="Times New Roman" w:hAnsi="Times New Roman" w:cs="Times New Roman"/>
                <w:color w:val="333333"/>
                <w:lang w:eastAsia="ru-RU"/>
              </w:rPr>
              <w:t xml:space="preserve">Структура разработки логичная, структурированная </w:t>
            </w:r>
          </w:p>
        </w:tc>
        <w:tc>
          <w:tcPr>
            <w:tcW w:w="1410" w:type="dxa"/>
            <w:tcBorders>
              <w:top w:val="single" w:sz="4" w:space="0" w:color="auto"/>
              <w:left w:val="single" w:sz="4" w:space="0" w:color="auto"/>
              <w:bottom w:val="single" w:sz="4" w:space="0" w:color="auto"/>
              <w:right w:val="single" w:sz="4" w:space="0" w:color="auto"/>
            </w:tcBorders>
            <w:vAlign w:val="center"/>
            <w:hideMark/>
          </w:tcPr>
          <w:p w:rsidR="002C116A" w:rsidRPr="002C116A" w:rsidRDefault="002C116A" w:rsidP="002C116A">
            <w:pPr>
              <w:spacing w:after="0" w:line="240" w:lineRule="auto"/>
              <w:rPr>
                <w:rFonts w:ascii="Times New Roman" w:eastAsia="Times New Roman" w:hAnsi="Times New Roman" w:cs="Times New Roman"/>
                <w:sz w:val="24"/>
                <w:szCs w:val="24"/>
                <w:lang w:eastAsia="ru-RU"/>
              </w:rPr>
            </w:pPr>
            <w:r w:rsidRPr="002C116A">
              <w:rPr>
                <w:rFonts w:ascii="Times New Roman" w:eastAsia="Times New Roman" w:hAnsi="Times New Roman" w:cs="Times New Roman"/>
                <w:color w:val="000000"/>
                <w:lang w:eastAsia="ru-RU"/>
              </w:rPr>
              <w:t>0-2</w:t>
            </w:r>
          </w:p>
        </w:tc>
        <w:tc>
          <w:tcPr>
            <w:tcW w:w="0" w:type="auto"/>
            <w:vAlign w:val="center"/>
            <w:hideMark/>
          </w:tcPr>
          <w:p w:rsidR="002C116A" w:rsidRPr="002C116A" w:rsidRDefault="002C116A" w:rsidP="002C116A">
            <w:pPr>
              <w:spacing w:after="0" w:line="240" w:lineRule="auto"/>
              <w:rPr>
                <w:rFonts w:ascii="Times New Roman" w:eastAsia="Times New Roman" w:hAnsi="Times New Roman" w:cs="Times New Roman"/>
                <w:sz w:val="20"/>
                <w:szCs w:val="20"/>
                <w:lang w:eastAsia="ru-RU"/>
              </w:rPr>
            </w:pPr>
          </w:p>
        </w:tc>
      </w:tr>
      <w:tr w:rsidR="002C116A" w:rsidRPr="002C116A" w:rsidTr="002C116A">
        <w:tc>
          <w:tcPr>
            <w:tcW w:w="5880" w:type="dxa"/>
            <w:tcBorders>
              <w:top w:val="single" w:sz="4" w:space="0" w:color="auto"/>
              <w:left w:val="single" w:sz="4" w:space="0" w:color="auto"/>
              <w:bottom w:val="single" w:sz="4" w:space="0" w:color="auto"/>
              <w:right w:val="single" w:sz="4" w:space="0" w:color="auto"/>
            </w:tcBorders>
            <w:vAlign w:val="center"/>
            <w:hideMark/>
          </w:tcPr>
          <w:p w:rsidR="002C116A" w:rsidRPr="002C116A" w:rsidRDefault="002C116A" w:rsidP="002C116A">
            <w:pPr>
              <w:spacing w:after="0" w:line="240" w:lineRule="auto"/>
              <w:rPr>
                <w:rFonts w:ascii="Times New Roman" w:eastAsia="Times New Roman" w:hAnsi="Times New Roman" w:cs="Times New Roman"/>
                <w:sz w:val="24"/>
                <w:szCs w:val="24"/>
                <w:lang w:eastAsia="ru-RU"/>
              </w:rPr>
            </w:pPr>
            <w:r w:rsidRPr="002C116A">
              <w:rPr>
                <w:rFonts w:ascii="Times New Roman" w:eastAsia="Times New Roman" w:hAnsi="Times New Roman" w:cs="Times New Roman"/>
                <w:color w:val="333333"/>
                <w:lang w:eastAsia="ru-RU"/>
              </w:rPr>
              <w:t>Четко продуманы этапы урока (легко</w:t>
            </w:r>
            <w:r w:rsidRPr="002C116A">
              <w:rPr>
                <w:rFonts w:ascii="Times New Roman" w:eastAsia="Times New Roman" w:hAnsi="Times New Roman" w:cs="Times New Roman"/>
                <w:color w:val="333333"/>
                <w:sz w:val="24"/>
                <w:szCs w:val="24"/>
                <w:lang w:eastAsia="ru-RU"/>
              </w:rPr>
              <w:br/>
            </w:r>
            <w:r w:rsidRPr="002C116A">
              <w:rPr>
                <w:rFonts w:ascii="Times New Roman" w:eastAsia="Times New Roman" w:hAnsi="Times New Roman" w:cs="Times New Roman"/>
                <w:color w:val="333333"/>
                <w:lang w:eastAsia="ru-RU"/>
              </w:rPr>
              <w:t>прослеживаются)</w:t>
            </w:r>
          </w:p>
        </w:tc>
        <w:tc>
          <w:tcPr>
            <w:tcW w:w="1410" w:type="dxa"/>
            <w:tcBorders>
              <w:top w:val="single" w:sz="4" w:space="0" w:color="auto"/>
              <w:left w:val="single" w:sz="4" w:space="0" w:color="auto"/>
              <w:bottom w:val="single" w:sz="4" w:space="0" w:color="auto"/>
              <w:right w:val="single" w:sz="4" w:space="0" w:color="auto"/>
            </w:tcBorders>
            <w:vAlign w:val="center"/>
            <w:hideMark/>
          </w:tcPr>
          <w:p w:rsidR="002C116A" w:rsidRPr="002C116A" w:rsidRDefault="002C116A" w:rsidP="002C116A">
            <w:pPr>
              <w:spacing w:after="0" w:line="240" w:lineRule="auto"/>
              <w:rPr>
                <w:rFonts w:ascii="Times New Roman" w:eastAsia="Times New Roman" w:hAnsi="Times New Roman" w:cs="Times New Roman"/>
                <w:sz w:val="24"/>
                <w:szCs w:val="24"/>
                <w:lang w:eastAsia="ru-RU"/>
              </w:rPr>
            </w:pPr>
            <w:r w:rsidRPr="002C116A">
              <w:rPr>
                <w:rFonts w:ascii="Times New Roman" w:eastAsia="Times New Roman" w:hAnsi="Times New Roman" w:cs="Times New Roman"/>
                <w:color w:val="000000"/>
                <w:lang w:eastAsia="ru-RU"/>
              </w:rPr>
              <w:t>0-2</w:t>
            </w:r>
          </w:p>
        </w:tc>
        <w:tc>
          <w:tcPr>
            <w:tcW w:w="0" w:type="auto"/>
            <w:vAlign w:val="center"/>
            <w:hideMark/>
          </w:tcPr>
          <w:p w:rsidR="002C116A" w:rsidRPr="002C116A" w:rsidRDefault="002C116A" w:rsidP="002C116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C116A" w:rsidRPr="002C116A" w:rsidRDefault="002C116A" w:rsidP="002C116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C116A" w:rsidRPr="002C116A" w:rsidRDefault="002C116A" w:rsidP="002C116A">
            <w:pPr>
              <w:spacing w:after="0" w:line="240" w:lineRule="auto"/>
              <w:rPr>
                <w:rFonts w:ascii="Times New Roman" w:eastAsia="Times New Roman" w:hAnsi="Times New Roman" w:cs="Times New Roman"/>
                <w:sz w:val="20"/>
                <w:szCs w:val="20"/>
                <w:lang w:eastAsia="ru-RU"/>
              </w:rPr>
            </w:pPr>
          </w:p>
        </w:tc>
      </w:tr>
      <w:tr w:rsidR="002C116A" w:rsidRPr="002C116A" w:rsidTr="002C116A">
        <w:tc>
          <w:tcPr>
            <w:tcW w:w="5880" w:type="dxa"/>
            <w:tcBorders>
              <w:top w:val="single" w:sz="4" w:space="0" w:color="auto"/>
              <w:left w:val="single" w:sz="4" w:space="0" w:color="auto"/>
              <w:bottom w:val="single" w:sz="4" w:space="0" w:color="auto"/>
              <w:right w:val="single" w:sz="4" w:space="0" w:color="auto"/>
            </w:tcBorders>
            <w:vAlign w:val="center"/>
            <w:hideMark/>
          </w:tcPr>
          <w:p w:rsidR="002C116A" w:rsidRPr="002C116A" w:rsidRDefault="002C116A" w:rsidP="002C116A">
            <w:pPr>
              <w:spacing w:after="0" w:line="240" w:lineRule="auto"/>
              <w:rPr>
                <w:rFonts w:ascii="Times New Roman" w:eastAsia="Times New Roman" w:hAnsi="Times New Roman" w:cs="Times New Roman"/>
                <w:sz w:val="24"/>
                <w:szCs w:val="24"/>
                <w:lang w:eastAsia="ru-RU"/>
              </w:rPr>
            </w:pPr>
            <w:r w:rsidRPr="002C116A">
              <w:rPr>
                <w:rFonts w:ascii="Times New Roman" w:eastAsia="Times New Roman" w:hAnsi="Times New Roman" w:cs="Times New Roman"/>
                <w:color w:val="333333"/>
                <w:lang w:eastAsia="ru-RU"/>
              </w:rPr>
              <w:t>Этапы урока соответствуют определенному типу</w:t>
            </w:r>
            <w:r w:rsidRPr="002C116A">
              <w:rPr>
                <w:rFonts w:ascii="Times New Roman" w:eastAsia="Times New Roman" w:hAnsi="Times New Roman" w:cs="Times New Roman"/>
                <w:color w:val="333333"/>
                <w:sz w:val="24"/>
                <w:szCs w:val="24"/>
                <w:lang w:eastAsia="ru-RU"/>
              </w:rPr>
              <w:br/>
            </w:r>
            <w:r w:rsidRPr="002C116A">
              <w:rPr>
                <w:rFonts w:ascii="Times New Roman" w:eastAsia="Times New Roman" w:hAnsi="Times New Roman" w:cs="Times New Roman"/>
                <w:color w:val="333333"/>
                <w:lang w:eastAsia="ru-RU"/>
              </w:rPr>
              <w:t>урока</w:t>
            </w:r>
          </w:p>
        </w:tc>
        <w:tc>
          <w:tcPr>
            <w:tcW w:w="1410" w:type="dxa"/>
            <w:tcBorders>
              <w:top w:val="single" w:sz="4" w:space="0" w:color="auto"/>
              <w:left w:val="single" w:sz="4" w:space="0" w:color="auto"/>
              <w:bottom w:val="single" w:sz="4" w:space="0" w:color="auto"/>
              <w:right w:val="single" w:sz="4" w:space="0" w:color="auto"/>
            </w:tcBorders>
            <w:vAlign w:val="center"/>
            <w:hideMark/>
          </w:tcPr>
          <w:p w:rsidR="002C116A" w:rsidRPr="002C116A" w:rsidRDefault="002C116A" w:rsidP="002C116A">
            <w:pPr>
              <w:spacing w:after="0" w:line="240" w:lineRule="auto"/>
              <w:rPr>
                <w:rFonts w:ascii="Times New Roman" w:eastAsia="Times New Roman" w:hAnsi="Times New Roman" w:cs="Times New Roman"/>
                <w:sz w:val="24"/>
                <w:szCs w:val="24"/>
                <w:lang w:eastAsia="ru-RU"/>
              </w:rPr>
            </w:pPr>
            <w:r w:rsidRPr="002C116A">
              <w:rPr>
                <w:rFonts w:ascii="Times New Roman" w:eastAsia="Times New Roman" w:hAnsi="Times New Roman" w:cs="Times New Roman"/>
                <w:color w:val="000000"/>
                <w:lang w:eastAsia="ru-RU"/>
              </w:rPr>
              <w:t>0-2</w:t>
            </w:r>
          </w:p>
        </w:tc>
        <w:tc>
          <w:tcPr>
            <w:tcW w:w="0" w:type="auto"/>
            <w:vAlign w:val="center"/>
            <w:hideMark/>
          </w:tcPr>
          <w:p w:rsidR="002C116A" w:rsidRPr="002C116A" w:rsidRDefault="002C116A" w:rsidP="002C116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C116A" w:rsidRPr="002C116A" w:rsidRDefault="002C116A" w:rsidP="002C116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C116A" w:rsidRPr="002C116A" w:rsidRDefault="002C116A" w:rsidP="002C116A">
            <w:pPr>
              <w:spacing w:after="0" w:line="240" w:lineRule="auto"/>
              <w:rPr>
                <w:rFonts w:ascii="Times New Roman" w:eastAsia="Times New Roman" w:hAnsi="Times New Roman" w:cs="Times New Roman"/>
                <w:sz w:val="20"/>
                <w:szCs w:val="20"/>
                <w:lang w:eastAsia="ru-RU"/>
              </w:rPr>
            </w:pPr>
          </w:p>
        </w:tc>
      </w:tr>
      <w:tr w:rsidR="002C116A" w:rsidRPr="002C116A" w:rsidTr="002C116A">
        <w:tc>
          <w:tcPr>
            <w:tcW w:w="5880" w:type="dxa"/>
            <w:tcBorders>
              <w:top w:val="single" w:sz="4" w:space="0" w:color="auto"/>
              <w:left w:val="single" w:sz="4" w:space="0" w:color="auto"/>
              <w:bottom w:val="single" w:sz="4" w:space="0" w:color="auto"/>
              <w:right w:val="single" w:sz="4" w:space="0" w:color="auto"/>
            </w:tcBorders>
            <w:vAlign w:val="center"/>
            <w:hideMark/>
          </w:tcPr>
          <w:p w:rsidR="002C116A" w:rsidRPr="002C116A" w:rsidRDefault="002C116A" w:rsidP="002C116A">
            <w:pPr>
              <w:spacing w:after="0" w:line="240" w:lineRule="auto"/>
              <w:rPr>
                <w:rFonts w:ascii="Times New Roman" w:eastAsia="Times New Roman" w:hAnsi="Times New Roman" w:cs="Times New Roman"/>
                <w:sz w:val="24"/>
                <w:szCs w:val="24"/>
                <w:lang w:eastAsia="ru-RU"/>
              </w:rPr>
            </w:pPr>
            <w:r w:rsidRPr="002C116A">
              <w:rPr>
                <w:rFonts w:ascii="Times New Roman" w:eastAsia="Times New Roman" w:hAnsi="Times New Roman" w:cs="Times New Roman"/>
                <w:color w:val="333333"/>
                <w:lang w:eastAsia="ru-RU"/>
              </w:rPr>
              <w:t>Прослеживаются логические связки между этапами</w:t>
            </w:r>
            <w:r w:rsidRPr="002C116A">
              <w:rPr>
                <w:rFonts w:ascii="Times New Roman" w:eastAsia="Times New Roman" w:hAnsi="Times New Roman" w:cs="Times New Roman"/>
                <w:color w:val="333333"/>
                <w:sz w:val="24"/>
                <w:szCs w:val="24"/>
                <w:lang w:eastAsia="ru-RU"/>
              </w:rPr>
              <w:br/>
            </w:r>
            <w:r w:rsidRPr="002C116A">
              <w:rPr>
                <w:rFonts w:ascii="Times New Roman" w:eastAsia="Times New Roman" w:hAnsi="Times New Roman" w:cs="Times New Roman"/>
                <w:color w:val="333333"/>
                <w:lang w:eastAsia="ru-RU"/>
              </w:rPr>
              <w:t>урока</w:t>
            </w:r>
          </w:p>
        </w:tc>
        <w:tc>
          <w:tcPr>
            <w:tcW w:w="1410" w:type="dxa"/>
            <w:tcBorders>
              <w:top w:val="single" w:sz="4" w:space="0" w:color="auto"/>
              <w:left w:val="single" w:sz="4" w:space="0" w:color="auto"/>
              <w:bottom w:val="single" w:sz="4" w:space="0" w:color="auto"/>
              <w:right w:val="single" w:sz="4" w:space="0" w:color="auto"/>
            </w:tcBorders>
            <w:vAlign w:val="center"/>
            <w:hideMark/>
          </w:tcPr>
          <w:p w:rsidR="002C116A" w:rsidRPr="002C116A" w:rsidRDefault="002C116A" w:rsidP="002C116A">
            <w:pPr>
              <w:spacing w:after="0" w:line="240" w:lineRule="auto"/>
              <w:rPr>
                <w:rFonts w:ascii="Times New Roman" w:eastAsia="Times New Roman" w:hAnsi="Times New Roman" w:cs="Times New Roman"/>
                <w:sz w:val="24"/>
                <w:szCs w:val="24"/>
                <w:lang w:eastAsia="ru-RU"/>
              </w:rPr>
            </w:pPr>
            <w:r w:rsidRPr="002C116A">
              <w:rPr>
                <w:rFonts w:ascii="Times New Roman" w:eastAsia="Times New Roman" w:hAnsi="Times New Roman" w:cs="Times New Roman"/>
                <w:color w:val="000000"/>
                <w:lang w:eastAsia="ru-RU"/>
              </w:rPr>
              <w:t>0-2</w:t>
            </w:r>
          </w:p>
        </w:tc>
        <w:tc>
          <w:tcPr>
            <w:tcW w:w="0" w:type="auto"/>
            <w:vAlign w:val="center"/>
            <w:hideMark/>
          </w:tcPr>
          <w:p w:rsidR="002C116A" w:rsidRPr="002C116A" w:rsidRDefault="002C116A" w:rsidP="002C116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C116A" w:rsidRPr="002C116A" w:rsidRDefault="002C116A" w:rsidP="002C116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C116A" w:rsidRPr="002C116A" w:rsidRDefault="002C116A" w:rsidP="002C116A">
            <w:pPr>
              <w:spacing w:after="0" w:line="240" w:lineRule="auto"/>
              <w:rPr>
                <w:rFonts w:ascii="Times New Roman" w:eastAsia="Times New Roman" w:hAnsi="Times New Roman" w:cs="Times New Roman"/>
                <w:sz w:val="20"/>
                <w:szCs w:val="20"/>
                <w:lang w:eastAsia="ru-RU"/>
              </w:rPr>
            </w:pPr>
          </w:p>
        </w:tc>
      </w:tr>
      <w:tr w:rsidR="002C116A" w:rsidRPr="002C116A" w:rsidTr="002C116A">
        <w:tc>
          <w:tcPr>
            <w:tcW w:w="5880" w:type="dxa"/>
            <w:tcBorders>
              <w:top w:val="single" w:sz="4" w:space="0" w:color="auto"/>
              <w:left w:val="single" w:sz="4" w:space="0" w:color="auto"/>
              <w:bottom w:val="single" w:sz="4" w:space="0" w:color="auto"/>
              <w:right w:val="single" w:sz="4" w:space="0" w:color="auto"/>
            </w:tcBorders>
            <w:vAlign w:val="center"/>
            <w:hideMark/>
          </w:tcPr>
          <w:p w:rsidR="002C116A" w:rsidRPr="002C116A" w:rsidRDefault="002C116A" w:rsidP="002C116A">
            <w:pPr>
              <w:spacing w:after="0" w:line="240" w:lineRule="auto"/>
              <w:rPr>
                <w:rFonts w:ascii="Times New Roman" w:eastAsia="Times New Roman" w:hAnsi="Times New Roman" w:cs="Times New Roman"/>
                <w:sz w:val="24"/>
                <w:szCs w:val="24"/>
                <w:lang w:eastAsia="ru-RU"/>
              </w:rPr>
            </w:pPr>
            <w:r w:rsidRPr="002C116A">
              <w:rPr>
                <w:rFonts w:ascii="Times New Roman" w:eastAsia="Times New Roman" w:hAnsi="Times New Roman" w:cs="Times New Roman"/>
                <w:color w:val="333333"/>
                <w:lang w:eastAsia="ru-RU"/>
              </w:rPr>
              <w:t xml:space="preserve">Определены задачи этапа </w:t>
            </w:r>
          </w:p>
        </w:tc>
        <w:tc>
          <w:tcPr>
            <w:tcW w:w="1410" w:type="dxa"/>
            <w:tcBorders>
              <w:top w:val="single" w:sz="4" w:space="0" w:color="auto"/>
              <w:left w:val="single" w:sz="4" w:space="0" w:color="auto"/>
              <w:bottom w:val="single" w:sz="4" w:space="0" w:color="auto"/>
              <w:right w:val="single" w:sz="4" w:space="0" w:color="auto"/>
            </w:tcBorders>
            <w:vAlign w:val="center"/>
            <w:hideMark/>
          </w:tcPr>
          <w:p w:rsidR="002C116A" w:rsidRPr="002C116A" w:rsidRDefault="002C116A" w:rsidP="002C116A">
            <w:pPr>
              <w:spacing w:after="0" w:line="240" w:lineRule="auto"/>
              <w:rPr>
                <w:rFonts w:ascii="Times New Roman" w:eastAsia="Times New Roman" w:hAnsi="Times New Roman" w:cs="Times New Roman"/>
                <w:sz w:val="24"/>
                <w:szCs w:val="24"/>
                <w:lang w:eastAsia="ru-RU"/>
              </w:rPr>
            </w:pPr>
            <w:r w:rsidRPr="002C116A">
              <w:rPr>
                <w:rFonts w:ascii="Times New Roman" w:eastAsia="Times New Roman" w:hAnsi="Times New Roman" w:cs="Times New Roman"/>
                <w:color w:val="000000"/>
                <w:lang w:eastAsia="ru-RU"/>
              </w:rPr>
              <w:t>0-2</w:t>
            </w:r>
          </w:p>
        </w:tc>
        <w:tc>
          <w:tcPr>
            <w:tcW w:w="0" w:type="auto"/>
            <w:vAlign w:val="center"/>
            <w:hideMark/>
          </w:tcPr>
          <w:p w:rsidR="002C116A" w:rsidRPr="002C116A" w:rsidRDefault="002C116A" w:rsidP="002C116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C116A" w:rsidRPr="002C116A" w:rsidRDefault="002C116A" w:rsidP="002C116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C116A" w:rsidRPr="002C116A" w:rsidRDefault="002C116A" w:rsidP="002C116A">
            <w:pPr>
              <w:spacing w:after="0" w:line="240" w:lineRule="auto"/>
              <w:rPr>
                <w:rFonts w:ascii="Times New Roman" w:eastAsia="Times New Roman" w:hAnsi="Times New Roman" w:cs="Times New Roman"/>
                <w:sz w:val="20"/>
                <w:szCs w:val="20"/>
                <w:lang w:eastAsia="ru-RU"/>
              </w:rPr>
            </w:pPr>
          </w:p>
        </w:tc>
      </w:tr>
      <w:tr w:rsidR="002C116A" w:rsidRPr="002C116A" w:rsidTr="002C116A">
        <w:tc>
          <w:tcPr>
            <w:tcW w:w="5880" w:type="dxa"/>
            <w:tcBorders>
              <w:top w:val="single" w:sz="4" w:space="0" w:color="auto"/>
              <w:left w:val="single" w:sz="4" w:space="0" w:color="auto"/>
              <w:bottom w:val="single" w:sz="4" w:space="0" w:color="auto"/>
              <w:right w:val="single" w:sz="4" w:space="0" w:color="auto"/>
            </w:tcBorders>
            <w:vAlign w:val="center"/>
            <w:hideMark/>
          </w:tcPr>
          <w:p w:rsidR="002C116A" w:rsidRPr="002C116A" w:rsidRDefault="002C116A" w:rsidP="002C116A">
            <w:pPr>
              <w:spacing w:after="0" w:line="240" w:lineRule="auto"/>
              <w:rPr>
                <w:rFonts w:ascii="Times New Roman" w:eastAsia="Times New Roman" w:hAnsi="Times New Roman" w:cs="Times New Roman"/>
                <w:sz w:val="24"/>
                <w:szCs w:val="24"/>
                <w:lang w:eastAsia="ru-RU"/>
              </w:rPr>
            </w:pPr>
            <w:proofErr w:type="gramStart"/>
            <w:r w:rsidRPr="002C116A">
              <w:rPr>
                <w:rFonts w:ascii="Times New Roman" w:eastAsia="Times New Roman" w:hAnsi="Times New Roman" w:cs="Times New Roman"/>
                <w:color w:val="333333"/>
                <w:lang w:eastAsia="ru-RU"/>
              </w:rPr>
              <w:t>Спланирован</w:t>
            </w:r>
            <w:proofErr w:type="gramEnd"/>
            <w:r w:rsidRPr="002C116A">
              <w:rPr>
                <w:rFonts w:ascii="Times New Roman" w:eastAsia="Times New Roman" w:hAnsi="Times New Roman" w:cs="Times New Roman"/>
                <w:color w:val="333333"/>
                <w:lang w:eastAsia="ru-RU"/>
              </w:rPr>
              <w:t xml:space="preserve"> </w:t>
            </w:r>
            <w:proofErr w:type="spellStart"/>
            <w:r w:rsidRPr="002C116A">
              <w:rPr>
                <w:rFonts w:ascii="Times New Roman" w:eastAsia="Times New Roman" w:hAnsi="Times New Roman" w:cs="Times New Roman"/>
                <w:color w:val="333333"/>
                <w:lang w:eastAsia="ru-RU"/>
              </w:rPr>
              <w:t>хрономертаж</w:t>
            </w:r>
            <w:proofErr w:type="spellEnd"/>
            <w:r w:rsidRPr="002C116A">
              <w:rPr>
                <w:rFonts w:ascii="Times New Roman" w:eastAsia="Times New Roman" w:hAnsi="Times New Roman" w:cs="Times New Roman"/>
                <w:color w:val="333333"/>
                <w:lang w:eastAsia="ru-RU"/>
              </w:rPr>
              <w:t xml:space="preserve"> урока </w:t>
            </w:r>
          </w:p>
        </w:tc>
        <w:tc>
          <w:tcPr>
            <w:tcW w:w="1410" w:type="dxa"/>
            <w:tcBorders>
              <w:top w:val="single" w:sz="4" w:space="0" w:color="auto"/>
              <w:left w:val="single" w:sz="4" w:space="0" w:color="auto"/>
              <w:bottom w:val="single" w:sz="4" w:space="0" w:color="auto"/>
              <w:right w:val="single" w:sz="4" w:space="0" w:color="auto"/>
            </w:tcBorders>
            <w:vAlign w:val="center"/>
            <w:hideMark/>
          </w:tcPr>
          <w:p w:rsidR="002C116A" w:rsidRPr="002C116A" w:rsidRDefault="002C116A" w:rsidP="002C116A">
            <w:pPr>
              <w:spacing w:after="0" w:line="240" w:lineRule="auto"/>
              <w:rPr>
                <w:rFonts w:ascii="Times New Roman" w:eastAsia="Times New Roman" w:hAnsi="Times New Roman" w:cs="Times New Roman"/>
                <w:sz w:val="24"/>
                <w:szCs w:val="24"/>
                <w:lang w:eastAsia="ru-RU"/>
              </w:rPr>
            </w:pPr>
            <w:r w:rsidRPr="002C116A">
              <w:rPr>
                <w:rFonts w:ascii="Times New Roman" w:eastAsia="Times New Roman" w:hAnsi="Times New Roman" w:cs="Times New Roman"/>
                <w:color w:val="000000"/>
                <w:lang w:eastAsia="ru-RU"/>
              </w:rPr>
              <w:t>0-2</w:t>
            </w:r>
          </w:p>
        </w:tc>
        <w:tc>
          <w:tcPr>
            <w:tcW w:w="0" w:type="auto"/>
            <w:vAlign w:val="center"/>
            <w:hideMark/>
          </w:tcPr>
          <w:p w:rsidR="002C116A" w:rsidRPr="002C116A" w:rsidRDefault="002C116A" w:rsidP="002C116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C116A" w:rsidRPr="002C116A" w:rsidRDefault="002C116A" w:rsidP="002C116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C116A" w:rsidRPr="002C116A" w:rsidRDefault="002C116A" w:rsidP="002C116A">
            <w:pPr>
              <w:spacing w:after="0" w:line="240" w:lineRule="auto"/>
              <w:rPr>
                <w:rFonts w:ascii="Times New Roman" w:eastAsia="Times New Roman" w:hAnsi="Times New Roman" w:cs="Times New Roman"/>
                <w:sz w:val="20"/>
                <w:szCs w:val="20"/>
                <w:lang w:eastAsia="ru-RU"/>
              </w:rPr>
            </w:pPr>
          </w:p>
        </w:tc>
      </w:tr>
      <w:tr w:rsidR="002C116A" w:rsidRPr="002C116A" w:rsidTr="002C116A">
        <w:tc>
          <w:tcPr>
            <w:tcW w:w="5880" w:type="dxa"/>
            <w:tcBorders>
              <w:top w:val="single" w:sz="4" w:space="0" w:color="auto"/>
              <w:left w:val="single" w:sz="4" w:space="0" w:color="auto"/>
              <w:bottom w:val="single" w:sz="4" w:space="0" w:color="auto"/>
              <w:right w:val="single" w:sz="4" w:space="0" w:color="auto"/>
            </w:tcBorders>
            <w:vAlign w:val="center"/>
            <w:hideMark/>
          </w:tcPr>
          <w:p w:rsidR="002C116A" w:rsidRPr="002C116A" w:rsidRDefault="002C116A" w:rsidP="002C116A">
            <w:pPr>
              <w:spacing w:after="0" w:line="240" w:lineRule="auto"/>
              <w:rPr>
                <w:rFonts w:ascii="Times New Roman" w:eastAsia="Times New Roman" w:hAnsi="Times New Roman" w:cs="Times New Roman"/>
                <w:sz w:val="24"/>
                <w:szCs w:val="24"/>
                <w:lang w:eastAsia="ru-RU"/>
              </w:rPr>
            </w:pPr>
            <w:r w:rsidRPr="002C116A">
              <w:rPr>
                <w:rFonts w:ascii="Times New Roman" w:eastAsia="Times New Roman" w:hAnsi="Times New Roman" w:cs="Times New Roman"/>
                <w:color w:val="333333"/>
                <w:lang w:eastAsia="ru-RU"/>
              </w:rPr>
              <w:t xml:space="preserve">Установки к заданиям четкие и ясные </w:t>
            </w:r>
          </w:p>
        </w:tc>
        <w:tc>
          <w:tcPr>
            <w:tcW w:w="1410" w:type="dxa"/>
            <w:tcBorders>
              <w:top w:val="single" w:sz="4" w:space="0" w:color="auto"/>
              <w:left w:val="single" w:sz="4" w:space="0" w:color="auto"/>
              <w:bottom w:val="single" w:sz="4" w:space="0" w:color="auto"/>
              <w:right w:val="single" w:sz="4" w:space="0" w:color="auto"/>
            </w:tcBorders>
            <w:vAlign w:val="center"/>
            <w:hideMark/>
          </w:tcPr>
          <w:p w:rsidR="002C116A" w:rsidRPr="002C116A" w:rsidRDefault="002C116A" w:rsidP="002C116A">
            <w:pPr>
              <w:spacing w:after="0" w:line="240" w:lineRule="auto"/>
              <w:rPr>
                <w:rFonts w:ascii="Times New Roman" w:eastAsia="Times New Roman" w:hAnsi="Times New Roman" w:cs="Times New Roman"/>
                <w:sz w:val="24"/>
                <w:szCs w:val="24"/>
                <w:lang w:eastAsia="ru-RU"/>
              </w:rPr>
            </w:pPr>
            <w:r w:rsidRPr="002C116A">
              <w:rPr>
                <w:rFonts w:ascii="Times New Roman" w:eastAsia="Times New Roman" w:hAnsi="Times New Roman" w:cs="Times New Roman"/>
                <w:color w:val="000000"/>
                <w:lang w:eastAsia="ru-RU"/>
              </w:rPr>
              <w:t>0-2</w:t>
            </w:r>
          </w:p>
        </w:tc>
        <w:tc>
          <w:tcPr>
            <w:tcW w:w="0" w:type="auto"/>
            <w:vAlign w:val="center"/>
            <w:hideMark/>
          </w:tcPr>
          <w:p w:rsidR="002C116A" w:rsidRPr="002C116A" w:rsidRDefault="002C116A" w:rsidP="002C116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C116A" w:rsidRPr="002C116A" w:rsidRDefault="002C116A" w:rsidP="002C116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C116A" w:rsidRPr="002C116A" w:rsidRDefault="002C116A" w:rsidP="002C116A">
            <w:pPr>
              <w:spacing w:after="0" w:line="240" w:lineRule="auto"/>
              <w:rPr>
                <w:rFonts w:ascii="Times New Roman" w:eastAsia="Times New Roman" w:hAnsi="Times New Roman" w:cs="Times New Roman"/>
                <w:sz w:val="20"/>
                <w:szCs w:val="20"/>
                <w:lang w:eastAsia="ru-RU"/>
              </w:rPr>
            </w:pPr>
          </w:p>
        </w:tc>
      </w:tr>
      <w:tr w:rsidR="002C116A" w:rsidRPr="002C116A" w:rsidTr="002C116A">
        <w:tc>
          <w:tcPr>
            <w:tcW w:w="705" w:type="dxa"/>
            <w:tcBorders>
              <w:top w:val="single" w:sz="4" w:space="0" w:color="auto"/>
              <w:left w:val="single" w:sz="4" w:space="0" w:color="auto"/>
              <w:bottom w:val="single" w:sz="4" w:space="0" w:color="auto"/>
              <w:right w:val="single" w:sz="4" w:space="0" w:color="auto"/>
            </w:tcBorders>
            <w:vAlign w:val="center"/>
            <w:hideMark/>
          </w:tcPr>
          <w:p w:rsidR="002C116A" w:rsidRPr="002C116A" w:rsidRDefault="002C116A" w:rsidP="002C116A">
            <w:pPr>
              <w:spacing w:after="0" w:line="240" w:lineRule="auto"/>
              <w:rPr>
                <w:rFonts w:ascii="Times New Roman" w:eastAsia="Times New Roman" w:hAnsi="Times New Roman" w:cs="Times New Roman"/>
                <w:sz w:val="24"/>
                <w:szCs w:val="24"/>
                <w:lang w:eastAsia="ru-RU"/>
              </w:rPr>
            </w:pPr>
            <w:r w:rsidRPr="002C116A">
              <w:rPr>
                <w:rFonts w:ascii="Times New Roman" w:eastAsia="Times New Roman" w:hAnsi="Times New Roman" w:cs="Times New Roman"/>
                <w:color w:val="000000"/>
                <w:lang w:eastAsia="ru-RU"/>
              </w:rPr>
              <w:lastRenderedPageBreak/>
              <w:t>5.</w:t>
            </w:r>
          </w:p>
        </w:tc>
        <w:tc>
          <w:tcPr>
            <w:tcW w:w="1905" w:type="dxa"/>
            <w:tcBorders>
              <w:top w:val="single" w:sz="4" w:space="0" w:color="auto"/>
              <w:left w:val="single" w:sz="4" w:space="0" w:color="auto"/>
              <w:bottom w:val="single" w:sz="4" w:space="0" w:color="auto"/>
              <w:right w:val="single" w:sz="4" w:space="0" w:color="auto"/>
            </w:tcBorders>
            <w:vAlign w:val="center"/>
            <w:hideMark/>
          </w:tcPr>
          <w:p w:rsidR="002C116A" w:rsidRPr="002C116A" w:rsidRDefault="002C116A" w:rsidP="002C116A">
            <w:pPr>
              <w:spacing w:after="0" w:line="240" w:lineRule="auto"/>
              <w:rPr>
                <w:rFonts w:ascii="Times New Roman" w:eastAsia="Times New Roman" w:hAnsi="Times New Roman" w:cs="Times New Roman"/>
                <w:sz w:val="24"/>
                <w:szCs w:val="24"/>
                <w:lang w:eastAsia="ru-RU"/>
              </w:rPr>
            </w:pPr>
            <w:r w:rsidRPr="002C116A">
              <w:rPr>
                <w:rFonts w:ascii="Times New Roman" w:eastAsia="Times New Roman" w:hAnsi="Times New Roman" w:cs="Times New Roman"/>
                <w:color w:val="000000"/>
                <w:lang w:eastAsia="ru-RU"/>
              </w:rPr>
              <w:t>Работа</w:t>
            </w:r>
            <w:r w:rsidRPr="002C116A">
              <w:rPr>
                <w:rFonts w:ascii="Times New Roman" w:eastAsia="Times New Roman" w:hAnsi="Times New Roman" w:cs="Times New Roman"/>
                <w:color w:val="000000"/>
                <w:sz w:val="24"/>
                <w:szCs w:val="24"/>
                <w:lang w:eastAsia="ru-RU"/>
              </w:rPr>
              <w:br/>
            </w:r>
            <w:r w:rsidRPr="002C116A">
              <w:rPr>
                <w:rFonts w:ascii="Times New Roman" w:eastAsia="Times New Roman" w:hAnsi="Times New Roman" w:cs="Times New Roman"/>
                <w:color w:val="000000"/>
                <w:lang w:eastAsia="ru-RU"/>
              </w:rPr>
              <w:t>преподавателя.</w:t>
            </w:r>
          </w:p>
        </w:tc>
        <w:tc>
          <w:tcPr>
            <w:tcW w:w="5880" w:type="dxa"/>
            <w:tcBorders>
              <w:top w:val="single" w:sz="4" w:space="0" w:color="auto"/>
              <w:left w:val="single" w:sz="4" w:space="0" w:color="auto"/>
              <w:bottom w:val="single" w:sz="4" w:space="0" w:color="auto"/>
              <w:right w:val="single" w:sz="4" w:space="0" w:color="auto"/>
            </w:tcBorders>
            <w:vAlign w:val="center"/>
            <w:hideMark/>
          </w:tcPr>
          <w:p w:rsidR="002C116A" w:rsidRPr="002C116A" w:rsidRDefault="002C116A" w:rsidP="002C116A">
            <w:pPr>
              <w:spacing w:after="0" w:line="240" w:lineRule="auto"/>
              <w:rPr>
                <w:rFonts w:ascii="Times New Roman" w:eastAsia="Times New Roman" w:hAnsi="Times New Roman" w:cs="Times New Roman"/>
                <w:sz w:val="24"/>
                <w:szCs w:val="24"/>
                <w:lang w:eastAsia="ru-RU"/>
              </w:rPr>
            </w:pPr>
            <w:r w:rsidRPr="002C116A">
              <w:rPr>
                <w:rFonts w:ascii="Times New Roman" w:eastAsia="Times New Roman" w:hAnsi="Times New Roman" w:cs="Times New Roman"/>
                <w:color w:val="000000"/>
                <w:lang w:eastAsia="ru-RU"/>
              </w:rPr>
              <w:t>Указание на виды деятельности преподавателя при</w:t>
            </w:r>
            <w:r w:rsidRPr="002C116A">
              <w:rPr>
                <w:rFonts w:ascii="Times New Roman" w:eastAsia="Times New Roman" w:hAnsi="Times New Roman" w:cs="Times New Roman"/>
                <w:color w:val="000000"/>
                <w:sz w:val="24"/>
                <w:szCs w:val="24"/>
                <w:lang w:eastAsia="ru-RU"/>
              </w:rPr>
              <w:br/>
            </w:r>
            <w:r w:rsidRPr="002C116A">
              <w:rPr>
                <w:rFonts w:ascii="Times New Roman" w:eastAsia="Times New Roman" w:hAnsi="Times New Roman" w:cs="Times New Roman"/>
                <w:color w:val="000000"/>
                <w:lang w:eastAsia="ru-RU"/>
              </w:rPr>
              <w:t>проведении урока, их соотношение (речевая</w:t>
            </w:r>
            <w:r w:rsidRPr="002C116A">
              <w:rPr>
                <w:rFonts w:ascii="Times New Roman" w:eastAsia="Times New Roman" w:hAnsi="Times New Roman" w:cs="Times New Roman"/>
                <w:color w:val="000000"/>
                <w:sz w:val="24"/>
                <w:szCs w:val="24"/>
                <w:lang w:eastAsia="ru-RU"/>
              </w:rPr>
              <w:br/>
            </w:r>
            <w:r w:rsidRPr="002C116A">
              <w:rPr>
                <w:rFonts w:ascii="Times New Roman" w:eastAsia="Times New Roman" w:hAnsi="Times New Roman" w:cs="Times New Roman"/>
                <w:color w:val="000000"/>
                <w:lang w:eastAsia="ru-RU"/>
              </w:rPr>
              <w:t>деятельность, слушание, записывание, помощь</w:t>
            </w:r>
            <w:r w:rsidRPr="002C116A">
              <w:rPr>
                <w:rFonts w:ascii="Times New Roman" w:eastAsia="Times New Roman" w:hAnsi="Times New Roman" w:cs="Times New Roman"/>
                <w:color w:val="000000"/>
                <w:sz w:val="24"/>
                <w:szCs w:val="24"/>
                <w:lang w:eastAsia="ru-RU"/>
              </w:rPr>
              <w:br/>
            </w:r>
            <w:r w:rsidRPr="002C116A">
              <w:rPr>
                <w:rFonts w:ascii="Times New Roman" w:eastAsia="Times New Roman" w:hAnsi="Times New Roman" w:cs="Times New Roman"/>
                <w:color w:val="000000"/>
                <w:lang w:eastAsia="ru-RU"/>
              </w:rPr>
              <w:t>обучающимся и др.); возможности достижения</w:t>
            </w:r>
            <w:r w:rsidRPr="002C116A">
              <w:rPr>
                <w:rFonts w:ascii="Times New Roman" w:eastAsia="Times New Roman" w:hAnsi="Times New Roman" w:cs="Times New Roman"/>
                <w:color w:val="000000"/>
                <w:sz w:val="24"/>
                <w:szCs w:val="24"/>
                <w:lang w:eastAsia="ru-RU"/>
              </w:rPr>
              <w:br/>
            </w:r>
            <w:r w:rsidRPr="002C116A">
              <w:rPr>
                <w:rFonts w:ascii="Times New Roman" w:eastAsia="Times New Roman" w:hAnsi="Times New Roman" w:cs="Times New Roman"/>
                <w:color w:val="000000"/>
                <w:lang w:eastAsia="ru-RU"/>
              </w:rPr>
              <w:t>контакта с группой</w:t>
            </w:r>
            <w:proofErr w:type="gramStart"/>
            <w:r w:rsidRPr="002C116A">
              <w:rPr>
                <w:rFonts w:ascii="Times New Roman" w:eastAsia="Times New Roman" w:hAnsi="Times New Roman" w:cs="Times New Roman"/>
                <w:color w:val="000000"/>
                <w:lang w:eastAsia="ru-RU"/>
              </w:rPr>
              <w:t xml:space="preserve"> .</w:t>
            </w:r>
            <w:proofErr w:type="gramEnd"/>
          </w:p>
        </w:tc>
        <w:tc>
          <w:tcPr>
            <w:tcW w:w="1410" w:type="dxa"/>
            <w:tcBorders>
              <w:top w:val="single" w:sz="4" w:space="0" w:color="auto"/>
              <w:left w:val="single" w:sz="4" w:space="0" w:color="auto"/>
              <w:bottom w:val="single" w:sz="4" w:space="0" w:color="auto"/>
              <w:right w:val="single" w:sz="4" w:space="0" w:color="auto"/>
            </w:tcBorders>
            <w:vAlign w:val="center"/>
            <w:hideMark/>
          </w:tcPr>
          <w:p w:rsidR="002C116A" w:rsidRPr="002C116A" w:rsidRDefault="002C116A" w:rsidP="002C116A">
            <w:pPr>
              <w:spacing w:after="0" w:line="240" w:lineRule="auto"/>
              <w:rPr>
                <w:rFonts w:ascii="Times New Roman" w:eastAsia="Times New Roman" w:hAnsi="Times New Roman" w:cs="Times New Roman"/>
                <w:sz w:val="24"/>
                <w:szCs w:val="24"/>
                <w:lang w:eastAsia="ru-RU"/>
              </w:rPr>
            </w:pPr>
            <w:r w:rsidRPr="002C116A">
              <w:rPr>
                <w:rFonts w:ascii="Times New Roman" w:eastAsia="Times New Roman" w:hAnsi="Times New Roman" w:cs="Times New Roman"/>
                <w:color w:val="000000"/>
                <w:lang w:eastAsia="ru-RU"/>
              </w:rPr>
              <w:t>0-7</w:t>
            </w:r>
          </w:p>
        </w:tc>
        <w:tc>
          <w:tcPr>
            <w:tcW w:w="0" w:type="auto"/>
            <w:vAlign w:val="center"/>
            <w:hideMark/>
          </w:tcPr>
          <w:p w:rsidR="002C116A" w:rsidRPr="002C116A" w:rsidRDefault="002C116A" w:rsidP="002C116A">
            <w:pPr>
              <w:spacing w:after="0" w:line="240" w:lineRule="auto"/>
              <w:rPr>
                <w:rFonts w:ascii="Times New Roman" w:eastAsia="Times New Roman" w:hAnsi="Times New Roman" w:cs="Times New Roman"/>
                <w:sz w:val="20"/>
                <w:szCs w:val="20"/>
                <w:lang w:eastAsia="ru-RU"/>
              </w:rPr>
            </w:pPr>
          </w:p>
        </w:tc>
      </w:tr>
      <w:tr w:rsidR="002C116A" w:rsidRPr="002C116A" w:rsidTr="002C116A">
        <w:tc>
          <w:tcPr>
            <w:tcW w:w="705" w:type="dxa"/>
            <w:tcBorders>
              <w:top w:val="single" w:sz="4" w:space="0" w:color="auto"/>
              <w:left w:val="single" w:sz="4" w:space="0" w:color="auto"/>
              <w:bottom w:val="single" w:sz="4" w:space="0" w:color="auto"/>
              <w:right w:val="single" w:sz="4" w:space="0" w:color="auto"/>
            </w:tcBorders>
            <w:vAlign w:val="center"/>
            <w:hideMark/>
          </w:tcPr>
          <w:p w:rsidR="002C116A" w:rsidRPr="002C116A" w:rsidRDefault="002C116A" w:rsidP="002C116A">
            <w:pPr>
              <w:spacing w:after="0" w:line="240" w:lineRule="auto"/>
              <w:rPr>
                <w:rFonts w:ascii="Times New Roman" w:eastAsia="Times New Roman" w:hAnsi="Times New Roman" w:cs="Times New Roman"/>
                <w:sz w:val="24"/>
                <w:szCs w:val="24"/>
                <w:lang w:eastAsia="ru-RU"/>
              </w:rPr>
            </w:pPr>
            <w:r w:rsidRPr="002C116A">
              <w:rPr>
                <w:rFonts w:ascii="Times New Roman" w:eastAsia="Times New Roman" w:hAnsi="Times New Roman" w:cs="Times New Roman"/>
                <w:color w:val="000000"/>
                <w:lang w:eastAsia="ru-RU"/>
              </w:rPr>
              <w:t xml:space="preserve">6. </w:t>
            </w:r>
          </w:p>
        </w:tc>
        <w:tc>
          <w:tcPr>
            <w:tcW w:w="1905" w:type="dxa"/>
            <w:tcBorders>
              <w:top w:val="single" w:sz="4" w:space="0" w:color="auto"/>
              <w:left w:val="single" w:sz="4" w:space="0" w:color="auto"/>
              <w:bottom w:val="single" w:sz="4" w:space="0" w:color="auto"/>
              <w:right w:val="single" w:sz="4" w:space="0" w:color="auto"/>
            </w:tcBorders>
            <w:vAlign w:val="center"/>
            <w:hideMark/>
          </w:tcPr>
          <w:p w:rsidR="002C116A" w:rsidRPr="002C116A" w:rsidRDefault="002C116A" w:rsidP="002C116A">
            <w:pPr>
              <w:spacing w:after="0" w:line="240" w:lineRule="auto"/>
              <w:rPr>
                <w:rFonts w:ascii="Times New Roman" w:eastAsia="Times New Roman" w:hAnsi="Times New Roman" w:cs="Times New Roman"/>
                <w:sz w:val="24"/>
                <w:szCs w:val="24"/>
                <w:lang w:eastAsia="ru-RU"/>
              </w:rPr>
            </w:pPr>
            <w:r w:rsidRPr="002C116A">
              <w:rPr>
                <w:rFonts w:ascii="Times New Roman" w:eastAsia="Times New Roman" w:hAnsi="Times New Roman" w:cs="Times New Roman"/>
                <w:color w:val="000000"/>
                <w:lang w:eastAsia="ru-RU"/>
              </w:rPr>
              <w:t>Работа</w:t>
            </w:r>
            <w:r w:rsidRPr="002C116A">
              <w:rPr>
                <w:rFonts w:ascii="Times New Roman" w:eastAsia="Times New Roman" w:hAnsi="Times New Roman" w:cs="Times New Roman"/>
                <w:color w:val="000000"/>
                <w:sz w:val="24"/>
                <w:szCs w:val="24"/>
                <w:lang w:eastAsia="ru-RU"/>
              </w:rPr>
              <w:br/>
            </w:r>
            <w:proofErr w:type="gramStart"/>
            <w:r w:rsidRPr="002C116A">
              <w:rPr>
                <w:rFonts w:ascii="Times New Roman" w:eastAsia="Times New Roman" w:hAnsi="Times New Roman" w:cs="Times New Roman"/>
                <w:color w:val="000000"/>
                <w:lang w:eastAsia="ru-RU"/>
              </w:rPr>
              <w:t>обучающихся</w:t>
            </w:r>
            <w:proofErr w:type="gramEnd"/>
            <w:r w:rsidRPr="002C116A">
              <w:rPr>
                <w:rFonts w:ascii="Times New Roman" w:eastAsia="Times New Roman" w:hAnsi="Times New Roman" w:cs="Times New Roman"/>
                <w:color w:val="000000"/>
                <w:lang w:eastAsia="ru-RU"/>
              </w:rPr>
              <w:t>.</w:t>
            </w:r>
          </w:p>
        </w:tc>
        <w:tc>
          <w:tcPr>
            <w:tcW w:w="5880" w:type="dxa"/>
            <w:tcBorders>
              <w:top w:val="single" w:sz="4" w:space="0" w:color="auto"/>
              <w:left w:val="single" w:sz="4" w:space="0" w:color="auto"/>
              <w:bottom w:val="single" w:sz="4" w:space="0" w:color="auto"/>
              <w:right w:val="single" w:sz="4" w:space="0" w:color="auto"/>
            </w:tcBorders>
            <w:vAlign w:val="center"/>
            <w:hideMark/>
          </w:tcPr>
          <w:p w:rsidR="002C116A" w:rsidRPr="002C116A" w:rsidRDefault="002C116A" w:rsidP="002C116A">
            <w:pPr>
              <w:spacing w:after="0" w:line="240" w:lineRule="auto"/>
              <w:rPr>
                <w:rFonts w:ascii="Times New Roman" w:eastAsia="Times New Roman" w:hAnsi="Times New Roman" w:cs="Times New Roman"/>
                <w:sz w:val="24"/>
                <w:szCs w:val="24"/>
                <w:lang w:eastAsia="ru-RU"/>
              </w:rPr>
            </w:pPr>
            <w:r w:rsidRPr="002C116A">
              <w:rPr>
                <w:rFonts w:ascii="Times New Roman" w:eastAsia="Times New Roman" w:hAnsi="Times New Roman" w:cs="Times New Roman"/>
                <w:color w:val="000000"/>
                <w:lang w:eastAsia="ru-RU"/>
              </w:rPr>
              <w:t xml:space="preserve">Степень активности и </w:t>
            </w:r>
            <w:proofErr w:type="gramStart"/>
            <w:r w:rsidRPr="002C116A">
              <w:rPr>
                <w:rFonts w:ascii="Times New Roman" w:eastAsia="Times New Roman" w:hAnsi="Times New Roman" w:cs="Times New Roman"/>
                <w:color w:val="000000"/>
                <w:lang w:eastAsia="ru-RU"/>
              </w:rPr>
              <w:t>вовлеченности</w:t>
            </w:r>
            <w:proofErr w:type="gramEnd"/>
            <w:r w:rsidRPr="002C116A">
              <w:rPr>
                <w:rFonts w:ascii="Times New Roman" w:eastAsia="Times New Roman" w:hAnsi="Times New Roman" w:cs="Times New Roman"/>
                <w:color w:val="000000"/>
                <w:lang w:eastAsia="ru-RU"/>
              </w:rPr>
              <w:t xml:space="preserve"> обучающихся на</w:t>
            </w:r>
            <w:r w:rsidRPr="002C116A">
              <w:rPr>
                <w:rFonts w:ascii="Times New Roman" w:eastAsia="Times New Roman" w:hAnsi="Times New Roman" w:cs="Times New Roman"/>
                <w:color w:val="000000"/>
                <w:sz w:val="24"/>
                <w:szCs w:val="24"/>
                <w:lang w:eastAsia="ru-RU"/>
              </w:rPr>
              <w:br/>
            </w:r>
            <w:r w:rsidRPr="002C116A">
              <w:rPr>
                <w:rFonts w:ascii="Times New Roman" w:eastAsia="Times New Roman" w:hAnsi="Times New Roman" w:cs="Times New Roman"/>
                <w:color w:val="000000"/>
                <w:lang w:eastAsia="ru-RU"/>
              </w:rPr>
              <w:t>разных этапах урока; указание на разнообразные виды</w:t>
            </w:r>
            <w:r w:rsidRPr="002C116A">
              <w:rPr>
                <w:rFonts w:ascii="Times New Roman" w:eastAsia="Times New Roman" w:hAnsi="Times New Roman" w:cs="Times New Roman"/>
                <w:color w:val="000000"/>
                <w:sz w:val="24"/>
                <w:szCs w:val="24"/>
                <w:lang w:eastAsia="ru-RU"/>
              </w:rPr>
              <w:br/>
            </w:r>
            <w:r w:rsidRPr="002C116A">
              <w:rPr>
                <w:rFonts w:ascii="Times New Roman" w:eastAsia="Times New Roman" w:hAnsi="Times New Roman" w:cs="Times New Roman"/>
                <w:color w:val="000000"/>
                <w:lang w:eastAsia="ru-RU"/>
              </w:rPr>
              <w:t>деятельности обучающихся</w:t>
            </w:r>
          </w:p>
        </w:tc>
        <w:tc>
          <w:tcPr>
            <w:tcW w:w="1410" w:type="dxa"/>
            <w:tcBorders>
              <w:top w:val="single" w:sz="4" w:space="0" w:color="auto"/>
              <w:left w:val="single" w:sz="4" w:space="0" w:color="auto"/>
              <w:bottom w:val="single" w:sz="4" w:space="0" w:color="auto"/>
              <w:right w:val="single" w:sz="4" w:space="0" w:color="auto"/>
            </w:tcBorders>
            <w:vAlign w:val="center"/>
            <w:hideMark/>
          </w:tcPr>
          <w:p w:rsidR="002C116A" w:rsidRPr="002C116A" w:rsidRDefault="002C116A" w:rsidP="002C116A">
            <w:pPr>
              <w:spacing w:after="0" w:line="240" w:lineRule="auto"/>
              <w:rPr>
                <w:rFonts w:ascii="Times New Roman" w:eastAsia="Times New Roman" w:hAnsi="Times New Roman" w:cs="Times New Roman"/>
                <w:sz w:val="24"/>
                <w:szCs w:val="24"/>
                <w:lang w:eastAsia="ru-RU"/>
              </w:rPr>
            </w:pPr>
            <w:r w:rsidRPr="002C116A">
              <w:rPr>
                <w:rFonts w:ascii="Times New Roman" w:eastAsia="Times New Roman" w:hAnsi="Times New Roman" w:cs="Times New Roman"/>
                <w:color w:val="000000"/>
                <w:lang w:eastAsia="ru-RU"/>
              </w:rPr>
              <w:t>0-7</w:t>
            </w:r>
          </w:p>
        </w:tc>
        <w:tc>
          <w:tcPr>
            <w:tcW w:w="0" w:type="auto"/>
            <w:vAlign w:val="center"/>
            <w:hideMark/>
          </w:tcPr>
          <w:p w:rsidR="002C116A" w:rsidRPr="002C116A" w:rsidRDefault="002C116A" w:rsidP="002C116A">
            <w:pPr>
              <w:spacing w:after="0" w:line="240" w:lineRule="auto"/>
              <w:rPr>
                <w:rFonts w:ascii="Times New Roman" w:eastAsia="Times New Roman" w:hAnsi="Times New Roman" w:cs="Times New Roman"/>
                <w:sz w:val="20"/>
                <w:szCs w:val="20"/>
                <w:lang w:eastAsia="ru-RU"/>
              </w:rPr>
            </w:pPr>
          </w:p>
        </w:tc>
      </w:tr>
      <w:tr w:rsidR="002C116A" w:rsidRPr="002C116A" w:rsidTr="002C116A">
        <w:tc>
          <w:tcPr>
            <w:tcW w:w="705" w:type="dxa"/>
            <w:tcBorders>
              <w:top w:val="single" w:sz="4" w:space="0" w:color="auto"/>
              <w:left w:val="single" w:sz="4" w:space="0" w:color="auto"/>
              <w:bottom w:val="single" w:sz="4" w:space="0" w:color="auto"/>
              <w:right w:val="single" w:sz="4" w:space="0" w:color="auto"/>
            </w:tcBorders>
            <w:vAlign w:val="center"/>
            <w:hideMark/>
          </w:tcPr>
          <w:p w:rsidR="002C116A" w:rsidRPr="002C116A" w:rsidRDefault="002C116A" w:rsidP="002C116A">
            <w:pPr>
              <w:spacing w:after="0" w:line="240" w:lineRule="auto"/>
              <w:rPr>
                <w:rFonts w:ascii="Times New Roman" w:eastAsia="Times New Roman" w:hAnsi="Times New Roman" w:cs="Times New Roman"/>
                <w:sz w:val="24"/>
                <w:szCs w:val="24"/>
                <w:lang w:eastAsia="ru-RU"/>
              </w:rPr>
            </w:pPr>
            <w:r w:rsidRPr="002C116A">
              <w:rPr>
                <w:rFonts w:ascii="Times New Roman" w:eastAsia="Times New Roman" w:hAnsi="Times New Roman" w:cs="Times New Roman"/>
                <w:color w:val="000000"/>
                <w:lang w:eastAsia="ru-RU"/>
              </w:rPr>
              <w:t xml:space="preserve">7. </w:t>
            </w:r>
          </w:p>
        </w:tc>
        <w:tc>
          <w:tcPr>
            <w:tcW w:w="1905" w:type="dxa"/>
            <w:tcBorders>
              <w:top w:val="single" w:sz="4" w:space="0" w:color="auto"/>
              <w:left w:val="single" w:sz="4" w:space="0" w:color="auto"/>
              <w:bottom w:val="single" w:sz="4" w:space="0" w:color="auto"/>
              <w:right w:val="single" w:sz="4" w:space="0" w:color="auto"/>
            </w:tcBorders>
            <w:vAlign w:val="center"/>
            <w:hideMark/>
          </w:tcPr>
          <w:p w:rsidR="002C116A" w:rsidRPr="002C116A" w:rsidRDefault="002C116A" w:rsidP="002C116A">
            <w:pPr>
              <w:spacing w:after="0" w:line="240" w:lineRule="auto"/>
              <w:rPr>
                <w:rFonts w:ascii="Times New Roman" w:eastAsia="Times New Roman" w:hAnsi="Times New Roman" w:cs="Times New Roman"/>
                <w:sz w:val="24"/>
                <w:szCs w:val="24"/>
                <w:lang w:eastAsia="ru-RU"/>
              </w:rPr>
            </w:pPr>
            <w:r w:rsidRPr="002C116A">
              <w:rPr>
                <w:rFonts w:ascii="Times New Roman" w:eastAsia="Times New Roman" w:hAnsi="Times New Roman" w:cs="Times New Roman"/>
                <w:color w:val="333333"/>
                <w:lang w:eastAsia="ru-RU"/>
              </w:rPr>
              <w:t>Методический</w:t>
            </w:r>
            <w:r w:rsidRPr="002C116A">
              <w:rPr>
                <w:rFonts w:ascii="Times New Roman" w:eastAsia="Times New Roman" w:hAnsi="Times New Roman" w:cs="Times New Roman"/>
                <w:color w:val="333333"/>
                <w:sz w:val="24"/>
                <w:szCs w:val="24"/>
                <w:lang w:eastAsia="ru-RU"/>
              </w:rPr>
              <w:br/>
            </w:r>
            <w:r w:rsidRPr="002C116A">
              <w:rPr>
                <w:rFonts w:ascii="Times New Roman" w:eastAsia="Times New Roman" w:hAnsi="Times New Roman" w:cs="Times New Roman"/>
                <w:color w:val="333333"/>
                <w:lang w:eastAsia="ru-RU"/>
              </w:rPr>
              <w:t>аспект</w:t>
            </w:r>
          </w:p>
        </w:tc>
        <w:tc>
          <w:tcPr>
            <w:tcW w:w="5880" w:type="dxa"/>
            <w:tcBorders>
              <w:top w:val="single" w:sz="4" w:space="0" w:color="auto"/>
              <w:left w:val="single" w:sz="4" w:space="0" w:color="auto"/>
              <w:bottom w:val="single" w:sz="4" w:space="0" w:color="auto"/>
              <w:right w:val="single" w:sz="4" w:space="0" w:color="auto"/>
            </w:tcBorders>
            <w:vAlign w:val="center"/>
            <w:hideMark/>
          </w:tcPr>
          <w:p w:rsidR="002C116A" w:rsidRPr="002C116A" w:rsidRDefault="002C116A" w:rsidP="002C116A">
            <w:pPr>
              <w:spacing w:after="0" w:line="240" w:lineRule="auto"/>
              <w:rPr>
                <w:rFonts w:ascii="Times New Roman" w:eastAsia="Times New Roman" w:hAnsi="Times New Roman" w:cs="Times New Roman"/>
                <w:sz w:val="24"/>
                <w:szCs w:val="24"/>
                <w:lang w:eastAsia="ru-RU"/>
              </w:rPr>
            </w:pPr>
            <w:r w:rsidRPr="002C116A">
              <w:rPr>
                <w:rFonts w:ascii="Times New Roman" w:eastAsia="Times New Roman" w:hAnsi="Times New Roman" w:cs="Times New Roman"/>
                <w:color w:val="333333"/>
                <w:lang w:eastAsia="ru-RU"/>
              </w:rPr>
              <w:t>Формы, методы и приемы соответствуют возрастным</w:t>
            </w:r>
            <w:r w:rsidRPr="002C116A">
              <w:rPr>
                <w:rFonts w:ascii="Times New Roman" w:eastAsia="Times New Roman" w:hAnsi="Times New Roman" w:cs="Times New Roman"/>
                <w:color w:val="333333"/>
                <w:sz w:val="24"/>
                <w:szCs w:val="24"/>
                <w:lang w:eastAsia="ru-RU"/>
              </w:rPr>
              <w:br/>
            </w:r>
            <w:r w:rsidRPr="002C116A">
              <w:rPr>
                <w:rFonts w:ascii="Times New Roman" w:eastAsia="Times New Roman" w:hAnsi="Times New Roman" w:cs="Times New Roman"/>
                <w:color w:val="333333"/>
                <w:lang w:eastAsia="ru-RU"/>
              </w:rPr>
              <w:t xml:space="preserve">особенностям </w:t>
            </w:r>
            <w:proofErr w:type="gramStart"/>
            <w:r w:rsidRPr="002C116A">
              <w:rPr>
                <w:rFonts w:ascii="Times New Roman" w:eastAsia="Times New Roman" w:hAnsi="Times New Roman" w:cs="Times New Roman"/>
                <w:color w:val="333333"/>
                <w:lang w:eastAsia="ru-RU"/>
              </w:rPr>
              <w:t>обучающихся</w:t>
            </w:r>
            <w:proofErr w:type="gramEnd"/>
          </w:p>
        </w:tc>
        <w:tc>
          <w:tcPr>
            <w:tcW w:w="1410" w:type="dxa"/>
            <w:tcBorders>
              <w:top w:val="single" w:sz="4" w:space="0" w:color="auto"/>
              <w:left w:val="single" w:sz="4" w:space="0" w:color="auto"/>
              <w:bottom w:val="single" w:sz="4" w:space="0" w:color="auto"/>
              <w:right w:val="single" w:sz="4" w:space="0" w:color="auto"/>
            </w:tcBorders>
            <w:vAlign w:val="center"/>
            <w:hideMark/>
          </w:tcPr>
          <w:p w:rsidR="002C116A" w:rsidRPr="002C116A" w:rsidRDefault="002C116A" w:rsidP="002C116A">
            <w:pPr>
              <w:spacing w:after="0" w:line="240" w:lineRule="auto"/>
              <w:rPr>
                <w:rFonts w:ascii="Times New Roman" w:eastAsia="Times New Roman" w:hAnsi="Times New Roman" w:cs="Times New Roman"/>
                <w:sz w:val="24"/>
                <w:szCs w:val="24"/>
                <w:lang w:eastAsia="ru-RU"/>
              </w:rPr>
            </w:pPr>
            <w:r w:rsidRPr="002C116A">
              <w:rPr>
                <w:rFonts w:ascii="Times New Roman" w:eastAsia="Times New Roman" w:hAnsi="Times New Roman" w:cs="Times New Roman"/>
                <w:color w:val="000000"/>
                <w:lang w:eastAsia="ru-RU"/>
              </w:rPr>
              <w:t>0-2</w:t>
            </w:r>
          </w:p>
        </w:tc>
        <w:tc>
          <w:tcPr>
            <w:tcW w:w="0" w:type="auto"/>
            <w:vAlign w:val="center"/>
            <w:hideMark/>
          </w:tcPr>
          <w:p w:rsidR="002C116A" w:rsidRPr="002C116A" w:rsidRDefault="002C116A" w:rsidP="002C116A">
            <w:pPr>
              <w:spacing w:after="0" w:line="240" w:lineRule="auto"/>
              <w:rPr>
                <w:rFonts w:ascii="Times New Roman" w:eastAsia="Times New Roman" w:hAnsi="Times New Roman" w:cs="Times New Roman"/>
                <w:sz w:val="20"/>
                <w:szCs w:val="20"/>
                <w:lang w:eastAsia="ru-RU"/>
              </w:rPr>
            </w:pPr>
          </w:p>
        </w:tc>
      </w:tr>
      <w:tr w:rsidR="002C116A" w:rsidRPr="002C116A" w:rsidTr="002C116A">
        <w:tc>
          <w:tcPr>
            <w:tcW w:w="5880" w:type="dxa"/>
            <w:tcBorders>
              <w:top w:val="single" w:sz="4" w:space="0" w:color="auto"/>
              <w:left w:val="single" w:sz="4" w:space="0" w:color="auto"/>
              <w:bottom w:val="single" w:sz="4" w:space="0" w:color="auto"/>
              <w:right w:val="single" w:sz="4" w:space="0" w:color="auto"/>
            </w:tcBorders>
            <w:vAlign w:val="center"/>
            <w:hideMark/>
          </w:tcPr>
          <w:p w:rsidR="002C116A" w:rsidRPr="002C116A" w:rsidRDefault="002C116A" w:rsidP="002C116A">
            <w:pPr>
              <w:spacing w:after="0" w:line="240" w:lineRule="auto"/>
              <w:rPr>
                <w:rFonts w:ascii="Times New Roman" w:eastAsia="Times New Roman" w:hAnsi="Times New Roman" w:cs="Times New Roman"/>
                <w:sz w:val="24"/>
                <w:szCs w:val="24"/>
                <w:lang w:eastAsia="ru-RU"/>
              </w:rPr>
            </w:pPr>
            <w:r w:rsidRPr="002C116A">
              <w:rPr>
                <w:rFonts w:ascii="Times New Roman" w:eastAsia="Times New Roman" w:hAnsi="Times New Roman" w:cs="Times New Roman"/>
                <w:color w:val="333333"/>
                <w:lang w:eastAsia="ru-RU"/>
              </w:rPr>
              <w:t xml:space="preserve">Способствует развитию компетенций, навыков </w:t>
            </w:r>
          </w:p>
        </w:tc>
        <w:tc>
          <w:tcPr>
            <w:tcW w:w="1410" w:type="dxa"/>
            <w:tcBorders>
              <w:top w:val="single" w:sz="4" w:space="0" w:color="auto"/>
              <w:left w:val="single" w:sz="4" w:space="0" w:color="auto"/>
              <w:bottom w:val="single" w:sz="4" w:space="0" w:color="auto"/>
              <w:right w:val="single" w:sz="4" w:space="0" w:color="auto"/>
            </w:tcBorders>
            <w:vAlign w:val="center"/>
            <w:hideMark/>
          </w:tcPr>
          <w:p w:rsidR="002C116A" w:rsidRPr="002C116A" w:rsidRDefault="002C116A" w:rsidP="002C116A">
            <w:pPr>
              <w:spacing w:after="0" w:line="240" w:lineRule="auto"/>
              <w:rPr>
                <w:rFonts w:ascii="Times New Roman" w:eastAsia="Times New Roman" w:hAnsi="Times New Roman" w:cs="Times New Roman"/>
                <w:sz w:val="24"/>
                <w:szCs w:val="24"/>
                <w:lang w:eastAsia="ru-RU"/>
              </w:rPr>
            </w:pPr>
            <w:r w:rsidRPr="002C116A">
              <w:rPr>
                <w:rFonts w:ascii="Times New Roman" w:eastAsia="Times New Roman" w:hAnsi="Times New Roman" w:cs="Times New Roman"/>
                <w:color w:val="000000"/>
                <w:lang w:eastAsia="ru-RU"/>
              </w:rPr>
              <w:t>0-5</w:t>
            </w:r>
          </w:p>
        </w:tc>
        <w:tc>
          <w:tcPr>
            <w:tcW w:w="0" w:type="auto"/>
            <w:vAlign w:val="center"/>
            <w:hideMark/>
          </w:tcPr>
          <w:p w:rsidR="002C116A" w:rsidRPr="002C116A" w:rsidRDefault="002C116A" w:rsidP="002C116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C116A" w:rsidRPr="002C116A" w:rsidRDefault="002C116A" w:rsidP="002C116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C116A" w:rsidRPr="002C116A" w:rsidRDefault="002C116A" w:rsidP="002C116A">
            <w:pPr>
              <w:spacing w:after="0" w:line="240" w:lineRule="auto"/>
              <w:rPr>
                <w:rFonts w:ascii="Times New Roman" w:eastAsia="Times New Roman" w:hAnsi="Times New Roman" w:cs="Times New Roman"/>
                <w:sz w:val="20"/>
                <w:szCs w:val="20"/>
                <w:lang w:eastAsia="ru-RU"/>
              </w:rPr>
            </w:pPr>
          </w:p>
        </w:tc>
      </w:tr>
      <w:tr w:rsidR="002C116A" w:rsidRPr="002C116A" w:rsidTr="002C116A">
        <w:tc>
          <w:tcPr>
            <w:tcW w:w="705" w:type="dxa"/>
            <w:tcBorders>
              <w:top w:val="single" w:sz="4" w:space="0" w:color="auto"/>
              <w:left w:val="single" w:sz="4" w:space="0" w:color="auto"/>
              <w:bottom w:val="single" w:sz="4" w:space="0" w:color="auto"/>
              <w:right w:val="single" w:sz="4" w:space="0" w:color="auto"/>
            </w:tcBorders>
            <w:vAlign w:val="center"/>
            <w:hideMark/>
          </w:tcPr>
          <w:p w:rsidR="002C116A" w:rsidRPr="002C116A" w:rsidRDefault="002C116A" w:rsidP="002C116A">
            <w:pPr>
              <w:spacing w:after="0" w:line="240" w:lineRule="auto"/>
              <w:rPr>
                <w:rFonts w:ascii="Times New Roman" w:eastAsia="Times New Roman" w:hAnsi="Times New Roman" w:cs="Times New Roman"/>
                <w:sz w:val="24"/>
                <w:szCs w:val="24"/>
                <w:lang w:eastAsia="ru-RU"/>
              </w:rPr>
            </w:pPr>
            <w:r w:rsidRPr="002C116A">
              <w:rPr>
                <w:rFonts w:ascii="Times New Roman" w:eastAsia="Times New Roman" w:hAnsi="Times New Roman" w:cs="Times New Roman"/>
                <w:color w:val="000000"/>
                <w:lang w:eastAsia="ru-RU"/>
              </w:rPr>
              <w:t xml:space="preserve">8. </w:t>
            </w:r>
          </w:p>
        </w:tc>
        <w:tc>
          <w:tcPr>
            <w:tcW w:w="1905" w:type="dxa"/>
            <w:tcBorders>
              <w:top w:val="single" w:sz="4" w:space="0" w:color="auto"/>
              <w:left w:val="single" w:sz="4" w:space="0" w:color="auto"/>
              <w:bottom w:val="single" w:sz="4" w:space="0" w:color="auto"/>
              <w:right w:val="single" w:sz="4" w:space="0" w:color="auto"/>
            </w:tcBorders>
            <w:vAlign w:val="center"/>
            <w:hideMark/>
          </w:tcPr>
          <w:p w:rsidR="002C116A" w:rsidRPr="002C116A" w:rsidRDefault="002C116A" w:rsidP="002C116A">
            <w:pPr>
              <w:spacing w:after="0" w:line="240" w:lineRule="auto"/>
              <w:rPr>
                <w:rFonts w:ascii="Times New Roman" w:eastAsia="Times New Roman" w:hAnsi="Times New Roman" w:cs="Times New Roman"/>
                <w:sz w:val="24"/>
                <w:szCs w:val="24"/>
                <w:lang w:eastAsia="ru-RU"/>
              </w:rPr>
            </w:pPr>
            <w:r w:rsidRPr="002C116A">
              <w:rPr>
                <w:rFonts w:ascii="Times New Roman" w:eastAsia="Times New Roman" w:hAnsi="Times New Roman" w:cs="Times New Roman"/>
                <w:color w:val="000000"/>
                <w:lang w:eastAsia="ru-RU"/>
              </w:rPr>
              <w:t>Соответствие</w:t>
            </w:r>
            <w:r w:rsidRPr="002C116A">
              <w:rPr>
                <w:rFonts w:ascii="Times New Roman" w:eastAsia="Times New Roman" w:hAnsi="Times New Roman" w:cs="Times New Roman"/>
                <w:color w:val="000000"/>
                <w:sz w:val="24"/>
                <w:szCs w:val="24"/>
                <w:lang w:eastAsia="ru-RU"/>
              </w:rPr>
              <w:br/>
            </w:r>
            <w:r w:rsidRPr="002C116A">
              <w:rPr>
                <w:rFonts w:ascii="Times New Roman" w:eastAsia="Times New Roman" w:hAnsi="Times New Roman" w:cs="Times New Roman"/>
                <w:color w:val="000000"/>
                <w:lang w:eastAsia="ru-RU"/>
              </w:rPr>
              <w:t>целям и задачам</w:t>
            </w:r>
            <w:r w:rsidRPr="002C116A">
              <w:rPr>
                <w:rFonts w:ascii="Times New Roman" w:eastAsia="Times New Roman" w:hAnsi="Times New Roman" w:cs="Times New Roman"/>
                <w:color w:val="000000"/>
                <w:sz w:val="24"/>
                <w:szCs w:val="24"/>
                <w:lang w:eastAsia="ru-RU"/>
              </w:rPr>
              <w:br/>
            </w:r>
            <w:r w:rsidRPr="002C116A">
              <w:rPr>
                <w:rFonts w:ascii="Times New Roman" w:eastAsia="Times New Roman" w:hAnsi="Times New Roman" w:cs="Times New Roman"/>
                <w:color w:val="000000"/>
                <w:lang w:eastAsia="ru-RU"/>
              </w:rPr>
              <w:t>конкурса</w:t>
            </w:r>
          </w:p>
        </w:tc>
        <w:tc>
          <w:tcPr>
            <w:tcW w:w="5880" w:type="dxa"/>
            <w:tcBorders>
              <w:top w:val="single" w:sz="4" w:space="0" w:color="auto"/>
              <w:left w:val="single" w:sz="4" w:space="0" w:color="auto"/>
              <w:bottom w:val="single" w:sz="4" w:space="0" w:color="auto"/>
              <w:right w:val="single" w:sz="4" w:space="0" w:color="auto"/>
            </w:tcBorders>
            <w:vAlign w:val="center"/>
            <w:hideMark/>
          </w:tcPr>
          <w:p w:rsidR="002C116A" w:rsidRPr="002C116A" w:rsidRDefault="002C116A" w:rsidP="002C116A">
            <w:pPr>
              <w:spacing w:after="0" w:line="240" w:lineRule="auto"/>
              <w:rPr>
                <w:rFonts w:ascii="Times New Roman" w:eastAsia="Times New Roman" w:hAnsi="Times New Roman" w:cs="Times New Roman"/>
                <w:sz w:val="24"/>
                <w:szCs w:val="24"/>
                <w:lang w:eastAsia="ru-RU"/>
              </w:rPr>
            </w:pPr>
            <w:r w:rsidRPr="002C116A">
              <w:rPr>
                <w:rFonts w:ascii="Times New Roman" w:eastAsia="Times New Roman" w:hAnsi="Times New Roman" w:cs="Times New Roman"/>
                <w:color w:val="000000"/>
                <w:lang w:eastAsia="ru-RU"/>
              </w:rPr>
              <w:t>перспективность внедрения представленной</w:t>
            </w:r>
            <w:r w:rsidRPr="002C116A">
              <w:rPr>
                <w:rFonts w:ascii="Times New Roman" w:eastAsia="Times New Roman" w:hAnsi="Times New Roman" w:cs="Times New Roman"/>
                <w:color w:val="000000"/>
                <w:sz w:val="24"/>
                <w:szCs w:val="24"/>
                <w:lang w:eastAsia="ru-RU"/>
              </w:rPr>
              <w:br/>
            </w:r>
            <w:r w:rsidRPr="002C116A">
              <w:rPr>
                <w:rFonts w:ascii="Times New Roman" w:eastAsia="Times New Roman" w:hAnsi="Times New Roman" w:cs="Times New Roman"/>
                <w:color w:val="000000"/>
                <w:lang w:eastAsia="ru-RU"/>
              </w:rPr>
              <w:t>методической разработки</w:t>
            </w:r>
          </w:p>
        </w:tc>
        <w:tc>
          <w:tcPr>
            <w:tcW w:w="1410" w:type="dxa"/>
            <w:tcBorders>
              <w:top w:val="single" w:sz="4" w:space="0" w:color="auto"/>
              <w:left w:val="single" w:sz="4" w:space="0" w:color="auto"/>
              <w:bottom w:val="single" w:sz="4" w:space="0" w:color="auto"/>
              <w:right w:val="single" w:sz="4" w:space="0" w:color="auto"/>
            </w:tcBorders>
            <w:vAlign w:val="center"/>
            <w:hideMark/>
          </w:tcPr>
          <w:p w:rsidR="002C116A" w:rsidRPr="002C116A" w:rsidRDefault="002C116A" w:rsidP="002C116A">
            <w:pPr>
              <w:spacing w:after="0" w:line="240" w:lineRule="auto"/>
              <w:rPr>
                <w:rFonts w:ascii="Times New Roman" w:eastAsia="Times New Roman" w:hAnsi="Times New Roman" w:cs="Times New Roman"/>
                <w:sz w:val="24"/>
                <w:szCs w:val="24"/>
                <w:lang w:eastAsia="ru-RU"/>
              </w:rPr>
            </w:pPr>
            <w:r w:rsidRPr="002C116A">
              <w:rPr>
                <w:rFonts w:ascii="Times New Roman" w:eastAsia="Times New Roman" w:hAnsi="Times New Roman" w:cs="Times New Roman"/>
                <w:color w:val="000000"/>
                <w:lang w:eastAsia="ru-RU"/>
              </w:rPr>
              <w:t>0-5</w:t>
            </w:r>
          </w:p>
        </w:tc>
        <w:tc>
          <w:tcPr>
            <w:tcW w:w="0" w:type="auto"/>
            <w:vAlign w:val="center"/>
            <w:hideMark/>
          </w:tcPr>
          <w:p w:rsidR="002C116A" w:rsidRPr="002C116A" w:rsidRDefault="002C116A" w:rsidP="002C116A">
            <w:pPr>
              <w:spacing w:after="0" w:line="240" w:lineRule="auto"/>
              <w:rPr>
                <w:rFonts w:ascii="Times New Roman" w:eastAsia="Times New Roman" w:hAnsi="Times New Roman" w:cs="Times New Roman"/>
                <w:sz w:val="20"/>
                <w:szCs w:val="20"/>
                <w:lang w:eastAsia="ru-RU"/>
              </w:rPr>
            </w:pPr>
          </w:p>
        </w:tc>
      </w:tr>
      <w:tr w:rsidR="002C116A" w:rsidRPr="002C116A" w:rsidTr="002C116A">
        <w:tc>
          <w:tcPr>
            <w:tcW w:w="2610" w:type="dxa"/>
            <w:tcBorders>
              <w:top w:val="single" w:sz="4" w:space="0" w:color="auto"/>
              <w:left w:val="single" w:sz="4" w:space="0" w:color="auto"/>
              <w:bottom w:val="single" w:sz="4" w:space="0" w:color="auto"/>
              <w:right w:val="single" w:sz="4" w:space="0" w:color="auto"/>
            </w:tcBorders>
            <w:vAlign w:val="center"/>
            <w:hideMark/>
          </w:tcPr>
          <w:p w:rsidR="002C116A" w:rsidRPr="002C116A" w:rsidRDefault="002C116A" w:rsidP="002C116A">
            <w:pPr>
              <w:spacing w:after="0" w:line="240" w:lineRule="auto"/>
              <w:rPr>
                <w:rFonts w:ascii="Times New Roman" w:eastAsia="Times New Roman" w:hAnsi="Times New Roman" w:cs="Times New Roman"/>
                <w:sz w:val="24"/>
                <w:szCs w:val="24"/>
                <w:lang w:eastAsia="ru-RU"/>
              </w:rPr>
            </w:pPr>
            <w:r w:rsidRPr="002C116A">
              <w:rPr>
                <w:rFonts w:ascii="Times New Roman" w:eastAsia="Times New Roman" w:hAnsi="Times New Roman" w:cs="Times New Roman"/>
                <w:b/>
                <w:bCs/>
                <w:color w:val="000000"/>
                <w:lang w:eastAsia="ru-RU"/>
              </w:rPr>
              <w:t>Общее количество</w:t>
            </w:r>
            <w:r w:rsidRPr="002C116A">
              <w:rPr>
                <w:rFonts w:ascii="Times New Roman" w:eastAsia="Times New Roman" w:hAnsi="Times New Roman" w:cs="Times New Roman"/>
                <w:b/>
                <w:bCs/>
                <w:color w:val="000000"/>
                <w:lang w:eastAsia="ru-RU"/>
              </w:rPr>
              <w:br/>
              <w:t>баллов:</w:t>
            </w:r>
          </w:p>
        </w:tc>
        <w:tc>
          <w:tcPr>
            <w:tcW w:w="0" w:type="auto"/>
            <w:vAlign w:val="center"/>
            <w:hideMark/>
          </w:tcPr>
          <w:p w:rsidR="002C116A" w:rsidRPr="002C116A" w:rsidRDefault="002C116A" w:rsidP="002C116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C116A" w:rsidRPr="002C116A" w:rsidRDefault="002C116A" w:rsidP="002C116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C116A" w:rsidRPr="002C116A" w:rsidRDefault="002C116A" w:rsidP="002C116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2C116A" w:rsidRPr="002C116A" w:rsidRDefault="002C116A" w:rsidP="002C116A">
            <w:pPr>
              <w:spacing w:after="0" w:line="240" w:lineRule="auto"/>
              <w:rPr>
                <w:rFonts w:ascii="Times New Roman" w:eastAsia="Times New Roman" w:hAnsi="Times New Roman" w:cs="Times New Roman"/>
                <w:sz w:val="20"/>
                <w:szCs w:val="20"/>
                <w:lang w:eastAsia="ru-RU"/>
              </w:rPr>
            </w:pPr>
          </w:p>
        </w:tc>
      </w:tr>
    </w:tbl>
    <w:p w:rsidR="002C116A" w:rsidRDefault="002C116A" w:rsidP="00B557CB">
      <w:pPr>
        <w:pStyle w:val="a7"/>
        <w:spacing w:line="360" w:lineRule="auto"/>
        <w:ind w:left="0" w:firstLine="709"/>
        <w:jc w:val="both"/>
        <w:rPr>
          <w:rFonts w:ascii="Times New Roman" w:hAnsi="Times New Roman" w:cs="Times New Roman"/>
          <w:bCs/>
          <w:sz w:val="28"/>
          <w:szCs w:val="28"/>
        </w:rPr>
      </w:pPr>
    </w:p>
    <w:p w:rsidR="00BB4A47" w:rsidRDefault="00BB4A47" w:rsidP="00B557CB">
      <w:pPr>
        <w:pStyle w:val="a7"/>
        <w:spacing w:line="360" w:lineRule="auto"/>
        <w:ind w:left="0" w:firstLine="709"/>
        <w:jc w:val="both"/>
        <w:rPr>
          <w:rFonts w:ascii="Times New Roman" w:hAnsi="Times New Roman" w:cs="Times New Roman"/>
          <w:bCs/>
          <w:sz w:val="28"/>
          <w:szCs w:val="28"/>
        </w:rPr>
      </w:pPr>
    </w:p>
    <w:p w:rsidR="00BB4A47" w:rsidRDefault="00BB4A47" w:rsidP="00B557CB">
      <w:pPr>
        <w:pStyle w:val="a7"/>
        <w:spacing w:line="360" w:lineRule="auto"/>
        <w:ind w:left="0" w:firstLine="709"/>
        <w:jc w:val="both"/>
        <w:rPr>
          <w:rFonts w:ascii="Times New Roman" w:hAnsi="Times New Roman" w:cs="Times New Roman"/>
          <w:bCs/>
          <w:sz w:val="28"/>
          <w:szCs w:val="28"/>
        </w:rPr>
      </w:pPr>
    </w:p>
    <w:p w:rsidR="00BB4A47" w:rsidRDefault="00BB4A47" w:rsidP="00B557CB">
      <w:pPr>
        <w:pStyle w:val="a7"/>
        <w:spacing w:line="360" w:lineRule="auto"/>
        <w:ind w:left="0" w:firstLine="709"/>
        <w:jc w:val="both"/>
        <w:rPr>
          <w:rFonts w:ascii="Times New Roman" w:hAnsi="Times New Roman" w:cs="Times New Roman"/>
          <w:bCs/>
          <w:sz w:val="28"/>
          <w:szCs w:val="28"/>
        </w:rPr>
      </w:pPr>
    </w:p>
    <w:p w:rsidR="00BB4A47" w:rsidRDefault="00BB4A47" w:rsidP="00B557CB">
      <w:pPr>
        <w:pStyle w:val="a7"/>
        <w:spacing w:line="360" w:lineRule="auto"/>
        <w:ind w:left="0" w:firstLine="709"/>
        <w:jc w:val="both"/>
        <w:rPr>
          <w:rFonts w:ascii="Times New Roman" w:hAnsi="Times New Roman" w:cs="Times New Roman"/>
          <w:bCs/>
          <w:sz w:val="28"/>
          <w:szCs w:val="28"/>
        </w:rPr>
      </w:pPr>
    </w:p>
    <w:p w:rsidR="00BB4A47" w:rsidRDefault="00BB4A47" w:rsidP="00B557CB">
      <w:pPr>
        <w:pStyle w:val="a7"/>
        <w:spacing w:line="360" w:lineRule="auto"/>
        <w:ind w:left="0" w:firstLine="709"/>
        <w:jc w:val="both"/>
        <w:rPr>
          <w:rFonts w:ascii="Times New Roman" w:hAnsi="Times New Roman" w:cs="Times New Roman"/>
          <w:bCs/>
          <w:sz w:val="28"/>
          <w:szCs w:val="28"/>
        </w:rPr>
      </w:pPr>
    </w:p>
    <w:p w:rsidR="00BB4A47" w:rsidRDefault="00BB4A47" w:rsidP="00B557CB">
      <w:pPr>
        <w:pStyle w:val="a7"/>
        <w:spacing w:line="360" w:lineRule="auto"/>
        <w:ind w:left="0" w:firstLine="709"/>
        <w:jc w:val="both"/>
        <w:rPr>
          <w:rFonts w:ascii="Times New Roman" w:hAnsi="Times New Roman" w:cs="Times New Roman"/>
          <w:bCs/>
          <w:sz w:val="28"/>
          <w:szCs w:val="28"/>
        </w:rPr>
      </w:pPr>
    </w:p>
    <w:p w:rsidR="00BB4A47" w:rsidRDefault="00BB4A47" w:rsidP="00B557CB">
      <w:pPr>
        <w:pStyle w:val="a7"/>
        <w:spacing w:line="360" w:lineRule="auto"/>
        <w:ind w:left="0" w:firstLine="709"/>
        <w:jc w:val="both"/>
        <w:rPr>
          <w:rFonts w:ascii="Times New Roman" w:hAnsi="Times New Roman" w:cs="Times New Roman"/>
          <w:bCs/>
          <w:sz w:val="28"/>
          <w:szCs w:val="28"/>
        </w:rPr>
      </w:pPr>
    </w:p>
    <w:p w:rsidR="00BB4A47" w:rsidRDefault="00BB4A47" w:rsidP="00B557CB">
      <w:pPr>
        <w:pStyle w:val="a7"/>
        <w:spacing w:line="360" w:lineRule="auto"/>
        <w:ind w:left="0" w:firstLine="709"/>
        <w:jc w:val="both"/>
        <w:rPr>
          <w:rFonts w:ascii="Times New Roman" w:hAnsi="Times New Roman" w:cs="Times New Roman"/>
          <w:bCs/>
          <w:sz w:val="28"/>
          <w:szCs w:val="28"/>
        </w:rPr>
      </w:pPr>
    </w:p>
    <w:p w:rsidR="00BB4A47" w:rsidRDefault="00BB4A47" w:rsidP="00B557CB">
      <w:pPr>
        <w:pStyle w:val="a7"/>
        <w:spacing w:line="360" w:lineRule="auto"/>
        <w:ind w:left="0" w:firstLine="709"/>
        <w:jc w:val="both"/>
        <w:rPr>
          <w:rFonts w:ascii="Times New Roman" w:hAnsi="Times New Roman" w:cs="Times New Roman"/>
          <w:bCs/>
          <w:sz w:val="28"/>
          <w:szCs w:val="28"/>
        </w:rPr>
      </w:pPr>
    </w:p>
    <w:p w:rsidR="00BB4A47" w:rsidRDefault="00BB4A47" w:rsidP="00B557CB">
      <w:pPr>
        <w:pStyle w:val="a7"/>
        <w:spacing w:line="360" w:lineRule="auto"/>
        <w:ind w:left="0" w:firstLine="709"/>
        <w:jc w:val="both"/>
        <w:rPr>
          <w:rFonts w:ascii="Times New Roman" w:hAnsi="Times New Roman" w:cs="Times New Roman"/>
          <w:bCs/>
          <w:sz w:val="28"/>
          <w:szCs w:val="28"/>
        </w:rPr>
      </w:pPr>
    </w:p>
    <w:p w:rsidR="00BB4A47" w:rsidRDefault="00BB4A47" w:rsidP="00B557CB">
      <w:pPr>
        <w:pStyle w:val="a7"/>
        <w:spacing w:line="360" w:lineRule="auto"/>
        <w:ind w:left="0" w:firstLine="709"/>
        <w:jc w:val="both"/>
        <w:rPr>
          <w:rFonts w:ascii="Times New Roman" w:hAnsi="Times New Roman" w:cs="Times New Roman"/>
          <w:bCs/>
          <w:sz w:val="28"/>
          <w:szCs w:val="28"/>
        </w:rPr>
      </w:pPr>
    </w:p>
    <w:p w:rsidR="00BB4A47" w:rsidRDefault="00BB4A47" w:rsidP="00B557CB">
      <w:pPr>
        <w:pStyle w:val="a7"/>
        <w:spacing w:line="360" w:lineRule="auto"/>
        <w:ind w:left="0" w:firstLine="709"/>
        <w:jc w:val="both"/>
        <w:rPr>
          <w:rFonts w:ascii="Times New Roman" w:hAnsi="Times New Roman" w:cs="Times New Roman"/>
          <w:bCs/>
          <w:sz w:val="28"/>
          <w:szCs w:val="28"/>
        </w:rPr>
      </w:pPr>
    </w:p>
    <w:p w:rsidR="0073225C" w:rsidRDefault="0073225C" w:rsidP="00B557CB">
      <w:pPr>
        <w:pStyle w:val="a7"/>
        <w:spacing w:line="360" w:lineRule="auto"/>
        <w:ind w:left="0" w:firstLine="709"/>
        <w:jc w:val="both"/>
        <w:rPr>
          <w:rFonts w:ascii="Times New Roman" w:hAnsi="Times New Roman" w:cs="Times New Roman"/>
          <w:bCs/>
          <w:sz w:val="28"/>
          <w:szCs w:val="28"/>
        </w:rPr>
      </w:pPr>
    </w:p>
    <w:p w:rsidR="0073225C" w:rsidRDefault="0073225C" w:rsidP="00B557CB">
      <w:pPr>
        <w:pStyle w:val="a7"/>
        <w:spacing w:line="360" w:lineRule="auto"/>
        <w:ind w:left="0" w:firstLine="709"/>
        <w:jc w:val="both"/>
        <w:rPr>
          <w:rFonts w:ascii="Times New Roman" w:hAnsi="Times New Roman" w:cs="Times New Roman"/>
          <w:bCs/>
          <w:sz w:val="28"/>
          <w:szCs w:val="28"/>
        </w:rPr>
      </w:pPr>
    </w:p>
    <w:p w:rsidR="00BB4A47" w:rsidRDefault="00BB4A47" w:rsidP="00B557CB">
      <w:pPr>
        <w:pStyle w:val="a7"/>
        <w:spacing w:line="360" w:lineRule="auto"/>
        <w:ind w:left="0" w:firstLine="709"/>
        <w:jc w:val="both"/>
        <w:rPr>
          <w:rFonts w:ascii="Times New Roman" w:hAnsi="Times New Roman" w:cs="Times New Roman"/>
          <w:bCs/>
          <w:sz w:val="28"/>
          <w:szCs w:val="28"/>
        </w:rPr>
      </w:pPr>
    </w:p>
    <w:p w:rsidR="00BB4A47" w:rsidRDefault="00BB4A47" w:rsidP="00B557CB">
      <w:pPr>
        <w:pStyle w:val="a7"/>
        <w:spacing w:line="360" w:lineRule="auto"/>
        <w:ind w:left="0" w:firstLine="709"/>
        <w:jc w:val="both"/>
        <w:rPr>
          <w:rFonts w:ascii="Times New Roman" w:hAnsi="Times New Roman" w:cs="Times New Roman"/>
          <w:bCs/>
          <w:sz w:val="28"/>
          <w:szCs w:val="28"/>
        </w:rPr>
      </w:pPr>
    </w:p>
    <w:p w:rsidR="00730CBC" w:rsidRPr="00730CBC" w:rsidRDefault="00730CBC" w:rsidP="00730CBC">
      <w:pPr>
        <w:spacing w:after="0" w:line="240" w:lineRule="auto"/>
        <w:jc w:val="center"/>
        <w:rPr>
          <w:rFonts w:ascii="Times New Roman" w:eastAsia="Times New Roman" w:hAnsi="Times New Roman" w:cs="Times New Roman"/>
          <w:b/>
          <w:caps/>
          <w:kern w:val="28"/>
          <w:sz w:val="28"/>
          <w:szCs w:val="28"/>
          <w:lang w:eastAsia="ru-RU"/>
        </w:rPr>
      </w:pPr>
      <w:r w:rsidRPr="00730CBC">
        <w:rPr>
          <w:rFonts w:ascii="Times New Roman" w:eastAsia="Times New Roman" w:hAnsi="Times New Roman" w:cs="Times New Roman"/>
          <w:b/>
          <w:caps/>
          <w:kern w:val="28"/>
          <w:sz w:val="28"/>
          <w:szCs w:val="28"/>
          <w:lang w:eastAsia="ru-RU"/>
        </w:rPr>
        <w:t xml:space="preserve">ПРИЛОЖЕНИЕ № </w:t>
      </w:r>
      <w:r w:rsidR="00BB4A47">
        <w:rPr>
          <w:rFonts w:ascii="Times New Roman" w:eastAsia="Times New Roman" w:hAnsi="Times New Roman" w:cs="Times New Roman"/>
          <w:b/>
          <w:caps/>
          <w:kern w:val="28"/>
          <w:sz w:val="28"/>
          <w:szCs w:val="28"/>
          <w:lang w:eastAsia="ru-RU"/>
        </w:rPr>
        <w:t>1</w:t>
      </w:r>
    </w:p>
    <w:p w:rsidR="00730CBC" w:rsidRPr="00730CBC" w:rsidRDefault="00730CBC" w:rsidP="00730CBC">
      <w:pPr>
        <w:spacing w:after="0" w:line="240" w:lineRule="auto"/>
        <w:jc w:val="center"/>
        <w:rPr>
          <w:rFonts w:ascii="Times New Roman" w:eastAsia="Times New Roman" w:hAnsi="Times New Roman" w:cs="Times New Roman"/>
          <w:b/>
          <w:caps/>
          <w:kern w:val="28"/>
          <w:sz w:val="28"/>
          <w:szCs w:val="28"/>
          <w:lang w:eastAsia="ru-RU"/>
        </w:rPr>
      </w:pPr>
      <w:r w:rsidRPr="00730CBC">
        <w:rPr>
          <w:rFonts w:ascii="Times New Roman" w:eastAsia="Times New Roman" w:hAnsi="Times New Roman" w:cs="Times New Roman"/>
          <w:b/>
          <w:caps/>
          <w:color w:val="FF0000"/>
          <w:kern w:val="28"/>
          <w:sz w:val="28"/>
          <w:szCs w:val="28"/>
          <w:lang w:eastAsia="ru-RU"/>
        </w:rPr>
        <w:t>ЭТАЛОН ОТВЕТОВ</w:t>
      </w:r>
    </w:p>
    <w:p w:rsidR="00730CBC" w:rsidRPr="00730CBC" w:rsidRDefault="00730CBC" w:rsidP="00730CBC">
      <w:pPr>
        <w:spacing w:after="0" w:line="240" w:lineRule="auto"/>
        <w:ind w:firstLine="540"/>
        <w:jc w:val="center"/>
        <w:rPr>
          <w:rFonts w:ascii="Times New Roman" w:eastAsia="Times New Roman" w:hAnsi="Times New Roman" w:cs="Times New Roman"/>
          <w:b/>
          <w:kern w:val="28"/>
          <w:sz w:val="28"/>
          <w:szCs w:val="28"/>
          <w:lang w:eastAsia="ru-RU"/>
        </w:rPr>
      </w:pPr>
      <w:r w:rsidRPr="00730CBC">
        <w:rPr>
          <w:rFonts w:ascii="Times New Roman" w:eastAsia="Times New Roman" w:hAnsi="Times New Roman" w:cs="Times New Roman"/>
          <w:b/>
          <w:kern w:val="28"/>
          <w:sz w:val="28"/>
          <w:szCs w:val="28"/>
          <w:lang w:eastAsia="ru-RU"/>
        </w:rPr>
        <w:t xml:space="preserve">1 </w:t>
      </w:r>
      <w:r w:rsidR="00F128CD">
        <w:rPr>
          <w:rFonts w:ascii="Times New Roman" w:eastAsia="Times New Roman" w:hAnsi="Times New Roman" w:cs="Times New Roman"/>
          <w:b/>
          <w:kern w:val="28"/>
          <w:sz w:val="28"/>
          <w:szCs w:val="28"/>
          <w:lang w:eastAsia="ru-RU"/>
        </w:rPr>
        <w:t>вариант</w:t>
      </w:r>
    </w:p>
    <w:p w:rsidR="00730CBC" w:rsidRPr="00730CBC" w:rsidRDefault="00730CBC" w:rsidP="00730CBC">
      <w:pPr>
        <w:spacing w:after="0" w:line="240" w:lineRule="auto"/>
        <w:ind w:firstLine="540"/>
        <w:jc w:val="both"/>
        <w:rPr>
          <w:rFonts w:ascii="Times New Roman" w:eastAsia="Times New Roman" w:hAnsi="Times New Roman" w:cs="Times New Roman"/>
          <w:b/>
          <w:kern w:val="28"/>
          <w:sz w:val="28"/>
          <w:szCs w:val="28"/>
          <w:lang w:eastAsia="ru-RU"/>
        </w:rPr>
      </w:pPr>
      <w:r w:rsidRPr="00730CBC">
        <w:rPr>
          <w:rFonts w:ascii="Times New Roman" w:eastAsia="Times New Roman" w:hAnsi="Times New Roman" w:cs="Times New Roman"/>
          <w:b/>
          <w:kern w:val="28"/>
          <w:sz w:val="28"/>
          <w:szCs w:val="28"/>
          <w:lang w:eastAsia="ru-RU"/>
        </w:rPr>
        <w:t xml:space="preserve">1. Загрязнение крышек и мастики </w:t>
      </w:r>
    </w:p>
    <w:p w:rsidR="00730CBC" w:rsidRPr="00730CBC" w:rsidRDefault="00730CBC" w:rsidP="00730CBC">
      <w:pPr>
        <w:spacing w:after="0" w:line="240" w:lineRule="auto"/>
        <w:ind w:firstLine="540"/>
        <w:jc w:val="both"/>
        <w:rPr>
          <w:rFonts w:ascii="Times New Roman" w:eastAsia="Times New Roman" w:hAnsi="Times New Roman" w:cs="Times New Roman"/>
          <w:kern w:val="28"/>
          <w:sz w:val="28"/>
          <w:szCs w:val="28"/>
          <w:lang w:eastAsia="ru-RU"/>
        </w:rPr>
      </w:pPr>
      <w:r w:rsidRPr="00730CBC">
        <w:rPr>
          <w:rFonts w:ascii="Times New Roman" w:eastAsia="Times New Roman" w:hAnsi="Times New Roman" w:cs="Times New Roman"/>
          <w:kern w:val="28"/>
          <w:sz w:val="28"/>
          <w:szCs w:val="28"/>
          <w:lang w:eastAsia="ru-RU"/>
        </w:rPr>
        <w:t>Вызывает окисление выводов, наконечников проводов и разряд аккумуляторов. Пыль и грязь на крышках и мастике пропитывается электролитом, который замыкает выводы аккумуляторов, и батарея разряжается. Для определения утечки тока по мастике нужно подключить к поверхности мастики (или крышек) вольтметр (лучше милливольтметр) (рис. 1, а). Если вольтметр (или милливольтметр) регистрирует напряжение, то необходимо очистить поверхность батареи от пыли, грязи и электролита (рис. 1, б). Электролит на поверхности крышек нейтрализуют 10%-ным водным раствором нашатырного спирта или соды с последующей протиркой крышек.</w:t>
      </w:r>
    </w:p>
    <w:p w:rsidR="00730CBC" w:rsidRPr="00730CBC" w:rsidRDefault="00730CBC" w:rsidP="00730CBC">
      <w:pPr>
        <w:spacing w:after="0" w:line="240" w:lineRule="auto"/>
        <w:ind w:firstLine="540"/>
        <w:jc w:val="both"/>
        <w:rPr>
          <w:rFonts w:ascii="Times New Roman" w:eastAsia="Times New Roman" w:hAnsi="Times New Roman" w:cs="Times New Roman"/>
          <w:kern w:val="28"/>
          <w:sz w:val="28"/>
          <w:szCs w:val="28"/>
          <w:lang w:eastAsia="ru-RU"/>
        </w:rPr>
      </w:pPr>
      <w:r w:rsidRPr="00730CBC">
        <w:rPr>
          <w:rFonts w:ascii="Times New Roman" w:eastAsia="Times New Roman" w:hAnsi="Times New Roman" w:cs="Times New Roman"/>
          <w:kern w:val="28"/>
          <w:sz w:val="28"/>
          <w:szCs w:val="28"/>
          <w:lang w:eastAsia="ru-RU"/>
        </w:rPr>
        <w:t>Проверяют и при необходимости прочищают вентиляционные отверстия в пробках.</w:t>
      </w:r>
    </w:p>
    <w:p w:rsidR="00730CBC" w:rsidRPr="00730CBC" w:rsidRDefault="00730CBC" w:rsidP="00730CBC">
      <w:pPr>
        <w:spacing w:after="0" w:line="240" w:lineRule="auto"/>
        <w:ind w:firstLine="540"/>
        <w:jc w:val="center"/>
        <w:rPr>
          <w:rFonts w:ascii="Times New Roman" w:eastAsia="Times New Roman" w:hAnsi="Times New Roman" w:cs="Times New Roman"/>
          <w:kern w:val="28"/>
          <w:sz w:val="28"/>
          <w:szCs w:val="28"/>
          <w:lang w:eastAsia="ru-RU"/>
        </w:rPr>
      </w:pPr>
    </w:p>
    <w:p w:rsidR="00730CBC" w:rsidRPr="00730CBC" w:rsidRDefault="00730CBC" w:rsidP="00730CBC">
      <w:pPr>
        <w:framePr w:w="4953" w:h="2588" w:hRule="exact" w:hSpace="10080" w:wrap="notBeside" w:vAnchor="text" w:hAnchor="margin" w:x="1" w:y="1"/>
        <w:widowControl w:val="0"/>
        <w:autoSpaceDE w:val="0"/>
        <w:autoSpaceDN w:val="0"/>
        <w:adjustRightInd w:val="0"/>
        <w:spacing w:after="0" w:line="240" w:lineRule="auto"/>
        <w:jc w:val="center"/>
        <w:rPr>
          <w:rFonts w:ascii="Times New Roman" w:eastAsia="Times New Roman" w:hAnsi="Times New Roman" w:cs="Times New Roman"/>
          <w:kern w:val="28"/>
          <w:sz w:val="28"/>
          <w:szCs w:val="28"/>
          <w:lang w:eastAsia="ru-RU"/>
        </w:rPr>
      </w:pPr>
      <w:r w:rsidRPr="00F128CD">
        <w:rPr>
          <w:rFonts w:ascii="Times New Roman" w:eastAsia="Times New Roman" w:hAnsi="Times New Roman" w:cs="Times New Roman"/>
          <w:noProof/>
          <w:kern w:val="28"/>
          <w:sz w:val="28"/>
          <w:szCs w:val="28"/>
          <w:lang w:eastAsia="ru-RU"/>
        </w:rPr>
        <w:drawing>
          <wp:inline distT="0" distB="0" distL="0" distR="0">
            <wp:extent cx="2228850" cy="20669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2" cstate="print">
                      <a:lum contrast="6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5646" b="19193"/>
                    <a:stretch>
                      <a:fillRect/>
                    </a:stretch>
                  </pic:blipFill>
                  <pic:spPr bwMode="auto">
                    <a:xfrm>
                      <a:off x="0" y="0"/>
                      <a:ext cx="2228850" cy="2066925"/>
                    </a:xfrm>
                    <a:prstGeom prst="rect">
                      <a:avLst/>
                    </a:prstGeom>
                    <a:noFill/>
                    <a:ln>
                      <a:noFill/>
                    </a:ln>
                  </pic:spPr>
                </pic:pic>
              </a:graphicData>
            </a:graphic>
          </wp:inline>
        </w:drawing>
      </w:r>
    </w:p>
    <w:p w:rsidR="00730CBC" w:rsidRPr="00730CBC" w:rsidRDefault="00730CBC" w:rsidP="00730CBC">
      <w:pPr>
        <w:framePr w:w="4780" w:h="2588" w:hRule="exact" w:hSpace="10080" w:wrap="notBeside" w:vAnchor="text" w:hAnchor="margin" w:x="3059" w:y="1"/>
        <w:widowControl w:val="0"/>
        <w:autoSpaceDE w:val="0"/>
        <w:autoSpaceDN w:val="0"/>
        <w:adjustRightInd w:val="0"/>
        <w:spacing w:after="0" w:line="240" w:lineRule="auto"/>
        <w:jc w:val="center"/>
        <w:rPr>
          <w:rFonts w:ascii="Times New Roman" w:eastAsia="Times New Roman" w:hAnsi="Times New Roman" w:cs="Times New Roman"/>
          <w:kern w:val="28"/>
          <w:sz w:val="28"/>
          <w:szCs w:val="28"/>
          <w:lang w:eastAsia="ru-RU"/>
        </w:rPr>
      </w:pPr>
      <w:r w:rsidRPr="00F128CD">
        <w:rPr>
          <w:rFonts w:ascii="Times New Roman" w:eastAsia="Times New Roman" w:hAnsi="Times New Roman" w:cs="Times New Roman"/>
          <w:noProof/>
          <w:kern w:val="28"/>
          <w:sz w:val="28"/>
          <w:szCs w:val="28"/>
          <w:lang w:eastAsia="ru-RU"/>
        </w:rPr>
        <w:drawing>
          <wp:inline distT="0" distB="0" distL="0" distR="0">
            <wp:extent cx="2133600" cy="195262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3" cstate="print">
                      <a:lum contrast="6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1334" b="17816"/>
                    <a:stretch>
                      <a:fillRect/>
                    </a:stretch>
                  </pic:blipFill>
                  <pic:spPr bwMode="auto">
                    <a:xfrm>
                      <a:off x="0" y="0"/>
                      <a:ext cx="2133600" cy="1952625"/>
                    </a:xfrm>
                    <a:prstGeom prst="rect">
                      <a:avLst/>
                    </a:prstGeom>
                    <a:noFill/>
                    <a:ln>
                      <a:noFill/>
                    </a:ln>
                  </pic:spPr>
                </pic:pic>
              </a:graphicData>
            </a:graphic>
          </wp:inline>
        </w:drawing>
      </w:r>
    </w:p>
    <w:p w:rsidR="00730CBC" w:rsidRPr="00730CBC" w:rsidRDefault="00730CBC" w:rsidP="00730CBC">
      <w:pPr>
        <w:spacing w:after="0" w:line="240" w:lineRule="auto"/>
        <w:ind w:firstLine="540"/>
        <w:jc w:val="center"/>
        <w:rPr>
          <w:rFonts w:ascii="Times New Roman" w:eastAsia="Times New Roman" w:hAnsi="Times New Roman" w:cs="Times New Roman"/>
          <w:kern w:val="28"/>
          <w:sz w:val="28"/>
          <w:szCs w:val="28"/>
          <w:lang w:eastAsia="ru-RU"/>
        </w:rPr>
      </w:pPr>
      <w:r w:rsidRPr="00730CBC">
        <w:rPr>
          <w:rFonts w:ascii="Times New Roman" w:eastAsia="Times New Roman" w:hAnsi="Times New Roman" w:cs="Times New Roman"/>
          <w:kern w:val="28"/>
          <w:sz w:val="28"/>
          <w:szCs w:val="28"/>
          <w:lang w:eastAsia="ru-RU"/>
        </w:rPr>
        <w:t>Рис. 1. Определение (а) и устранение (б) утечки тока на мастике</w:t>
      </w:r>
    </w:p>
    <w:p w:rsidR="00730CBC" w:rsidRPr="00730CBC" w:rsidRDefault="00730CBC" w:rsidP="00730CBC">
      <w:pPr>
        <w:spacing w:after="0" w:line="240" w:lineRule="auto"/>
        <w:ind w:firstLine="540"/>
        <w:jc w:val="both"/>
        <w:rPr>
          <w:rFonts w:ascii="Times New Roman" w:eastAsia="Times New Roman" w:hAnsi="Times New Roman" w:cs="Times New Roman"/>
          <w:b/>
          <w:kern w:val="28"/>
          <w:sz w:val="28"/>
          <w:szCs w:val="28"/>
          <w:lang w:eastAsia="ru-RU"/>
        </w:rPr>
      </w:pPr>
      <w:r w:rsidRPr="00730CBC">
        <w:rPr>
          <w:rFonts w:ascii="Times New Roman" w:eastAsia="Times New Roman" w:hAnsi="Times New Roman" w:cs="Times New Roman"/>
          <w:b/>
          <w:kern w:val="28"/>
          <w:sz w:val="28"/>
          <w:szCs w:val="28"/>
          <w:lang w:eastAsia="ru-RU"/>
        </w:rPr>
        <w:t>2. Трещины в мастике, крышках и стенках бака</w:t>
      </w:r>
    </w:p>
    <w:p w:rsidR="00730CBC" w:rsidRPr="00730CBC" w:rsidRDefault="00730CBC" w:rsidP="00730CBC">
      <w:pPr>
        <w:spacing w:after="0" w:line="240" w:lineRule="auto"/>
        <w:ind w:firstLine="540"/>
        <w:jc w:val="both"/>
        <w:rPr>
          <w:rFonts w:ascii="Times New Roman" w:eastAsia="Times New Roman" w:hAnsi="Times New Roman" w:cs="Times New Roman"/>
          <w:kern w:val="28"/>
          <w:sz w:val="28"/>
          <w:szCs w:val="28"/>
          <w:lang w:eastAsia="ru-RU"/>
        </w:rPr>
      </w:pPr>
      <w:r w:rsidRPr="00730CBC">
        <w:rPr>
          <w:rFonts w:ascii="Times New Roman" w:eastAsia="Times New Roman" w:hAnsi="Times New Roman" w:cs="Times New Roman"/>
          <w:kern w:val="28"/>
          <w:sz w:val="28"/>
          <w:szCs w:val="28"/>
          <w:lang w:eastAsia="ru-RU"/>
        </w:rPr>
        <w:t>Возникают вследствие старения мастики, а также из-за вибрации аккумуляторной батареи при неполном ее креплении в гнезде. Трещины в мастике и крышках аккумуляторов и неполное прилегание пробок заливочных отверстий вызывают выплескивание электролита на поверхность крышек. Электролит замыкает выводы, что вызывает разряд аккумуляторов. Небольшие трещины в мастике устраняют ее оплавлением. Сильно потрескавшуюся мастику заменяют. При наличии трещин в крышках и стенках бака батарею подвергают ремонту в мастерской (заменяют детали).</w:t>
      </w:r>
    </w:p>
    <w:p w:rsidR="00730CBC" w:rsidRPr="00730CBC" w:rsidRDefault="00730CBC" w:rsidP="00730CBC">
      <w:pPr>
        <w:spacing w:after="0" w:line="240" w:lineRule="auto"/>
        <w:ind w:firstLine="540"/>
        <w:jc w:val="both"/>
        <w:rPr>
          <w:rFonts w:ascii="Times New Roman" w:eastAsia="Times New Roman" w:hAnsi="Times New Roman" w:cs="Times New Roman"/>
          <w:b/>
          <w:kern w:val="28"/>
          <w:sz w:val="28"/>
          <w:szCs w:val="28"/>
          <w:lang w:eastAsia="ru-RU"/>
        </w:rPr>
      </w:pPr>
      <w:r w:rsidRPr="00730CBC">
        <w:rPr>
          <w:rFonts w:ascii="Times New Roman" w:eastAsia="Times New Roman" w:hAnsi="Times New Roman" w:cs="Times New Roman"/>
          <w:b/>
          <w:kern w:val="28"/>
          <w:sz w:val="28"/>
          <w:szCs w:val="28"/>
          <w:lang w:eastAsia="ru-RU"/>
        </w:rPr>
        <w:t>3. Окисление  выводов батареи и наконечников стартерных проводов</w:t>
      </w:r>
    </w:p>
    <w:p w:rsidR="00730CBC" w:rsidRPr="00730CBC" w:rsidRDefault="00730CBC" w:rsidP="00730CBC">
      <w:pPr>
        <w:spacing w:after="0" w:line="240" w:lineRule="auto"/>
        <w:ind w:firstLine="540"/>
        <w:jc w:val="both"/>
        <w:rPr>
          <w:rFonts w:ascii="Times New Roman" w:eastAsia="Times New Roman" w:hAnsi="Times New Roman" w:cs="Times New Roman"/>
          <w:kern w:val="28"/>
          <w:sz w:val="28"/>
          <w:szCs w:val="28"/>
          <w:lang w:eastAsia="ru-RU"/>
        </w:rPr>
      </w:pPr>
      <w:r w:rsidRPr="00730CBC">
        <w:rPr>
          <w:rFonts w:ascii="Times New Roman" w:eastAsia="Times New Roman" w:hAnsi="Times New Roman" w:cs="Times New Roman"/>
          <w:kern w:val="28"/>
          <w:sz w:val="28"/>
          <w:szCs w:val="28"/>
          <w:lang w:eastAsia="ru-RU"/>
        </w:rPr>
        <w:t>Это явление ускоряется при попадании на них электролита, отсутствии смазки и неполном креплении проводов на выводах батареи. При этом повышается сопротивление внешней цепи, особенно цепи стартера, что ухудшает работу потребителей. Окисленные выводы зачищают и смазывают.</w:t>
      </w:r>
    </w:p>
    <w:p w:rsidR="00730CBC" w:rsidRDefault="00730CBC" w:rsidP="00730CBC">
      <w:pPr>
        <w:spacing w:after="0" w:line="240" w:lineRule="auto"/>
        <w:ind w:firstLine="540"/>
        <w:jc w:val="center"/>
        <w:rPr>
          <w:rFonts w:ascii="Times New Roman" w:eastAsia="Times New Roman" w:hAnsi="Times New Roman" w:cs="Times New Roman"/>
          <w:b/>
          <w:kern w:val="28"/>
          <w:sz w:val="28"/>
          <w:szCs w:val="28"/>
          <w:lang w:eastAsia="ru-RU"/>
        </w:rPr>
      </w:pPr>
    </w:p>
    <w:p w:rsidR="00F128CD" w:rsidRDefault="00F128CD" w:rsidP="00730CBC">
      <w:pPr>
        <w:spacing w:after="0" w:line="240" w:lineRule="auto"/>
        <w:ind w:firstLine="540"/>
        <w:jc w:val="center"/>
        <w:rPr>
          <w:rFonts w:ascii="Times New Roman" w:eastAsia="Times New Roman" w:hAnsi="Times New Roman" w:cs="Times New Roman"/>
          <w:b/>
          <w:kern w:val="28"/>
          <w:sz w:val="28"/>
          <w:szCs w:val="28"/>
          <w:lang w:eastAsia="ru-RU"/>
        </w:rPr>
      </w:pPr>
    </w:p>
    <w:p w:rsidR="00F128CD" w:rsidRDefault="00F128CD" w:rsidP="00730CBC">
      <w:pPr>
        <w:spacing w:after="0" w:line="240" w:lineRule="auto"/>
        <w:ind w:firstLine="540"/>
        <w:jc w:val="center"/>
        <w:rPr>
          <w:rFonts w:ascii="Times New Roman" w:eastAsia="Times New Roman" w:hAnsi="Times New Roman" w:cs="Times New Roman"/>
          <w:b/>
          <w:kern w:val="28"/>
          <w:sz w:val="28"/>
          <w:szCs w:val="28"/>
          <w:lang w:eastAsia="ru-RU"/>
        </w:rPr>
      </w:pPr>
    </w:p>
    <w:p w:rsidR="00F128CD" w:rsidRDefault="00F128CD" w:rsidP="00730CBC">
      <w:pPr>
        <w:spacing w:after="0" w:line="240" w:lineRule="auto"/>
        <w:ind w:firstLine="540"/>
        <w:jc w:val="center"/>
        <w:rPr>
          <w:rFonts w:ascii="Times New Roman" w:eastAsia="Times New Roman" w:hAnsi="Times New Roman" w:cs="Times New Roman"/>
          <w:b/>
          <w:kern w:val="28"/>
          <w:sz w:val="28"/>
          <w:szCs w:val="28"/>
          <w:lang w:eastAsia="ru-RU"/>
        </w:rPr>
      </w:pPr>
    </w:p>
    <w:p w:rsidR="0073225C" w:rsidRDefault="0073225C" w:rsidP="00730CBC">
      <w:pPr>
        <w:spacing w:after="0" w:line="240" w:lineRule="auto"/>
        <w:ind w:firstLine="540"/>
        <w:jc w:val="center"/>
        <w:rPr>
          <w:rFonts w:ascii="Times New Roman" w:eastAsia="Times New Roman" w:hAnsi="Times New Roman" w:cs="Times New Roman"/>
          <w:b/>
          <w:kern w:val="28"/>
          <w:sz w:val="28"/>
          <w:szCs w:val="28"/>
          <w:lang w:eastAsia="ru-RU"/>
        </w:rPr>
      </w:pPr>
    </w:p>
    <w:p w:rsidR="0073225C" w:rsidRDefault="0073225C" w:rsidP="00730CBC">
      <w:pPr>
        <w:spacing w:after="0" w:line="240" w:lineRule="auto"/>
        <w:ind w:firstLine="540"/>
        <w:jc w:val="center"/>
        <w:rPr>
          <w:rFonts w:ascii="Times New Roman" w:eastAsia="Times New Roman" w:hAnsi="Times New Roman" w:cs="Times New Roman"/>
          <w:b/>
          <w:kern w:val="28"/>
          <w:sz w:val="28"/>
          <w:szCs w:val="28"/>
          <w:lang w:eastAsia="ru-RU"/>
        </w:rPr>
      </w:pPr>
    </w:p>
    <w:p w:rsidR="0073225C" w:rsidRDefault="0073225C" w:rsidP="00730CBC">
      <w:pPr>
        <w:spacing w:after="0" w:line="240" w:lineRule="auto"/>
        <w:ind w:firstLine="540"/>
        <w:jc w:val="center"/>
        <w:rPr>
          <w:rFonts w:ascii="Times New Roman" w:eastAsia="Times New Roman" w:hAnsi="Times New Roman" w:cs="Times New Roman"/>
          <w:b/>
          <w:kern w:val="28"/>
          <w:sz w:val="28"/>
          <w:szCs w:val="28"/>
          <w:lang w:eastAsia="ru-RU"/>
        </w:rPr>
      </w:pPr>
    </w:p>
    <w:p w:rsidR="00F128CD" w:rsidRPr="00730CBC" w:rsidRDefault="00F128CD" w:rsidP="00730CBC">
      <w:pPr>
        <w:spacing w:after="0" w:line="240" w:lineRule="auto"/>
        <w:ind w:firstLine="540"/>
        <w:jc w:val="center"/>
        <w:rPr>
          <w:rFonts w:ascii="Times New Roman" w:eastAsia="Times New Roman" w:hAnsi="Times New Roman" w:cs="Times New Roman"/>
          <w:b/>
          <w:kern w:val="28"/>
          <w:sz w:val="28"/>
          <w:szCs w:val="28"/>
          <w:lang w:eastAsia="ru-RU"/>
        </w:rPr>
      </w:pPr>
    </w:p>
    <w:p w:rsidR="00730CBC" w:rsidRPr="00730CBC" w:rsidRDefault="00730CBC" w:rsidP="00730CBC">
      <w:pPr>
        <w:spacing w:after="0" w:line="240" w:lineRule="auto"/>
        <w:ind w:firstLine="540"/>
        <w:jc w:val="center"/>
        <w:rPr>
          <w:rFonts w:ascii="Times New Roman" w:eastAsia="Times New Roman" w:hAnsi="Times New Roman" w:cs="Times New Roman"/>
          <w:b/>
          <w:kern w:val="28"/>
          <w:sz w:val="28"/>
          <w:szCs w:val="28"/>
          <w:lang w:eastAsia="ru-RU"/>
        </w:rPr>
      </w:pPr>
      <w:r w:rsidRPr="00730CBC">
        <w:rPr>
          <w:rFonts w:ascii="Times New Roman" w:eastAsia="Times New Roman" w:hAnsi="Times New Roman" w:cs="Times New Roman"/>
          <w:b/>
          <w:kern w:val="28"/>
          <w:sz w:val="28"/>
          <w:szCs w:val="28"/>
          <w:lang w:eastAsia="ru-RU"/>
        </w:rPr>
        <w:t xml:space="preserve">2 </w:t>
      </w:r>
      <w:r w:rsidR="00F128CD">
        <w:rPr>
          <w:rFonts w:ascii="Times New Roman" w:eastAsia="Times New Roman" w:hAnsi="Times New Roman" w:cs="Times New Roman"/>
          <w:b/>
          <w:kern w:val="28"/>
          <w:sz w:val="28"/>
          <w:szCs w:val="28"/>
          <w:lang w:eastAsia="ru-RU"/>
        </w:rPr>
        <w:t>вариант</w:t>
      </w:r>
    </w:p>
    <w:p w:rsidR="00730CBC" w:rsidRPr="00730CBC" w:rsidRDefault="00730CBC" w:rsidP="00730CBC">
      <w:pPr>
        <w:spacing w:after="0" w:line="240" w:lineRule="auto"/>
        <w:ind w:firstLine="540"/>
        <w:jc w:val="both"/>
        <w:rPr>
          <w:rFonts w:ascii="Times New Roman" w:eastAsia="Times New Roman" w:hAnsi="Times New Roman" w:cs="Times New Roman"/>
          <w:b/>
          <w:kern w:val="28"/>
          <w:sz w:val="28"/>
          <w:szCs w:val="28"/>
          <w:lang w:eastAsia="ru-RU"/>
        </w:rPr>
      </w:pPr>
      <w:r w:rsidRPr="00730CBC">
        <w:rPr>
          <w:rFonts w:ascii="Times New Roman" w:eastAsia="Times New Roman" w:hAnsi="Times New Roman" w:cs="Times New Roman"/>
          <w:b/>
          <w:kern w:val="28"/>
          <w:sz w:val="28"/>
          <w:szCs w:val="28"/>
          <w:lang w:eastAsia="ru-RU"/>
        </w:rPr>
        <w:t>1. Ускоренный саморазряд аккумуляторов</w:t>
      </w:r>
    </w:p>
    <w:p w:rsidR="00730CBC" w:rsidRPr="00730CBC" w:rsidRDefault="00730CBC" w:rsidP="00730CBC">
      <w:pPr>
        <w:spacing w:after="0" w:line="240" w:lineRule="auto"/>
        <w:ind w:firstLine="540"/>
        <w:jc w:val="both"/>
        <w:rPr>
          <w:rFonts w:ascii="Times New Roman" w:eastAsia="Times New Roman" w:hAnsi="Times New Roman" w:cs="Times New Roman"/>
          <w:kern w:val="28"/>
          <w:sz w:val="28"/>
          <w:szCs w:val="28"/>
          <w:lang w:eastAsia="ru-RU"/>
        </w:rPr>
      </w:pPr>
      <w:r w:rsidRPr="00730CBC">
        <w:rPr>
          <w:rFonts w:ascii="Times New Roman" w:eastAsia="Times New Roman" w:hAnsi="Times New Roman" w:cs="Times New Roman"/>
          <w:kern w:val="28"/>
          <w:sz w:val="28"/>
          <w:szCs w:val="28"/>
          <w:lang w:eastAsia="ru-RU"/>
        </w:rPr>
        <w:t>Причиной ускоренного саморазряда является образование местных (паразитных) токов в активном веществе электродов. Местные токи появляются в результате возникновения ЭДС между свинцовыми окислами активного вещества и металлическими примесями в решетках электродов или примесями, попавшими в аккумулятор с электролитом или водой. Саморазряд ускоряется при большой загрязненности электролита высыпавшимся из электродов активным веществом и попадании в аккумуляторы посторонних примесей, недистиллированной воды и химически не чистой серной кислоты. Саморазряд ускоряется также при загрязнении крышек аккумуляторов батареи.</w:t>
      </w:r>
    </w:p>
    <w:p w:rsidR="00730CBC" w:rsidRPr="00730CBC" w:rsidRDefault="00730CBC" w:rsidP="00730CBC">
      <w:pPr>
        <w:spacing w:after="0" w:line="240" w:lineRule="auto"/>
        <w:ind w:firstLine="540"/>
        <w:jc w:val="both"/>
        <w:rPr>
          <w:rFonts w:ascii="Times New Roman" w:eastAsia="Times New Roman" w:hAnsi="Times New Roman" w:cs="Times New Roman"/>
          <w:kern w:val="28"/>
          <w:sz w:val="28"/>
          <w:szCs w:val="28"/>
          <w:lang w:eastAsia="ru-RU"/>
        </w:rPr>
      </w:pPr>
      <w:r w:rsidRPr="00730CBC">
        <w:rPr>
          <w:rFonts w:ascii="Times New Roman" w:eastAsia="Times New Roman" w:hAnsi="Times New Roman" w:cs="Times New Roman"/>
          <w:kern w:val="28"/>
          <w:sz w:val="28"/>
          <w:szCs w:val="28"/>
          <w:lang w:eastAsia="ru-RU"/>
        </w:rPr>
        <w:t>После длительного бездействия аккумуляторной батареи при вывернутых пробках наблюдают выделение пузырьков газов из электролита.</w:t>
      </w:r>
    </w:p>
    <w:p w:rsidR="00730CBC" w:rsidRPr="00730CBC" w:rsidRDefault="00730CBC" w:rsidP="00730CBC">
      <w:pPr>
        <w:spacing w:after="0" w:line="240" w:lineRule="auto"/>
        <w:ind w:firstLine="540"/>
        <w:jc w:val="both"/>
        <w:rPr>
          <w:rFonts w:ascii="Times New Roman" w:eastAsia="Times New Roman" w:hAnsi="Times New Roman" w:cs="Times New Roman"/>
          <w:kern w:val="28"/>
          <w:sz w:val="28"/>
          <w:szCs w:val="28"/>
          <w:lang w:eastAsia="ru-RU"/>
        </w:rPr>
      </w:pPr>
      <w:r w:rsidRPr="00730CBC">
        <w:rPr>
          <w:rFonts w:ascii="Times New Roman" w:eastAsia="Times New Roman" w:hAnsi="Times New Roman" w:cs="Times New Roman"/>
          <w:kern w:val="28"/>
          <w:sz w:val="28"/>
          <w:szCs w:val="28"/>
          <w:lang w:eastAsia="ru-RU"/>
        </w:rPr>
        <w:t>Вследствие образования местных токов в активном веществе электродов происходит электролиз воды, поэтому из электролита выделяются водород и кислород, что и является признаком ускоренного саморазряда аккумулятора. Если установлено, что саморазряд аккумулятора происходит из-за загрязнения электролита, то такую батарею необходимо разрядить током, равным 0,1 емкости батареи, до напряжения 1,1 - 1,2</w:t>
      </w:r>
      <w:proofErr w:type="gramStart"/>
      <w:r w:rsidRPr="00730CBC">
        <w:rPr>
          <w:rFonts w:ascii="Times New Roman" w:eastAsia="Times New Roman" w:hAnsi="Times New Roman" w:cs="Times New Roman"/>
          <w:kern w:val="28"/>
          <w:sz w:val="28"/>
          <w:szCs w:val="28"/>
          <w:lang w:eastAsia="ru-RU"/>
        </w:rPr>
        <w:t xml:space="preserve"> В</w:t>
      </w:r>
      <w:proofErr w:type="gramEnd"/>
      <w:r w:rsidRPr="00730CBC">
        <w:rPr>
          <w:rFonts w:ascii="Times New Roman" w:eastAsia="Times New Roman" w:hAnsi="Times New Roman" w:cs="Times New Roman"/>
          <w:kern w:val="28"/>
          <w:sz w:val="28"/>
          <w:szCs w:val="28"/>
          <w:lang w:eastAsia="ru-RU"/>
        </w:rPr>
        <w:t xml:space="preserve"> на один аккумулятор, чтобы посторонние металлы и их окислы, попавшие в аккумулятор перешли с активного вещества минусовых электродов в электролит, после чего вылить весь электролит, а затем залить аккумуляторы свежим электролитом той же плотности, которую имел вылитый электролит, и зарядить батарею.</w:t>
      </w:r>
    </w:p>
    <w:p w:rsidR="00730CBC" w:rsidRPr="00730CBC" w:rsidRDefault="00730CBC" w:rsidP="00730CBC">
      <w:pPr>
        <w:spacing w:after="0" w:line="240" w:lineRule="auto"/>
        <w:ind w:firstLine="540"/>
        <w:jc w:val="both"/>
        <w:rPr>
          <w:rFonts w:ascii="Times New Roman" w:eastAsia="Times New Roman" w:hAnsi="Times New Roman" w:cs="Times New Roman"/>
          <w:b/>
          <w:kern w:val="28"/>
          <w:sz w:val="28"/>
          <w:szCs w:val="28"/>
          <w:lang w:eastAsia="ru-RU"/>
        </w:rPr>
      </w:pPr>
      <w:r w:rsidRPr="00730CBC">
        <w:rPr>
          <w:rFonts w:ascii="Times New Roman" w:eastAsia="Times New Roman" w:hAnsi="Times New Roman" w:cs="Times New Roman"/>
          <w:b/>
          <w:kern w:val="28"/>
          <w:sz w:val="28"/>
          <w:szCs w:val="28"/>
          <w:lang w:eastAsia="ru-RU"/>
        </w:rPr>
        <w:t>2. Пониженный уровень электролита в аккумуляторах</w:t>
      </w:r>
    </w:p>
    <w:p w:rsidR="00730CBC" w:rsidRPr="00730CBC" w:rsidRDefault="00730CBC" w:rsidP="00730CBC">
      <w:pPr>
        <w:spacing w:after="0" w:line="240" w:lineRule="auto"/>
        <w:ind w:firstLine="540"/>
        <w:jc w:val="both"/>
        <w:rPr>
          <w:rFonts w:ascii="Times New Roman" w:eastAsia="Times New Roman" w:hAnsi="Times New Roman" w:cs="Times New Roman"/>
          <w:kern w:val="28"/>
          <w:sz w:val="28"/>
          <w:szCs w:val="28"/>
          <w:lang w:eastAsia="ru-RU"/>
        </w:rPr>
      </w:pPr>
      <w:r w:rsidRPr="00730CBC">
        <w:rPr>
          <w:rFonts w:ascii="Times New Roman" w:eastAsia="Times New Roman" w:hAnsi="Times New Roman" w:cs="Times New Roman"/>
          <w:kern w:val="28"/>
          <w:sz w:val="28"/>
          <w:szCs w:val="28"/>
          <w:lang w:eastAsia="ru-RU"/>
        </w:rPr>
        <w:t xml:space="preserve">Уровень электролита понижается вследствие испарения и электролиза воды, а также при утечках через трещины в мастике, крышках, наружных стенках бака и через неплотно завернутые пробки. Активное вещество верхней части электродов, не покрытых электролитом, соприкасаясь с воздухом, </w:t>
      </w:r>
      <w:proofErr w:type="spellStart"/>
      <w:r w:rsidRPr="00730CBC">
        <w:rPr>
          <w:rFonts w:ascii="Times New Roman" w:eastAsia="Times New Roman" w:hAnsi="Times New Roman" w:cs="Times New Roman"/>
          <w:kern w:val="28"/>
          <w:sz w:val="28"/>
          <w:szCs w:val="28"/>
          <w:lang w:eastAsia="ru-RU"/>
        </w:rPr>
        <w:t>сульфатируется</w:t>
      </w:r>
      <w:proofErr w:type="spellEnd"/>
      <w:r w:rsidRPr="00730CBC">
        <w:rPr>
          <w:rFonts w:ascii="Times New Roman" w:eastAsia="Times New Roman" w:hAnsi="Times New Roman" w:cs="Times New Roman"/>
          <w:kern w:val="28"/>
          <w:sz w:val="28"/>
          <w:szCs w:val="28"/>
          <w:lang w:eastAsia="ru-RU"/>
        </w:rPr>
        <w:t xml:space="preserve"> и разрушается. Кроме этого, происходит нежелательное уплотнение активного вещества минусовых электродов. В результате этих дефектов снижается емкость аккумуляторной батареи. Проверяют уровень электролита в аккумуляторах (не реже чем через 10 – 15 дней, а в жаркое время года еще чаще) стеклянной трубочкой диаметром 3 – 5 мм (рис. 2), пластмассовым или деревянным стержнем. Уровень электролита должен быть на 10 – 15 мм (у батарей типа 6СТ-55 – 5 – 10 мм) выше предохранительного щитка.</w:t>
      </w:r>
    </w:p>
    <w:p w:rsidR="00730CBC" w:rsidRPr="00730CBC" w:rsidRDefault="00730CBC" w:rsidP="00730CBC">
      <w:pPr>
        <w:spacing w:after="0" w:line="240" w:lineRule="auto"/>
        <w:ind w:firstLine="540"/>
        <w:jc w:val="both"/>
        <w:rPr>
          <w:rFonts w:ascii="Times New Roman" w:eastAsia="Times New Roman" w:hAnsi="Times New Roman" w:cs="Times New Roman"/>
          <w:kern w:val="28"/>
          <w:sz w:val="28"/>
          <w:szCs w:val="28"/>
          <w:lang w:eastAsia="ru-RU"/>
        </w:rPr>
      </w:pPr>
      <w:r w:rsidRPr="00730CBC">
        <w:rPr>
          <w:rFonts w:ascii="Times New Roman" w:eastAsia="Times New Roman" w:hAnsi="Times New Roman" w:cs="Times New Roman"/>
          <w:kern w:val="28"/>
          <w:sz w:val="28"/>
          <w:szCs w:val="28"/>
          <w:lang w:eastAsia="ru-RU"/>
        </w:rPr>
        <w:t xml:space="preserve">В батареях с полупрозрачным корпусом на стенке бака нанесены метки «MIN» и «MAX», между которыми должен </w:t>
      </w:r>
      <w:proofErr w:type="gramStart"/>
      <w:r w:rsidRPr="00730CBC">
        <w:rPr>
          <w:rFonts w:ascii="Times New Roman" w:eastAsia="Times New Roman" w:hAnsi="Times New Roman" w:cs="Times New Roman"/>
          <w:kern w:val="28"/>
          <w:sz w:val="28"/>
          <w:szCs w:val="28"/>
          <w:lang w:eastAsia="ru-RU"/>
        </w:rPr>
        <w:t>находится</w:t>
      </w:r>
      <w:proofErr w:type="gramEnd"/>
      <w:r w:rsidRPr="00730CBC">
        <w:rPr>
          <w:rFonts w:ascii="Times New Roman" w:eastAsia="Times New Roman" w:hAnsi="Times New Roman" w:cs="Times New Roman"/>
          <w:kern w:val="28"/>
          <w:sz w:val="28"/>
          <w:szCs w:val="28"/>
          <w:lang w:eastAsia="ru-RU"/>
        </w:rPr>
        <w:t xml:space="preserve"> электролит.</w:t>
      </w:r>
    </w:p>
    <w:p w:rsidR="00730CBC" w:rsidRPr="00730CBC" w:rsidRDefault="00730CBC" w:rsidP="00730CBC">
      <w:pPr>
        <w:spacing w:after="0" w:line="240" w:lineRule="auto"/>
        <w:ind w:firstLine="540"/>
        <w:jc w:val="both"/>
        <w:rPr>
          <w:rFonts w:ascii="Times New Roman" w:eastAsia="Times New Roman" w:hAnsi="Times New Roman" w:cs="Times New Roman"/>
          <w:kern w:val="28"/>
          <w:sz w:val="28"/>
          <w:szCs w:val="28"/>
          <w:lang w:eastAsia="ru-RU"/>
        </w:rPr>
      </w:pPr>
      <w:r w:rsidRPr="00730CBC">
        <w:rPr>
          <w:rFonts w:ascii="Times New Roman" w:eastAsia="Times New Roman" w:hAnsi="Times New Roman" w:cs="Times New Roman"/>
          <w:kern w:val="28"/>
          <w:sz w:val="28"/>
          <w:szCs w:val="28"/>
          <w:lang w:eastAsia="ru-RU"/>
        </w:rPr>
        <w:lastRenderedPageBreak/>
        <w:t>При понижении уровня электролита в аккумуляторы доливают только дистиллированную воду. Для перемешивания воды с электролитом батарею подзаряжают в течение 10 – 15 мин. На автомобиле в АКБ воду доливают при работающем двигателе.</w:t>
      </w:r>
    </w:p>
    <w:p w:rsidR="00730CBC" w:rsidRDefault="00730CBC" w:rsidP="00730CBC">
      <w:pPr>
        <w:spacing w:after="0" w:line="240" w:lineRule="auto"/>
        <w:rPr>
          <w:rFonts w:ascii="Times New Roman" w:eastAsia="Times New Roman" w:hAnsi="Times New Roman" w:cs="Times New Roman"/>
          <w:b/>
          <w:kern w:val="28"/>
          <w:sz w:val="28"/>
          <w:szCs w:val="28"/>
          <w:lang w:eastAsia="ru-RU"/>
        </w:rPr>
      </w:pPr>
    </w:p>
    <w:p w:rsidR="0073225C" w:rsidRDefault="0073225C" w:rsidP="00730CBC">
      <w:pPr>
        <w:spacing w:after="0" w:line="240" w:lineRule="auto"/>
        <w:rPr>
          <w:rFonts w:ascii="Times New Roman" w:eastAsia="Times New Roman" w:hAnsi="Times New Roman" w:cs="Times New Roman"/>
          <w:b/>
          <w:kern w:val="28"/>
          <w:sz w:val="28"/>
          <w:szCs w:val="28"/>
          <w:lang w:eastAsia="ru-RU"/>
        </w:rPr>
      </w:pPr>
    </w:p>
    <w:p w:rsidR="0073225C" w:rsidRPr="00730CBC" w:rsidRDefault="0073225C" w:rsidP="00730CBC">
      <w:pPr>
        <w:spacing w:after="0" w:line="240" w:lineRule="auto"/>
        <w:rPr>
          <w:rFonts w:ascii="Times New Roman" w:eastAsia="Times New Roman" w:hAnsi="Times New Roman" w:cs="Times New Roman"/>
          <w:b/>
          <w:kern w:val="28"/>
          <w:sz w:val="28"/>
          <w:szCs w:val="28"/>
          <w:lang w:eastAsia="ru-RU"/>
        </w:rPr>
      </w:pPr>
    </w:p>
    <w:p w:rsidR="00F128CD" w:rsidRDefault="00F128CD" w:rsidP="00730CBC">
      <w:pPr>
        <w:spacing w:after="0" w:line="240" w:lineRule="auto"/>
        <w:ind w:firstLine="540"/>
        <w:jc w:val="center"/>
        <w:rPr>
          <w:rFonts w:ascii="Times New Roman" w:eastAsia="Times New Roman" w:hAnsi="Times New Roman" w:cs="Times New Roman"/>
          <w:b/>
          <w:kern w:val="28"/>
          <w:sz w:val="28"/>
          <w:szCs w:val="28"/>
          <w:lang w:eastAsia="ru-RU"/>
        </w:rPr>
      </w:pPr>
    </w:p>
    <w:p w:rsidR="00730CBC" w:rsidRPr="00730CBC" w:rsidRDefault="00730CBC" w:rsidP="00730CBC">
      <w:pPr>
        <w:spacing w:after="0" w:line="240" w:lineRule="auto"/>
        <w:ind w:firstLine="540"/>
        <w:jc w:val="center"/>
        <w:rPr>
          <w:rFonts w:ascii="Times New Roman" w:eastAsia="Times New Roman" w:hAnsi="Times New Roman" w:cs="Times New Roman"/>
          <w:b/>
          <w:kern w:val="28"/>
          <w:sz w:val="28"/>
          <w:szCs w:val="28"/>
          <w:lang w:eastAsia="ru-RU"/>
        </w:rPr>
      </w:pPr>
      <w:r w:rsidRPr="00730CBC">
        <w:rPr>
          <w:rFonts w:ascii="Times New Roman" w:eastAsia="Times New Roman" w:hAnsi="Times New Roman" w:cs="Times New Roman"/>
          <w:b/>
          <w:kern w:val="28"/>
          <w:sz w:val="28"/>
          <w:szCs w:val="28"/>
          <w:lang w:eastAsia="ru-RU"/>
        </w:rPr>
        <w:t xml:space="preserve">3 </w:t>
      </w:r>
      <w:r w:rsidR="00F128CD">
        <w:rPr>
          <w:rFonts w:ascii="Times New Roman" w:eastAsia="Times New Roman" w:hAnsi="Times New Roman" w:cs="Times New Roman"/>
          <w:b/>
          <w:kern w:val="28"/>
          <w:sz w:val="28"/>
          <w:szCs w:val="28"/>
          <w:lang w:eastAsia="ru-RU"/>
        </w:rPr>
        <w:t>вариант</w:t>
      </w:r>
    </w:p>
    <w:p w:rsidR="00730CBC" w:rsidRPr="00730CBC" w:rsidRDefault="00730CBC" w:rsidP="00730CBC">
      <w:pPr>
        <w:spacing w:after="0" w:line="240" w:lineRule="auto"/>
        <w:ind w:firstLine="540"/>
        <w:jc w:val="both"/>
        <w:rPr>
          <w:rFonts w:ascii="Times New Roman" w:eastAsia="Times New Roman" w:hAnsi="Times New Roman" w:cs="Times New Roman"/>
          <w:b/>
          <w:kern w:val="28"/>
          <w:sz w:val="28"/>
          <w:szCs w:val="28"/>
          <w:lang w:eastAsia="ru-RU"/>
        </w:rPr>
      </w:pPr>
      <w:r w:rsidRPr="00730CBC">
        <w:rPr>
          <w:rFonts w:ascii="Times New Roman" w:eastAsia="Times New Roman" w:hAnsi="Times New Roman" w:cs="Times New Roman"/>
          <w:b/>
          <w:kern w:val="28"/>
          <w:sz w:val="28"/>
          <w:szCs w:val="28"/>
          <w:lang w:eastAsia="ru-RU"/>
        </w:rPr>
        <w:t>1. Пониженная или повышенная плотность электролита</w:t>
      </w:r>
    </w:p>
    <w:p w:rsidR="00730CBC" w:rsidRPr="00730CBC" w:rsidRDefault="00730CBC" w:rsidP="00730CBC">
      <w:pPr>
        <w:spacing w:after="0" w:line="240" w:lineRule="auto"/>
        <w:ind w:firstLine="540"/>
        <w:jc w:val="both"/>
        <w:rPr>
          <w:rFonts w:ascii="Times New Roman" w:eastAsia="Times New Roman" w:hAnsi="Times New Roman" w:cs="Times New Roman"/>
          <w:kern w:val="28"/>
          <w:sz w:val="28"/>
          <w:szCs w:val="28"/>
          <w:lang w:eastAsia="ru-RU"/>
        </w:rPr>
      </w:pPr>
      <w:r w:rsidRPr="00730CBC">
        <w:rPr>
          <w:rFonts w:ascii="Times New Roman" w:eastAsia="Times New Roman" w:hAnsi="Times New Roman" w:cs="Times New Roman"/>
          <w:kern w:val="28"/>
          <w:sz w:val="28"/>
          <w:szCs w:val="28"/>
          <w:lang w:eastAsia="ru-RU"/>
        </w:rPr>
        <w:t xml:space="preserve">Плотность электролита понижается в основном при разряде аккумуляторов и </w:t>
      </w:r>
      <w:proofErr w:type="spellStart"/>
      <w:r w:rsidRPr="00730CBC">
        <w:rPr>
          <w:rFonts w:ascii="Times New Roman" w:eastAsia="Times New Roman" w:hAnsi="Times New Roman" w:cs="Times New Roman"/>
          <w:kern w:val="28"/>
          <w:sz w:val="28"/>
          <w:szCs w:val="28"/>
          <w:lang w:eastAsia="ru-RU"/>
        </w:rPr>
        <w:t>сульфатации</w:t>
      </w:r>
      <w:proofErr w:type="spellEnd"/>
      <w:r w:rsidRPr="00730CBC">
        <w:rPr>
          <w:rFonts w:ascii="Times New Roman" w:eastAsia="Times New Roman" w:hAnsi="Times New Roman" w:cs="Times New Roman"/>
          <w:kern w:val="28"/>
          <w:sz w:val="28"/>
          <w:szCs w:val="28"/>
          <w:lang w:eastAsia="ru-RU"/>
        </w:rPr>
        <w:t xml:space="preserve"> электродов. При понижении плотности электролита увеличивается внутренние сопротивление батареи и снижается ее емкость. В результате падает сила тока в цепи работающего стартера, а поэтому уменьшаются частота вращения якоря и мощность стартера, что затрудняет пуск двигателя, особенно в зимнее время. Кроме того, в зимнее время может произойти замерзание электролита.</w:t>
      </w:r>
    </w:p>
    <w:p w:rsidR="00730CBC" w:rsidRPr="00730CBC" w:rsidRDefault="00730CBC" w:rsidP="00730CBC">
      <w:pPr>
        <w:spacing w:after="0" w:line="240" w:lineRule="auto"/>
        <w:ind w:firstLine="540"/>
        <w:jc w:val="both"/>
        <w:rPr>
          <w:rFonts w:ascii="Times New Roman" w:eastAsia="Times New Roman" w:hAnsi="Times New Roman" w:cs="Times New Roman"/>
          <w:kern w:val="28"/>
          <w:sz w:val="28"/>
          <w:szCs w:val="28"/>
          <w:lang w:eastAsia="ru-RU"/>
        </w:rPr>
      </w:pPr>
      <w:r w:rsidRPr="00730CBC">
        <w:rPr>
          <w:rFonts w:ascii="Times New Roman" w:eastAsia="Times New Roman" w:hAnsi="Times New Roman" w:cs="Times New Roman"/>
          <w:kern w:val="28"/>
          <w:sz w:val="28"/>
          <w:szCs w:val="28"/>
          <w:lang w:eastAsia="ru-RU"/>
        </w:rPr>
        <w:t xml:space="preserve">Плотность электролита повышается при испарении воды во время перезаряда аккумуляторов или в результате доливки в аккумуляторы электролита, а не воды. В случае повышения плотности электролита больше нормы ускоряется разрушение активного вещества и решеток электродов, а также ускоряется </w:t>
      </w:r>
      <w:proofErr w:type="spellStart"/>
      <w:r w:rsidRPr="00730CBC">
        <w:rPr>
          <w:rFonts w:ascii="Times New Roman" w:eastAsia="Times New Roman" w:hAnsi="Times New Roman" w:cs="Times New Roman"/>
          <w:kern w:val="28"/>
          <w:sz w:val="28"/>
          <w:szCs w:val="28"/>
          <w:lang w:eastAsia="ru-RU"/>
        </w:rPr>
        <w:t>сульфатация</w:t>
      </w:r>
      <w:proofErr w:type="spellEnd"/>
      <w:r w:rsidRPr="00730CBC">
        <w:rPr>
          <w:rFonts w:ascii="Times New Roman" w:eastAsia="Times New Roman" w:hAnsi="Times New Roman" w:cs="Times New Roman"/>
          <w:kern w:val="28"/>
          <w:sz w:val="28"/>
          <w:szCs w:val="28"/>
          <w:lang w:eastAsia="ru-RU"/>
        </w:rPr>
        <w:t xml:space="preserve"> активного вещества, что снижает емкость и срок службы батареи.</w:t>
      </w:r>
    </w:p>
    <w:p w:rsidR="00730CBC" w:rsidRPr="00730CBC" w:rsidRDefault="00730CBC" w:rsidP="00730CBC">
      <w:pPr>
        <w:spacing w:after="0" w:line="240" w:lineRule="auto"/>
        <w:ind w:firstLine="540"/>
        <w:jc w:val="both"/>
        <w:rPr>
          <w:rFonts w:ascii="Times New Roman" w:eastAsia="Times New Roman" w:hAnsi="Times New Roman" w:cs="Times New Roman"/>
          <w:kern w:val="28"/>
          <w:sz w:val="28"/>
          <w:szCs w:val="28"/>
          <w:lang w:eastAsia="ru-RU"/>
        </w:rPr>
      </w:pPr>
      <w:r w:rsidRPr="00730CBC">
        <w:rPr>
          <w:rFonts w:ascii="Times New Roman" w:eastAsia="Times New Roman" w:hAnsi="Times New Roman" w:cs="Times New Roman"/>
          <w:kern w:val="28"/>
          <w:sz w:val="28"/>
          <w:szCs w:val="28"/>
          <w:lang w:eastAsia="ru-RU"/>
        </w:rPr>
        <w:t>В зимнее время на автомобилях с наружной установкой аккумуляторных батарей их необходимо утеплять, а при эксплуатации батарей в очень холодной зоне увеличить плотность электролита.</w:t>
      </w:r>
    </w:p>
    <w:p w:rsidR="00730CBC" w:rsidRPr="00730CBC" w:rsidRDefault="00730CBC" w:rsidP="00730CBC">
      <w:pPr>
        <w:spacing w:after="0" w:line="240" w:lineRule="auto"/>
        <w:ind w:firstLine="540"/>
        <w:jc w:val="both"/>
        <w:rPr>
          <w:rFonts w:ascii="Times New Roman" w:eastAsia="Times New Roman" w:hAnsi="Times New Roman" w:cs="Times New Roman"/>
          <w:kern w:val="28"/>
          <w:sz w:val="28"/>
          <w:szCs w:val="28"/>
          <w:lang w:eastAsia="ru-RU"/>
        </w:rPr>
      </w:pPr>
      <w:r w:rsidRPr="00730CBC">
        <w:rPr>
          <w:rFonts w:ascii="Times New Roman" w:eastAsia="Times New Roman" w:hAnsi="Times New Roman" w:cs="Times New Roman"/>
          <w:kern w:val="28"/>
          <w:sz w:val="28"/>
          <w:szCs w:val="28"/>
          <w:lang w:eastAsia="ru-RU"/>
        </w:rPr>
        <w:t>Короткое замыкание электродов происходит при разрушении сепараторов, большом выпадении активного вещества на дно бака и на кромках сепараторов, выступающих над верхней частью электродов. При работе батареи электролит в аккумуляторах все время перемешивается между нижней и верхней частями бака аккумулятора и переносит частицы высыпавшегося активного вещества на верхние торцы электродов и сепараторов, что и вызывает частичное замыкание электродов. Частичное замыкание электродов возникает и при образовании наростов свинца на кромках минусовых электродов.</w:t>
      </w:r>
    </w:p>
    <w:p w:rsidR="00730CBC" w:rsidRPr="00730CBC" w:rsidRDefault="00730CBC" w:rsidP="00730CBC">
      <w:pPr>
        <w:spacing w:after="0" w:line="240" w:lineRule="auto"/>
        <w:ind w:firstLine="540"/>
        <w:jc w:val="both"/>
        <w:rPr>
          <w:rFonts w:ascii="Times New Roman" w:eastAsia="Times New Roman" w:hAnsi="Times New Roman" w:cs="Times New Roman"/>
          <w:kern w:val="28"/>
          <w:sz w:val="28"/>
          <w:szCs w:val="28"/>
          <w:lang w:eastAsia="ru-RU"/>
        </w:rPr>
      </w:pPr>
      <w:r w:rsidRPr="00730CBC">
        <w:rPr>
          <w:rFonts w:ascii="Times New Roman" w:eastAsia="Times New Roman" w:hAnsi="Times New Roman" w:cs="Times New Roman"/>
          <w:kern w:val="28"/>
          <w:sz w:val="28"/>
          <w:szCs w:val="28"/>
          <w:lang w:eastAsia="ru-RU"/>
        </w:rPr>
        <w:t xml:space="preserve">Короткозамкнутый аккумулятор быстро разряжается, и электроды его </w:t>
      </w:r>
      <w:proofErr w:type="spellStart"/>
      <w:r w:rsidRPr="00730CBC">
        <w:rPr>
          <w:rFonts w:ascii="Times New Roman" w:eastAsia="Times New Roman" w:hAnsi="Times New Roman" w:cs="Times New Roman"/>
          <w:kern w:val="28"/>
          <w:sz w:val="28"/>
          <w:szCs w:val="28"/>
          <w:lang w:eastAsia="ru-RU"/>
        </w:rPr>
        <w:t>сульфатируются</w:t>
      </w:r>
      <w:proofErr w:type="spellEnd"/>
      <w:r w:rsidRPr="00730CBC">
        <w:rPr>
          <w:rFonts w:ascii="Times New Roman" w:eastAsia="Times New Roman" w:hAnsi="Times New Roman" w:cs="Times New Roman"/>
          <w:kern w:val="28"/>
          <w:sz w:val="28"/>
          <w:szCs w:val="28"/>
          <w:lang w:eastAsia="ru-RU"/>
        </w:rPr>
        <w:t>. Плотность электролита в таком аккумуляторе будет менее нормы.</w:t>
      </w:r>
    </w:p>
    <w:p w:rsidR="00730CBC" w:rsidRPr="00730CBC" w:rsidRDefault="00730CBC" w:rsidP="00730CBC">
      <w:pPr>
        <w:spacing w:after="0" w:line="240" w:lineRule="auto"/>
        <w:ind w:firstLine="540"/>
        <w:jc w:val="both"/>
        <w:rPr>
          <w:rFonts w:ascii="Times New Roman" w:eastAsia="Times New Roman" w:hAnsi="Times New Roman" w:cs="Times New Roman"/>
          <w:kern w:val="28"/>
          <w:sz w:val="28"/>
          <w:szCs w:val="28"/>
          <w:lang w:eastAsia="ru-RU"/>
        </w:rPr>
      </w:pPr>
      <w:r w:rsidRPr="00730CBC">
        <w:rPr>
          <w:rFonts w:ascii="Times New Roman" w:eastAsia="Times New Roman" w:hAnsi="Times New Roman" w:cs="Times New Roman"/>
          <w:kern w:val="28"/>
          <w:sz w:val="28"/>
          <w:szCs w:val="28"/>
          <w:lang w:eastAsia="ru-RU"/>
        </w:rPr>
        <w:t>При полном коротком замыкании аккумулятор зарядить нельзя, а напряжение его будет равно нулю. При полном коротком замыкании батарею нужно ремонтировать. Для устранения частичного замыкания электродов аккумулятор промывают дистиллированной водой.</w:t>
      </w:r>
    </w:p>
    <w:p w:rsidR="00730CBC" w:rsidRPr="00730CBC" w:rsidRDefault="00730CBC" w:rsidP="00730CBC">
      <w:pPr>
        <w:spacing w:after="0" w:line="240" w:lineRule="auto"/>
        <w:ind w:firstLine="540"/>
        <w:jc w:val="both"/>
        <w:rPr>
          <w:rFonts w:ascii="Times New Roman" w:eastAsia="Times New Roman" w:hAnsi="Times New Roman" w:cs="Times New Roman"/>
          <w:b/>
          <w:kern w:val="28"/>
          <w:sz w:val="28"/>
          <w:szCs w:val="28"/>
          <w:lang w:eastAsia="ru-RU"/>
        </w:rPr>
      </w:pPr>
      <w:r w:rsidRPr="00730CBC">
        <w:rPr>
          <w:rFonts w:ascii="Times New Roman" w:eastAsia="Times New Roman" w:hAnsi="Times New Roman" w:cs="Times New Roman"/>
          <w:b/>
          <w:kern w:val="28"/>
          <w:sz w:val="28"/>
          <w:szCs w:val="28"/>
          <w:lang w:eastAsia="ru-RU"/>
        </w:rPr>
        <w:t xml:space="preserve">2. </w:t>
      </w:r>
      <w:proofErr w:type="spellStart"/>
      <w:r w:rsidRPr="00730CBC">
        <w:rPr>
          <w:rFonts w:ascii="Times New Roman" w:eastAsia="Times New Roman" w:hAnsi="Times New Roman" w:cs="Times New Roman"/>
          <w:b/>
          <w:kern w:val="28"/>
          <w:sz w:val="28"/>
          <w:szCs w:val="28"/>
          <w:lang w:eastAsia="ru-RU"/>
        </w:rPr>
        <w:t>Сульфатация</w:t>
      </w:r>
      <w:proofErr w:type="spellEnd"/>
      <w:r w:rsidRPr="00730CBC">
        <w:rPr>
          <w:rFonts w:ascii="Times New Roman" w:eastAsia="Times New Roman" w:hAnsi="Times New Roman" w:cs="Times New Roman"/>
          <w:b/>
          <w:kern w:val="28"/>
          <w:sz w:val="28"/>
          <w:szCs w:val="28"/>
          <w:lang w:eastAsia="ru-RU"/>
        </w:rPr>
        <w:t xml:space="preserve"> пластин и электродов</w:t>
      </w:r>
    </w:p>
    <w:p w:rsidR="00730CBC" w:rsidRPr="00730CBC" w:rsidRDefault="00730CBC" w:rsidP="00730CBC">
      <w:pPr>
        <w:spacing w:after="0" w:line="240" w:lineRule="auto"/>
        <w:ind w:firstLine="540"/>
        <w:jc w:val="both"/>
        <w:rPr>
          <w:rFonts w:ascii="Times New Roman" w:eastAsia="Times New Roman" w:hAnsi="Times New Roman" w:cs="Times New Roman"/>
          <w:kern w:val="28"/>
          <w:sz w:val="28"/>
          <w:szCs w:val="28"/>
          <w:lang w:eastAsia="ru-RU"/>
        </w:rPr>
      </w:pPr>
      <w:r w:rsidRPr="00730CBC">
        <w:rPr>
          <w:rFonts w:ascii="Times New Roman" w:eastAsia="Times New Roman" w:hAnsi="Times New Roman" w:cs="Times New Roman"/>
          <w:kern w:val="28"/>
          <w:sz w:val="28"/>
          <w:szCs w:val="28"/>
          <w:lang w:eastAsia="ru-RU"/>
        </w:rPr>
        <w:t xml:space="preserve">Это явление заключается в образовании крупных </w:t>
      </w:r>
      <w:proofErr w:type="spellStart"/>
      <w:r w:rsidRPr="00730CBC">
        <w:rPr>
          <w:rFonts w:ascii="Times New Roman" w:eastAsia="Times New Roman" w:hAnsi="Times New Roman" w:cs="Times New Roman"/>
          <w:kern w:val="28"/>
          <w:sz w:val="28"/>
          <w:szCs w:val="28"/>
          <w:lang w:eastAsia="ru-RU"/>
        </w:rPr>
        <w:t>труднорастворимых</w:t>
      </w:r>
      <w:proofErr w:type="spellEnd"/>
      <w:r w:rsidRPr="00730CBC">
        <w:rPr>
          <w:rFonts w:ascii="Times New Roman" w:eastAsia="Times New Roman" w:hAnsi="Times New Roman" w:cs="Times New Roman"/>
          <w:kern w:val="28"/>
          <w:sz w:val="28"/>
          <w:szCs w:val="28"/>
          <w:lang w:eastAsia="ru-RU"/>
        </w:rPr>
        <w:t xml:space="preserve"> кристаллов сернокислого свинца (сульфата) на поверхности электродов и на </w:t>
      </w:r>
      <w:r w:rsidRPr="00730CBC">
        <w:rPr>
          <w:rFonts w:ascii="Times New Roman" w:eastAsia="Times New Roman" w:hAnsi="Times New Roman" w:cs="Times New Roman"/>
          <w:kern w:val="28"/>
          <w:sz w:val="28"/>
          <w:szCs w:val="28"/>
          <w:lang w:eastAsia="ru-RU"/>
        </w:rPr>
        <w:lastRenderedPageBreak/>
        <w:t>стенках пор активного вещества. Кристаллы сульфата забивают поры активного вещества плюсовых и минусовых электродов, что препятствует проникновению электролита вглубь активного вещества. В результате не все активное вещество будет участвовать в работе, что снизит емкость аккумулятора.</w:t>
      </w:r>
    </w:p>
    <w:p w:rsidR="00730CBC" w:rsidRPr="00730CBC" w:rsidRDefault="00730CBC" w:rsidP="00730CBC">
      <w:pPr>
        <w:spacing w:after="0" w:line="240" w:lineRule="auto"/>
        <w:ind w:firstLine="540"/>
        <w:jc w:val="both"/>
        <w:rPr>
          <w:rFonts w:ascii="Times New Roman" w:eastAsia="Times New Roman" w:hAnsi="Times New Roman" w:cs="Times New Roman"/>
          <w:kern w:val="28"/>
          <w:sz w:val="28"/>
          <w:szCs w:val="28"/>
          <w:lang w:eastAsia="ru-RU"/>
        </w:rPr>
      </w:pPr>
      <w:proofErr w:type="spellStart"/>
      <w:r w:rsidRPr="00730CBC">
        <w:rPr>
          <w:rFonts w:ascii="Times New Roman" w:eastAsia="Times New Roman" w:hAnsi="Times New Roman" w:cs="Times New Roman"/>
          <w:kern w:val="28"/>
          <w:sz w:val="28"/>
          <w:szCs w:val="28"/>
          <w:lang w:eastAsia="ru-RU"/>
        </w:rPr>
        <w:t>Сульфатация</w:t>
      </w:r>
      <w:proofErr w:type="spellEnd"/>
      <w:r w:rsidRPr="00730CBC">
        <w:rPr>
          <w:rFonts w:ascii="Times New Roman" w:eastAsia="Times New Roman" w:hAnsi="Times New Roman" w:cs="Times New Roman"/>
          <w:kern w:val="28"/>
          <w:sz w:val="28"/>
          <w:szCs w:val="28"/>
          <w:lang w:eastAsia="ru-RU"/>
        </w:rPr>
        <w:t xml:space="preserve"> электродов ускоряется при длительном хранении батареи без </w:t>
      </w:r>
      <w:proofErr w:type="spellStart"/>
      <w:r w:rsidRPr="00730CBC">
        <w:rPr>
          <w:rFonts w:ascii="Times New Roman" w:eastAsia="Times New Roman" w:hAnsi="Times New Roman" w:cs="Times New Roman"/>
          <w:kern w:val="28"/>
          <w:sz w:val="28"/>
          <w:szCs w:val="28"/>
          <w:lang w:eastAsia="ru-RU"/>
        </w:rPr>
        <w:t>подзаряда</w:t>
      </w:r>
      <w:proofErr w:type="spellEnd"/>
      <w:r w:rsidRPr="00730CBC">
        <w:rPr>
          <w:rFonts w:ascii="Times New Roman" w:eastAsia="Times New Roman" w:hAnsi="Times New Roman" w:cs="Times New Roman"/>
          <w:kern w:val="28"/>
          <w:sz w:val="28"/>
          <w:szCs w:val="28"/>
          <w:lang w:eastAsia="ru-RU"/>
        </w:rPr>
        <w:t xml:space="preserve">, длительном хранении новых сухозаряженных батарей, повышенной плотности электролита, большом разряде, соприкосновении электродов с воздухом при пониженном уровне электролита. </w:t>
      </w:r>
      <w:proofErr w:type="spellStart"/>
      <w:r w:rsidRPr="00730CBC">
        <w:rPr>
          <w:rFonts w:ascii="Times New Roman" w:eastAsia="Times New Roman" w:hAnsi="Times New Roman" w:cs="Times New Roman"/>
          <w:kern w:val="28"/>
          <w:sz w:val="28"/>
          <w:szCs w:val="28"/>
          <w:lang w:eastAsia="ru-RU"/>
        </w:rPr>
        <w:t>Сульфатированная</w:t>
      </w:r>
      <w:proofErr w:type="spellEnd"/>
      <w:r w:rsidRPr="00730CBC">
        <w:rPr>
          <w:rFonts w:ascii="Times New Roman" w:eastAsia="Times New Roman" w:hAnsi="Times New Roman" w:cs="Times New Roman"/>
          <w:kern w:val="28"/>
          <w:sz w:val="28"/>
          <w:szCs w:val="28"/>
          <w:lang w:eastAsia="ru-RU"/>
        </w:rPr>
        <w:t xml:space="preserve"> батарея из-за малой емкости быстро разряжается при резком падении напряжения, особенно при включении стартера.</w:t>
      </w:r>
    </w:p>
    <w:p w:rsidR="00730CBC" w:rsidRPr="00730CBC" w:rsidRDefault="00730CBC" w:rsidP="00730CBC">
      <w:pPr>
        <w:spacing w:after="0" w:line="240" w:lineRule="auto"/>
        <w:ind w:firstLine="540"/>
        <w:jc w:val="both"/>
        <w:rPr>
          <w:rFonts w:ascii="Times New Roman" w:eastAsia="Times New Roman" w:hAnsi="Times New Roman" w:cs="Times New Roman"/>
          <w:kern w:val="28"/>
          <w:sz w:val="28"/>
          <w:szCs w:val="28"/>
          <w:lang w:eastAsia="ru-RU"/>
        </w:rPr>
      </w:pPr>
      <w:proofErr w:type="spellStart"/>
      <w:r w:rsidRPr="00730CBC">
        <w:rPr>
          <w:rFonts w:ascii="Times New Roman" w:eastAsia="Times New Roman" w:hAnsi="Times New Roman" w:cs="Times New Roman"/>
          <w:kern w:val="28"/>
          <w:sz w:val="28"/>
          <w:szCs w:val="28"/>
          <w:lang w:eastAsia="ru-RU"/>
        </w:rPr>
        <w:t>Сульфатацию</w:t>
      </w:r>
      <w:proofErr w:type="spellEnd"/>
      <w:r w:rsidRPr="00730CBC">
        <w:rPr>
          <w:rFonts w:ascii="Times New Roman" w:eastAsia="Times New Roman" w:hAnsi="Times New Roman" w:cs="Times New Roman"/>
          <w:kern w:val="28"/>
          <w:sz w:val="28"/>
          <w:szCs w:val="28"/>
          <w:lang w:eastAsia="ru-RU"/>
        </w:rPr>
        <w:t xml:space="preserve"> устраняют несколькими циклами разряда-заряда при малой плотности электролита (1,11 – 1,12 г/см</w:t>
      </w:r>
      <w:r w:rsidRPr="00730CBC">
        <w:rPr>
          <w:rFonts w:ascii="Times New Roman" w:eastAsia="Times New Roman" w:hAnsi="Times New Roman" w:cs="Times New Roman"/>
          <w:kern w:val="28"/>
          <w:sz w:val="28"/>
          <w:szCs w:val="28"/>
          <w:vertAlign w:val="superscript"/>
          <w:lang w:eastAsia="ru-RU"/>
        </w:rPr>
        <w:t>3</w:t>
      </w:r>
      <w:r w:rsidRPr="00730CBC">
        <w:rPr>
          <w:rFonts w:ascii="Times New Roman" w:eastAsia="Times New Roman" w:hAnsi="Times New Roman" w:cs="Times New Roman"/>
          <w:kern w:val="28"/>
          <w:sz w:val="28"/>
          <w:szCs w:val="28"/>
          <w:lang w:eastAsia="ru-RU"/>
        </w:rPr>
        <w:t>). Заряд производят силой тока не более 0,05</w:t>
      </w:r>
      <w:proofErr w:type="gramStart"/>
      <w:r w:rsidRPr="00730CBC">
        <w:rPr>
          <w:rFonts w:ascii="Times New Roman" w:eastAsia="Times New Roman" w:hAnsi="Times New Roman" w:cs="Times New Roman"/>
          <w:i/>
          <w:iCs/>
          <w:kern w:val="28"/>
          <w:sz w:val="28"/>
          <w:szCs w:val="28"/>
          <w:lang w:eastAsia="ru-RU"/>
        </w:rPr>
        <w:t>С</w:t>
      </w:r>
      <w:proofErr w:type="gramEnd"/>
      <w:r w:rsidRPr="00730CBC">
        <w:rPr>
          <w:rFonts w:ascii="Times New Roman" w:eastAsia="Times New Roman" w:hAnsi="Times New Roman" w:cs="Times New Roman"/>
          <w:kern w:val="28"/>
          <w:sz w:val="28"/>
          <w:szCs w:val="28"/>
          <w:lang w:eastAsia="ru-RU"/>
        </w:rPr>
        <w:t xml:space="preserve"> А (</w:t>
      </w:r>
      <w:r w:rsidRPr="00730CBC">
        <w:rPr>
          <w:rFonts w:ascii="Times New Roman" w:eastAsia="Times New Roman" w:hAnsi="Times New Roman" w:cs="Times New Roman"/>
          <w:i/>
          <w:iCs/>
          <w:kern w:val="28"/>
          <w:sz w:val="28"/>
          <w:szCs w:val="28"/>
          <w:lang w:eastAsia="ru-RU"/>
        </w:rPr>
        <w:t>С</w:t>
      </w:r>
      <w:r w:rsidRPr="00730CBC">
        <w:rPr>
          <w:rFonts w:ascii="Times New Roman" w:eastAsia="Times New Roman" w:hAnsi="Times New Roman" w:cs="Times New Roman"/>
          <w:kern w:val="28"/>
          <w:sz w:val="28"/>
          <w:szCs w:val="28"/>
          <w:lang w:eastAsia="ru-RU"/>
        </w:rPr>
        <w:t xml:space="preserve"> – номинальная емкость батареи в ампер-часах), доводят плотность электролита до нормы, а затем проводят контрольный разряд батареи силой тока 0,1</w:t>
      </w:r>
      <w:r w:rsidRPr="00730CBC">
        <w:rPr>
          <w:rFonts w:ascii="Times New Roman" w:eastAsia="Times New Roman" w:hAnsi="Times New Roman" w:cs="Times New Roman"/>
          <w:i/>
          <w:iCs/>
          <w:kern w:val="28"/>
          <w:sz w:val="28"/>
          <w:szCs w:val="28"/>
          <w:lang w:eastAsia="ru-RU"/>
        </w:rPr>
        <w:t>С</w:t>
      </w:r>
      <w:r w:rsidRPr="00730CBC">
        <w:rPr>
          <w:rFonts w:ascii="Times New Roman" w:eastAsia="Times New Roman" w:hAnsi="Times New Roman" w:cs="Times New Roman"/>
          <w:kern w:val="28"/>
          <w:sz w:val="28"/>
          <w:szCs w:val="28"/>
          <w:lang w:eastAsia="ru-RU"/>
        </w:rPr>
        <w:t>. Силу тока в цепи регулируют реостатом. Разряд заканчивают, когда на зажимах одного из наихудших аккумуляторов напряжение понизится до 1,7</w:t>
      </w:r>
      <w:proofErr w:type="gramStart"/>
      <w:r w:rsidRPr="00730CBC">
        <w:rPr>
          <w:rFonts w:ascii="Times New Roman" w:eastAsia="Times New Roman" w:hAnsi="Times New Roman" w:cs="Times New Roman"/>
          <w:kern w:val="28"/>
          <w:sz w:val="28"/>
          <w:szCs w:val="28"/>
          <w:lang w:eastAsia="ru-RU"/>
        </w:rPr>
        <w:t xml:space="preserve"> В</w:t>
      </w:r>
      <w:proofErr w:type="gramEnd"/>
      <w:r w:rsidRPr="00730CBC">
        <w:rPr>
          <w:rFonts w:ascii="Times New Roman" w:eastAsia="Times New Roman" w:hAnsi="Times New Roman" w:cs="Times New Roman"/>
          <w:kern w:val="28"/>
          <w:sz w:val="28"/>
          <w:szCs w:val="28"/>
          <w:lang w:eastAsia="ru-RU"/>
        </w:rPr>
        <w:t xml:space="preserve"> (или 10,2 В на батарее). Батарея считается исправной, если время разряда будет не менее: 7,5 ч для батарей с плотностью 1,29г/см</w:t>
      </w:r>
      <w:r w:rsidRPr="00730CBC">
        <w:rPr>
          <w:rFonts w:ascii="Times New Roman" w:eastAsia="Times New Roman" w:hAnsi="Times New Roman" w:cs="Times New Roman"/>
          <w:kern w:val="28"/>
          <w:sz w:val="28"/>
          <w:szCs w:val="28"/>
          <w:vertAlign w:val="superscript"/>
          <w:lang w:eastAsia="ru-RU"/>
        </w:rPr>
        <w:t>3</w:t>
      </w:r>
      <w:r w:rsidRPr="00730CBC">
        <w:rPr>
          <w:rFonts w:ascii="Times New Roman" w:eastAsia="Times New Roman" w:hAnsi="Times New Roman" w:cs="Times New Roman"/>
          <w:kern w:val="28"/>
          <w:sz w:val="28"/>
          <w:szCs w:val="28"/>
          <w:lang w:eastAsia="ru-RU"/>
        </w:rPr>
        <w:t>; 6,5 ч – для 1,27г/см</w:t>
      </w:r>
      <w:r w:rsidRPr="00730CBC">
        <w:rPr>
          <w:rFonts w:ascii="Times New Roman" w:eastAsia="Times New Roman" w:hAnsi="Times New Roman" w:cs="Times New Roman"/>
          <w:kern w:val="28"/>
          <w:sz w:val="28"/>
          <w:szCs w:val="28"/>
          <w:vertAlign w:val="superscript"/>
          <w:lang w:eastAsia="ru-RU"/>
        </w:rPr>
        <w:t>3</w:t>
      </w:r>
      <w:r w:rsidRPr="00730CBC">
        <w:rPr>
          <w:rFonts w:ascii="Times New Roman" w:eastAsia="Times New Roman" w:hAnsi="Times New Roman" w:cs="Times New Roman"/>
          <w:kern w:val="28"/>
          <w:sz w:val="28"/>
          <w:szCs w:val="28"/>
          <w:lang w:eastAsia="ru-RU"/>
        </w:rPr>
        <w:t>; 505 ч – для 1,25 г/см</w:t>
      </w:r>
      <w:r w:rsidRPr="00730CBC">
        <w:rPr>
          <w:rFonts w:ascii="Times New Roman" w:eastAsia="Times New Roman" w:hAnsi="Times New Roman" w:cs="Times New Roman"/>
          <w:kern w:val="28"/>
          <w:sz w:val="28"/>
          <w:szCs w:val="28"/>
          <w:vertAlign w:val="superscript"/>
          <w:lang w:eastAsia="ru-RU"/>
        </w:rPr>
        <w:t>3</w:t>
      </w:r>
      <w:r w:rsidRPr="00730CBC">
        <w:rPr>
          <w:rFonts w:ascii="Times New Roman" w:eastAsia="Times New Roman" w:hAnsi="Times New Roman" w:cs="Times New Roman"/>
          <w:kern w:val="28"/>
          <w:sz w:val="28"/>
          <w:szCs w:val="28"/>
          <w:lang w:eastAsia="ru-RU"/>
        </w:rPr>
        <w:t>.</w:t>
      </w:r>
    </w:p>
    <w:p w:rsidR="00730CBC" w:rsidRPr="00730CBC" w:rsidRDefault="00730CBC" w:rsidP="00730CBC">
      <w:pPr>
        <w:spacing w:after="0" w:line="240" w:lineRule="auto"/>
        <w:ind w:firstLine="540"/>
        <w:jc w:val="both"/>
        <w:rPr>
          <w:rFonts w:ascii="Times New Roman" w:eastAsia="Times New Roman" w:hAnsi="Times New Roman" w:cs="Times New Roman"/>
          <w:kern w:val="28"/>
          <w:sz w:val="28"/>
          <w:szCs w:val="28"/>
          <w:lang w:eastAsia="ru-RU"/>
        </w:rPr>
      </w:pPr>
      <w:r w:rsidRPr="00730CBC">
        <w:rPr>
          <w:rFonts w:ascii="Times New Roman" w:eastAsia="Times New Roman" w:hAnsi="Times New Roman" w:cs="Times New Roman"/>
          <w:kern w:val="28"/>
          <w:sz w:val="28"/>
          <w:szCs w:val="28"/>
          <w:lang w:eastAsia="ru-RU"/>
        </w:rPr>
        <w:t xml:space="preserve">Если время разряда батареи будет меньше указанных значений, то такую батарею подвергают нескольким циклам заряда-разряда, контролируя время разряда. Если при повторных разрядах не увеличивается время разряда, то такая батарея требует ремонта. </w:t>
      </w:r>
    </w:p>
    <w:p w:rsidR="00730CBC" w:rsidRDefault="00730CBC" w:rsidP="00730CBC">
      <w:pPr>
        <w:spacing w:after="0" w:line="240" w:lineRule="auto"/>
        <w:ind w:firstLine="540"/>
        <w:jc w:val="both"/>
        <w:rPr>
          <w:rFonts w:ascii="Times New Roman" w:eastAsia="Times New Roman" w:hAnsi="Times New Roman" w:cs="Times New Roman"/>
          <w:b/>
          <w:kern w:val="28"/>
          <w:sz w:val="28"/>
          <w:szCs w:val="28"/>
          <w:lang w:eastAsia="ru-RU"/>
        </w:rPr>
      </w:pPr>
    </w:p>
    <w:p w:rsidR="00F128CD" w:rsidRDefault="00F128CD" w:rsidP="00730CBC">
      <w:pPr>
        <w:spacing w:after="0" w:line="240" w:lineRule="auto"/>
        <w:ind w:firstLine="540"/>
        <w:jc w:val="both"/>
        <w:rPr>
          <w:rFonts w:ascii="Times New Roman" w:eastAsia="Times New Roman" w:hAnsi="Times New Roman" w:cs="Times New Roman"/>
          <w:b/>
          <w:kern w:val="28"/>
          <w:sz w:val="28"/>
          <w:szCs w:val="28"/>
          <w:lang w:eastAsia="ru-RU"/>
        </w:rPr>
      </w:pPr>
    </w:p>
    <w:p w:rsidR="00F128CD" w:rsidRDefault="00F128CD" w:rsidP="00730CBC">
      <w:pPr>
        <w:spacing w:after="0" w:line="240" w:lineRule="auto"/>
        <w:ind w:firstLine="540"/>
        <w:jc w:val="both"/>
        <w:rPr>
          <w:rFonts w:ascii="Times New Roman" w:eastAsia="Times New Roman" w:hAnsi="Times New Roman" w:cs="Times New Roman"/>
          <w:b/>
          <w:kern w:val="28"/>
          <w:sz w:val="28"/>
          <w:szCs w:val="28"/>
          <w:lang w:eastAsia="ru-RU"/>
        </w:rPr>
      </w:pPr>
    </w:p>
    <w:p w:rsidR="00F128CD" w:rsidRDefault="00F128CD" w:rsidP="00730CBC">
      <w:pPr>
        <w:spacing w:after="0" w:line="240" w:lineRule="auto"/>
        <w:ind w:firstLine="540"/>
        <w:jc w:val="both"/>
        <w:rPr>
          <w:rFonts w:ascii="Times New Roman" w:eastAsia="Times New Roman" w:hAnsi="Times New Roman" w:cs="Times New Roman"/>
          <w:b/>
          <w:kern w:val="28"/>
          <w:sz w:val="28"/>
          <w:szCs w:val="28"/>
          <w:lang w:eastAsia="ru-RU"/>
        </w:rPr>
      </w:pPr>
    </w:p>
    <w:p w:rsidR="00F128CD" w:rsidRDefault="00F128CD" w:rsidP="00730CBC">
      <w:pPr>
        <w:spacing w:after="0" w:line="240" w:lineRule="auto"/>
        <w:ind w:firstLine="540"/>
        <w:jc w:val="both"/>
        <w:rPr>
          <w:rFonts w:ascii="Times New Roman" w:eastAsia="Times New Roman" w:hAnsi="Times New Roman" w:cs="Times New Roman"/>
          <w:b/>
          <w:kern w:val="28"/>
          <w:sz w:val="28"/>
          <w:szCs w:val="28"/>
          <w:lang w:eastAsia="ru-RU"/>
        </w:rPr>
      </w:pPr>
    </w:p>
    <w:p w:rsidR="00F128CD" w:rsidRDefault="00F128CD" w:rsidP="00730CBC">
      <w:pPr>
        <w:spacing w:after="0" w:line="240" w:lineRule="auto"/>
        <w:ind w:firstLine="540"/>
        <w:jc w:val="both"/>
        <w:rPr>
          <w:rFonts w:ascii="Times New Roman" w:eastAsia="Times New Roman" w:hAnsi="Times New Roman" w:cs="Times New Roman"/>
          <w:b/>
          <w:kern w:val="28"/>
          <w:sz w:val="28"/>
          <w:szCs w:val="28"/>
          <w:lang w:eastAsia="ru-RU"/>
        </w:rPr>
      </w:pPr>
    </w:p>
    <w:p w:rsidR="00F128CD" w:rsidRDefault="00F128CD" w:rsidP="00730CBC">
      <w:pPr>
        <w:spacing w:after="0" w:line="240" w:lineRule="auto"/>
        <w:ind w:firstLine="540"/>
        <w:jc w:val="both"/>
        <w:rPr>
          <w:rFonts w:ascii="Times New Roman" w:eastAsia="Times New Roman" w:hAnsi="Times New Roman" w:cs="Times New Roman"/>
          <w:b/>
          <w:kern w:val="28"/>
          <w:sz w:val="28"/>
          <w:szCs w:val="28"/>
          <w:lang w:eastAsia="ru-RU"/>
        </w:rPr>
      </w:pPr>
    </w:p>
    <w:p w:rsidR="00F128CD" w:rsidRDefault="00F128CD" w:rsidP="00730CBC">
      <w:pPr>
        <w:spacing w:after="0" w:line="240" w:lineRule="auto"/>
        <w:ind w:firstLine="540"/>
        <w:jc w:val="both"/>
        <w:rPr>
          <w:rFonts w:ascii="Times New Roman" w:eastAsia="Times New Roman" w:hAnsi="Times New Roman" w:cs="Times New Roman"/>
          <w:b/>
          <w:kern w:val="28"/>
          <w:sz w:val="28"/>
          <w:szCs w:val="28"/>
          <w:lang w:eastAsia="ru-RU"/>
        </w:rPr>
      </w:pPr>
    </w:p>
    <w:p w:rsidR="00F128CD" w:rsidRDefault="00F128CD" w:rsidP="00730CBC">
      <w:pPr>
        <w:spacing w:after="0" w:line="240" w:lineRule="auto"/>
        <w:ind w:firstLine="540"/>
        <w:jc w:val="both"/>
        <w:rPr>
          <w:rFonts w:ascii="Times New Roman" w:eastAsia="Times New Roman" w:hAnsi="Times New Roman" w:cs="Times New Roman"/>
          <w:b/>
          <w:kern w:val="28"/>
          <w:sz w:val="28"/>
          <w:szCs w:val="28"/>
          <w:lang w:eastAsia="ru-RU"/>
        </w:rPr>
      </w:pPr>
    </w:p>
    <w:p w:rsidR="00F128CD" w:rsidRDefault="00F128CD" w:rsidP="00730CBC">
      <w:pPr>
        <w:spacing w:after="0" w:line="240" w:lineRule="auto"/>
        <w:ind w:firstLine="540"/>
        <w:jc w:val="both"/>
        <w:rPr>
          <w:rFonts w:ascii="Times New Roman" w:eastAsia="Times New Roman" w:hAnsi="Times New Roman" w:cs="Times New Roman"/>
          <w:b/>
          <w:kern w:val="28"/>
          <w:sz w:val="28"/>
          <w:szCs w:val="28"/>
          <w:lang w:eastAsia="ru-RU"/>
        </w:rPr>
      </w:pPr>
    </w:p>
    <w:p w:rsidR="00F128CD" w:rsidRDefault="00F128CD" w:rsidP="00730CBC">
      <w:pPr>
        <w:spacing w:after="0" w:line="240" w:lineRule="auto"/>
        <w:ind w:firstLine="540"/>
        <w:jc w:val="both"/>
        <w:rPr>
          <w:rFonts w:ascii="Times New Roman" w:eastAsia="Times New Roman" w:hAnsi="Times New Roman" w:cs="Times New Roman"/>
          <w:b/>
          <w:kern w:val="28"/>
          <w:sz w:val="28"/>
          <w:szCs w:val="28"/>
          <w:lang w:eastAsia="ru-RU"/>
        </w:rPr>
      </w:pPr>
    </w:p>
    <w:p w:rsidR="00BB4A47" w:rsidRDefault="00BB4A47" w:rsidP="00730CBC">
      <w:pPr>
        <w:spacing w:after="0" w:line="240" w:lineRule="auto"/>
        <w:ind w:firstLine="540"/>
        <w:jc w:val="both"/>
        <w:rPr>
          <w:rFonts w:ascii="Times New Roman" w:eastAsia="Times New Roman" w:hAnsi="Times New Roman" w:cs="Times New Roman"/>
          <w:b/>
          <w:kern w:val="28"/>
          <w:sz w:val="28"/>
          <w:szCs w:val="28"/>
          <w:lang w:eastAsia="ru-RU"/>
        </w:rPr>
      </w:pPr>
    </w:p>
    <w:p w:rsidR="00BB4A47" w:rsidRDefault="00BB4A47" w:rsidP="00730CBC">
      <w:pPr>
        <w:spacing w:after="0" w:line="240" w:lineRule="auto"/>
        <w:ind w:firstLine="540"/>
        <w:jc w:val="both"/>
        <w:rPr>
          <w:rFonts w:ascii="Times New Roman" w:eastAsia="Times New Roman" w:hAnsi="Times New Roman" w:cs="Times New Roman"/>
          <w:b/>
          <w:kern w:val="28"/>
          <w:sz w:val="28"/>
          <w:szCs w:val="28"/>
          <w:lang w:eastAsia="ru-RU"/>
        </w:rPr>
      </w:pPr>
    </w:p>
    <w:p w:rsidR="00BB4A47" w:rsidRDefault="00BB4A47" w:rsidP="00730CBC">
      <w:pPr>
        <w:spacing w:after="0" w:line="240" w:lineRule="auto"/>
        <w:ind w:firstLine="540"/>
        <w:jc w:val="both"/>
        <w:rPr>
          <w:rFonts w:ascii="Times New Roman" w:eastAsia="Times New Roman" w:hAnsi="Times New Roman" w:cs="Times New Roman"/>
          <w:b/>
          <w:kern w:val="28"/>
          <w:sz w:val="28"/>
          <w:szCs w:val="28"/>
          <w:lang w:eastAsia="ru-RU"/>
        </w:rPr>
      </w:pPr>
    </w:p>
    <w:p w:rsidR="00BB4A47" w:rsidRDefault="00BB4A47" w:rsidP="00730CBC">
      <w:pPr>
        <w:spacing w:after="0" w:line="240" w:lineRule="auto"/>
        <w:ind w:firstLine="540"/>
        <w:jc w:val="both"/>
        <w:rPr>
          <w:rFonts w:ascii="Times New Roman" w:eastAsia="Times New Roman" w:hAnsi="Times New Roman" w:cs="Times New Roman"/>
          <w:b/>
          <w:kern w:val="28"/>
          <w:sz w:val="28"/>
          <w:szCs w:val="28"/>
          <w:lang w:eastAsia="ru-RU"/>
        </w:rPr>
      </w:pPr>
    </w:p>
    <w:p w:rsidR="00BB4A47" w:rsidRDefault="00BB4A47" w:rsidP="00730CBC">
      <w:pPr>
        <w:spacing w:after="0" w:line="240" w:lineRule="auto"/>
        <w:ind w:firstLine="540"/>
        <w:jc w:val="both"/>
        <w:rPr>
          <w:rFonts w:ascii="Times New Roman" w:eastAsia="Times New Roman" w:hAnsi="Times New Roman" w:cs="Times New Roman"/>
          <w:b/>
          <w:kern w:val="28"/>
          <w:sz w:val="28"/>
          <w:szCs w:val="28"/>
          <w:lang w:eastAsia="ru-RU"/>
        </w:rPr>
      </w:pPr>
    </w:p>
    <w:p w:rsidR="00BB4A47" w:rsidRDefault="00BB4A47" w:rsidP="00730CBC">
      <w:pPr>
        <w:spacing w:after="0" w:line="240" w:lineRule="auto"/>
        <w:ind w:firstLine="540"/>
        <w:jc w:val="both"/>
        <w:rPr>
          <w:rFonts w:ascii="Times New Roman" w:eastAsia="Times New Roman" w:hAnsi="Times New Roman" w:cs="Times New Roman"/>
          <w:b/>
          <w:kern w:val="28"/>
          <w:sz w:val="28"/>
          <w:szCs w:val="28"/>
          <w:lang w:eastAsia="ru-RU"/>
        </w:rPr>
      </w:pPr>
    </w:p>
    <w:p w:rsidR="00BB4A47" w:rsidRDefault="00BB4A47" w:rsidP="00730CBC">
      <w:pPr>
        <w:spacing w:after="0" w:line="240" w:lineRule="auto"/>
        <w:ind w:firstLine="540"/>
        <w:jc w:val="both"/>
        <w:rPr>
          <w:rFonts w:ascii="Times New Roman" w:eastAsia="Times New Roman" w:hAnsi="Times New Roman" w:cs="Times New Roman"/>
          <w:b/>
          <w:kern w:val="28"/>
          <w:sz w:val="28"/>
          <w:szCs w:val="28"/>
          <w:lang w:eastAsia="ru-RU"/>
        </w:rPr>
      </w:pPr>
    </w:p>
    <w:p w:rsidR="00BB4A47" w:rsidRDefault="00BB4A47" w:rsidP="00730CBC">
      <w:pPr>
        <w:spacing w:after="0" w:line="240" w:lineRule="auto"/>
        <w:ind w:firstLine="540"/>
        <w:jc w:val="both"/>
        <w:rPr>
          <w:rFonts w:ascii="Times New Roman" w:eastAsia="Times New Roman" w:hAnsi="Times New Roman" w:cs="Times New Roman"/>
          <w:b/>
          <w:kern w:val="28"/>
          <w:sz w:val="28"/>
          <w:szCs w:val="28"/>
          <w:lang w:eastAsia="ru-RU"/>
        </w:rPr>
      </w:pPr>
    </w:p>
    <w:p w:rsidR="00BB4A47" w:rsidRDefault="00BB4A47" w:rsidP="00730CBC">
      <w:pPr>
        <w:spacing w:after="0" w:line="240" w:lineRule="auto"/>
        <w:ind w:firstLine="540"/>
        <w:jc w:val="both"/>
        <w:rPr>
          <w:rFonts w:ascii="Times New Roman" w:eastAsia="Times New Roman" w:hAnsi="Times New Roman" w:cs="Times New Roman"/>
          <w:b/>
          <w:kern w:val="28"/>
          <w:sz w:val="28"/>
          <w:szCs w:val="28"/>
          <w:lang w:eastAsia="ru-RU"/>
        </w:rPr>
      </w:pPr>
    </w:p>
    <w:p w:rsidR="00BB4A47" w:rsidRDefault="00BB4A47" w:rsidP="00730CBC">
      <w:pPr>
        <w:spacing w:after="0" w:line="240" w:lineRule="auto"/>
        <w:ind w:firstLine="540"/>
        <w:jc w:val="both"/>
        <w:rPr>
          <w:rFonts w:ascii="Times New Roman" w:eastAsia="Times New Roman" w:hAnsi="Times New Roman" w:cs="Times New Roman"/>
          <w:b/>
          <w:kern w:val="28"/>
          <w:sz w:val="28"/>
          <w:szCs w:val="28"/>
          <w:lang w:eastAsia="ru-RU"/>
        </w:rPr>
      </w:pPr>
    </w:p>
    <w:p w:rsidR="00BB4A47" w:rsidRDefault="00BB4A47" w:rsidP="00730CBC">
      <w:pPr>
        <w:spacing w:after="0" w:line="240" w:lineRule="auto"/>
        <w:ind w:firstLine="540"/>
        <w:jc w:val="both"/>
        <w:rPr>
          <w:rFonts w:ascii="Times New Roman" w:eastAsia="Times New Roman" w:hAnsi="Times New Roman" w:cs="Times New Roman"/>
          <w:b/>
          <w:kern w:val="28"/>
          <w:sz w:val="28"/>
          <w:szCs w:val="28"/>
          <w:lang w:eastAsia="ru-RU"/>
        </w:rPr>
      </w:pPr>
    </w:p>
    <w:p w:rsidR="00FB4C01" w:rsidRDefault="00FB4C01" w:rsidP="00730CBC">
      <w:pPr>
        <w:spacing w:after="0" w:line="240" w:lineRule="auto"/>
        <w:ind w:firstLine="540"/>
        <w:jc w:val="both"/>
        <w:rPr>
          <w:rFonts w:ascii="Times New Roman" w:eastAsia="Times New Roman" w:hAnsi="Times New Roman" w:cs="Times New Roman"/>
          <w:b/>
          <w:kern w:val="28"/>
          <w:sz w:val="28"/>
          <w:szCs w:val="28"/>
          <w:lang w:eastAsia="ru-RU"/>
        </w:rPr>
      </w:pPr>
    </w:p>
    <w:p w:rsidR="00730CBC" w:rsidRPr="00730CBC" w:rsidRDefault="00730CBC" w:rsidP="00730CBC">
      <w:pPr>
        <w:spacing w:after="0" w:line="240" w:lineRule="auto"/>
        <w:ind w:firstLine="540"/>
        <w:jc w:val="center"/>
        <w:rPr>
          <w:rFonts w:ascii="Times New Roman" w:eastAsia="Times New Roman" w:hAnsi="Times New Roman" w:cs="Times New Roman"/>
          <w:b/>
          <w:kern w:val="28"/>
          <w:sz w:val="28"/>
          <w:szCs w:val="28"/>
          <w:lang w:eastAsia="ru-RU"/>
        </w:rPr>
      </w:pPr>
      <w:r w:rsidRPr="00730CBC">
        <w:rPr>
          <w:rFonts w:ascii="Times New Roman" w:eastAsia="Times New Roman" w:hAnsi="Times New Roman" w:cs="Times New Roman"/>
          <w:b/>
          <w:kern w:val="28"/>
          <w:sz w:val="28"/>
          <w:szCs w:val="28"/>
          <w:lang w:eastAsia="ru-RU"/>
        </w:rPr>
        <w:t xml:space="preserve">4 </w:t>
      </w:r>
      <w:r w:rsidR="00F128CD">
        <w:rPr>
          <w:rFonts w:ascii="Times New Roman" w:eastAsia="Times New Roman" w:hAnsi="Times New Roman" w:cs="Times New Roman"/>
          <w:b/>
          <w:kern w:val="28"/>
          <w:sz w:val="28"/>
          <w:szCs w:val="28"/>
          <w:lang w:eastAsia="ru-RU"/>
        </w:rPr>
        <w:t>вариант</w:t>
      </w:r>
    </w:p>
    <w:p w:rsidR="00730CBC" w:rsidRPr="00730CBC" w:rsidRDefault="00730CBC" w:rsidP="00730CBC">
      <w:pPr>
        <w:spacing w:after="0" w:line="240" w:lineRule="auto"/>
        <w:ind w:firstLine="540"/>
        <w:jc w:val="both"/>
        <w:rPr>
          <w:rFonts w:ascii="Times New Roman" w:eastAsia="Times New Roman" w:hAnsi="Times New Roman" w:cs="Times New Roman"/>
          <w:b/>
          <w:kern w:val="28"/>
          <w:sz w:val="28"/>
          <w:szCs w:val="28"/>
          <w:lang w:eastAsia="ru-RU"/>
        </w:rPr>
      </w:pPr>
      <w:r w:rsidRPr="00730CBC">
        <w:rPr>
          <w:rFonts w:ascii="Times New Roman" w:eastAsia="Times New Roman" w:hAnsi="Times New Roman" w:cs="Times New Roman"/>
          <w:b/>
          <w:kern w:val="28"/>
          <w:sz w:val="28"/>
          <w:szCs w:val="28"/>
          <w:lang w:eastAsia="ru-RU"/>
        </w:rPr>
        <w:t>1. Преждевременное разрушение электродов</w:t>
      </w:r>
    </w:p>
    <w:p w:rsidR="00730CBC" w:rsidRPr="00730CBC" w:rsidRDefault="00730CBC" w:rsidP="00730CBC">
      <w:pPr>
        <w:spacing w:after="0" w:line="240" w:lineRule="auto"/>
        <w:ind w:firstLine="540"/>
        <w:jc w:val="both"/>
        <w:rPr>
          <w:rFonts w:ascii="Times New Roman" w:eastAsia="Times New Roman" w:hAnsi="Times New Roman" w:cs="Times New Roman"/>
          <w:kern w:val="28"/>
          <w:sz w:val="28"/>
          <w:szCs w:val="28"/>
          <w:lang w:eastAsia="ru-RU"/>
        </w:rPr>
      </w:pPr>
      <w:r w:rsidRPr="00730CBC">
        <w:rPr>
          <w:rFonts w:ascii="Times New Roman" w:eastAsia="Times New Roman" w:hAnsi="Times New Roman" w:cs="Times New Roman"/>
          <w:kern w:val="28"/>
          <w:sz w:val="28"/>
          <w:szCs w:val="28"/>
          <w:lang w:eastAsia="ru-RU"/>
        </w:rPr>
        <w:t>За время эксплуатации батареи происходит окисление решеток и разрыхление активного вещества, особенно плюсовых электродов. Изменение объема активного вещества при заряде-разряде батареи вызывают отслаивание его от решеток.</w:t>
      </w:r>
    </w:p>
    <w:p w:rsidR="00730CBC" w:rsidRPr="00730CBC" w:rsidRDefault="00730CBC" w:rsidP="00730CBC">
      <w:pPr>
        <w:spacing w:after="0" w:line="240" w:lineRule="auto"/>
        <w:ind w:firstLine="540"/>
        <w:jc w:val="both"/>
        <w:rPr>
          <w:rFonts w:ascii="Times New Roman" w:eastAsia="Times New Roman" w:hAnsi="Times New Roman" w:cs="Times New Roman"/>
          <w:kern w:val="28"/>
          <w:sz w:val="28"/>
          <w:szCs w:val="28"/>
          <w:lang w:eastAsia="ru-RU"/>
        </w:rPr>
      </w:pPr>
      <w:r w:rsidRPr="00730CBC">
        <w:rPr>
          <w:rFonts w:ascii="Times New Roman" w:eastAsia="Times New Roman" w:hAnsi="Times New Roman" w:cs="Times New Roman"/>
          <w:kern w:val="28"/>
          <w:sz w:val="28"/>
          <w:szCs w:val="28"/>
          <w:lang w:eastAsia="ru-RU"/>
        </w:rPr>
        <w:t>В период эксплуатации могут возникнуть и другие причины, которые приводят к ускоренному разрушению электродов. К ним относят: непрочное крепление батареи на автомобиле, длительный перезаряд батареи, замерзание воды в электролите, понижение уровня электролита ниже верхних кромок электродов, короткое замыкание батареи, неумелый пуск двигателя стартером и др.</w:t>
      </w:r>
    </w:p>
    <w:p w:rsidR="00730CBC" w:rsidRPr="00730CBC" w:rsidRDefault="00730CBC" w:rsidP="00730CBC">
      <w:pPr>
        <w:spacing w:after="0" w:line="240" w:lineRule="auto"/>
        <w:ind w:firstLine="540"/>
        <w:jc w:val="both"/>
        <w:rPr>
          <w:rFonts w:ascii="Times New Roman" w:eastAsia="Times New Roman" w:hAnsi="Times New Roman" w:cs="Times New Roman"/>
          <w:kern w:val="28"/>
          <w:sz w:val="28"/>
          <w:szCs w:val="28"/>
          <w:lang w:eastAsia="ru-RU"/>
        </w:rPr>
      </w:pPr>
      <w:r w:rsidRPr="00730CBC">
        <w:rPr>
          <w:rFonts w:ascii="Times New Roman" w:eastAsia="Times New Roman" w:hAnsi="Times New Roman" w:cs="Times New Roman"/>
          <w:kern w:val="28"/>
          <w:sz w:val="28"/>
          <w:szCs w:val="28"/>
          <w:lang w:eastAsia="ru-RU"/>
        </w:rPr>
        <w:t xml:space="preserve">Короткое замыкание батареи, а также частое и длительное включение стартера способствует короблению электродов, что ускоряет разрушение массы активного вещества, особенно плюсовых электродов. Включать стартер следует не более чем на 5 с и не более 2 – 3 раз подряд. Между включениями рекомендуется делать паузу на 15 – 20 </w:t>
      </w:r>
      <w:proofErr w:type="gramStart"/>
      <w:r w:rsidRPr="00730CBC">
        <w:rPr>
          <w:rFonts w:ascii="Times New Roman" w:eastAsia="Times New Roman" w:hAnsi="Times New Roman" w:cs="Times New Roman"/>
          <w:kern w:val="28"/>
          <w:sz w:val="28"/>
          <w:szCs w:val="28"/>
          <w:lang w:eastAsia="ru-RU"/>
        </w:rPr>
        <w:t>с</w:t>
      </w:r>
      <w:proofErr w:type="gramEnd"/>
      <w:r w:rsidRPr="00730CBC">
        <w:rPr>
          <w:rFonts w:ascii="Times New Roman" w:eastAsia="Times New Roman" w:hAnsi="Times New Roman" w:cs="Times New Roman"/>
          <w:kern w:val="28"/>
          <w:sz w:val="28"/>
          <w:szCs w:val="28"/>
          <w:lang w:eastAsia="ru-RU"/>
        </w:rPr>
        <w:t>.</w:t>
      </w:r>
    </w:p>
    <w:p w:rsidR="00730CBC" w:rsidRPr="00730CBC" w:rsidRDefault="00730CBC" w:rsidP="00730CBC">
      <w:pPr>
        <w:spacing w:after="0" w:line="240" w:lineRule="auto"/>
        <w:ind w:firstLine="540"/>
        <w:jc w:val="both"/>
        <w:rPr>
          <w:rFonts w:ascii="Times New Roman" w:eastAsia="Times New Roman" w:hAnsi="Times New Roman" w:cs="Times New Roman"/>
          <w:kern w:val="28"/>
          <w:sz w:val="28"/>
          <w:szCs w:val="28"/>
          <w:lang w:eastAsia="ru-RU"/>
        </w:rPr>
      </w:pPr>
      <w:r w:rsidRPr="00730CBC">
        <w:rPr>
          <w:rFonts w:ascii="Times New Roman" w:eastAsia="Times New Roman" w:hAnsi="Times New Roman" w:cs="Times New Roman"/>
          <w:kern w:val="28"/>
          <w:sz w:val="28"/>
          <w:szCs w:val="28"/>
          <w:lang w:eastAsia="ru-RU"/>
        </w:rPr>
        <w:t>Разрушение электродов ускоряется при повышении плотности и температуры электролита, применении химически не чистой серной кислоты и не дистиллированной воды.</w:t>
      </w:r>
    </w:p>
    <w:p w:rsidR="00730CBC" w:rsidRPr="00730CBC" w:rsidRDefault="00730CBC" w:rsidP="00730CBC">
      <w:pPr>
        <w:spacing w:after="0" w:line="240" w:lineRule="auto"/>
        <w:ind w:firstLine="540"/>
        <w:jc w:val="both"/>
        <w:rPr>
          <w:rFonts w:ascii="Times New Roman" w:eastAsia="Times New Roman" w:hAnsi="Times New Roman" w:cs="Times New Roman"/>
          <w:kern w:val="28"/>
          <w:sz w:val="28"/>
          <w:szCs w:val="28"/>
          <w:lang w:eastAsia="ru-RU"/>
        </w:rPr>
      </w:pPr>
      <w:r w:rsidRPr="00730CBC">
        <w:rPr>
          <w:rFonts w:ascii="Times New Roman" w:eastAsia="Times New Roman" w:hAnsi="Times New Roman" w:cs="Times New Roman"/>
          <w:kern w:val="28"/>
          <w:sz w:val="28"/>
          <w:szCs w:val="28"/>
          <w:lang w:eastAsia="ru-RU"/>
        </w:rPr>
        <w:t xml:space="preserve">При длительном перезаряде аккумуляторной батареи происходит электролиз воды электролита на кислород и водород. Кислород сильно окисляет решетки плюсовых электродов, что вызывает разрушение их. Одновременно в порах активного вещества электродов будет накапливаться большое количество газов (кислорода и водорода). Давление газов в порах увеличивается, что вызывает разрыхление и </w:t>
      </w:r>
      <w:proofErr w:type="spellStart"/>
      <w:r w:rsidRPr="00730CBC">
        <w:rPr>
          <w:rFonts w:ascii="Times New Roman" w:eastAsia="Times New Roman" w:hAnsi="Times New Roman" w:cs="Times New Roman"/>
          <w:kern w:val="28"/>
          <w:sz w:val="28"/>
          <w:szCs w:val="28"/>
          <w:lang w:eastAsia="ru-RU"/>
        </w:rPr>
        <w:t>выкрашивание</w:t>
      </w:r>
      <w:proofErr w:type="spellEnd"/>
      <w:r w:rsidRPr="00730CBC">
        <w:rPr>
          <w:rFonts w:ascii="Times New Roman" w:eastAsia="Times New Roman" w:hAnsi="Times New Roman" w:cs="Times New Roman"/>
          <w:kern w:val="28"/>
          <w:sz w:val="28"/>
          <w:szCs w:val="28"/>
          <w:lang w:eastAsia="ru-RU"/>
        </w:rPr>
        <w:t xml:space="preserve"> активного вещества. Характерным признаком перезаряда являются сильное </w:t>
      </w:r>
      <w:proofErr w:type="spellStart"/>
      <w:r w:rsidRPr="00730CBC">
        <w:rPr>
          <w:rFonts w:ascii="Times New Roman" w:eastAsia="Times New Roman" w:hAnsi="Times New Roman" w:cs="Times New Roman"/>
          <w:kern w:val="28"/>
          <w:sz w:val="28"/>
          <w:szCs w:val="28"/>
          <w:lang w:eastAsia="ru-RU"/>
        </w:rPr>
        <w:t>газовыделение</w:t>
      </w:r>
      <w:proofErr w:type="spellEnd"/>
      <w:r w:rsidRPr="00730CBC">
        <w:rPr>
          <w:rFonts w:ascii="Times New Roman" w:eastAsia="Times New Roman" w:hAnsi="Times New Roman" w:cs="Times New Roman"/>
          <w:kern w:val="28"/>
          <w:sz w:val="28"/>
          <w:szCs w:val="28"/>
          <w:lang w:eastAsia="ru-RU"/>
        </w:rPr>
        <w:t xml:space="preserve"> из электролита и быстрое уменьшение уровня его. Во избежание перезаряда аккумуляторных батарей на автомобиле требуется систематически проверять напряжение генератора и при необходимости регулировать.</w:t>
      </w:r>
    </w:p>
    <w:p w:rsidR="00730CBC" w:rsidRPr="00730CBC" w:rsidRDefault="00730CBC" w:rsidP="00730CBC">
      <w:pPr>
        <w:spacing w:after="0" w:line="240" w:lineRule="auto"/>
        <w:ind w:firstLine="540"/>
        <w:jc w:val="both"/>
        <w:rPr>
          <w:rFonts w:ascii="Times New Roman" w:eastAsia="Times New Roman" w:hAnsi="Times New Roman" w:cs="Times New Roman"/>
          <w:kern w:val="28"/>
          <w:sz w:val="28"/>
          <w:szCs w:val="28"/>
          <w:lang w:eastAsia="ru-RU"/>
        </w:rPr>
      </w:pPr>
      <w:r w:rsidRPr="00730CBC">
        <w:rPr>
          <w:rFonts w:ascii="Times New Roman" w:eastAsia="Times New Roman" w:hAnsi="Times New Roman" w:cs="Times New Roman"/>
          <w:kern w:val="28"/>
          <w:sz w:val="28"/>
          <w:szCs w:val="28"/>
          <w:lang w:eastAsia="ru-RU"/>
        </w:rPr>
        <w:t xml:space="preserve">Разрушение электродов вызывает уменьшение емкости батареи и короткое замыкание разноименных электродов. В аккумуляторных батареях с разрушенными электродами, даже если они полностью заряжены и не имеют </w:t>
      </w:r>
      <w:proofErr w:type="spellStart"/>
      <w:r w:rsidRPr="00730CBC">
        <w:rPr>
          <w:rFonts w:ascii="Times New Roman" w:eastAsia="Times New Roman" w:hAnsi="Times New Roman" w:cs="Times New Roman"/>
          <w:kern w:val="28"/>
          <w:sz w:val="28"/>
          <w:szCs w:val="28"/>
          <w:lang w:eastAsia="ru-RU"/>
        </w:rPr>
        <w:t>сульфатации</w:t>
      </w:r>
      <w:proofErr w:type="spellEnd"/>
      <w:r w:rsidRPr="00730CBC">
        <w:rPr>
          <w:rFonts w:ascii="Times New Roman" w:eastAsia="Times New Roman" w:hAnsi="Times New Roman" w:cs="Times New Roman"/>
          <w:kern w:val="28"/>
          <w:sz w:val="28"/>
          <w:szCs w:val="28"/>
          <w:lang w:eastAsia="ru-RU"/>
        </w:rPr>
        <w:t>, напряжение под нагрузкой (особенно стартерной) будет быстро снижаться.</w:t>
      </w:r>
    </w:p>
    <w:p w:rsidR="00730CBC" w:rsidRPr="00730CBC" w:rsidRDefault="00730CBC" w:rsidP="00730CBC">
      <w:pPr>
        <w:spacing w:after="0" w:line="240" w:lineRule="auto"/>
        <w:ind w:firstLine="540"/>
        <w:jc w:val="both"/>
        <w:rPr>
          <w:rFonts w:ascii="Times New Roman" w:eastAsia="Times New Roman" w:hAnsi="Times New Roman" w:cs="Times New Roman"/>
          <w:kern w:val="28"/>
          <w:sz w:val="28"/>
          <w:szCs w:val="28"/>
          <w:lang w:eastAsia="ru-RU"/>
        </w:rPr>
      </w:pPr>
      <w:r w:rsidRPr="00730CBC">
        <w:rPr>
          <w:rFonts w:ascii="Times New Roman" w:eastAsia="Times New Roman" w:hAnsi="Times New Roman" w:cs="Times New Roman"/>
          <w:kern w:val="28"/>
          <w:sz w:val="28"/>
          <w:szCs w:val="28"/>
          <w:lang w:eastAsia="ru-RU"/>
        </w:rPr>
        <w:t>Признаком разрушения плюсовых электродов является бурый цвет электролита, который можно наблюдать при измерении плотности или уровня электролита после заряда батареи.</w:t>
      </w:r>
    </w:p>
    <w:p w:rsidR="00730CBC" w:rsidRPr="00730CBC" w:rsidRDefault="00730CBC" w:rsidP="00730CBC">
      <w:pPr>
        <w:spacing w:after="0" w:line="240" w:lineRule="auto"/>
        <w:ind w:firstLine="540"/>
        <w:jc w:val="both"/>
        <w:rPr>
          <w:rFonts w:ascii="Times New Roman" w:eastAsia="Times New Roman" w:hAnsi="Times New Roman" w:cs="Times New Roman"/>
          <w:b/>
          <w:kern w:val="28"/>
          <w:sz w:val="28"/>
          <w:szCs w:val="28"/>
          <w:lang w:eastAsia="ru-RU"/>
        </w:rPr>
      </w:pPr>
      <w:r w:rsidRPr="00730CBC">
        <w:rPr>
          <w:rFonts w:ascii="Times New Roman" w:eastAsia="Times New Roman" w:hAnsi="Times New Roman" w:cs="Times New Roman"/>
          <w:b/>
          <w:kern w:val="28"/>
          <w:sz w:val="28"/>
          <w:szCs w:val="28"/>
          <w:lang w:eastAsia="ru-RU"/>
        </w:rPr>
        <w:t xml:space="preserve">2. Разрыв цепи в </w:t>
      </w:r>
      <w:proofErr w:type="spellStart"/>
      <w:r w:rsidRPr="00730CBC">
        <w:rPr>
          <w:rFonts w:ascii="Times New Roman" w:eastAsia="Times New Roman" w:hAnsi="Times New Roman" w:cs="Times New Roman"/>
          <w:b/>
          <w:kern w:val="28"/>
          <w:sz w:val="28"/>
          <w:szCs w:val="28"/>
          <w:lang w:eastAsia="ru-RU"/>
        </w:rPr>
        <w:t>межаккумуляторных</w:t>
      </w:r>
      <w:proofErr w:type="spellEnd"/>
      <w:r w:rsidRPr="00730CBC">
        <w:rPr>
          <w:rFonts w:ascii="Times New Roman" w:eastAsia="Times New Roman" w:hAnsi="Times New Roman" w:cs="Times New Roman"/>
          <w:b/>
          <w:kern w:val="28"/>
          <w:sz w:val="28"/>
          <w:szCs w:val="28"/>
          <w:lang w:eastAsia="ru-RU"/>
        </w:rPr>
        <w:t xml:space="preserve"> перемычках</w:t>
      </w:r>
    </w:p>
    <w:p w:rsidR="00730CBC" w:rsidRPr="00730CBC" w:rsidRDefault="00730CBC" w:rsidP="00730CBC">
      <w:pPr>
        <w:spacing w:after="0" w:line="240" w:lineRule="auto"/>
        <w:ind w:firstLine="540"/>
        <w:jc w:val="both"/>
        <w:rPr>
          <w:rFonts w:ascii="Times New Roman" w:eastAsia="Times New Roman" w:hAnsi="Times New Roman" w:cs="Times New Roman"/>
          <w:kern w:val="28"/>
          <w:sz w:val="28"/>
          <w:szCs w:val="28"/>
          <w:lang w:eastAsia="ru-RU"/>
        </w:rPr>
      </w:pPr>
      <w:r w:rsidRPr="00730CBC">
        <w:rPr>
          <w:rFonts w:ascii="Times New Roman" w:eastAsia="Times New Roman" w:hAnsi="Times New Roman" w:cs="Times New Roman"/>
          <w:kern w:val="28"/>
          <w:sz w:val="28"/>
          <w:szCs w:val="28"/>
          <w:lang w:eastAsia="ru-RU"/>
        </w:rPr>
        <w:t xml:space="preserve">В соединяющих </w:t>
      </w:r>
      <w:proofErr w:type="spellStart"/>
      <w:r w:rsidRPr="00730CBC">
        <w:rPr>
          <w:rFonts w:ascii="Times New Roman" w:eastAsia="Times New Roman" w:hAnsi="Times New Roman" w:cs="Times New Roman"/>
          <w:kern w:val="28"/>
          <w:sz w:val="28"/>
          <w:szCs w:val="28"/>
          <w:lang w:eastAsia="ru-RU"/>
        </w:rPr>
        <w:t>полублоки</w:t>
      </w:r>
      <w:proofErr w:type="spellEnd"/>
      <w:r w:rsidRPr="00730CBC">
        <w:rPr>
          <w:rFonts w:ascii="Times New Roman" w:eastAsia="Times New Roman" w:hAnsi="Times New Roman" w:cs="Times New Roman"/>
          <w:kern w:val="28"/>
          <w:sz w:val="28"/>
          <w:szCs w:val="28"/>
          <w:lang w:eastAsia="ru-RU"/>
        </w:rPr>
        <w:t xml:space="preserve"> соседних аккумуляторов перемычках возникает разрыв из-за некачественной сборки батарей или при нежестком креплении батареи на автомобиле. Это приводит к обрыву внутренней цепи </w:t>
      </w:r>
      <w:r w:rsidRPr="00730CBC">
        <w:rPr>
          <w:rFonts w:ascii="Times New Roman" w:eastAsia="Times New Roman" w:hAnsi="Times New Roman" w:cs="Times New Roman"/>
          <w:kern w:val="28"/>
          <w:sz w:val="28"/>
          <w:szCs w:val="28"/>
          <w:lang w:eastAsia="ru-RU"/>
        </w:rPr>
        <w:lastRenderedPageBreak/>
        <w:t>аккумуляторной батареи. Определение плотности соединений выводов аккумуляторов и батареи производится покачиванием их от руки (у батарей с внешним расположением перемычек). У батарей с общей крышкой моноблока определение места нарушения контакта затруднено, так как нет возможности измерить напряжение каждого аккумулятора и напряжение соседних аккумуляторов. Косвенно такую неисправность можно обнаружить измерением напряжения всей батареи без нагрузки (вольтметром) и под нагрузкой (аккумуляторным пробником СЭ107).</w:t>
      </w:r>
    </w:p>
    <w:p w:rsidR="00730CBC" w:rsidRPr="00730CBC" w:rsidRDefault="00730CBC" w:rsidP="00730CBC">
      <w:pPr>
        <w:spacing w:after="0" w:line="240" w:lineRule="auto"/>
        <w:ind w:firstLine="540"/>
        <w:jc w:val="both"/>
        <w:rPr>
          <w:rFonts w:ascii="Times New Roman" w:eastAsia="Times New Roman" w:hAnsi="Times New Roman" w:cs="Times New Roman"/>
          <w:kern w:val="28"/>
          <w:sz w:val="28"/>
          <w:szCs w:val="28"/>
          <w:lang w:eastAsia="ru-RU"/>
        </w:rPr>
      </w:pPr>
      <w:r w:rsidRPr="00730CBC">
        <w:rPr>
          <w:rFonts w:ascii="Times New Roman" w:eastAsia="Times New Roman" w:hAnsi="Times New Roman" w:cs="Times New Roman"/>
          <w:kern w:val="28"/>
          <w:sz w:val="28"/>
          <w:szCs w:val="28"/>
          <w:lang w:eastAsia="ru-RU"/>
        </w:rPr>
        <w:t>Если при измерении напряжения батареи стрелка вольтметра незначительно отклоняется от нулевого деления шкалы или вообще не отклоняется, то внутренняя цепь батареи может иметь обрыв. При ослаблении соединения аккумуляторов напряжение батареи без нагрузки нормальное (12 В), а под нагрузкой близко к нулю. На автомобиле пуск двигателя стартером от такой  батареи становится невозможным. При заряде батареи в месте ослабления контакта может появиться искрение (у батарей с прозрачной крышкой оно может быть видно). Батареи с такой неисправностью подлежат ремонту.</w:t>
      </w:r>
    </w:p>
    <w:p w:rsidR="00730CBC" w:rsidRPr="00730CBC" w:rsidRDefault="00730CBC" w:rsidP="00730CBC">
      <w:pPr>
        <w:spacing w:after="0" w:line="240" w:lineRule="auto"/>
        <w:ind w:firstLine="540"/>
        <w:jc w:val="both"/>
        <w:rPr>
          <w:rFonts w:ascii="Times New Roman" w:eastAsia="Times New Roman" w:hAnsi="Times New Roman" w:cs="Times New Roman"/>
          <w:kern w:val="28"/>
          <w:sz w:val="28"/>
          <w:szCs w:val="28"/>
          <w:lang w:eastAsia="ru-RU"/>
        </w:rPr>
      </w:pPr>
    </w:p>
    <w:p w:rsidR="00730CBC" w:rsidRDefault="00730CBC" w:rsidP="00730CBC">
      <w:pPr>
        <w:spacing w:after="0" w:line="240" w:lineRule="auto"/>
        <w:ind w:firstLine="540"/>
        <w:jc w:val="both"/>
        <w:rPr>
          <w:rFonts w:ascii="Times New Roman" w:eastAsia="Times New Roman" w:hAnsi="Times New Roman" w:cs="Times New Roman"/>
          <w:kern w:val="28"/>
          <w:sz w:val="28"/>
          <w:szCs w:val="28"/>
          <w:lang w:eastAsia="ru-RU"/>
        </w:rPr>
      </w:pPr>
    </w:p>
    <w:p w:rsidR="00813AA4" w:rsidRDefault="00813AA4" w:rsidP="00730CBC">
      <w:pPr>
        <w:spacing w:after="0" w:line="240" w:lineRule="auto"/>
        <w:ind w:firstLine="540"/>
        <w:jc w:val="both"/>
        <w:rPr>
          <w:rFonts w:ascii="Times New Roman" w:eastAsia="Times New Roman" w:hAnsi="Times New Roman" w:cs="Times New Roman"/>
          <w:kern w:val="28"/>
          <w:sz w:val="28"/>
          <w:szCs w:val="28"/>
          <w:lang w:eastAsia="ru-RU"/>
        </w:rPr>
      </w:pPr>
    </w:p>
    <w:p w:rsidR="00813AA4" w:rsidRDefault="00813AA4" w:rsidP="00730CBC">
      <w:pPr>
        <w:spacing w:after="0" w:line="240" w:lineRule="auto"/>
        <w:ind w:firstLine="540"/>
        <w:jc w:val="both"/>
        <w:rPr>
          <w:rFonts w:ascii="Times New Roman" w:eastAsia="Times New Roman" w:hAnsi="Times New Roman" w:cs="Times New Roman"/>
          <w:kern w:val="28"/>
          <w:sz w:val="28"/>
          <w:szCs w:val="28"/>
          <w:lang w:eastAsia="ru-RU"/>
        </w:rPr>
      </w:pPr>
    </w:p>
    <w:p w:rsidR="00813AA4" w:rsidRDefault="00813AA4" w:rsidP="00730CBC">
      <w:pPr>
        <w:spacing w:after="0" w:line="240" w:lineRule="auto"/>
        <w:ind w:firstLine="540"/>
        <w:jc w:val="both"/>
        <w:rPr>
          <w:rFonts w:ascii="Times New Roman" w:eastAsia="Times New Roman" w:hAnsi="Times New Roman" w:cs="Times New Roman"/>
          <w:kern w:val="28"/>
          <w:sz w:val="28"/>
          <w:szCs w:val="28"/>
          <w:lang w:eastAsia="ru-RU"/>
        </w:rPr>
      </w:pPr>
    </w:p>
    <w:p w:rsidR="00813AA4" w:rsidRDefault="00813AA4" w:rsidP="00730CBC">
      <w:pPr>
        <w:spacing w:after="0" w:line="240" w:lineRule="auto"/>
        <w:ind w:firstLine="540"/>
        <w:jc w:val="both"/>
        <w:rPr>
          <w:rFonts w:ascii="Times New Roman" w:eastAsia="Times New Roman" w:hAnsi="Times New Roman" w:cs="Times New Roman"/>
          <w:kern w:val="28"/>
          <w:sz w:val="28"/>
          <w:szCs w:val="28"/>
          <w:lang w:eastAsia="ru-RU"/>
        </w:rPr>
      </w:pPr>
    </w:p>
    <w:p w:rsidR="00813AA4" w:rsidRDefault="00813AA4" w:rsidP="00730CBC">
      <w:pPr>
        <w:spacing w:after="0" w:line="240" w:lineRule="auto"/>
        <w:ind w:firstLine="540"/>
        <w:jc w:val="both"/>
        <w:rPr>
          <w:rFonts w:ascii="Times New Roman" w:eastAsia="Times New Roman" w:hAnsi="Times New Roman" w:cs="Times New Roman"/>
          <w:kern w:val="28"/>
          <w:sz w:val="28"/>
          <w:szCs w:val="28"/>
          <w:lang w:eastAsia="ru-RU"/>
        </w:rPr>
      </w:pPr>
    </w:p>
    <w:p w:rsidR="00813AA4" w:rsidRDefault="00813AA4" w:rsidP="00730CBC">
      <w:pPr>
        <w:spacing w:after="0" w:line="240" w:lineRule="auto"/>
        <w:ind w:firstLine="540"/>
        <w:jc w:val="both"/>
        <w:rPr>
          <w:rFonts w:ascii="Times New Roman" w:eastAsia="Times New Roman" w:hAnsi="Times New Roman" w:cs="Times New Roman"/>
          <w:kern w:val="28"/>
          <w:sz w:val="28"/>
          <w:szCs w:val="28"/>
          <w:lang w:eastAsia="ru-RU"/>
        </w:rPr>
      </w:pPr>
    </w:p>
    <w:p w:rsidR="00813AA4" w:rsidRDefault="00813AA4" w:rsidP="00730CBC">
      <w:pPr>
        <w:spacing w:after="0" w:line="240" w:lineRule="auto"/>
        <w:ind w:firstLine="540"/>
        <w:jc w:val="both"/>
        <w:rPr>
          <w:rFonts w:ascii="Times New Roman" w:eastAsia="Times New Roman" w:hAnsi="Times New Roman" w:cs="Times New Roman"/>
          <w:kern w:val="28"/>
          <w:sz w:val="28"/>
          <w:szCs w:val="28"/>
          <w:lang w:eastAsia="ru-RU"/>
        </w:rPr>
      </w:pPr>
    </w:p>
    <w:p w:rsidR="00813AA4" w:rsidRDefault="00813AA4" w:rsidP="00730CBC">
      <w:pPr>
        <w:spacing w:after="0" w:line="240" w:lineRule="auto"/>
        <w:ind w:firstLine="540"/>
        <w:jc w:val="both"/>
        <w:rPr>
          <w:rFonts w:ascii="Times New Roman" w:eastAsia="Times New Roman" w:hAnsi="Times New Roman" w:cs="Times New Roman"/>
          <w:kern w:val="28"/>
          <w:sz w:val="28"/>
          <w:szCs w:val="28"/>
          <w:lang w:eastAsia="ru-RU"/>
        </w:rPr>
      </w:pPr>
    </w:p>
    <w:p w:rsidR="00813AA4" w:rsidRDefault="00813AA4" w:rsidP="00730CBC">
      <w:pPr>
        <w:spacing w:after="0" w:line="240" w:lineRule="auto"/>
        <w:ind w:firstLine="540"/>
        <w:jc w:val="both"/>
        <w:rPr>
          <w:rFonts w:ascii="Times New Roman" w:eastAsia="Times New Roman" w:hAnsi="Times New Roman" w:cs="Times New Roman"/>
          <w:kern w:val="28"/>
          <w:sz w:val="28"/>
          <w:szCs w:val="28"/>
          <w:lang w:eastAsia="ru-RU"/>
        </w:rPr>
      </w:pPr>
    </w:p>
    <w:p w:rsidR="00813AA4" w:rsidRDefault="00813AA4" w:rsidP="00730CBC">
      <w:pPr>
        <w:spacing w:after="0" w:line="240" w:lineRule="auto"/>
        <w:ind w:firstLine="540"/>
        <w:jc w:val="both"/>
        <w:rPr>
          <w:rFonts w:ascii="Times New Roman" w:eastAsia="Times New Roman" w:hAnsi="Times New Roman" w:cs="Times New Roman"/>
          <w:kern w:val="28"/>
          <w:sz w:val="28"/>
          <w:szCs w:val="28"/>
          <w:lang w:eastAsia="ru-RU"/>
        </w:rPr>
      </w:pPr>
    </w:p>
    <w:p w:rsidR="00813AA4" w:rsidRDefault="00813AA4" w:rsidP="00730CBC">
      <w:pPr>
        <w:spacing w:after="0" w:line="240" w:lineRule="auto"/>
        <w:ind w:firstLine="540"/>
        <w:jc w:val="both"/>
        <w:rPr>
          <w:rFonts w:ascii="Times New Roman" w:eastAsia="Times New Roman" w:hAnsi="Times New Roman" w:cs="Times New Roman"/>
          <w:kern w:val="28"/>
          <w:sz w:val="28"/>
          <w:szCs w:val="28"/>
          <w:lang w:eastAsia="ru-RU"/>
        </w:rPr>
      </w:pPr>
    </w:p>
    <w:p w:rsidR="00813AA4" w:rsidRDefault="00813AA4" w:rsidP="00730CBC">
      <w:pPr>
        <w:spacing w:after="0" w:line="240" w:lineRule="auto"/>
        <w:ind w:firstLine="540"/>
        <w:jc w:val="both"/>
        <w:rPr>
          <w:rFonts w:ascii="Times New Roman" w:eastAsia="Times New Roman" w:hAnsi="Times New Roman" w:cs="Times New Roman"/>
          <w:kern w:val="28"/>
          <w:sz w:val="28"/>
          <w:szCs w:val="28"/>
          <w:lang w:eastAsia="ru-RU"/>
        </w:rPr>
      </w:pPr>
    </w:p>
    <w:p w:rsidR="00813AA4" w:rsidRDefault="00813AA4" w:rsidP="00730CBC">
      <w:pPr>
        <w:spacing w:after="0" w:line="240" w:lineRule="auto"/>
        <w:ind w:firstLine="540"/>
        <w:jc w:val="both"/>
        <w:rPr>
          <w:rFonts w:ascii="Times New Roman" w:eastAsia="Times New Roman" w:hAnsi="Times New Roman" w:cs="Times New Roman"/>
          <w:kern w:val="28"/>
          <w:sz w:val="28"/>
          <w:szCs w:val="28"/>
          <w:lang w:eastAsia="ru-RU"/>
        </w:rPr>
      </w:pPr>
    </w:p>
    <w:p w:rsidR="00813AA4" w:rsidRDefault="00813AA4" w:rsidP="00730CBC">
      <w:pPr>
        <w:spacing w:after="0" w:line="240" w:lineRule="auto"/>
        <w:ind w:firstLine="540"/>
        <w:jc w:val="both"/>
        <w:rPr>
          <w:rFonts w:ascii="Times New Roman" w:eastAsia="Times New Roman" w:hAnsi="Times New Roman" w:cs="Times New Roman"/>
          <w:kern w:val="28"/>
          <w:sz w:val="28"/>
          <w:szCs w:val="28"/>
          <w:lang w:eastAsia="ru-RU"/>
        </w:rPr>
      </w:pPr>
    </w:p>
    <w:p w:rsidR="00BC5F77" w:rsidRDefault="00BC5F77" w:rsidP="00730CBC">
      <w:pPr>
        <w:spacing w:after="0" w:line="240" w:lineRule="auto"/>
        <w:ind w:firstLine="540"/>
        <w:jc w:val="both"/>
        <w:rPr>
          <w:rFonts w:ascii="Times New Roman" w:eastAsia="Times New Roman" w:hAnsi="Times New Roman" w:cs="Times New Roman"/>
          <w:kern w:val="28"/>
          <w:sz w:val="28"/>
          <w:szCs w:val="28"/>
          <w:lang w:eastAsia="ru-RU"/>
        </w:rPr>
      </w:pPr>
    </w:p>
    <w:p w:rsidR="00BC5F77" w:rsidRDefault="00BC5F77" w:rsidP="00730CBC">
      <w:pPr>
        <w:spacing w:after="0" w:line="240" w:lineRule="auto"/>
        <w:ind w:firstLine="540"/>
        <w:jc w:val="both"/>
        <w:rPr>
          <w:rFonts w:ascii="Times New Roman" w:eastAsia="Times New Roman" w:hAnsi="Times New Roman" w:cs="Times New Roman"/>
          <w:kern w:val="28"/>
          <w:sz w:val="28"/>
          <w:szCs w:val="28"/>
          <w:lang w:eastAsia="ru-RU"/>
        </w:rPr>
      </w:pPr>
    </w:p>
    <w:p w:rsidR="00BC5F77" w:rsidRDefault="00BC5F77" w:rsidP="00730CBC">
      <w:pPr>
        <w:spacing w:after="0" w:line="240" w:lineRule="auto"/>
        <w:ind w:firstLine="540"/>
        <w:jc w:val="both"/>
        <w:rPr>
          <w:rFonts w:ascii="Times New Roman" w:eastAsia="Times New Roman" w:hAnsi="Times New Roman" w:cs="Times New Roman"/>
          <w:kern w:val="28"/>
          <w:sz w:val="28"/>
          <w:szCs w:val="28"/>
          <w:lang w:eastAsia="ru-RU"/>
        </w:rPr>
      </w:pPr>
    </w:p>
    <w:p w:rsidR="00BC5F77" w:rsidRDefault="00BC5F77" w:rsidP="00730CBC">
      <w:pPr>
        <w:spacing w:after="0" w:line="240" w:lineRule="auto"/>
        <w:ind w:firstLine="540"/>
        <w:jc w:val="both"/>
        <w:rPr>
          <w:rFonts w:ascii="Times New Roman" w:eastAsia="Times New Roman" w:hAnsi="Times New Roman" w:cs="Times New Roman"/>
          <w:kern w:val="28"/>
          <w:sz w:val="28"/>
          <w:szCs w:val="28"/>
          <w:lang w:eastAsia="ru-RU"/>
        </w:rPr>
      </w:pPr>
    </w:p>
    <w:p w:rsidR="00BC5F77" w:rsidRDefault="00BC5F77" w:rsidP="00730CBC">
      <w:pPr>
        <w:spacing w:after="0" w:line="240" w:lineRule="auto"/>
        <w:ind w:firstLine="540"/>
        <w:jc w:val="both"/>
        <w:rPr>
          <w:rFonts w:ascii="Times New Roman" w:eastAsia="Times New Roman" w:hAnsi="Times New Roman" w:cs="Times New Roman"/>
          <w:kern w:val="28"/>
          <w:sz w:val="28"/>
          <w:szCs w:val="28"/>
          <w:lang w:eastAsia="ru-RU"/>
        </w:rPr>
      </w:pPr>
    </w:p>
    <w:p w:rsidR="00BC5F77" w:rsidRDefault="00BC5F77" w:rsidP="00730CBC">
      <w:pPr>
        <w:spacing w:after="0" w:line="240" w:lineRule="auto"/>
        <w:ind w:firstLine="540"/>
        <w:jc w:val="both"/>
        <w:rPr>
          <w:rFonts w:ascii="Times New Roman" w:eastAsia="Times New Roman" w:hAnsi="Times New Roman" w:cs="Times New Roman"/>
          <w:kern w:val="28"/>
          <w:sz w:val="28"/>
          <w:szCs w:val="28"/>
          <w:lang w:eastAsia="ru-RU"/>
        </w:rPr>
      </w:pPr>
    </w:p>
    <w:p w:rsidR="00BC5F77" w:rsidRDefault="00BC5F77" w:rsidP="00730CBC">
      <w:pPr>
        <w:spacing w:after="0" w:line="240" w:lineRule="auto"/>
        <w:ind w:firstLine="540"/>
        <w:jc w:val="both"/>
        <w:rPr>
          <w:rFonts w:ascii="Times New Roman" w:eastAsia="Times New Roman" w:hAnsi="Times New Roman" w:cs="Times New Roman"/>
          <w:kern w:val="28"/>
          <w:sz w:val="28"/>
          <w:szCs w:val="28"/>
          <w:lang w:eastAsia="ru-RU"/>
        </w:rPr>
      </w:pPr>
    </w:p>
    <w:p w:rsidR="00BC5F77" w:rsidRDefault="00BC5F77" w:rsidP="00730CBC">
      <w:pPr>
        <w:spacing w:after="0" w:line="240" w:lineRule="auto"/>
        <w:ind w:firstLine="540"/>
        <w:jc w:val="both"/>
        <w:rPr>
          <w:rFonts w:ascii="Times New Roman" w:eastAsia="Times New Roman" w:hAnsi="Times New Roman" w:cs="Times New Roman"/>
          <w:kern w:val="28"/>
          <w:sz w:val="28"/>
          <w:szCs w:val="28"/>
          <w:lang w:eastAsia="ru-RU"/>
        </w:rPr>
      </w:pPr>
    </w:p>
    <w:p w:rsidR="00BC5F77" w:rsidRDefault="00BC5F77" w:rsidP="00730CBC">
      <w:pPr>
        <w:spacing w:after="0" w:line="240" w:lineRule="auto"/>
        <w:ind w:firstLine="540"/>
        <w:jc w:val="both"/>
        <w:rPr>
          <w:rFonts w:ascii="Times New Roman" w:eastAsia="Times New Roman" w:hAnsi="Times New Roman" w:cs="Times New Roman"/>
          <w:kern w:val="28"/>
          <w:sz w:val="28"/>
          <w:szCs w:val="28"/>
          <w:lang w:eastAsia="ru-RU"/>
        </w:rPr>
      </w:pPr>
    </w:p>
    <w:p w:rsidR="00BC5F77" w:rsidRDefault="00BC5F77" w:rsidP="00730CBC">
      <w:pPr>
        <w:spacing w:after="0" w:line="240" w:lineRule="auto"/>
        <w:ind w:firstLine="540"/>
        <w:jc w:val="both"/>
        <w:rPr>
          <w:rFonts w:ascii="Times New Roman" w:eastAsia="Times New Roman" w:hAnsi="Times New Roman" w:cs="Times New Roman"/>
          <w:kern w:val="28"/>
          <w:sz w:val="28"/>
          <w:szCs w:val="28"/>
          <w:lang w:eastAsia="ru-RU"/>
        </w:rPr>
      </w:pPr>
    </w:p>
    <w:p w:rsidR="00BC5F77" w:rsidRDefault="00BC5F77" w:rsidP="00730CBC">
      <w:pPr>
        <w:spacing w:after="0" w:line="240" w:lineRule="auto"/>
        <w:ind w:firstLine="540"/>
        <w:jc w:val="both"/>
        <w:rPr>
          <w:rFonts w:ascii="Times New Roman" w:eastAsia="Times New Roman" w:hAnsi="Times New Roman" w:cs="Times New Roman"/>
          <w:kern w:val="28"/>
          <w:sz w:val="28"/>
          <w:szCs w:val="28"/>
          <w:lang w:eastAsia="ru-RU"/>
        </w:rPr>
      </w:pPr>
    </w:p>
    <w:p w:rsidR="00BC5F77" w:rsidRDefault="00BC5F77" w:rsidP="00730CBC">
      <w:pPr>
        <w:spacing w:after="0" w:line="240" w:lineRule="auto"/>
        <w:ind w:firstLine="540"/>
        <w:jc w:val="both"/>
        <w:rPr>
          <w:rFonts w:ascii="Times New Roman" w:eastAsia="Times New Roman" w:hAnsi="Times New Roman" w:cs="Times New Roman"/>
          <w:kern w:val="28"/>
          <w:sz w:val="28"/>
          <w:szCs w:val="28"/>
          <w:lang w:eastAsia="ru-RU"/>
        </w:rPr>
      </w:pPr>
    </w:p>
    <w:p w:rsidR="00E26633" w:rsidRDefault="00E26633" w:rsidP="00730CBC">
      <w:pPr>
        <w:spacing w:after="0" w:line="240" w:lineRule="auto"/>
        <w:ind w:firstLine="540"/>
        <w:jc w:val="both"/>
        <w:rPr>
          <w:rFonts w:ascii="Times New Roman" w:eastAsia="Times New Roman" w:hAnsi="Times New Roman" w:cs="Times New Roman"/>
          <w:kern w:val="28"/>
          <w:sz w:val="28"/>
          <w:szCs w:val="28"/>
          <w:lang w:eastAsia="ru-RU"/>
        </w:rPr>
      </w:pPr>
    </w:p>
    <w:p w:rsidR="00BC5F77" w:rsidRDefault="00BC5F77" w:rsidP="00730CBC">
      <w:pPr>
        <w:spacing w:after="0" w:line="240" w:lineRule="auto"/>
        <w:ind w:firstLine="540"/>
        <w:jc w:val="both"/>
        <w:rPr>
          <w:rFonts w:ascii="Times New Roman" w:eastAsia="Times New Roman" w:hAnsi="Times New Roman" w:cs="Times New Roman"/>
          <w:kern w:val="28"/>
          <w:sz w:val="28"/>
          <w:szCs w:val="28"/>
          <w:lang w:eastAsia="ru-RU"/>
        </w:rPr>
      </w:pPr>
    </w:p>
    <w:p w:rsidR="00BC5F77" w:rsidRDefault="00BC5F77" w:rsidP="00730CBC">
      <w:pPr>
        <w:spacing w:after="0" w:line="240" w:lineRule="auto"/>
        <w:ind w:firstLine="540"/>
        <w:jc w:val="both"/>
        <w:rPr>
          <w:rFonts w:ascii="Times New Roman" w:eastAsia="Times New Roman" w:hAnsi="Times New Roman" w:cs="Times New Roman"/>
          <w:kern w:val="28"/>
          <w:sz w:val="28"/>
          <w:szCs w:val="28"/>
          <w:lang w:eastAsia="ru-RU"/>
        </w:rPr>
      </w:pPr>
    </w:p>
    <w:p w:rsidR="00813AA4" w:rsidRDefault="00813AA4" w:rsidP="00813AA4">
      <w:pPr>
        <w:spacing w:after="0" w:line="240" w:lineRule="auto"/>
        <w:jc w:val="center"/>
        <w:rPr>
          <w:rFonts w:ascii="Times New Roman" w:eastAsia="Times New Roman" w:hAnsi="Times New Roman" w:cs="Times New Roman"/>
          <w:b/>
          <w:caps/>
          <w:kern w:val="28"/>
          <w:sz w:val="28"/>
          <w:szCs w:val="28"/>
          <w:lang w:eastAsia="ru-RU"/>
        </w:rPr>
      </w:pPr>
      <w:r w:rsidRPr="00730CBC">
        <w:rPr>
          <w:rFonts w:ascii="Times New Roman" w:eastAsia="Times New Roman" w:hAnsi="Times New Roman" w:cs="Times New Roman"/>
          <w:b/>
          <w:caps/>
          <w:kern w:val="28"/>
          <w:sz w:val="28"/>
          <w:szCs w:val="28"/>
          <w:lang w:eastAsia="ru-RU"/>
        </w:rPr>
        <w:t xml:space="preserve">ПРИЛОЖЕНИЕ № </w:t>
      </w:r>
      <w:r w:rsidR="00BB4A47">
        <w:rPr>
          <w:rFonts w:ascii="Times New Roman" w:eastAsia="Times New Roman" w:hAnsi="Times New Roman" w:cs="Times New Roman"/>
          <w:b/>
          <w:caps/>
          <w:kern w:val="28"/>
          <w:sz w:val="28"/>
          <w:szCs w:val="28"/>
          <w:lang w:eastAsia="ru-RU"/>
        </w:rPr>
        <w:t>2</w:t>
      </w:r>
    </w:p>
    <w:p w:rsidR="00813AA4" w:rsidRPr="00813AA4" w:rsidRDefault="00813AA4" w:rsidP="00813AA4">
      <w:pPr>
        <w:spacing w:after="0" w:line="240" w:lineRule="auto"/>
        <w:jc w:val="center"/>
        <w:rPr>
          <w:rFonts w:ascii="Times New Roman" w:eastAsia="Times New Roman" w:hAnsi="Times New Roman" w:cs="Times New Roman"/>
          <w:b/>
          <w:caps/>
          <w:color w:val="FF0000"/>
          <w:kern w:val="28"/>
          <w:sz w:val="28"/>
          <w:szCs w:val="28"/>
          <w:lang w:eastAsia="ru-RU"/>
        </w:rPr>
      </w:pPr>
      <w:r w:rsidRPr="00813AA4">
        <w:rPr>
          <w:rFonts w:ascii="Times New Roman" w:eastAsia="Times New Roman" w:hAnsi="Times New Roman" w:cs="Times New Roman"/>
          <w:b/>
          <w:caps/>
          <w:color w:val="FF0000"/>
          <w:kern w:val="28"/>
          <w:sz w:val="28"/>
          <w:szCs w:val="28"/>
          <w:lang w:eastAsia="ru-RU"/>
        </w:rPr>
        <w:t>Тест на закрепление новых знаний</w:t>
      </w:r>
    </w:p>
    <w:p w:rsidR="00813AA4" w:rsidRPr="00813AA4" w:rsidRDefault="00813AA4" w:rsidP="00813AA4">
      <w:pPr>
        <w:spacing w:after="0" w:line="240" w:lineRule="auto"/>
        <w:jc w:val="center"/>
        <w:rPr>
          <w:rFonts w:ascii="Times New Roman" w:eastAsia="Times New Roman" w:hAnsi="Times New Roman" w:cs="Times New Roman"/>
          <w:b/>
          <w:caps/>
          <w:color w:val="FF0000"/>
          <w:kern w:val="28"/>
          <w:sz w:val="28"/>
          <w:szCs w:val="28"/>
          <w:lang w:eastAsia="ru-RU"/>
        </w:rPr>
      </w:pPr>
    </w:p>
    <w:p w:rsidR="00813AA4" w:rsidRDefault="00813AA4" w:rsidP="00813AA4">
      <w:pPr>
        <w:spacing w:after="0" w:line="240" w:lineRule="auto"/>
        <w:jc w:val="center"/>
        <w:rPr>
          <w:rFonts w:ascii="Times New Roman" w:eastAsia="Times New Roman" w:hAnsi="Times New Roman" w:cs="Times New Roman"/>
          <w:b/>
          <w:caps/>
          <w:kern w:val="28"/>
          <w:sz w:val="28"/>
          <w:szCs w:val="28"/>
          <w:lang w:eastAsia="ru-RU"/>
        </w:rPr>
      </w:pPr>
    </w:p>
    <w:p w:rsidR="00813AA4" w:rsidRPr="00813AA4" w:rsidRDefault="00813AA4" w:rsidP="00813AA4">
      <w:pPr>
        <w:rPr>
          <w:rFonts w:ascii="Times New Roman" w:hAnsi="Times New Roman" w:cs="Times New Roman"/>
          <w:sz w:val="28"/>
          <w:szCs w:val="28"/>
          <w:lang w:eastAsia="ru-RU"/>
        </w:rPr>
      </w:pPr>
      <w:r>
        <w:rPr>
          <w:rFonts w:ascii="Times New Roman" w:hAnsi="Times New Roman" w:cs="Times New Roman"/>
          <w:sz w:val="28"/>
          <w:szCs w:val="28"/>
          <w:lang w:eastAsia="ru-RU"/>
        </w:rPr>
        <w:t>1</w:t>
      </w:r>
      <w:r w:rsidRPr="00813AA4">
        <w:rPr>
          <w:rFonts w:ascii="Times New Roman" w:hAnsi="Times New Roman" w:cs="Times New Roman"/>
          <w:sz w:val="28"/>
          <w:szCs w:val="28"/>
          <w:lang w:eastAsia="ru-RU"/>
        </w:rPr>
        <w:t xml:space="preserve">) Сколько аккумуляторов в 12 </w:t>
      </w:r>
      <w:proofErr w:type="gramStart"/>
      <w:r w:rsidRPr="00813AA4">
        <w:rPr>
          <w:rFonts w:ascii="Times New Roman" w:hAnsi="Times New Roman" w:cs="Times New Roman"/>
          <w:sz w:val="28"/>
          <w:szCs w:val="28"/>
          <w:lang w:eastAsia="ru-RU"/>
        </w:rPr>
        <w:t>вольтовой</w:t>
      </w:r>
      <w:proofErr w:type="gramEnd"/>
    </w:p>
    <w:p w:rsidR="00813AA4" w:rsidRPr="00813AA4" w:rsidRDefault="00813AA4" w:rsidP="00813AA4">
      <w:pPr>
        <w:rPr>
          <w:rFonts w:ascii="Times New Roman" w:hAnsi="Times New Roman" w:cs="Times New Roman"/>
          <w:sz w:val="28"/>
          <w:szCs w:val="28"/>
          <w:lang w:eastAsia="ru-RU"/>
        </w:rPr>
      </w:pPr>
      <w:r w:rsidRPr="00813AA4">
        <w:rPr>
          <w:rFonts w:ascii="Times New Roman" w:hAnsi="Times New Roman" w:cs="Times New Roman"/>
          <w:sz w:val="28"/>
          <w:szCs w:val="28"/>
          <w:lang w:eastAsia="ru-RU"/>
        </w:rPr>
        <w:t>батарее?</w:t>
      </w:r>
    </w:p>
    <w:p w:rsidR="00813AA4" w:rsidRPr="00813AA4" w:rsidRDefault="00813AA4" w:rsidP="00813AA4">
      <w:pPr>
        <w:rPr>
          <w:rFonts w:ascii="Times New Roman" w:hAnsi="Times New Roman" w:cs="Times New Roman"/>
          <w:sz w:val="28"/>
          <w:szCs w:val="28"/>
          <w:lang w:eastAsia="ru-RU"/>
        </w:rPr>
      </w:pPr>
      <w:r>
        <w:rPr>
          <w:rFonts w:ascii="Times New Roman" w:hAnsi="Times New Roman" w:cs="Times New Roman"/>
          <w:sz w:val="28"/>
          <w:szCs w:val="28"/>
          <w:lang w:eastAsia="ru-RU"/>
        </w:rPr>
        <w:t>2</w:t>
      </w:r>
      <w:r w:rsidRPr="00813AA4">
        <w:rPr>
          <w:rFonts w:ascii="Times New Roman" w:hAnsi="Times New Roman" w:cs="Times New Roman"/>
          <w:sz w:val="28"/>
          <w:szCs w:val="28"/>
          <w:lang w:eastAsia="ru-RU"/>
        </w:rPr>
        <w:t>) Показать основные части</w:t>
      </w:r>
    </w:p>
    <w:p w:rsidR="00813AA4" w:rsidRPr="00813AA4" w:rsidRDefault="00813AA4" w:rsidP="00813AA4">
      <w:pPr>
        <w:rPr>
          <w:rFonts w:ascii="Times New Roman" w:hAnsi="Times New Roman" w:cs="Times New Roman"/>
          <w:sz w:val="28"/>
          <w:szCs w:val="28"/>
          <w:lang w:eastAsia="ru-RU"/>
        </w:rPr>
      </w:pPr>
      <w:r w:rsidRPr="00813AA4">
        <w:rPr>
          <w:rFonts w:ascii="Times New Roman" w:hAnsi="Times New Roman" w:cs="Times New Roman"/>
          <w:sz w:val="28"/>
          <w:szCs w:val="28"/>
          <w:lang w:eastAsia="ru-RU"/>
        </w:rPr>
        <w:t>аккумуляторной батареи.</w:t>
      </w:r>
    </w:p>
    <w:p w:rsidR="00813AA4" w:rsidRPr="00813AA4" w:rsidRDefault="00813AA4" w:rsidP="00813AA4">
      <w:pPr>
        <w:rPr>
          <w:rFonts w:ascii="Times New Roman" w:hAnsi="Times New Roman" w:cs="Times New Roman"/>
          <w:sz w:val="28"/>
          <w:szCs w:val="28"/>
          <w:lang w:eastAsia="ru-RU"/>
        </w:rPr>
      </w:pPr>
      <w:r>
        <w:rPr>
          <w:rFonts w:ascii="Times New Roman" w:hAnsi="Times New Roman" w:cs="Times New Roman"/>
          <w:sz w:val="28"/>
          <w:szCs w:val="28"/>
          <w:lang w:eastAsia="ru-RU"/>
        </w:rPr>
        <w:t>3</w:t>
      </w:r>
      <w:r w:rsidRPr="00813AA4">
        <w:rPr>
          <w:rFonts w:ascii="Times New Roman" w:hAnsi="Times New Roman" w:cs="Times New Roman"/>
          <w:sz w:val="28"/>
          <w:szCs w:val="28"/>
          <w:lang w:eastAsia="ru-RU"/>
        </w:rPr>
        <w:t>) Что заливается в аккумуляторную</w:t>
      </w:r>
    </w:p>
    <w:p w:rsidR="00813AA4" w:rsidRPr="00813AA4" w:rsidRDefault="00813AA4" w:rsidP="00813AA4">
      <w:pPr>
        <w:rPr>
          <w:rFonts w:ascii="Times New Roman" w:hAnsi="Times New Roman" w:cs="Times New Roman"/>
          <w:sz w:val="28"/>
          <w:szCs w:val="28"/>
          <w:lang w:eastAsia="ru-RU"/>
        </w:rPr>
      </w:pPr>
      <w:r w:rsidRPr="00813AA4">
        <w:rPr>
          <w:rFonts w:ascii="Times New Roman" w:hAnsi="Times New Roman" w:cs="Times New Roman"/>
          <w:sz w:val="28"/>
          <w:szCs w:val="28"/>
          <w:lang w:eastAsia="ru-RU"/>
        </w:rPr>
        <w:t>батарею и в каком порядке?</w:t>
      </w:r>
    </w:p>
    <w:p w:rsidR="00813AA4" w:rsidRPr="00813AA4" w:rsidRDefault="00813AA4" w:rsidP="00813AA4">
      <w:pPr>
        <w:rPr>
          <w:rFonts w:ascii="Times New Roman" w:hAnsi="Times New Roman" w:cs="Times New Roman"/>
          <w:sz w:val="28"/>
          <w:szCs w:val="28"/>
          <w:lang w:eastAsia="ru-RU"/>
        </w:rPr>
      </w:pPr>
      <w:r>
        <w:rPr>
          <w:rFonts w:ascii="Times New Roman" w:hAnsi="Times New Roman" w:cs="Times New Roman"/>
          <w:sz w:val="28"/>
          <w:szCs w:val="28"/>
          <w:lang w:eastAsia="ru-RU"/>
        </w:rPr>
        <w:t>4</w:t>
      </w:r>
      <w:r w:rsidRPr="00813AA4">
        <w:rPr>
          <w:rFonts w:ascii="Times New Roman" w:hAnsi="Times New Roman" w:cs="Times New Roman"/>
          <w:sz w:val="28"/>
          <w:szCs w:val="28"/>
          <w:lang w:eastAsia="ru-RU"/>
        </w:rPr>
        <w:t>) Как устроены аккумуляторные батареи?</w:t>
      </w:r>
    </w:p>
    <w:p w:rsidR="00813AA4" w:rsidRPr="00813AA4" w:rsidRDefault="00813AA4" w:rsidP="00813AA4">
      <w:pPr>
        <w:rPr>
          <w:rFonts w:ascii="Times New Roman" w:hAnsi="Times New Roman" w:cs="Times New Roman"/>
          <w:sz w:val="28"/>
          <w:szCs w:val="28"/>
          <w:lang w:eastAsia="ru-RU"/>
        </w:rPr>
      </w:pPr>
      <w:r>
        <w:rPr>
          <w:rFonts w:ascii="Times New Roman" w:hAnsi="Times New Roman" w:cs="Times New Roman"/>
          <w:sz w:val="28"/>
          <w:szCs w:val="28"/>
          <w:lang w:eastAsia="ru-RU"/>
        </w:rPr>
        <w:t>5</w:t>
      </w:r>
      <w:r w:rsidRPr="00813AA4">
        <w:rPr>
          <w:rFonts w:ascii="Times New Roman" w:hAnsi="Times New Roman" w:cs="Times New Roman"/>
          <w:sz w:val="28"/>
          <w:szCs w:val="28"/>
          <w:lang w:eastAsia="ru-RU"/>
        </w:rPr>
        <w:t>) Перечислить основные неисправности</w:t>
      </w:r>
    </w:p>
    <w:p w:rsidR="00813AA4" w:rsidRPr="00813AA4" w:rsidRDefault="00813AA4" w:rsidP="00813AA4">
      <w:pPr>
        <w:rPr>
          <w:rFonts w:ascii="Times New Roman" w:hAnsi="Times New Roman" w:cs="Times New Roman"/>
          <w:sz w:val="28"/>
          <w:szCs w:val="28"/>
          <w:lang w:eastAsia="ru-RU"/>
        </w:rPr>
      </w:pPr>
      <w:r w:rsidRPr="00813AA4">
        <w:rPr>
          <w:rFonts w:ascii="Times New Roman" w:hAnsi="Times New Roman" w:cs="Times New Roman"/>
          <w:sz w:val="28"/>
          <w:szCs w:val="28"/>
          <w:lang w:eastAsia="ru-RU"/>
        </w:rPr>
        <w:t>аккумуляторных батарей.</w:t>
      </w:r>
    </w:p>
    <w:p w:rsidR="00813AA4" w:rsidRPr="00813AA4" w:rsidRDefault="00813AA4" w:rsidP="00813AA4">
      <w:pPr>
        <w:rPr>
          <w:rFonts w:ascii="Times New Roman" w:hAnsi="Times New Roman" w:cs="Times New Roman"/>
          <w:sz w:val="28"/>
          <w:szCs w:val="28"/>
          <w:lang w:eastAsia="ru-RU"/>
        </w:rPr>
      </w:pPr>
      <w:r>
        <w:rPr>
          <w:rFonts w:ascii="Times New Roman" w:hAnsi="Times New Roman" w:cs="Times New Roman"/>
          <w:sz w:val="28"/>
          <w:szCs w:val="28"/>
          <w:lang w:eastAsia="ru-RU"/>
        </w:rPr>
        <w:t>6</w:t>
      </w:r>
      <w:r w:rsidRPr="00813AA4">
        <w:rPr>
          <w:rFonts w:ascii="Times New Roman" w:hAnsi="Times New Roman" w:cs="Times New Roman"/>
          <w:sz w:val="28"/>
          <w:szCs w:val="28"/>
          <w:lang w:eastAsia="ru-RU"/>
        </w:rPr>
        <w:t>) Записать на доске марку</w:t>
      </w:r>
    </w:p>
    <w:p w:rsidR="00813AA4" w:rsidRPr="00813AA4" w:rsidRDefault="00813AA4" w:rsidP="00813AA4">
      <w:pPr>
        <w:rPr>
          <w:rFonts w:ascii="Times New Roman" w:hAnsi="Times New Roman" w:cs="Times New Roman"/>
          <w:sz w:val="28"/>
          <w:szCs w:val="28"/>
          <w:lang w:eastAsia="ru-RU"/>
        </w:rPr>
      </w:pPr>
      <w:r w:rsidRPr="00813AA4">
        <w:rPr>
          <w:rFonts w:ascii="Times New Roman" w:hAnsi="Times New Roman" w:cs="Times New Roman"/>
          <w:sz w:val="28"/>
          <w:szCs w:val="28"/>
          <w:lang w:eastAsia="ru-RU"/>
        </w:rPr>
        <w:t>аккумуляторной батареи и расшифровать.</w:t>
      </w:r>
    </w:p>
    <w:p w:rsidR="00813AA4" w:rsidRPr="00813AA4" w:rsidRDefault="00813AA4" w:rsidP="00813AA4">
      <w:pPr>
        <w:rPr>
          <w:rFonts w:ascii="Times New Roman" w:hAnsi="Times New Roman" w:cs="Times New Roman"/>
          <w:sz w:val="28"/>
          <w:szCs w:val="28"/>
          <w:lang w:eastAsia="ru-RU"/>
        </w:rPr>
      </w:pPr>
      <w:r>
        <w:rPr>
          <w:rFonts w:ascii="Times New Roman" w:hAnsi="Times New Roman" w:cs="Times New Roman"/>
          <w:sz w:val="28"/>
          <w:szCs w:val="28"/>
          <w:lang w:eastAsia="ru-RU"/>
        </w:rPr>
        <w:t>7</w:t>
      </w:r>
      <w:r w:rsidRPr="00813AA4">
        <w:rPr>
          <w:rFonts w:ascii="Times New Roman" w:hAnsi="Times New Roman" w:cs="Times New Roman"/>
          <w:sz w:val="28"/>
          <w:szCs w:val="28"/>
          <w:lang w:eastAsia="ru-RU"/>
        </w:rPr>
        <w:t>)Напряжение одного аккумулятора:</w:t>
      </w:r>
    </w:p>
    <w:p w:rsidR="00813AA4" w:rsidRPr="00813AA4" w:rsidRDefault="00813AA4" w:rsidP="00813AA4">
      <w:pPr>
        <w:rPr>
          <w:rFonts w:ascii="Times New Roman" w:hAnsi="Times New Roman" w:cs="Times New Roman"/>
          <w:sz w:val="28"/>
          <w:szCs w:val="28"/>
          <w:lang w:eastAsia="ru-RU"/>
        </w:rPr>
      </w:pPr>
      <w:r w:rsidRPr="00813AA4">
        <w:rPr>
          <w:rFonts w:ascii="Times New Roman" w:hAnsi="Times New Roman" w:cs="Times New Roman"/>
          <w:sz w:val="28"/>
          <w:szCs w:val="28"/>
          <w:lang w:eastAsia="ru-RU"/>
        </w:rPr>
        <w:t>а) 6 вольт;</w:t>
      </w:r>
    </w:p>
    <w:p w:rsidR="00813AA4" w:rsidRPr="00813AA4" w:rsidRDefault="00813AA4" w:rsidP="00813AA4">
      <w:pPr>
        <w:rPr>
          <w:rFonts w:ascii="Times New Roman" w:hAnsi="Times New Roman" w:cs="Times New Roman"/>
          <w:sz w:val="28"/>
          <w:szCs w:val="28"/>
          <w:lang w:eastAsia="ru-RU"/>
        </w:rPr>
      </w:pPr>
      <w:r w:rsidRPr="00813AA4">
        <w:rPr>
          <w:rFonts w:ascii="Times New Roman" w:hAnsi="Times New Roman" w:cs="Times New Roman"/>
          <w:sz w:val="28"/>
          <w:szCs w:val="28"/>
          <w:lang w:eastAsia="ru-RU"/>
        </w:rPr>
        <w:t>б) 12 вольт;</w:t>
      </w:r>
    </w:p>
    <w:p w:rsidR="00813AA4" w:rsidRPr="00813AA4" w:rsidRDefault="00813AA4" w:rsidP="00813AA4">
      <w:pPr>
        <w:rPr>
          <w:rFonts w:ascii="Times New Roman" w:hAnsi="Times New Roman" w:cs="Times New Roman"/>
          <w:sz w:val="28"/>
          <w:szCs w:val="28"/>
          <w:lang w:eastAsia="ru-RU"/>
        </w:rPr>
      </w:pPr>
      <w:r w:rsidRPr="00813AA4">
        <w:rPr>
          <w:rFonts w:ascii="Times New Roman" w:hAnsi="Times New Roman" w:cs="Times New Roman"/>
          <w:sz w:val="28"/>
          <w:szCs w:val="28"/>
          <w:lang w:eastAsia="ru-RU"/>
        </w:rPr>
        <w:t>в) 2 вольта</w:t>
      </w:r>
    </w:p>
    <w:p w:rsidR="00813AA4" w:rsidRDefault="00813AA4" w:rsidP="00730CBC">
      <w:pPr>
        <w:spacing w:after="0" w:line="240" w:lineRule="auto"/>
        <w:ind w:firstLine="540"/>
        <w:jc w:val="both"/>
        <w:rPr>
          <w:rFonts w:ascii="Times New Roman" w:eastAsia="Times New Roman" w:hAnsi="Times New Roman" w:cs="Times New Roman"/>
          <w:kern w:val="28"/>
          <w:sz w:val="28"/>
          <w:szCs w:val="28"/>
          <w:lang w:eastAsia="ru-RU"/>
        </w:rPr>
      </w:pPr>
    </w:p>
    <w:p w:rsidR="00813AA4" w:rsidRDefault="00813AA4" w:rsidP="00730CBC">
      <w:pPr>
        <w:spacing w:after="0" w:line="240" w:lineRule="auto"/>
        <w:ind w:firstLine="540"/>
        <w:jc w:val="both"/>
        <w:rPr>
          <w:rFonts w:ascii="Times New Roman" w:eastAsia="Times New Roman" w:hAnsi="Times New Roman" w:cs="Times New Roman"/>
          <w:kern w:val="28"/>
          <w:sz w:val="28"/>
          <w:szCs w:val="28"/>
          <w:lang w:eastAsia="ru-RU"/>
        </w:rPr>
      </w:pPr>
    </w:p>
    <w:p w:rsidR="00813AA4" w:rsidRDefault="00813AA4" w:rsidP="00730CBC">
      <w:pPr>
        <w:spacing w:after="0" w:line="240" w:lineRule="auto"/>
        <w:ind w:firstLine="540"/>
        <w:jc w:val="both"/>
        <w:rPr>
          <w:rFonts w:ascii="Times New Roman" w:eastAsia="Times New Roman" w:hAnsi="Times New Roman" w:cs="Times New Roman"/>
          <w:kern w:val="28"/>
          <w:sz w:val="28"/>
          <w:szCs w:val="28"/>
          <w:lang w:eastAsia="ru-RU"/>
        </w:rPr>
      </w:pPr>
    </w:p>
    <w:p w:rsidR="00813AA4" w:rsidRDefault="00813AA4" w:rsidP="00730CBC">
      <w:pPr>
        <w:spacing w:after="0" w:line="240" w:lineRule="auto"/>
        <w:ind w:firstLine="540"/>
        <w:jc w:val="both"/>
        <w:rPr>
          <w:rFonts w:ascii="Times New Roman" w:eastAsia="Times New Roman" w:hAnsi="Times New Roman" w:cs="Times New Roman"/>
          <w:kern w:val="28"/>
          <w:sz w:val="28"/>
          <w:szCs w:val="28"/>
          <w:lang w:eastAsia="ru-RU"/>
        </w:rPr>
      </w:pPr>
    </w:p>
    <w:p w:rsidR="00813AA4" w:rsidRDefault="00813AA4" w:rsidP="00730CBC">
      <w:pPr>
        <w:spacing w:after="0" w:line="240" w:lineRule="auto"/>
        <w:ind w:firstLine="540"/>
        <w:jc w:val="both"/>
        <w:rPr>
          <w:rFonts w:ascii="Times New Roman" w:eastAsia="Times New Roman" w:hAnsi="Times New Roman" w:cs="Times New Roman"/>
          <w:kern w:val="28"/>
          <w:sz w:val="28"/>
          <w:szCs w:val="28"/>
          <w:lang w:eastAsia="ru-RU"/>
        </w:rPr>
      </w:pPr>
    </w:p>
    <w:p w:rsidR="00813AA4" w:rsidRDefault="00813AA4" w:rsidP="00730CBC">
      <w:pPr>
        <w:spacing w:after="0" w:line="240" w:lineRule="auto"/>
        <w:ind w:firstLine="540"/>
        <w:jc w:val="both"/>
        <w:rPr>
          <w:rFonts w:ascii="Times New Roman" w:eastAsia="Times New Roman" w:hAnsi="Times New Roman" w:cs="Times New Roman"/>
          <w:kern w:val="28"/>
          <w:sz w:val="28"/>
          <w:szCs w:val="28"/>
          <w:lang w:eastAsia="ru-RU"/>
        </w:rPr>
      </w:pPr>
    </w:p>
    <w:p w:rsidR="00813AA4" w:rsidRDefault="00813AA4" w:rsidP="00730CBC">
      <w:pPr>
        <w:spacing w:after="0" w:line="240" w:lineRule="auto"/>
        <w:ind w:firstLine="540"/>
        <w:jc w:val="both"/>
        <w:rPr>
          <w:rFonts w:ascii="Times New Roman" w:eastAsia="Times New Roman" w:hAnsi="Times New Roman" w:cs="Times New Roman"/>
          <w:kern w:val="28"/>
          <w:sz w:val="28"/>
          <w:szCs w:val="28"/>
          <w:lang w:eastAsia="ru-RU"/>
        </w:rPr>
      </w:pPr>
    </w:p>
    <w:p w:rsidR="00BC5F77" w:rsidRDefault="00BC5F77" w:rsidP="00730CBC">
      <w:pPr>
        <w:spacing w:after="0" w:line="240" w:lineRule="auto"/>
        <w:ind w:firstLine="540"/>
        <w:jc w:val="both"/>
        <w:rPr>
          <w:rFonts w:ascii="Times New Roman" w:eastAsia="Times New Roman" w:hAnsi="Times New Roman" w:cs="Times New Roman"/>
          <w:kern w:val="28"/>
          <w:sz w:val="28"/>
          <w:szCs w:val="28"/>
          <w:lang w:eastAsia="ru-RU"/>
        </w:rPr>
      </w:pPr>
    </w:p>
    <w:p w:rsidR="00BC5F77" w:rsidRDefault="00BC5F77" w:rsidP="00730CBC">
      <w:pPr>
        <w:spacing w:after="0" w:line="240" w:lineRule="auto"/>
        <w:ind w:firstLine="540"/>
        <w:jc w:val="both"/>
        <w:rPr>
          <w:rFonts w:ascii="Times New Roman" w:eastAsia="Times New Roman" w:hAnsi="Times New Roman" w:cs="Times New Roman"/>
          <w:kern w:val="28"/>
          <w:sz w:val="28"/>
          <w:szCs w:val="28"/>
          <w:lang w:eastAsia="ru-RU"/>
        </w:rPr>
      </w:pPr>
    </w:p>
    <w:p w:rsidR="00BC5F77" w:rsidRDefault="00BC5F77" w:rsidP="00730CBC">
      <w:pPr>
        <w:spacing w:after="0" w:line="240" w:lineRule="auto"/>
        <w:ind w:firstLine="540"/>
        <w:jc w:val="both"/>
        <w:rPr>
          <w:rFonts w:ascii="Times New Roman" w:eastAsia="Times New Roman" w:hAnsi="Times New Roman" w:cs="Times New Roman"/>
          <w:kern w:val="28"/>
          <w:sz w:val="28"/>
          <w:szCs w:val="28"/>
          <w:lang w:eastAsia="ru-RU"/>
        </w:rPr>
      </w:pPr>
    </w:p>
    <w:p w:rsidR="00BC5F77" w:rsidRDefault="00BC5F77" w:rsidP="00730CBC">
      <w:pPr>
        <w:spacing w:after="0" w:line="240" w:lineRule="auto"/>
        <w:ind w:firstLine="540"/>
        <w:jc w:val="both"/>
        <w:rPr>
          <w:rFonts w:ascii="Times New Roman" w:eastAsia="Times New Roman" w:hAnsi="Times New Roman" w:cs="Times New Roman"/>
          <w:kern w:val="28"/>
          <w:sz w:val="28"/>
          <w:szCs w:val="28"/>
          <w:lang w:eastAsia="ru-RU"/>
        </w:rPr>
      </w:pPr>
    </w:p>
    <w:p w:rsidR="00E26633" w:rsidRDefault="00E26633" w:rsidP="00730CBC">
      <w:pPr>
        <w:spacing w:after="0" w:line="240" w:lineRule="auto"/>
        <w:ind w:firstLine="540"/>
        <w:jc w:val="both"/>
        <w:rPr>
          <w:rFonts w:ascii="Times New Roman" w:eastAsia="Times New Roman" w:hAnsi="Times New Roman" w:cs="Times New Roman"/>
          <w:kern w:val="28"/>
          <w:sz w:val="28"/>
          <w:szCs w:val="28"/>
          <w:lang w:eastAsia="ru-RU"/>
        </w:rPr>
      </w:pPr>
    </w:p>
    <w:p w:rsidR="00BC5F77" w:rsidRDefault="00BC5F77" w:rsidP="00730CBC">
      <w:pPr>
        <w:spacing w:after="0" w:line="240" w:lineRule="auto"/>
        <w:ind w:firstLine="540"/>
        <w:jc w:val="both"/>
        <w:rPr>
          <w:rFonts w:ascii="Times New Roman" w:eastAsia="Times New Roman" w:hAnsi="Times New Roman" w:cs="Times New Roman"/>
          <w:kern w:val="28"/>
          <w:sz w:val="28"/>
          <w:szCs w:val="28"/>
          <w:lang w:eastAsia="ru-RU"/>
        </w:rPr>
      </w:pPr>
    </w:p>
    <w:p w:rsidR="00BC5F77" w:rsidRDefault="00BC5F77" w:rsidP="00730CBC">
      <w:pPr>
        <w:spacing w:after="0" w:line="240" w:lineRule="auto"/>
        <w:ind w:firstLine="540"/>
        <w:jc w:val="both"/>
        <w:rPr>
          <w:rFonts w:ascii="Times New Roman" w:eastAsia="Times New Roman" w:hAnsi="Times New Roman" w:cs="Times New Roman"/>
          <w:kern w:val="28"/>
          <w:sz w:val="28"/>
          <w:szCs w:val="28"/>
          <w:lang w:eastAsia="ru-RU"/>
        </w:rPr>
      </w:pPr>
    </w:p>
    <w:p w:rsidR="00BC5F77" w:rsidRDefault="00BC5F77" w:rsidP="00730CBC">
      <w:pPr>
        <w:spacing w:after="0" w:line="240" w:lineRule="auto"/>
        <w:ind w:firstLine="540"/>
        <w:jc w:val="both"/>
        <w:rPr>
          <w:rFonts w:ascii="Times New Roman" w:eastAsia="Times New Roman" w:hAnsi="Times New Roman" w:cs="Times New Roman"/>
          <w:kern w:val="28"/>
          <w:sz w:val="28"/>
          <w:szCs w:val="28"/>
          <w:lang w:eastAsia="ru-RU"/>
        </w:rPr>
      </w:pPr>
    </w:p>
    <w:p w:rsidR="00BC5F77" w:rsidRDefault="00BC5F77" w:rsidP="00730CBC">
      <w:pPr>
        <w:spacing w:after="0" w:line="240" w:lineRule="auto"/>
        <w:ind w:firstLine="540"/>
        <w:jc w:val="both"/>
        <w:rPr>
          <w:rFonts w:ascii="Times New Roman" w:eastAsia="Times New Roman" w:hAnsi="Times New Roman" w:cs="Times New Roman"/>
          <w:kern w:val="28"/>
          <w:sz w:val="28"/>
          <w:szCs w:val="28"/>
          <w:lang w:eastAsia="ru-RU"/>
        </w:rPr>
      </w:pPr>
    </w:p>
    <w:p w:rsidR="00BC5F77" w:rsidRDefault="00BC5F77" w:rsidP="00BC5F77">
      <w:pPr>
        <w:spacing w:after="0" w:line="240" w:lineRule="auto"/>
        <w:jc w:val="center"/>
        <w:rPr>
          <w:rFonts w:ascii="Times New Roman" w:eastAsia="Times New Roman" w:hAnsi="Times New Roman" w:cs="Times New Roman"/>
          <w:b/>
          <w:caps/>
          <w:kern w:val="28"/>
          <w:sz w:val="28"/>
          <w:szCs w:val="28"/>
          <w:lang w:eastAsia="ru-RU"/>
        </w:rPr>
      </w:pPr>
      <w:r w:rsidRPr="00730CBC">
        <w:rPr>
          <w:rFonts w:ascii="Times New Roman" w:eastAsia="Times New Roman" w:hAnsi="Times New Roman" w:cs="Times New Roman"/>
          <w:b/>
          <w:caps/>
          <w:kern w:val="28"/>
          <w:sz w:val="28"/>
          <w:szCs w:val="28"/>
          <w:lang w:eastAsia="ru-RU"/>
        </w:rPr>
        <w:t xml:space="preserve">ПРИЛОЖЕНИЕ № </w:t>
      </w:r>
      <w:r w:rsidR="00BB4A47">
        <w:rPr>
          <w:rFonts w:ascii="Times New Roman" w:eastAsia="Times New Roman" w:hAnsi="Times New Roman" w:cs="Times New Roman"/>
          <w:b/>
          <w:caps/>
          <w:kern w:val="28"/>
          <w:sz w:val="28"/>
          <w:szCs w:val="28"/>
          <w:lang w:eastAsia="ru-RU"/>
        </w:rPr>
        <w:t>3</w:t>
      </w:r>
    </w:p>
    <w:p w:rsidR="00BC5F77" w:rsidRDefault="00BC5F77" w:rsidP="00BC5F77">
      <w:pPr>
        <w:pStyle w:val="a7"/>
        <w:spacing w:line="360" w:lineRule="auto"/>
        <w:jc w:val="center"/>
        <w:rPr>
          <w:rFonts w:ascii="Times New Roman" w:hAnsi="Times New Roman" w:cs="Times New Roman"/>
          <w:b/>
          <w:bCs/>
          <w:sz w:val="28"/>
          <w:szCs w:val="28"/>
        </w:rPr>
      </w:pPr>
    </w:p>
    <w:p w:rsidR="00BC5F77" w:rsidRPr="00F42F6C" w:rsidRDefault="00BC5F77" w:rsidP="00BC5F77">
      <w:pPr>
        <w:pStyle w:val="a7"/>
        <w:spacing w:line="360" w:lineRule="auto"/>
        <w:jc w:val="center"/>
        <w:rPr>
          <w:rFonts w:ascii="Times New Roman" w:hAnsi="Times New Roman" w:cs="Times New Roman"/>
          <w:b/>
          <w:bCs/>
          <w:sz w:val="28"/>
          <w:szCs w:val="28"/>
        </w:rPr>
      </w:pPr>
      <w:r w:rsidRPr="00F42F6C">
        <w:rPr>
          <w:rFonts w:ascii="Times New Roman" w:hAnsi="Times New Roman" w:cs="Times New Roman"/>
          <w:b/>
          <w:bCs/>
          <w:sz w:val="28"/>
          <w:szCs w:val="28"/>
        </w:rPr>
        <w:t>Вопросы анкеты</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86"/>
        <w:gridCol w:w="4820"/>
      </w:tblGrid>
      <w:tr w:rsidR="00BC5F77" w:rsidRPr="00970E0A" w:rsidTr="00BC5F77">
        <w:tc>
          <w:tcPr>
            <w:tcW w:w="4786" w:type="dxa"/>
          </w:tcPr>
          <w:p w:rsidR="00BC5F77" w:rsidRPr="00970E0A" w:rsidRDefault="00BC5F77" w:rsidP="00DF5D22">
            <w:pPr>
              <w:jc w:val="both"/>
              <w:rPr>
                <w:rFonts w:ascii="Times New Roman" w:hAnsi="Times New Roman" w:cs="Times New Roman"/>
                <w:iCs/>
                <w:sz w:val="28"/>
                <w:szCs w:val="28"/>
              </w:rPr>
            </w:pPr>
            <w:r w:rsidRPr="00970E0A">
              <w:rPr>
                <w:rFonts w:ascii="Times New Roman" w:hAnsi="Times New Roman" w:cs="Times New Roman"/>
                <w:iCs/>
                <w:sz w:val="28"/>
                <w:szCs w:val="28"/>
              </w:rPr>
              <w:t>На уроке я работал…</w:t>
            </w:r>
          </w:p>
        </w:tc>
        <w:tc>
          <w:tcPr>
            <w:tcW w:w="4820" w:type="dxa"/>
          </w:tcPr>
          <w:p w:rsidR="00BC5F77" w:rsidRPr="00970E0A" w:rsidRDefault="00BC5F77" w:rsidP="00DF5D22">
            <w:pPr>
              <w:jc w:val="both"/>
              <w:rPr>
                <w:rFonts w:ascii="Times New Roman" w:hAnsi="Times New Roman" w:cs="Times New Roman"/>
                <w:iCs/>
                <w:sz w:val="28"/>
                <w:szCs w:val="28"/>
              </w:rPr>
            </w:pPr>
            <w:r w:rsidRPr="00970E0A">
              <w:rPr>
                <w:rFonts w:ascii="Times New Roman" w:hAnsi="Times New Roman" w:cs="Times New Roman"/>
                <w:iCs/>
                <w:sz w:val="28"/>
                <w:szCs w:val="28"/>
              </w:rPr>
              <w:t>активно / пассивно</w:t>
            </w:r>
          </w:p>
        </w:tc>
      </w:tr>
      <w:tr w:rsidR="00BC5F77" w:rsidRPr="00970E0A" w:rsidTr="00BC5F77">
        <w:tc>
          <w:tcPr>
            <w:tcW w:w="4786" w:type="dxa"/>
          </w:tcPr>
          <w:p w:rsidR="00BC5F77" w:rsidRPr="00970E0A" w:rsidRDefault="00BC5F77" w:rsidP="00DF5D22">
            <w:pPr>
              <w:jc w:val="both"/>
              <w:rPr>
                <w:rFonts w:ascii="Times New Roman" w:hAnsi="Times New Roman" w:cs="Times New Roman"/>
                <w:iCs/>
                <w:sz w:val="28"/>
                <w:szCs w:val="28"/>
              </w:rPr>
            </w:pPr>
            <w:r w:rsidRPr="00970E0A">
              <w:rPr>
                <w:rFonts w:ascii="Times New Roman" w:hAnsi="Times New Roman" w:cs="Times New Roman"/>
                <w:iCs/>
                <w:sz w:val="28"/>
                <w:szCs w:val="28"/>
              </w:rPr>
              <w:t>Своей работой на уроке я…</w:t>
            </w:r>
          </w:p>
        </w:tc>
        <w:tc>
          <w:tcPr>
            <w:tcW w:w="4820" w:type="dxa"/>
          </w:tcPr>
          <w:p w:rsidR="00BC5F77" w:rsidRPr="00970E0A" w:rsidRDefault="00BC5F77" w:rsidP="00DF5D22">
            <w:pPr>
              <w:jc w:val="both"/>
              <w:rPr>
                <w:rFonts w:ascii="Times New Roman" w:hAnsi="Times New Roman" w:cs="Times New Roman"/>
                <w:iCs/>
                <w:sz w:val="28"/>
                <w:szCs w:val="28"/>
              </w:rPr>
            </w:pPr>
            <w:proofErr w:type="gramStart"/>
            <w:r w:rsidRPr="00970E0A">
              <w:rPr>
                <w:rFonts w:ascii="Times New Roman" w:hAnsi="Times New Roman" w:cs="Times New Roman"/>
                <w:iCs/>
                <w:sz w:val="28"/>
                <w:szCs w:val="28"/>
              </w:rPr>
              <w:t>доволен</w:t>
            </w:r>
            <w:proofErr w:type="gramEnd"/>
            <w:r w:rsidRPr="00970E0A">
              <w:rPr>
                <w:rFonts w:ascii="Times New Roman" w:hAnsi="Times New Roman" w:cs="Times New Roman"/>
                <w:iCs/>
                <w:sz w:val="28"/>
                <w:szCs w:val="28"/>
              </w:rPr>
              <w:t xml:space="preserve"> / не доволен</w:t>
            </w:r>
          </w:p>
        </w:tc>
      </w:tr>
      <w:tr w:rsidR="00BC5F77" w:rsidRPr="00970E0A" w:rsidTr="00BC5F77">
        <w:tc>
          <w:tcPr>
            <w:tcW w:w="4786" w:type="dxa"/>
          </w:tcPr>
          <w:p w:rsidR="00BC5F77" w:rsidRPr="00970E0A" w:rsidRDefault="00BC5F77" w:rsidP="00DF5D22">
            <w:pPr>
              <w:jc w:val="both"/>
              <w:rPr>
                <w:rFonts w:ascii="Times New Roman" w:hAnsi="Times New Roman" w:cs="Times New Roman"/>
                <w:iCs/>
                <w:sz w:val="28"/>
                <w:szCs w:val="28"/>
              </w:rPr>
            </w:pPr>
            <w:r w:rsidRPr="00970E0A">
              <w:rPr>
                <w:rFonts w:ascii="Times New Roman" w:hAnsi="Times New Roman" w:cs="Times New Roman"/>
                <w:iCs/>
                <w:sz w:val="28"/>
                <w:szCs w:val="28"/>
              </w:rPr>
              <w:t>За урок я…</w:t>
            </w:r>
          </w:p>
        </w:tc>
        <w:tc>
          <w:tcPr>
            <w:tcW w:w="4820" w:type="dxa"/>
          </w:tcPr>
          <w:p w:rsidR="00BC5F77" w:rsidRPr="00970E0A" w:rsidRDefault="00BC5F77" w:rsidP="00DF5D22">
            <w:pPr>
              <w:jc w:val="both"/>
              <w:rPr>
                <w:rFonts w:ascii="Times New Roman" w:hAnsi="Times New Roman" w:cs="Times New Roman"/>
                <w:iCs/>
                <w:sz w:val="28"/>
                <w:szCs w:val="28"/>
              </w:rPr>
            </w:pPr>
            <w:r w:rsidRPr="00970E0A">
              <w:rPr>
                <w:rFonts w:ascii="Times New Roman" w:hAnsi="Times New Roman" w:cs="Times New Roman"/>
                <w:iCs/>
                <w:sz w:val="28"/>
                <w:szCs w:val="28"/>
              </w:rPr>
              <w:t xml:space="preserve">не устал / </w:t>
            </w:r>
            <w:proofErr w:type="gramStart"/>
            <w:r w:rsidRPr="00970E0A">
              <w:rPr>
                <w:rFonts w:ascii="Times New Roman" w:hAnsi="Times New Roman" w:cs="Times New Roman"/>
                <w:iCs/>
                <w:sz w:val="28"/>
                <w:szCs w:val="28"/>
              </w:rPr>
              <w:t>устал</w:t>
            </w:r>
            <w:proofErr w:type="gramEnd"/>
          </w:p>
        </w:tc>
      </w:tr>
      <w:tr w:rsidR="00BC5F77" w:rsidRPr="00970E0A" w:rsidTr="00BC5F77">
        <w:tc>
          <w:tcPr>
            <w:tcW w:w="4786" w:type="dxa"/>
          </w:tcPr>
          <w:p w:rsidR="00BC5F77" w:rsidRPr="00970E0A" w:rsidRDefault="00BC5F77" w:rsidP="00DF5D22">
            <w:pPr>
              <w:jc w:val="both"/>
              <w:rPr>
                <w:rFonts w:ascii="Times New Roman" w:hAnsi="Times New Roman" w:cs="Times New Roman"/>
                <w:iCs/>
                <w:sz w:val="28"/>
                <w:szCs w:val="28"/>
              </w:rPr>
            </w:pPr>
            <w:r w:rsidRPr="00970E0A">
              <w:rPr>
                <w:rFonts w:ascii="Times New Roman" w:hAnsi="Times New Roman" w:cs="Times New Roman"/>
                <w:iCs/>
                <w:sz w:val="28"/>
                <w:szCs w:val="28"/>
              </w:rPr>
              <w:t>Мое настроение…</w:t>
            </w:r>
          </w:p>
        </w:tc>
        <w:tc>
          <w:tcPr>
            <w:tcW w:w="4820" w:type="dxa"/>
          </w:tcPr>
          <w:p w:rsidR="00BC5F77" w:rsidRPr="00970E0A" w:rsidRDefault="00BC5F77" w:rsidP="00DF5D22">
            <w:pPr>
              <w:jc w:val="both"/>
              <w:rPr>
                <w:rFonts w:ascii="Times New Roman" w:hAnsi="Times New Roman" w:cs="Times New Roman"/>
                <w:iCs/>
                <w:sz w:val="28"/>
                <w:szCs w:val="28"/>
              </w:rPr>
            </w:pPr>
            <w:proofErr w:type="gramStart"/>
            <w:r w:rsidRPr="00970E0A">
              <w:rPr>
                <w:rFonts w:ascii="Times New Roman" w:hAnsi="Times New Roman" w:cs="Times New Roman"/>
                <w:iCs/>
                <w:sz w:val="28"/>
                <w:szCs w:val="28"/>
              </w:rPr>
              <w:t>стало лучше / стало</w:t>
            </w:r>
            <w:proofErr w:type="gramEnd"/>
            <w:r w:rsidRPr="00970E0A">
              <w:rPr>
                <w:rFonts w:ascii="Times New Roman" w:hAnsi="Times New Roman" w:cs="Times New Roman"/>
                <w:iCs/>
                <w:sz w:val="28"/>
                <w:szCs w:val="28"/>
              </w:rPr>
              <w:t xml:space="preserve"> хуже</w:t>
            </w:r>
          </w:p>
        </w:tc>
      </w:tr>
      <w:tr w:rsidR="00BC5F77" w:rsidRPr="00970E0A" w:rsidTr="00BC5F77">
        <w:tc>
          <w:tcPr>
            <w:tcW w:w="4786" w:type="dxa"/>
          </w:tcPr>
          <w:p w:rsidR="00BC5F77" w:rsidRPr="00970E0A" w:rsidRDefault="00BC5F77" w:rsidP="00DF5D22">
            <w:pPr>
              <w:jc w:val="both"/>
              <w:rPr>
                <w:rFonts w:ascii="Times New Roman" w:hAnsi="Times New Roman" w:cs="Times New Roman"/>
                <w:iCs/>
                <w:sz w:val="28"/>
                <w:szCs w:val="28"/>
              </w:rPr>
            </w:pPr>
            <w:r w:rsidRPr="00970E0A">
              <w:rPr>
                <w:rFonts w:ascii="Times New Roman" w:hAnsi="Times New Roman" w:cs="Times New Roman"/>
                <w:iCs/>
                <w:sz w:val="28"/>
                <w:szCs w:val="28"/>
              </w:rPr>
              <w:t>Материал урока мне был…</w:t>
            </w:r>
          </w:p>
        </w:tc>
        <w:tc>
          <w:tcPr>
            <w:tcW w:w="4820" w:type="dxa"/>
          </w:tcPr>
          <w:p w:rsidR="00BC5F77" w:rsidRPr="00970E0A" w:rsidRDefault="00BC5F77" w:rsidP="00DF5D22">
            <w:pPr>
              <w:jc w:val="both"/>
              <w:rPr>
                <w:rFonts w:ascii="Times New Roman" w:hAnsi="Times New Roman" w:cs="Times New Roman"/>
                <w:iCs/>
                <w:sz w:val="28"/>
                <w:szCs w:val="28"/>
              </w:rPr>
            </w:pPr>
            <w:proofErr w:type="gramStart"/>
            <w:r w:rsidRPr="00970E0A">
              <w:rPr>
                <w:rFonts w:ascii="Times New Roman" w:hAnsi="Times New Roman" w:cs="Times New Roman"/>
                <w:iCs/>
                <w:sz w:val="28"/>
                <w:szCs w:val="28"/>
              </w:rPr>
              <w:t>понятен</w:t>
            </w:r>
            <w:proofErr w:type="gramEnd"/>
            <w:r w:rsidRPr="00970E0A">
              <w:rPr>
                <w:rFonts w:ascii="Times New Roman" w:hAnsi="Times New Roman" w:cs="Times New Roman"/>
                <w:iCs/>
                <w:sz w:val="28"/>
                <w:szCs w:val="28"/>
              </w:rPr>
              <w:t xml:space="preserve"> / не понятен</w:t>
            </w:r>
          </w:p>
        </w:tc>
      </w:tr>
      <w:tr w:rsidR="00BC5F77" w:rsidRPr="00970E0A" w:rsidTr="00BC5F77">
        <w:tc>
          <w:tcPr>
            <w:tcW w:w="4786" w:type="dxa"/>
          </w:tcPr>
          <w:p w:rsidR="00BC5F77" w:rsidRPr="00970E0A" w:rsidRDefault="00BC5F77" w:rsidP="00DF5D22">
            <w:pPr>
              <w:jc w:val="both"/>
              <w:rPr>
                <w:rFonts w:ascii="Times New Roman" w:hAnsi="Times New Roman" w:cs="Times New Roman"/>
                <w:iCs/>
                <w:sz w:val="28"/>
                <w:szCs w:val="28"/>
              </w:rPr>
            </w:pPr>
            <w:r w:rsidRPr="00970E0A">
              <w:rPr>
                <w:rFonts w:ascii="Times New Roman" w:hAnsi="Times New Roman" w:cs="Times New Roman"/>
                <w:iCs/>
                <w:sz w:val="28"/>
                <w:szCs w:val="28"/>
              </w:rPr>
              <w:t>Домашнее задание мне кажется…</w:t>
            </w:r>
          </w:p>
        </w:tc>
        <w:tc>
          <w:tcPr>
            <w:tcW w:w="4820" w:type="dxa"/>
          </w:tcPr>
          <w:p w:rsidR="00BC5F77" w:rsidRPr="00970E0A" w:rsidRDefault="00BC5F77" w:rsidP="00DF5D22">
            <w:pPr>
              <w:jc w:val="both"/>
              <w:rPr>
                <w:rFonts w:ascii="Times New Roman" w:hAnsi="Times New Roman" w:cs="Times New Roman"/>
                <w:iCs/>
                <w:sz w:val="28"/>
                <w:szCs w:val="28"/>
              </w:rPr>
            </w:pPr>
            <w:r w:rsidRPr="00970E0A">
              <w:rPr>
                <w:rFonts w:ascii="Times New Roman" w:hAnsi="Times New Roman" w:cs="Times New Roman"/>
                <w:iCs/>
                <w:sz w:val="28"/>
                <w:szCs w:val="28"/>
              </w:rPr>
              <w:t>интересным / скучным</w:t>
            </w:r>
          </w:p>
          <w:p w:rsidR="00BC5F77" w:rsidRPr="00970E0A" w:rsidRDefault="00BC5F77" w:rsidP="00DF5D22">
            <w:pPr>
              <w:jc w:val="both"/>
              <w:rPr>
                <w:rFonts w:ascii="Times New Roman" w:hAnsi="Times New Roman" w:cs="Times New Roman"/>
                <w:iCs/>
                <w:sz w:val="28"/>
                <w:szCs w:val="28"/>
              </w:rPr>
            </w:pPr>
            <w:r w:rsidRPr="00970E0A">
              <w:rPr>
                <w:rFonts w:ascii="Times New Roman" w:hAnsi="Times New Roman" w:cs="Times New Roman"/>
                <w:iCs/>
                <w:sz w:val="28"/>
                <w:szCs w:val="28"/>
              </w:rPr>
              <w:t>легким / трудным</w:t>
            </w:r>
          </w:p>
          <w:p w:rsidR="00BC5F77" w:rsidRPr="00970E0A" w:rsidRDefault="00BC5F77" w:rsidP="00DF5D22">
            <w:pPr>
              <w:jc w:val="both"/>
              <w:rPr>
                <w:rFonts w:ascii="Times New Roman" w:hAnsi="Times New Roman" w:cs="Times New Roman"/>
                <w:iCs/>
                <w:sz w:val="28"/>
                <w:szCs w:val="28"/>
              </w:rPr>
            </w:pPr>
            <w:r w:rsidRPr="00970E0A">
              <w:rPr>
                <w:rFonts w:ascii="Times New Roman" w:hAnsi="Times New Roman" w:cs="Times New Roman"/>
                <w:iCs/>
                <w:sz w:val="28"/>
                <w:szCs w:val="28"/>
              </w:rPr>
              <w:t>полезен / бесполезен</w:t>
            </w:r>
          </w:p>
        </w:tc>
      </w:tr>
      <w:tr w:rsidR="00BC5F77" w:rsidRPr="00970E0A" w:rsidTr="00BC5F77">
        <w:tc>
          <w:tcPr>
            <w:tcW w:w="4786" w:type="dxa"/>
          </w:tcPr>
          <w:p w:rsidR="00BC5F77" w:rsidRPr="00970E0A" w:rsidRDefault="00BC5F77" w:rsidP="00DF5D22">
            <w:pPr>
              <w:jc w:val="both"/>
              <w:rPr>
                <w:rFonts w:ascii="Times New Roman" w:hAnsi="Times New Roman" w:cs="Times New Roman"/>
                <w:iCs/>
                <w:sz w:val="28"/>
                <w:szCs w:val="28"/>
              </w:rPr>
            </w:pPr>
            <w:r w:rsidRPr="00970E0A">
              <w:rPr>
                <w:rFonts w:ascii="Times New Roman" w:hAnsi="Times New Roman" w:cs="Times New Roman"/>
                <w:iCs/>
                <w:sz w:val="28"/>
                <w:szCs w:val="28"/>
              </w:rPr>
              <w:t>Урок для меня показался…</w:t>
            </w:r>
          </w:p>
        </w:tc>
        <w:tc>
          <w:tcPr>
            <w:tcW w:w="4820" w:type="dxa"/>
          </w:tcPr>
          <w:p w:rsidR="00BC5F77" w:rsidRPr="00970E0A" w:rsidRDefault="00BC5F77" w:rsidP="00DF5D22">
            <w:pPr>
              <w:jc w:val="both"/>
              <w:rPr>
                <w:rFonts w:ascii="Times New Roman" w:hAnsi="Times New Roman" w:cs="Times New Roman"/>
                <w:iCs/>
                <w:sz w:val="28"/>
                <w:szCs w:val="28"/>
              </w:rPr>
            </w:pPr>
            <w:r w:rsidRPr="00970E0A">
              <w:rPr>
                <w:rFonts w:ascii="Times New Roman" w:hAnsi="Times New Roman" w:cs="Times New Roman"/>
                <w:iCs/>
                <w:sz w:val="28"/>
                <w:szCs w:val="28"/>
              </w:rPr>
              <w:t>коротким / длинным</w:t>
            </w:r>
          </w:p>
        </w:tc>
      </w:tr>
    </w:tbl>
    <w:p w:rsidR="00BC5F77" w:rsidRPr="00730CBC" w:rsidRDefault="00BC5F77" w:rsidP="00730CBC">
      <w:pPr>
        <w:spacing w:after="0" w:line="240" w:lineRule="auto"/>
        <w:ind w:firstLine="540"/>
        <w:jc w:val="both"/>
        <w:rPr>
          <w:rFonts w:ascii="Times New Roman" w:eastAsia="Times New Roman" w:hAnsi="Times New Roman" w:cs="Times New Roman"/>
          <w:kern w:val="28"/>
          <w:sz w:val="28"/>
          <w:szCs w:val="28"/>
          <w:lang w:eastAsia="ru-RU"/>
        </w:rPr>
      </w:pPr>
    </w:p>
    <w:sectPr w:rsidR="00BC5F77" w:rsidRPr="00730CBC" w:rsidSect="000A016B">
      <w:footerReference w:type="default" r:id="rId14"/>
      <w:pgSz w:w="11906" w:h="16838"/>
      <w:pgMar w:top="851" w:right="850" w:bottom="426" w:left="1701" w:header="708" w:footer="708" w:gutter="0"/>
      <w:pgNumType w:start="1" w:chapStyle="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2434" w:rsidRDefault="00EA2434" w:rsidP="003A6A50">
      <w:pPr>
        <w:spacing w:after="0" w:line="240" w:lineRule="auto"/>
      </w:pPr>
      <w:r>
        <w:separator/>
      </w:r>
    </w:p>
  </w:endnote>
  <w:endnote w:type="continuationSeparator" w:id="1">
    <w:p w:rsidR="00EA2434" w:rsidRDefault="00EA2434" w:rsidP="003A6A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68129"/>
      <w:docPartObj>
        <w:docPartGallery w:val="Page Numbers (Bottom of Page)"/>
        <w:docPartUnique/>
      </w:docPartObj>
    </w:sdtPr>
    <w:sdtContent>
      <w:p w:rsidR="00535086" w:rsidRDefault="000D20A4">
        <w:pPr>
          <w:pStyle w:val="a5"/>
          <w:jc w:val="center"/>
        </w:pPr>
        <w:r>
          <w:fldChar w:fldCharType="begin"/>
        </w:r>
        <w:r w:rsidR="00AC7BC9">
          <w:instrText xml:space="preserve"> PAGE   \* MERGEFORMAT </w:instrText>
        </w:r>
        <w:r>
          <w:fldChar w:fldCharType="separate"/>
        </w:r>
        <w:r w:rsidR="004F5CC8">
          <w:rPr>
            <w:noProof/>
          </w:rPr>
          <w:t>9</w:t>
        </w:r>
        <w:r>
          <w:rPr>
            <w:noProof/>
          </w:rPr>
          <w:fldChar w:fldCharType="end"/>
        </w:r>
      </w:p>
    </w:sdtContent>
  </w:sdt>
  <w:p w:rsidR="00535086" w:rsidRDefault="0053508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2434" w:rsidRDefault="00EA2434" w:rsidP="003A6A50">
      <w:pPr>
        <w:spacing w:after="0" w:line="240" w:lineRule="auto"/>
      </w:pPr>
      <w:r>
        <w:separator/>
      </w:r>
    </w:p>
  </w:footnote>
  <w:footnote w:type="continuationSeparator" w:id="1">
    <w:p w:rsidR="00EA2434" w:rsidRDefault="00EA2434" w:rsidP="003A6A5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C2FCC"/>
    <w:multiLevelType w:val="hybridMultilevel"/>
    <w:tmpl w:val="2C3A2A14"/>
    <w:lvl w:ilvl="0" w:tplc="0419000F">
      <w:start w:val="1"/>
      <w:numFmt w:val="decimal"/>
      <w:lvlText w:val="%1."/>
      <w:lvlJc w:val="left"/>
      <w:pPr>
        <w:ind w:left="20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A7528D"/>
    <w:multiLevelType w:val="hybridMultilevel"/>
    <w:tmpl w:val="BC127C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637D2D"/>
    <w:multiLevelType w:val="hybridMultilevel"/>
    <w:tmpl w:val="6B729068"/>
    <w:lvl w:ilvl="0" w:tplc="8F8A27C8">
      <w:start w:val="1"/>
      <w:numFmt w:val="decimal"/>
      <w:lvlText w:val="%1."/>
      <w:lvlJc w:val="left"/>
      <w:pPr>
        <w:tabs>
          <w:tab w:val="num" w:pos="1068"/>
        </w:tabs>
        <w:ind w:left="1068" w:hanging="360"/>
      </w:p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3">
    <w:nsid w:val="0CDD1FC0"/>
    <w:multiLevelType w:val="hybridMultilevel"/>
    <w:tmpl w:val="F6C6C862"/>
    <w:lvl w:ilvl="0" w:tplc="AFFCC340">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
    <w:nsid w:val="0FF2731D"/>
    <w:multiLevelType w:val="hybridMultilevel"/>
    <w:tmpl w:val="3BDCB0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A43406"/>
    <w:multiLevelType w:val="hybridMultilevel"/>
    <w:tmpl w:val="FB8AA57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B31642B"/>
    <w:multiLevelType w:val="hybridMultilevel"/>
    <w:tmpl w:val="B1D0F672"/>
    <w:lvl w:ilvl="0" w:tplc="1AFEFC96">
      <w:start w:val="1"/>
      <w:numFmt w:val="decimal"/>
      <w:lvlText w:val="%1."/>
      <w:lvlJc w:val="left"/>
      <w:pPr>
        <w:ind w:left="399" w:hanging="360"/>
      </w:pPr>
      <w:rPr>
        <w:rFonts w:hint="default"/>
      </w:rPr>
    </w:lvl>
    <w:lvl w:ilvl="1" w:tplc="04190019" w:tentative="1">
      <w:start w:val="1"/>
      <w:numFmt w:val="lowerLetter"/>
      <w:lvlText w:val="%2."/>
      <w:lvlJc w:val="left"/>
      <w:pPr>
        <w:ind w:left="1119" w:hanging="360"/>
      </w:pPr>
    </w:lvl>
    <w:lvl w:ilvl="2" w:tplc="0419001B" w:tentative="1">
      <w:start w:val="1"/>
      <w:numFmt w:val="lowerRoman"/>
      <w:lvlText w:val="%3."/>
      <w:lvlJc w:val="right"/>
      <w:pPr>
        <w:ind w:left="1839" w:hanging="180"/>
      </w:pPr>
    </w:lvl>
    <w:lvl w:ilvl="3" w:tplc="0419000F" w:tentative="1">
      <w:start w:val="1"/>
      <w:numFmt w:val="decimal"/>
      <w:lvlText w:val="%4."/>
      <w:lvlJc w:val="left"/>
      <w:pPr>
        <w:ind w:left="2559" w:hanging="360"/>
      </w:pPr>
    </w:lvl>
    <w:lvl w:ilvl="4" w:tplc="04190019" w:tentative="1">
      <w:start w:val="1"/>
      <w:numFmt w:val="lowerLetter"/>
      <w:lvlText w:val="%5."/>
      <w:lvlJc w:val="left"/>
      <w:pPr>
        <w:ind w:left="3279" w:hanging="360"/>
      </w:pPr>
    </w:lvl>
    <w:lvl w:ilvl="5" w:tplc="0419001B" w:tentative="1">
      <w:start w:val="1"/>
      <w:numFmt w:val="lowerRoman"/>
      <w:lvlText w:val="%6."/>
      <w:lvlJc w:val="right"/>
      <w:pPr>
        <w:ind w:left="3999" w:hanging="180"/>
      </w:pPr>
    </w:lvl>
    <w:lvl w:ilvl="6" w:tplc="0419000F" w:tentative="1">
      <w:start w:val="1"/>
      <w:numFmt w:val="decimal"/>
      <w:lvlText w:val="%7."/>
      <w:lvlJc w:val="left"/>
      <w:pPr>
        <w:ind w:left="4719" w:hanging="360"/>
      </w:pPr>
    </w:lvl>
    <w:lvl w:ilvl="7" w:tplc="04190019" w:tentative="1">
      <w:start w:val="1"/>
      <w:numFmt w:val="lowerLetter"/>
      <w:lvlText w:val="%8."/>
      <w:lvlJc w:val="left"/>
      <w:pPr>
        <w:ind w:left="5439" w:hanging="360"/>
      </w:pPr>
    </w:lvl>
    <w:lvl w:ilvl="8" w:tplc="0419001B" w:tentative="1">
      <w:start w:val="1"/>
      <w:numFmt w:val="lowerRoman"/>
      <w:lvlText w:val="%9."/>
      <w:lvlJc w:val="right"/>
      <w:pPr>
        <w:ind w:left="6159" w:hanging="180"/>
      </w:pPr>
    </w:lvl>
  </w:abstractNum>
  <w:abstractNum w:abstractNumId="7">
    <w:nsid w:val="21CD79A5"/>
    <w:multiLevelType w:val="hybridMultilevel"/>
    <w:tmpl w:val="2C3A2A14"/>
    <w:lvl w:ilvl="0" w:tplc="0419000F">
      <w:start w:val="1"/>
      <w:numFmt w:val="decimal"/>
      <w:lvlText w:val="%1."/>
      <w:lvlJc w:val="left"/>
      <w:pPr>
        <w:ind w:left="20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CD646ED"/>
    <w:multiLevelType w:val="hybridMultilevel"/>
    <w:tmpl w:val="2064E7F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5C5074B"/>
    <w:multiLevelType w:val="multilevel"/>
    <w:tmpl w:val="B64ABA1E"/>
    <w:lvl w:ilvl="0">
      <w:start w:val="1"/>
      <w:numFmt w:val="decimal"/>
      <w:lvlText w:val="%1."/>
      <w:lvlJc w:val="left"/>
      <w:pPr>
        <w:tabs>
          <w:tab w:val="num" w:pos="360"/>
        </w:tabs>
        <w:ind w:left="360" w:hanging="360"/>
      </w:pPr>
    </w:lvl>
    <w:lvl w:ilvl="1" w:tentative="1">
      <w:start w:val="1"/>
      <w:numFmt w:val="lowerLetter"/>
      <w:lvlText w:val="%2."/>
      <w:lvlJc w:val="left"/>
      <w:pPr>
        <w:ind w:left="1780" w:hanging="360"/>
      </w:pPr>
    </w:lvl>
    <w:lvl w:ilvl="2" w:tentative="1">
      <w:start w:val="1"/>
      <w:numFmt w:val="lowerRoman"/>
      <w:lvlText w:val="%3."/>
      <w:lvlJc w:val="right"/>
      <w:pPr>
        <w:ind w:left="2500" w:hanging="180"/>
      </w:pPr>
    </w:lvl>
    <w:lvl w:ilvl="3" w:tentative="1">
      <w:start w:val="1"/>
      <w:numFmt w:val="decimal"/>
      <w:lvlText w:val="%4."/>
      <w:lvlJc w:val="left"/>
      <w:pPr>
        <w:ind w:left="3220" w:hanging="360"/>
      </w:pPr>
    </w:lvl>
    <w:lvl w:ilvl="4" w:tentative="1">
      <w:start w:val="1"/>
      <w:numFmt w:val="lowerLetter"/>
      <w:lvlText w:val="%5."/>
      <w:lvlJc w:val="left"/>
      <w:pPr>
        <w:ind w:left="3940" w:hanging="360"/>
      </w:pPr>
    </w:lvl>
    <w:lvl w:ilvl="5" w:tentative="1">
      <w:start w:val="1"/>
      <w:numFmt w:val="lowerRoman"/>
      <w:lvlText w:val="%6."/>
      <w:lvlJc w:val="right"/>
      <w:pPr>
        <w:ind w:left="4660" w:hanging="180"/>
      </w:pPr>
    </w:lvl>
    <w:lvl w:ilvl="6" w:tentative="1">
      <w:start w:val="1"/>
      <w:numFmt w:val="decimal"/>
      <w:lvlText w:val="%7."/>
      <w:lvlJc w:val="left"/>
      <w:pPr>
        <w:ind w:left="5380" w:hanging="360"/>
      </w:pPr>
    </w:lvl>
    <w:lvl w:ilvl="7" w:tentative="1">
      <w:start w:val="1"/>
      <w:numFmt w:val="lowerLetter"/>
      <w:lvlText w:val="%8."/>
      <w:lvlJc w:val="left"/>
      <w:pPr>
        <w:ind w:left="6100" w:hanging="360"/>
      </w:pPr>
    </w:lvl>
    <w:lvl w:ilvl="8" w:tentative="1">
      <w:start w:val="1"/>
      <w:numFmt w:val="lowerRoman"/>
      <w:lvlText w:val="%9."/>
      <w:lvlJc w:val="right"/>
      <w:pPr>
        <w:ind w:left="6820" w:hanging="180"/>
      </w:pPr>
    </w:lvl>
  </w:abstractNum>
  <w:abstractNum w:abstractNumId="10">
    <w:nsid w:val="3AD70A42"/>
    <w:multiLevelType w:val="hybridMultilevel"/>
    <w:tmpl w:val="058E8A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740285A"/>
    <w:multiLevelType w:val="hybridMultilevel"/>
    <w:tmpl w:val="2C3A2A14"/>
    <w:lvl w:ilvl="0" w:tplc="0419000F">
      <w:start w:val="1"/>
      <w:numFmt w:val="decimal"/>
      <w:lvlText w:val="%1."/>
      <w:lvlJc w:val="left"/>
      <w:pPr>
        <w:ind w:left="20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7F11A0B"/>
    <w:multiLevelType w:val="hybridMultilevel"/>
    <w:tmpl w:val="4BBA7ED8"/>
    <w:lvl w:ilvl="0" w:tplc="2B8030C4">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3">
    <w:nsid w:val="79B32D76"/>
    <w:multiLevelType w:val="hybridMultilevel"/>
    <w:tmpl w:val="3076AA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C1741A0"/>
    <w:multiLevelType w:val="hybridMultilevel"/>
    <w:tmpl w:val="2C3A2A14"/>
    <w:lvl w:ilvl="0" w:tplc="0419000F">
      <w:start w:val="1"/>
      <w:numFmt w:val="decimal"/>
      <w:lvlText w:val="%1."/>
      <w:lvlJc w:val="left"/>
      <w:pPr>
        <w:ind w:left="20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E303B73"/>
    <w:multiLevelType w:val="hybridMultilevel"/>
    <w:tmpl w:val="AC6AE6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1"/>
  </w:num>
  <w:num w:numId="3">
    <w:abstractNumId w:val="13"/>
  </w:num>
  <w:num w:numId="4">
    <w:abstractNumId w:val="12"/>
  </w:num>
  <w:num w:numId="5">
    <w:abstractNumId w:val="3"/>
  </w:num>
  <w:num w:numId="6">
    <w:abstractNumId w:val="10"/>
  </w:num>
  <w:num w:numId="7">
    <w:abstractNumId w:val="1"/>
  </w:num>
  <w:num w:numId="8">
    <w:abstractNumId w:val="6"/>
  </w:num>
  <w:num w:numId="9">
    <w:abstractNumId w:val="15"/>
  </w:num>
  <w:num w:numId="10">
    <w:abstractNumId w:val="8"/>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0"/>
  </w:num>
  <w:num w:numId="15">
    <w:abstractNumId w:val="7"/>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footnotePr>
    <w:footnote w:id="0"/>
    <w:footnote w:id="1"/>
  </w:footnotePr>
  <w:endnotePr>
    <w:endnote w:id="0"/>
    <w:endnote w:id="1"/>
  </w:endnotePr>
  <w:compat/>
  <w:rsids>
    <w:rsidRoot w:val="003A6A50"/>
    <w:rsid w:val="000329E0"/>
    <w:rsid w:val="0004071B"/>
    <w:rsid w:val="00046A9C"/>
    <w:rsid w:val="000576EE"/>
    <w:rsid w:val="000610AF"/>
    <w:rsid w:val="00065222"/>
    <w:rsid w:val="000A016B"/>
    <w:rsid w:val="000B500F"/>
    <w:rsid w:val="000C3CB9"/>
    <w:rsid w:val="000D20A4"/>
    <w:rsid w:val="000E2D5A"/>
    <w:rsid w:val="000E5538"/>
    <w:rsid w:val="00122B67"/>
    <w:rsid w:val="00147A09"/>
    <w:rsid w:val="001D77EA"/>
    <w:rsid w:val="0022269D"/>
    <w:rsid w:val="002402A9"/>
    <w:rsid w:val="00241A61"/>
    <w:rsid w:val="002845D7"/>
    <w:rsid w:val="002A7FBC"/>
    <w:rsid w:val="002B703C"/>
    <w:rsid w:val="002C116A"/>
    <w:rsid w:val="00343393"/>
    <w:rsid w:val="00363254"/>
    <w:rsid w:val="00390664"/>
    <w:rsid w:val="00393591"/>
    <w:rsid w:val="003A6A50"/>
    <w:rsid w:val="003C16CE"/>
    <w:rsid w:val="003D17AE"/>
    <w:rsid w:val="004071A8"/>
    <w:rsid w:val="00414827"/>
    <w:rsid w:val="0043260E"/>
    <w:rsid w:val="004350DE"/>
    <w:rsid w:val="004351D9"/>
    <w:rsid w:val="004359FE"/>
    <w:rsid w:val="00463C61"/>
    <w:rsid w:val="00467012"/>
    <w:rsid w:val="004A5D92"/>
    <w:rsid w:val="004E0721"/>
    <w:rsid w:val="004F3F52"/>
    <w:rsid w:val="004F5CC8"/>
    <w:rsid w:val="005315E5"/>
    <w:rsid w:val="00535086"/>
    <w:rsid w:val="00540B1E"/>
    <w:rsid w:val="005D73E5"/>
    <w:rsid w:val="005E5323"/>
    <w:rsid w:val="006124C6"/>
    <w:rsid w:val="006127B7"/>
    <w:rsid w:val="00617A17"/>
    <w:rsid w:val="006406DC"/>
    <w:rsid w:val="00653037"/>
    <w:rsid w:val="00672773"/>
    <w:rsid w:val="006752A9"/>
    <w:rsid w:val="006B4618"/>
    <w:rsid w:val="00726810"/>
    <w:rsid w:val="00730CBC"/>
    <w:rsid w:val="0073225C"/>
    <w:rsid w:val="0074399F"/>
    <w:rsid w:val="00752B53"/>
    <w:rsid w:val="00767B95"/>
    <w:rsid w:val="007B5748"/>
    <w:rsid w:val="007B6047"/>
    <w:rsid w:val="007E654E"/>
    <w:rsid w:val="00813AA4"/>
    <w:rsid w:val="0082746A"/>
    <w:rsid w:val="0085523B"/>
    <w:rsid w:val="008833CE"/>
    <w:rsid w:val="00884A81"/>
    <w:rsid w:val="008B2A34"/>
    <w:rsid w:val="008D7653"/>
    <w:rsid w:val="008E3E85"/>
    <w:rsid w:val="009531DB"/>
    <w:rsid w:val="009610F5"/>
    <w:rsid w:val="00970E0A"/>
    <w:rsid w:val="009953DA"/>
    <w:rsid w:val="009B1741"/>
    <w:rsid w:val="009F5C47"/>
    <w:rsid w:val="009F5D69"/>
    <w:rsid w:val="00A06918"/>
    <w:rsid w:val="00A31A15"/>
    <w:rsid w:val="00A55FA4"/>
    <w:rsid w:val="00A6370A"/>
    <w:rsid w:val="00A71DC0"/>
    <w:rsid w:val="00A81D52"/>
    <w:rsid w:val="00A967B0"/>
    <w:rsid w:val="00AC7BC9"/>
    <w:rsid w:val="00AD3180"/>
    <w:rsid w:val="00AF4CE3"/>
    <w:rsid w:val="00B17480"/>
    <w:rsid w:val="00B2396A"/>
    <w:rsid w:val="00B329DF"/>
    <w:rsid w:val="00B557CB"/>
    <w:rsid w:val="00BB4A47"/>
    <w:rsid w:val="00BB5762"/>
    <w:rsid w:val="00BC5F77"/>
    <w:rsid w:val="00BF424A"/>
    <w:rsid w:val="00C324C1"/>
    <w:rsid w:val="00C33EE7"/>
    <w:rsid w:val="00C56E1E"/>
    <w:rsid w:val="00C61A14"/>
    <w:rsid w:val="00CA17DF"/>
    <w:rsid w:val="00CB1C7D"/>
    <w:rsid w:val="00CC0207"/>
    <w:rsid w:val="00CE0DE6"/>
    <w:rsid w:val="00D54065"/>
    <w:rsid w:val="00D55185"/>
    <w:rsid w:val="00DE76F5"/>
    <w:rsid w:val="00DF14CC"/>
    <w:rsid w:val="00DF5D22"/>
    <w:rsid w:val="00E22F0F"/>
    <w:rsid w:val="00E26633"/>
    <w:rsid w:val="00E72EA9"/>
    <w:rsid w:val="00EA1CAC"/>
    <w:rsid w:val="00EA2434"/>
    <w:rsid w:val="00EA4F10"/>
    <w:rsid w:val="00EC35E6"/>
    <w:rsid w:val="00F128CD"/>
    <w:rsid w:val="00F42F6C"/>
    <w:rsid w:val="00F54580"/>
    <w:rsid w:val="00F67EE0"/>
    <w:rsid w:val="00FB4C01"/>
    <w:rsid w:val="00FD53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24C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A6A50"/>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3A6A50"/>
  </w:style>
  <w:style w:type="paragraph" w:styleId="a5">
    <w:name w:val="footer"/>
    <w:basedOn w:val="a"/>
    <w:link w:val="a6"/>
    <w:uiPriority w:val="99"/>
    <w:unhideWhenUsed/>
    <w:rsid w:val="003A6A5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A6A50"/>
  </w:style>
  <w:style w:type="paragraph" w:styleId="a7">
    <w:name w:val="List Paragraph"/>
    <w:basedOn w:val="a"/>
    <w:uiPriority w:val="34"/>
    <w:qFormat/>
    <w:rsid w:val="00A31A15"/>
    <w:pPr>
      <w:ind w:left="720"/>
      <w:contextualSpacing/>
    </w:pPr>
  </w:style>
  <w:style w:type="paragraph" w:customStyle="1" w:styleId="Default">
    <w:name w:val="Default"/>
    <w:rsid w:val="0046701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8">
    <w:name w:val="Table Grid"/>
    <w:basedOn w:val="a1"/>
    <w:uiPriority w:val="59"/>
    <w:rsid w:val="00884A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A967B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967B0"/>
    <w:rPr>
      <w:rFonts w:ascii="Tahoma" w:hAnsi="Tahoma" w:cs="Tahoma"/>
      <w:sz w:val="16"/>
      <w:szCs w:val="16"/>
    </w:rPr>
  </w:style>
  <w:style w:type="paragraph" w:styleId="ab">
    <w:name w:val="Normal (Web)"/>
    <w:basedOn w:val="a"/>
    <w:uiPriority w:val="99"/>
    <w:rsid w:val="00A967B0"/>
    <w:pPr>
      <w:widowControl w:val="0"/>
      <w:autoSpaceDE w:val="0"/>
      <w:autoSpaceDN w:val="0"/>
      <w:adjustRightInd w:val="0"/>
      <w:spacing w:before="100" w:beforeAutospacing="1" w:after="100" w:afterAutospacing="1" w:line="240" w:lineRule="auto"/>
    </w:pPr>
    <w:rPr>
      <w:rFonts w:ascii="Arial" w:eastAsia="Times New Roman" w:hAnsi="Arial" w:cs="Arial"/>
      <w:sz w:val="20"/>
      <w:szCs w:val="20"/>
      <w:lang w:eastAsia="ru-RU"/>
    </w:rPr>
  </w:style>
  <w:style w:type="character" w:customStyle="1" w:styleId="fontstyle01">
    <w:name w:val="fontstyle01"/>
    <w:basedOn w:val="a0"/>
    <w:rsid w:val="002C116A"/>
    <w:rPr>
      <w:rFonts w:ascii="Times New Roman" w:hAnsi="Times New Roman" w:cs="Times New Roman" w:hint="default"/>
      <w:b/>
      <w:bCs/>
      <w:i w:val="0"/>
      <w:iCs w:val="0"/>
      <w:color w:val="333333"/>
      <w:sz w:val="28"/>
      <w:szCs w:val="28"/>
    </w:rPr>
  </w:style>
  <w:style w:type="character" w:customStyle="1" w:styleId="fontstyle21">
    <w:name w:val="fontstyle21"/>
    <w:basedOn w:val="a0"/>
    <w:rsid w:val="002C116A"/>
    <w:rPr>
      <w:rFonts w:ascii="Times New Roman" w:hAnsi="Times New Roman" w:cs="Times New Roman" w:hint="default"/>
      <w:b w:val="0"/>
      <w:bCs w:val="0"/>
      <w:i w:val="0"/>
      <w:iCs w:val="0"/>
      <w:color w:val="333333"/>
      <w:sz w:val="22"/>
      <w:szCs w:val="22"/>
    </w:rPr>
  </w:style>
  <w:style w:type="character" w:customStyle="1" w:styleId="fontstyle31">
    <w:name w:val="fontstyle31"/>
    <w:basedOn w:val="a0"/>
    <w:rsid w:val="002C116A"/>
    <w:rPr>
      <w:rFonts w:ascii="Segoe UI Symbol" w:hAnsi="Segoe UI Symbol" w:hint="default"/>
      <w:b w:val="0"/>
      <w:bCs w:val="0"/>
      <w:i w:val="0"/>
      <w:iCs w:val="0"/>
      <w:color w:val="000000"/>
      <w:sz w:val="24"/>
      <w:szCs w:val="24"/>
    </w:rPr>
  </w:style>
  <w:style w:type="character" w:customStyle="1" w:styleId="fontstyle41">
    <w:name w:val="fontstyle41"/>
    <w:basedOn w:val="a0"/>
    <w:rsid w:val="002C116A"/>
    <w:rPr>
      <w:rFonts w:ascii="Times New Roman" w:hAnsi="Times New Roman" w:cs="Times New Roman" w:hint="default"/>
      <w:b/>
      <w:bCs/>
      <w:i/>
      <w:iCs/>
      <w:color w:val="333333"/>
      <w:sz w:val="24"/>
      <w:szCs w:val="24"/>
    </w:rPr>
  </w:style>
  <w:style w:type="character" w:customStyle="1" w:styleId="fontstyle51">
    <w:name w:val="fontstyle51"/>
    <w:basedOn w:val="a0"/>
    <w:rsid w:val="002C116A"/>
    <w:rPr>
      <w:rFonts w:ascii="Calibri" w:hAnsi="Calibri" w:hint="default"/>
      <w:b w:val="0"/>
      <w:bCs w:val="0"/>
      <w:i w:val="0"/>
      <w:iCs w:val="0"/>
      <w:color w:val="000000"/>
      <w:sz w:val="24"/>
      <w:szCs w:val="24"/>
    </w:rPr>
  </w:style>
  <w:style w:type="paragraph" w:styleId="ac">
    <w:name w:val="No Spacing"/>
    <w:uiPriority w:val="1"/>
    <w:qFormat/>
    <w:rsid w:val="00813AA4"/>
    <w:pPr>
      <w:spacing w:after="0" w:line="240" w:lineRule="auto"/>
    </w:pPr>
  </w:style>
  <w:style w:type="character" w:styleId="ad">
    <w:name w:val="Hyperlink"/>
    <w:basedOn w:val="a0"/>
    <w:uiPriority w:val="99"/>
    <w:unhideWhenUsed/>
    <w:rsid w:val="00FB4C0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24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A6A50"/>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3A6A50"/>
  </w:style>
  <w:style w:type="paragraph" w:styleId="a5">
    <w:name w:val="footer"/>
    <w:basedOn w:val="a"/>
    <w:link w:val="a6"/>
    <w:uiPriority w:val="99"/>
    <w:unhideWhenUsed/>
    <w:rsid w:val="003A6A5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A6A50"/>
  </w:style>
  <w:style w:type="paragraph" w:styleId="a7">
    <w:name w:val="List Paragraph"/>
    <w:basedOn w:val="a"/>
    <w:uiPriority w:val="34"/>
    <w:qFormat/>
    <w:rsid w:val="00A31A15"/>
    <w:pPr>
      <w:ind w:left="720"/>
      <w:contextualSpacing/>
    </w:pPr>
  </w:style>
  <w:style w:type="paragraph" w:customStyle="1" w:styleId="Default">
    <w:name w:val="Default"/>
    <w:rsid w:val="0046701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8">
    <w:name w:val="Table Grid"/>
    <w:basedOn w:val="a1"/>
    <w:uiPriority w:val="59"/>
    <w:rsid w:val="00884A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A967B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967B0"/>
    <w:rPr>
      <w:rFonts w:ascii="Tahoma" w:hAnsi="Tahoma" w:cs="Tahoma"/>
      <w:sz w:val="16"/>
      <w:szCs w:val="16"/>
    </w:rPr>
  </w:style>
  <w:style w:type="paragraph" w:styleId="ab">
    <w:name w:val="Normal (Web)"/>
    <w:basedOn w:val="a"/>
    <w:uiPriority w:val="99"/>
    <w:rsid w:val="00A967B0"/>
    <w:pPr>
      <w:widowControl w:val="0"/>
      <w:autoSpaceDE w:val="0"/>
      <w:autoSpaceDN w:val="0"/>
      <w:adjustRightInd w:val="0"/>
      <w:spacing w:before="100" w:beforeAutospacing="1" w:after="100" w:afterAutospacing="1"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548301010">
      <w:bodyDiv w:val="1"/>
      <w:marLeft w:val="0"/>
      <w:marRight w:val="0"/>
      <w:marTop w:val="0"/>
      <w:marBottom w:val="0"/>
      <w:divBdr>
        <w:top w:val="none" w:sz="0" w:space="0" w:color="auto"/>
        <w:left w:val="none" w:sz="0" w:space="0" w:color="auto"/>
        <w:bottom w:val="none" w:sz="0" w:space="0" w:color="auto"/>
        <w:right w:val="none" w:sz="0" w:space="0" w:color="auto"/>
      </w:divBdr>
    </w:div>
    <w:div w:id="684983696">
      <w:bodyDiv w:val="1"/>
      <w:marLeft w:val="0"/>
      <w:marRight w:val="0"/>
      <w:marTop w:val="0"/>
      <w:marBottom w:val="0"/>
      <w:divBdr>
        <w:top w:val="none" w:sz="0" w:space="0" w:color="auto"/>
        <w:left w:val="none" w:sz="0" w:space="0" w:color="auto"/>
        <w:bottom w:val="none" w:sz="0" w:space="0" w:color="auto"/>
        <w:right w:val="none" w:sz="0" w:space="0" w:color="auto"/>
      </w:divBdr>
    </w:div>
    <w:div w:id="1046953024">
      <w:bodyDiv w:val="1"/>
      <w:marLeft w:val="0"/>
      <w:marRight w:val="0"/>
      <w:marTop w:val="0"/>
      <w:marBottom w:val="0"/>
      <w:divBdr>
        <w:top w:val="none" w:sz="0" w:space="0" w:color="auto"/>
        <w:left w:val="none" w:sz="0" w:space="0" w:color="auto"/>
        <w:bottom w:val="none" w:sz="0" w:space="0" w:color="auto"/>
        <w:right w:val="none" w:sz="0" w:space="0" w:color="auto"/>
      </w:divBdr>
    </w:div>
    <w:div w:id="1147556250">
      <w:bodyDiv w:val="1"/>
      <w:marLeft w:val="0"/>
      <w:marRight w:val="0"/>
      <w:marTop w:val="0"/>
      <w:marBottom w:val="0"/>
      <w:divBdr>
        <w:top w:val="none" w:sz="0" w:space="0" w:color="auto"/>
        <w:left w:val="none" w:sz="0" w:space="0" w:color="auto"/>
        <w:bottom w:val="none" w:sz="0" w:space="0" w:color="auto"/>
        <w:right w:val="none" w:sz="0" w:space="0" w:color="auto"/>
      </w:divBdr>
    </w:div>
    <w:div w:id="122776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EED73-28A3-4EAD-9207-2E1AC6226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1893</TotalTime>
  <Pages>43</Pages>
  <Words>8608</Words>
  <Characters>49066</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57559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cp:lastModifiedBy>
  <cp:revision>22</cp:revision>
  <cp:lastPrinted>2019-01-20T06:08:00Z</cp:lastPrinted>
  <dcterms:created xsi:type="dcterms:W3CDTF">2019-01-07T11:30:00Z</dcterms:created>
  <dcterms:modified xsi:type="dcterms:W3CDTF">2019-11-07T03:40:00Z</dcterms:modified>
</cp:coreProperties>
</file>