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F7D" w:rsidRDefault="008F0F7D" w:rsidP="00C47BCF">
      <w:pPr>
        <w:shd w:val="clear" w:color="auto" w:fill="FFFFFF"/>
        <w:spacing w:line="43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8400415"/>
            <wp:effectExtent l="19050" t="0" r="3175" b="0"/>
            <wp:docPr id="1" name="Рисунок 0" descr="положение о формировании оц. ср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формировании оц. сре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F7D" w:rsidRDefault="008F0F7D" w:rsidP="00C47BCF">
      <w:pPr>
        <w:shd w:val="clear" w:color="auto" w:fill="FFFFFF"/>
        <w:spacing w:line="43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0F7D" w:rsidRDefault="008F0F7D" w:rsidP="00C47BCF">
      <w:pPr>
        <w:shd w:val="clear" w:color="auto" w:fill="FFFFFF"/>
        <w:spacing w:line="43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7BCF" w:rsidRPr="0016139B" w:rsidRDefault="00C47BCF" w:rsidP="00C47BCF">
      <w:pPr>
        <w:shd w:val="clear" w:color="auto" w:fill="FFFFFF"/>
        <w:spacing w:line="43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13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Положение о формировании Фонда оценочных средств</w:t>
      </w:r>
    </w:p>
    <w:p w:rsidR="00C47BCF" w:rsidRPr="0016139B" w:rsidRDefault="00C47BCF" w:rsidP="00C47BCF">
      <w:pPr>
        <w:shd w:val="clear" w:color="auto" w:fill="FFFFFF"/>
        <w:spacing w:before="107" w:after="107" w:line="430" w:lineRule="atLeast"/>
        <w:ind w:left="214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13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C47BCF" w:rsidRPr="0016139B" w:rsidRDefault="00C47BCF" w:rsidP="00C47BC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39B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устанавливает порядок разработки и требования к структуре, содержанию и оформлению, а также процедуру утверждения и хранения фонда оценочных средств (далее - ФОС) для контроля знаний, обучающихся по учебным предметам, входящим в образовательные программы, реализуемые в Муниципальном бюджетном учреждении дополнитель</w:t>
      </w:r>
      <w:r w:rsidR="0016139B" w:rsidRPr="0016139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образования «Базарнокарабулакская ДШИ</w:t>
      </w:r>
      <w:r w:rsidRPr="0016139B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– Школа).</w:t>
      </w:r>
    </w:p>
    <w:p w:rsidR="00C47BCF" w:rsidRPr="0016139B" w:rsidRDefault="00C47BCF" w:rsidP="00C47BC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39B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Положение разработано на основании следующих документов:</w:t>
      </w:r>
    </w:p>
    <w:p w:rsidR="00C47BCF" w:rsidRPr="0016139B" w:rsidRDefault="00C47BCF" w:rsidP="00C47B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39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РФ от 29 декабря 2012 г. № 273 - ФЗ «Об образовании в Российской Федерации»;</w:t>
      </w:r>
    </w:p>
    <w:p w:rsidR="00C47BCF" w:rsidRPr="0016139B" w:rsidRDefault="00C47BCF" w:rsidP="00C47B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39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федеральных государственных требований к дополнительным предпрофессиональным общеобразовательным программам в области искусств (далее – ФГТ);</w:t>
      </w:r>
    </w:p>
    <w:p w:rsidR="00C47BCF" w:rsidRPr="0016139B" w:rsidRDefault="00C47BCF" w:rsidP="00C47B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39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Школы;</w:t>
      </w:r>
    </w:p>
    <w:p w:rsidR="00C47BCF" w:rsidRPr="0016139B" w:rsidRDefault="00C47BCF" w:rsidP="00C47B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39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локальных нормативных актов Школы.</w:t>
      </w:r>
    </w:p>
    <w:p w:rsidR="00C47BCF" w:rsidRPr="0016139B" w:rsidRDefault="00C47BCF" w:rsidP="00C47BC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39B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ФОС по предмету является неотъемлемой частью нормативно-методического обеспечения системы оценки качества освоения учащимися дополнительных общеобразовательных программ (далее – ДОП) в области искусств и обеспечивает повышение качества образовательного процесса в Школе.</w:t>
      </w:r>
    </w:p>
    <w:p w:rsidR="00C47BCF" w:rsidRPr="0016139B" w:rsidRDefault="00C47BCF" w:rsidP="00C47BC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39B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ФОС по предмету представляет собой совокупность контролирующих материалов, предназначенных для измерения уровня достижения обучающимися установленных результатов обучения.</w:t>
      </w:r>
    </w:p>
    <w:p w:rsidR="00C47BCF" w:rsidRPr="0016139B" w:rsidRDefault="00C47BCF" w:rsidP="00C47BC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39B">
        <w:rPr>
          <w:rFonts w:ascii="Times New Roman" w:eastAsia="Times New Roman" w:hAnsi="Times New Roman" w:cs="Times New Roman"/>
          <w:sz w:val="28"/>
          <w:szCs w:val="28"/>
          <w:lang w:eastAsia="ru-RU"/>
        </w:rPr>
        <w:t>1.5. ФОС по предмету используется при проведении текущего контроля успеваемости, промежуточной и итоговой аттестации учащихся.</w:t>
      </w:r>
    </w:p>
    <w:p w:rsidR="00C47BCF" w:rsidRPr="0016139B" w:rsidRDefault="00C47BCF" w:rsidP="00C47BC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39B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Настоящее Положение обязательно для исполнения всеми преподавателями, обеспечивающими реализацию образовательного процесса по соответствующим образовательным программам.</w:t>
      </w:r>
    </w:p>
    <w:p w:rsidR="00C47BCF" w:rsidRPr="0016139B" w:rsidRDefault="00C47BCF" w:rsidP="00C47BCF">
      <w:pPr>
        <w:shd w:val="clear" w:color="auto" w:fill="FFFFFF"/>
        <w:spacing w:before="107" w:after="107" w:line="430" w:lineRule="atLeast"/>
        <w:ind w:left="214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13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Цель и задачи создания ФОС</w:t>
      </w:r>
    </w:p>
    <w:p w:rsidR="00C47BCF" w:rsidRPr="0016139B" w:rsidRDefault="00C47BCF" w:rsidP="00C47BC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39B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Целью создания ФОС учебного предмета является установление соответствия уровня подготовки учащегося на данном этапе обучения требованиям рабочей программы учебного предмета.</w:t>
      </w:r>
    </w:p>
    <w:p w:rsidR="00C47BCF" w:rsidRPr="0016139B" w:rsidRDefault="00C47BCF" w:rsidP="00C47BC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39B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Задачи ФОС по предмету:</w:t>
      </w:r>
    </w:p>
    <w:p w:rsidR="00C47BCF" w:rsidRPr="0016139B" w:rsidRDefault="00C47BCF" w:rsidP="00C47B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3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 управление процессом приобретения учащимися необходимых знаний, умений, навыков и уровня сформированности компетенций, определенных в ФГТ;</w:t>
      </w:r>
    </w:p>
    <w:p w:rsidR="00C47BCF" w:rsidRPr="0016139B" w:rsidRDefault="00C47BCF" w:rsidP="00C47B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3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 и управление достижением целей реализации основной образовательной программы, определенных в виде набора общекультурных и предпрофессиональных компетенций, обучающихся;</w:t>
      </w:r>
    </w:p>
    <w:p w:rsidR="00C47BCF" w:rsidRPr="0016139B" w:rsidRDefault="00C47BCF" w:rsidP="00C47B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39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достижений, обучающихся в процессе изучения дисциплины с выделением положительных/отрицательных результатов и планирование предупреждающих/корректирующих мероприятий.</w:t>
      </w:r>
    </w:p>
    <w:p w:rsidR="00C47BCF" w:rsidRPr="0016139B" w:rsidRDefault="00C47BCF" w:rsidP="00C47BCF">
      <w:pPr>
        <w:shd w:val="clear" w:color="auto" w:fill="FFFFFF"/>
        <w:spacing w:before="107" w:after="107" w:line="430" w:lineRule="atLeast"/>
        <w:ind w:left="214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13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Разработка фонда оценочных средств</w:t>
      </w:r>
    </w:p>
    <w:p w:rsidR="00C47BCF" w:rsidRPr="0016139B" w:rsidRDefault="00C47BCF" w:rsidP="00C47BC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39B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Фонды оценочных средств разрабатываются по каждой учебной дисциплине, преподаваемой в Школе искусств.</w:t>
      </w:r>
    </w:p>
    <w:p w:rsidR="00C47BCF" w:rsidRPr="0016139B" w:rsidRDefault="00C47BCF" w:rsidP="00C47BC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39B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Фонд оценочных средств должен формироваться на основе ключевых принципов оценивания:</w:t>
      </w:r>
    </w:p>
    <w:p w:rsidR="00C47BCF" w:rsidRPr="0016139B" w:rsidRDefault="00C47BCF" w:rsidP="00C47B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39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валидность - объекты оценки должны соответствовать поставленным целям обучения;</w:t>
      </w:r>
    </w:p>
    <w:p w:rsidR="00C47BCF" w:rsidRPr="0016139B" w:rsidRDefault="00C47BCF" w:rsidP="00C47B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3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надежность - использование единообразных стандартов и критериев для оценивания достижений;</w:t>
      </w:r>
    </w:p>
    <w:p w:rsidR="00C47BCF" w:rsidRPr="0016139B" w:rsidRDefault="00C47BCF" w:rsidP="00C47B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3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объективность - разные обучающиеся должны иметь равные возможности добиться успеха.</w:t>
      </w:r>
    </w:p>
    <w:p w:rsidR="00C47BCF" w:rsidRPr="0016139B" w:rsidRDefault="00C47BCF" w:rsidP="00C47BC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39B">
        <w:rPr>
          <w:rFonts w:ascii="Times New Roman" w:eastAsia="Times New Roman" w:hAnsi="Times New Roman" w:cs="Times New Roman"/>
          <w:sz w:val="28"/>
          <w:szCs w:val="28"/>
          <w:lang w:eastAsia="ru-RU"/>
        </w:rPr>
        <w:t>3.3.Основными свойствами ФОС являются:</w:t>
      </w:r>
    </w:p>
    <w:p w:rsidR="00C47BCF" w:rsidRPr="0016139B" w:rsidRDefault="00C47BCF" w:rsidP="00C47B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3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предметная направленность (соответствие предмету изучения конкретной учебной дисциплины);</w:t>
      </w:r>
    </w:p>
    <w:p w:rsidR="00C47BCF" w:rsidRPr="0016139B" w:rsidRDefault="00C47BCF" w:rsidP="00C47B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39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(состав и взаимосвязь структурных единиц, образующих содержание теоретической и практической составляющих учебной дисциплины);</w:t>
      </w:r>
    </w:p>
    <w:p w:rsidR="00C47BCF" w:rsidRPr="0016139B" w:rsidRDefault="00C47BCF" w:rsidP="00C47B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3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(количественный состав оценочных средств, входящих в ФОС);</w:t>
      </w:r>
    </w:p>
    <w:p w:rsidR="00C47BCF" w:rsidRPr="0016139B" w:rsidRDefault="00C47BCF" w:rsidP="00C47B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39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оценочных средств и ФОС в целом, обеспечивающее получение объективных и достоверных результатов при проведении контроля с различными целями.</w:t>
      </w:r>
    </w:p>
    <w:p w:rsidR="00C47BCF" w:rsidRPr="0016139B" w:rsidRDefault="00C47BCF" w:rsidP="00C47BC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39B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При формировании ФОС по предмету должно быть обеспечено его соответствие:</w:t>
      </w:r>
    </w:p>
    <w:p w:rsidR="00C47BCF" w:rsidRPr="0016139B" w:rsidRDefault="00C47BCF" w:rsidP="00C47B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39B">
        <w:rPr>
          <w:rFonts w:ascii="Times New Roman" w:eastAsia="Times New Roman" w:hAnsi="Times New Roman" w:cs="Times New Roman"/>
          <w:sz w:val="28"/>
          <w:szCs w:val="28"/>
          <w:lang w:eastAsia="ru-RU"/>
        </w:rPr>
        <w:t>ФГТ;</w:t>
      </w:r>
    </w:p>
    <w:p w:rsidR="00C47BCF" w:rsidRPr="0016139B" w:rsidRDefault="00C47BCF" w:rsidP="00C47B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39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 и учебному плану;</w:t>
      </w:r>
    </w:p>
    <w:p w:rsidR="00C47BCF" w:rsidRPr="0016139B" w:rsidRDefault="00C47BCF" w:rsidP="00C47B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3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программе предмета;</w:t>
      </w:r>
    </w:p>
    <w:p w:rsidR="00C47BCF" w:rsidRPr="0016139B" w:rsidRDefault="00C47BCF" w:rsidP="00C47B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39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 и задачам обучения, сформулированным в программе учебного предмета;</w:t>
      </w:r>
    </w:p>
    <w:p w:rsidR="00C47BCF" w:rsidRPr="0016139B" w:rsidRDefault="00C47BCF" w:rsidP="00C47B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3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 технологиям, используемым в преподавании данной дисциплины.</w:t>
      </w:r>
    </w:p>
    <w:p w:rsidR="00C47BCF" w:rsidRPr="0016139B" w:rsidRDefault="00C47BCF" w:rsidP="00C47BC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39B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Структурными элементами фонда оценочных средств являются:</w:t>
      </w:r>
    </w:p>
    <w:p w:rsidR="00C47BCF" w:rsidRPr="0016139B" w:rsidRDefault="00C47BCF" w:rsidP="00C47BC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3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паспорт фонда оценочных средств;</w:t>
      </w:r>
    </w:p>
    <w:p w:rsidR="00C47BCF" w:rsidRPr="0016139B" w:rsidRDefault="00C47BCF" w:rsidP="00C47BC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39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комплект репертуарных списков, тестовых заданий и других оценочных материалов, разработанный по соответствующему учебному предмету, предназначенный для оценивания уровня сформированности компетенций на определенных этапах обучения;</w:t>
      </w:r>
    </w:p>
    <w:p w:rsidR="00C47BCF" w:rsidRPr="0016139B" w:rsidRDefault="00C47BCF" w:rsidP="00C47BC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39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зачетно-экзаменационные материалы, содержащие комплект экзаменационных билетов и/или вопросов, заданий для зачета и другие материалы.</w:t>
      </w:r>
    </w:p>
    <w:p w:rsidR="00C47BCF" w:rsidRPr="0016139B" w:rsidRDefault="00C47BCF" w:rsidP="00C47BC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39B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Оценочные средства, сопровождающие реализацию каждой программы, должны быть разработаны для проверки качества формирования компетенций и являться действенным средством не только оценки, но и обучения.</w:t>
      </w:r>
    </w:p>
    <w:p w:rsidR="00C47BCF" w:rsidRPr="0016139B" w:rsidRDefault="00C47BCF" w:rsidP="00C47BC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39B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По каждому оценочному средству в ФОС должны быть приведены критерии формирования оценок.</w:t>
      </w:r>
    </w:p>
    <w:p w:rsidR="00C47BCF" w:rsidRPr="0016139B" w:rsidRDefault="00C47BCF" w:rsidP="00C47BC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39B">
        <w:rPr>
          <w:rFonts w:ascii="Times New Roman" w:eastAsia="Times New Roman" w:hAnsi="Times New Roman" w:cs="Times New Roman"/>
          <w:sz w:val="28"/>
          <w:szCs w:val="28"/>
          <w:lang w:eastAsia="ru-RU"/>
        </w:rPr>
        <w:t>3.8. ФОС разрабатывается по каждому предмету. Если в рамках реализации ФГТ по различным специальностям преподается одна и та же дисциплина с одинаковыми требованиями к ее содержанию, то по ней создается единый ФОС.</w:t>
      </w:r>
    </w:p>
    <w:p w:rsidR="00C47BCF" w:rsidRPr="0016139B" w:rsidRDefault="00C47BCF" w:rsidP="00C47BCF">
      <w:pPr>
        <w:shd w:val="clear" w:color="auto" w:fill="FFFFFF"/>
        <w:spacing w:before="107" w:after="107" w:line="430" w:lineRule="atLeast"/>
        <w:ind w:left="214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13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Ответственность за разработку и утверждение ФОС</w:t>
      </w:r>
    </w:p>
    <w:p w:rsidR="00C47BCF" w:rsidRPr="0016139B" w:rsidRDefault="00C47BCF" w:rsidP="00C47BC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39B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Разработка оценочных средств осуществляется преподавателем, ведущим предмет. ФОС может разрабатываться и формироваться творческим коллективом в соавторстве.</w:t>
      </w:r>
    </w:p>
    <w:p w:rsidR="00C47BCF" w:rsidRPr="0016139B" w:rsidRDefault="00C47BCF" w:rsidP="00C47BC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39B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Ответственным за формирование ФОС является директор Школы.</w:t>
      </w:r>
    </w:p>
    <w:p w:rsidR="00C47BCF" w:rsidRPr="0016139B" w:rsidRDefault="00C47BCF" w:rsidP="00C47BC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39B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Составитель оценочного средства несет ответственность за качество разработки, правильность составления и оформления оценочного средства.</w:t>
      </w:r>
    </w:p>
    <w:p w:rsidR="00C47BCF" w:rsidRPr="0016139B" w:rsidRDefault="00C47BCF" w:rsidP="00C47BC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39B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Фонды оценочных средств рассматриваются на заседании Педагогического совета. Решение о ФОС принимается на заседании Педагогического совета Школы и оформляется протоколом.</w:t>
      </w:r>
    </w:p>
    <w:p w:rsidR="00C47BCF" w:rsidRPr="0016139B" w:rsidRDefault="00C47BCF" w:rsidP="00C47BC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39B">
        <w:rPr>
          <w:rFonts w:ascii="Times New Roman" w:eastAsia="Times New Roman" w:hAnsi="Times New Roman" w:cs="Times New Roman"/>
          <w:sz w:val="28"/>
          <w:szCs w:val="28"/>
          <w:lang w:eastAsia="ru-RU"/>
        </w:rPr>
        <w:t>4.5. Решение об изменении, аннулировании, включении новых оценочных средств в ФОС принимается на заседании Педагогического совета и оформляется протоколом.</w:t>
      </w:r>
    </w:p>
    <w:p w:rsidR="00C47BCF" w:rsidRPr="0016139B" w:rsidRDefault="00C47BCF" w:rsidP="00C47BC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39B">
        <w:rPr>
          <w:rFonts w:ascii="Times New Roman" w:eastAsia="Times New Roman" w:hAnsi="Times New Roman" w:cs="Times New Roman"/>
          <w:sz w:val="28"/>
          <w:szCs w:val="28"/>
          <w:lang w:eastAsia="ru-RU"/>
        </w:rPr>
        <w:t>4.6. ФОС по предмету утверждаются директором Школы.</w:t>
      </w:r>
    </w:p>
    <w:p w:rsidR="00C47BCF" w:rsidRPr="0016139B" w:rsidRDefault="00C47BCF" w:rsidP="00C47BCF">
      <w:pPr>
        <w:shd w:val="clear" w:color="auto" w:fill="FFFFFF"/>
        <w:spacing w:before="107" w:after="107" w:line="430" w:lineRule="atLeast"/>
        <w:ind w:left="214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13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Ответственность за хранение фонда оценочных средств</w:t>
      </w:r>
    </w:p>
    <w:p w:rsidR="00C47BCF" w:rsidRPr="0016139B" w:rsidRDefault="00C47BCF" w:rsidP="00C47BC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39B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Печатный экземпляр оценочных средств по учебному предмету входит в состав комплекта документов образовательной программы.</w:t>
      </w:r>
    </w:p>
    <w:p w:rsidR="00C47BCF" w:rsidRPr="0016139B" w:rsidRDefault="00C47BCF" w:rsidP="00C47BC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39B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Печатный экземпляр оценочных средств по учебному предмету хранится в составе учебно-методических комплексов по учебному предмету.</w:t>
      </w:r>
    </w:p>
    <w:p w:rsidR="00C47BCF" w:rsidRPr="0016139B" w:rsidRDefault="00C47BCF" w:rsidP="00C47BC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3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5.3. Электронный вариант фонда оценочных средств предоставляется разработчиками директору Школы</w:t>
      </w:r>
    </w:p>
    <w:p w:rsidR="00436587" w:rsidRPr="0016139B" w:rsidRDefault="00436587">
      <w:pPr>
        <w:rPr>
          <w:rFonts w:ascii="Times New Roman" w:hAnsi="Times New Roman" w:cs="Times New Roman"/>
          <w:sz w:val="28"/>
          <w:szCs w:val="28"/>
        </w:rPr>
      </w:pPr>
    </w:p>
    <w:sectPr w:rsidR="00436587" w:rsidRPr="0016139B" w:rsidSect="00436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321C3"/>
    <w:multiLevelType w:val="multilevel"/>
    <w:tmpl w:val="D160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062DA2"/>
    <w:multiLevelType w:val="multilevel"/>
    <w:tmpl w:val="9C6A1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3F3DA7"/>
    <w:multiLevelType w:val="multilevel"/>
    <w:tmpl w:val="0084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B2198B"/>
    <w:multiLevelType w:val="multilevel"/>
    <w:tmpl w:val="517A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32272D"/>
    <w:multiLevelType w:val="multilevel"/>
    <w:tmpl w:val="5BA89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C47BCF"/>
    <w:rsid w:val="0016139B"/>
    <w:rsid w:val="00436587"/>
    <w:rsid w:val="007C3412"/>
    <w:rsid w:val="008043F4"/>
    <w:rsid w:val="008F0F7D"/>
    <w:rsid w:val="00C47BCF"/>
    <w:rsid w:val="00C736BF"/>
    <w:rsid w:val="00D05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87"/>
  </w:style>
  <w:style w:type="paragraph" w:styleId="2">
    <w:name w:val="heading 2"/>
    <w:basedOn w:val="a"/>
    <w:link w:val="20"/>
    <w:uiPriority w:val="9"/>
    <w:qFormat/>
    <w:rsid w:val="00C47B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47B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7B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7B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47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0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F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5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0362">
          <w:marLeft w:val="0"/>
          <w:marRight w:val="0"/>
          <w:marTop w:val="215"/>
          <w:marBottom w:val="322"/>
          <w:divBdr>
            <w:top w:val="none" w:sz="0" w:space="0" w:color="auto"/>
            <w:left w:val="none" w:sz="0" w:space="0" w:color="auto"/>
            <w:bottom w:val="single" w:sz="4" w:space="5" w:color="EEEEEE"/>
            <w:right w:val="none" w:sz="0" w:space="0" w:color="auto"/>
          </w:divBdr>
        </w:div>
        <w:div w:id="15910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863</Words>
  <Characters>4922</Characters>
  <Application>Microsoft Office Word</Application>
  <DocSecurity>0</DocSecurity>
  <Lines>41</Lines>
  <Paragraphs>11</Paragraphs>
  <ScaleCrop>false</ScaleCrop>
  <Company/>
  <LinksUpToDate>false</LinksUpToDate>
  <CharactersWithSpaces>5774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2021-03-09T10:22:00Z</cp:lastPrinted>
  <dcterms:created xsi:type="dcterms:W3CDTF">2020-12-10T12:01:00Z</dcterms:created>
  <dcterms:modified xsi:type="dcterms:W3CDTF">2021-06-15T10:56:00Z</dcterms:modified>
</cp:coreProperties>
</file>