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806"/>
        <w:gridCol w:w="1279"/>
        <w:gridCol w:w="3941"/>
        <w:gridCol w:w="3084"/>
      </w:tblGrid>
      <w:tr w:rsidR="008619C3" w:rsidRPr="000D4BD9" w:rsidTr="001E745C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8619C3" w:rsidRPr="00F12630" w:rsidRDefault="00F51275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25</w:t>
            </w:r>
            <w:r w:rsidR="00A60E3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шт</w:t>
            </w:r>
            <w:proofErr w:type="spellEnd"/>
            <w:proofErr w:type="gramEnd"/>
          </w:p>
        </w:tc>
      </w:tr>
      <w:tr w:rsidR="008619C3" w:rsidRPr="000D4BD9" w:rsidTr="001E745C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8619C3" w:rsidRPr="00F12630" w:rsidRDefault="00B53773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5"/>
            <w:hideMark/>
          </w:tcPr>
          <w:p w:rsidR="00AD0BA4" w:rsidRPr="00F12630" w:rsidRDefault="00B53773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1557A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B1557A" w:rsidRPr="00416444" w:rsidRDefault="00B1557A" w:rsidP="00B15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1557A" w:rsidRPr="00416444" w:rsidRDefault="00B1557A" w:rsidP="00B15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vMerge w:val="restart"/>
            <w:hideMark/>
          </w:tcPr>
          <w:p w:rsidR="00B1557A" w:rsidRPr="00416444" w:rsidRDefault="00B1557A" w:rsidP="00B15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059" w:type="pct"/>
            <w:vMerge w:val="restart"/>
            <w:hideMark/>
          </w:tcPr>
          <w:p w:rsidR="00B1557A" w:rsidRDefault="00B1557A" w:rsidP="00B155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5" w:history="1">
              <w:r w:rsidRPr="0051291E">
                <w:rPr>
                  <w:rStyle w:val="a4"/>
                </w:rPr>
                <w:t>https://iron-health.ru/articles/razvitie-vynoslivosti-osnovnye-metody.html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и ответь те на вопросы: 1. Виды выносливости? </w:t>
            </w:r>
          </w:p>
          <w:p w:rsidR="00B1557A" w:rsidRPr="00416444" w:rsidRDefault="00B1557A" w:rsidP="00B15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2. Основные методы развития выносливости? до 14.11.20</w:t>
            </w:r>
          </w:p>
        </w:tc>
        <w:tc>
          <w:tcPr>
            <w:tcW w:w="1611" w:type="pct"/>
            <w:vMerge w:val="restart"/>
            <w:hideMark/>
          </w:tcPr>
          <w:p w:rsidR="00B1557A" w:rsidRPr="00113B8F" w:rsidRDefault="005541FD" w:rsidP="00B1557A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6" w:history="1">
              <w:r w:rsidR="00B1557A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="00B1557A" w:rsidRPr="00113B8F"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="00B1557A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="00B1557A" w:rsidRPr="00113B8F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B1557A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="00B1557A" w:rsidRPr="00113B8F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="00B1557A"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="00B1557A" w:rsidRPr="00113B8F"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="00B1557A" w:rsidRPr="00113B8F"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  <w:p w:rsidR="00B1557A" w:rsidRPr="00416444" w:rsidRDefault="00B1557A" w:rsidP="00B15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57A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B1557A" w:rsidRPr="000D4BD9" w:rsidRDefault="00B1557A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1557A" w:rsidRPr="000D4BD9" w:rsidRDefault="00B1557A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vMerge/>
            <w:hideMark/>
          </w:tcPr>
          <w:p w:rsidR="00B1557A" w:rsidRPr="000D4BD9" w:rsidRDefault="00B1557A" w:rsidP="00AD0BA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vMerge/>
            <w:hideMark/>
          </w:tcPr>
          <w:p w:rsidR="00B1557A" w:rsidRPr="000D4BD9" w:rsidRDefault="00B1557A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vMerge/>
            <w:hideMark/>
          </w:tcPr>
          <w:p w:rsidR="00B1557A" w:rsidRPr="000D4BD9" w:rsidRDefault="00B1557A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05B62" w:rsidRPr="000D4BD9" w:rsidTr="0033219F">
        <w:trPr>
          <w:trHeight w:val="1932"/>
        </w:trPr>
        <w:tc>
          <w:tcPr>
            <w:tcW w:w="241" w:type="pct"/>
            <w:vMerge/>
            <w:hideMark/>
          </w:tcPr>
          <w:p w:rsidR="00B05B62" w:rsidRPr="000D4BD9" w:rsidRDefault="00B05B62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05B62" w:rsidRPr="000D4BD9" w:rsidRDefault="00B05B62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  <w:p w:rsidR="00B05B62" w:rsidRPr="000D4BD9" w:rsidRDefault="00B05B62" w:rsidP="007713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hideMark/>
          </w:tcPr>
          <w:p w:rsidR="00B05B62" w:rsidRDefault="00B05B62" w:rsidP="00B05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технология</w:t>
            </w:r>
          </w:p>
          <w:p w:rsidR="00B05B62" w:rsidRPr="000D4BD9" w:rsidRDefault="00B05B62" w:rsidP="00B05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В.Е</w:t>
            </w:r>
          </w:p>
        </w:tc>
        <w:tc>
          <w:tcPr>
            <w:tcW w:w="2059" w:type="pct"/>
            <w:hideMark/>
          </w:tcPr>
          <w:p w:rsidR="00B05B62" w:rsidRDefault="00B05B62" w:rsidP="00B05B6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Электробезопасность.</w:t>
            </w:r>
          </w:p>
          <w:p w:rsidR="00B05B62" w:rsidRPr="00E12C44" w:rsidRDefault="00B05B62" w:rsidP="00B05B6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Пожарная безопасность.</w:t>
            </w:r>
          </w:p>
          <w:p w:rsidR="00B05B62" w:rsidRPr="00E12C44" w:rsidRDefault="00B05B62" w:rsidP="00B05B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задание.</w:t>
            </w:r>
          </w:p>
          <w:p w:rsidR="00B05B62" w:rsidRDefault="00B05B62" w:rsidP="00B05B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Прочитать материалы и законспектировать в тетрадь </w:t>
            </w:r>
            <w:proofErr w:type="gramStart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самое</w:t>
            </w:r>
            <w:proofErr w:type="gramEnd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важное.</w:t>
            </w:r>
          </w:p>
          <w:p w:rsidR="00B05B62" w:rsidRPr="003C34CE" w:rsidRDefault="00B05B62" w:rsidP="00B0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сдачи: 11.11.20.</w:t>
            </w:r>
          </w:p>
        </w:tc>
        <w:tc>
          <w:tcPr>
            <w:tcW w:w="1611" w:type="pct"/>
            <w:hideMark/>
          </w:tcPr>
          <w:p w:rsidR="00B05B62" w:rsidRPr="00AA7060" w:rsidRDefault="00B05B62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peers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=458976672&amp;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</w:t>
            </w:r>
            <w:proofErr w:type="spellEnd"/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05B62" w:rsidRPr="000D4BD9" w:rsidTr="00B37339">
        <w:trPr>
          <w:trHeight w:val="1656"/>
        </w:trPr>
        <w:tc>
          <w:tcPr>
            <w:tcW w:w="241" w:type="pct"/>
            <w:vMerge/>
            <w:hideMark/>
          </w:tcPr>
          <w:p w:rsidR="00B05B62" w:rsidRPr="00416444" w:rsidRDefault="00B05B62" w:rsidP="00B05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05B62" w:rsidRPr="00416444" w:rsidRDefault="00B05B62" w:rsidP="00B05B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68" w:type="pct"/>
            <w:hideMark/>
          </w:tcPr>
          <w:p w:rsidR="00B05B62" w:rsidRDefault="00B05B62" w:rsidP="00B05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технология</w:t>
            </w:r>
          </w:p>
          <w:p w:rsidR="00B05B62" w:rsidRPr="00416444" w:rsidRDefault="00B05B62" w:rsidP="00B05B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В.Е</w:t>
            </w:r>
          </w:p>
        </w:tc>
        <w:tc>
          <w:tcPr>
            <w:tcW w:w="2059" w:type="pct"/>
            <w:hideMark/>
          </w:tcPr>
          <w:p w:rsidR="00B05B62" w:rsidRPr="00C76E88" w:rsidRDefault="00B05B62" w:rsidP="00B05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B05B62" w:rsidRPr="003C34CE" w:rsidRDefault="00B05B62" w:rsidP="00B05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B05B62" w:rsidRPr="00AA7060" w:rsidRDefault="00B05B62" w:rsidP="00B05B6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peers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=458976672&amp;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</w:t>
            </w:r>
            <w:proofErr w:type="spellEnd"/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ED6EBD" w:rsidRDefault="00ED6EBD"/>
    <w:sectPr w:rsidR="00ED6EBD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30E5C"/>
    <w:rsid w:val="000A7B5C"/>
    <w:rsid w:val="001141BC"/>
    <w:rsid w:val="00180428"/>
    <w:rsid w:val="00192DB9"/>
    <w:rsid w:val="001B2C55"/>
    <w:rsid w:val="001F570E"/>
    <w:rsid w:val="00203143"/>
    <w:rsid w:val="00215430"/>
    <w:rsid w:val="002714AC"/>
    <w:rsid w:val="002B2C6A"/>
    <w:rsid w:val="002E38C4"/>
    <w:rsid w:val="002F175C"/>
    <w:rsid w:val="003601C6"/>
    <w:rsid w:val="0039066A"/>
    <w:rsid w:val="00414AEE"/>
    <w:rsid w:val="00432E58"/>
    <w:rsid w:val="004377A1"/>
    <w:rsid w:val="004B2B24"/>
    <w:rsid w:val="005421AA"/>
    <w:rsid w:val="005541FD"/>
    <w:rsid w:val="005769A2"/>
    <w:rsid w:val="00610EBD"/>
    <w:rsid w:val="006153BC"/>
    <w:rsid w:val="00653A1A"/>
    <w:rsid w:val="006C2266"/>
    <w:rsid w:val="006C36F5"/>
    <w:rsid w:val="008036A0"/>
    <w:rsid w:val="008135DF"/>
    <w:rsid w:val="00815DA0"/>
    <w:rsid w:val="008256ED"/>
    <w:rsid w:val="008619C3"/>
    <w:rsid w:val="008647C9"/>
    <w:rsid w:val="00867DAD"/>
    <w:rsid w:val="008D1835"/>
    <w:rsid w:val="008E511B"/>
    <w:rsid w:val="0095007F"/>
    <w:rsid w:val="0097012D"/>
    <w:rsid w:val="00A60E3C"/>
    <w:rsid w:val="00A826BF"/>
    <w:rsid w:val="00AA7060"/>
    <w:rsid w:val="00AD0BA4"/>
    <w:rsid w:val="00AD683C"/>
    <w:rsid w:val="00B05B62"/>
    <w:rsid w:val="00B1557A"/>
    <w:rsid w:val="00B27F10"/>
    <w:rsid w:val="00B34421"/>
    <w:rsid w:val="00B53773"/>
    <w:rsid w:val="00BB53D1"/>
    <w:rsid w:val="00C262ED"/>
    <w:rsid w:val="00C32E78"/>
    <w:rsid w:val="00C33BC2"/>
    <w:rsid w:val="00C853FD"/>
    <w:rsid w:val="00CA341C"/>
    <w:rsid w:val="00CF2E04"/>
    <w:rsid w:val="00D3201B"/>
    <w:rsid w:val="00D66423"/>
    <w:rsid w:val="00D74386"/>
    <w:rsid w:val="00DA626C"/>
    <w:rsid w:val="00E0574F"/>
    <w:rsid w:val="00E41706"/>
    <w:rsid w:val="00E46FCD"/>
    <w:rsid w:val="00E534B8"/>
    <w:rsid w:val="00EC6B55"/>
    <w:rsid w:val="00ED6EBD"/>
    <w:rsid w:val="00F1021B"/>
    <w:rsid w:val="00F25901"/>
    <w:rsid w:val="00F44664"/>
    <w:rsid w:val="00F51275"/>
    <w:rsid w:val="00FA5BD7"/>
    <w:rsid w:val="00FC5603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212080030" TargetMode="External"/><Relationship Id="rId5" Type="http://schemas.openxmlformats.org/officeDocument/2006/relationships/hyperlink" Target="https://iron-health.ru/articles/razvitie-vynoslivosti-osnovnye-metod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3A91-8C37-489F-BFAA-DE88A81F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2020-04-15T03:10:00Z</dcterms:created>
  <dcterms:modified xsi:type="dcterms:W3CDTF">2020-11-11T08:41:00Z</dcterms:modified>
</cp:coreProperties>
</file>