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7D" w:rsidRPr="0031407D" w:rsidRDefault="0031407D" w:rsidP="0031407D">
      <w:pPr>
        <w:shd w:val="clear" w:color="auto" w:fill="FFFFFF"/>
        <w:spacing w:after="0" w:line="294" w:lineRule="atLeast"/>
        <w:jc w:val="center"/>
        <w:rPr>
          <w:rFonts w:ascii="Times New Roman" w:eastAsia="Times New Roman" w:hAnsi="Times New Roman" w:cs="Times New Roman"/>
          <w:color w:val="000000" w:themeColor="text1"/>
          <w:sz w:val="28"/>
          <w:szCs w:val="28"/>
          <w:u w:val="single"/>
          <w:lang w:eastAsia="ru-RU"/>
        </w:rPr>
      </w:pPr>
      <w:r w:rsidRPr="0031407D">
        <w:rPr>
          <w:rFonts w:ascii="Times New Roman" w:eastAsia="Times New Roman" w:hAnsi="Times New Roman" w:cs="Times New Roman"/>
          <w:b/>
          <w:bCs/>
          <w:color w:val="000000" w:themeColor="text1"/>
          <w:sz w:val="28"/>
          <w:szCs w:val="28"/>
          <w:u w:val="single"/>
          <w:lang w:eastAsia="ru-RU"/>
        </w:rPr>
        <w:t xml:space="preserve"> Тема 6. «Этика семейных отношений».</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ab/>
      </w:r>
      <w:r w:rsidRPr="0031407D">
        <w:rPr>
          <w:rFonts w:ascii="Times New Roman" w:eastAsia="Times New Roman" w:hAnsi="Times New Roman" w:cs="Times New Roman"/>
          <w:b/>
          <w:bCs/>
          <w:i/>
          <w:iCs/>
          <w:color w:val="000000" w:themeColor="text1"/>
          <w:sz w:val="28"/>
          <w:szCs w:val="28"/>
          <w:lang w:eastAsia="ru-RU"/>
        </w:rPr>
        <w:t>Этика</w:t>
      </w:r>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 философское учение, предметом которого является мораль, а центральной проблемой – Добро и Зло. Этика дает ответ на вопрос как правильно жить. Этика – это:</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наука нормативная;</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учение о нравственности;</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система правил, осуществляющих контроль и коррекцию поведения людей;</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способ оценки человеческих поступков, их одобрения или осуждения;</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 xml:space="preserve"> «социальный регулятор» поведения и отношений между людьм</w:t>
      </w:r>
      <w:r>
        <w:rPr>
          <w:rFonts w:ascii="Times New Roman" w:eastAsia="Times New Roman" w:hAnsi="Times New Roman" w:cs="Times New Roman"/>
          <w:color w:val="000000" w:themeColor="text1"/>
          <w:sz w:val="28"/>
          <w:szCs w:val="28"/>
          <w:lang w:eastAsia="ru-RU"/>
        </w:rPr>
        <w:t>и.</w:t>
      </w:r>
    </w:p>
    <w:p w:rsid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 xml:space="preserve">Этика изучает сущность, специфику морали, раскрывает ее место и роль в жизни общества, выявляет механизмы нравственного регулирования человеческой жизнедеятельности. </w:t>
      </w:r>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Рассматривает структуру нравственного сознания общества и личности, анализирует содержание и смысл таких категорий, как благо, добро, зло, долг и совесть, честь и достоинство, счастье и смысл жизни.</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По Аристотелю, цель этики не знания вообще, а оценка поступков и их содержание. Главной задачей этики является исследование человеческих отношений в их наиболее совершенной форме.</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b/>
          <w:bCs/>
          <w:i/>
          <w:iCs/>
          <w:color w:val="000000" w:themeColor="text1"/>
          <w:sz w:val="28"/>
          <w:szCs w:val="28"/>
          <w:lang w:eastAsia="ru-RU"/>
        </w:rPr>
        <w:t>Любовь как высшая ценность</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Эстетическое воспитание развивает вкус, умение замечать прекрасное и безобразное, оно тесно связано с нравственным воспитанием человека.</w:t>
      </w:r>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color w:val="000000" w:themeColor="text1"/>
          <w:sz w:val="28"/>
          <w:szCs w:val="28"/>
          <w:lang w:eastAsia="ru-RU"/>
        </w:rPr>
        <w:t>При нравственном воспитании развиваются такие чувства как любовь, уважение, жалость к окружающим, так необходимые для воспитания «полноценного» человека.</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roofErr w:type="gramStart"/>
      <w:r w:rsidRPr="0031407D">
        <w:rPr>
          <w:rFonts w:ascii="Times New Roman" w:eastAsia="Times New Roman" w:hAnsi="Times New Roman" w:cs="Times New Roman"/>
          <w:color w:val="000000" w:themeColor="text1"/>
          <w:sz w:val="28"/>
          <w:szCs w:val="28"/>
          <w:lang w:eastAsia="ru-RU"/>
        </w:rPr>
        <w:t>Одно из нравственно – эстетических чувств, которое выражается в бескорыстном и самозабвенном стремлении к своему объекту, в потребности и готовности к самоотдаче – это чувство любви.</w:t>
      </w:r>
      <w:proofErr w:type="gramEnd"/>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hyperlink r:id="rId4" w:history="1">
        <w:r w:rsidRPr="0031407D">
          <w:rPr>
            <w:rFonts w:ascii="Times New Roman" w:eastAsia="Times New Roman" w:hAnsi="Times New Roman" w:cs="Times New Roman"/>
            <w:b/>
            <w:bCs/>
            <w:i/>
            <w:iCs/>
            <w:color w:val="000000" w:themeColor="text1"/>
            <w:sz w:val="28"/>
            <w:szCs w:val="28"/>
            <w:u w:val="single"/>
            <w:lang w:eastAsia="ru-RU"/>
          </w:rPr>
          <w:t>Любовь</w:t>
        </w:r>
      </w:hyperlink>
      <w:r>
        <w:rPr>
          <w:rFonts w:ascii="Times New Roman" w:eastAsia="Times New Roman" w:hAnsi="Times New Roman" w:cs="Times New Roman"/>
          <w:b/>
          <w:bCs/>
          <w:i/>
          <w:iCs/>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понятие необычайно емкое, многозначное и многогранное: оно включает в себя любовь к людям, к Родине, к искусству, к природе, родительскую любовь, любовь детей к родителям. Но умы людей больше всего занимает любовь женщины и мужчины.</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ab/>
      </w:r>
      <w:proofErr w:type="gramStart"/>
      <w:r w:rsidRPr="0031407D">
        <w:rPr>
          <w:rFonts w:ascii="Times New Roman" w:eastAsia="Times New Roman" w:hAnsi="Times New Roman" w:cs="Times New Roman"/>
          <w:b/>
          <w:bCs/>
          <w:i/>
          <w:iCs/>
          <w:color w:val="000000" w:themeColor="text1"/>
          <w:sz w:val="28"/>
          <w:szCs w:val="28"/>
          <w:lang w:eastAsia="ru-RU"/>
        </w:rPr>
        <w:t>Любовь</w:t>
      </w: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е</w:t>
      </w:r>
      <w:r w:rsidRPr="0031407D">
        <w:rPr>
          <w:rFonts w:ascii="Times New Roman" w:eastAsia="Times New Roman" w:hAnsi="Times New Roman" w:cs="Times New Roman"/>
          <w:color w:val="000000" w:themeColor="text1"/>
          <w:sz w:val="28"/>
          <w:szCs w:val="28"/>
          <w:lang w:eastAsia="ru-RU"/>
        </w:rPr>
        <w:t>личайшая</w:t>
      </w:r>
      <w:proofErr w:type="gramEnd"/>
      <w:r w:rsidRPr="0031407D">
        <w:rPr>
          <w:rFonts w:ascii="Times New Roman" w:eastAsia="Times New Roman" w:hAnsi="Times New Roman" w:cs="Times New Roman"/>
          <w:color w:val="000000" w:themeColor="text1"/>
          <w:sz w:val="28"/>
          <w:szCs w:val="28"/>
          <w:lang w:eastAsia="ru-RU"/>
        </w:rPr>
        <w:t xml:space="preserve"> ценность, свойство и право свободного человека, чувство целенаправленной привязанности к объекту, требующее постоянных и тесных контактов с ними. Любовь объединяет одного человека с другим, помогая ему преодолеть чувство изоляции и одиночества. Любовь возвышает и облагораживает человека, наполняет его жизнь особым смыслом. Влюбленный человек обладает огромной внутренней силой. Известно выражение: «Солдаты и влюбленные не болеют». Вне чувства любви едва ли возможно человеческое существование.</w:t>
      </w:r>
      <w:r>
        <w:rPr>
          <w:rFonts w:ascii="Times New Roman" w:eastAsia="Times New Roman" w:hAnsi="Times New Roman" w:cs="Times New Roman"/>
          <w:color w:val="000000" w:themeColor="text1"/>
          <w:sz w:val="28"/>
          <w:szCs w:val="28"/>
          <w:lang w:eastAsia="ru-RU"/>
        </w:rPr>
        <w:t xml:space="preserve"> </w:t>
      </w:r>
      <w:hyperlink r:id="rId5" w:history="1">
        <w:r w:rsidRPr="0031407D">
          <w:rPr>
            <w:rFonts w:ascii="Times New Roman" w:eastAsia="Times New Roman" w:hAnsi="Times New Roman" w:cs="Times New Roman"/>
            <w:b/>
            <w:bCs/>
            <w:i/>
            <w:iCs/>
            <w:color w:val="000000" w:themeColor="text1"/>
            <w:sz w:val="28"/>
            <w:szCs w:val="28"/>
            <w:u w:val="single"/>
            <w:lang w:eastAsia="ru-RU"/>
          </w:rPr>
          <w:t>Потребность любить и быть любимым</w:t>
        </w:r>
      </w:hyperlink>
      <w:r w:rsidRPr="0031407D">
        <w:rPr>
          <w:rFonts w:ascii="Times New Roman" w:eastAsia="Times New Roman" w:hAnsi="Times New Roman" w:cs="Times New Roman"/>
          <w:color w:val="000000" w:themeColor="text1"/>
          <w:sz w:val="28"/>
          <w:szCs w:val="28"/>
          <w:lang w:eastAsia="ru-RU"/>
        </w:rPr>
        <w:t>— одна из самых основных потребностей человека. Именно любовь дает ему веру в значимость, неповторимость, уникальность своей личности.</w:t>
      </w:r>
    </w:p>
    <w:p w:rsid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 xml:space="preserve">У каждого человека свой идеал возлюбленного (возлюбленной), который складывается под воздействием литературы, кинофильмов, любимых артистов, родителей. Приближение идеала к действительности вызывает интерес, а полное </w:t>
      </w:r>
      <w:r w:rsidRPr="0031407D">
        <w:rPr>
          <w:rFonts w:ascii="Times New Roman" w:eastAsia="Times New Roman" w:hAnsi="Times New Roman" w:cs="Times New Roman"/>
          <w:color w:val="000000" w:themeColor="text1"/>
          <w:sz w:val="28"/>
          <w:szCs w:val="28"/>
          <w:lang w:eastAsia="ru-RU"/>
        </w:rPr>
        <w:lastRenderedPageBreak/>
        <w:t xml:space="preserve">совпадение мечты с реальностью, романтического образа со случайно встретившимся живым человеком поражает, заставляет остановиться. Вместе с первым взглядом как бы выставляется оценка представителю противоположного пола. </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 xml:space="preserve">Например, идут навстречу друг другу по улице девушка и юноша и рассматривают друг друга, но проходят мимо, и через мгновение все забывают.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И вот однажды брошенный, мельком взгляд вдруг остановится и заставит заволноваться - это и называют любовь с первого взгляда.</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color w:val="000000" w:themeColor="text1"/>
          <w:sz w:val="28"/>
          <w:szCs w:val="28"/>
          <w:lang w:eastAsia="ru-RU"/>
        </w:rPr>
        <w:t>Этапы развития отношений мужчины и женщины</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color w:val="000000" w:themeColor="text1"/>
          <w:sz w:val="28"/>
          <w:szCs w:val="28"/>
          <w:lang w:eastAsia="ru-RU"/>
        </w:rPr>
        <w:t>Любовь как чувство и как отношение имеет этапы своего развития. </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b/>
          <w:bCs/>
          <w:i/>
          <w:iCs/>
          <w:color w:val="000000" w:themeColor="text1"/>
          <w:sz w:val="28"/>
          <w:szCs w:val="28"/>
          <w:lang w:eastAsia="ru-RU"/>
        </w:rPr>
        <w:t>Первая стадия</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интерес, симпатия, влечение. Это очень приятные и романтические отношения.  Этого достаточно для первого приближения, для появления дружбы между девочкой и мальчиком.</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b/>
          <w:bCs/>
          <w:i/>
          <w:iCs/>
          <w:color w:val="000000" w:themeColor="text1"/>
          <w:sz w:val="28"/>
          <w:szCs w:val="28"/>
          <w:lang w:eastAsia="ru-RU"/>
        </w:rPr>
        <w:t>Вторая стадия</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восхищение, влюбленность, страсть.</w:t>
      </w:r>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 xml:space="preserve">Эти отношения создают определенную напряженность, они всегда волнительные, но утомляют, требуют своего разрешения. Жить в состоянии страстного возбуждения трудно. Страсть либо должна погаснуть, либо получить удовлетворение.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Если чувства одного подогреваются и поощряются другим, то появляется возможность превращения дружеских отношений  мужчины и женщины в любовный роман.</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b/>
          <w:bCs/>
          <w:i/>
          <w:iCs/>
          <w:color w:val="000000" w:themeColor="text1"/>
          <w:sz w:val="28"/>
          <w:szCs w:val="28"/>
          <w:lang w:eastAsia="ru-RU"/>
        </w:rPr>
        <w:t>Третья стадия</w:t>
      </w:r>
    </w:p>
    <w:p w:rsid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поклонение, уважение, преданность. Дойдя до этой стадии, любовь ведет к браку. Можно испытывать страсть как наваждение, но любить, не уважая человека, нельзя.</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Любовь непременно должна пройти все три стадии. Только тогда она расцветет полным цветом. В обыденной жизни люди называют любовью и каждую стадию в отдельности. Любовь, прошедшая все три этапа, развитая в большое чувство, и есть индивидуальная любовь на всю жизнь. Любовь — это благородное и возвышенное чувство.</w:t>
      </w:r>
    </w:p>
    <w:p w:rsidR="0031407D" w:rsidRPr="0031407D" w:rsidRDefault="0031407D" w:rsidP="0031407D">
      <w:pPr>
        <w:shd w:val="clear" w:color="auto" w:fill="FFFFFF"/>
        <w:spacing w:after="0" w:line="315" w:lineRule="atLeast"/>
        <w:jc w:val="center"/>
        <w:rPr>
          <w:rFonts w:ascii="Times New Roman" w:eastAsia="Times New Roman" w:hAnsi="Times New Roman" w:cs="Times New Roman"/>
          <w:color w:val="000000" w:themeColor="text1"/>
          <w:sz w:val="28"/>
          <w:szCs w:val="28"/>
          <w:u w:val="single"/>
          <w:lang w:eastAsia="ru-RU"/>
        </w:rPr>
      </w:pPr>
      <w:r w:rsidRPr="0031407D">
        <w:rPr>
          <w:rFonts w:ascii="Times New Roman" w:eastAsia="Times New Roman" w:hAnsi="Times New Roman" w:cs="Times New Roman"/>
          <w:b/>
          <w:bCs/>
          <w:i/>
          <w:iCs/>
          <w:color w:val="000000" w:themeColor="text1"/>
          <w:sz w:val="28"/>
          <w:szCs w:val="28"/>
          <w:u w:val="single"/>
          <w:lang w:eastAsia="ru-RU"/>
        </w:rPr>
        <w:t>Этика семейных отношений</w:t>
      </w:r>
    </w:p>
    <w:p w:rsidR="0031407D" w:rsidRPr="0031407D" w:rsidRDefault="0031407D" w:rsidP="0031407D">
      <w:pPr>
        <w:shd w:val="clear" w:color="auto" w:fill="FFFFFF"/>
        <w:spacing w:after="0" w:line="315" w:lineRule="atLeast"/>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 xml:space="preserve">Семья начинается с любви двоих,  любви, целью которой является не эгоистическое удовлетворение, а радость, основанная на радости другого человека, когда </w:t>
      </w:r>
      <w:proofErr w:type="gramStart"/>
      <w:r w:rsidRPr="0031407D">
        <w:rPr>
          <w:rFonts w:ascii="Times New Roman" w:eastAsia="Times New Roman" w:hAnsi="Times New Roman" w:cs="Times New Roman"/>
          <w:color w:val="000000" w:themeColor="text1"/>
          <w:sz w:val="28"/>
          <w:szCs w:val="28"/>
          <w:lang w:eastAsia="ru-RU"/>
        </w:rPr>
        <w:t>любящий</w:t>
      </w:r>
      <w:proofErr w:type="gramEnd"/>
      <w:r w:rsidRPr="0031407D">
        <w:rPr>
          <w:rFonts w:ascii="Times New Roman" w:eastAsia="Times New Roman" w:hAnsi="Times New Roman" w:cs="Times New Roman"/>
          <w:color w:val="000000" w:themeColor="text1"/>
          <w:sz w:val="28"/>
          <w:szCs w:val="28"/>
          <w:lang w:eastAsia="ru-RU"/>
        </w:rPr>
        <w:t xml:space="preserve"> испытывает счастье, доставляя удовольствие любимому. Такая способность любить зависит от способности к сопереживанию, от умения думать в первую очередь не о себе, а о любимом человеке, умения заботиться о нем. В совместной жизни многое зависит не только от взаимности любви, но и от нравственной, психологической, сексуальной и даже бытовой культуры партнеров.</w:t>
      </w:r>
    </w:p>
    <w:p w:rsidR="0031407D" w:rsidRPr="0031407D" w:rsidRDefault="0031407D" w:rsidP="0031407D">
      <w:pPr>
        <w:shd w:val="clear" w:color="auto" w:fill="FFFFFF"/>
        <w:spacing w:after="0" w:line="315" w:lineRule="atLeast"/>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Нравственная культура в семейных отношениях проявляется через нравственные качества супругов, свидетельствующие об их любви: доброту, заботу о близком человеке, ответственность за него, тактичность, терпимость. Эти качества так необходимы в браке, где встречаются совершенно разные люди – из разных семей, с разными взглядами, привычками и интересами.</w:t>
      </w:r>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sidRPr="0031407D">
        <w:rPr>
          <w:rFonts w:ascii="Times New Roman" w:eastAsia="Times New Roman" w:hAnsi="Times New Roman" w:cs="Times New Roman"/>
          <w:color w:val="000000" w:themeColor="text1"/>
          <w:sz w:val="28"/>
          <w:szCs w:val="28"/>
          <w:lang w:eastAsia="ru-RU"/>
        </w:rPr>
        <w:t>Психологическая культура способствует формированию и совершенствованию гармоничных отношений между супругами в процессе их общения, требует не «ломая» и не «перевоспитывая» друг друга, уважать индивидуальность другого и приспосабливаться друг к другу в различных семейных ситуациях.</w:t>
      </w:r>
    </w:p>
    <w:p w:rsidR="0031407D" w:rsidRPr="0031407D" w:rsidRDefault="0031407D" w:rsidP="0031407D">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hyperlink r:id="rId6" w:history="1">
        <w:r w:rsidRPr="0031407D">
          <w:rPr>
            <w:rFonts w:ascii="Times New Roman" w:eastAsia="Times New Roman" w:hAnsi="Times New Roman" w:cs="Times New Roman"/>
            <w:b/>
            <w:bCs/>
            <w:i/>
            <w:iCs/>
            <w:color w:val="000000" w:themeColor="text1"/>
            <w:sz w:val="28"/>
            <w:szCs w:val="28"/>
            <w:u w:val="single"/>
            <w:lang w:eastAsia="ru-RU"/>
          </w:rPr>
          <w:t>Сексуальная культура супругов</w:t>
        </w:r>
      </w:hyperlink>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предполагает наличие чувственного влечения, уважение и понимание желаний партнера умение и готовность удовлетворить их.</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Бытовая культура семейных отношений базируется на проблемах семейных конфликтов и заключается не в т</w:t>
      </w:r>
      <w:r>
        <w:rPr>
          <w:rFonts w:ascii="Times New Roman" w:eastAsia="Times New Roman" w:hAnsi="Times New Roman" w:cs="Times New Roman"/>
          <w:color w:val="000000" w:themeColor="text1"/>
          <w:sz w:val="28"/>
          <w:szCs w:val="28"/>
          <w:lang w:eastAsia="ru-RU"/>
        </w:rPr>
        <w:t xml:space="preserve">ом, чтобы их не должно быть, а </w:t>
      </w:r>
      <w:r w:rsidRPr="0031407D">
        <w:rPr>
          <w:rFonts w:ascii="Times New Roman" w:eastAsia="Times New Roman" w:hAnsi="Times New Roman" w:cs="Times New Roman"/>
          <w:color w:val="000000" w:themeColor="text1"/>
          <w:sz w:val="28"/>
          <w:szCs w:val="28"/>
          <w:lang w:eastAsia="ru-RU"/>
        </w:rPr>
        <w:t>в том, чтобы правильно, с этической точки зрения, восп</w:t>
      </w:r>
      <w:r>
        <w:rPr>
          <w:rFonts w:ascii="Times New Roman" w:eastAsia="Times New Roman" w:hAnsi="Times New Roman" w:cs="Times New Roman"/>
          <w:color w:val="000000" w:themeColor="text1"/>
          <w:sz w:val="28"/>
          <w:szCs w:val="28"/>
          <w:lang w:eastAsia="ru-RU"/>
        </w:rPr>
        <w:t>ринимать их и достойно выходить</w:t>
      </w:r>
      <w:r w:rsidRPr="0031407D">
        <w:rPr>
          <w:rFonts w:ascii="Times New Roman" w:eastAsia="Times New Roman" w:hAnsi="Times New Roman" w:cs="Times New Roman"/>
          <w:color w:val="000000" w:themeColor="text1"/>
          <w:sz w:val="28"/>
          <w:szCs w:val="28"/>
          <w:lang w:eastAsia="ru-RU"/>
        </w:rPr>
        <w:t xml:space="preserve"> из этих конфликтов. А для этого необходимы знания о причинах их возникновения, правилах поведения и путях выхода из конфликтов.</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 xml:space="preserve">Если все члены семьи стараются ладить между собой и избегать конфликтов, в доме всегда будут царить мир и согласие. Но этого не просто достичь, порой необходимо большое усилие, чтобы погасить искры разгорающейся ссоры.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Многие считает, что вежливость необходима лишь вне дома, а в семейном кругу можно и расслабиться. Однако это совсем не значит забыть все вежливые слова. Без таких слов как «спасибо</w:t>
      </w:r>
      <w:r>
        <w:rPr>
          <w:rFonts w:ascii="Times New Roman" w:eastAsia="Times New Roman" w:hAnsi="Times New Roman" w:cs="Times New Roman"/>
          <w:color w:val="000000" w:themeColor="text1"/>
          <w:sz w:val="28"/>
          <w:szCs w:val="28"/>
          <w:lang w:eastAsia="ru-RU"/>
        </w:rPr>
        <w:t>», «пожалуйста», «прости» нельзя обойтись.</w:t>
      </w:r>
      <w:r w:rsidRPr="0031407D">
        <w:rPr>
          <w:rFonts w:ascii="Times New Roman" w:eastAsia="Times New Roman" w:hAnsi="Times New Roman" w:cs="Times New Roman"/>
          <w:color w:val="000000" w:themeColor="text1"/>
          <w:sz w:val="28"/>
          <w:szCs w:val="28"/>
          <w:lang w:eastAsia="ru-RU"/>
        </w:rPr>
        <w:t xml:space="preserve"> Так же большую роль во взаимоотношениях близких людей играет интонация. Она способна свести на «нет» все вежливые выражения. Обычная фраза может звучать доб</w:t>
      </w:r>
      <w:r>
        <w:rPr>
          <w:rFonts w:ascii="Times New Roman" w:eastAsia="Times New Roman" w:hAnsi="Times New Roman" w:cs="Times New Roman"/>
          <w:color w:val="000000" w:themeColor="text1"/>
          <w:sz w:val="28"/>
          <w:szCs w:val="28"/>
          <w:lang w:eastAsia="ru-RU"/>
        </w:rPr>
        <w:t>рожелательно и вежливо, а может</w:t>
      </w:r>
      <w:r w:rsidRPr="0031407D">
        <w:rPr>
          <w:rFonts w:ascii="Times New Roman" w:eastAsia="Times New Roman" w:hAnsi="Times New Roman" w:cs="Times New Roman"/>
          <w:color w:val="000000" w:themeColor="text1"/>
          <w:sz w:val="28"/>
          <w:szCs w:val="28"/>
          <w:lang w:eastAsia="ru-RU"/>
        </w:rPr>
        <w:t xml:space="preserve"> напоминать приказ.</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Каждый член семьи должен уважать интересы и вкусы друг друга. Если муж любит смотреть футбол, жене не стоит возмущаться этим, так же как и муж должен учитывать интересы жены. Очень часто мужчина, весьма галантный по отношению к другим дамам, с женой ведет се</w:t>
      </w:r>
      <w:r>
        <w:rPr>
          <w:rFonts w:ascii="Times New Roman" w:eastAsia="Times New Roman" w:hAnsi="Times New Roman" w:cs="Times New Roman"/>
          <w:color w:val="000000" w:themeColor="text1"/>
          <w:sz w:val="28"/>
          <w:szCs w:val="28"/>
          <w:lang w:eastAsia="ru-RU"/>
        </w:rPr>
        <w:t xml:space="preserve">бя совершенно недопустимо. </w:t>
      </w:r>
      <w:r w:rsidRPr="0031407D">
        <w:rPr>
          <w:rFonts w:ascii="Times New Roman" w:eastAsia="Times New Roman" w:hAnsi="Times New Roman" w:cs="Times New Roman"/>
          <w:color w:val="000000" w:themeColor="text1"/>
          <w:sz w:val="28"/>
          <w:szCs w:val="28"/>
          <w:lang w:eastAsia="ru-RU"/>
        </w:rPr>
        <w:t>Проявляя невежлив</w:t>
      </w:r>
      <w:r>
        <w:rPr>
          <w:rFonts w:ascii="Times New Roman" w:eastAsia="Times New Roman" w:hAnsi="Times New Roman" w:cs="Times New Roman"/>
          <w:color w:val="000000" w:themeColor="text1"/>
          <w:sz w:val="28"/>
          <w:szCs w:val="28"/>
          <w:lang w:eastAsia="ru-RU"/>
        </w:rPr>
        <w:t>ость по отношению к своей жене,</w:t>
      </w:r>
      <w:r w:rsidRPr="0031407D">
        <w:rPr>
          <w:rFonts w:ascii="Times New Roman" w:eastAsia="Times New Roman" w:hAnsi="Times New Roman" w:cs="Times New Roman"/>
          <w:color w:val="000000" w:themeColor="text1"/>
          <w:sz w:val="28"/>
          <w:szCs w:val="28"/>
          <w:lang w:eastAsia="ru-RU"/>
        </w:rPr>
        <w:t xml:space="preserve"> </w:t>
      </w:r>
      <w:proofErr w:type="gramStart"/>
      <w:r w:rsidRPr="0031407D">
        <w:rPr>
          <w:rFonts w:ascii="Times New Roman" w:eastAsia="Times New Roman" w:hAnsi="Times New Roman" w:cs="Times New Roman"/>
          <w:color w:val="000000" w:themeColor="text1"/>
          <w:sz w:val="28"/>
          <w:szCs w:val="28"/>
          <w:lang w:eastAsia="ru-RU"/>
        </w:rPr>
        <w:t>муж</w:t>
      </w:r>
      <w:proofErr w:type="gramEnd"/>
      <w:r w:rsidRPr="0031407D">
        <w:rPr>
          <w:rFonts w:ascii="Times New Roman" w:eastAsia="Times New Roman" w:hAnsi="Times New Roman" w:cs="Times New Roman"/>
          <w:color w:val="000000" w:themeColor="text1"/>
          <w:sz w:val="28"/>
          <w:szCs w:val="28"/>
          <w:lang w:eastAsia="ru-RU"/>
        </w:rPr>
        <w:t xml:space="preserve"> таким образом выказыва</w:t>
      </w:r>
      <w:r>
        <w:rPr>
          <w:rFonts w:ascii="Times New Roman" w:eastAsia="Times New Roman" w:hAnsi="Times New Roman" w:cs="Times New Roman"/>
          <w:color w:val="000000" w:themeColor="text1"/>
          <w:sz w:val="28"/>
          <w:szCs w:val="28"/>
          <w:lang w:eastAsia="ru-RU"/>
        </w:rPr>
        <w:t xml:space="preserve">ет неуважение и к себе самому, </w:t>
      </w:r>
      <w:r w:rsidRPr="0031407D">
        <w:rPr>
          <w:rFonts w:ascii="Times New Roman" w:eastAsia="Times New Roman" w:hAnsi="Times New Roman" w:cs="Times New Roman"/>
          <w:color w:val="000000" w:themeColor="text1"/>
          <w:sz w:val="28"/>
          <w:szCs w:val="28"/>
          <w:lang w:eastAsia="ru-RU"/>
        </w:rPr>
        <w:t>ведь не зря говорится, что жена — «вторая половина».</w:t>
      </w:r>
    </w:p>
    <w:p w:rsidR="0031407D" w:rsidRPr="0031407D" w:rsidRDefault="0031407D" w:rsidP="0031407D">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Конечно, в жизни бывают разные ситуации, избежать ссор в семье невозможно, но они не должны быть частыми, а после примирения о конфликте, и о причине его возникновения, нужно немедленно забыть.</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b/>
          <w:i/>
          <w:color w:val="000000" w:themeColor="text1"/>
          <w:sz w:val="28"/>
          <w:szCs w:val="28"/>
          <w:lang w:eastAsia="ru-RU"/>
        </w:rPr>
      </w:pPr>
      <w:r w:rsidRPr="0031407D">
        <w:rPr>
          <w:rFonts w:ascii="Times New Roman" w:eastAsia="Times New Roman" w:hAnsi="Times New Roman" w:cs="Times New Roman"/>
          <w:b/>
          <w:i/>
          <w:color w:val="000000" w:themeColor="text1"/>
          <w:sz w:val="28"/>
          <w:szCs w:val="28"/>
          <w:lang w:eastAsia="ru-RU"/>
        </w:rPr>
        <w:t>Основные причины семейных конфликтов</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Нарушение этики супружеских отношений (измена, ревность);</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Психическая или биологическая (сексуальная) несовместимость;</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Неправильные взаимоотношения супругов с окружающими людьми (родственниками, знакомыми);</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Разные позиции по отношению к воспитанию ребенка; </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Отсутствие взаимопонимания между родителями и детьми;</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31407D">
        <w:rPr>
          <w:rFonts w:ascii="Times New Roman" w:eastAsia="Times New Roman" w:hAnsi="Times New Roman" w:cs="Times New Roman"/>
          <w:color w:val="000000" w:themeColor="text1"/>
          <w:sz w:val="28"/>
          <w:szCs w:val="28"/>
          <w:lang w:eastAsia="ru-RU"/>
        </w:rPr>
        <w:t>Бытовые и денежные проблемы</w:t>
      </w:r>
    </w:p>
    <w:p w:rsidR="0031407D" w:rsidRPr="0031407D" w:rsidRDefault="00BC1F4C" w:rsidP="00BC1F4C">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Особое место в супружеских конфликтах занимает ревность, которая требует, чтобы при ее появлении супруги не спешили с выводами, а более глубоко разобрались в себе и объективно оценили себя и свое поведение.</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Супругам следует помнить, что в каждой семье есть свои трудности, и жизнь практически не бывает без размолвки, а иногда и без ссор. Ссора близких людей — в значительной степени «буря в стакане воды». Чаще всего кажущаяся обида, причиненная близким человеком, настолько мала по сравнению с тем добром, которое он внес в семейную жизнь, что едва ли нужно остро реагировать и пытаться ответить ударом. Умение простить любимому человеку, не помня зла,— высокая нравственная культура супруга, одна из основ семейного благополучия и счастья</w:t>
      </w:r>
      <w:r>
        <w:rPr>
          <w:rFonts w:ascii="Times New Roman" w:eastAsia="Times New Roman" w:hAnsi="Times New Roman" w:cs="Times New Roman"/>
          <w:color w:val="000000" w:themeColor="text1"/>
          <w:sz w:val="28"/>
          <w:szCs w:val="28"/>
          <w:lang w:eastAsia="ru-RU"/>
        </w:rPr>
        <w:t>.</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hyperlink r:id="rId7" w:history="1">
        <w:r w:rsidRPr="0031407D">
          <w:rPr>
            <w:rFonts w:ascii="Times New Roman" w:eastAsia="Times New Roman" w:hAnsi="Times New Roman" w:cs="Times New Roman"/>
            <w:b/>
            <w:bCs/>
            <w:i/>
            <w:iCs/>
            <w:color w:val="000000" w:themeColor="text1"/>
            <w:sz w:val="28"/>
            <w:szCs w:val="28"/>
            <w:u w:val="single"/>
            <w:lang w:eastAsia="ru-RU"/>
          </w:rPr>
          <w:t>Конфликты в семье</w:t>
        </w:r>
      </w:hyperlink>
      <w:r>
        <w:rPr>
          <w:rFonts w:ascii="Times New Roman" w:eastAsia="Times New Roman" w:hAnsi="Times New Roman" w:cs="Times New Roman"/>
          <w:color w:val="000000" w:themeColor="text1"/>
          <w:sz w:val="28"/>
          <w:szCs w:val="28"/>
          <w:lang w:eastAsia="ru-RU"/>
        </w:rPr>
        <w:t xml:space="preserve"> </w:t>
      </w:r>
      <w:r w:rsidRPr="0031407D">
        <w:rPr>
          <w:rFonts w:ascii="Times New Roman" w:eastAsia="Times New Roman" w:hAnsi="Times New Roman" w:cs="Times New Roman"/>
          <w:color w:val="000000" w:themeColor="text1"/>
          <w:sz w:val="28"/>
          <w:szCs w:val="28"/>
          <w:lang w:eastAsia="ru-RU"/>
        </w:rPr>
        <w:t xml:space="preserve">возникают по разным причинам и поводам. </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Однако в их основе лежат различные нравственные позиции супругов, которые обусловлены уровнем их личной культуры, воспитанием, нравственными убеждениями. Конкретным поводом их возникновения, как правило, могут быть различные жизненные ситуации, нестандартное поведение, невнимание к советам и пожеланиям супругов друг другу.</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В основе конфликта могут быть и объективные трудности: усталость от рабочего дня, раздраженность, срыв. Супруги повздорили. Сам конфликт вытекает из несовершенства условий жизни. Он неопасен для семейных уз. О таком конфликте часто говорят: «К утру все пройдет». Другое дело, если разногласия возникают из-за того, что один из супругов должен что-то сделать, по мнению другого, изменить линию поведения, скажем, по отношению к родственникам, отказаться от каких-то привычек, пересмотреть жизненные ориентиры и т. д. Одним словом, поставлена проблема, которая требует изменения поведения. Чаще всего вопрос упирается в дилемму: уступать или не уступать, вырабатывать или не вырабатывать общую для семьи линию поведения.</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Есть конфликты, которые совершенно не предвидены, по крайней мере, внешне. И о них говорят: «Как снег на голову». Уровень семейной культуры как раз и проявляется в том, как выходят люди из конфликтов, как преодолевают их. В семье нужно жить с удовольствием, но это не означает пройти по жизни без трудностей, ни разу не огорчив друг друга.</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 xml:space="preserve">В семье важно проявлять терпимость к привычкам другого и учиться правильно делать </w:t>
      </w:r>
      <w:proofErr w:type="gramStart"/>
      <w:r w:rsidR="0031407D" w:rsidRPr="0031407D">
        <w:rPr>
          <w:rFonts w:ascii="Times New Roman" w:eastAsia="Times New Roman" w:hAnsi="Times New Roman" w:cs="Times New Roman"/>
          <w:color w:val="000000" w:themeColor="text1"/>
          <w:sz w:val="28"/>
          <w:szCs w:val="28"/>
          <w:lang w:eastAsia="ru-RU"/>
        </w:rPr>
        <w:t>друг</w:t>
      </w:r>
      <w:proofErr w:type="gramEnd"/>
      <w:r w:rsidR="0031407D" w:rsidRPr="0031407D">
        <w:rPr>
          <w:rFonts w:ascii="Times New Roman" w:eastAsia="Times New Roman" w:hAnsi="Times New Roman" w:cs="Times New Roman"/>
          <w:color w:val="000000" w:themeColor="text1"/>
          <w:sz w:val="28"/>
          <w:szCs w:val="28"/>
          <w:lang w:eastAsia="ru-RU"/>
        </w:rPr>
        <w:t xml:space="preserve"> другу замечания, не унижая достоинство человека. Замечания, даже если они справедливы, могут быть высказаны с глазу на глаз. В суть ссоры не должны посвящаться близкие люди (родные, друзья). Нецелесообразно вмешательство посторонних в период обострения отношений между мужем и женой. Супругам необходимо самим подумать о случившемся, взве</w:t>
      </w:r>
      <w:r w:rsidR="0031407D">
        <w:rPr>
          <w:rFonts w:ascii="Times New Roman" w:eastAsia="Times New Roman" w:hAnsi="Times New Roman" w:cs="Times New Roman"/>
          <w:color w:val="000000" w:themeColor="text1"/>
          <w:sz w:val="28"/>
          <w:szCs w:val="28"/>
          <w:lang w:eastAsia="ru-RU"/>
        </w:rPr>
        <w:t>сить различные обстоятельства.</w:t>
      </w:r>
      <w:r w:rsidR="0031407D" w:rsidRPr="0031407D">
        <w:rPr>
          <w:rFonts w:ascii="Times New Roman" w:eastAsia="Times New Roman" w:hAnsi="Times New Roman" w:cs="Times New Roman"/>
          <w:color w:val="000000" w:themeColor="text1"/>
          <w:sz w:val="28"/>
          <w:szCs w:val="28"/>
          <w:lang w:eastAsia="ru-RU"/>
        </w:rPr>
        <w:t xml:space="preserve"> А для этого им нужно побыть вдвоем, что часто бывает достаточно для восстановления прежних отношений, ведь проживших даже несколько лет супругов очень многое связывает.</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Однако мало знать причины конфликтов, важно научить правильно вести во время них. Для этого необходимо соблюдать несколько правил культуры спора:</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color w:val="000000" w:themeColor="text1"/>
          <w:sz w:val="28"/>
          <w:szCs w:val="28"/>
          <w:lang w:eastAsia="ru-RU"/>
        </w:rPr>
        <w:t> </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0031407D" w:rsidRPr="0031407D">
        <w:rPr>
          <w:rFonts w:ascii="Times New Roman" w:eastAsia="Times New Roman" w:hAnsi="Times New Roman" w:cs="Times New Roman"/>
          <w:color w:val="000000" w:themeColor="text1"/>
          <w:sz w:val="28"/>
          <w:szCs w:val="28"/>
          <w:lang w:eastAsia="ru-RU"/>
        </w:rPr>
        <w:t>Не стремиться к победе, т.к. твоя победа – это поражение любимого человека. Гораздо благоприятнее для семьи будет изменение цели конфликта – не доказать в споре свою правоту, а убедить супруга не совершать больше поступка, который вызвал конфликт.</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1407D" w:rsidRPr="0031407D">
        <w:rPr>
          <w:rFonts w:ascii="Times New Roman" w:eastAsia="Times New Roman" w:hAnsi="Times New Roman" w:cs="Times New Roman"/>
          <w:color w:val="000000" w:themeColor="text1"/>
          <w:sz w:val="28"/>
          <w:szCs w:val="28"/>
          <w:lang w:eastAsia="ru-RU"/>
        </w:rPr>
        <w:t>Сохранять уважение к супругу в семейном споре, даже в минуты обиды, ревности, злости помнить, что еще недавно это был самый дорогой для вас человек.</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1407D" w:rsidRPr="0031407D">
        <w:rPr>
          <w:rFonts w:ascii="Times New Roman" w:eastAsia="Times New Roman" w:hAnsi="Times New Roman" w:cs="Times New Roman"/>
          <w:color w:val="000000" w:themeColor="text1"/>
          <w:sz w:val="28"/>
          <w:szCs w:val="28"/>
          <w:lang w:eastAsia="ru-RU"/>
        </w:rPr>
        <w:t>Иметь «короткую пам</w:t>
      </w:r>
      <w:r>
        <w:rPr>
          <w:rFonts w:ascii="Times New Roman" w:eastAsia="Times New Roman" w:hAnsi="Times New Roman" w:cs="Times New Roman"/>
          <w:color w:val="000000" w:themeColor="text1"/>
          <w:sz w:val="28"/>
          <w:szCs w:val="28"/>
          <w:lang w:eastAsia="ru-RU"/>
        </w:rPr>
        <w:t>ять» на семейные ссоры и обиды,</w:t>
      </w:r>
      <w:r w:rsidR="0031407D" w:rsidRPr="0031407D">
        <w:rPr>
          <w:rFonts w:ascii="Times New Roman" w:eastAsia="Times New Roman" w:hAnsi="Times New Roman" w:cs="Times New Roman"/>
          <w:color w:val="000000" w:themeColor="text1"/>
          <w:sz w:val="28"/>
          <w:szCs w:val="28"/>
          <w:lang w:eastAsia="ru-RU"/>
        </w:rPr>
        <w:t xml:space="preserve"> чем скорее забывается все плохое, тем благополучнее, счастливее оказывается семья.</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1407D" w:rsidRPr="0031407D">
        <w:rPr>
          <w:rFonts w:ascii="Times New Roman" w:eastAsia="Times New Roman" w:hAnsi="Times New Roman" w:cs="Times New Roman"/>
          <w:color w:val="000000" w:themeColor="text1"/>
          <w:sz w:val="28"/>
          <w:szCs w:val="28"/>
          <w:lang w:eastAsia="ru-RU"/>
        </w:rPr>
        <w:t>Уметь вовремя и честно спросить себя - что на самом деле представляет для тебя высшую ценность? И тогда выяснится, что создавшаяся ситуация - только ничтожный повод для раздражения, который самим супругам назавтра может показаться смешными.</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1407D" w:rsidRPr="0031407D">
        <w:rPr>
          <w:rFonts w:ascii="Times New Roman" w:eastAsia="Times New Roman" w:hAnsi="Times New Roman" w:cs="Times New Roman"/>
          <w:color w:val="000000" w:themeColor="text1"/>
          <w:sz w:val="28"/>
          <w:szCs w:val="28"/>
          <w:lang w:eastAsia="ru-RU"/>
        </w:rPr>
        <w:t xml:space="preserve">Не приносить в семью привычки из прошлой жизни и проявляйте терпимость к привычкам </w:t>
      </w:r>
      <w:proofErr w:type="gramStart"/>
      <w:r w:rsidR="0031407D" w:rsidRPr="0031407D">
        <w:rPr>
          <w:rFonts w:ascii="Times New Roman" w:eastAsia="Times New Roman" w:hAnsi="Times New Roman" w:cs="Times New Roman"/>
          <w:color w:val="000000" w:themeColor="text1"/>
          <w:sz w:val="28"/>
          <w:szCs w:val="28"/>
          <w:lang w:eastAsia="ru-RU"/>
        </w:rPr>
        <w:t>другого</w:t>
      </w:r>
      <w:proofErr w:type="gramEnd"/>
      <w:r w:rsidR="0031407D" w:rsidRPr="0031407D">
        <w:rPr>
          <w:rFonts w:ascii="Times New Roman" w:eastAsia="Times New Roman" w:hAnsi="Times New Roman" w:cs="Times New Roman"/>
          <w:color w:val="000000" w:themeColor="text1"/>
          <w:sz w:val="28"/>
          <w:szCs w:val="28"/>
          <w:lang w:eastAsia="ru-RU"/>
        </w:rPr>
        <w:t xml:space="preserve">. </w:t>
      </w:r>
    </w:p>
    <w:p w:rsidR="0031407D" w:rsidRPr="0031407D" w:rsidRDefault="00BC1F4C" w:rsidP="0031407D">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lang w:eastAsia="ru-RU"/>
        </w:rPr>
      </w:pPr>
      <w:proofErr w:type="gramStart"/>
      <w:r>
        <w:rPr>
          <w:rFonts w:ascii="Times New Roman" w:eastAsia="Times New Roman" w:hAnsi="Times New Roman" w:cs="Times New Roman"/>
          <w:b/>
          <w:bCs/>
          <w:color w:val="000000" w:themeColor="text1"/>
          <w:sz w:val="28"/>
          <w:szCs w:val="28"/>
          <w:lang w:eastAsia="ru-RU"/>
        </w:rPr>
        <w:t>-</w:t>
      </w:r>
      <w:r w:rsidR="0031407D" w:rsidRPr="0031407D">
        <w:rPr>
          <w:rFonts w:ascii="Times New Roman" w:eastAsia="Times New Roman" w:hAnsi="Times New Roman" w:cs="Times New Roman"/>
          <w:color w:val="000000" w:themeColor="text1"/>
          <w:sz w:val="28"/>
          <w:szCs w:val="28"/>
          <w:lang w:eastAsia="ru-RU"/>
        </w:rPr>
        <w:t>Особое место в супружеских конфликтах занимает ревность, которая требует, чтобы при ее появлении супруги не спешили с выводами, а более глубоко разобрались в себе, более объективно оценили себя и свое поведение, чтобы не давали повода для ревности, не позволяли сплетен и наговоров, шуток и острот на эту тему, чтобы учились на чужих ошибках и старались не делать собственных.</w:t>
      </w:r>
      <w:proofErr w:type="gramEnd"/>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ab/>
      </w:r>
      <w:r>
        <w:rPr>
          <w:rFonts w:ascii="Times New Roman" w:eastAsia="Times New Roman" w:hAnsi="Times New Roman" w:cs="Times New Roman"/>
          <w:b/>
          <w:bCs/>
          <w:i/>
          <w:iCs/>
          <w:color w:val="000000" w:themeColor="text1"/>
          <w:sz w:val="28"/>
          <w:szCs w:val="28"/>
          <w:lang w:eastAsia="ru-RU"/>
        </w:rPr>
        <w:tab/>
      </w:r>
      <w:r w:rsidR="0031407D" w:rsidRPr="0031407D">
        <w:rPr>
          <w:rFonts w:ascii="Times New Roman" w:eastAsia="Times New Roman" w:hAnsi="Times New Roman" w:cs="Times New Roman"/>
          <w:b/>
          <w:bCs/>
          <w:i/>
          <w:iCs/>
          <w:color w:val="000000" w:themeColor="text1"/>
          <w:sz w:val="28"/>
          <w:szCs w:val="28"/>
          <w:lang w:eastAsia="ru-RU"/>
        </w:rPr>
        <w:t>Этика семейных отношений</w:t>
      </w:r>
      <w:r>
        <w:rPr>
          <w:rFonts w:ascii="Times New Roman" w:eastAsia="Times New Roman" w:hAnsi="Times New Roman" w:cs="Times New Roman"/>
          <w:b/>
          <w:bCs/>
          <w:i/>
          <w:iCs/>
          <w:color w:val="000000" w:themeColor="text1"/>
          <w:sz w:val="28"/>
          <w:szCs w:val="28"/>
          <w:lang w:eastAsia="ru-RU"/>
        </w:rPr>
        <w:t xml:space="preserve"> </w:t>
      </w:r>
      <w:r w:rsidR="0031407D" w:rsidRPr="0031407D">
        <w:rPr>
          <w:rFonts w:ascii="Times New Roman" w:eastAsia="Times New Roman" w:hAnsi="Times New Roman" w:cs="Times New Roman"/>
          <w:color w:val="000000" w:themeColor="text1"/>
          <w:sz w:val="28"/>
          <w:szCs w:val="28"/>
          <w:lang w:eastAsia="ru-RU"/>
        </w:rPr>
        <w:t xml:space="preserve">подразумевает в первую очередь вежливость и взаимное уважение по отношению друг к другу. Мужу не стоит проявлять свое внимание к жене постоянной критикой всего, что кажется неправильным, изо дня в </w:t>
      </w:r>
      <w:proofErr w:type="gramStart"/>
      <w:r w:rsidR="0031407D" w:rsidRPr="0031407D">
        <w:rPr>
          <w:rFonts w:ascii="Times New Roman" w:eastAsia="Times New Roman" w:hAnsi="Times New Roman" w:cs="Times New Roman"/>
          <w:color w:val="000000" w:themeColor="text1"/>
          <w:sz w:val="28"/>
          <w:szCs w:val="28"/>
          <w:lang w:eastAsia="ru-RU"/>
        </w:rPr>
        <w:t>день</w:t>
      </w:r>
      <w:proofErr w:type="gramEnd"/>
      <w:r w:rsidR="0031407D" w:rsidRPr="0031407D">
        <w:rPr>
          <w:rFonts w:ascii="Times New Roman" w:eastAsia="Times New Roman" w:hAnsi="Times New Roman" w:cs="Times New Roman"/>
          <w:color w:val="000000" w:themeColor="text1"/>
          <w:sz w:val="28"/>
          <w:szCs w:val="28"/>
          <w:lang w:eastAsia="ru-RU"/>
        </w:rPr>
        <w:t xml:space="preserve"> критикуя ее характер, манеру одеваться, методы воспитания детей, ее друзей и прочее. Жена тоже должна помнить о вежливости по отношению к своему мужу, не критиковать его в присутствии детей, не выяснять отно</w:t>
      </w:r>
      <w:r>
        <w:rPr>
          <w:rFonts w:ascii="Times New Roman" w:eastAsia="Times New Roman" w:hAnsi="Times New Roman" w:cs="Times New Roman"/>
          <w:color w:val="000000" w:themeColor="text1"/>
          <w:sz w:val="28"/>
          <w:szCs w:val="28"/>
          <w:lang w:eastAsia="ru-RU"/>
        </w:rPr>
        <w:t>шения при детях, прислушиваться</w:t>
      </w:r>
      <w:r w:rsidR="0031407D" w:rsidRPr="0031407D">
        <w:rPr>
          <w:rFonts w:ascii="Times New Roman" w:eastAsia="Times New Roman" w:hAnsi="Times New Roman" w:cs="Times New Roman"/>
          <w:color w:val="000000" w:themeColor="text1"/>
          <w:sz w:val="28"/>
          <w:szCs w:val="28"/>
          <w:lang w:eastAsia="ru-RU"/>
        </w:rPr>
        <w:t xml:space="preserve"> к мнению мужа.</w:t>
      </w:r>
    </w:p>
    <w:p w:rsidR="00BC1F4C"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 xml:space="preserve">Во время выяснения отношений не следует прибегать к иронии, т. к. это обычно оскорбляет противоположную сторону и вызывает ответный протест. Отрицательно воспринимаются интонации агрессивные, приказные или капризные. Резкие и грубые слова, даже если они сказаны без злого умысла, способны больно ранить человека и надолго оставить неприятный осадок в его душе. Не следует в споре ссылаться на мнение третьих лиц. </w:t>
      </w:r>
    </w:p>
    <w:p w:rsidR="0031407D" w:rsidRPr="0031407D" w:rsidRDefault="00BC1F4C"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hyperlink r:id="rId8" w:history="1">
        <w:r w:rsidR="0031407D" w:rsidRPr="0031407D">
          <w:rPr>
            <w:rFonts w:ascii="Times New Roman" w:eastAsia="Times New Roman" w:hAnsi="Times New Roman" w:cs="Times New Roman"/>
            <w:b/>
            <w:bCs/>
            <w:i/>
            <w:iCs/>
            <w:color w:val="000000" w:themeColor="text1"/>
            <w:sz w:val="28"/>
            <w:szCs w:val="28"/>
            <w:u w:val="single"/>
            <w:lang w:eastAsia="ru-RU"/>
          </w:rPr>
          <w:t>Взаимные претензии</w:t>
        </w:r>
      </w:hyperlink>
      <w:r>
        <w:rPr>
          <w:rFonts w:ascii="Times New Roman" w:eastAsia="Times New Roman" w:hAnsi="Times New Roman" w:cs="Times New Roman"/>
          <w:color w:val="000000" w:themeColor="text1"/>
          <w:sz w:val="28"/>
          <w:szCs w:val="28"/>
          <w:lang w:eastAsia="ru-RU"/>
        </w:rPr>
        <w:t xml:space="preserve"> </w:t>
      </w:r>
      <w:r w:rsidR="0031407D" w:rsidRPr="0031407D">
        <w:rPr>
          <w:rFonts w:ascii="Times New Roman" w:eastAsia="Times New Roman" w:hAnsi="Times New Roman" w:cs="Times New Roman"/>
          <w:color w:val="000000" w:themeColor="text1"/>
          <w:sz w:val="28"/>
          <w:szCs w:val="28"/>
          <w:lang w:eastAsia="ru-RU"/>
        </w:rPr>
        <w:t>способны убить самые нежные чувства, даже если упреки и заслуженные. Тот, кому они предъявляются, будет подсознательно стремиться изолировать себя от обвинителя, поэтому слишком часто высказываемые претензии могут привести к разрыву.</w:t>
      </w:r>
    </w:p>
    <w:p w:rsidR="0031407D" w:rsidRPr="0031407D" w:rsidRDefault="0031407D" w:rsidP="0031407D">
      <w:pPr>
        <w:shd w:val="clear" w:color="auto" w:fill="FFFFFF"/>
        <w:spacing w:after="0" w:line="315" w:lineRule="atLeast"/>
        <w:jc w:val="both"/>
        <w:rPr>
          <w:rFonts w:ascii="Times New Roman" w:eastAsia="Times New Roman" w:hAnsi="Times New Roman" w:cs="Times New Roman"/>
          <w:color w:val="000000" w:themeColor="text1"/>
          <w:sz w:val="28"/>
          <w:szCs w:val="28"/>
          <w:lang w:eastAsia="ru-RU"/>
        </w:rPr>
      </w:pPr>
      <w:r w:rsidRPr="0031407D">
        <w:rPr>
          <w:rFonts w:ascii="Times New Roman" w:eastAsia="Times New Roman" w:hAnsi="Times New Roman" w:cs="Times New Roman"/>
          <w:color w:val="000000" w:themeColor="text1"/>
          <w:sz w:val="28"/>
          <w:szCs w:val="28"/>
          <w:lang w:eastAsia="ru-RU"/>
        </w:rPr>
        <w:t xml:space="preserve">Основы хорошего воспитания закладываются в детстве, однако, если родители требуют от детей того, чего никогда не исполняют сами, они вряд ли добьются желаемого. Как бы отец или мать ни внушали своим детям, что говорить нецензурные слова некрасиво, ребенок никогда не воспримет этого, если родители сами частенько в ссорах используют ненормативную лексику. </w:t>
      </w:r>
      <w:r w:rsidR="00BC1F4C">
        <w:rPr>
          <w:rFonts w:ascii="Times New Roman" w:eastAsia="Times New Roman" w:hAnsi="Times New Roman" w:cs="Times New Roman"/>
          <w:color w:val="000000" w:themeColor="text1"/>
          <w:sz w:val="28"/>
          <w:szCs w:val="28"/>
          <w:lang w:eastAsia="ru-RU"/>
        </w:rPr>
        <w:tab/>
      </w:r>
      <w:r w:rsidR="00BC1F4C">
        <w:rPr>
          <w:rFonts w:ascii="Times New Roman" w:eastAsia="Times New Roman" w:hAnsi="Times New Roman" w:cs="Times New Roman"/>
          <w:color w:val="000000" w:themeColor="text1"/>
          <w:sz w:val="28"/>
          <w:szCs w:val="28"/>
          <w:lang w:eastAsia="ru-RU"/>
        </w:rPr>
        <w:tab/>
      </w:r>
      <w:r w:rsidRPr="0031407D">
        <w:rPr>
          <w:rFonts w:ascii="Times New Roman" w:eastAsia="Times New Roman" w:hAnsi="Times New Roman" w:cs="Times New Roman"/>
          <w:color w:val="000000" w:themeColor="text1"/>
          <w:sz w:val="28"/>
          <w:szCs w:val="28"/>
          <w:lang w:eastAsia="ru-RU"/>
        </w:rPr>
        <w:t>Ребенку свойственно подражать тем, кто является для него авторитетом, а это в первую очередь родители.</w:t>
      </w:r>
    </w:p>
    <w:p w:rsidR="0031407D" w:rsidRPr="0031407D" w:rsidRDefault="00BC1F4C" w:rsidP="00BC1F4C">
      <w:pPr>
        <w:shd w:val="clear" w:color="auto" w:fill="FFFFFF"/>
        <w:spacing w:after="0" w:line="315" w:lineRule="atLeast"/>
        <w:ind w:lef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 xml:space="preserve">Когда в семье растет несколько детей, между братьями и сестрами должны существовать вежливые и дружелюбные отношения. Это возможно, если родители любят детей одинаково и не дают повода кому-то из них почувствовать, что к нему относятся хуже, чем </w:t>
      </w:r>
      <w:proofErr w:type="gramStart"/>
      <w:r w:rsidR="0031407D" w:rsidRPr="0031407D">
        <w:rPr>
          <w:rFonts w:ascii="Times New Roman" w:eastAsia="Times New Roman" w:hAnsi="Times New Roman" w:cs="Times New Roman"/>
          <w:color w:val="000000" w:themeColor="text1"/>
          <w:sz w:val="28"/>
          <w:szCs w:val="28"/>
          <w:lang w:eastAsia="ru-RU"/>
        </w:rPr>
        <w:t>к</w:t>
      </w:r>
      <w:proofErr w:type="gramEnd"/>
      <w:r w:rsidR="0031407D" w:rsidRPr="0031407D">
        <w:rPr>
          <w:rFonts w:ascii="Times New Roman" w:eastAsia="Times New Roman" w:hAnsi="Times New Roman" w:cs="Times New Roman"/>
          <w:color w:val="000000" w:themeColor="text1"/>
          <w:sz w:val="28"/>
          <w:szCs w:val="28"/>
          <w:lang w:eastAsia="ru-RU"/>
        </w:rPr>
        <w:t xml:space="preserve"> другому.</w:t>
      </w:r>
    </w:p>
    <w:p w:rsidR="0031407D" w:rsidRPr="0031407D" w:rsidRDefault="00BC1F4C" w:rsidP="00BC1F4C">
      <w:pPr>
        <w:shd w:val="clear" w:color="auto" w:fill="FFFFFF"/>
        <w:spacing w:after="0" w:line="315" w:lineRule="atLeast"/>
        <w:ind w:lef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sidR="0031407D" w:rsidRPr="0031407D">
        <w:rPr>
          <w:rFonts w:ascii="Times New Roman" w:eastAsia="Times New Roman" w:hAnsi="Times New Roman" w:cs="Times New Roman"/>
          <w:color w:val="000000" w:themeColor="text1"/>
          <w:sz w:val="28"/>
          <w:szCs w:val="28"/>
          <w:lang w:eastAsia="ru-RU"/>
        </w:rPr>
        <w:t>Дети растут, и наступает возраст, который называют «трудным». Ребенок, ко</w:t>
      </w:r>
      <w:r>
        <w:rPr>
          <w:rFonts w:ascii="Times New Roman" w:eastAsia="Times New Roman" w:hAnsi="Times New Roman" w:cs="Times New Roman"/>
          <w:color w:val="000000" w:themeColor="text1"/>
          <w:sz w:val="28"/>
          <w:szCs w:val="28"/>
          <w:lang w:eastAsia="ru-RU"/>
        </w:rPr>
        <w:t>торый был ласковым и послушным,</w:t>
      </w:r>
      <w:r w:rsidR="0031407D" w:rsidRPr="0031407D">
        <w:rPr>
          <w:rFonts w:ascii="Times New Roman" w:eastAsia="Times New Roman" w:hAnsi="Times New Roman" w:cs="Times New Roman"/>
          <w:color w:val="000000" w:themeColor="text1"/>
          <w:sz w:val="28"/>
          <w:szCs w:val="28"/>
          <w:lang w:eastAsia="ru-RU"/>
        </w:rPr>
        <w:t xml:space="preserve"> теперь вдруг становится резким и замкнутым. Но если мать и отец относятся к ребенку дружески, уважают его и делятся с ним своими мыслями, дают дельные и умные советы и сами спрашивают совет у своего ребенка, тогда в семье будут царить мир и взаимопонимание.</w:t>
      </w:r>
    </w:p>
    <w:p w:rsidR="004556BA" w:rsidRPr="0031407D" w:rsidRDefault="00BC1F4C">
      <w:pPr>
        <w:rPr>
          <w:rFonts w:ascii="Times New Roman" w:hAnsi="Times New Roman" w:cs="Times New Roman"/>
          <w:sz w:val="28"/>
          <w:szCs w:val="28"/>
        </w:rPr>
      </w:pPr>
    </w:p>
    <w:sectPr w:rsidR="004556BA" w:rsidRPr="0031407D" w:rsidSect="00114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407D"/>
    <w:rsid w:val="00114059"/>
    <w:rsid w:val="0031407D"/>
    <w:rsid w:val="00674CCD"/>
    <w:rsid w:val="006E3AFA"/>
    <w:rsid w:val="00BC1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59"/>
  </w:style>
  <w:style w:type="paragraph" w:styleId="3">
    <w:name w:val="heading 3"/>
    <w:basedOn w:val="a"/>
    <w:link w:val="30"/>
    <w:uiPriority w:val="9"/>
    <w:qFormat/>
    <w:rsid w:val="003140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40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1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407D"/>
    <w:rPr>
      <w:color w:val="0000FF"/>
      <w:u w:val="single"/>
    </w:rPr>
  </w:style>
  <w:style w:type="character" w:customStyle="1" w:styleId="slider-readerprogress-value">
    <w:name w:val="slider-reader__progress-value"/>
    <w:basedOn w:val="a0"/>
    <w:rsid w:val="0031407D"/>
  </w:style>
</w:styles>
</file>

<file path=word/webSettings.xml><?xml version="1.0" encoding="utf-8"?>
<w:webSettings xmlns:r="http://schemas.openxmlformats.org/officeDocument/2006/relationships" xmlns:w="http://schemas.openxmlformats.org/wordprocessingml/2006/main">
  <w:divs>
    <w:div w:id="1012076408">
      <w:bodyDiv w:val="1"/>
      <w:marLeft w:val="0"/>
      <w:marRight w:val="0"/>
      <w:marTop w:val="0"/>
      <w:marBottom w:val="0"/>
      <w:divBdr>
        <w:top w:val="none" w:sz="0" w:space="0" w:color="auto"/>
        <w:left w:val="none" w:sz="0" w:space="0" w:color="auto"/>
        <w:bottom w:val="none" w:sz="0" w:space="0" w:color="auto"/>
        <w:right w:val="none" w:sz="0" w:space="0" w:color="auto"/>
      </w:divBdr>
      <w:divsChild>
        <w:div w:id="113523533">
          <w:marLeft w:val="0"/>
          <w:marRight w:val="0"/>
          <w:marTop w:val="0"/>
          <w:marBottom w:val="0"/>
          <w:divBdr>
            <w:top w:val="none" w:sz="0" w:space="0" w:color="auto"/>
            <w:left w:val="none" w:sz="0" w:space="0" w:color="auto"/>
            <w:bottom w:val="none" w:sz="0" w:space="0" w:color="auto"/>
            <w:right w:val="none" w:sz="0" w:space="0" w:color="auto"/>
          </w:divBdr>
        </w:div>
        <w:div w:id="321466066">
          <w:marLeft w:val="0"/>
          <w:marRight w:val="0"/>
          <w:marTop w:val="0"/>
          <w:marBottom w:val="0"/>
          <w:divBdr>
            <w:top w:val="none" w:sz="0" w:space="0" w:color="auto"/>
            <w:left w:val="none" w:sz="0" w:space="0" w:color="auto"/>
            <w:bottom w:val="none" w:sz="0" w:space="0" w:color="auto"/>
            <w:right w:val="none" w:sz="0" w:space="0" w:color="auto"/>
          </w:divBdr>
          <w:divsChild>
            <w:div w:id="1322540920">
              <w:marLeft w:val="0"/>
              <w:marRight w:val="0"/>
              <w:marTop w:val="0"/>
              <w:marBottom w:val="0"/>
              <w:divBdr>
                <w:top w:val="none" w:sz="0" w:space="0" w:color="auto"/>
                <w:left w:val="none" w:sz="0" w:space="0" w:color="auto"/>
                <w:bottom w:val="none" w:sz="0" w:space="0" w:color="auto"/>
                <w:right w:val="none" w:sz="0" w:space="0" w:color="auto"/>
              </w:divBdr>
              <w:divsChild>
                <w:div w:id="2512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house-family.jimdo.com%2F%25D0%25BF%25D0%25BE%25D1%2587%25D0%25B5%25D0%25BC%25D1%2583-%25D0%25B8%25D0%25BD%25D0%25BE%25D0%25B3%25D0%25B4%25D0%25B0-%25D0%25BD%25D0%25B0%25D1%2588%25D0%25B8-%25D0%25BE%25D1%2582%25D0%25BD%25D0%25BE%25D1%2588%25D0%25B5%25D0%25BD%25D0%25B8%25D1%258F-%25D1%2581-%25D0%25BB%25D1%258E%25D0%25B1%25D0%25B8%25D0%25BC%25D1%258B%25D0%25BC%25D0%25B8-%25D0%25B7%25D0%25B0%25D1%2585%25D0%25BE%25D0%25B4%25D1%258F%25D1%2582-%25D0%25B2-%25D1%2582%25D1%2583%25D0%25BF%25D0%25B8%25D0%25BA%2F" TargetMode="External"/><Relationship Id="rId3" Type="http://schemas.openxmlformats.org/officeDocument/2006/relationships/webSettings" Target="webSettings.xml"/><Relationship Id="rId7" Type="http://schemas.openxmlformats.org/officeDocument/2006/relationships/hyperlink" Target="https://infourok.ru/go.html?href=http%3A%2F%2Fhouse-family.jimdo.com%2F%25D0%25BA%25D0%25B0%25D0%25BA-%25D0%25B8%25D0%25B7%25D0%25B1%25D0%25B5%25D0%25B6%25D0%25B0%25D1%2582%25D1%258C-%25D0%25B1%25D0%25B0%25D0%25B7%25D0%25BE%25D0%25B2%25D1%258B%25D1%2585-%25D0%25BA%25D0%25BE%25D0%25BD%25D1%2584%25D0%25BB%25D0%25B8%25D0%25BA%25D1%2582%25D0%25BE%25D0%25B2-%25D0%25B2-%25D1%2581%25D0%25B5%25D0%25BC%25D1%258C%25D0%25B5%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house-family.jimdo.com%2F%25D1%2583-%25D0%25BB%25D1%258E%25D0%25B1%25D1%258F%25D1%2589%25D0%25B8%25D1%2585-%25D0%25BF%25D0%25B0%25D1%2580-%25D1%2581%25D0%25B5%25D0%25BA%25D1%2581%25D1%2583%25D0%25B0%25D0%25BB%25D1%258C%25D0%25BD%25D0%25BE%25D0%25B9-%25D0%25BD%25D0%25B5%25D1%2581%25D0%25BE%25D0%25B2%25D0%25BC%25D0%25B5%25D1%2581%25D1%2582%25D0%25B8%25D0%25BC%25D0%25BE%25D1%2581%25D1%2582%25D0%25B8-%25D0%25BD%25D0%25B5-%25D0%25B1%25D1%258B%25D0%25B2%25D0%25B0%25D0%25B5%25D1%2582%2F" TargetMode="External"/><Relationship Id="rId5" Type="http://schemas.openxmlformats.org/officeDocument/2006/relationships/hyperlink" Target="https://infourok.ru/go.html?href=http%3A%2F%2Fhouse-family.jimdo.com%2F%25D1%2581%25D0%25B5%25D0%25BC%25D0%25B5%25D0%25B9%25D0%25BD%25D0%25BE%25D0%25B5-%25D1%2581%25D1%2587%25D0%25B0%25D1%2581%25D1%2582%25D1%258C%25D0%25B5%2F" TargetMode="External"/><Relationship Id="rId10" Type="http://schemas.openxmlformats.org/officeDocument/2006/relationships/theme" Target="theme/theme1.xml"/><Relationship Id="rId4" Type="http://schemas.openxmlformats.org/officeDocument/2006/relationships/hyperlink" Target="https://infourok.ru/go.html?href=http%3A%2F%2Fetika-estetika-moral.jimdo.com%2F%25D0%25BB%25D1%258E%25D0%25B1%25D0%25BE%25D0%25B2%25D1%258C-%25D0%25B8-%25D1%2581%25D0%25B5%25D0%25BC%25D1%258C%25D1%258F%2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2022-04-20T05:34:00Z</dcterms:created>
  <dcterms:modified xsi:type="dcterms:W3CDTF">2022-04-20T05:49:00Z</dcterms:modified>
</cp:coreProperties>
</file>