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1DA00" w14:textId="77777777" w:rsidR="009B744F" w:rsidRDefault="009B744F">
      <w:pPr>
        <w:jc w:val="right"/>
        <w:rPr>
          <w:rFonts w:ascii="Times New Roman" w:hAnsi="Times New Roman"/>
          <w:b/>
          <w:sz w:val="24"/>
        </w:rPr>
      </w:pPr>
    </w:p>
    <w:p w14:paraId="6956D174" w14:textId="1004C8A3" w:rsidR="00963290" w:rsidRDefault="008579D3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1.2</w:t>
      </w:r>
    </w:p>
    <w:p w14:paraId="42AE43E1" w14:textId="5350101E" w:rsidR="00963290" w:rsidRDefault="008579D3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 </w:t>
      </w:r>
      <w:r w:rsidR="008D0E50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ПОП-П специальности</w:t>
      </w:r>
    </w:p>
    <w:p w14:paraId="326EE86E" w14:textId="77777777" w:rsidR="00963290" w:rsidRDefault="008579D3">
      <w:pPr>
        <w:jc w:val="right"/>
        <w:rPr>
          <w:rFonts w:ascii="Times New Roman" w:hAnsi="Times New Roman"/>
          <w:b/>
          <w:color w:val="0D0D0D"/>
          <w:sz w:val="24"/>
        </w:rPr>
      </w:pPr>
      <w:r>
        <w:rPr>
          <w:rFonts w:ascii="Times New Roman" w:hAnsi="Times New Roman"/>
          <w:b/>
          <w:color w:val="0D0D0D"/>
          <w:sz w:val="24"/>
        </w:rPr>
        <w:t>44.02.01 Дошкольное образование</w:t>
      </w:r>
    </w:p>
    <w:p w14:paraId="63D787B2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5E7D994B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136EC617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1BB20CCA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18A17036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045A7E65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1EAF93B4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50C21DE8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42022BFE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685E7986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0B690A1C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57B59462" w14:textId="510EE5CE" w:rsidR="00963290" w:rsidRDefault="00EA725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</w:t>
      </w:r>
      <w:r w:rsidR="008579D3">
        <w:rPr>
          <w:rFonts w:ascii="Times New Roman" w:hAnsi="Times New Roman"/>
          <w:b/>
          <w:sz w:val="24"/>
        </w:rPr>
        <w:t>абочая программа профессионального модуля</w:t>
      </w:r>
    </w:p>
    <w:p w14:paraId="6C0A66FD" w14:textId="2EFCCF85" w:rsidR="00963290" w:rsidRDefault="00B56C43">
      <w:pPr>
        <w:pStyle w:val="1"/>
      </w:pPr>
      <w:r>
        <w:t xml:space="preserve">«ПМ.02 </w:t>
      </w:r>
      <w:r>
        <w:rPr>
          <w:color w:val="0D0D0D"/>
        </w:rPr>
        <w:t xml:space="preserve">ОРГАНИЗАЦИЯ РАЗЛИЧНЫХ ВИДОВ ДЕЯТЕЛЬНОСТИ ДЕТЕЙ </w:t>
      </w:r>
      <w:r>
        <w:rPr>
          <w:color w:val="0D0D0D"/>
        </w:rPr>
        <w:br/>
        <w:t>В ДОШКОЛЬНОЙ ОБРАЗОВАТЕЛЬНОЙ ОРГАНИЗАЦИИ</w:t>
      </w:r>
      <w:r>
        <w:t>»</w:t>
      </w:r>
    </w:p>
    <w:p w14:paraId="661DED9F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2531D464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3ADBBD3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B0B49AC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B1611EB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58BA3452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7A76005B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BF8A9B5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1872A89" w14:textId="77777777" w:rsidR="008D0E50" w:rsidRDefault="008D0E5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7977A93A" w14:textId="77777777" w:rsidR="008D0E50" w:rsidRDefault="008D0E5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7EA3FFA4" w14:textId="77777777" w:rsidR="008D0E50" w:rsidRDefault="008D0E5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7493343B" w14:textId="77777777" w:rsidR="008D0E50" w:rsidRDefault="008D0E5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E47ACCD" w14:textId="77777777" w:rsidR="008D0E50" w:rsidRDefault="008D0E5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2EBD0792" w14:textId="77777777" w:rsidR="008D0E50" w:rsidRDefault="008D0E5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2D9347F7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63CA5F3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5FB71F3C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F363756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2DF59F5B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2EF39FA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6E901671" w14:textId="78A5064A" w:rsidR="00963290" w:rsidRDefault="008579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EA7255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г.</w:t>
      </w:r>
    </w:p>
    <w:p w14:paraId="702B7AEE" w14:textId="6F466911" w:rsidR="008D0E50" w:rsidRPr="008D7615" w:rsidRDefault="008579D3" w:rsidP="008D7615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14:paraId="7CCA6B38" w14:textId="469F64AC" w:rsidR="00963290" w:rsidRDefault="008579D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 ПРОГРАММЫ</w:t>
      </w:r>
    </w:p>
    <w:p w14:paraId="6BE5EFD3" w14:textId="6F2E6D95" w:rsidR="00EA7255" w:rsidRDefault="00EA7255">
      <w:pPr>
        <w:jc w:val="center"/>
        <w:rPr>
          <w:rFonts w:ascii="Times New Roman" w:hAnsi="Times New Roman"/>
          <w:b/>
          <w:sz w:val="24"/>
        </w:rPr>
      </w:pPr>
    </w:p>
    <w:p w14:paraId="40FD75C1" w14:textId="77777777" w:rsidR="00EA7255" w:rsidRPr="00A376E0" w:rsidRDefault="000A7936" w:rsidP="00EA7255">
      <w:pPr>
        <w:pStyle w:val="1fff7"/>
        <w:rPr>
          <w:rFonts w:asciiTheme="minorHAnsi" w:eastAsiaTheme="minorEastAsia" w:hAnsiTheme="minorHAnsi" w:cstheme="minorBidi"/>
          <w:b w:val="0"/>
          <w:bCs/>
          <w:color w:val="auto"/>
        </w:rPr>
      </w:pPr>
      <w:hyperlink w:anchor="_Toc162370387" w:tooltip="#_Toc162370387" w:history="1">
        <w:r w:rsidR="00EA7255" w:rsidRPr="00A376E0">
          <w:rPr>
            <w:rStyle w:val="afffffff1"/>
            <w:color w:val="auto"/>
            <w:u w:val="none"/>
          </w:rPr>
          <w:t>1. Общая характеристика РАБОЧЕЙ ПРОГРАММЫ ПРОФЕССИОНАЛЬНОГО МОДУЛЯ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_Toc162370387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4</w:t>
        </w:r>
        <w:r w:rsidR="00EA7255" w:rsidRPr="00A376E0">
          <w:rPr>
            <w:color w:val="auto"/>
          </w:rPr>
          <w:fldChar w:fldCharType="end"/>
        </w:r>
      </w:hyperlink>
    </w:p>
    <w:p w14:paraId="569B4A06" w14:textId="77777777" w:rsidR="00EA7255" w:rsidRPr="00A376E0" w:rsidRDefault="000A7936" w:rsidP="00EA7255">
      <w:pPr>
        <w:pStyle w:val="25"/>
        <w:tabs>
          <w:tab w:val="left" w:pos="284"/>
        </w:tabs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88" w:tooltip="#_Toc162370388" w:history="1">
        <w:r w:rsidR="00EA7255" w:rsidRPr="00A376E0">
          <w:rPr>
            <w:rStyle w:val="afffffff1"/>
            <w:color w:val="auto"/>
            <w:u w:val="none"/>
          </w:rPr>
          <w:t>1.1.Цель и место профессионального модуля в структуре образовательной программы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_Toc162370388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4</w:t>
        </w:r>
        <w:r w:rsidR="00EA7255" w:rsidRPr="00A376E0">
          <w:rPr>
            <w:color w:val="auto"/>
          </w:rPr>
          <w:fldChar w:fldCharType="end"/>
        </w:r>
      </w:hyperlink>
    </w:p>
    <w:p w14:paraId="1E73AB03" w14:textId="77777777" w:rsidR="00EA7255" w:rsidRPr="00A376E0" w:rsidRDefault="000A7936" w:rsidP="00EA7255">
      <w:pPr>
        <w:pStyle w:val="25"/>
        <w:tabs>
          <w:tab w:val="left" w:pos="284"/>
        </w:tabs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89" w:tooltip="#_Toc162370389" w:history="1">
        <w:r w:rsidR="00EA7255" w:rsidRPr="00A376E0">
          <w:rPr>
            <w:rStyle w:val="afffffff1"/>
            <w:color w:val="auto"/>
            <w:u w:val="none"/>
          </w:rPr>
          <w:t>1.2.Планируемые результаты освоения профессионального модуля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_Toc162370389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4</w:t>
        </w:r>
        <w:r w:rsidR="00EA7255" w:rsidRPr="00A376E0">
          <w:rPr>
            <w:color w:val="auto"/>
          </w:rPr>
          <w:fldChar w:fldCharType="end"/>
        </w:r>
      </w:hyperlink>
    </w:p>
    <w:p w14:paraId="56745BF8" w14:textId="77777777" w:rsidR="00EA7255" w:rsidRPr="00A376E0" w:rsidRDefault="000A7936" w:rsidP="00EA7255">
      <w:pPr>
        <w:pStyle w:val="25"/>
        <w:tabs>
          <w:tab w:val="left" w:pos="284"/>
        </w:tabs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0" w:tooltip="#_Toc162370390" w:history="1">
        <w:r w:rsidR="00EA7255" w:rsidRPr="00A376E0">
          <w:rPr>
            <w:rStyle w:val="afffffff1"/>
            <w:color w:val="auto"/>
            <w:u w:val="none"/>
          </w:rPr>
          <w:t>1.3.Обоснование часов вариативной части ОПОП-П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_Toc162370390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4</w:t>
        </w:r>
        <w:r w:rsidR="00EA7255" w:rsidRPr="00A376E0">
          <w:rPr>
            <w:color w:val="auto"/>
          </w:rPr>
          <w:fldChar w:fldCharType="end"/>
        </w:r>
      </w:hyperlink>
    </w:p>
    <w:p w14:paraId="48F916AE" w14:textId="77777777" w:rsidR="00EA7255" w:rsidRPr="00A376E0" w:rsidRDefault="000A7936" w:rsidP="00EA7255">
      <w:pPr>
        <w:pStyle w:val="1fff7"/>
        <w:rPr>
          <w:rFonts w:asciiTheme="minorHAnsi" w:eastAsiaTheme="minorEastAsia" w:hAnsiTheme="minorHAnsi" w:cstheme="minorBidi"/>
          <w:b w:val="0"/>
          <w:bCs/>
          <w:color w:val="auto"/>
        </w:rPr>
      </w:pPr>
      <w:hyperlink w:anchor="_Toc162370391" w:tooltip="#_Toc162370391" w:history="1">
        <w:r w:rsidR="00EA7255" w:rsidRPr="00A376E0">
          <w:rPr>
            <w:rStyle w:val="afffffff1"/>
            <w:color w:val="auto"/>
            <w:u w:val="none"/>
          </w:rPr>
          <w:t>2. Структура и содержание профессионального модуля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_Toc162370391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4</w:t>
        </w:r>
        <w:r w:rsidR="00EA7255" w:rsidRPr="00A376E0">
          <w:rPr>
            <w:color w:val="auto"/>
          </w:rPr>
          <w:fldChar w:fldCharType="end"/>
        </w:r>
      </w:hyperlink>
    </w:p>
    <w:p w14:paraId="16E7E608" w14:textId="77777777" w:rsidR="00EA7255" w:rsidRPr="00A376E0" w:rsidRDefault="000A7936" w:rsidP="00EA7255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2" w:tooltip="#_Toc162370392" w:history="1">
        <w:r w:rsidR="00EA7255" w:rsidRPr="00A376E0">
          <w:rPr>
            <w:rStyle w:val="afffffff1"/>
            <w:color w:val="auto"/>
            <w:u w:val="none"/>
          </w:rPr>
          <w:t>2.1. Трудоемкость освоения модуля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_Toc162370392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4</w:t>
        </w:r>
        <w:r w:rsidR="00EA7255" w:rsidRPr="00A376E0">
          <w:rPr>
            <w:color w:val="auto"/>
          </w:rPr>
          <w:fldChar w:fldCharType="end"/>
        </w:r>
      </w:hyperlink>
    </w:p>
    <w:p w14:paraId="59708C0F" w14:textId="77777777" w:rsidR="00EA7255" w:rsidRPr="00A376E0" w:rsidRDefault="000A7936" w:rsidP="00EA7255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3" w:tooltip="#_Toc162370393" w:history="1">
        <w:r w:rsidR="00EA7255" w:rsidRPr="00A376E0">
          <w:rPr>
            <w:rStyle w:val="afffffff1"/>
            <w:color w:val="auto"/>
            <w:u w:val="none"/>
          </w:rPr>
          <w:t>2.2. Структура профессионального модуля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_Toc162370393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5</w:t>
        </w:r>
        <w:r w:rsidR="00EA7255" w:rsidRPr="00A376E0">
          <w:rPr>
            <w:color w:val="auto"/>
          </w:rPr>
          <w:fldChar w:fldCharType="end"/>
        </w:r>
      </w:hyperlink>
    </w:p>
    <w:p w14:paraId="4DB9FC68" w14:textId="77777777" w:rsidR="00EA7255" w:rsidRPr="00A376E0" w:rsidRDefault="000A7936" w:rsidP="00EA7255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4" w:tooltip="#_Toc162370394" w:history="1">
        <w:r w:rsidR="00EA7255" w:rsidRPr="00A376E0">
          <w:rPr>
            <w:rStyle w:val="afffffff1"/>
            <w:color w:val="auto"/>
            <w:u w:val="none"/>
          </w:rPr>
          <w:t>2.3. Содержание профессионального модуля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_Toc162370394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6</w:t>
        </w:r>
        <w:r w:rsidR="00EA7255" w:rsidRPr="00A376E0">
          <w:rPr>
            <w:color w:val="auto"/>
          </w:rPr>
          <w:fldChar w:fldCharType="end"/>
        </w:r>
      </w:hyperlink>
    </w:p>
    <w:p w14:paraId="7314FD44" w14:textId="77777777" w:rsidR="00EA7255" w:rsidRPr="00A376E0" w:rsidRDefault="000A7936" w:rsidP="00EA7255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5" w:tooltip="#_Toc162370395" w:history="1">
        <w:r w:rsidR="00EA7255" w:rsidRPr="00A376E0">
          <w:rPr>
            <w:rStyle w:val="afffffff1"/>
            <w:color w:val="auto"/>
            <w:u w:val="none"/>
          </w:rPr>
          <w:t>2.4. Курсовой проект (работа) (для специальностей СПО, если предусмотрено)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_Toc162370395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7</w:t>
        </w:r>
        <w:r w:rsidR="00EA7255" w:rsidRPr="00A376E0">
          <w:rPr>
            <w:color w:val="auto"/>
          </w:rPr>
          <w:fldChar w:fldCharType="end"/>
        </w:r>
      </w:hyperlink>
    </w:p>
    <w:p w14:paraId="07451198" w14:textId="77777777" w:rsidR="00EA7255" w:rsidRPr="00A376E0" w:rsidRDefault="000A7936" w:rsidP="00EA7255">
      <w:pPr>
        <w:pStyle w:val="1fff7"/>
        <w:rPr>
          <w:rFonts w:asciiTheme="minorHAnsi" w:eastAsiaTheme="minorEastAsia" w:hAnsiTheme="minorHAnsi" w:cstheme="minorBidi"/>
          <w:b w:val="0"/>
          <w:bCs/>
          <w:color w:val="auto"/>
        </w:rPr>
      </w:pPr>
      <w:hyperlink w:anchor="_Toc162370397" w:tooltip="#_Toc162370397" w:history="1">
        <w:r w:rsidR="00EA7255" w:rsidRPr="00A376E0">
          <w:rPr>
            <w:rStyle w:val="afffffff1"/>
            <w:color w:val="auto"/>
            <w:u w:val="none"/>
          </w:rPr>
          <w:t>3. Условия реализации профессионального модуля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_Toc162370397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8</w:t>
        </w:r>
        <w:r w:rsidR="00EA7255" w:rsidRPr="00A376E0">
          <w:rPr>
            <w:color w:val="auto"/>
          </w:rPr>
          <w:fldChar w:fldCharType="end"/>
        </w:r>
      </w:hyperlink>
    </w:p>
    <w:p w14:paraId="7FC0994E" w14:textId="77777777" w:rsidR="00EA7255" w:rsidRPr="00A376E0" w:rsidRDefault="000A7936" w:rsidP="00EA7255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8" w:tooltip="#_Toc162370398" w:history="1">
        <w:r w:rsidR="00EA7255" w:rsidRPr="00A376E0">
          <w:rPr>
            <w:rStyle w:val="afffffff1"/>
            <w:color w:val="auto"/>
            <w:u w:val="none"/>
          </w:rPr>
          <w:t>3.1. Материально-техническое обеспечение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_Toc162370398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8</w:t>
        </w:r>
        <w:r w:rsidR="00EA7255" w:rsidRPr="00A376E0">
          <w:rPr>
            <w:color w:val="auto"/>
          </w:rPr>
          <w:fldChar w:fldCharType="end"/>
        </w:r>
      </w:hyperlink>
    </w:p>
    <w:p w14:paraId="1AC6422B" w14:textId="77777777" w:rsidR="00EA7255" w:rsidRPr="00A376E0" w:rsidRDefault="000A7936" w:rsidP="00EA7255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9" w:tooltip="#_Toc162370399" w:history="1">
        <w:r w:rsidR="00EA7255" w:rsidRPr="00A376E0">
          <w:rPr>
            <w:rStyle w:val="afffffff1"/>
            <w:color w:val="auto"/>
            <w:u w:val="none"/>
          </w:rPr>
          <w:t>3.2. Учебно-методическое обеспечение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_Toc162370399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8</w:t>
        </w:r>
        <w:r w:rsidR="00EA7255" w:rsidRPr="00A376E0">
          <w:rPr>
            <w:color w:val="auto"/>
          </w:rPr>
          <w:fldChar w:fldCharType="end"/>
        </w:r>
      </w:hyperlink>
    </w:p>
    <w:p w14:paraId="42E536C6" w14:textId="77777777" w:rsidR="00EA7255" w:rsidRPr="00A376E0" w:rsidRDefault="000A7936" w:rsidP="00EA7255">
      <w:pPr>
        <w:pStyle w:val="1fff7"/>
        <w:rPr>
          <w:rFonts w:asciiTheme="minorHAnsi" w:eastAsiaTheme="minorEastAsia" w:hAnsiTheme="minorHAnsi" w:cstheme="minorBidi"/>
          <w:b w:val="0"/>
          <w:bCs/>
          <w:color w:val="auto"/>
        </w:rPr>
      </w:pPr>
      <w:hyperlink w:anchor="_Toc162370400" w:tooltip="#_Toc162370400" w:history="1">
        <w:r w:rsidR="00EA7255" w:rsidRPr="00A376E0">
          <w:rPr>
            <w:rStyle w:val="afffffff1"/>
            <w:color w:val="auto"/>
            <w:u w:val="none"/>
          </w:rPr>
          <w:t>4. Контроль и оценка результатов освоения  профессионального модуля</w:t>
        </w:r>
        <w:r w:rsidR="00EA7255" w:rsidRPr="00A376E0">
          <w:rPr>
            <w:color w:val="auto"/>
          </w:rPr>
          <w:tab/>
        </w:r>
        <w:r w:rsidR="00EA7255" w:rsidRPr="00A376E0">
          <w:rPr>
            <w:color w:val="auto"/>
          </w:rPr>
          <w:fldChar w:fldCharType="begin"/>
        </w:r>
        <w:r w:rsidR="00EA7255" w:rsidRPr="00A376E0">
          <w:rPr>
            <w:color w:val="auto"/>
          </w:rPr>
          <w:instrText xml:space="preserve"> PAGEREF _Toc162370400 \h </w:instrText>
        </w:r>
        <w:r w:rsidR="00EA7255" w:rsidRPr="00A376E0">
          <w:rPr>
            <w:color w:val="auto"/>
          </w:rPr>
        </w:r>
        <w:r w:rsidR="00EA7255" w:rsidRPr="00A376E0">
          <w:rPr>
            <w:color w:val="auto"/>
          </w:rPr>
          <w:fldChar w:fldCharType="separate"/>
        </w:r>
        <w:r w:rsidR="00EA7255" w:rsidRPr="00A376E0">
          <w:rPr>
            <w:color w:val="auto"/>
          </w:rPr>
          <w:t>8</w:t>
        </w:r>
        <w:r w:rsidR="00EA7255" w:rsidRPr="00A376E0">
          <w:rPr>
            <w:color w:val="auto"/>
          </w:rPr>
          <w:fldChar w:fldCharType="end"/>
        </w:r>
      </w:hyperlink>
    </w:p>
    <w:p w14:paraId="632ED7C0" w14:textId="77777777" w:rsidR="00EA7255" w:rsidRDefault="00EA7255">
      <w:pPr>
        <w:jc w:val="center"/>
        <w:rPr>
          <w:rFonts w:ascii="Times New Roman" w:hAnsi="Times New Roman"/>
          <w:b/>
          <w:sz w:val="24"/>
        </w:rPr>
      </w:pPr>
    </w:p>
    <w:p w14:paraId="7C804D0F" w14:textId="04C05F3E" w:rsidR="00963290" w:rsidRDefault="00963290"/>
    <w:p w14:paraId="63127994" w14:textId="56CF1B79" w:rsidR="00EA7255" w:rsidRDefault="00EA7255"/>
    <w:p w14:paraId="625DE2B2" w14:textId="46CEBC87" w:rsidR="00EA7255" w:rsidRDefault="00EA7255"/>
    <w:p w14:paraId="0423562C" w14:textId="5AAD8244" w:rsidR="00EA7255" w:rsidRDefault="00EA7255"/>
    <w:p w14:paraId="4D6B51F4" w14:textId="2933E305" w:rsidR="00EA7255" w:rsidRDefault="00EA7255"/>
    <w:p w14:paraId="46990770" w14:textId="77BF3E9B" w:rsidR="00EA7255" w:rsidRDefault="00EA7255"/>
    <w:p w14:paraId="7ED1C83A" w14:textId="50FB4617" w:rsidR="00EA7255" w:rsidRDefault="00EA7255"/>
    <w:p w14:paraId="52BCC548" w14:textId="2EE94EB2" w:rsidR="00EA7255" w:rsidRDefault="00EA7255"/>
    <w:p w14:paraId="477CDFF3" w14:textId="1CA84C97" w:rsidR="00EA7255" w:rsidRDefault="00EA7255"/>
    <w:p w14:paraId="7F8EF220" w14:textId="29EBBB73" w:rsidR="00EA7255" w:rsidRDefault="00EA7255"/>
    <w:p w14:paraId="5382EE23" w14:textId="60F699DE" w:rsidR="00EA7255" w:rsidRDefault="00EA7255"/>
    <w:p w14:paraId="6F79BBBA" w14:textId="2C23C5DC" w:rsidR="00EA7255" w:rsidRDefault="00EA7255"/>
    <w:p w14:paraId="736A42FD" w14:textId="4E98DB58" w:rsidR="00EA7255" w:rsidRDefault="00EA7255"/>
    <w:p w14:paraId="5923AD7D" w14:textId="48C36B2D" w:rsidR="00EA7255" w:rsidRDefault="00EA7255"/>
    <w:p w14:paraId="0BF3843A" w14:textId="1824679C" w:rsidR="00EA7255" w:rsidRDefault="00EA7255"/>
    <w:p w14:paraId="47A78A89" w14:textId="017A92D3" w:rsidR="00EA7255" w:rsidRDefault="00EA7255"/>
    <w:p w14:paraId="565F4F17" w14:textId="216A062B" w:rsidR="00EA7255" w:rsidRDefault="00EA7255"/>
    <w:p w14:paraId="7B7B5245" w14:textId="4510192D" w:rsidR="00EA7255" w:rsidRDefault="00EA7255"/>
    <w:p w14:paraId="15A2B3C9" w14:textId="1DD7D0BB" w:rsidR="00EA7255" w:rsidRDefault="00EA7255"/>
    <w:p w14:paraId="7B6F5DF0" w14:textId="7A73AF61" w:rsidR="00EA7255" w:rsidRDefault="00EA7255"/>
    <w:p w14:paraId="431C0B5B" w14:textId="25EC8A49" w:rsidR="00EA7255" w:rsidRDefault="00EA7255"/>
    <w:p w14:paraId="7E81DF64" w14:textId="57640D77" w:rsidR="00EA7255" w:rsidRDefault="00EA7255"/>
    <w:p w14:paraId="34657E19" w14:textId="34A36631" w:rsidR="00EA7255" w:rsidRDefault="00EA7255"/>
    <w:p w14:paraId="7B9428DC" w14:textId="7DF06F90" w:rsidR="00EA7255" w:rsidRDefault="00EA7255"/>
    <w:p w14:paraId="0BF4DA08" w14:textId="77777777" w:rsidR="00EA7255" w:rsidRDefault="00EA7255"/>
    <w:p w14:paraId="61193341" w14:textId="77777777" w:rsidR="00963290" w:rsidRDefault="008579D3">
      <w:pPr>
        <w:pStyle w:val="1ff"/>
      </w:pPr>
      <w:r>
        <w:lastRenderedPageBreak/>
        <w:t>1. Общая характеристика</w:t>
      </w:r>
    </w:p>
    <w:p w14:paraId="1ED039BB" w14:textId="77777777" w:rsidR="00963290" w:rsidRDefault="008579D3">
      <w:pPr>
        <w:pStyle w:val="117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профессионального модуля «</w:t>
      </w:r>
      <w:r>
        <w:rPr>
          <w:rFonts w:ascii="Times New Roman" w:hAnsi="Times New Roman"/>
          <w:color w:val="0D0D0D"/>
        </w:rPr>
        <w:t>ПМ.02 Организация различных видов деятельности детей в дошкольной образовательной организации</w:t>
      </w:r>
      <w:r>
        <w:rPr>
          <w:rFonts w:ascii="Times New Roman" w:hAnsi="Times New Roman"/>
        </w:rPr>
        <w:t>» в структуре образовательной программы</w:t>
      </w:r>
    </w:p>
    <w:p w14:paraId="35436ABD" w14:textId="77777777" w:rsidR="00963290" w:rsidRDefault="008579D3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модуля: освоение вида деятельности </w:t>
      </w:r>
      <w:r>
        <w:rPr>
          <w:rFonts w:ascii="Times New Roman" w:hAnsi="Times New Roman"/>
          <w:color w:val="0D0D0D"/>
          <w:sz w:val="24"/>
        </w:rPr>
        <w:t>«организация мероприятий, направленных на укрепление здоровья и физическое развитие детей раннего и дошкольного возраста»</w:t>
      </w:r>
      <w:r>
        <w:rPr>
          <w:rFonts w:ascii="Times New Roman" w:hAnsi="Times New Roman"/>
          <w:sz w:val="24"/>
        </w:rPr>
        <w:t xml:space="preserve">. </w:t>
      </w:r>
    </w:p>
    <w:p w14:paraId="7662AA26" w14:textId="77777777" w:rsidR="00963290" w:rsidRDefault="008579D3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 модуль включен в обязательную часть образовательной программы.</w:t>
      </w:r>
    </w:p>
    <w:p w14:paraId="42267DAC" w14:textId="77777777" w:rsidR="00963290" w:rsidRDefault="0096329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59B011B7" w14:textId="77777777" w:rsidR="00963290" w:rsidRDefault="008579D3">
      <w:pPr>
        <w:pStyle w:val="117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профессионального модуля</w:t>
      </w:r>
    </w:p>
    <w:p w14:paraId="52A47857" w14:textId="04CCBAA2" w:rsidR="00963290" w:rsidRDefault="008579D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4.3.3 </w:t>
      </w:r>
      <w:r w:rsidR="008D0E50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ПОП-П).</w:t>
      </w:r>
    </w:p>
    <w:p w14:paraId="0AA979CD" w14:textId="77777777" w:rsidR="00963290" w:rsidRDefault="008579D3">
      <w:pPr>
        <w:spacing w:after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освоения профессионального модуля обучающийся должен</w:t>
      </w:r>
      <w:r>
        <w:rPr>
          <w:rFonts w:ascii="Times New Roman" w:hAnsi="Times New Roman"/>
          <w:sz w:val="24"/>
          <w:vertAlign w:val="superscript"/>
        </w:rPr>
        <w:footnoteReference w:id="1"/>
      </w:r>
      <w:r>
        <w:rPr>
          <w:rFonts w:ascii="Times New Roman" w:hAnsi="Times New Roman"/>
          <w:sz w:val="24"/>
        </w:rPr>
        <w:t>:</w:t>
      </w:r>
    </w:p>
    <w:p w14:paraId="22B258EF" w14:textId="77777777" w:rsidR="00963290" w:rsidRDefault="00963290">
      <w:pPr>
        <w:ind w:firstLine="709"/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Spec="center" w:tblpY="1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3298"/>
        <w:gridCol w:w="2088"/>
      </w:tblGrid>
      <w:tr w:rsidR="00963290" w14:paraId="511E32FB" w14:textId="77777777" w:rsidTr="00883909">
        <w:trPr>
          <w:trHeight w:val="41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89CA" w14:textId="77777777" w:rsidR="00963290" w:rsidRDefault="008579D3">
            <w:pPr>
              <w:jc w:val="center"/>
              <w:rPr>
                <w:rFonts w:ascii="Times New Roman" w:hAnsi="Times New Roman"/>
              </w:rPr>
            </w:pPr>
            <w:r>
              <w:rPr>
                <w:rStyle w:val="afffffffff6"/>
                <w:b/>
                <w:i w:val="0"/>
                <w:sz w:val="24"/>
              </w:rPr>
              <w:t xml:space="preserve">Код </w:t>
            </w:r>
            <w:r>
              <w:rPr>
                <w:rStyle w:val="afffffffff6"/>
                <w:b/>
                <w:sz w:val="24"/>
              </w:rPr>
              <w:t>ОК, ПК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D05E" w14:textId="77777777" w:rsidR="00963290" w:rsidRDefault="008579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72A6" w14:textId="77777777" w:rsidR="00963290" w:rsidRDefault="008579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359A" w14:textId="77777777" w:rsidR="00963290" w:rsidRDefault="008579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Владеть навыками</w:t>
            </w:r>
          </w:p>
        </w:tc>
      </w:tr>
      <w:tr w:rsidR="00963290" w14:paraId="0BED09C0" w14:textId="77777777" w:rsidTr="00883909">
        <w:trPr>
          <w:trHeight w:val="50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9F74" w14:textId="77777777" w:rsidR="00963290" w:rsidRDefault="008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D791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34ADB8E2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079A7C77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14:paraId="4CA583D9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</w:p>
          <w:p w14:paraId="04BFF287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DE96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58B30D83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681A3F71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5200BE9F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  <w:p w14:paraId="019DBB2C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3F8F" w14:textId="4B5D1BFA" w:rsidR="00963290" w:rsidRDefault="00EA7255" w:rsidP="00EA72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963290" w14:paraId="0954E3EE" w14:textId="77777777" w:rsidTr="00883909">
        <w:trPr>
          <w:trHeight w:val="466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BD97" w14:textId="77777777" w:rsidR="00963290" w:rsidRDefault="008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19D8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87D3659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469A9902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  <w:p w14:paraId="33ECCB6A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14:paraId="1E447009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  <w:p w14:paraId="428ACA88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A543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  <w:p w14:paraId="5238DDB8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  <w:p w14:paraId="6A9EC8A3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  <w:p w14:paraId="68840B86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</w:t>
            </w:r>
          </w:p>
          <w:p w14:paraId="2CBB0C9E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C352" w14:textId="4E073311" w:rsidR="00963290" w:rsidRDefault="00EA7255" w:rsidP="00EA72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963290" w14:paraId="14351E9D" w14:textId="77777777" w:rsidTr="00883909">
        <w:trPr>
          <w:trHeight w:val="286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CB59" w14:textId="77777777" w:rsidR="00963290" w:rsidRDefault="008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DD6B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  <w:p w14:paraId="2003FB4F" w14:textId="77777777" w:rsidR="00963290" w:rsidRDefault="008579D3" w:rsidP="00EA7255"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53CCCA55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727B0767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E32A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  <w:p w14:paraId="1932C011" w14:textId="77777777" w:rsidR="00963290" w:rsidRDefault="008579D3" w:rsidP="00EA7255"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  <w:p w14:paraId="4AFEFEC1" w14:textId="59204F3F" w:rsidR="00963290" w:rsidRDefault="008579D3" w:rsidP="00EA72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оформления документов</w:t>
            </w:r>
          </w:p>
          <w:p w14:paraId="337FFCE5" w14:textId="77777777" w:rsidR="00963290" w:rsidRDefault="008579D3" w:rsidP="00EA72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  <w:p w14:paraId="50159B4E" w14:textId="77777777" w:rsidR="00963290" w:rsidRDefault="008579D3" w:rsidP="00EA7255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EF6D" w14:textId="053EE693" w:rsidR="00963290" w:rsidRDefault="00EA7255" w:rsidP="00EA7255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</w:tr>
      <w:tr w:rsidR="00963290" w14:paraId="3FDB848E" w14:textId="77777777" w:rsidTr="00883909">
        <w:trPr>
          <w:trHeight w:val="36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23BB" w14:textId="77777777" w:rsidR="00963290" w:rsidRDefault="008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ADB3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3F839407" w14:textId="77777777" w:rsidR="00963290" w:rsidRDefault="008579D3" w:rsidP="00883909">
            <w:pPr>
              <w:jc w:val="both"/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  <w:p w14:paraId="35D2AEE1" w14:textId="77777777" w:rsidR="00963290" w:rsidRDefault="008579D3" w:rsidP="00883909">
            <w:pPr>
              <w:jc w:val="both"/>
            </w:pPr>
            <w:r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  <w:p w14:paraId="6E8BBB83" w14:textId="77777777" w:rsidR="00963290" w:rsidRDefault="008579D3" w:rsidP="00883909">
            <w:pPr>
              <w:jc w:val="both"/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  <w:p w14:paraId="01A57F43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EBC1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  <w:p w14:paraId="0ED430B8" w14:textId="77777777" w:rsidR="00963290" w:rsidRDefault="008579D3" w:rsidP="00883909">
            <w:pPr>
              <w:jc w:val="both"/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  <w:p w14:paraId="7D5DCD78" w14:textId="77777777" w:rsidR="00963290" w:rsidRDefault="008579D3" w:rsidP="00883909">
            <w:pPr>
              <w:jc w:val="both"/>
            </w:pPr>
            <w:r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12A07181" w14:textId="77777777" w:rsidR="00963290" w:rsidRDefault="008579D3" w:rsidP="00883909">
            <w:pPr>
              <w:jc w:val="both"/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  <w:p w14:paraId="302F0D8C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89BB" w14:textId="49A6E05B" w:rsidR="00963290" w:rsidRDefault="00883909" w:rsidP="008839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963290" w14:paraId="15BEA19D" w14:textId="77777777" w:rsidTr="00883909">
        <w:trPr>
          <w:trHeight w:val="48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0936" w14:textId="77777777" w:rsidR="00963290" w:rsidRDefault="008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 2.1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3D5A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планировать различные виды деятельности и общение детей раннего и дошкольного возраста в течение дня</w:t>
            </w:r>
          </w:p>
          <w:p w14:paraId="3B356C47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определять цели и задачи организации - определять цели и задачи организации различных видов деятельности и общение детей раннего и дошкольного возраста с учетом структуры и методических требований</w:t>
            </w:r>
          </w:p>
          <w:p w14:paraId="0B87BDAF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</w:t>
            </w:r>
          </w:p>
          <w:p w14:paraId="71848689" w14:textId="77777777" w:rsidR="00963290" w:rsidRDefault="008579D3" w:rsidP="008839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использовать разнообразные методы, формы и средства организации и проведения праздников и развлечений детей раннего и дошкольного возраста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3D2B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виды планирования, содержание и методические требования к планированию процесса организации различных видов деятельности и общение детей раннего и дошкольного возраста</w:t>
            </w:r>
          </w:p>
          <w:p w14:paraId="637956C9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методику организации, проведения и анализа праздников и развлечений детей раннего и дошкольного возраста</w:t>
            </w:r>
          </w:p>
          <w:p w14:paraId="410357C1" w14:textId="77777777" w:rsidR="00963290" w:rsidRDefault="008579D3" w:rsidP="008839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4ED2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анализа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</w:tr>
      <w:tr w:rsidR="00963290" w14:paraId="42399406" w14:textId="77777777" w:rsidTr="00883909">
        <w:trPr>
          <w:trHeight w:val="2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B6E9" w14:textId="77777777" w:rsidR="00963290" w:rsidRDefault="008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EF4C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описывать основные компоненты, характеризующие РППС, созданную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  <w:p w14:paraId="36840A9B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оценивать оснащенность РППС в соответствии с требованиями</w:t>
            </w:r>
          </w:p>
          <w:p w14:paraId="0297A78A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оценивать степень безопасности и психологического комфорта РППС</w:t>
            </w:r>
          </w:p>
          <w:p w14:paraId="0F031AB3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оценивать возможности трансформации пространства в групповой комнате ДОО в зависимости от вида деятельности, целей, задач, планируемых результатов</w:t>
            </w:r>
          </w:p>
          <w:p w14:paraId="0523F609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</w:t>
            </w:r>
          </w:p>
          <w:p w14:paraId="4FA279CE" w14:textId="77777777" w:rsidR="00963290" w:rsidRDefault="008579D3" w:rsidP="008839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B911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требований к развивающей предметно-пространственной среде,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  <w:p w14:paraId="39F383DD" w14:textId="77777777" w:rsidR="00963290" w:rsidRDefault="008579D3" w:rsidP="008839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 основных компонентов РППС (насыщенность среды, трансформируемость пространства, полифункциональность материалов, вариативность, доступность, безопасность) создаваемой в групповой комнате ДОО, позволяющую обеспечить совместную деятельность детей и взрослых в различных видах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деятельности, общение детей раннего и дошкольного возраста и возможность для уединения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8216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анализа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  <w:p w14:paraId="508966CD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формирования РППС, позволяющей обеспечить </w:t>
            </w:r>
            <w:r>
              <w:rPr>
                <w:rFonts w:ascii="Times New Roman" w:hAnsi="Times New Roman"/>
                <w:sz w:val="24"/>
              </w:rPr>
              <w:lastRenderedPageBreak/>
              <w:t>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</w:tc>
      </w:tr>
      <w:tr w:rsidR="00963290" w14:paraId="07253019" w14:textId="77777777" w:rsidTr="00883909">
        <w:trPr>
          <w:trHeight w:val="48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83F2" w14:textId="77777777" w:rsidR="00963290" w:rsidRDefault="008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 2.3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A59E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 </w:t>
            </w:r>
          </w:p>
          <w:p w14:paraId="6B987BE8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разрабатывать и оформлять документацию, обеспечивающую организацию различных видов деятельности детей раннего и дошкольного возраста</w:t>
            </w:r>
          </w:p>
          <w:p w14:paraId="53D6677F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различных видов деятельности детей раннего и дошкольного возраста</w:t>
            </w:r>
          </w:p>
          <w:p w14:paraId="634D427C" w14:textId="77777777" w:rsidR="00963290" w:rsidRDefault="008579D3" w:rsidP="008839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осуществлять подбор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769A" w14:textId="77777777" w:rsidR="00963290" w:rsidRDefault="008579D3" w:rsidP="008839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методов наблюдения и диагностики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A678" w14:textId="77777777" w:rsidR="00963290" w:rsidRDefault="008579D3" w:rsidP="0088390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осуществления педагогического мониторинга процесса организации и результатов освоения детьми раннего и дошкольного возраста различных видов деятельности и общения</w:t>
            </w:r>
          </w:p>
        </w:tc>
      </w:tr>
      <w:tr w:rsidR="00963290" w14:paraId="22B62E04" w14:textId="77777777" w:rsidTr="00883909">
        <w:trPr>
          <w:trHeight w:val="2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F524" w14:textId="77777777" w:rsidR="00963290" w:rsidRDefault="008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398C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педагогическое наблюдение за развитием детей раннего и дошкольного возраста в процессе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организации различных видов деятельности и общения, анализировать результаты развития и соотносить их с общими целевыми ориентирами</w:t>
            </w:r>
          </w:p>
          <w:p w14:paraId="1373970A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оформлять документацию в бумажном и электронном виде, обеспечивающей организацию различных видов деятельности детей раннего и дошкольного возраста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12AE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содержания федеральной образовательной программы дошкольного образования по образовательной области </w:t>
            </w:r>
            <w:r>
              <w:rPr>
                <w:rFonts w:ascii="Times New Roman" w:hAnsi="Times New Roman"/>
                <w:sz w:val="24"/>
              </w:rPr>
              <w:lastRenderedPageBreak/>
              <w:t>«Социально-коммуникативное развитие», «Художественно-эстетическое развитие», «Речевое развитие»</w:t>
            </w:r>
          </w:p>
          <w:p w14:paraId="50B771F4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методических требований к составлению конспектов (технологических карт)</w:t>
            </w:r>
          </w:p>
          <w:p w14:paraId="289B8831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методики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</w:t>
            </w:r>
          </w:p>
          <w:p w14:paraId="71C47E83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методики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</w:t>
            </w:r>
          </w:p>
          <w:p w14:paraId="1A366912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требований к структуре, содержанию и оформлению документации, обеспечивающей организацию различных видов деятельности детей раннего и дошкольного возраста</w:t>
            </w:r>
          </w:p>
          <w:p w14:paraId="34698638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федеральной образовательной программы дошкольного образования, а также детей с особыми образовательными потребностями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F267" w14:textId="77777777" w:rsidR="00963290" w:rsidRDefault="008579D3" w:rsidP="008839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осуществления педагогической деятельности по реализации </w:t>
            </w:r>
            <w:r>
              <w:rPr>
                <w:rFonts w:ascii="Times New Roman" w:hAnsi="Times New Roman"/>
                <w:sz w:val="24"/>
              </w:rPr>
              <w:lastRenderedPageBreak/>
              <w:t>федеральной образовательной программы дошкольного образования в соответствии с правилами пожарной безопасности</w:t>
            </w:r>
          </w:p>
        </w:tc>
      </w:tr>
    </w:tbl>
    <w:p w14:paraId="0F854EE4" w14:textId="77777777" w:rsidR="00883909" w:rsidRDefault="00883909">
      <w:pPr>
        <w:pStyle w:val="1ff"/>
        <w:rPr>
          <w:rFonts w:ascii="Times New Roman" w:hAnsi="Times New Roman"/>
        </w:rPr>
      </w:pPr>
    </w:p>
    <w:p w14:paraId="3B14634E" w14:textId="77777777" w:rsidR="005E0F87" w:rsidRPr="005E0F87" w:rsidRDefault="005E0F87" w:rsidP="005E0F87">
      <w:pPr>
        <w:numPr>
          <w:ilvl w:val="1"/>
          <w:numId w:val="54"/>
        </w:numPr>
        <w:spacing w:after="120" w:line="276" w:lineRule="auto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0" w:name="_Toc162370390"/>
      <w:r w:rsidRPr="005E0F87">
        <w:rPr>
          <w:rFonts w:ascii="Times New Roman" w:eastAsia="Segoe UI" w:hAnsi="Times New Roman"/>
          <w:b/>
          <w:bCs/>
          <w:color w:val="auto"/>
          <w:sz w:val="24"/>
          <w:szCs w:val="24"/>
        </w:rPr>
        <w:lastRenderedPageBreak/>
        <w:t>Обоснование часов вариативной части ОПОП-П</w:t>
      </w:r>
      <w:bookmarkEnd w:id="0"/>
    </w:p>
    <w:tbl>
      <w:tblPr>
        <w:tblStyle w:val="63"/>
        <w:tblW w:w="0" w:type="auto"/>
        <w:tblInd w:w="-5" w:type="dxa"/>
        <w:tblLook w:val="04A0" w:firstRow="1" w:lastRow="0" w:firstColumn="1" w:lastColumn="0" w:noHBand="0" w:noVBand="1"/>
      </w:tblPr>
      <w:tblGrid>
        <w:gridCol w:w="696"/>
        <w:gridCol w:w="2289"/>
        <w:gridCol w:w="2160"/>
        <w:gridCol w:w="2156"/>
        <w:gridCol w:w="928"/>
        <w:gridCol w:w="1630"/>
      </w:tblGrid>
      <w:tr w:rsidR="005E0F87" w:rsidRPr="005E0F87" w14:paraId="5295C322" w14:textId="77777777" w:rsidTr="005E0F87">
        <w:tc>
          <w:tcPr>
            <w:tcW w:w="742" w:type="dxa"/>
          </w:tcPr>
          <w:p w14:paraId="183268AD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304" w:type="dxa"/>
          </w:tcPr>
          <w:p w14:paraId="60E6774F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2089" w:type="dxa"/>
          </w:tcPr>
          <w:p w14:paraId="047BEFF7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2121" w:type="dxa"/>
          </w:tcPr>
          <w:p w14:paraId="21B1772D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962" w:type="dxa"/>
          </w:tcPr>
          <w:p w14:paraId="3035C5C7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41" w:type="dxa"/>
          </w:tcPr>
          <w:p w14:paraId="19F12143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E0F87">
              <w:rPr>
                <w:rFonts w:ascii="Times New Roman" w:hAnsi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5E0F87" w:rsidRPr="005E0F87" w14:paraId="379FE244" w14:textId="77777777" w:rsidTr="005E0F87">
        <w:tc>
          <w:tcPr>
            <w:tcW w:w="742" w:type="dxa"/>
          </w:tcPr>
          <w:p w14:paraId="038EA779" w14:textId="5823BA1D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304" w:type="dxa"/>
          </w:tcPr>
          <w:p w14:paraId="12BB8C0D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14:paraId="684F76BD" w14:textId="77777777" w:rsidR="001E430A" w:rsidRPr="001E430A" w:rsidRDefault="001E430A" w:rsidP="001E430A">
            <w:pPr>
              <w:spacing w:after="120"/>
              <w:ind w:left="-64" w:right="-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430A">
              <w:rPr>
                <w:rFonts w:ascii="Times New Roman" w:hAnsi="Times New Roman"/>
                <w:sz w:val="24"/>
                <w:szCs w:val="24"/>
              </w:rPr>
              <w:t>Разработка моделей общения ребенка раннего (дошкольного) возраста с воспитателем</w:t>
            </w:r>
          </w:p>
          <w:p w14:paraId="4B8B21BA" w14:textId="77777777" w:rsidR="001E430A" w:rsidRPr="001E430A" w:rsidRDefault="001E430A" w:rsidP="001E430A">
            <w:pPr>
              <w:spacing w:after="120"/>
              <w:ind w:left="-64" w:right="-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430A">
              <w:rPr>
                <w:rFonts w:ascii="Times New Roman" w:hAnsi="Times New Roman"/>
                <w:sz w:val="24"/>
                <w:szCs w:val="24"/>
              </w:rPr>
              <w:t>Разработка индивидуальных моделей общения с детьми дошкольного возраста.</w:t>
            </w:r>
          </w:p>
          <w:p w14:paraId="3FF87FF3" w14:textId="3399BA15" w:rsidR="005E0F87" w:rsidRPr="005E0F87" w:rsidRDefault="001E430A" w:rsidP="001E430A">
            <w:pPr>
              <w:spacing w:after="120"/>
              <w:ind w:left="-64" w:right="-4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430A">
              <w:rPr>
                <w:rFonts w:ascii="Times New Roman" w:hAnsi="Times New Roman"/>
                <w:sz w:val="24"/>
                <w:szCs w:val="24"/>
              </w:rPr>
              <w:t>Составление плана организации общения с детьми дошкольного возраста в процессе организации режимных моментов.</w:t>
            </w:r>
          </w:p>
        </w:tc>
        <w:tc>
          <w:tcPr>
            <w:tcW w:w="2121" w:type="dxa"/>
          </w:tcPr>
          <w:p w14:paraId="3B517414" w14:textId="12E91112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F87">
              <w:rPr>
                <w:rFonts w:ascii="Times New Roman" w:hAnsi="Times New Roman"/>
                <w:sz w:val="24"/>
                <w:szCs w:val="24"/>
              </w:rPr>
              <w:t>Раздел 1. Психологические основы планирования и организации общения детей дошкольного возраста</w:t>
            </w:r>
          </w:p>
        </w:tc>
        <w:tc>
          <w:tcPr>
            <w:tcW w:w="962" w:type="dxa"/>
          </w:tcPr>
          <w:p w14:paraId="3EDF0533" w14:textId="1DD4A0C9" w:rsidR="005E0F87" w:rsidRPr="001E430A" w:rsidRDefault="000A7936" w:rsidP="001E430A">
            <w:pPr>
              <w:spacing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14:paraId="0CD73884" w14:textId="4CE3C8AE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5E0F87" w:rsidRPr="005E0F87" w14:paraId="5EC77E3B" w14:textId="77777777" w:rsidTr="005E0F87">
        <w:tc>
          <w:tcPr>
            <w:tcW w:w="742" w:type="dxa"/>
          </w:tcPr>
          <w:p w14:paraId="307259AE" w14:textId="6DA7D3E2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304" w:type="dxa"/>
          </w:tcPr>
          <w:p w14:paraId="2DE7444D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14:paraId="1C33FA84" w14:textId="33403C13" w:rsidR="005E0F87" w:rsidRPr="001E430A" w:rsidRDefault="001E430A" w:rsidP="005E0F87">
            <w:pPr>
              <w:spacing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430A">
              <w:rPr>
                <w:rFonts w:ascii="Times New Roman" w:hAnsi="Times New Roman"/>
                <w:sz w:val="24"/>
                <w:szCs w:val="24"/>
              </w:rPr>
              <w:t>Разработка методических требований к педагогическим условиям организации общения и детей раннего и дошкольного возраста</w:t>
            </w:r>
          </w:p>
        </w:tc>
        <w:tc>
          <w:tcPr>
            <w:tcW w:w="2121" w:type="dxa"/>
          </w:tcPr>
          <w:p w14:paraId="111E6ACE" w14:textId="1C4ADC54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F87">
              <w:rPr>
                <w:rFonts w:ascii="Times New Roman" w:hAnsi="Times New Roman"/>
                <w:sz w:val="24"/>
                <w:szCs w:val="24"/>
              </w:rPr>
              <w:t>Раздел 2. Педагогические основы реализации общения детей раннего и дошкольного возраста</w:t>
            </w:r>
          </w:p>
        </w:tc>
        <w:tc>
          <w:tcPr>
            <w:tcW w:w="962" w:type="dxa"/>
          </w:tcPr>
          <w:p w14:paraId="56F413F0" w14:textId="0129048F" w:rsidR="005E0F87" w:rsidRPr="001E430A" w:rsidRDefault="000A7936" w:rsidP="001E430A">
            <w:pPr>
              <w:spacing w:after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14:paraId="6CADB361" w14:textId="69BB7927" w:rsidR="005E0F87" w:rsidRDefault="005E0F87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5E0F87" w:rsidRPr="005E0F87" w14:paraId="45774A38" w14:textId="77777777" w:rsidTr="005E0F87">
        <w:tc>
          <w:tcPr>
            <w:tcW w:w="742" w:type="dxa"/>
          </w:tcPr>
          <w:p w14:paraId="566BC73E" w14:textId="2CA2D059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04" w:type="dxa"/>
          </w:tcPr>
          <w:p w14:paraId="7FC771D5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2166F031" w14:textId="1A1CC20C" w:rsidR="005E0F87" w:rsidRPr="005E0F87" w:rsidRDefault="001E430A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E430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комплекса игровых упражнений для развития навыков общения.       </w:t>
            </w:r>
          </w:p>
        </w:tc>
        <w:tc>
          <w:tcPr>
            <w:tcW w:w="2121" w:type="dxa"/>
          </w:tcPr>
          <w:p w14:paraId="05194C5D" w14:textId="113BCEB0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E0F87">
              <w:rPr>
                <w:rFonts w:ascii="Times New Roman" w:hAnsi="Times New Roman"/>
                <w:bCs/>
                <w:sz w:val="24"/>
                <w:szCs w:val="24"/>
              </w:rPr>
              <w:t>Раздел 3. Педагогические условия коррекционно-развивающей работы по организации общения детей дошкольного возраста</w:t>
            </w:r>
          </w:p>
        </w:tc>
        <w:tc>
          <w:tcPr>
            <w:tcW w:w="962" w:type="dxa"/>
            <w:vAlign w:val="center"/>
          </w:tcPr>
          <w:p w14:paraId="369346FB" w14:textId="1DA084A5" w:rsidR="005E0F87" w:rsidRPr="005E0F87" w:rsidRDefault="000A7936" w:rsidP="005E0F87">
            <w:pPr>
              <w:spacing w:after="120"/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641" w:type="dxa"/>
          </w:tcPr>
          <w:p w14:paraId="4B16D1B1" w14:textId="67547C4A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5E0F87" w:rsidRPr="005E0F87" w14:paraId="04069785" w14:textId="77777777" w:rsidTr="005E0F87">
        <w:tc>
          <w:tcPr>
            <w:tcW w:w="742" w:type="dxa"/>
          </w:tcPr>
          <w:p w14:paraId="0ADAA506" w14:textId="152C69FB" w:rsidR="005E0F87" w:rsidRPr="005E0F87" w:rsidRDefault="001E430A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304" w:type="dxa"/>
          </w:tcPr>
          <w:p w14:paraId="00F98065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7EBF526B" w14:textId="71936C8F" w:rsidR="005E0F87" w:rsidRPr="005E0F87" w:rsidRDefault="001E430A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E430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предложений по коррекции организации игровой деятельности </w:t>
            </w:r>
            <w:r w:rsidRPr="001E43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дошкольников с учетом диагностики</w:t>
            </w:r>
          </w:p>
        </w:tc>
        <w:tc>
          <w:tcPr>
            <w:tcW w:w="2121" w:type="dxa"/>
          </w:tcPr>
          <w:p w14:paraId="0CC9C7C4" w14:textId="389F1D93" w:rsidR="005E0F87" w:rsidRPr="005E0F87" w:rsidRDefault="000A7936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962" w:type="dxa"/>
            <w:vAlign w:val="center"/>
          </w:tcPr>
          <w:p w14:paraId="340150A4" w14:textId="50EBEC88" w:rsidR="005E0F87" w:rsidRPr="005E0F87" w:rsidRDefault="005E0F87" w:rsidP="005E0F87">
            <w:pPr>
              <w:spacing w:after="120"/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 w:rsidRPr="005E0F87">
              <w:rPr>
                <w:rFonts w:ascii="Times New Roman" w:hAnsi="Times New Roman"/>
                <w:color w:val="000000"/>
                <w:szCs w:val="16"/>
              </w:rPr>
              <w:t>34</w:t>
            </w:r>
          </w:p>
        </w:tc>
        <w:tc>
          <w:tcPr>
            <w:tcW w:w="1641" w:type="dxa"/>
          </w:tcPr>
          <w:p w14:paraId="317F8463" w14:textId="39488421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364FA9" w:rsidRPr="005E0F87" w14:paraId="02A56C26" w14:textId="77777777" w:rsidTr="005E0F87">
        <w:tc>
          <w:tcPr>
            <w:tcW w:w="742" w:type="dxa"/>
          </w:tcPr>
          <w:p w14:paraId="5AAF720E" w14:textId="4E5B5A1C" w:rsidR="00364FA9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304" w:type="dxa"/>
          </w:tcPr>
          <w:p w14:paraId="17B766AB" w14:textId="77777777" w:rsidR="00364FA9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23DF2A63" w14:textId="77777777" w:rsidR="00364FA9" w:rsidRPr="00364FA9" w:rsidRDefault="00364FA9" w:rsidP="00364FA9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4FA9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используемых воспитателем средств в организации самообслуживания и трудовой деятельности детей в разных возрастных группах.</w:t>
            </w:r>
          </w:p>
          <w:p w14:paraId="71EA70F4" w14:textId="159806A5" w:rsidR="00364FA9" w:rsidRPr="001E430A" w:rsidRDefault="00364FA9" w:rsidP="00364FA9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49FC41BE" w14:textId="2523732F" w:rsidR="00364FA9" w:rsidRPr="001E430A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4FA9">
              <w:rPr>
                <w:rFonts w:ascii="Times New Roman" w:hAnsi="Times New Roman"/>
                <w:bCs/>
                <w:sz w:val="24"/>
                <w:szCs w:val="24"/>
              </w:rPr>
              <w:t>Раздел 9. Педагогическая деятельность по организации самообслуживания и трудовой деятельности детей раннего и дошкольного возраста</w:t>
            </w:r>
          </w:p>
        </w:tc>
        <w:tc>
          <w:tcPr>
            <w:tcW w:w="962" w:type="dxa"/>
            <w:vAlign w:val="center"/>
          </w:tcPr>
          <w:p w14:paraId="6D72EEA9" w14:textId="2C596F4A" w:rsidR="00364FA9" w:rsidRPr="005E0F87" w:rsidRDefault="000A7936" w:rsidP="005E0F87">
            <w:pPr>
              <w:spacing w:after="120"/>
              <w:contextualSpacing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20</w:t>
            </w:r>
          </w:p>
        </w:tc>
        <w:tc>
          <w:tcPr>
            <w:tcW w:w="1641" w:type="dxa"/>
          </w:tcPr>
          <w:p w14:paraId="6D3AC506" w14:textId="1CAEFB85" w:rsidR="00364FA9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4FA9"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364FA9" w:rsidRPr="005E0F87" w14:paraId="3D682F95" w14:textId="77777777" w:rsidTr="005E0F87">
        <w:tc>
          <w:tcPr>
            <w:tcW w:w="742" w:type="dxa"/>
          </w:tcPr>
          <w:p w14:paraId="154E49CE" w14:textId="16FB5634" w:rsidR="00364FA9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304" w:type="dxa"/>
          </w:tcPr>
          <w:p w14:paraId="77721D61" w14:textId="77777777" w:rsidR="00364FA9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6FDDFF42" w14:textId="1F840542" w:rsidR="00364FA9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4FA9">
              <w:rPr>
                <w:rFonts w:ascii="Times New Roman" w:hAnsi="Times New Roman"/>
                <w:bCs/>
                <w:sz w:val="24"/>
                <w:szCs w:val="24"/>
              </w:rPr>
              <w:t>Подбор диагностических методик для оценки сформированности навыков самообслуживания и трудовых умений детей в разных возрастных группах</w:t>
            </w:r>
          </w:p>
        </w:tc>
        <w:tc>
          <w:tcPr>
            <w:tcW w:w="2121" w:type="dxa"/>
          </w:tcPr>
          <w:p w14:paraId="32966BE8" w14:textId="0CEFD0AD" w:rsidR="00364FA9" w:rsidRPr="00364FA9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4FA9">
              <w:rPr>
                <w:rFonts w:ascii="Times New Roman" w:hAnsi="Times New Roman"/>
                <w:color w:val="0D0D0D"/>
              </w:rPr>
              <w:t xml:space="preserve">Раздел 10. Педагогическая деятельность по диагностике самообслуживания и трудовой деятельности детей раннего и дошкольного возраста детей раннего и дошкольного возраста. </w:t>
            </w:r>
          </w:p>
        </w:tc>
        <w:tc>
          <w:tcPr>
            <w:tcW w:w="962" w:type="dxa"/>
            <w:vAlign w:val="center"/>
          </w:tcPr>
          <w:p w14:paraId="4FB67088" w14:textId="569E730F" w:rsidR="00364FA9" w:rsidRPr="005E0F87" w:rsidRDefault="000A7936" w:rsidP="005E0F87">
            <w:pPr>
              <w:spacing w:after="120"/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8</w:t>
            </w:r>
          </w:p>
        </w:tc>
        <w:tc>
          <w:tcPr>
            <w:tcW w:w="1641" w:type="dxa"/>
          </w:tcPr>
          <w:p w14:paraId="2507F5AA" w14:textId="2E01B15E" w:rsidR="00364FA9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364FA9" w:rsidRPr="005E0F87" w14:paraId="2933B986" w14:textId="77777777" w:rsidTr="005E0F87">
        <w:tc>
          <w:tcPr>
            <w:tcW w:w="742" w:type="dxa"/>
          </w:tcPr>
          <w:p w14:paraId="14B01CFB" w14:textId="431AE201" w:rsidR="00364FA9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304" w:type="dxa"/>
          </w:tcPr>
          <w:p w14:paraId="43547B03" w14:textId="77777777" w:rsidR="00364FA9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1AFFF3EA" w14:textId="7EEADFFE" w:rsidR="00364FA9" w:rsidRPr="005E0F87" w:rsidRDefault="00364FA9" w:rsidP="00364FA9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Подбор диагностических методик</w:t>
            </w:r>
            <w:r w:rsidRPr="00364FA9">
              <w:rPr>
                <w:rFonts w:ascii="Times New Roman" w:hAnsi="Times New Roman"/>
                <w:bCs/>
                <w:sz w:val="24"/>
                <w:szCs w:val="24"/>
              </w:rPr>
              <w:t xml:space="preserve"> по определению уровня развития продуктивных творческих способностей</w:t>
            </w:r>
          </w:p>
        </w:tc>
        <w:tc>
          <w:tcPr>
            <w:tcW w:w="2121" w:type="dxa"/>
          </w:tcPr>
          <w:p w14:paraId="683D18F8" w14:textId="5E661D01" w:rsidR="00364FA9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64FA9">
              <w:rPr>
                <w:rFonts w:ascii="Times New Roman" w:hAnsi="Times New Roman"/>
                <w:bCs/>
                <w:sz w:val="24"/>
                <w:szCs w:val="24"/>
              </w:rPr>
              <w:t>Раздел 12. Педагогическая деятельность по реализации продуктивных видов деятельности детей раннего и дошкольного возраста</w:t>
            </w:r>
          </w:p>
        </w:tc>
        <w:tc>
          <w:tcPr>
            <w:tcW w:w="962" w:type="dxa"/>
            <w:vAlign w:val="center"/>
          </w:tcPr>
          <w:p w14:paraId="0AF3CE72" w14:textId="161ED0B4" w:rsidR="00364FA9" w:rsidRPr="005E0F87" w:rsidRDefault="000A7936" w:rsidP="005E0F87">
            <w:pPr>
              <w:spacing w:after="120"/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36</w:t>
            </w:r>
          </w:p>
        </w:tc>
        <w:tc>
          <w:tcPr>
            <w:tcW w:w="1641" w:type="dxa"/>
          </w:tcPr>
          <w:p w14:paraId="4643918D" w14:textId="11FE32A7" w:rsidR="00364FA9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5E0F87" w:rsidRPr="005E0F87" w14:paraId="73C31FE6" w14:textId="77777777" w:rsidTr="005E0F87">
        <w:tc>
          <w:tcPr>
            <w:tcW w:w="742" w:type="dxa"/>
          </w:tcPr>
          <w:p w14:paraId="4424455C" w14:textId="7BB6C7EA" w:rsidR="005E0F87" w:rsidRPr="005E0F87" w:rsidRDefault="00364FA9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E0F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04" w:type="dxa"/>
          </w:tcPr>
          <w:p w14:paraId="3E85A5F3" w14:textId="77777777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1A3060C6" w14:textId="77777777" w:rsidR="00921213" w:rsidRPr="00921213" w:rsidRDefault="00921213" w:rsidP="00921213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1213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Разработайте план развлечения с использованием музыкально-дидактической игры </w:t>
            </w:r>
          </w:p>
          <w:p w14:paraId="283C38B7" w14:textId="3BF0B963" w:rsidR="005E0F87" w:rsidRPr="005E0F87" w:rsidRDefault="005E0F87" w:rsidP="00921213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2370F9A9" w14:textId="77777777" w:rsidR="00921213" w:rsidRPr="00921213" w:rsidRDefault="00921213" w:rsidP="00921213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1213">
              <w:rPr>
                <w:rFonts w:ascii="Times New Roman" w:hAnsi="Times New Roman"/>
                <w:bCs/>
                <w:sz w:val="24"/>
                <w:szCs w:val="24"/>
              </w:rPr>
              <w:t>Раздел 16. Педагогическая деятельность по реализации музыкальной деятельности детей раннего и дошкольного возраста</w:t>
            </w:r>
          </w:p>
          <w:p w14:paraId="29588B5D" w14:textId="68BDFF32" w:rsidR="005E0F87" w:rsidRPr="005E0F87" w:rsidRDefault="005E0F87" w:rsidP="00921213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44E7422E" w14:textId="31A1423B" w:rsidR="005E0F87" w:rsidRPr="005E0F87" w:rsidRDefault="000A7936" w:rsidP="005E0F87">
            <w:pPr>
              <w:spacing w:after="120"/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30</w:t>
            </w:r>
            <w:bookmarkStart w:id="1" w:name="_GoBack"/>
            <w:bookmarkEnd w:id="1"/>
          </w:p>
        </w:tc>
        <w:tc>
          <w:tcPr>
            <w:tcW w:w="1641" w:type="dxa"/>
          </w:tcPr>
          <w:p w14:paraId="76E2BEEA" w14:textId="5FE9D96D" w:rsidR="005E0F87" w:rsidRPr="005E0F87" w:rsidRDefault="005E0F87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921213" w:rsidRPr="005E0F87" w14:paraId="6248CF6E" w14:textId="77777777" w:rsidTr="005E0F87">
        <w:tc>
          <w:tcPr>
            <w:tcW w:w="742" w:type="dxa"/>
          </w:tcPr>
          <w:p w14:paraId="4A53520B" w14:textId="7A735E55" w:rsidR="00921213" w:rsidRDefault="00921213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304" w:type="dxa"/>
          </w:tcPr>
          <w:p w14:paraId="797F48C8" w14:textId="77777777" w:rsidR="00921213" w:rsidRPr="005E0F87" w:rsidRDefault="00921213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23182A3A" w14:textId="6146F6B5" w:rsidR="00921213" w:rsidRPr="005E0F87" w:rsidRDefault="00921213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1213">
              <w:rPr>
                <w:rFonts w:ascii="Times New Roman" w:hAnsi="Times New Roman"/>
                <w:bCs/>
                <w:sz w:val="24"/>
                <w:szCs w:val="24"/>
              </w:rPr>
              <w:t xml:space="preserve">Подбор диагностических методик для оценки уровня </w:t>
            </w:r>
            <w:r w:rsidRPr="009212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развития музыкальных способностей.</w:t>
            </w:r>
          </w:p>
        </w:tc>
        <w:tc>
          <w:tcPr>
            <w:tcW w:w="2121" w:type="dxa"/>
          </w:tcPr>
          <w:p w14:paraId="7118B96D" w14:textId="6E18B1A6" w:rsidR="00921213" w:rsidRPr="00921213" w:rsidRDefault="00921213" w:rsidP="00921213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12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Раздел 17.  Педагогическая деятельность по диагностике </w:t>
            </w:r>
            <w:r w:rsidRPr="009212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музыкальной деятельности детей раннего и дошкольного возраста</w:t>
            </w:r>
          </w:p>
        </w:tc>
        <w:tc>
          <w:tcPr>
            <w:tcW w:w="962" w:type="dxa"/>
            <w:vAlign w:val="center"/>
          </w:tcPr>
          <w:p w14:paraId="5C8E79F1" w14:textId="1392BBFC" w:rsidR="00921213" w:rsidRPr="005E0F87" w:rsidRDefault="000A7936" w:rsidP="005E0F87">
            <w:pPr>
              <w:spacing w:after="120"/>
              <w:contextualSpacing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lastRenderedPageBreak/>
              <w:t>2</w:t>
            </w:r>
          </w:p>
        </w:tc>
        <w:tc>
          <w:tcPr>
            <w:tcW w:w="1641" w:type="dxa"/>
          </w:tcPr>
          <w:p w14:paraId="60E8E93E" w14:textId="0120FF7F" w:rsidR="00921213" w:rsidRDefault="00921213" w:rsidP="005E0F87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1213"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</w:tbl>
    <w:p w14:paraId="3CAD25CE" w14:textId="77777777" w:rsidR="00883909" w:rsidRDefault="00883909">
      <w:pPr>
        <w:pStyle w:val="1ff"/>
        <w:rPr>
          <w:rFonts w:ascii="Times New Roman" w:hAnsi="Times New Roman"/>
        </w:rPr>
      </w:pPr>
    </w:p>
    <w:p w14:paraId="4C4FDDB2" w14:textId="568B64F6" w:rsidR="00963290" w:rsidRDefault="008579D3">
      <w:pPr>
        <w:pStyle w:val="1ff"/>
        <w:rPr>
          <w:rFonts w:ascii="Times New Roman" w:hAnsi="Times New Roman"/>
        </w:rPr>
      </w:pPr>
      <w:r>
        <w:rPr>
          <w:rFonts w:ascii="Times New Roman" w:hAnsi="Times New Roman"/>
        </w:rPr>
        <w:t>2. Структура и содержание профессионального модуля</w:t>
      </w:r>
    </w:p>
    <w:p w14:paraId="2EF8D1E7" w14:textId="62148079" w:rsidR="00963290" w:rsidRDefault="008579D3">
      <w:pPr>
        <w:pStyle w:val="1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Pr="00044368">
        <w:rPr>
          <w:rFonts w:ascii="Times New Roman" w:hAnsi="Times New Roman"/>
        </w:rPr>
        <w:t>Трудоемкость освоения модуля</w:t>
      </w:r>
      <w:r>
        <w:rPr>
          <w:rFonts w:ascii="Times New Roman" w:hAnsi="Times New Roman"/>
        </w:rPr>
        <w:t xml:space="preserve"> </w:t>
      </w:r>
    </w:p>
    <w:p w14:paraId="52B1B37B" w14:textId="0D714348" w:rsidR="004E618A" w:rsidRPr="004E618A" w:rsidRDefault="004E618A" w:rsidP="004E618A">
      <w:pPr>
        <w:rPr>
          <w:rFonts w:ascii="Times New Roman" w:hAnsi="Times New Roman"/>
          <w:sz w:val="24"/>
          <w:u w:val="single"/>
        </w:rPr>
      </w:pPr>
      <w:r w:rsidRPr="004E618A">
        <w:rPr>
          <w:rFonts w:ascii="Times New Roman" w:hAnsi="Times New Roman"/>
          <w:sz w:val="24"/>
        </w:rPr>
        <w:t xml:space="preserve">Всего часов </w:t>
      </w:r>
      <w:r>
        <w:rPr>
          <w:rFonts w:ascii="Times New Roman" w:hAnsi="Times New Roman"/>
          <w:sz w:val="24"/>
          <w:u w:val="single"/>
        </w:rPr>
        <w:t>656</w:t>
      </w:r>
    </w:p>
    <w:p w14:paraId="063F468A" w14:textId="7753FE14" w:rsidR="004E618A" w:rsidRPr="004E618A" w:rsidRDefault="004E618A" w:rsidP="004E618A">
      <w:pPr>
        <w:rPr>
          <w:rFonts w:ascii="Times New Roman" w:hAnsi="Times New Roman"/>
          <w:sz w:val="24"/>
        </w:rPr>
      </w:pPr>
      <w:r w:rsidRPr="004E618A">
        <w:rPr>
          <w:rFonts w:ascii="Times New Roman" w:hAnsi="Times New Roman"/>
          <w:sz w:val="24"/>
        </w:rPr>
        <w:t>в том числе в форме практической подготовки</w:t>
      </w:r>
      <w:r w:rsidRPr="004E618A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238</w:t>
      </w:r>
    </w:p>
    <w:p w14:paraId="4481BFE0" w14:textId="77777777" w:rsidR="004E618A" w:rsidRPr="004E618A" w:rsidRDefault="004E618A" w:rsidP="004E618A">
      <w:pPr>
        <w:rPr>
          <w:rFonts w:ascii="Times New Roman" w:hAnsi="Times New Roman"/>
          <w:sz w:val="24"/>
        </w:rPr>
      </w:pPr>
    </w:p>
    <w:p w14:paraId="40AAC081" w14:textId="77777777" w:rsidR="004E618A" w:rsidRPr="004E618A" w:rsidRDefault="004E618A" w:rsidP="004E618A">
      <w:pPr>
        <w:rPr>
          <w:rFonts w:ascii="Times New Roman" w:hAnsi="Times New Roman"/>
          <w:sz w:val="24"/>
        </w:rPr>
      </w:pPr>
      <w:r w:rsidRPr="004E618A">
        <w:rPr>
          <w:rFonts w:ascii="Times New Roman" w:hAnsi="Times New Roman"/>
          <w:sz w:val="24"/>
        </w:rPr>
        <w:t>Из них на освоение МДК</w:t>
      </w:r>
      <w:r w:rsidRPr="004E618A">
        <w:rPr>
          <w:rFonts w:ascii="Times New Roman" w:hAnsi="Times New Roman"/>
          <w:sz w:val="24"/>
          <w:u w:val="single"/>
        </w:rPr>
        <w:tab/>
        <w:t>368</w:t>
      </w:r>
      <w:r w:rsidRPr="004E618A">
        <w:rPr>
          <w:rFonts w:ascii="Times New Roman" w:hAnsi="Times New Roman"/>
          <w:sz w:val="24"/>
          <w:u w:val="single"/>
        </w:rPr>
        <w:tab/>
      </w:r>
    </w:p>
    <w:p w14:paraId="71A7DD51" w14:textId="77777777" w:rsidR="004E618A" w:rsidRPr="004E618A" w:rsidRDefault="004E618A" w:rsidP="004E618A">
      <w:pPr>
        <w:rPr>
          <w:rFonts w:ascii="Times New Roman" w:hAnsi="Times New Roman"/>
          <w:sz w:val="24"/>
        </w:rPr>
      </w:pPr>
      <w:r w:rsidRPr="004E618A">
        <w:rPr>
          <w:rFonts w:ascii="Times New Roman" w:hAnsi="Times New Roman"/>
          <w:sz w:val="24"/>
        </w:rPr>
        <w:t xml:space="preserve">в том числе </w:t>
      </w:r>
    </w:p>
    <w:p w14:paraId="4FE25F11" w14:textId="77777777" w:rsidR="004E618A" w:rsidRPr="004E618A" w:rsidRDefault="004E618A" w:rsidP="004E618A">
      <w:pPr>
        <w:rPr>
          <w:rFonts w:ascii="Times New Roman" w:hAnsi="Times New Roman"/>
          <w:sz w:val="24"/>
        </w:rPr>
      </w:pPr>
      <w:r w:rsidRPr="004E618A">
        <w:rPr>
          <w:rFonts w:ascii="Times New Roman" w:hAnsi="Times New Roman"/>
          <w:sz w:val="24"/>
        </w:rPr>
        <w:t>теоретические занятия– 176</w:t>
      </w:r>
    </w:p>
    <w:p w14:paraId="3A65E5B8" w14:textId="77777777" w:rsidR="004E618A" w:rsidRPr="004E618A" w:rsidRDefault="004E618A" w:rsidP="004E618A">
      <w:pPr>
        <w:rPr>
          <w:rFonts w:ascii="Times New Roman" w:hAnsi="Times New Roman"/>
          <w:sz w:val="24"/>
        </w:rPr>
      </w:pPr>
      <w:r w:rsidRPr="004E618A">
        <w:rPr>
          <w:rFonts w:ascii="Times New Roman" w:hAnsi="Times New Roman"/>
          <w:sz w:val="24"/>
        </w:rPr>
        <w:t>практические (лабораторные) – 162</w:t>
      </w:r>
    </w:p>
    <w:p w14:paraId="722A95D0" w14:textId="77777777" w:rsidR="004E618A" w:rsidRPr="004E618A" w:rsidRDefault="004E618A" w:rsidP="004E618A">
      <w:pPr>
        <w:rPr>
          <w:rFonts w:ascii="Times New Roman" w:hAnsi="Times New Roman"/>
          <w:sz w:val="24"/>
        </w:rPr>
      </w:pPr>
      <w:r w:rsidRPr="004E618A">
        <w:rPr>
          <w:rFonts w:ascii="Times New Roman" w:hAnsi="Times New Roman"/>
          <w:sz w:val="24"/>
        </w:rPr>
        <w:t>курсовой проект -</w:t>
      </w:r>
    </w:p>
    <w:p w14:paraId="66C241D3" w14:textId="1B0C06EF" w:rsidR="004E618A" w:rsidRPr="004E618A" w:rsidRDefault="004E618A" w:rsidP="004E618A">
      <w:pPr>
        <w:rPr>
          <w:rFonts w:ascii="Times New Roman" w:hAnsi="Times New Roman"/>
          <w:sz w:val="24"/>
        </w:rPr>
      </w:pPr>
      <w:r w:rsidRPr="004E618A">
        <w:rPr>
          <w:rFonts w:ascii="Times New Roman" w:hAnsi="Times New Roman"/>
          <w:sz w:val="24"/>
        </w:rPr>
        <w:t xml:space="preserve">самостоятельная работа </w:t>
      </w:r>
      <w:r w:rsidRPr="004E618A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14</w:t>
      </w:r>
      <w:r w:rsidRPr="004E618A">
        <w:rPr>
          <w:rFonts w:ascii="Times New Roman" w:hAnsi="Times New Roman"/>
          <w:sz w:val="24"/>
          <w:u w:val="single"/>
        </w:rPr>
        <w:tab/>
      </w:r>
    </w:p>
    <w:p w14:paraId="45641FD5" w14:textId="4EA85168" w:rsidR="004E618A" w:rsidRPr="004E618A" w:rsidRDefault="004E618A" w:rsidP="004E618A">
      <w:pPr>
        <w:rPr>
          <w:rFonts w:ascii="Times New Roman" w:hAnsi="Times New Roman"/>
          <w:sz w:val="24"/>
          <w:u w:val="single"/>
        </w:rPr>
      </w:pPr>
      <w:r w:rsidRPr="004E618A">
        <w:rPr>
          <w:rFonts w:ascii="Times New Roman" w:hAnsi="Times New Roman"/>
          <w:sz w:val="24"/>
        </w:rPr>
        <w:t xml:space="preserve">практики, в том числе учебная </w:t>
      </w:r>
      <w:r w:rsidRPr="004E618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>108</w:t>
      </w:r>
      <w:r w:rsidRPr="004E618A">
        <w:rPr>
          <w:rFonts w:ascii="Times New Roman" w:hAnsi="Times New Roman"/>
          <w:sz w:val="24"/>
          <w:u w:val="single"/>
        </w:rPr>
        <w:tab/>
      </w:r>
    </w:p>
    <w:p w14:paraId="2D26029A" w14:textId="2B30C2C8" w:rsidR="004E618A" w:rsidRPr="004E618A" w:rsidRDefault="004E618A" w:rsidP="004E618A">
      <w:pPr>
        <w:rPr>
          <w:rFonts w:ascii="Times New Roman" w:hAnsi="Times New Roman"/>
          <w:sz w:val="24"/>
          <w:u w:val="single"/>
        </w:rPr>
      </w:pPr>
      <w:r w:rsidRPr="004E618A">
        <w:rPr>
          <w:rFonts w:ascii="Times New Roman" w:hAnsi="Times New Roman"/>
          <w:sz w:val="24"/>
        </w:rPr>
        <w:t xml:space="preserve">   производственная </w:t>
      </w:r>
      <w:r w:rsidRPr="004E618A">
        <w:rPr>
          <w:rFonts w:ascii="Times New Roman" w:hAnsi="Times New Roman"/>
          <w:sz w:val="24"/>
        </w:rPr>
        <w:tab/>
      </w:r>
      <w:r w:rsidRPr="004E618A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180</w:t>
      </w:r>
      <w:r w:rsidRPr="004E618A">
        <w:rPr>
          <w:rFonts w:ascii="Times New Roman" w:hAnsi="Times New Roman"/>
          <w:sz w:val="24"/>
          <w:u w:val="single"/>
        </w:rPr>
        <w:tab/>
      </w:r>
    </w:p>
    <w:p w14:paraId="263E87B8" w14:textId="4811BC42" w:rsidR="004E618A" w:rsidRPr="004E618A" w:rsidRDefault="004E618A" w:rsidP="004E618A">
      <w:pPr>
        <w:rPr>
          <w:rFonts w:ascii="Times New Roman" w:hAnsi="Times New Roman"/>
          <w:sz w:val="24"/>
        </w:rPr>
      </w:pPr>
      <w:r w:rsidRPr="004E618A">
        <w:rPr>
          <w:rFonts w:ascii="Times New Roman" w:hAnsi="Times New Roman"/>
          <w:sz w:val="24"/>
        </w:rPr>
        <w:t xml:space="preserve">промежуточная аттестация в форме экзамена – </w:t>
      </w:r>
      <w:r>
        <w:rPr>
          <w:rFonts w:ascii="Times New Roman" w:hAnsi="Times New Roman"/>
          <w:sz w:val="24"/>
        </w:rPr>
        <w:t>12</w:t>
      </w:r>
      <w:r w:rsidRPr="004E618A">
        <w:rPr>
          <w:rFonts w:ascii="Times New Roman" w:hAnsi="Times New Roman"/>
          <w:sz w:val="24"/>
        </w:rPr>
        <w:t xml:space="preserve"> часа (включая консультации)      </w:t>
      </w:r>
    </w:p>
    <w:p w14:paraId="479196EC" w14:textId="77777777" w:rsidR="004E618A" w:rsidRPr="004E618A" w:rsidRDefault="004E618A">
      <w:pPr>
        <w:pStyle w:val="117"/>
        <w:rPr>
          <w:rFonts w:ascii="Times New Roman" w:hAnsi="Times New Roman"/>
          <w:b w:val="0"/>
        </w:rPr>
      </w:pPr>
    </w:p>
    <w:p w14:paraId="17D8E287" w14:textId="77777777" w:rsidR="00963290" w:rsidRDefault="00963290">
      <w:pPr>
        <w:rPr>
          <w:rFonts w:ascii="Times New Roman" w:hAnsi="Times New Roman"/>
          <w:i/>
          <w:sz w:val="24"/>
        </w:rPr>
      </w:pPr>
    </w:p>
    <w:p w14:paraId="767724B0" w14:textId="77777777" w:rsidR="00963290" w:rsidRDefault="00963290">
      <w:pPr>
        <w:rPr>
          <w:rFonts w:ascii="Times New Roman" w:hAnsi="Times New Roman"/>
          <w:i/>
          <w:sz w:val="24"/>
        </w:rPr>
      </w:pPr>
    </w:p>
    <w:p w14:paraId="53C7775C" w14:textId="77777777" w:rsidR="00963290" w:rsidRDefault="00963290">
      <w:pPr>
        <w:rPr>
          <w:rFonts w:ascii="Times New Roman" w:hAnsi="Times New Roman"/>
          <w:i/>
          <w:sz w:val="24"/>
        </w:rPr>
      </w:pPr>
    </w:p>
    <w:p w14:paraId="719B9BC7" w14:textId="77777777" w:rsidR="00044368" w:rsidRDefault="00044368">
      <w:pPr>
        <w:pStyle w:val="117"/>
        <w:rPr>
          <w:rFonts w:ascii="Times New Roman" w:hAnsi="Times New Roman"/>
          <w:highlight w:val="yellow"/>
        </w:rPr>
      </w:pPr>
    </w:p>
    <w:p w14:paraId="0D48048B" w14:textId="77777777" w:rsidR="00044368" w:rsidRDefault="00044368">
      <w:pPr>
        <w:pStyle w:val="117"/>
        <w:rPr>
          <w:rFonts w:ascii="Times New Roman" w:hAnsi="Times New Roman"/>
          <w:highlight w:val="yellow"/>
        </w:rPr>
      </w:pPr>
    </w:p>
    <w:p w14:paraId="02CCE972" w14:textId="77777777" w:rsidR="00044368" w:rsidRDefault="00044368">
      <w:pPr>
        <w:pStyle w:val="117"/>
        <w:rPr>
          <w:rFonts w:ascii="Times New Roman" w:hAnsi="Times New Roman"/>
          <w:highlight w:val="yellow"/>
        </w:rPr>
      </w:pPr>
    </w:p>
    <w:p w14:paraId="33A6C959" w14:textId="77777777" w:rsidR="00044368" w:rsidRDefault="00044368">
      <w:pPr>
        <w:pStyle w:val="117"/>
        <w:rPr>
          <w:rFonts w:ascii="Times New Roman" w:hAnsi="Times New Roman"/>
          <w:highlight w:val="yellow"/>
        </w:rPr>
      </w:pPr>
    </w:p>
    <w:p w14:paraId="7B21106F" w14:textId="77777777" w:rsidR="00044368" w:rsidRDefault="00044368">
      <w:pPr>
        <w:pStyle w:val="117"/>
        <w:rPr>
          <w:rFonts w:ascii="Times New Roman" w:hAnsi="Times New Roman"/>
          <w:highlight w:val="yellow"/>
        </w:rPr>
      </w:pPr>
    </w:p>
    <w:p w14:paraId="5E3123DC" w14:textId="77777777" w:rsidR="00044368" w:rsidRDefault="00044368">
      <w:pPr>
        <w:pStyle w:val="117"/>
        <w:rPr>
          <w:rFonts w:ascii="Times New Roman" w:hAnsi="Times New Roman"/>
          <w:highlight w:val="yellow"/>
        </w:rPr>
      </w:pPr>
    </w:p>
    <w:p w14:paraId="226B398E" w14:textId="66C0EC4E" w:rsidR="00044368" w:rsidRDefault="00044368">
      <w:pPr>
        <w:pStyle w:val="117"/>
        <w:rPr>
          <w:rFonts w:ascii="Times New Roman" w:hAnsi="Times New Roman"/>
          <w:highlight w:val="yellow"/>
        </w:rPr>
      </w:pPr>
    </w:p>
    <w:p w14:paraId="1236517E" w14:textId="7A53D68C" w:rsidR="004E618A" w:rsidRDefault="004E618A">
      <w:pPr>
        <w:pStyle w:val="117"/>
        <w:rPr>
          <w:rFonts w:ascii="Times New Roman" w:hAnsi="Times New Roman"/>
          <w:highlight w:val="yellow"/>
        </w:rPr>
      </w:pPr>
    </w:p>
    <w:p w14:paraId="7D5AB95C" w14:textId="1C85EC0B" w:rsidR="004E618A" w:rsidRDefault="004E618A">
      <w:pPr>
        <w:pStyle w:val="117"/>
        <w:rPr>
          <w:rFonts w:ascii="Times New Roman" w:hAnsi="Times New Roman"/>
          <w:highlight w:val="yellow"/>
        </w:rPr>
      </w:pPr>
    </w:p>
    <w:p w14:paraId="58BD31F2" w14:textId="6D31E37C" w:rsidR="004E618A" w:rsidRDefault="004E618A">
      <w:pPr>
        <w:pStyle w:val="117"/>
        <w:rPr>
          <w:rFonts w:ascii="Times New Roman" w:hAnsi="Times New Roman"/>
          <w:highlight w:val="yellow"/>
        </w:rPr>
      </w:pPr>
    </w:p>
    <w:p w14:paraId="2DF0EC55" w14:textId="0EA73C18" w:rsidR="004E618A" w:rsidRDefault="004E618A">
      <w:pPr>
        <w:pStyle w:val="117"/>
        <w:rPr>
          <w:rFonts w:ascii="Times New Roman" w:hAnsi="Times New Roman"/>
          <w:highlight w:val="yellow"/>
        </w:rPr>
      </w:pPr>
    </w:p>
    <w:p w14:paraId="40B91593" w14:textId="177D6C5D" w:rsidR="004E618A" w:rsidRDefault="004E618A">
      <w:pPr>
        <w:pStyle w:val="117"/>
        <w:rPr>
          <w:rFonts w:ascii="Times New Roman" w:hAnsi="Times New Roman"/>
          <w:highlight w:val="yellow"/>
        </w:rPr>
      </w:pPr>
    </w:p>
    <w:p w14:paraId="41B2FBF5" w14:textId="0A78CD7C" w:rsidR="004E618A" w:rsidRDefault="004E618A">
      <w:pPr>
        <w:pStyle w:val="117"/>
        <w:rPr>
          <w:rFonts w:ascii="Times New Roman" w:hAnsi="Times New Roman"/>
          <w:highlight w:val="yellow"/>
        </w:rPr>
      </w:pPr>
    </w:p>
    <w:p w14:paraId="576FBB9A" w14:textId="747CED91" w:rsidR="004E618A" w:rsidRDefault="004E618A">
      <w:pPr>
        <w:pStyle w:val="117"/>
        <w:rPr>
          <w:rFonts w:ascii="Times New Roman" w:hAnsi="Times New Roman"/>
          <w:highlight w:val="yellow"/>
        </w:rPr>
      </w:pPr>
    </w:p>
    <w:p w14:paraId="77B2BFB8" w14:textId="1F71F35A" w:rsidR="004E618A" w:rsidRDefault="004E618A">
      <w:pPr>
        <w:pStyle w:val="117"/>
        <w:rPr>
          <w:rFonts w:ascii="Times New Roman" w:hAnsi="Times New Roman"/>
          <w:highlight w:val="yellow"/>
        </w:rPr>
      </w:pPr>
    </w:p>
    <w:p w14:paraId="263AF557" w14:textId="3475C91D" w:rsidR="00963290" w:rsidRDefault="008579D3">
      <w:pPr>
        <w:pStyle w:val="117"/>
        <w:rPr>
          <w:rFonts w:ascii="Times New Roman" w:hAnsi="Times New Roman"/>
        </w:rPr>
      </w:pPr>
      <w:r w:rsidRPr="001E430A">
        <w:rPr>
          <w:rFonts w:ascii="Times New Roman" w:hAnsi="Times New Roman"/>
        </w:rPr>
        <w:lastRenderedPageBreak/>
        <w:t>2.2. Структура профессионального модуля</w:t>
      </w:r>
      <w:r>
        <w:rPr>
          <w:rFonts w:ascii="Times New Roman" w:hAnsi="Times New Roman"/>
        </w:rPr>
        <w:t xml:space="preserve"> </w:t>
      </w:r>
    </w:p>
    <w:tbl>
      <w:tblPr>
        <w:tblW w:w="10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709"/>
        <w:gridCol w:w="709"/>
        <w:gridCol w:w="567"/>
        <w:gridCol w:w="559"/>
        <w:gridCol w:w="559"/>
        <w:gridCol w:w="420"/>
        <w:gridCol w:w="417"/>
        <w:gridCol w:w="597"/>
        <w:gridCol w:w="567"/>
        <w:gridCol w:w="610"/>
      </w:tblGrid>
      <w:tr w:rsidR="009E6514" w14:paraId="4FA4695C" w14:textId="77777777" w:rsidTr="006A783C">
        <w:trPr>
          <w:trHeight w:val="298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DA2E" w14:textId="77777777" w:rsidR="009E6514" w:rsidRDefault="009E6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ECCE" w14:textId="77777777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разделов профессионального модуля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695C" w14:textId="77777777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Всего, час.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33D60D" w14:textId="77777777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 в форме практической подготовки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CA76C38" w14:textId="77777777" w:rsidR="009E6514" w:rsidRDefault="009E651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МДК, в т.ч.: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EF5C5D" w14:textId="77777777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Освоение теоретического материала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B72238" w14:textId="23DE11C6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A88E4B" w14:textId="77777777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 (проект)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67A5D2" w14:textId="77777777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  <w:r>
              <w:rPr>
                <w:rFonts w:ascii="Times New Roman" w:hAnsi="Times New Roman"/>
                <w:i/>
                <w:vertAlign w:val="superscript"/>
              </w:rPr>
              <w:footnoteReference w:id="2"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5B62081E" w14:textId="1204FCFF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72512335" w14:textId="5C80FC75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2DC091C1" w14:textId="77777777" w:rsidR="009E6514" w:rsidRDefault="009E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практика</w:t>
            </w:r>
          </w:p>
        </w:tc>
      </w:tr>
      <w:tr w:rsidR="009E6514" w14:paraId="7AB774D5" w14:textId="77777777" w:rsidTr="006A783C">
        <w:trPr>
          <w:trHeight w:val="7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DCDD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0073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007C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848A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0286C3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BE82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48A2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4CA9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D91E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F5F25C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77390C" w14:textId="5ADE4B2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D489CE" w14:textId="77777777" w:rsidR="009E6514" w:rsidRDefault="009E651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9E6514" w14:paraId="1B839CD9" w14:textId="77777777" w:rsidTr="006A783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239B" w14:textId="3A6FEFBE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</w:t>
            </w:r>
          </w:p>
          <w:p w14:paraId="59B21E57" w14:textId="0911B054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04 ОК 09</w:t>
            </w:r>
          </w:p>
          <w:p w14:paraId="1ABE0603" w14:textId="34F13595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</w:t>
            </w:r>
          </w:p>
          <w:p w14:paraId="25D4F45C" w14:textId="5BFDA1E0" w:rsidR="009E6514" w:rsidRDefault="009E6514" w:rsidP="00A46FB3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2.3 ПК 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7425" w14:textId="356ACA93" w:rsidR="009E6514" w:rsidRDefault="004E618A" w:rsidP="00CA4DC2">
            <w:pPr>
              <w:jc w:val="both"/>
              <w:rPr>
                <w:rFonts w:ascii="Times New Roman" w:hAnsi="Times New Roman"/>
              </w:rPr>
            </w:pPr>
            <w:r w:rsidRPr="004E618A">
              <w:rPr>
                <w:rFonts w:ascii="Times New Roman" w:hAnsi="Times New Roman"/>
                <w:b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BB6" w14:textId="16DDE49E" w:rsidR="009E6514" w:rsidRPr="006A783C" w:rsidRDefault="004E61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103" w14:textId="42648230" w:rsidR="009E6514" w:rsidRPr="006A783C" w:rsidRDefault="004E61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FA3F81" w14:textId="777F466B" w:rsidR="009E6514" w:rsidRPr="006A783C" w:rsidRDefault="000A6FEC" w:rsidP="000A6FE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3BF6" w14:textId="47124B23" w:rsidR="009E6514" w:rsidRPr="000A6FEC" w:rsidRDefault="000A6FEC">
            <w:pPr>
              <w:jc w:val="center"/>
              <w:rPr>
                <w:rFonts w:ascii="Times New Roman" w:hAnsi="Times New Roman"/>
                <w:b/>
              </w:rPr>
            </w:pPr>
            <w:r w:rsidRPr="000A6FE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2F33" w14:textId="5973532F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8168" w14:textId="43958099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505D" w14:textId="42D369FA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4EB37A" w14:textId="77777777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7BFAF8" w14:textId="225F6913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57C740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514" w14:paraId="732178CC" w14:textId="77777777" w:rsidTr="006A783C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B986" w14:textId="77899B03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</w:t>
            </w:r>
          </w:p>
          <w:p w14:paraId="01EF4D9C" w14:textId="0444977B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04 ОК 09</w:t>
            </w:r>
          </w:p>
          <w:p w14:paraId="73A91615" w14:textId="3BEED21E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</w:t>
            </w:r>
          </w:p>
          <w:p w14:paraId="63B69DA4" w14:textId="1004CA7E" w:rsidR="009E6514" w:rsidRDefault="009E6514" w:rsidP="00A46FB3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2.3 ПК 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4BBD" w14:textId="7D02D6BF" w:rsidR="009E6514" w:rsidRPr="004E618A" w:rsidRDefault="004E618A" w:rsidP="00CA4DC2">
            <w:pPr>
              <w:jc w:val="both"/>
              <w:rPr>
                <w:rFonts w:ascii="Times New Roman" w:hAnsi="Times New Roman"/>
                <w:b/>
              </w:rPr>
            </w:pPr>
            <w:r w:rsidRPr="004E618A">
              <w:rPr>
                <w:rFonts w:ascii="Times New Roman" w:hAnsi="Times New Roman"/>
                <w:b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7923" w14:textId="56F7CB65" w:rsidR="009E6514" w:rsidRPr="006A783C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07A3" w14:textId="4C5A4879" w:rsidR="009E6514" w:rsidRPr="006A783C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9DBC79" w14:textId="2868466A" w:rsidR="009E6514" w:rsidRPr="006A783C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A01" w14:textId="242E15FA" w:rsidR="009E6514" w:rsidRPr="006A783C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AF5C" w14:textId="4E0C6A31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B7B" w14:textId="38F29A0B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23DC" w14:textId="3E9B1902" w:rsidR="009E6514" w:rsidRPr="006A783C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A503FA" w14:textId="77777777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27C8C" w14:textId="0348244B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E0E797" w14:textId="77777777" w:rsidR="009E6514" w:rsidRPr="00FD48A2" w:rsidRDefault="009E651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9E6514" w14:paraId="0F103DF3" w14:textId="77777777" w:rsidTr="006A783C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0992" w14:textId="79109E3A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</w:t>
            </w:r>
          </w:p>
          <w:p w14:paraId="5CD88468" w14:textId="6071D8D8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04 ОК 09</w:t>
            </w:r>
          </w:p>
          <w:p w14:paraId="6B4C3B11" w14:textId="2325C508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</w:t>
            </w:r>
          </w:p>
          <w:p w14:paraId="45C53A18" w14:textId="775BC5A3" w:rsidR="009E6514" w:rsidRDefault="009E6514" w:rsidP="00A46FB3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2.3 ПК 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CAF6" w14:textId="3D35E5BA" w:rsidR="009E6514" w:rsidRDefault="004E618A" w:rsidP="00CA4DC2">
            <w:pPr>
              <w:jc w:val="both"/>
              <w:rPr>
                <w:rFonts w:ascii="Times New Roman" w:hAnsi="Times New Roman"/>
              </w:rPr>
            </w:pPr>
            <w:r w:rsidRPr="004E618A">
              <w:rPr>
                <w:rFonts w:ascii="Times New Roman" w:hAnsi="Times New Roman"/>
                <w:b/>
              </w:rPr>
              <w:t>МДК 02.03.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EAD4" w14:textId="61BEEE40" w:rsidR="009E6514" w:rsidRPr="006A783C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87FB" w14:textId="75C6B8B6" w:rsidR="009E6514" w:rsidRPr="006A783C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806E2A" w14:textId="10F1E89F" w:rsidR="009E6514" w:rsidRPr="000A6FEC" w:rsidRDefault="000A6FEC">
            <w:pPr>
              <w:jc w:val="center"/>
              <w:rPr>
                <w:rFonts w:ascii="Times New Roman" w:hAnsi="Times New Roman"/>
                <w:b/>
              </w:rPr>
            </w:pPr>
            <w:r w:rsidRPr="000A6FEC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341F" w14:textId="621AA324" w:rsidR="009E6514" w:rsidRPr="000A6FEC" w:rsidRDefault="000A6FEC">
            <w:pPr>
              <w:jc w:val="center"/>
              <w:rPr>
                <w:rFonts w:ascii="Times New Roman" w:hAnsi="Times New Roman"/>
                <w:b/>
              </w:rPr>
            </w:pPr>
            <w:r w:rsidRPr="000A6FEC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4A2" w14:textId="677607F3" w:rsidR="009E6514" w:rsidRPr="006A783C" w:rsidRDefault="009E6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4FDA" w14:textId="77777777" w:rsidR="009E6514" w:rsidRPr="006A783C" w:rsidRDefault="009E6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58B3" w14:textId="5F1B2D67" w:rsidR="009E6514" w:rsidRPr="006A783C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28CB38" w14:textId="1F359769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55CAA2" w14:textId="3296402D" w:rsidR="009E6514" w:rsidRPr="006A783C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4B6937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514" w14:paraId="1C4E0A79" w14:textId="77777777" w:rsidTr="006A783C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5855" w14:textId="2368B304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01ОК 02</w:t>
            </w:r>
          </w:p>
          <w:p w14:paraId="0459E193" w14:textId="7404B324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04  ОК 09</w:t>
            </w:r>
          </w:p>
          <w:p w14:paraId="458F27F5" w14:textId="494B2FF0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</w:t>
            </w:r>
          </w:p>
          <w:p w14:paraId="3FCA479B" w14:textId="5C0E953F" w:rsidR="009E6514" w:rsidRDefault="009E6514" w:rsidP="00A46FB3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2.3 ПК 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ABB9" w14:textId="2F1B13C0" w:rsidR="009E6514" w:rsidRPr="003010B5" w:rsidRDefault="004E618A" w:rsidP="00CA4DC2">
            <w:pPr>
              <w:jc w:val="both"/>
              <w:rPr>
                <w:rFonts w:ascii="Times New Roman" w:hAnsi="Times New Roman"/>
                <w:color w:val="0D0D0D"/>
              </w:rPr>
            </w:pPr>
            <w:r w:rsidRPr="004E618A">
              <w:rPr>
                <w:rFonts w:ascii="Times New Roman" w:hAnsi="Times New Roman"/>
                <w:b/>
                <w:color w:val="0D0D0D"/>
              </w:rPr>
              <w:t>МДК.02.04 Теоретические и методические основы организации продуктивных видов деятельности детей дошкольного возраста с практикумом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AF33" w14:textId="67A71C6F" w:rsidR="009E6514" w:rsidRPr="000A6FEC" w:rsidRDefault="000A6F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FEC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0CF3" w14:textId="7E0622EA" w:rsidR="009E6514" w:rsidRPr="000A6FEC" w:rsidRDefault="000A6F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FEC"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197C73" w14:textId="7477B9BF" w:rsidR="009E6514" w:rsidRPr="000A6FEC" w:rsidRDefault="000A6F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FEC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2E21" w14:textId="0083386F" w:rsidR="009E6514" w:rsidRPr="000A6FEC" w:rsidRDefault="000A6FEC">
            <w:pPr>
              <w:jc w:val="center"/>
              <w:rPr>
                <w:rFonts w:ascii="Times New Roman" w:hAnsi="Times New Roman"/>
                <w:b/>
              </w:rPr>
            </w:pPr>
            <w:r w:rsidRPr="000A6FEC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867A" w14:textId="72C42319" w:rsidR="009E6514" w:rsidRDefault="009E6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ABAB" w14:textId="4B14A9D5" w:rsidR="009E6514" w:rsidRDefault="009E6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A58D" w14:textId="30A9B3CB" w:rsidR="009E6514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1DFEB3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AD150" w14:textId="3D08F7FA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6CC1A8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514" w14:paraId="1441815A" w14:textId="77777777" w:rsidTr="006A783C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2107" w14:textId="77445527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</w:t>
            </w:r>
          </w:p>
          <w:p w14:paraId="38F6DE69" w14:textId="12E6FF67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04  ОК 09</w:t>
            </w:r>
          </w:p>
          <w:p w14:paraId="4D92E511" w14:textId="43BE77BE" w:rsidR="009E6514" w:rsidRDefault="009E6514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</w:t>
            </w:r>
          </w:p>
          <w:p w14:paraId="70C2B404" w14:textId="33F99AFE" w:rsidR="009E6514" w:rsidRDefault="009E6514" w:rsidP="00A46FB3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2.3 ПК 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2B25" w14:textId="0D484D5D" w:rsidR="009E6514" w:rsidRPr="003010B5" w:rsidRDefault="004E618A" w:rsidP="00CA4DC2">
            <w:pPr>
              <w:jc w:val="both"/>
              <w:rPr>
                <w:rFonts w:ascii="Times New Roman" w:hAnsi="Times New Roman"/>
                <w:color w:val="0D0D0D"/>
              </w:rPr>
            </w:pPr>
            <w:r w:rsidRPr="004E618A">
              <w:rPr>
                <w:rFonts w:ascii="Times New Roman" w:hAnsi="Times New Roman"/>
                <w:b/>
                <w:color w:val="0D0D0D"/>
              </w:rPr>
              <w:t>МДК 02. 05.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DC93" w14:textId="610C6968" w:rsidR="009E6514" w:rsidRPr="000A6FEC" w:rsidRDefault="000A6F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FEC"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9460" w14:textId="6571ED2A" w:rsidR="009E6514" w:rsidRPr="000A6FEC" w:rsidRDefault="000A6F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FEC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ED75A" w14:textId="63475931" w:rsidR="009E6514" w:rsidRPr="000A6FEC" w:rsidRDefault="000A6F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6FEC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58A" w14:textId="7C661A9A" w:rsidR="009E6514" w:rsidRPr="000A6FEC" w:rsidRDefault="000A6FEC">
            <w:pPr>
              <w:jc w:val="center"/>
              <w:rPr>
                <w:rFonts w:ascii="Times New Roman" w:hAnsi="Times New Roman"/>
                <w:b/>
              </w:rPr>
            </w:pPr>
            <w:r w:rsidRPr="000A6FEC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EF74" w14:textId="553CA39E" w:rsidR="009E6514" w:rsidRDefault="009E6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354" w14:textId="08DB0432" w:rsidR="009E6514" w:rsidRDefault="009E6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D494" w14:textId="79633162" w:rsidR="009E6514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88EA7C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EFFD5E" w14:textId="45C0DA71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D7E38E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514" w14:paraId="1FB4FCDA" w14:textId="77777777" w:rsidTr="006A783C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8F96" w14:textId="77777777" w:rsidR="009E6514" w:rsidRDefault="009E6514">
            <w:pPr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6706" w14:textId="77777777" w:rsidR="009E6514" w:rsidRDefault="009E65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Учебная практика,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42D9" w14:textId="65E69227" w:rsidR="009E6514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75D" w14:textId="793FC096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558E08" w14:textId="169889C6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9B2D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AB36E2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EBF81F" w14:textId="48E9352C" w:rsidR="009E6514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A90E2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514" w14:paraId="5B57D725" w14:textId="77777777" w:rsidTr="006A783C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0D5C" w14:textId="77777777" w:rsidR="009E6514" w:rsidRDefault="009E6514">
            <w:pPr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7E47" w14:textId="77777777" w:rsidR="009E6514" w:rsidRDefault="009E6514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color w:val="0D0D0D"/>
              </w:rPr>
              <w:t xml:space="preserve">Производственная практика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4D5F" w14:textId="6E9FD8BF" w:rsidR="009E6514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1EB7" w14:textId="1DCC3D18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BF06DB" w14:textId="74EA3A0F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D81F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B82C87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4E11EE" w14:textId="3B656A9F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1283D2" w14:textId="3F419769" w:rsidR="009E6514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</w:tr>
      <w:tr w:rsidR="009E6514" w14:paraId="00D87996" w14:textId="77777777" w:rsidTr="006A783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7B3" w14:textId="77777777" w:rsidR="009E6514" w:rsidRDefault="009E6514">
            <w:pPr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AF07" w14:textId="77777777" w:rsidR="009E6514" w:rsidRDefault="009E65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6094" w14:textId="10BDFA22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0115" w14:textId="77777777" w:rsidR="009E6514" w:rsidRDefault="009E6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824B02" w14:textId="77777777" w:rsidR="009E6514" w:rsidRDefault="009E6514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7767" w14:textId="77777777" w:rsidR="009E6514" w:rsidRDefault="009E6514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5A945" w14:textId="3FD95C7D" w:rsidR="009E6514" w:rsidRPr="004A6067" w:rsidRDefault="009E651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E55EA4" w14:textId="00911DEC" w:rsidR="009E6514" w:rsidRDefault="009E6514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6CAA92" w14:textId="77777777" w:rsidR="009E6514" w:rsidRDefault="009E6514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9E6514" w14:paraId="356C3D11" w14:textId="77777777" w:rsidTr="006A783C">
        <w:trPr>
          <w:trHeight w:val="2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1B1B" w14:textId="77777777" w:rsidR="009E6514" w:rsidRDefault="009E651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8358" w14:textId="77777777" w:rsidR="009E6514" w:rsidRDefault="009E651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Всего: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B693" w14:textId="7199932F" w:rsidR="009E6514" w:rsidRPr="008F72B8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0156" w14:textId="79F8FA35" w:rsidR="009E6514" w:rsidRPr="008F72B8" w:rsidRDefault="000A6FEC" w:rsidP="00B65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113B93" w14:textId="48F2684F" w:rsidR="009E6514" w:rsidRPr="000A6FEC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4FA5" w14:textId="18EE382C" w:rsidR="009E6514" w:rsidRPr="008F72B8" w:rsidRDefault="000A6FEC" w:rsidP="004E4EC4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104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D3C" w14:textId="100233CB" w:rsidR="009E6514" w:rsidRPr="008F72B8" w:rsidRDefault="000A6FE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046D" w14:textId="2F6D527C" w:rsidR="009E6514" w:rsidRPr="008F72B8" w:rsidRDefault="000A6FE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BB31" w14:textId="50D68166" w:rsidR="009E6514" w:rsidRPr="008F72B8" w:rsidRDefault="000A6FEC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A6FEC">
              <w:rPr>
                <w:rFonts w:ascii="Times New Roman" w:hAnsi="Times New Roman"/>
                <w:b/>
                <w:iCs/>
                <w:sz w:val="18"/>
              </w:rPr>
              <w:t>1</w:t>
            </w: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57AEC2" w14:textId="34905721" w:rsidR="009E6514" w:rsidRPr="008F72B8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6F085E" w14:textId="097D6240" w:rsidR="009E6514" w:rsidRPr="008F72B8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A0AF27" w14:textId="4AAEFBE9" w:rsidR="009E6514" w:rsidRPr="008F72B8" w:rsidRDefault="000A6F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</w:tr>
    </w:tbl>
    <w:p w14:paraId="158AD894" w14:textId="77777777" w:rsidR="008B2A42" w:rsidRPr="007A06A7" w:rsidRDefault="008B2A42" w:rsidP="007A06A7">
      <w:pPr>
        <w:rPr>
          <w:rFonts w:ascii="Times New Roman" w:hAnsi="Times New Roman"/>
          <w:b/>
          <w:sz w:val="24"/>
        </w:rPr>
        <w:sectPr w:rsidR="008B2A42" w:rsidRPr="007A06A7" w:rsidSect="008B2A4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20"/>
        </w:sectPr>
      </w:pPr>
    </w:p>
    <w:p w14:paraId="66345139" w14:textId="3BB87C77" w:rsidR="008B2A42" w:rsidRDefault="008B2A42" w:rsidP="008B2A42">
      <w:pPr>
        <w:pStyle w:val="affffffffff2"/>
        <w:numPr>
          <w:ilvl w:val="1"/>
          <w:numId w:val="5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</w:t>
      </w:r>
      <w:r w:rsidRPr="008B2A42">
        <w:rPr>
          <w:rFonts w:ascii="Times New Roman" w:hAnsi="Times New Roman"/>
          <w:b/>
          <w:sz w:val="24"/>
        </w:rPr>
        <w:t xml:space="preserve">одержание профессионального модуля </w:t>
      </w:r>
    </w:p>
    <w:p w14:paraId="2F8BC75C" w14:textId="77777777" w:rsidR="007A06A7" w:rsidRPr="008B2A42" w:rsidRDefault="007A06A7" w:rsidP="007A06A7">
      <w:pPr>
        <w:pStyle w:val="affffffffff2"/>
        <w:ind w:left="1489"/>
        <w:rPr>
          <w:rFonts w:ascii="Times New Roman" w:hAnsi="Times New Roman"/>
          <w:b/>
          <w:sz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3"/>
        <w:gridCol w:w="78"/>
        <w:gridCol w:w="7287"/>
        <w:gridCol w:w="2410"/>
        <w:gridCol w:w="2410"/>
      </w:tblGrid>
      <w:tr w:rsidR="002E3A61" w14:paraId="1C0D917F" w14:textId="3C829F2D" w:rsidTr="00873947">
        <w:trPr>
          <w:trHeight w:val="28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6386A" w14:textId="77777777" w:rsidR="002E3A61" w:rsidRDefault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F353D" w14:textId="77777777" w:rsidR="002E3A61" w:rsidRDefault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Содержание,</w:t>
            </w:r>
          </w:p>
          <w:p w14:paraId="3A6A5361" w14:textId="77777777" w:rsidR="002E3A61" w:rsidRDefault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B946" w14:textId="77777777" w:rsidR="002E3A61" w:rsidRPr="002E3A61" w:rsidRDefault="002E3A61" w:rsidP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2E3A61">
              <w:rPr>
                <w:rFonts w:ascii="Times New Roman" w:hAnsi="Times New Roman"/>
                <w:b/>
                <w:color w:val="0D0D0D"/>
              </w:rPr>
              <w:t xml:space="preserve">Объем, ак. ч. / </w:t>
            </w:r>
          </w:p>
          <w:p w14:paraId="01127319" w14:textId="77777777" w:rsidR="002E3A61" w:rsidRPr="002E3A61" w:rsidRDefault="002E3A61" w:rsidP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2E3A61">
              <w:rPr>
                <w:rFonts w:ascii="Times New Roman" w:hAnsi="Times New Roman"/>
                <w:b/>
                <w:color w:val="0D0D0D"/>
              </w:rPr>
              <w:t xml:space="preserve">в том числе </w:t>
            </w:r>
          </w:p>
          <w:p w14:paraId="3BD63031" w14:textId="77777777" w:rsidR="002E3A61" w:rsidRPr="002E3A61" w:rsidRDefault="002E3A61" w:rsidP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2E3A61">
              <w:rPr>
                <w:rFonts w:ascii="Times New Roman" w:hAnsi="Times New Roman"/>
                <w:b/>
                <w:color w:val="0D0D0D"/>
              </w:rPr>
              <w:t xml:space="preserve">в форме практической подготовки, </w:t>
            </w:r>
          </w:p>
          <w:p w14:paraId="26B0612D" w14:textId="2303A4CA" w:rsidR="002E3A61" w:rsidRDefault="002E3A61" w:rsidP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2E3A61">
              <w:rPr>
                <w:rFonts w:ascii="Times New Roman" w:hAnsi="Times New Roman"/>
                <w:b/>
                <w:color w:val="0D0D0D"/>
              </w:rPr>
              <w:t>ак. 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53FE" w14:textId="4ACCBB5C" w:rsidR="002E3A61" w:rsidRPr="002E3A61" w:rsidRDefault="002E3A61">
            <w:pPr>
              <w:jc w:val="center"/>
              <w:rPr>
                <w:rFonts w:ascii="Times New Roman" w:hAnsi="Times New Roman"/>
                <w:b/>
                <w:color w:val="0D0D0D"/>
                <w:szCs w:val="22"/>
              </w:rPr>
            </w:pPr>
            <w:r w:rsidRPr="002E3A61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Коды компетенций, формированию которых способствует элемент программы</w:t>
            </w:r>
          </w:p>
        </w:tc>
      </w:tr>
      <w:tr w:rsidR="002E3A61" w14:paraId="7B4F9210" w14:textId="6BA01E86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8622" w14:textId="77777777" w:rsidR="002E3A61" w:rsidRDefault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ADC0" w14:textId="77777777" w:rsidR="002E3A61" w:rsidRDefault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4C33" w14:textId="77777777" w:rsidR="002E3A61" w:rsidRDefault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E034" w14:textId="77777777" w:rsidR="002E3A61" w:rsidRDefault="002E3A61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346F5969" w14:textId="74092FE3" w:rsidTr="008B2A42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5E8F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  <w:r w:rsidRPr="00873947">
              <w:rPr>
                <w:rFonts w:ascii="Times New Roman" w:hAnsi="Times New Roman"/>
                <w:b/>
                <w:color w:val="0D0D0D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C6AF" w14:textId="13154085" w:rsidR="002E3A61" w:rsidRDefault="000A6FEC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40/26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F0131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76456036" w14:textId="665D73AA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D33C" w14:textId="77777777" w:rsidR="002E3A61" w:rsidRDefault="002E3A61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1. Психологические основы планирования и организации общения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A470" w14:textId="3A6A4522" w:rsidR="002E3A61" w:rsidRDefault="005E0F8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5E0F87">
              <w:rPr>
                <w:rFonts w:ascii="Times New Roman" w:hAnsi="Times New Roman"/>
                <w:b/>
                <w:color w:val="0D0D0D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29CF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39C9DA76" w14:textId="54EFB700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F964" w14:textId="77777777" w:rsidR="002E3A61" w:rsidRDefault="002E3A61">
            <w:pPr>
              <w:tabs>
                <w:tab w:val="left" w:pos="460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1.1. Психологические особенности общения детей раннего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4623F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60F4D" w14:textId="541A0781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C5BD0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2B471775" w14:textId="0B6AE1C1" w:rsidTr="00873947">
        <w:trPr>
          <w:trHeight w:val="781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EB6F7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DC9E5" w14:textId="77777777" w:rsidR="002E3A61" w:rsidRDefault="002E3A61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Становление потребности в общении детей раннего возраста со сверстниками. Отношение детей раннего возраста к сверстнику. Специфика общения детей раннего возраста. Роль взрослого в становлении общения ребенка раннего возраста со сверстником.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2F3A" w14:textId="5EF7663C" w:rsidR="002E3A61" w:rsidRDefault="00873947" w:rsidP="00873947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5C84" w14:textId="6484AD3F" w:rsidR="002E3A61" w:rsidRDefault="006A783C" w:rsidP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08E8A941" w14:textId="64E0FEA8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9EFF" w14:textId="77777777" w:rsidR="002E3A61" w:rsidRDefault="002E3A61">
            <w:pPr>
              <w:tabs>
                <w:tab w:val="left" w:pos="460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1.2.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b/>
                <w:color w:val="0D0D0D"/>
              </w:rPr>
              <w:t>Особенности общения с детьми раннего возраста.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F7F05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FC27" w14:textId="722CAB6E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6508B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6A783C" w14:paraId="5E5F065D" w14:textId="6F9CB258" w:rsidTr="00873947">
        <w:trPr>
          <w:trHeight w:val="584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CC32" w14:textId="77777777" w:rsidR="006A783C" w:rsidRDefault="006A783C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3931A" w14:textId="77777777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Предметно-опосредованное общение ребенка раннего возраста со взрослым. Формы общения ребенка раннего возраста со взрослым. Педагогическое общение воспитателя с детьми раннего возраста. Модель общения воспитателя с детьми раннего возраста. Использование вербальных и невербальных средств стимулирования и поддержки детей, испытывающих затруднения в общении.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A2F43" w14:textId="2D59895C" w:rsidR="006A783C" w:rsidRDefault="006A783C" w:rsidP="00873947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2CF9B" w14:textId="58E4726A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011F8CBA" w14:textId="74934E0A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40748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4BC5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B09C" w14:textId="36B9A08F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5C294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74EAAF47" w14:textId="0DA685CE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6BFA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1656" w14:textId="77777777" w:rsidR="002E3A61" w:rsidRDefault="002E3A61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1.</w:t>
            </w:r>
            <w:r>
              <w:rPr>
                <w:rFonts w:ascii="Times New Roman" w:hAnsi="Times New Roman"/>
                <w:color w:val="0D0D0D"/>
              </w:rPr>
              <w:t xml:space="preserve"> Разработка моделей общения ребенка раннего (дошкольного) возраста с воспитателем.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E0B6" w14:textId="7FBEF002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E1BD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67CB42E1" w14:textId="544BE873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2AAB" w14:textId="77777777" w:rsidR="002E3A61" w:rsidRDefault="002E3A61">
            <w:pPr>
              <w:tabs>
                <w:tab w:val="left" w:pos="460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1.3.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b/>
                <w:color w:val="0D0D0D"/>
              </w:rPr>
              <w:t>Психологические особенности общения детей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8CBB3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E3D8" w14:textId="20610BEA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66FB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6A783C" w14:paraId="0D56682D" w14:textId="3F7897E8" w:rsidTr="00873947">
        <w:trPr>
          <w:trHeight w:val="524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19C0F" w14:textId="77777777" w:rsidR="006A783C" w:rsidRDefault="006A783C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CE1FD" w14:textId="77777777" w:rsidR="006A783C" w:rsidRDefault="006A783C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Внеситуативные формы общения дошкольника со взрослыми. Особенности общения дошкольников со сверстниками. Развитие общения со сверстниками в дошкольном возрасте. Проблемные формы отношения дошкольника к сверстникам.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9DF6" w14:textId="5D3DF7D5" w:rsidR="006A783C" w:rsidRDefault="006A783C" w:rsidP="00873947">
            <w:pPr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6857" w14:textId="1D1C781B" w:rsidR="006A783C" w:rsidRDefault="006A783C">
            <w:pPr>
              <w:jc w:val="both"/>
              <w:rPr>
                <w:rFonts w:ascii="Times New Roman" w:hAnsi="Times New Roman"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11ECFCD9" w14:textId="107788E8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1D7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B77D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23845" w14:textId="4612C4D5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BE1B4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730B6855" w14:textId="2C9EA3CA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BA6B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6D71" w14:textId="77777777" w:rsidR="002E3A61" w:rsidRDefault="002E3A61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2. </w:t>
            </w:r>
            <w:r>
              <w:rPr>
                <w:rFonts w:ascii="Times New Roman" w:hAnsi="Times New Roman"/>
                <w:color w:val="0D0D0D"/>
              </w:rPr>
              <w:t>Определение специфики общения детей дошкольного возраста с воспитателем в процессе наблюдения.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BB32E" w14:textId="214F716C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375A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746F367D" w14:textId="1F9E4FAA" w:rsidTr="00873947">
        <w:trPr>
          <w:trHeight w:val="86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6E61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D4F7D" w14:textId="77777777" w:rsidR="002E3A61" w:rsidRDefault="002E3A61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3.</w:t>
            </w:r>
            <w:r>
              <w:rPr>
                <w:rFonts w:ascii="Times New Roman" w:hAnsi="Times New Roman"/>
                <w:color w:val="0D0D0D"/>
              </w:rPr>
              <w:t xml:space="preserve"> Разработка программы по формированию доброжелательного отношения дошкольника к сверстникам.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3BDF8" w14:textId="352D2E21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E9AD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0BE844AB" w14:textId="48AB5F2C" w:rsidTr="00873947">
        <w:trPr>
          <w:trHeight w:val="70"/>
        </w:trPr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A4F92" w14:textId="77777777" w:rsidR="002E3A61" w:rsidRDefault="002E3A61">
            <w:pPr>
              <w:tabs>
                <w:tab w:val="left" w:pos="460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1.4. Особенности общения с детьми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B7F1C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21B6" w14:textId="07D590AD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7/4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0634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6A783C" w14:paraId="13100943" w14:textId="4B4DF652" w:rsidTr="00873947">
        <w:trPr>
          <w:trHeight w:val="60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F1262" w14:textId="77777777" w:rsidR="006A783C" w:rsidRDefault="006A783C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37A2" w14:textId="77777777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Педагогическое общение воспитателя с детьми дошкольного возраста. Модель педагогического общения воспитателя с детьми дошкольного возраста. Стиль педагогического общения воспитателя с детьми дошкольного возраста. Индивидуальный стиль общения воспитателя с детьми дошкольного возраста. Использование вербальных и невербальных средств стимулирования и поддержки детей, испытывающих затруднения в общении.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9392" w14:textId="30FC61BA" w:rsidR="006A783C" w:rsidRDefault="006A783C" w:rsidP="00873947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8454" w14:textId="1BA6513D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3EADFC2D" w14:textId="67B44A81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06C9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136BE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1280A" w14:textId="271BEF93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155A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47E9E689" w14:textId="7A8ED30A" w:rsidTr="00873947">
        <w:trPr>
          <w:trHeight w:val="75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02C6E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548E3" w14:textId="77777777" w:rsidR="002E3A61" w:rsidRDefault="002E3A61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4.</w:t>
            </w:r>
            <w:r>
              <w:rPr>
                <w:rFonts w:ascii="Times New Roman" w:hAnsi="Times New Roman"/>
                <w:color w:val="0D0D0D"/>
              </w:rPr>
              <w:t xml:space="preserve"> Исследование особенностей общения воспитателя с детьми дошкольного возраста, заполнив карту наблюдения.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3846" w14:textId="1442C62A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336C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76917539" w14:textId="31189BC3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DE6D7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B47A" w14:textId="77777777" w:rsidR="002E3A61" w:rsidRDefault="002E3A61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5.</w:t>
            </w:r>
            <w:r>
              <w:rPr>
                <w:rFonts w:ascii="Times New Roman" w:hAnsi="Times New Roman"/>
                <w:color w:val="0D0D0D"/>
              </w:rPr>
              <w:t xml:space="preserve"> Разработка индивидуальных моделей общения с детьми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9AA2" w14:textId="60B90622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6667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6E411493" w14:textId="149139BD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01CB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1.5. Культура речевого общения детей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0ACC6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8399" w14:textId="44E7A345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C39B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6A783C" w14:paraId="3408AF37" w14:textId="753CD0C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33C7" w14:textId="77777777" w:rsidR="006A783C" w:rsidRDefault="006A783C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2342F" w14:textId="77777777" w:rsidR="006A783C" w:rsidRDefault="006A783C">
            <w:pPr>
              <w:pStyle w:val="affffffffff2"/>
              <w:tabs>
                <w:tab w:val="left" w:pos="77"/>
                <w:tab w:val="left" w:pos="750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Особенности культуры общения детей дошкольного возраста. Воспитание культуры общения детей дошкольного возраста. Организация работы по воспитанию культуры общения  детей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8357" w14:textId="63077ABC" w:rsidR="006A783C" w:rsidRDefault="006A783C" w:rsidP="00873947">
            <w:pPr>
              <w:pStyle w:val="affffffffff2"/>
              <w:tabs>
                <w:tab w:val="left" w:pos="77"/>
                <w:tab w:val="left" w:pos="750"/>
              </w:tabs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21000" w14:textId="2E3F07FA" w:rsidR="006A783C" w:rsidRDefault="006A783C">
            <w:pPr>
              <w:pStyle w:val="affffffffff2"/>
              <w:tabs>
                <w:tab w:val="left" w:pos="77"/>
                <w:tab w:val="left" w:pos="750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5CEE829F" w14:textId="6ACCA258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6970A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2E1A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47A0" w14:textId="056F5DA5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CFBB6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54B1521E" w14:textId="20D144C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EC2C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28BA" w14:textId="77777777" w:rsidR="002E3A61" w:rsidRDefault="002E3A61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6.</w:t>
            </w:r>
            <w:r>
              <w:rPr>
                <w:rFonts w:ascii="Times New Roman" w:hAnsi="Times New Roman"/>
                <w:color w:val="0D0D0D"/>
              </w:rPr>
              <w:t xml:space="preserve"> Разработка программы по формированию культуры общения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3FB34" w14:textId="611596B0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7F044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0A4F3BA7" w14:textId="3DD92B1B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82E21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1.6. Планирование и организация общения детей дошкольного возраста.  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E6AAD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150EB" w14:textId="0803398E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792CF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6A783C" w14:paraId="65B4A3C1" w14:textId="6DA7ED88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301D" w14:textId="77777777" w:rsidR="006A783C" w:rsidRDefault="006A783C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616" w14:textId="77777777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Принципы и условия успешного планирования. Планирование общение в повседневной жизни. Планирование общение в различных видах деятельности. Комплексный подход к планированию.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E9761" w14:textId="75DAB966" w:rsidR="006A783C" w:rsidRDefault="006A783C" w:rsidP="00873947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06E8B" w14:textId="40253CF8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73F5868E" w14:textId="4EADB951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142E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063A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BA286" w14:textId="1C6832AC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24B3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3E2E17A2" w14:textId="35ABE3C9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7EB3A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7CA70" w14:textId="2950094D" w:rsidR="002E3A61" w:rsidRDefault="008739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7</w:t>
            </w:r>
            <w:r w:rsidR="002E3A61">
              <w:rPr>
                <w:rFonts w:ascii="Times New Roman" w:hAnsi="Times New Roman"/>
                <w:b/>
              </w:rPr>
              <w:t>.</w:t>
            </w:r>
            <w:r w:rsidR="002E3A61">
              <w:rPr>
                <w:rFonts w:ascii="Times New Roman" w:hAnsi="Times New Roman"/>
              </w:rPr>
              <w:t xml:space="preserve"> Составление плана организации общения с детьми дошкольного возраста в процессе игровой деятельности. Учет в планировании рекомендаций узких специалистов (психологов, дефектологов, логопедов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E7DA8" w14:textId="3F6D59AA" w:rsidR="002E3A61" w:rsidRDefault="00873947" w:rsidP="008739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E5A22" w14:textId="77777777" w:rsidR="002E3A61" w:rsidRDefault="002E3A6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E3A61" w14:paraId="58E5ADF1" w14:textId="3EE48219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7FBE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3FFC" w14:textId="3533CB18" w:rsidR="002E3A61" w:rsidRDefault="008739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8</w:t>
            </w:r>
            <w:r w:rsidR="002E3A61">
              <w:rPr>
                <w:rFonts w:ascii="Times New Roman" w:hAnsi="Times New Roman"/>
                <w:b/>
              </w:rPr>
              <w:t>.</w:t>
            </w:r>
            <w:r w:rsidR="002E3A61">
              <w:rPr>
                <w:rFonts w:ascii="Times New Roman" w:hAnsi="Times New Roman"/>
              </w:rPr>
              <w:t xml:space="preserve"> Составление плана организации общения с </w:t>
            </w:r>
            <w:r w:rsidR="002E3A61">
              <w:rPr>
                <w:rFonts w:ascii="Times New Roman" w:hAnsi="Times New Roman"/>
              </w:rPr>
              <w:lastRenderedPageBreak/>
              <w:t>детьми дошкольного возраста в процессе организации режимных моментов.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0A0E" w14:textId="04DA2295" w:rsidR="002E3A61" w:rsidRDefault="00873947" w:rsidP="008739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FD850" w14:textId="77777777" w:rsidR="002E3A61" w:rsidRDefault="002E3A6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E3A61" w14:paraId="31EACF00" w14:textId="7AFA701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ED914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 xml:space="preserve">Раздел 2. Педагогические основы реализации общения детей раннего и дошкольного возраста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4CDF6" w14:textId="6880FA1A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B2C4C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707316EC" w14:textId="65CF48E2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FADC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2.1. Сущность и своеобразие общения детей раннего и дошкольного возраста 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B84D1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583A" w14:textId="1DC0C0F9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E7E2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6A783C" w14:paraId="529D0280" w14:textId="1B6BA484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4324" w14:textId="77777777" w:rsidR="006A783C" w:rsidRDefault="006A783C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362AA" w14:textId="77777777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Педагогическая характеристика общения. Задачи и функции общения. Речевая деятельность. Речевая культура. Общения дошкольников в современных педагогических исследованиях.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9C45" w14:textId="52BE9EB0" w:rsidR="006A783C" w:rsidRDefault="006A783C" w:rsidP="00873947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2683" w14:textId="175EF24E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2623D02A" w14:textId="273918CD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D42B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767F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D8501" w14:textId="06B7E308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94690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2C93612C" w14:textId="4B94F733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58FA2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126A" w14:textId="14BC9AA2" w:rsidR="002E3A61" w:rsidRDefault="0087394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9</w:t>
            </w:r>
            <w:r w:rsidR="002E3A61">
              <w:rPr>
                <w:rFonts w:ascii="Times New Roman" w:hAnsi="Times New Roman"/>
                <w:b/>
                <w:color w:val="0D0D0D"/>
              </w:rPr>
              <w:t>.</w:t>
            </w:r>
            <w:r w:rsidR="002E3A61">
              <w:rPr>
                <w:rFonts w:ascii="Times New Roman" w:hAnsi="Times New Roman"/>
                <w:color w:val="0D0D0D"/>
              </w:rPr>
              <w:t xml:space="preserve"> Наблюдение и анализ организации общения детей в различных видах деятельности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E530" w14:textId="17DC98AF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C4728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08164BEF" w14:textId="19A28507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A7B5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5929D" w14:textId="37F66937" w:rsidR="002E3A61" w:rsidRDefault="0087394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10</w:t>
            </w:r>
            <w:r w:rsidR="002E3A61">
              <w:rPr>
                <w:rFonts w:ascii="Times New Roman" w:hAnsi="Times New Roman"/>
                <w:b/>
                <w:color w:val="0D0D0D"/>
              </w:rPr>
              <w:t>.</w:t>
            </w:r>
            <w:r w:rsidR="002E3A61">
              <w:rPr>
                <w:rFonts w:ascii="Times New Roman" w:hAnsi="Times New Roman"/>
                <w:color w:val="0D0D0D"/>
              </w:rPr>
              <w:t xml:space="preserve"> Разработка индивидуально-образовательного маршрута «Развитие навыков общения дошкольника в организации занятия».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7C6F" w14:textId="2AFBC5B6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1990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48C67964" w14:textId="529F6FBF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BBA75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2.2. Содержания и способы организации общения дошкольников.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D1047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8C445" w14:textId="1389CB6B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12/10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C256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3796B013" w14:textId="04C22FD1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BC614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8B17" w14:textId="77777777" w:rsidR="002E3A61" w:rsidRDefault="002E3A61">
            <w:pPr>
              <w:tabs>
                <w:tab w:val="left" w:pos="750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Компоненты речевого общения. Содержания общения. Способы организации общения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59CE" w14:textId="71833CC1" w:rsidR="002E3A61" w:rsidRDefault="00873947" w:rsidP="00873947">
            <w:pPr>
              <w:tabs>
                <w:tab w:val="left" w:pos="750"/>
              </w:tabs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11ED9" w14:textId="77777777" w:rsidR="002E3A61" w:rsidRDefault="002E3A61">
            <w:pPr>
              <w:tabs>
                <w:tab w:val="left" w:pos="750"/>
              </w:tabs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2E3A61" w14:paraId="0261E876" w14:textId="2DF92DF8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D8928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380D2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891B" w14:textId="284D8FF4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5357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6A783C" w14:paraId="508EFB8E" w14:textId="093B1F0E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FA733" w14:textId="77777777" w:rsidR="006A783C" w:rsidRDefault="006A783C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E0913" w14:textId="2E7A5697" w:rsidR="006A783C" w:rsidRDefault="006A783C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11.</w:t>
            </w:r>
            <w:r>
              <w:rPr>
                <w:rFonts w:ascii="Times New Roman" w:hAnsi="Times New Roman"/>
                <w:color w:val="0D0D0D"/>
              </w:rPr>
              <w:t xml:space="preserve"> Анализ конспекта обобщающей беседы с детьми старшего дошкольного возраста. Выделение программного содержания, задач обучения диалогической речи и их взаимосвязь с решением других задач; определение структурных частей беседы, приемы активизации мышления речи; определение соотношения репродуктивных и поисковых вопросов.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0C68" w14:textId="47CE6F43" w:rsidR="006A783C" w:rsidRDefault="006A783C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0586" w14:textId="16C06097" w:rsidR="006A783C" w:rsidRDefault="006A783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775B3A83" w14:textId="2697AA51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65A2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8B2AC" w14:textId="1B840C24" w:rsidR="002E3A61" w:rsidRDefault="0087394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12</w:t>
            </w:r>
            <w:r w:rsidR="002E3A61">
              <w:rPr>
                <w:rFonts w:ascii="Times New Roman" w:hAnsi="Times New Roman"/>
                <w:b/>
                <w:color w:val="0D0D0D"/>
              </w:rPr>
              <w:t>.</w:t>
            </w:r>
            <w:r w:rsidR="002E3A61">
              <w:rPr>
                <w:rFonts w:ascii="Times New Roman" w:hAnsi="Times New Roman"/>
                <w:color w:val="0D0D0D"/>
              </w:rPr>
              <w:t xml:space="preserve"> Наблюдение и анализ коммуникативных игр с детьми в разных возрастных группах (видеоматериалы)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A1EE3" w14:textId="71E2F5C7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A797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6B8C4C4F" w14:textId="40C30E3E" w:rsidTr="00873947">
        <w:trPr>
          <w:trHeight w:val="211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9F1E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4E830" w14:textId="723B78E8" w:rsidR="002E3A61" w:rsidRDefault="0087394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13</w:t>
            </w:r>
            <w:r w:rsidR="002E3A61">
              <w:rPr>
                <w:rFonts w:ascii="Times New Roman" w:hAnsi="Times New Roman"/>
                <w:b/>
                <w:color w:val="0D0D0D"/>
              </w:rPr>
              <w:t>.</w:t>
            </w:r>
            <w:r w:rsidR="002E3A61">
              <w:rPr>
                <w:rFonts w:ascii="Times New Roman" w:hAnsi="Times New Roman"/>
                <w:color w:val="0D0D0D"/>
              </w:rPr>
              <w:t xml:space="preserve"> Организация и проведение коммуникативных игр с детьми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D20E" w14:textId="1877D260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637D1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14372D91" w14:textId="079817DC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5F80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2.3. Педагогические условия организации общения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45B16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2197D" w14:textId="0963541A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F89C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6A783C" w14:paraId="58FBB319" w14:textId="2869608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BDBFC" w14:textId="77777777" w:rsidR="006A783C" w:rsidRDefault="006A783C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10E3" w14:textId="77777777" w:rsidR="006A783C" w:rsidRDefault="006A783C">
            <w:pPr>
              <w:tabs>
                <w:tab w:val="left" w:pos="750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Создание условий для педагогического общения. Мотивы социального поведения и потребность в общении у детей раннего дошкольного возраста. Межличностное общение дошкольников.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AEEC" w14:textId="6FE64F75" w:rsidR="006A783C" w:rsidRDefault="006A783C" w:rsidP="00873947">
            <w:pPr>
              <w:tabs>
                <w:tab w:val="left" w:pos="750"/>
              </w:tabs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C53A" w14:textId="389A67C7" w:rsidR="006A783C" w:rsidRDefault="006A783C">
            <w:pPr>
              <w:tabs>
                <w:tab w:val="left" w:pos="750"/>
              </w:tabs>
              <w:jc w:val="both"/>
              <w:rPr>
                <w:rFonts w:ascii="Times New Roman" w:hAnsi="Times New Roman"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58A2A019" w14:textId="7EA3260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2AFBB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771F" w14:textId="77777777" w:rsidR="002E3A61" w:rsidRDefault="002E3A61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D46B" w14:textId="429E2BD5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69A02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55BC77E6" w14:textId="367F12DF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4D5FE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553A" w14:textId="358A1DEA" w:rsidR="002E3A61" w:rsidRDefault="0087394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14</w:t>
            </w:r>
            <w:r w:rsidR="002E3A61">
              <w:rPr>
                <w:rFonts w:ascii="Times New Roman" w:hAnsi="Times New Roman"/>
                <w:b/>
                <w:color w:val="0D0D0D"/>
              </w:rPr>
              <w:t>.</w:t>
            </w:r>
            <w:r w:rsidR="002E3A61">
              <w:rPr>
                <w:rFonts w:ascii="Times New Roman" w:hAnsi="Times New Roman"/>
                <w:color w:val="0D0D0D"/>
              </w:rPr>
              <w:t xml:space="preserve"> Разработка методических требований к педагогическим условиям организации общения и детей раннего и </w:t>
            </w:r>
            <w:r w:rsidR="002E3A61">
              <w:rPr>
                <w:rFonts w:ascii="Times New Roman" w:hAnsi="Times New Roman"/>
                <w:color w:val="0D0D0D"/>
              </w:rPr>
              <w:lastRenderedPageBreak/>
              <w:t>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7F75" w14:textId="443BE509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CE2D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3E4C5A31" w14:textId="61097408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86B3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Раздел 3. Педагогические условия коррекционно-развивающей работы по организации общения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4716" w14:textId="02E00DE0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52F06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63F3A01C" w14:textId="3BD9C409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E97D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3.1. Коррекционно-развивающая работа по развитию навыков общению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61229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18FE" w14:textId="20B28490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525B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6A783C" w14:paraId="14B7868A" w14:textId="075E32AC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23D9F" w14:textId="77777777" w:rsidR="006A783C" w:rsidRDefault="006A783C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2C25F" w14:textId="77777777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Характеристика коррекционно-развивающей работы с детьми раннего возраста. Характеристика коррекционно-развивающей работы с детьми старшего дошкольного возраста. Игра как средство развития навыков общения дошкольников. Профилактика навыков общения.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C3E5" w14:textId="418D96FD" w:rsidR="006A783C" w:rsidRDefault="006A783C" w:rsidP="00873947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9A25" w14:textId="23BCE08D" w:rsidR="006A783C" w:rsidRDefault="006A783C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6A783C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, ОК 04, </w:t>
            </w:r>
            <w:r w:rsidRPr="006A783C">
              <w:rPr>
                <w:rFonts w:ascii="Times New Roman" w:hAnsi="Times New Roman"/>
                <w:color w:val="0D0D0D"/>
              </w:rPr>
              <w:t>ОК 09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, </w:t>
            </w:r>
            <w:r w:rsidRPr="006A783C">
              <w:rPr>
                <w:rFonts w:ascii="Times New Roman" w:hAnsi="Times New Roman"/>
                <w:color w:val="0D0D0D"/>
              </w:rPr>
              <w:t>ПК 2.3</w:t>
            </w:r>
            <w:r>
              <w:rPr>
                <w:rFonts w:ascii="Times New Roman" w:hAnsi="Times New Roman"/>
                <w:color w:val="0D0D0D"/>
              </w:rPr>
              <w:t>,</w:t>
            </w:r>
            <w:r w:rsidRPr="006A783C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2E3A61" w14:paraId="28AA52CC" w14:textId="4E8856FB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10F4F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25DD" w14:textId="77777777" w:rsidR="002E3A61" w:rsidRDefault="002E3A61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94C7D" w14:textId="7B9449CC" w:rsidR="002E3A61" w:rsidRDefault="00873947" w:rsidP="0087394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B758" w14:textId="77777777" w:rsidR="002E3A61" w:rsidRDefault="002E3A61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122CECCE" w14:textId="74EF94D7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728D6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67395" w14:textId="7172E011" w:rsidR="002E3A61" w:rsidRDefault="00873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15</w:t>
            </w:r>
            <w:r w:rsidR="002E3A61">
              <w:rPr>
                <w:rFonts w:ascii="Times New Roman" w:hAnsi="Times New Roman"/>
                <w:b/>
                <w:color w:val="0D0D0D"/>
              </w:rPr>
              <w:t>.</w:t>
            </w:r>
            <w:r w:rsidR="002E3A61">
              <w:rPr>
                <w:rFonts w:ascii="Times New Roman" w:hAnsi="Times New Roman"/>
                <w:color w:val="0D0D0D"/>
              </w:rPr>
              <w:t xml:space="preserve"> Разработка комплекса игровых упражнений для развития навыков общения.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B4DC7" w14:textId="41BB29B5" w:rsidR="002E3A61" w:rsidRDefault="00873947" w:rsidP="00873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EF32" w14:textId="77777777" w:rsidR="002E3A61" w:rsidRDefault="002E3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71599E57" w14:textId="4B3E2B01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4DDC" w14:textId="77777777" w:rsidR="002E3A61" w:rsidRDefault="002E3A61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8E582" w14:textId="0EEEA8FD" w:rsidR="002E3A61" w:rsidRDefault="002E3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</w:t>
            </w:r>
            <w:r w:rsidR="00873947">
              <w:rPr>
                <w:rFonts w:ascii="Times New Roman" w:hAnsi="Times New Roman"/>
                <w:b/>
                <w:color w:val="0D0D0D"/>
              </w:rPr>
              <w:t>занятие 16</w:t>
            </w:r>
            <w:r>
              <w:rPr>
                <w:rFonts w:ascii="Times New Roman" w:hAnsi="Times New Roman"/>
                <w:b/>
                <w:color w:val="0D0D0D"/>
              </w:rPr>
              <w:t>.</w:t>
            </w:r>
            <w:r>
              <w:rPr>
                <w:rFonts w:ascii="Times New Roman" w:hAnsi="Times New Roman"/>
                <w:color w:val="0D0D0D"/>
              </w:rPr>
              <w:t xml:space="preserve"> Подбор  педагогических методик, диагностика уровня  педагогического общения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EEA0" w14:textId="74D59B7E" w:rsidR="002E3A61" w:rsidRDefault="00873947" w:rsidP="00873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9709" w14:textId="77777777" w:rsidR="002E3A61" w:rsidRDefault="002E3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2E3A61" w14:paraId="59E941BE" w14:textId="6A230DA8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C6206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Промежуточная аттестация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045C" w14:textId="67349A5C" w:rsidR="002E3A61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DA9E" w14:textId="77777777" w:rsidR="002E3A61" w:rsidRDefault="002E3A61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12130E9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B4DB" w14:textId="4E5CE2A1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CEC7B" w14:textId="282DD4D9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909FE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C2B33F0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A13A" w14:textId="5C6F29AE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Консультации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249B" w14:textId="014B553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35CA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39F6CB6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A4AA" w14:textId="2F9EE755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0AC2E" w14:textId="496B8B07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30D0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F4A7716" w14:textId="0A02D185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BED63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>Учебная практика:</w:t>
            </w:r>
          </w:p>
          <w:p w14:paraId="671EE739" w14:textId="77777777" w:rsidR="008F72B8" w:rsidRPr="003010B5" w:rsidRDefault="008F72B8" w:rsidP="008F72B8">
            <w:pPr>
              <w:tabs>
                <w:tab w:val="left" w:pos="708"/>
              </w:tabs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>Виды работ:</w:t>
            </w:r>
          </w:p>
          <w:p w14:paraId="27996401" w14:textId="77777777" w:rsidR="008F72B8" w:rsidRPr="003010B5" w:rsidRDefault="008F72B8" w:rsidP="008F72B8">
            <w:pPr>
              <w:numPr>
                <w:ilvl w:val="0"/>
                <w:numId w:val="15"/>
              </w:numPr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Анализ календарных планов, выделение содержания и задач по развитию общения детей со сверстниками в различных видах деятельности.</w:t>
            </w:r>
          </w:p>
          <w:p w14:paraId="429E3C3A" w14:textId="77777777" w:rsidR="008F72B8" w:rsidRPr="003010B5" w:rsidRDefault="008F72B8" w:rsidP="008F72B8">
            <w:pPr>
              <w:numPr>
                <w:ilvl w:val="0"/>
                <w:numId w:val="15"/>
              </w:numPr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общения детей в процессе различных видов деятельности;</w:t>
            </w:r>
          </w:p>
          <w:p w14:paraId="4B7949F2" w14:textId="77777777" w:rsidR="008F72B8" w:rsidRPr="003010B5" w:rsidRDefault="008F72B8" w:rsidP="008F72B8">
            <w:pPr>
              <w:numPr>
                <w:ilvl w:val="0"/>
                <w:numId w:val="15"/>
              </w:numPr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Планирование общения детей в процессе различных видов деятельности;</w:t>
            </w:r>
          </w:p>
          <w:p w14:paraId="0716B0B2" w14:textId="77777777" w:rsidR="008F72B8" w:rsidRPr="003010B5" w:rsidRDefault="008F72B8" w:rsidP="008F72B8">
            <w:pPr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</w:t>
            </w:r>
            <w:r w:rsidRPr="003010B5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3010B5">
              <w:rPr>
                <w:rFonts w:ascii="Times New Roman" w:hAnsi="Times New Roman"/>
                <w:color w:val="0D0D0D"/>
              </w:rPr>
              <w:t>и анализ педагогических условий, способствующих возникновению и развитию общения детей со взрослыми и сверстниками.</w:t>
            </w:r>
          </w:p>
          <w:p w14:paraId="0C853FBC" w14:textId="77777777" w:rsidR="008F72B8" w:rsidRPr="003010B5" w:rsidRDefault="008F72B8" w:rsidP="008F72B8">
            <w:pPr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Планирование работы по совершенствованию навыков и умений общения детей со сверстниками в летний период.</w:t>
            </w:r>
          </w:p>
          <w:p w14:paraId="6EEAC312" w14:textId="77777777" w:rsidR="008F72B8" w:rsidRPr="003010B5" w:rsidRDefault="008F72B8" w:rsidP="008F72B8">
            <w:pPr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за детьми, испытывающими трудности в общении.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65AF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C80EF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EE64FAB" w14:textId="2B5B0B58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7500D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>Производственная практика:</w:t>
            </w:r>
          </w:p>
          <w:p w14:paraId="4756BA05" w14:textId="77777777" w:rsidR="008F72B8" w:rsidRPr="003010B5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Виды работ:</w:t>
            </w:r>
          </w:p>
          <w:p w14:paraId="652B2D9A" w14:textId="77777777" w:rsidR="008F72B8" w:rsidRPr="003010B5" w:rsidRDefault="008F72B8" w:rsidP="008F72B8">
            <w:pPr>
              <w:tabs>
                <w:tab w:val="left" w:pos="322"/>
              </w:tabs>
              <w:ind w:firstLine="38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1.</w:t>
            </w:r>
            <w:r w:rsidRPr="003010B5">
              <w:rPr>
                <w:rFonts w:ascii="Times New Roman" w:hAnsi="Times New Roman"/>
                <w:color w:val="0D0D0D"/>
              </w:rPr>
              <w:tab/>
              <w:t>Разработка технологических карт, организация и проведение коммуникативных игр с детьми раннего и дошкольного возраста.</w:t>
            </w:r>
          </w:p>
          <w:p w14:paraId="44815A57" w14:textId="77777777" w:rsidR="008F72B8" w:rsidRPr="003010B5" w:rsidRDefault="008F72B8" w:rsidP="008F72B8">
            <w:pPr>
              <w:tabs>
                <w:tab w:val="left" w:pos="322"/>
              </w:tabs>
              <w:ind w:firstLine="38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2.</w:t>
            </w:r>
            <w:r w:rsidRPr="003010B5">
              <w:rPr>
                <w:rFonts w:ascii="Times New Roman" w:hAnsi="Times New Roman"/>
                <w:color w:val="0D0D0D"/>
              </w:rPr>
              <w:tab/>
              <w:t>Календарное планирование работы по развитию общения детей в различных видах деятельности в первую и вторую половину дня.</w:t>
            </w:r>
          </w:p>
          <w:p w14:paraId="31739CF0" w14:textId="77777777" w:rsidR="008F72B8" w:rsidRPr="003010B5" w:rsidRDefault="008F72B8" w:rsidP="008F72B8">
            <w:pPr>
              <w:tabs>
                <w:tab w:val="left" w:pos="322"/>
              </w:tabs>
              <w:ind w:firstLine="38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lastRenderedPageBreak/>
              <w:t>3.</w:t>
            </w:r>
            <w:r w:rsidRPr="003010B5">
              <w:rPr>
                <w:rFonts w:ascii="Times New Roman" w:hAnsi="Times New Roman"/>
                <w:color w:val="0D0D0D"/>
              </w:rPr>
              <w:tab/>
              <w:t>Анализ и самоанализ процесса и результатов общения детей, их обсуждение в диалоге с сокурсниками, руководителем педагогической практики, воспитателем.</w:t>
            </w:r>
          </w:p>
          <w:p w14:paraId="3B587B27" w14:textId="77777777" w:rsidR="008F72B8" w:rsidRPr="003010B5" w:rsidRDefault="008F72B8" w:rsidP="008F72B8">
            <w:pPr>
              <w:tabs>
                <w:tab w:val="left" w:pos="322"/>
              </w:tabs>
              <w:ind w:firstLine="38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4. Проведение наблюдения и выявление детей, испытывающих трудности и барьеры в общении со сверстниками.</w:t>
            </w:r>
          </w:p>
          <w:p w14:paraId="4C796A73" w14:textId="77777777" w:rsidR="008F72B8" w:rsidRPr="003010B5" w:rsidRDefault="008F72B8" w:rsidP="008F72B8">
            <w:pPr>
              <w:tabs>
                <w:tab w:val="left" w:pos="322"/>
              </w:tabs>
              <w:ind w:firstLine="38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5.Планирование и организация работы по преодолению трудностей отдельных детей в общении со сверстниками с учетом рекомендаций психолога и логопеда.</w:t>
            </w:r>
          </w:p>
          <w:p w14:paraId="68F58B1A" w14:textId="77777777" w:rsidR="008F72B8" w:rsidRPr="003010B5" w:rsidRDefault="008F72B8" w:rsidP="008F72B8">
            <w:pPr>
              <w:tabs>
                <w:tab w:val="left" w:pos="322"/>
              </w:tabs>
              <w:ind w:firstLine="38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6.Планирование и организация общения дошкольников в повседневной жизни и различных видах деятельности (летняя практика)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00315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037C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9DE4FD2" w14:textId="46C5A80E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21BF1" w14:textId="40301BEE" w:rsidR="008F72B8" w:rsidRPr="005128B9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5128B9">
              <w:rPr>
                <w:rFonts w:ascii="Times New Roman" w:hAnsi="Times New Roman"/>
                <w:b/>
                <w:color w:val="0D0D0D"/>
              </w:rPr>
              <w:lastRenderedPageBreak/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  <w:p w14:paraId="548B2A30" w14:textId="49911F8B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5128B9">
              <w:rPr>
                <w:rFonts w:ascii="Times New Roman" w:hAnsi="Times New Roman"/>
                <w:b/>
                <w:color w:val="0D0D0D"/>
              </w:rPr>
              <w:t>4 семестр</w:t>
            </w:r>
            <w:r>
              <w:rPr>
                <w:rFonts w:ascii="Times New Roman" w:hAnsi="Times New Roman"/>
                <w:b/>
                <w:color w:val="0D0D0D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B77F" w14:textId="27CA8BF8" w:rsidR="008F72B8" w:rsidRPr="0061391A" w:rsidRDefault="000A6FEC" w:rsidP="008F72B8">
            <w:pPr>
              <w:jc w:val="center"/>
              <w:rPr>
                <w:rFonts w:ascii="Times New Roman" w:hAnsi="Times New Roman"/>
                <w:b/>
                <w:color w:val="0D0D0D"/>
                <w:highlight w:val="green"/>
              </w:rPr>
            </w:pPr>
            <w:r>
              <w:rPr>
                <w:rFonts w:ascii="Times New Roman" w:hAnsi="Times New Roman"/>
                <w:b/>
                <w:color w:val="0D0D0D"/>
              </w:rPr>
              <w:t>94/68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EC2A" w14:textId="77777777" w:rsidR="008F72B8" w:rsidRPr="0061391A" w:rsidRDefault="008F72B8" w:rsidP="008F72B8">
            <w:pPr>
              <w:rPr>
                <w:rFonts w:ascii="Times New Roman" w:hAnsi="Times New Roman"/>
                <w:b/>
                <w:color w:val="0D0D0D"/>
                <w:highlight w:val="green"/>
              </w:rPr>
            </w:pPr>
          </w:p>
        </w:tc>
      </w:tr>
      <w:tr w:rsidR="008F72B8" w14:paraId="54BFB4E7" w14:textId="7B8CE13E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2A11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4. Педагогическая деятельность по проектированию игровой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F469A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A0D7E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BC0868E" w14:textId="24D49249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BDCE1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4.1. Теоретические основы игровой деятельности детей раннего и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5913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A8019" w14:textId="2A0F5CD5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89BA50" w14:textId="4EEF007F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15BD61DC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09</w:t>
            </w:r>
          </w:p>
          <w:p w14:paraId="51344D0D" w14:textId="35B28280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09FCC97F" w14:textId="5E7CCF9A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5712CB34" w14:textId="41CAD1D9" w:rsidTr="00873947">
        <w:trPr>
          <w:trHeight w:val="1032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6C96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DCCE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1.Методика игровой деятельности дошкольников как научная дисциплина, ее предмет, фундаментальные и прикладные задачи. </w:t>
            </w:r>
          </w:p>
          <w:p w14:paraId="6D1EF0A5" w14:textId="7C8AD420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2.Функциональные характеристики игры и ее роль в развитии личности ребенка. </w:t>
            </w:r>
          </w:p>
          <w:p w14:paraId="6D9A649D" w14:textId="39D02660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3.Научные основы методики. Связь методики с другими науками. 4.Становление методики игровой деятельности как науки.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F098D" w14:textId="2006104C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13AF7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0958A4B" w14:textId="079FD400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609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4.2. Научные основы программы развития игровой деятельности и ее структура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8140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2226C" w14:textId="6FCAE165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2/-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193F4F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129EA4ED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09</w:t>
            </w:r>
          </w:p>
          <w:p w14:paraId="6B29C8E0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1994B54E" w14:textId="3D0C1CBB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668AAE8D" w14:textId="78FC38BD" w:rsidTr="00873947">
        <w:trPr>
          <w:trHeight w:val="1032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1DB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A1DE" w14:textId="71CBFFD1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1.Содержание программных требований к различным видам игровой деятельности и их усложнение по возрастным группам детей. 2.Преемственность программ по игровой деятельности детей в ДОО и в школе. Требования к содержанию игровой деятельности детей дошкольного возраста по ФГОС ДО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8F898" w14:textId="2A69138C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ED5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601E4B9" w14:textId="17550B1B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73D33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4.3. Планирование работы по развитию игровой деятельности детей раннего и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3AF89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3EE2" w14:textId="03EDFB7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8/6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13A423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4F8CA0A4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09</w:t>
            </w:r>
          </w:p>
          <w:p w14:paraId="60FB89D2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3497C9AD" w14:textId="2CE319C1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0CB277BD" w14:textId="3E20B489" w:rsidTr="00873947">
        <w:trPr>
          <w:trHeight w:val="537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071C2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6C2F" w14:textId="238FD7D8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1.Требования к планированию. Виды планирования. Содержание планирования игровой деятельности дошкольников. </w:t>
            </w:r>
          </w:p>
          <w:p w14:paraId="1909168A" w14:textId="371F13C5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2.Индивидуальная работа с детьми в плане воспитателя.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1DBFE" w14:textId="4AC9CDFC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BAB893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33EBDAF0" w14:textId="214799D9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4BB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FB28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88F0F" w14:textId="66BD282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E5E76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312D038" w14:textId="58EA745D" w:rsidTr="00873947">
        <w:trPr>
          <w:trHeight w:val="197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B05D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D304D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1.</w:t>
            </w:r>
            <w:r>
              <w:rPr>
                <w:rFonts w:ascii="Times New Roman" w:hAnsi="Times New Roman"/>
                <w:color w:val="0D0D0D"/>
              </w:rPr>
              <w:t xml:space="preserve"> Анализ перспективных и календарных планов реализации игровой деятельности воспитателя ребенка в разных возрастных группах.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E5624" w14:textId="0EC426FA" w:rsidR="008F72B8" w:rsidRPr="00F04959" w:rsidRDefault="008F72B8" w:rsidP="008F72B8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04DA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126D4ED" w14:textId="64E9FCB4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AA72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99070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2.</w:t>
            </w:r>
            <w:r>
              <w:rPr>
                <w:rFonts w:ascii="Times New Roman" w:hAnsi="Times New Roman"/>
                <w:color w:val="0D0D0D"/>
              </w:rPr>
              <w:t xml:space="preserve"> Анализ технологических карт разных видов игр в ДОО (групповых, индивидуальных)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3AD8B" w14:textId="30C86B58" w:rsidR="008F72B8" w:rsidRPr="00F04959" w:rsidRDefault="008F72B8" w:rsidP="008F72B8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90799A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BF19018" w14:textId="6495FE9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389C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4122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3.</w:t>
            </w:r>
            <w:r>
              <w:rPr>
                <w:rFonts w:ascii="Times New Roman" w:hAnsi="Times New Roman"/>
                <w:color w:val="0D0D0D"/>
              </w:rPr>
              <w:t xml:space="preserve"> Разработка перспективного плана по игровой деятельности в ДОО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8C21" w14:textId="3B975BFD" w:rsidR="008F72B8" w:rsidRPr="00F04959" w:rsidRDefault="008F72B8" w:rsidP="008F72B8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F04959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547ADC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2BA11FE" w14:textId="68FA36DE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9AE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1E0A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4.</w:t>
            </w:r>
            <w:r>
              <w:rPr>
                <w:rFonts w:ascii="Times New Roman" w:hAnsi="Times New Roman"/>
                <w:color w:val="0D0D0D"/>
              </w:rPr>
              <w:t xml:space="preserve"> Разработка календарного плана игровой деятельности в ДОО в разных возрастных группах. </w:t>
            </w:r>
            <w:r>
              <w:rPr>
                <w:rFonts w:ascii="Times New Roman" w:hAnsi="Times New Roman"/>
              </w:rPr>
              <w:t>Учет в планировании рекомендаций узких специалистов (психологов, дефектологов, логопедов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FF4D" w14:textId="38B0BBBF" w:rsidR="008F72B8" w:rsidRPr="00F04959" w:rsidRDefault="008F72B8" w:rsidP="008F72B8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F04959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7C088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02FD5E2" w14:textId="44421219" w:rsidTr="00873947">
        <w:trPr>
          <w:trHeight w:val="133"/>
        </w:trPr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10522" w14:textId="77777777" w:rsidR="008F72B8" w:rsidRDefault="008F72B8" w:rsidP="008F72B8">
            <w:pPr>
              <w:tabs>
                <w:tab w:val="left" w:pos="1138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4.4. Подход к построению развивающей среды для игровой деятельности детей в дошкольном учреждении.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EA43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644F" w14:textId="5B588C6C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7E7423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0D3A0BDB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09</w:t>
            </w:r>
          </w:p>
          <w:p w14:paraId="06E57953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35BD2A1D" w14:textId="2C6C1170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633EED4E" w14:textId="35057CFE" w:rsidTr="00873947">
        <w:trPr>
          <w:trHeight w:val="1265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2681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8D7CD7" w14:textId="77777777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1.Предметная среда и её влияние на человека. </w:t>
            </w:r>
          </w:p>
          <w:p w14:paraId="7BA54E5B" w14:textId="09AA9642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2.Ребёнок в предметной среде.</w:t>
            </w:r>
          </w:p>
          <w:p w14:paraId="0FBBF5BE" w14:textId="3C628C39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3.Создание развивающей среды ДОО: педагогическая целесообразность организации игрового пространства в группе ДОО</w:t>
            </w:r>
          </w:p>
          <w:p w14:paraId="2D2AEFD1" w14:textId="3A397209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4.Использование современных интерактивных средств в РППС ДОО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A62AB3" w14:textId="6F0FEB4A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98E9AD" w14:textId="77777777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5E362DA5" w14:textId="081BB763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535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BDA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D63F" w14:textId="50C270D7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57077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B59628C" w14:textId="67C52F8C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1F073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5FFE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5.</w:t>
            </w:r>
            <w:r>
              <w:rPr>
                <w:rFonts w:ascii="Times New Roman" w:hAnsi="Times New Roman"/>
                <w:color w:val="0D0D0D"/>
              </w:rPr>
              <w:t xml:space="preserve">  Составление макета игрового уголка в группе детского сада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FC8D5" w14:textId="4E6FC4CB" w:rsidR="008F72B8" w:rsidRPr="000919F7" w:rsidRDefault="008F72B8" w:rsidP="008F72B8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0919F7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E023A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1744F22" w14:textId="1E6821EC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67571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5. Педагогическая деятельность по реализации игровой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52C6E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A0CB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4F6BB40" w14:textId="7CF681DF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CB872" w14:textId="08FA5314" w:rsidR="008F72B8" w:rsidRDefault="008F72B8" w:rsidP="008F72B8">
            <w:pPr>
              <w:tabs>
                <w:tab w:val="left" w:pos="460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5.1. Методы и приемы руководства игровой деятельностью детей раннего и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CD93C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05DCB" w14:textId="10EA287E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B38F67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74913AE8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09</w:t>
            </w:r>
          </w:p>
          <w:p w14:paraId="028DC3FB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17E14D76" w14:textId="13A424AA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43E4DE1B" w14:textId="39656EAD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A41D1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BD846" w14:textId="7C702BF9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1.Классификация методов и приемов руководства и развития игровой деятельности дошкольников и их  характеристика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96459" w14:textId="30DD6DAC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53AF47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A783819" w14:textId="3C77F4C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8222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216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7574" w14:textId="02201EC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F598A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278F492" w14:textId="48ED6DBF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DC1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4435C" w14:textId="1F0AD6C6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6.</w:t>
            </w:r>
            <w:r>
              <w:rPr>
                <w:rFonts w:ascii="Times New Roman" w:hAnsi="Times New Roman"/>
                <w:color w:val="0D0D0D"/>
              </w:rPr>
              <w:t xml:space="preserve"> Анализ различных видов игр в разных возрастных группах. Выявление и оценка эффективности методов и приемов работы с дошкольниками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8B27" w14:textId="39C535BA" w:rsidR="008F72B8" w:rsidRPr="000919F7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0919F7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80BA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49FA780" w14:textId="7F03181F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4B37D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5. 2. Методика организации и руководства дидактическими играми 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A12C9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D8AF4" w14:textId="4674B207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742E07">
              <w:rPr>
                <w:rFonts w:ascii="Times New Roman" w:hAnsi="Times New Roman"/>
                <w:b/>
                <w:color w:val="0D0D0D"/>
              </w:rPr>
              <w:t>10/8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F558C9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2F5BBFEF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09</w:t>
            </w:r>
          </w:p>
          <w:p w14:paraId="6DDEEE0B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34C14809" w14:textId="1C5EFB02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39FDD0D" w14:textId="75F554F6" w:rsidTr="00873947">
        <w:trPr>
          <w:trHeight w:val="840"/>
        </w:trPr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E9A45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DD2E1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1.Сущность дидактических игр. Виды дидактических игр. </w:t>
            </w:r>
          </w:p>
          <w:p w14:paraId="6D52FC24" w14:textId="016ABA12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2.Характеристика игровой позиции взрослого в процессе руководства дидактической игрой.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4F3D" w14:textId="369AFFA4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C95D72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2EEF0527" w14:textId="4B12D6D3" w:rsidTr="00873947"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F00BD2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57CD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77094" w14:textId="44F56E01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C8328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0DA29C7" w14:textId="1746F84D" w:rsidTr="00873947"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A56D0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5924B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7.</w:t>
            </w:r>
            <w:r>
              <w:rPr>
                <w:rFonts w:ascii="Times New Roman" w:hAnsi="Times New Roman"/>
                <w:color w:val="0D0D0D"/>
              </w:rPr>
              <w:t xml:space="preserve"> Анализ проведения дидактических игр в разных возрастных группах (видеоматериал)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B692" w14:textId="5BD5A959" w:rsidR="008F72B8" w:rsidRPr="0002529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02529E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B06F9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FFF688E" w14:textId="43B62151" w:rsidTr="00873947"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818BA9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C07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8.</w:t>
            </w:r>
            <w:r>
              <w:rPr>
                <w:rFonts w:ascii="Times New Roman" w:hAnsi="Times New Roman"/>
                <w:color w:val="0D0D0D"/>
              </w:rPr>
              <w:t xml:space="preserve"> Моделирование дидактических игр с </w:t>
            </w:r>
            <w:r>
              <w:rPr>
                <w:rFonts w:ascii="Times New Roman" w:hAnsi="Times New Roman"/>
                <w:color w:val="0D0D0D"/>
              </w:rPr>
              <w:lastRenderedPageBreak/>
              <w:t>развивающим материалом для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D9F02" w14:textId="2ECEAB5A" w:rsidR="008F72B8" w:rsidRPr="0002529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02529E">
              <w:rPr>
                <w:rFonts w:ascii="Times New Roman" w:hAnsi="Times New Roman"/>
                <w:bCs/>
                <w:color w:val="0D0D0D"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28E70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9D73550" w14:textId="6533159C" w:rsidTr="00873947"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5AC27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0F85" w14:textId="5ABD3663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9.</w:t>
            </w:r>
            <w:r>
              <w:rPr>
                <w:rFonts w:ascii="Times New Roman" w:hAnsi="Times New Roman"/>
                <w:color w:val="0D0D0D"/>
              </w:rPr>
              <w:t xml:space="preserve"> Разработка дидактических игр с использование ИКТ оборудования для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95EF" w14:textId="49906460" w:rsidR="008F72B8" w:rsidRPr="0002529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02529E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D0F25C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E503392" w14:textId="31EEBAD2" w:rsidTr="00873947"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25094A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43D0" w14:textId="0724945F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10.</w:t>
            </w:r>
            <w:r>
              <w:rPr>
                <w:rFonts w:ascii="Times New Roman" w:hAnsi="Times New Roman"/>
                <w:color w:val="0D0D0D"/>
              </w:rPr>
              <w:t xml:space="preserve"> Разработка технологических карт организации и проведения дидактических игр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D7E6C" w14:textId="4367980F" w:rsidR="008F72B8" w:rsidRPr="0002529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02529E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C67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4754719" w14:textId="77777777" w:rsidTr="00873947"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5A823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C4CE" w14:textId="603A84B6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11.</w:t>
            </w:r>
            <w:r>
              <w:rPr>
                <w:rFonts w:ascii="Times New Roman" w:hAnsi="Times New Roman"/>
                <w:color w:val="0D0D0D"/>
              </w:rPr>
              <w:t xml:space="preserve"> Проектирование развития сюжета игры в соответствии с возрастными особенностями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7EA5A" w14:textId="2F8FD874" w:rsidR="008F72B8" w:rsidRPr="0002529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65E8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8427BF6" w14:textId="77777777" w:rsidTr="00873947">
        <w:tc>
          <w:tcPr>
            <w:tcW w:w="1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9C14" w14:textId="2AFBF893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327921">
              <w:rPr>
                <w:rFonts w:ascii="Times New Roman" w:hAnsi="Times New Roman"/>
                <w:b/>
                <w:bCs/>
                <w:color w:val="0D0D0D"/>
              </w:rPr>
              <w:t>5 семестр</w:t>
            </w:r>
          </w:p>
        </w:tc>
      </w:tr>
      <w:tr w:rsidR="008F72B8" w14:paraId="5FFD571D" w14:textId="77777777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FF9299" w14:textId="4D4AED43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5. 2. Методика организации и руководства дидактическими играми 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7C150" w14:textId="33011E8B" w:rsidR="008F72B8" w:rsidRPr="00327921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327921">
              <w:rPr>
                <w:rFonts w:ascii="Times New Roman" w:hAnsi="Times New Roman"/>
                <w:b/>
                <w:bCs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E9B7" w14:textId="5EC2A6DE" w:rsidR="008F72B8" w:rsidRPr="00742E07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2/</w:t>
            </w:r>
            <w:r w:rsidRPr="00742E07"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5C82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5667CB3" w14:textId="77777777" w:rsidTr="00873947">
        <w:tc>
          <w:tcPr>
            <w:tcW w:w="2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495F" w14:textId="5472A5AE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C900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3.Педагогическое руководство дидактическими играми детей раннего возраста. </w:t>
            </w:r>
          </w:p>
          <w:p w14:paraId="4DB7B26E" w14:textId="76E9C656" w:rsidR="008F72B8" w:rsidRPr="00327921" w:rsidRDefault="008F72B8" w:rsidP="008F72B8">
            <w:pPr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4.Педагогическое руководство дидактическими играми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4F59D" w14:textId="734E0014" w:rsidR="008F72B8" w:rsidRPr="0002529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3EBC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112AFAF" w14:textId="43A74AE0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1393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5.3. Методика организации и руководства творческими играми (сюжетно-ролевой и </w:t>
            </w:r>
          </w:p>
          <w:p w14:paraId="1716B65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режиссёрской) 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DC31A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1469" w14:textId="2A1575E3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8/2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001859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4FB2FC7A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09</w:t>
            </w:r>
          </w:p>
          <w:p w14:paraId="208CAE9C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03F03B16" w14:textId="50136BCA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392F47B6" w14:textId="321767F3" w:rsidTr="000919F7">
        <w:trPr>
          <w:trHeight w:val="2807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AB459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83D758" w14:textId="2B197C5E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1.Характеристика творческих игр. Виды. </w:t>
            </w:r>
          </w:p>
          <w:p w14:paraId="147F0B79" w14:textId="69D2C6BA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2.Структурные компоненты.</w:t>
            </w:r>
          </w:p>
          <w:p w14:paraId="574335A5" w14:textId="74C66DBF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3.Содержание игровых действий дошкольников в сюжетно-ролевой  и в </w:t>
            </w:r>
            <w:r w:rsidRPr="0088729C">
              <w:rPr>
                <w:rFonts w:ascii="Times New Roman" w:hAnsi="Times New Roman"/>
                <w:color w:val="0D0D0D"/>
              </w:rPr>
              <w:t>режиссерской</w:t>
            </w:r>
            <w:r>
              <w:rPr>
                <w:rFonts w:ascii="Times New Roman" w:hAnsi="Times New Roman"/>
                <w:color w:val="0D0D0D"/>
              </w:rPr>
              <w:t xml:space="preserve"> игре. </w:t>
            </w:r>
          </w:p>
          <w:p w14:paraId="57A0B40B" w14:textId="29C15E50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4. Традиционные и современные технологии руководства творческими играми дошкольников</w:t>
            </w:r>
          </w:p>
          <w:p w14:paraId="2C9F8E87" w14:textId="2A46703E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5.Содержание и методика развития предпосылок сюжетно-ролевой игры в раннем возрасте. </w:t>
            </w:r>
          </w:p>
          <w:p w14:paraId="6B15AA33" w14:textId="7A11ECC5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6. Способы организации сюжетно-ролевой и режиссерской игры дошкольников. Формирование и развитие игрового замысла в сюжетно-ролевой и режиссёрской игре.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DF4901" w14:textId="2C4D93C1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FBAE84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4EA8377" w14:textId="7D3E958F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6FC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083A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49F92" w14:textId="28E9D9AC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FC9D3C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40C7323" w14:textId="4A68CF5F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CA78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3509" w14:textId="12FB4D5C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12.</w:t>
            </w:r>
            <w:r>
              <w:rPr>
                <w:rFonts w:ascii="Times New Roman" w:hAnsi="Times New Roman"/>
                <w:color w:val="0D0D0D"/>
              </w:rPr>
              <w:t xml:space="preserve"> Моделирование сюжетно-ролевых игр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64B94" w14:textId="498E480C" w:rsidR="008F72B8" w:rsidRPr="000919F7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0919F7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8581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C8B6DC2" w14:textId="398919E4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C98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5.4. </w:t>
            </w:r>
            <w:r w:rsidRPr="005F61F8">
              <w:rPr>
                <w:rFonts w:ascii="Times New Roman" w:hAnsi="Times New Roman"/>
                <w:b/>
                <w:color w:val="0D0D0D"/>
              </w:rPr>
              <w:t>Методика организации и руководства</w:t>
            </w:r>
            <w:r>
              <w:rPr>
                <w:rFonts w:ascii="Times New Roman" w:hAnsi="Times New Roman"/>
                <w:b/>
                <w:color w:val="0D0D0D"/>
              </w:rPr>
              <w:t xml:space="preserve"> театрализованными играми </w:t>
            </w:r>
          </w:p>
          <w:p w14:paraId="68A5024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54D83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2F43" w14:textId="41E50033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12/10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99FD99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70A2A255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09</w:t>
            </w:r>
          </w:p>
          <w:p w14:paraId="2A3A8939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5BB312FF" w14:textId="22AF0A61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61016F92" w14:textId="7FECB24D" w:rsidTr="00873947">
        <w:trPr>
          <w:trHeight w:val="531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9D2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0B01" w14:textId="31129EDC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1.Виды и характеристика театрализованных игр. Условия для развития театрализованных игр. Руководство театрализованными играми.</w:t>
            </w:r>
          </w:p>
          <w:p w14:paraId="31DF5D0C" w14:textId="7002068B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 2.Методы и приемы работы с дошкольниками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A118" w14:textId="2383BC26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8122DE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759AD09B" w14:textId="132371E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2288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945F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790D" w14:textId="46E9693C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D5307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0371500" w14:textId="7AB109A3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D12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A9C1" w14:textId="430B997D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13.</w:t>
            </w:r>
            <w:r>
              <w:rPr>
                <w:rFonts w:ascii="Times New Roman" w:hAnsi="Times New Roman"/>
                <w:color w:val="0D0D0D"/>
              </w:rPr>
              <w:t xml:space="preserve"> Наблюдение за формированием творческих способностей детей в театрализованной игре. Разработка предложений по организации игры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DF919" w14:textId="1432A681" w:rsidR="008F72B8" w:rsidRPr="000919F7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0919F7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CBAC3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193E6F5" w14:textId="4499EF47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D6A3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0387C" w14:textId="7ECF412A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14.</w:t>
            </w:r>
            <w:r>
              <w:rPr>
                <w:rFonts w:ascii="Times New Roman" w:hAnsi="Times New Roman"/>
                <w:color w:val="0D0D0D"/>
              </w:rPr>
              <w:t xml:space="preserve"> Разработка перспективного плана организации театрализованной деятельности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F0E5" w14:textId="762A586F" w:rsidR="008F72B8" w:rsidRPr="000919F7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0919F7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D4D0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B645A61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D73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C8A5" w14:textId="09CC412E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15.</w:t>
            </w:r>
            <w:r>
              <w:rPr>
                <w:rFonts w:ascii="Times New Roman" w:hAnsi="Times New Roman"/>
                <w:color w:val="0D0D0D"/>
              </w:rPr>
              <w:t xml:space="preserve"> Подбор и разработка приемов стимулирования театральной  игры дошкольников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4B37" w14:textId="37918741" w:rsidR="008F72B8" w:rsidRPr="000919F7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35EB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1B6077C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69361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C1C4" w14:textId="4CCA1240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16.</w:t>
            </w:r>
            <w:r>
              <w:rPr>
                <w:rFonts w:ascii="Times New Roman" w:hAnsi="Times New Roman"/>
                <w:color w:val="0D0D0D"/>
              </w:rPr>
              <w:t xml:space="preserve"> Наблюдение за проведением театральных игр на прогулке с природным материалом. Сделать анализ приемов работы воспитателя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214B" w14:textId="64FE8E25" w:rsidR="008F72B8" w:rsidRPr="000919F7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810B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56284BE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D815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87E0" w14:textId="1BBDD5A8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17.</w:t>
            </w:r>
            <w:r>
              <w:rPr>
                <w:rFonts w:ascii="Times New Roman" w:hAnsi="Times New Roman"/>
                <w:color w:val="0D0D0D"/>
              </w:rPr>
              <w:t xml:space="preserve"> Разработка предложений по коррекции организации игровой деятельности дошкольников с учетом диагностики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68BA" w14:textId="14A010DD" w:rsidR="008F72B8" w:rsidRPr="000919F7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284E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C149E12" w14:textId="77777777" w:rsidTr="00873947">
        <w:tc>
          <w:tcPr>
            <w:tcW w:w="1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E6E92" w14:textId="0E1F9C8E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 семестр                                                                                                                                                                               26\16</w:t>
            </w:r>
          </w:p>
        </w:tc>
      </w:tr>
      <w:tr w:rsidR="008F72B8" w14:paraId="3A29B331" w14:textId="42012EBB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0CDC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5.5. Игры со строительным </w:t>
            </w:r>
          </w:p>
          <w:p w14:paraId="7CCA352D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материалом. Методика </w:t>
            </w:r>
          </w:p>
          <w:p w14:paraId="7466F6B5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руководства играми </w:t>
            </w:r>
          </w:p>
          <w:p w14:paraId="2D13653B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дошкольников.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F5C6D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0A18" w14:textId="0F88A51E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988750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5E8BBBFC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09</w:t>
            </w:r>
          </w:p>
          <w:p w14:paraId="31B7AE08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426A9B51" w14:textId="6E9C2991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6D3C1536" w14:textId="0ED55509" w:rsidTr="00873947">
        <w:trPr>
          <w:trHeight w:val="918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205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54120" w14:textId="650E28DC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1.Характеристика игр со строительным материалом. Виды, особенности игр. </w:t>
            </w:r>
          </w:p>
          <w:p w14:paraId="384BE214" w14:textId="6EA21B2B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2.Методика обучения дошкольников конструктивным умениям. </w:t>
            </w:r>
          </w:p>
          <w:p w14:paraId="20187443" w14:textId="03193D56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3.Условия для игр со строительным материалом. </w:t>
            </w:r>
          </w:p>
          <w:p w14:paraId="1FDDDA64" w14:textId="53106D56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4.Способы организации строительной игры дошкольников. </w:t>
            </w:r>
          </w:p>
          <w:p w14:paraId="0A1EF66B" w14:textId="7343195D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5.Строительная игра с природным материалом. </w:t>
            </w:r>
          </w:p>
          <w:p w14:paraId="6E026726" w14:textId="225CFDE3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  <w:shd w:val="clear" w:color="auto" w:fill="BFBFBF"/>
              </w:rPr>
            </w:pPr>
            <w:r>
              <w:rPr>
                <w:rFonts w:ascii="Times New Roman" w:hAnsi="Times New Roman"/>
                <w:color w:val="0D0D0D"/>
              </w:rPr>
              <w:t>6.Способы организации игры в разных возрастных группах.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8AF9" w14:textId="47F2A940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2BEF3F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91FD246" w14:textId="1CA7E15B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2B03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6. Педагогическая деятельность по диагностике игровой деятельности детей раннего 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13A8E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D192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B70F694" w14:textId="2D3AD6BE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2B78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6.1. Диагностика игровой деятельности дошкольников 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75F55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96BD5" w14:textId="35D5633F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</w:t>
            </w:r>
            <w:r w:rsidRPr="00840851"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AB0DB0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6D390E33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09</w:t>
            </w:r>
          </w:p>
          <w:p w14:paraId="40E29EB5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454D0E51" w14:textId="50EF5A0C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3538D19" w14:textId="382B045B" w:rsidTr="005F61F8">
        <w:trPr>
          <w:trHeight w:val="587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562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5EAE" w14:textId="54E9815A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1.Общая характеристика способов диагностики игровой деятельности дошкольников. </w:t>
            </w:r>
          </w:p>
          <w:p w14:paraId="559DB2A3" w14:textId="2EAA56AC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2.Методы диагностики и коррекции нарушений взаимоотношений дошкольников в игровой деятельности. </w:t>
            </w:r>
          </w:p>
          <w:p w14:paraId="7364377F" w14:textId="3F0976C5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3.Диагностика игровых интересов дошкольников. </w:t>
            </w:r>
          </w:p>
          <w:p w14:paraId="42E6979F" w14:textId="480CB19E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4.Диагностика проявлений творческих способностей дошкольников в игровой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4437" w14:textId="6B9D5CB9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52E31C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5E5802C6" w14:textId="37DF910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8C5D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513B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ADBF" w14:textId="4D354887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CB639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13E04CE" w14:textId="2CE1CB27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2F2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4CED" w14:textId="4CB2974A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18.</w:t>
            </w:r>
            <w:r>
              <w:rPr>
                <w:rFonts w:ascii="Times New Roman" w:hAnsi="Times New Roman"/>
                <w:color w:val="0D0D0D"/>
              </w:rPr>
              <w:t xml:space="preserve"> Разработка индивидуального маршрута развития ребенка дошкольника в игровой деятельности с учетом </w:t>
            </w:r>
            <w:r>
              <w:rPr>
                <w:rFonts w:ascii="Times New Roman" w:hAnsi="Times New Roman"/>
                <w:color w:val="0D0D0D"/>
              </w:rPr>
              <w:lastRenderedPageBreak/>
              <w:t>результатов диагностики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32E1" w14:textId="7C44D3CF" w:rsidR="008F72B8" w:rsidRPr="00875625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75625">
              <w:rPr>
                <w:rFonts w:ascii="Times New Roman" w:hAnsi="Times New Roman"/>
                <w:bCs/>
                <w:color w:val="0D0D0D"/>
              </w:rPr>
              <w:lastRenderedPageBreak/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524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0F5F475" w14:textId="17D0A06D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0B1C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 xml:space="preserve">Раздел 7. Практикум по игровой деятельности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8B57B" w14:textId="53F3BD99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72A4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A547DA1" w14:textId="5D0D8D81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0AB1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7.1. Традиционные и инновационные дидактические игры 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6E824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FCA0" w14:textId="777EAD13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C126B7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5BF70DB9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09</w:t>
            </w:r>
          </w:p>
          <w:p w14:paraId="2FD66AD8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6BFA720A" w14:textId="4FCDA4E1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51F59D0C" w14:textId="01F5E438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471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AFF1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BDF8" w14:textId="64E56D8C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40F21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9BD120B" w14:textId="43951E1A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AFC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0829" w14:textId="3452BB3A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19 </w:t>
            </w:r>
            <w:r>
              <w:rPr>
                <w:rFonts w:ascii="Times New Roman" w:hAnsi="Times New Roman"/>
                <w:color w:val="0D0D0D"/>
              </w:rPr>
              <w:t>Тренинг по проведению дидактических игр с детьми раннего 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9AB4" w14:textId="50A87DA8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B09493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8A81C5C" w14:textId="7340B007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014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7728" w14:textId="3188E37C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854E5D">
              <w:rPr>
                <w:rFonts w:ascii="Times New Roman" w:hAnsi="Times New Roman"/>
                <w:b/>
                <w:bCs/>
                <w:color w:val="0D0D0D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D0D0D"/>
              </w:rPr>
              <w:t xml:space="preserve">20 </w:t>
            </w:r>
            <w:r>
              <w:rPr>
                <w:rFonts w:ascii="Times New Roman" w:hAnsi="Times New Roman"/>
                <w:color w:val="0D0D0D"/>
              </w:rPr>
              <w:t>Разработка вариативных усложнений традиционных дидактических игр.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FF3B3" w14:textId="6AE98227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ADFA93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15F0D6AE" w14:textId="1472A0F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4E5B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E96A8" w14:textId="0E0BA111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21 </w:t>
            </w:r>
            <w:r>
              <w:rPr>
                <w:rFonts w:ascii="Times New Roman" w:hAnsi="Times New Roman"/>
                <w:color w:val="0D0D0D"/>
              </w:rPr>
              <w:t>Разработка дидактических игр с использованием современного технического образовательного оборудования</w:t>
            </w:r>
          </w:p>
          <w:p w14:paraId="17FE6837" w14:textId="329AFD2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39F9" w14:textId="1B32F021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C2C1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327571F7" w14:textId="685D213B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89CBD" w14:textId="77777777" w:rsidR="008F72B8" w:rsidRDefault="008F72B8" w:rsidP="008F72B8">
            <w:pPr>
              <w:pStyle w:val="1"/>
              <w:rPr>
                <w:color w:val="0D0D0D"/>
                <w:sz w:val="22"/>
              </w:rPr>
            </w:pPr>
            <w:r>
              <w:rPr>
                <w:color w:val="0D0D0D"/>
                <w:sz w:val="22"/>
              </w:rPr>
              <w:t xml:space="preserve">Тема 7.2. Развивающие игры нового поколения 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DC18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67FD6" w14:textId="271B8A92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2E115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7F319A4C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09</w:t>
            </w:r>
          </w:p>
          <w:p w14:paraId="2CF9543D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57D0BA56" w14:textId="74218119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5AF6C4B1" w14:textId="7D895047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E446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F3F94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2E8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D9A83C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1336208" w14:textId="1417C3C4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48F6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EE2E6" w14:textId="79BDF571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22 </w:t>
            </w:r>
            <w:r>
              <w:rPr>
                <w:rFonts w:ascii="Times New Roman" w:hAnsi="Times New Roman"/>
                <w:color w:val="0D0D0D"/>
              </w:rPr>
              <w:t>Разработка и проведение игр с использованием развивающих материалов (Блоки Дьенеша, Палочки Кьюзенера, Кубики Никитина, Материалы Воскобовича, Кубики Зайцева и др.)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EB776" w14:textId="7642B007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BDF1FE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4C11133A" w14:textId="07F99B88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838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BBD8" w14:textId="60B423EE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23 </w:t>
            </w:r>
            <w:r>
              <w:rPr>
                <w:rFonts w:ascii="Times New Roman" w:hAnsi="Times New Roman"/>
                <w:color w:val="0D0D0D"/>
              </w:rPr>
              <w:t>Разработка и проведение игр с использованием современного технического образовательного 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4BD8" w14:textId="7767F972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0666F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5F71C1CD" w14:textId="0EF66261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7608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7.3. Методика стимулирования развития сюжета дидактических игр в разных возрастных группах.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BE235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F2F2" w14:textId="1C5427A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2/2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DE4237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409F2108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09</w:t>
            </w:r>
          </w:p>
          <w:p w14:paraId="33C2FCB5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1D28E39B" w14:textId="5A658C8F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0FC1E592" w14:textId="44B065E9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4B84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523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311E4" w14:textId="00534A9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4262C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A605ED7" w14:textId="13D3480E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0C07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9349" w14:textId="6F43A21E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24 </w:t>
            </w:r>
            <w:r>
              <w:rPr>
                <w:rFonts w:ascii="Times New Roman" w:hAnsi="Times New Roman"/>
                <w:color w:val="0D0D0D"/>
              </w:rPr>
              <w:t>Моделирование РППС, стимулирующей возникновение и развитие сюжетно-ролевых игр.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29E69" w14:textId="203B155D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7FEE92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4DF11142" w14:textId="65F01454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339B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0D7B" w14:textId="1E95A9F4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25 </w:t>
            </w:r>
            <w:r>
              <w:rPr>
                <w:rFonts w:ascii="Times New Roman" w:hAnsi="Times New Roman"/>
                <w:color w:val="0D0D0D"/>
              </w:rPr>
              <w:t>Решение педагогических задач по проблеме развития сюжета игр, отражающих бытовую тематику, общественные явления и художественные детские произведения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3F4E8" w14:textId="15AF4769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8CAAF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31EBDCC" w14:textId="71947230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E832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7.4. Тренинг по подготовке, организации и проведению театрализованных игр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B8A20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9D5D" w14:textId="04472769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2/2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F561C0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01 ОК 02 ОК 04</w:t>
            </w:r>
          </w:p>
          <w:p w14:paraId="4FB3CDC1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ОК 09</w:t>
            </w:r>
          </w:p>
          <w:p w14:paraId="3FE94399" w14:textId="77777777" w:rsidR="008F72B8" w:rsidRPr="00EB0256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2.1 ПК 2.2 ПК 2.3</w:t>
            </w:r>
          </w:p>
          <w:p w14:paraId="66ED9ABD" w14:textId="72D3204B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B0256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33CAEC5" w14:textId="445635E0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2296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FA86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C763E" w14:textId="72378452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5DBDD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989C8D5" w14:textId="39480D43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8153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32B1E" w14:textId="2BC75C19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26 </w:t>
            </w:r>
            <w:r>
              <w:rPr>
                <w:rFonts w:ascii="Times New Roman" w:hAnsi="Times New Roman"/>
                <w:color w:val="0D0D0D"/>
              </w:rPr>
              <w:t>Тренинг по кукловождению.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CA33" w14:textId="56DC31C7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31935E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3B959B6F" w14:textId="34EF3053" w:rsidTr="00873947">
        <w:trPr>
          <w:trHeight w:val="231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A7049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2A9B7" w14:textId="7732DD45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27 </w:t>
            </w:r>
            <w:r>
              <w:rPr>
                <w:rFonts w:ascii="Times New Roman" w:hAnsi="Times New Roman"/>
                <w:color w:val="0D0D0D"/>
              </w:rPr>
              <w:t xml:space="preserve">Тренинг по подготовке и проведению театрализованных игр в разных возрастных группах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6384C" w14:textId="586E8006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DBC50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31DFBD2" w14:textId="5DA803D8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5394A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>Учебная практика:</w:t>
            </w:r>
          </w:p>
          <w:p w14:paraId="4383B049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Изучение и сравнительный анализ программных задач по игре в разных возрастных группах на </w:t>
            </w:r>
            <w:r w:rsidRPr="003010B5">
              <w:rPr>
                <w:rFonts w:ascii="Times New Roman" w:hAnsi="Times New Roman"/>
                <w:color w:val="0D0D0D"/>
              </w:rPr>
              <w:lastRenderedPageBreak/>
              <w:t>основе программы образовательного учреждения.</w:t>
            </w:r>
          </w:p>
          <w:p w14:paraId="2E0EC9A5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Знакомство с планированием работы по организации игровой деятельности в дошкольной организации, анализ планов.</w:t>
            </w:r>
          </w:p>
          <w:p w14:paraId="085A92B7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Наблюдение организации игровой деятельности дошкольников: знакомство с особенностями организации игровой деятельности (дидактических, театрализованных, конструкторских, сюжетно-ролевых) в группах детей раннего и дошкольного возраста  </w:t>
            </w:r>
          </w:p>
          <w:p w14:paraId="15BB2CCE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 1-й половине дня.</w:t>
            </w:r>
          </w:p>
          <w:p w14:paraId="48B2A8C3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во 2-й половине дня.</w:t>
            </w:r>
          </w:p>
          <w:p w14:paraId="09011716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РППС на предмет стимулирования самостоятельной игровой деятельности детей.</w:t>
            </w:r>
          </w:p>
          <w:p w14:paraId="09DF5D18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Моделирование вариантов РППС, стимулирующей самостоятельные игры детей в разных возрастных группах.</w:t>
            </w:r>
          </w:p>
          <w:p w14:paraId="59031ABD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игровой деятельности, включая игры с природным материалом в летний период.</w:t>
            </w:r>
          </w:p>
          <w:p w14:paraId="6725A744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Подбор (разработка) диагностических методик для оценки игровых умений детей раннего и дошкольного возраста.</w:t>
            </w:r>
          </w:p>
          <w:p w14:paraId="2A8EB70B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Разработка диагностических методик для оценки сформированности игровых умений детей раннего и дошкольного возраста в играх с природным материалом</w:t>
            </w:r>
          </w:p>
          <w:p w14:paraId="4010E495" w14:textId="77777777" w:rsidR="008F72B8" w:rsidRPr="003010B5" w:rsidRDefault="008F72B8" w:rsidP="008F72B8">
            <w:pPr>
              <w:pStyle w:val="affffffffff2"/>
              <w:numPr>
                <w:ilvl w:val="0"/>
                <w:numId w:val="16"/>
              </w:numPr>
              <w:tabs>
                <w:tab w:val="left" w:pos="38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Оформление портфолио по учебной практике.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E5A91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6D82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81A31DF" w14:textId="057DC742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A360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lastRenderedPageBreak/>
              <w:t>Производственная практика:</w:t>
            </w:r>
          </w:p>
          <w:p w14:paraId="4D52458F" w14:textId="77777777" w:rsidR="008F72B8" w:rsidRPr="003010B5" w:rsidRDefault="008F72B8" w:rsidP="008F72B8">
            <w:pPr>
              <w:pStyle w:val="affffffffff2"/>
              <w:numPr>
                <w:ilvl w:val="3"/>
                <w:numId w:val="17"/>
              </w:numPr>
              <w:tabs>
                <w:tab w:val="left" w:pos="340"/>
              </w:tabs>
              <w:ind w:left="0" w:firstLine="0"/>
              <w:contextualSpacing w:val="0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Разработка дидактических игр и использованием ИКТ оборудования и проведение их в условиях мастерских.</w:t>
            </w:r>
          </w:p>
          <w:p w14:paraId="684354D1" w14:textId="77777777" w:rsidR="008F72B8" w:rsidRPr="003010B5" w:rsidRDefault="008F72B8" w:rsidP="008F72B8">
            <w:pPr>
              <w:pStyle w:val="affffffffff2"/>
              <w:numPr>
                <w:ilvl w:val="3"/>
                <w:numId w:val="17"/>
              </w:numPr>
              <w:tabs>
                <w:tab w:val="left" w:pos="340"/>
              </w:tabs>
              <w:ind w:left="0" w:firstLine="0"/>
              <w:contextualSpacing w:val="0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Разработка календарных планов и технологических карт дидактических игр, организации их и проведение с детьми раннего и дошкольного возраста в детском саду:</w:t>
            </w:r>
          </w:p>
          <w:p w14:paraId="7A19B5E8" w14:textId="77777777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- в первой половине дня (включая летний период);</w:t>
            </w:r>
          </w:p>
          <w:p w14:paraId="47647945" w14:textId="77777777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- во второй половине дня(включая летний период).</w:t>
            </w:r>
          </w:p>
          <w:p w14:paraId="748D2CCC" w14:textId="77777777" w:rsidR="008F72B8" w:rsidRPr="003010B5" w:rsidRDefault="008F72B8" w:rsidP="008F72B8">
            <w:pPr>
              <w:pStyle w:val="affffffffff2"/>
              <w:numPr>
                <w:ilvl w:val="3"/>
                <w:numId w:val="17"/>
              </w:numPr>
              <w:tabs>
                <w:tab w:val="left" w:pos="340"/>
              </w:tabs>
              <w:ind w:left="0" w:firstLine="0"/>
              <w:contextualSpacing w:val="0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Разработка календарных планов и технологических карт театрализованных игр (режиссерских, игр-драматизаций), организации их и проведение с детьми раннего и дошкольного возраста в детском саду:</w:t>
            </w:r>
          </w:p>
          <w:p w14:paraId="66FC7B0E" w14:textId="77777777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- в первой половине дня (включая летний период);</w:t>
            </w:r>
          </w:p>
          <w:p w14:paraId="7F09A61E" w14:textId="77777777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- во второй половине дня (включая летний период).</w:t>
            </w:r>
          </w:p>
          <w:p w14:paraId="3036CB87" w14:textId="77777777" w:rsidR="008F72B8" w:rsidRPr="003010B5" w:rsidRDefault="008F72B8" w:rsidP="008F72B8">
            <w:pPr>
              <w:pStyle w:val="affffffffff2"/>
              <w:numPr>
                <w:ilvl w:val="3"/>
                <w:numId w:val="17"/>
              </w:numPr>
              <w:tabs>
                <w:tab w:val="left" w:pos="340"/>
              </w:tabs>
              <w:ind w:left="0" w:firstLine="0"/>
              <w:contextualSpacing w:val="0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lastRenderedPageBreak/>
              <w:t>Разработка календарных планов и технологических карт сюжетно-ролевых игр, организации их и проведение с детьми раннего и дошкольного возраста в детском саду:</w:t>
            </w:r>
          </w:p>
          <w:p w14:paraId="412AD2FC" w14:textId="77777777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- в первой половине дня (включая летний период);</w:t>
            </w:r>
          </w:p>
          <w:p w14:paraId="22ECD854" w14:textId="77777777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- во второй половине дня (включая летний период).</w:t>
            </w:r>
          </w:p>
          <w:p w14:paraId="7333CCA1" w14:textId="77777777" w:rsidR="008F72B8" w:rsidRPr="003010B5" w:rsidRDefault="008F72B8" w:rsidP="008F72B8">
            <w:pPr>
              <w:pStyle w:val="affffffffff2"/>
              <w:numPr>
                <w:ilvl w:val="3"/>
                <w:numId w:val="17"/>
              </w:numPr>
              <w:tabs>
                <w:tab w:val="left" w:pos="340"/>
              </w:tabs>
              <w:ind w:left="0" w:firstLine="0"/>
              <w:contextualSpacing w:val="0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Разработка календарных планов и технологических карт конструкторские игр, организации их и проведение с детьми раннего и дошкольного возраста в детском саду:</w:t>
            </w:r>
          </w:p>
          <w:p w14:paraId="1B3F86E2" w14:textId="77777777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- в первой половине дня (включая летний период);</w:t>
            </w:r>
          </w:p>
          <w:p w14:paraId="2BA3A872" w14:textId="77777777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- во второй половине дня (включая летний период).</w:t>
            </w:r>
          </w:p>
          <w:p w14:paraId="00A4596C" w14:textId="77777777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6.Проведение диагностики и оценки сформированности игровых умений детей раннего и дошкольного возраста.</w:t>
            </w:r>
          </w:p>
          <w:p w14:paraId="3C9A5777" w14:textId="7B67247E" w:rsidR="008F72B8" w:rsidRPr="003010B5" w:rsidRDefault="008F72B8" w:rsidP="008F72B8">
            <w:pPr>
              <w:tabs>
                <w:tab w:val="left" w:pos="340"/>
              </w:tabs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7. Составление отчета о проведенной работе, оформление приложений.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ECD7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D6D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379D486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8787" w14:textId="11C2C851" w:rsidR="008F72B8" w:rsidRPr="008B2A42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lastRenderedPageBreak/>
              <w:t>Промежуточная аттестация в форме  экзамена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628A6" w14:textId="4C2B307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43A4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F5E09F5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37CB" w14:textId="47A3038A" w:rsidR="008F72B8" w:rsidRPr="008B2A42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3FAF" w14:textId="6484640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0DB8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2BAF89E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3531" w14:textId="53CBACC2" w:rsidR="008F72B8" w:rsidRPr="008B2A42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Консультации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C6861" w14:textId="4103DC67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D00F9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A258488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0EFD" w14:textId="47AF7055" w:rsidR="008F72B8" w:rsidRPr="008B2A42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F699" w14:textId="3851F82B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1AA2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5BE6453" w14:textId="6FABC1DB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EFFB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5128B9">
              <w:rPr>
                <w:rFonts w:ascii="Times New Roman" w:hAnsi="Times New Roman"/>
                <w:b/>
                <w:color w:val="0D0D0D"/>
              </w:rPr>
              <w:t>МДК 02.03.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9A2F" w14:textId="1999C189" w:rsidR="008F72B8" w:rsidRPr="0061391A" w:rsidRDefault="000A6FEC" w:rsidP="000A6FEC">
            <w:pPr>
              <w:jc w:val="center"/>
              <w:rPr>
                <w:rFonts w:ascii="Times New Roman" w:hAnsi="Times New Roman"/>
                <w:b/>
                <w:color w:val="0D0D0D"/>
                <w:highlight w:val="green"/>
              </w:rPr>
            </w:pPr>
            <w:r w:rsidRPr="000A6FEC">
              <w:rPr>
                <w:rFonts w:ascii="Times New Roman" w:hAnsi="Times New Roman"/>
                <w:b/>
                <w:color w:val="0D0D0D"/>
              </w:rPr>
              <w:t>90/62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E0E7" w14:textId="77777777" w:rsidR="008F72B8" w:rsidRPr="0061391A" w:rsidRDefault="008F72B8" w:rsidP="008F72B8">
            <w:pPr>
              <w:rPr>
                <w:rFonts w:ascii="Times New Roman" w:hAnsi="Times New Roman"/>
                <w:b/>
                <w:color w:val="0D0D0D"/>
                <w:highlight w:val="green"/>
              </w:rPr>
            </w:pPr>
          </w:p>
        </w:tc>
      </w:tr>
      <w:tr w:rsidR="008F72B8" w14:paraId="6FEE08F2" w14:textId="4018B896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B8C9C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8.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b/>
                <w:color w:val="0D0D0D"/>
              </w:rPr>
              <w:t>Педагогическая деятельность по проектированию самообслуживания и трудовой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89FD" w14:textId="1EC30A29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E34F4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38DB036" w14:textId="77777777" w:rsidTr="00873947">
        <w:tc>
          <w:tcPr>
            <w:tcW w:w="1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396C" w14:textId="1D8FFACE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 семестр</w:t>
            </w:r>
          </w:p>
        </w:tc>
      </w:tr>
      <w:tr w:rsidR="008F72B8" w14:paraId="64712F54" w14:textId="11F21BAE" w:rsidTr="00873947">
        <w:tc>
          <w:tcPr>
            <w:tcW w:w="2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DA28AC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</w:rPr>
              <w:t>Тема 8.1. Теоретические основы самообслуживания и трудовой деятельности детей раннего и дошкольного возраста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1298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47D7" w14:textId="0675633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12/8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B0E7D4" w14:textId="5BE1854A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09BAA9ED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299C1BAA" w14:textId="0D0CC46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101CAE0B" w14:textId="64DE096B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361A674" w14:textId="374D8894" w:rsidTr="00873947">
        <w:trPr>
          <w:trHeight w:val="1955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3188BF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A1B9EA" w14:textId="77777777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1.Понятия самообслуживание и трудовая деятельность детей. Отличительные особенности труда дошкольников.</w:t>
            </w:r>
          </w:p>
          <w:p w14:paraId="7E66332D" w14:textId="77777777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Общественная направленность трудовой деятельности дошкольников.</w:t>
            </w:r>
          </w:p>
          <w:p w14:paraId="31C63824" w14:textId="77777777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Специфика организации самообслуживания и трудовой деятельности детей в дошкольном учреждении</w:t>
            </w:r>
          </w:p>
          <w:p w14:paraId="3858026B" w14:textId="1C647B0C" w:rsidR="008F72B8" w:rsidRDefault="008F72B8" w:rsidP="008F72B8">
            <w:pPr>
              <w:spacing w:line="230" w:lineRule="exact"/>
              <w:ind w:right="3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4.Характеристика структурных компонентов трудовой деятельности дошкольников (цель, мотив, процесс планирования, процесс деятельности, результат труда)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70359E" w14:textId="268E1959" w:rsidR="008F72B8" w:rsidRDefault="008F72B8" w:rsidP="008F7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7D7287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15AB2D6E" w14:textId="77777777" w:rsidTr="00873947">
        <w:trPr>
          <w:trHeight w:val="393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25F8C9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C5EC72" w14:textId="2BCF2927" w:rsidR="008F72B8" w:rsidRPr="00416E86" w:rsidRDefault="008F72B8" w:rsidP="008F72B8">
            <w:pPr>
              <w:rPr>
                <w:rFonts w:ascii="Times New Roman" w:hAnsi="Times New Roman"/>
                <w:b/>
                <w:bCs/>
              </w:rPr>
            </w:pPr>
            <w:r w:rsidRPr="00416E86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0C9872" w14:textId="293FCBD9" w:rsidR="008F72B8" w:rsidRPr="00DE1828" w:rsidRDefault="008F72B8" w:rsidP="008F72B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412EBF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6721A896" w14:textId="77777777" w:rsidTr="00873947">
        <w:trPr>
          <w:trHeight w:val="79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5AFFF2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5E4E3B" w14:textId="154F1B96" w:rsidR="008F72B8" w:rsidRPr="00416E86" w:rsidRDefault="008F72B8" w:rsidP="008F72B8">
            <w:pPr>
              <w:jc w:val="both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1.</w:t>
            </w:r>
            <w:r>
              <w:t xml:space="preserve"> </w:t>
            </w:r>
            <w:r w:rsidRPr="00416E86">
              <w:rPr>
                <w:rFonts w:ascii="Times New Roman" w:hAnsi="Times New Roman"/>
                <w:bCs/>
                <w:color w:val="0D0D0D"/>
              </w:rPr>
              <w:t>Ознакомление с   опытом  экономического воспитания за рубежом на страницах периодической печати</w:t>
            </w:r>
          </w:p>
          <w:p w14:paraId="1719C135" w14:textId="4133575D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 w:rsidRPr="00416E86">
              <w:rPr>
                <w:rFonts w:ascii="Times New Roman" w:hAnsi="Times New Roman"/>
                <w:bCs/>
                <w:color w:val="0D0D0D"/>
              </w:rPr>
              <w:t>Изучить  статью</w:t>
            </w:r>
            <w:r>
              <w:rPr>
                <w:rFonts w:ascii="Times New Roman" w:hAnsi="Times New Roman"/>
                <w:bCs/>
                <w:color w:val="0D0D0D"/>
              </w:rPr>
              <w:t xml:space="preserve"> «</w:t>
            </w:r>
            <w:r w:rsidRPr="00416E86">
              <w:rPr>
                <w:rFonts w:ascii="Times New Roman" w:hAnsi="Times New Roman"/>
                <w:bCs/>
                <w:color w:val="0D0D0D"/>
              </w:rPr>
              <w:t xml:space="preserve">Теоретические и методические основы организации трудовой деятельности дошкольников </w:t>
            </w:r>
            <w:r>
              <w:rPr>
                <w:rFonts w:ascii="Times New Roman" w:hAnsi="Times New Roman"/>
                <w:bCs/>
                <w:color w:val="0D0D0D"/>
              </w:rPr>
              <w:t>«</w:t>
            </w:r>
            <w:r w:rsidRPr="00416E86">
              <w:rPr>
                <w:rFonts w:ascii="Times New Roman" w:hAnsi="Times New Roman"/>
                <w:bCs/>
                <w:color w:val="0D0D0D"/>
              </w:rPr>
              <w:t>С.А. Козлова</w:t>
            </w:r>
            <w:r>
              <w:rPr>
                <w:rFonts w:ascii="Times New Roman" w:hAnsi="Times New Roman"/>
                <w:bCs/>
                <w:color w:val="0D0D0D"/>
              </w:rPr>
              <w:t xml:space="preserve"> .Сделать </w:t>
            </w:r>
            <w:r>
              <w:rPr>
                <w:rFonts w:ascii="Times New Roman" w:hAnsi="Times New Roman"/>
                <w:bCs/>
                <w:color w:val="0D0D0D"/>
              </w:rPr>
              <w:lastRenderedPageBreak/>
              <w:t>сравнительный анализ.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15BD02" w14:textId="08A3AC61" w:rsidR="008F72B8" w:rsidRDefault="008F72B8" w:rsidP="008F7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00DCC1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28D79FCD" w14:textId="77777777" w:rsidTr="00873947">
        <w:trPr>
          <w:trHeight w:val="79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4C2A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00B1D0" w14:textId="1F995EF9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2.</w:t>
            </w:r>
            <w:r>
              <w:t xml:space="preserve"> </w:t>
            </w:r>
            <w:r w:rsidRPr="00416E86">
              <w:rPr>
                <w:rFonts w:ascii="Times New Roman" w:hAnsi="Times New Roman"/>
                <w:bCs/>
                <w:color w:val="0D0D0D"/>
              </w:rPr>
              <w:t>Характеристика программы А.Д. Шатовой «Дошкольник и экономика»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B24822" w14:textId="0A18AEAD" w:rsidR="008F72B8" w:rsidRDefault="008F72B8" w:rsidP="008F7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863CCF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3197ABE0" w14:textId="77777777" w:rsidTr="00873947">
        <w:trPr>
          <w:trHeight w:val="79"/>
        </w:trPr>
        <w:tc>
          <w:tcPr>
            <w:tcW w:w="2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F891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D8869A" w14:textId="73AFB851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</w:t>
            </w:r>
            <w:r>
              <w:t xml:space="preserve"> </w:t>
            </w:r>
            <w:r w:rsidRPr="00DE1828">
              <w:rPr>
                <w:rFonts w:ascii="Times New Roman" w:hAnsi="Times New Roman"/>
                <w:bCs/>
                <w:color w:val="0D0D0D"/>
              </w:rPr>
              <w:t>Спроектируйте конспект обучения детей младшего возраста  самообслуживанию (подготовка к еде, выход на прогулку и приход с прогулки).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B09711" w14:textId="6FF1E77B" w:rsidR="008F72B8" w:rsidRDefault="008F72B8" w:rsidP="008F7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A03ED8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6B51D5D6" w14:textId="77777777" w:rsidTr="00873947">
        <w:trPr>
          <w:trHeight w:val="79"/>
        </w:trPr>
        <w:tc>
          <w:tcPr>
            <w:tcW w:w="2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70E8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796A12" w14:textId="7440AA0D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4.</w:t>
            </w:r>
            <w:r>
              <w:t xml:space="preserve"> </w:t>
            </w:r>
            <w:r w:rsidRPr="00DE1828">
              <w:rPr>
                <w:rFonts w:ascii="Times New Roman" w:hAnsi="Times New Roman"/>
                <w:bCs/>
                <w:color w:val="0D0D0D"/>
              </w:rPr>
              <w:t xml:space="preserve">Спроектируйте </w:t>
            </w:r>
            <w:r>
              <w:rPr>
                <w:rFonts w:ascii="Times New Roman" w:hAnsi="Times New Roman"/>
                <w:bCs/>
                <w:color w:val="0D0D0D"/>
              </w:rPr>
              <w:t>технологическую карту</w:t>
            </w:r>
            <w:r w:rsidRPr="00DE1828">
              <w:rPr>
                <w:rFonts w:ascii="Times New Roman" w:hAnsi="Times New Roman"/>
                <w:bCs/>
                <w:color w:val="0D0D0D"/>
              </w:rPr>
              <w:t xml:space="preserve"> закрепления и расширения навыков самообслуживания детей в старшем дошкольном возраста (подготовка к еде, выход на прогулку и приход с прогулки).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E6FCB2" w14:textId="4441E6B1" w:rsidR="008F72B8" w:rsidRDefault="008F72B8" w:rsidP="008F7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790F6F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0C183D83" w14:textId="4309E1D9" w:rsidTr="00873947">
        <w:tc>
          <w:tcPr>
            <w:tcW w:w="2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F1BE" w14:textId="77777777" w:rsidR="008F72B8" w:rsidRDefault="008F72B8" w:rsidP="008F72B8">
            <w:pPr>
              <w:ind w:right="-115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</w:rPr>
              <w:t>Тема 8.2. Содержание самообслуживания и трудовой деятельности детей раннего и дошкольного возраста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5C735" w14:textId="77777777" w:rsidR="008F72B8" w:rsidRDefault="008F72B8" w:rsidP="008F72B8">
            <w:pPr>
              <w:spacing w:line="230" w:lineRule="exact"/>
              <w:ind w:right="3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764D0" w14:textId="78FA27FC" w:rsidR="008F72B8" w:rsidRDefault="008F72B8" w:rsidP="008F72B8">
            <w:pPr>
              <w:spacing w:line="230" w:lineRule="exact"/>
              <w:ind w:right="384"/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A4749B">
              <w:rPr>
                <w:rFonts w:ascii="Times New Roman" w:hAnsi="Times New Roman"/>
                <w:b/>
                <w:color w:val="0D0D0D"/>
              </w:rPr>
              <w:t>8/6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E2A81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09581FE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14CD9434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6D2A0B69" w14:textId="2DBB3ED9" w:rsidR="008F72B8" w:rsidRDefault="008F72B8" w:rsidP="008F72B8">
            <w:pPr>
              <w:spacing w:line="230" w:lineRule="exact"/>
              <w:ind w:right="384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3EEE3128" w14:textId="0104A339" w:rsidTr="00873947">
        <w:trPr>
          <w:trHeight w:val="1022"/>
        </w:trPr>
        <w:tc>
          <w:tcPr>
            <w:tcW w:w="2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7B5F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7DD4B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1.Характеристика особенностей самообслуживания и трудовой деятельности детей раннего и дошкольного возраста</w:t>
            </w:r>
          </w:p>
          <w:p w14:paraId="2915A881" w14:textId="1356B4DF" w:rsidR="008F72B8" w:rsidRDefault="008F72B8" w:rsidP="008F72B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2.Задачи по формированию навыков самообслуживания и трудовой деятельности детей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47FB99" w14:textId="51C1A1C7" w:rsidR="008F72B8" w:rsidRDefault="008F72B8" w:rsidP="008F7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680B9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</w:p>
        </w:tc>
      </w:tr>
      <w:tr w:rsidR="008F72B8" w14:paraId="250D1465" w14:textId="7AE8B900" w:rsidTr="00873947">
        <w:tc>
          <w:tcPr>
            <w:tcW w:w="2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2257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7293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7927D" w14:textId="709FBF25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0E3FFE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01CCF63" w14:textId="36B9CB04" w:rsidTr="00873947">
        <w:trPr>
          <w:trHeight w:val="833"/>
        </w:trPr>
        <w:tc>
          <w:tcPr>
            <w:tcW w:w="2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439DE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9E97" w14:textId="232733BA" w:rsidR="008F72B8" w:rsidRPr="00A243A3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5. </w:t>
            </w:r>
            <w:r>
              <w:rPr>
                <w:rFonts w:ascii="Times New Roman" w:hAnsi="Times New Roman"/>
                <w:color w:val="0D0D0D"/>
              </w:rPr>
              <w:t>Анализ задач по формированию навыков самообслуживания и трудовой деятельности детей раннего и дошкольного возраста в вариативных программах.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B683B" w14:textId="113431FF" w:rsidR="008F72B8" w:rsidRPr="008D2EF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D2EFE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AE26D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C2F7298" w14:textId="77777777" w:rsidTr="00873947">
        <w:trPr>
          <w:trHeight w:val="547"/>
        </w:trPr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13B74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A810" w14:textId="48F4AFF4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6.</w:t>
            </w:r>
            <w:r>
              <w:t xml:space="preserve"> </w:t>
            </w:r>
            <w:r w:rsidRPr="00E4694E">
              <w:rPr>
                <w:rFonts w:ascii="Times New Roman" w:hAnsi="Times New Roman"/>
                <w:bCs/>
                <w:color w:val="0D0D0D"/>
              </w:rPr>
              <w:t>Составьте</w:t>
            </w:r>
            <w:r>
              <w:t xml:space="preserve"> </w:t>
            </w:r>
            <w:r w:rsidRPr="00E4694E">
              <w:rPr>
                <w:rFonts w:ascii="Times New Roman" w:hAnsi="Times New Roman"/>
                <w:bCs/>
                <w:color w:val="0D0D0D"/>
              </w:rPr>
              <w:t>технологическую карту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4694E">
              <w:rPr>
                <w:rFonts w:ascii="Times New Roman" w:hAnsi="Times New Roman"/>
                <w:bCs/>
                <w:color w:val="0D0D0D"/>
              </w:rPr>
              <w:t xml:space="preserve"> по обучению детей правилам поведения за столом. Правила пользования столовыми приборами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15E6" w14:textId="51E30918" w:rsidR="008F72B8" w:rsidRPr="008D2EF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52F93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3446079" w14:textId="77777777" w:rsidTr="00873947">
        <w:trPr>
          <w:trHeight w:val="569"/>
        </w:trPr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92A5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5A3C5" w14:textId="38778D33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DE1828">
              <w:rPr>
                <w:rFonts w:ascii="Times New Roman" w:hAnsi="Times New Roman"/>
                <w:b/>
                <w:color w:val="0D0D0D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D0D0D"/>
              </w:rPr>
              <w:t>7</w:t>
            </w:r>
            <w:r w:rsidRPr="00DE1828">
              <w:rPr>
                <w:rFonts w:ascii="Times New Roman" w:hAnsi="Times New Roman"/>
                <w:b/>
                <w:color w:val="0D0D0D"/>
              </w:rPr>
              <w:t>.</w:t>
            </w:r>
            <w:r>
              <w:t xml:space="preserve"> </w:t>
            </w:r>
            <w:r w:rsidRPr="00E4694E">
              <w:rPr>
                <w:rFonts w:ascii="Times New Roman" w:hAnsi="Times New Roman"/>
                <w:bCs/>
                <w:color w:val="0D0D0D"/>
              </w:rPr>
              <w:t>Составьте</w:t>
            </w:r>
            <w:r>
              <w:t xml:space="preserve"> </w:t>
            </w:r>
            <w:r w:rsidRPr="00E4694E">
              <w:rPr>
                <w:rFonts w:ascii="Times New Roman" w:hAnsi="Times New Roman"/>
                <w:bCs/>
                <w:color w:val="0D0D0D"/>
              </w:rPr>
              <w:t>технологическую карту  по организации и руководству работой дежурных по занятиям   в подготовительной группе.</w:t>
            </w:r>
            <w:r w:rsidRPr="00E4694E">
              <w:rPr>
                <w:rFonts w:ascii="Times New Roman" w:hAnsi="Times New Roman"/>
                <w:b/>
                <w:color w:val="0D0D0D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8C8FC" w14:textId="0DE0AF9E" w:rsidR="008F72B8" w:rsidRPr="008D2EF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F32E5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5990C69" w14:textId="04146CB5" w:rsidTr="00873947">
        <w:tc>
          <w:tcPr>
            <w:tcW w:w="2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F337" w14:textId="77777777" w:rsidR="008F72B8" w:rsidRDefault="008F72B8" w:rsidP="008F72B8">
            <w:pPr>
              <w:ind w:right="-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8.3.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Планирование самообслуживания и трудовой деятельности детей в дошкольном учреждении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B4E56" w14:textId="77777777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EBFE" w14:textId="2AA0658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2\-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04945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3ABCB9AF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752C38C0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1E9B1F7E" w14:textId="3C8A1736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79DA20F6" w14:textId="4013E00B" w:rsidTr="00A243A3">
        <w:trPr>
          <w:trHeight w:val="888"/>
        </w:trPr>
        <w:tc>
          <w:tcPr>
            <w:tcW w:w="2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09D0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0A8460" w14:textId="77777777" w:rsidR="008F72B8" w:rsidRDefault="008F72B8" w:rsidP="008F72B8">
            <w:pPr>
              <w:spacing w:line="230" w:lineRule="exact"/>
              <w:ind w:right="3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 xml:space="preserve">1.Требования к планированию самообслуживания и трудовой деятельности детей в разных возрастных группах. </w:t>
            </w:r>
          </w:p>
          <w:p w14:paraId="6D4B3917" w14:textId="278538A9" w:rsidR="008F72B8" w:rsidRDefault="008F72B8" w:rsidP="008F72B8">
            <w:pPr>
              <w:spacing w:line="230" w:lineRule="exact"/>
              <w:ind w:right="3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2.Виды планирования. Содержание планирования самообслуживания и трудовой деятельности детей раннего 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432D99" w14:textId="39804FCF" w:rsidR="008F72B8" w:rsidRDefault="008F72B8" w:rsidP="008F72B8">
            <w:pPr>
              <w:spacing w:line="230" w:lineRule="exact"/>
              <w:ind w:right="182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86D379" w14:textId="77777777" w:rsidR="008F72B8" w:rsidRDefault="008F72B8" w:rsidP="008F72B8">
            <w:pPr>
              <w:spacing w:line="230" w:lineRule="exact"/>
              <w:ind w:right="384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B305C34" w14:textId="6725368F" w:rsidTr="00873947">
        <w:tc>
          <w:tcPr>
            <w:tcW w:w="2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ABF5E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6AF7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CBB1" w14:textId="72286A6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AAEAA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CB1A88B" w14:textId="77777777" w:rsidTr="00873947">
        <w:tc>
          <w:tcPr>
            <w:tcW w:w="1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7093" w14:textId="208FC7AD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 семестр</w:t>
            </w:r>
          </w:p>
        </w:tc>
      </w:tr>
      <w:tr w:rsidR="008F72B8" w14:paraId="5DEB0DC6" w14:textId="7C9605ED" w:rsidTr="00873947">
        <w:tc>
          <w:tcPr>
            <w:tcW w:w="2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A78CB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8.4. Подход к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>построению развивающей среды для самообслуживания и трудовой деятельности детей в дошкольном учреждении.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143B" w14:textId="77777777" w:rsidR="008F72B8" w:rsidRDefault="008F72B8" w:rsidP="008F72B8">
            <w:pPr>
              <w:spacing w:line="230" w:lineRule="exact"/>
              <w:ind w:right="384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3B801" w14:textId="74013134" w:rsidR="008F72B8" w:rsidRDefault="008F72B8" w:rsidP="008F72B8">
            <w:pPr>
              <w:spacing w:line="230" w:lineRule="exact"/>
              <w:ind w:right="182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16\14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5D866F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0EFB0EF8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lastRenderedPageBreak/>
              <w:t>ОК 09</w:t>
            </w:r>
          </w:p>
          <w:p w14:paraId="5079EDE0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26E6304" w14:textId="70A78389" w:rsidR="008F72B8" w:rsidRDefault="008F72B8" w:rsidP="008F72B8">
            <w:pPr>
              <w:spacing w:line="230" w:lineRule="exact"/>
              <w:ind w:right="384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628F2845" w14:textId="7FD94520" w:rsidTr="00873947">
        <w:trPr>
          <w:trHeight w:val="1518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7C45D0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7F5A09" w14:textId="77777777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1.Создание развивающей среды в ДОО: педагогическая целесообразность организации пространства в группе ДОО для организации самообслуживания и трудовой деятельности детей</w:t>
            </w:r>
          </w:p>
          <w:p w14:paraId="438F1115" w14:textId="0BADBB9A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2.Использование традиционного оборудования и современных интерактивных средств в РППС ДОО для формирования навыков самообслуживания и трудовой деятельности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E1EE1C" w14:textId="169C3249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3DD110" w14:textId="77777777" w:rsidR="008F72B8" w:rsidRDefault="008F72B8" w:rsidP="008F72B8">
            <w:pPr>
              <w:pStyle w:val="affffffffff2"/>
              <w:widowControl w:val="0"/>
              <w:tabs>
                <w:tab w:val="left" w:pos="989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DBDD750" w14:textId="7663CFAF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ECC801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19D5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FFEE" w14:textId="5C5F43B3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236F5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9318515" w14:textId="77777777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41D6EF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F6212" w14:textId="3E617E84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DE1828">
              <w:rPr>
                <w:rFonts w:ascii="Times New Roman" w:hAnsi="Times New Roman"/>
                <w:b/>
                <w:color w:val="0D0D0D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D0D0D"/>
              </w:rPr>
              <w:t>8</w:t>
            </w:r>
            <w:r w:rsidRPr="00DE1828">
              <w:rPr>
                <w:rFonts w:ascii="Times New Roman" w:hAnsi="Times New Roman"/>
                <w:b/>
                <w:color w:val="0D0D0D"/>
              </w:rPr>
              <w:t>.</w:t>
            </w:r>
            <w:r>
              <w:t xml:space="preserve"> </w:t>
            </w:r>
            <w:r w:rsidRPr="00E4694E">
              <w:rPr>
                <w:rFonts w:ascii="Times New Roman" w:hAnsi="Times New Roman"/>
                <w:bCs/>
                <w:color w:val="0D0D0D"/>
              </w:rPr>
              <w:t>Составьте технологическую карту    по  расширению  умений детей  подготовительной группы дежурить  по столовой.</w:t>
            </w:r>
            <w:r w:rsidRPr="00E4694E">
              <w:rPr>
                <w:rFonts w:ascii="Times New Roman" w:hAnsi="Times New Roman"/>
                <w:b/>
                <w:color w:val="0D0D0D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21ECF" w14:textId="3D3F586F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24D5F8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A425634" w14:textId="77777777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2D82BE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D9F72" w14:textId="423062EE" w:rsidR="008F72B8" w:rsidRPr="008D2EFE" w:rsidRDefault="008F72B8" w:rsidP="008F72B8">
            <w:pPr>
              <w:jc w:val="both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9.</w:t>
            </w:r>
            <w:r>
              <w:rPr>
                <w:rFonts w:ascii="Times New Roman" w:hAnsi="Times New Roman"/>
                <w:color w:val="0D0D0D"/>
              </w:rPr>
              <w:t xml:space="preserve"> Анализ перспективных и календарных планов организации самообслуживания и трудовой деятельности детей </w:t>
            </w:r>
            <w:r w:rsidRPr="008D2EFE">
              <w:rPr>
                <w:rFonts w:ascii="Times New Roman" w:hAnsi="Times New Roman"/>
                <w:color w:val="0D0D0D"/>
              </w:rPr>
              <w:t>раннего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AABE3" w14:textId="55501EAC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00E44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9CE19C8" w14:textId="77777777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2E7147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C6A7E" w14:textId="7DB5A0FF" w:rsidR="008F72B8" w:rsidRPr="008D2EFE" w:rsidRDefault="008F72B8" w:rsidP="008F72B8">
            <w:pPr>
              <w:jc w:val="both"/>
              <w:rPr>
                <w:rFonts w:ascii="Times New Roman" w:hAnsi="Times New Roman"/>
                <w:bCs/>
                <w:color w:val="0D0D0D"/>
              </w:rPr>
            </w:pPr>
            <w:r w:rsidRPr="008D2EFE">
              <w:rPr>
                <w:rFonts w:ascii="Times New Roman" w:hAnsi="Times New Roman"/>
                <w:b/>
                <w:color w:val="0D0D0D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D0D0D"/>
              </w:rPr>
              <w:t>10</w:t>
            </w:r>
            <w:r w:rsidRPr="008D2EFE">
              <w:rPr>
                <w:rFonts w:ascii="Times New Roman" w:hAnsi="Times New Roman"/>
                <w:b/>
                <w:color w:val="0D0D0D"/>
              </w:rPr>
              <w:t>.</w:t>
            </w:r>
            <w:r>
              <w:t xml:space="preserve"> </w:t>
            </w:r>
            <w:r w:rsidRPr="008D2EFE">
              <w:rPr>
                <w:rFonts w:ascii="Times New Roman" w:hAnsi="Times New Roman"/>
                <w:bCs/>
                <w:color w:val="0D0D0D"/>
              </w:rPr>
              <w:t>Анализ перспективных и календарных планов организации самообслуживания и трудовой деятельности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1200" w14:textId="0B17678A" w:rsidR="008F72B8" w:rsidRPr="00EA46BB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EA46BB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158CF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7052D53" w14:textId="77777777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060921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15D9" w14:textId="2641074C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11.</w:t>
            </w:r>
            <w:r>
              <w:rPr>
                <w:rFonts w:ascii="Times New Roman" w:hAnsi="Times New Roman"/>
                <w:color w:val="0D0D0D"/>
              </w:rPr>
              <w:t xml:space="preserve"> Разработка календарного плана организации самообслуживания и трудовой деятельности детей в разных возрастных группах.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FE05" w14:textId="27C1AB4E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8D2EFE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08FE0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38190A5" w14:textId="60729BA4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FA078F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0B737" w14:textId="61BB10C8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12.</w:t>
            </w:r>
            <w:r>
              <w:rPr>
                <w:rFonts w:ascii="Times New Roman" w:hAnsi="Times New Roman"/>
                <w:color w:val="0D0D0D"/>
              </w:rPr>
              <w:t xml:space="preserve"> Составление макета зоны организации самообслуживания и трудовой деятельности детей.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532AC" w14:textId="6B660F2D" w:rsidR="008F72B8" w:rsidRPr="008D2EFE" w:rsidRDefault="008F72B8" w:rsidP="008F72B8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D2EFE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C9D05A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8C1E92F" w14:textId="77777777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780B2D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BE3A" w14:textId="407F391E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  <w:r w:rsidRPr="00943F52">
              <w:rPr>
                <w:rFonts w:ascii="Times New Roman" w:hAnsi="Times New Roman"/>
                <w:b/>
                <w:color w:val="0D0D0D"/>
              </w:rPr>
              <w:t>Практическое занятие 1</w:t>
            </w:r>
            <w:r>
              <w:rPr>
                <w:rFonts w:ascii="Times New Roman" w:hAnsi="Times New Roman"/>
                <w:b/>
                <w:color w:val="0D0D0D"/>
              </w:rPr>
              <w:t>3</w:t>
            </w:r>
            <w:r w:rsidRPr="00943F52">
              <w:rPr>
                <w:rFonts w:ascii="Times New Roman" w:hAnsi="Times New Roman"/>
                <w:b/>
                <w:color w:val="0D0D0D"/>
              </w:rPr>
              <w:t>.</w:t>
            </w:r>
            <w:r>
              <w:t xml:space="preserve"> </w:t>
            </w:r>
            <w:r w:rsidRPr="00943F52">
              <w:rPr>
                <w:rFonts w:ascii="Times New Roman" w:hAnsi="Times New Roman"/>
                <w:bCs/>
                <w:color w:val="0D0D0D"/>
              </w:rPr>
              <w:t>Спроектируйте вариант  эскиза  оформления  зоны для трудовой деятельности детей старшей группы с учетом требования  СанПиН к организации и проведению трудовой деятельности в ДОУ.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7ABB" w14:textId="6BBF050B" w:rsidR="008F72B8" w:rsidRPr="008D2EFE" w:rsidRDefault="008F72B8" w:rsidP="008F72B8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A03299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6FC51A3" w14:textId="77777777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5C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AAAC" w14:textId="51C0A61F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  <w:r w:rsidRPr="00943F52">
              <w:rPr>
                <w:rFonts w:ascii="Times New Roman" w:hAnsi="Times New Roman"/>
                <w:b/>
                <w:color w:val="0D0D0D"/>
              </w:rPr>
              <w:t>Практическое занятие 1</w:t>
            </w:r>
            <w:r>
              <w:rPr>
                <w:rFonts w:ascii="Times New Roman" w:hAnsi="Times New Roman"/>
                <w:b/>
                <w:color w:val="0D0D0D"/>
              </w:rPr>
              <w:t>4</w:t>
            </w:r>
            <w:r w:rsidRPr="00943F52">
              <w:rPr>
                <w:rFonts w:ascii="Times New Roman" w:hAnsi="Times New Roman"/>
                <w:b/>
                <w:color w:val="0D0D0D"/>
              </w:rPr>
              <w:t>.</w:t>
            </w:r>
            <w:r>
              <w:t xml:space="preserve"> </w:t>
            </w:r>
            <w:r w:rsidRPr="00943F52">
              <w:rPr>
                <w:rFonts w:ascii="Times New Roman" w:hAnsi="Times New Roman"/>
                <w:bCs/>
                <w:color w:val="0D0D0D"/>
              </w:rPr>
              <w:t>Спроектируйте вариант эскиза оформления   уголка  для родителей      по воспитанию   у  детей   старшей группы   уважения  к труду  взрослых  с учетом педагогических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6B9D" w14:textId="66B1CADA" w:rsidR="008F72B8" w:rsidRPr="008D2EFE" w:rsidRDefault="008F72B8" w:rsidP="008F72B8">
            <w:pPr>
              <w:widowControl w:val="0"/>
              <w:tabs>
                <w:tab w:val="left" w:pos="989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44BCA" w14:textId="77777777" w:rsidR="008F72B8" w:rsidRDefault="008F72B8" w:rsidP="008F72B8">
            <w:pPr>
              <w:widowControl w:val="0"/>
              <w:tabs>
                <w:tab w:val="left" w:pos="989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6A9DF00" w14:textId="044AC425" w:rsidTr="00943F52">
        <w:trPr>
          <w:trHeight w:val="529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F7B6" w14:textId="3FD199EA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9. Педагогическая деятельность по организации самообслуживания и трудовой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10B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382CD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095D555" w14:textId="75CDD79F" w:rsidTr="00873947">
        <w:tc>
          <w:tcPr>
            <w:tcW w:w="2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DCF3B1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9.1. Методы и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>приемы руководства и формирования навыков самообслуживания у детей раннего и дошкольного возраста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DAE5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1DE44" w14:textId="683F1093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B3764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41CE0B90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lastRenderedPageBreak/>
              <w:t>ОК 09</w:t>
            </w:r>
          </w:p>
          <w:p w14:paraId="189E77D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74D5F734" w14:textId="12695059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17FA0284" w14:textId="4F797D40" w:rsidTr="00873947">
        <w:trPr>
          <w:trHeight w:val="1518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11A4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5633F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1.Классификация методов и приемов формирования навыков самообслуживания у детей раннего и дошкольного возраста, в том числе детей с особыми образовательными потребностями, их характеристика</w:t>
            </w:r>
          </w:p>
          <w:p w14:paraId="227FB2C5" w14:textId="5D9D337D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2.Методы и приемы формирования навыков трудовой деятельности у детей дошкольного возраста, в том числе детей с особыми образовательными потребностями, их характеристика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E30F54" w14:textId="7123AF45" w:rsidR="008F72B8" w:rsidRDefault="008F72B8" w:rsidP="008F72B8">
            <w:pPr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C6E7BB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E59F0E1" w14:textId="41634DB4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58BD61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1C5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FDCD" w14:textId="094B59E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A8CEDB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B56C619" w14:textId="7C146093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7A8EDA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13FE" w14:textId="2850BA8B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15.</w:t>
            </w:r>
            <w:r>
              <w:rPr>
                <w:rFonts w:ascii="Times New Roman" w:hAnsi="Times New Roman"/>
                <w:color w:val="0D0D0D"/>
              </w:rPr>
              <w:t xml:space="preserve"> Наблюдение и анализ организации самообслуживания и различных видов труда в разных возрастных группах.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066B" w14:textId="5657276D" w:rsidR="008F72B8" w:rsidRPr="00260AE6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C9F05F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958A906" w14:textId="77777777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1309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4B7BE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16.</w:t>
            </w:r>
            <w:r>
              <w:rPr>
                <w:rFonts w:ascii="Times New Roman" w:hAnsi="Times New Roman"/>
                <w:color w:val="0D0D0D"/>
              </w:rPr>
              <w:t xml:space="preserve"> Выявление и оценка эффективности методов и приемов работы с детьми в разных возрастных группах.</w:t>
            </w:r>
          </w:p>
          <w:p w14:paraId="7F3A183B" w14:textId="799FB5F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09913" w14:textId="689077A8" w:rsidR="008F72B8" w:rsidRPr="00260AE6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61AA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452EB5B" w14:textId="421747D9" w:rsidTr="00873947">
        <w:tc>
          <w:tcPr>
            <w:tcW w:w="2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8A37" w14:textId="77777777" w:rsidR="008F72B8" w:rsidRDefault="008F72B8" w:rsidP="008F72B8">
            <w:pPr>
              <w:ind w:right="-160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9.2. </w:t>
            </w:r>
            <w:r>
              <w:rPr>
                <w:rFonts w:ascii="Times New Roman" w:hAnsi="Times New Roman"/>
                <w:b/>
              </w:rPr>
              <w:t>Формы организации самообслуживания и трудовой деятельности детей в разных возрастных группах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57B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71236" w14:textId="3B3370DF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10/6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262B22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55519AB5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36A8E60D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122C39C9" w14:textId="088E41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45BAD60" w14:textId="45B1815A" w:rsidTr="00873947">
        <w:trPr>
          <w:trHeight w:val="2307"/>
        </w:trPr>
        <w:tc>
          <w:tcPr>
            <w:tcW w:w="2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0722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A43BE7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1.Характеристика основных форм организации самообслуживания и трудовой деятельности детей в условиях детской дошкольной организации, </w:t>
            </w:r>
            <w:r>
              <w:rPr>
                <w:rFonts w:ascii="Times New Roman" w:hAnsi="Times New Roman"/>
                <w:color w:val="0D0D0D"/>
              </w:rPr>
              <w:t>в том числе детей с особыми образовательными потребностями</w:t>
            </w:r>
          </w:p>
          <w:p w14:paraId="159B1092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2.Формы организации трудовых поручений. Влияние трудовых поручений на развитие личности ребенка</w:t>
            </w:r>
          </w:p>
          <w:p w14:paraId="78D76A0E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3.Дежурство – как форма организации труда дошкольников. Специфика организации дежурства в разных возрастных группах.</w:t>
            </w:r>
          </w:p>
          <w:p w14:paraId="4A4A6D9B" w14:textId="7B0CA40D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4.Общий, совместный, коллективный труд. Специфика организации данной формы труда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2EFCA6" w14:textId="182762B9" w:rsidR="008F72B8" w:rsidRDefault="008F72B8" w:rsidP="008F7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BC2F6A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</w:p>
        </w:tc>
      </w:tr>
      <w:tr w:rsidR="008F72B8" w14:paraId="574FF94B" w14:textId="2CFC41F8" w:rsidTr="00873947">
        <w:tc>
          <w:tcPr>
            <w:tcW w:w="2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6C71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6FFCB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997B" w14:textId="3367A36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7B8E4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01AA787" w14:textId="730E02B2" w:rsidTr="00873947">
        <w:tc>
          <w:tcPr>
            <w:tcW w:w="2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B977A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E601" w14:textId="2D3A3708" w:rsidR="008F72B8" w:rsidRPr="00260AE6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17.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Наблюдение и анализ деятельности воспитателя по организации самообслуживания в разных возрастных группах и трудовой деятельности старших дошкольников.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F55B" w14:textId="29F459BF" w:rsidR="008F72B8" w:rsidRPr="00260AE6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60AE6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8A5CB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5688727" w14:textId="061515C8" w:rsidTr="00873947">
        <w:tc>
          <w:tcPr>
            <w:tcW w:w="2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9C6DA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66BF" w14:textId="2BAEE15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18.</w:t>
            </w:r>
            <w:r>
              <w:rPr>
                <w:rFonts w:ascii="Times New Roman" w:hAnsi="Times New Roman"/>
              </w:rPr>
              <w:t xml:space="preserve"> Определение форм организации труда дошкольников и оценка их целесообразности.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37FA" w14:textId="1E23B820" w:rsidR="008F72B8" w:rsidRPr="00260AE6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60AE6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F1600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04E3E14" w14:textId="77777777" w:rsidTr="00873947"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09BCF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63E60" w14:textId="12B16671" w:rsidR="008F72B8" w:rsidRPr="00260AE6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19. </w:t>
            </w:r>
            <w:r>
              <w:rPr>
                <w:rFonts w:ascii="Times New Roman" w:hAnsi="Times New Roman"/>
                <w:color w:val="0D0D0D"/>
              </w:rPr>
              <w:t>Разработка технологической карты организации самообслуживания и трудовой деятельности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3AB1C" w14:textId="4ADB26EB" w:rsidR="008F72B8" w:rsidRPr="00260AE6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60AE6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840E4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45EDF89" w14:textId="53FD426F" w:rsidTr="00873947">
        <w:tc>
          <w:tcPr>
            <w:tcW w:w="2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15ADDF" w14:textId="0045AB29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</w:rPr>
              <w:t xml:space="preserve">Тема 9.3. Средства </w:t>
            </w:r>
            <w:r>
              <w:rPr>
                <w:rFonts w:ascii="Times New Roman" w:hAnsi="Times New Roman"/>
                <w:b/>
              </w:rPr>
              <w:lastRenderedPageBreak/>
              <w:t>формирования навыков самообслуживания и трудовой деятельности детей раннего и дошкольного возраста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C218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0FA41" w14:textId="77A12C18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10/6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72234F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39C16691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lastRenderedPageBreak/>
              <w:t>ОК 09</w:t>
            </w:r>
          </w:p>
          <w:p w14:paraId="4B888C7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35EA732B" w14:textId="508259A5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5EF49CC1" w14:textId="7E510019" w:rsidTr="00873947">
        <w:trPr>
          <w:trHeight w:val="2560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B233AE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BED1D9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1.Характеристика основных средств формирования навыков самообслуживания и трудовой деятельности детей раннего и дошкольного возраста (собственная трудовая деятельность, ознакомление с трудом взрослых, художественные средства)</w:t>
            </w:r>
          </w:p>
          <w:p w14:paraId="49851B31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2.Обучение трудовым умениям и навыкам в собственной трудовой деятельности</w:t>
            </w:r>
          </w:p>
          <w:p w14:paraId="12710AD5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3.Ознакомление с трудом взрослых как средство ознакомления дошкольников с процессом труда</w:t>
            </w:r>
          </w:p>
          <w:p w14:paraId="3D757ACB" w14:textId="15B953AA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4.Формирование отношения к процессу труда с помощью художественных средств (художественная литература, музыка, изобразительное искусство).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D2F151" w14:textId="406FA622" w:rsidR="008F72B8" w:rsidRDefault="008F72B8" w:rsidP="008F7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7DCA3A" w14:textId="77777777" w:rsidR="008F72B8" w:rsidRDefault="008F72B8" w:rsidP="008F72B8">
            <w:pPr>
              <w:jc w:val="both"/>
              <w:rPr>
                <w:rFonts w:ascii="Times New Roman" w:hAnsi="Times New Roman"/>
              </w:rPr>
            </w:pPr>
          </w:p>
        </w:tc>
      </w:tr>
      <w:tr w:rsidR="008F72B8" w14:paraId="1E66A98B" w14:textId="25CDC453" w:rsidTr="00873947"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BFD6DC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288CB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AE84" w14:textId="6BEA5FD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F164BD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E54E495" w14:textId="04B29688" w:rsidTr="00873947">
        <w:trPr>
          <w:trHeight w:val="887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82EC25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3F8D" w14:textId="2EE2C426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20. </w:t>
            </w:r>
            <w:r w:rsidRPr="00260AE6">
              <w:rPr>
                <w:rFonts w:ascii="Times New Roman" w:hAnsi="Times New Roman"/>
              </w:rPr>
              <w:t>Характеристика основных средств формирования навыков самообслуживания и трудовой деятельности детей раннего и дошкольного возраста (собственная трудовая деятельность, ознакомление с трудом взрослых, художественные средства</w:t>
            </w:r>
            <w:r>
              <w:t>).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056C" w14:textId="271B78E2" w:rsidR="008F72B8" w:rsidRPr="00260AE6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60AE6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459A2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DD0F3D4" w14:textId="77777777" w:rsidTr="00873947">
        <w:trPr>
          <w:trHeight w:val="565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AC12D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D807" w14:textId="27B9F4D3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260AE6">
              <w:rPr>
                <w:rFonts w:ascii="Times New Roman" w:hAnsi="Times New Roman"/>
                <w:b/>
                <w:color w:val="0D0D0D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D0D0D"/>
              </w:rPr>
              <w:t>21</w:t>
            </w:r>
            <w:r w:rsidRPr="00260AE6">
              <w:rPr>
                <w:rFonts w:ascii="Times New Roman" w:hAnsi="Times New Roman"/>
                <w:b/>
                <w:color w:val="0D0D0D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43F52">
              <w:rPr>
                <w:rFonts w:ascii="Times New Roman" w:hAnsi="Times New Roman"/>
              </w:rPr>
              <w:t>Разработайте  задания для изучения  уровня   сформированности    навыков дежурства у детей  старшей  группы по столовой. Продемонстрируйте их.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67F9" w14:textId="074CC483" w:rsidR="008F72B8" w:rsidRPr="00260AE6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60AE6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0696B8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6614634" w14:textId="77777777" w:rsidTr="00873947">
        <w:trPr>
          <w:trHeight w:val="887"/>
        </w:trPr>
        <w:tc>
          <w:tcPr>
            <w:tcW w:w="25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F56EC" w14:textId="77777777" w:rsidR="008F72B8" w:rsidRDefault="008F72B8" w:rsidP="008F72B8"/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642DA" w14:textId="6F73013F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260AE6">
              <w:rPr>
                <w:rFonts w:ascii="Times New Roman" w:hAnsi="Times New Roman"/>
                <w:b/>
                <w:color w:val="0D0D0D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D0D0D"/>
              </w:rPr>
              <w:t>22</w:t>
            </w:r>
            <w:r w:rsidRPr="00260AE6">
              <w:rPr>
                <w:rFonts w:ascii="Times New Roman" w:hAnsi="Times New Roman"/>
                <w:b/>
                <w:color w:val="0D0D0D"/>
              </w:rPr>
              <w:t>.</w:t>
            </w:r>
            <w:r>
              <w:rPr>
                <w:rFonts w:ascii="Times New Roman" w:hAnsi="Times New Roman"/>
              </w:rPr>
              <w:t xml:space="preserve"> Оценка эффективности используемых воспитателем средств в организации самообслуживания и трудовой деятельности детей в разных возрастных группах.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51A2" w14:textId="63F93EC8" w:rsidR="008F72B8" w:rsidRPr="00260AE6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60AE6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B5C51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:rsidRPr="0061391A" w14:paraId="3646B3ED" w14:textId="53378D3A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1F23B" w14:textId="77777777" w:rsidR="008F72B8" w:rsidRPr="0061391A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61391A">
              <w:rPr>
                <w:rFonts w:ascii="Times New Roman" w:hAnsi="Times New Roman"/>
                <w:b/>
                <w:color w:val="0D0D0D"/>
              </w:rPr>
              <w:t>Раздел 10.</w:t>
            </w:r>
            <w:r w:rsidRPr="0061391A">
              <w:rPr>
                <w:rFonts w:ascii="Times New Roman" w:hAnsi="Times New Roman"/>
                <w:color w:val="0D0D0D"/>
              </w:rPr>
              <w:t xml:space="preserve"> </w:t>
            </w:r>
            <w:r w:rsidRPr="0061391A">
              <w:rPr>
                <w:rFonts w:ascii="Times New Roman" w:hAnsi="Times New Roman"/>
                <w:b/>
                <w:color w:val="0D0D0D"/>
              </w:rPr>
              <w:t>Педагогическая деятельность по диагностике самообслуживания и трудовой деятельности детей раннего и дошкольного возраста детей раннего и дошкольного возраста.</w:t>
            </w:r>
            <w:r w:rsidRPr="0061391A">
              <w:rPr>
                <w:rFonts w:ascii="Times New Roman" w:hAnsi="Times New Roman"/>
                <w:color w:val="0D0D0D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50414" w14:textId="77777777" w:rsidR="008F72B8" w:rsidRPr="0061391A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D9B7" w14:textId="77777777" w:rsidR="008F72B8" w:rsidRPr="0061391A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EA206AE" w14:textId="347A0DAF" w:rsidTr="00873947"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71538D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10.1. Диагностика самообслуживания и трудовой деятельности детей в разных возрастных группах</w:t>
            </w:r>
          </w:p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F3ADE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B4664" w14:textId="2300A74F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10/6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0CC1FB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767A82B6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54F579BA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496BC1FF" w14:textId="684BA6EA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77EA04F8" w14:textId="45FE4228" w:rsidTr="00873947">
        <w:tc>
          <w:tcPr>
            <w:tcW w:w="24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E7053E" w14:textId="77777777" w:rsidR="008F72B8" w:rsidRDefault="008F72B8" w:rsidP="008F72B8"/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1907" w14:textId="4F6B6932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1.Общая характеристика способов диагностики самообслуживания и трудовой деятельности детей.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144C30" w14:textId="51EBA293" w:rsidR="008F72B8" w:rsidRDefault="008F72B8" w:rsidP="008F7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3CCF4C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6A178E35" w14:textId="25E97D7D" w:rsidTr="00873947">
        <w:tc>
          <w:tcPr>
            <w:tcW w:w="24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CD9FB8" w14:textId="77777777" w:rsidR="008F72B8" w:rsidRDefault="008F72B8" w:rsidP="008F72B8"/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38F9" w14:textId="7763A9A0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2.Диагностика и определение уровня сформированности навыков самообслуживания детей раннего и дошкольного возраста. Диагностика трудовых умений дошкольников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9D0582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7FE6F3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4777F753" w14:textId="0ACBB725" w:rsidTr="00873947">
        <w:tc>
          <w:tcPr>
            <w:tcW w:w="24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B77AB8" w14:textId="77777777" w:rsidR="008F72B8" w:rsidRDefault="008F72B8" w:rsidP="008F72B8"/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BB2A" w14:textId="5A0B2978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3.Диагностика уровня сформированности отношения детей к своему труду и труду взрослых.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6BC015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3DC921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555BDA3A" w14:textId="1159C3CB" w:rsidTr="00873947">
        <w:tc>
          <w:tcPr>
            <w:tcW w:w="24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58066A" w14:textId="77777777" w:rsidR="008F72B8" w:rsidRDefault="008F72B8" w:rsidP="008F72B8"/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AF37D" w14:textId="12278CC8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4.Диагностика уровня развития трудолюбия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BC461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B8FD31" w14:textId="77777777" w:rsidR="008F72B8" w:rsidRDefault="008F72B8" w:rsidP="008F72B8">
            <w:pPr>
              <w:rPr>
                <w:rFonts w:ascii="Times New Roman" w:hAnsi="Times New Roman"/>
              </w:rPr>
            </w:pPr>
          </w:p>
        </w:tc>
      </w:tr>
      <w:tr w:rsidR="008F72B8" w14:paraId="74BE135F" w14:textId="42D60E5A" w:rsidTr="00873947">
        <w:tc>
          <w:tcPr>
            <w:tcW w:w="24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CFB86A" w14:textId="77777777" w:rsidR="008F72B8" w:rsidRDefault="008F72B8" w:rsidP="008F72B8"/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9014" w14:textId="77777777" w:rsidR="008F72B8" w:rsidRDefault="008F72B8" w:rsidP="008F7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7762" w14:textId="689CB34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F16C7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6CF4654" w14:textId="50DAB592" w:rsidTr="00873947">
        <w:tc>
          <w:tcPr>
            <w:tcW w:w="24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FA27FC" w14:textId="77777777" w:rsidR="008F72B8" w:rsidRDefault="008F72B8" w:rsidP="008F72B8"/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CCDC8" w14:textId="71D445F9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23.</w:t>
            </w:r>
            <w:r>
              <w:rPr>
                <w:rFonts w:ascii="Times New Roman" w:hAnsi="Times New Roman"/>
              </w:rPr>
              <w:t xml:space="preserve"> </w:t>
            </w:r>
            <w:r w:rsidRPr="004A4EBA">
              <w:rPr>
                <w:rFonts w:ascii="Times New Roman" w:hAnsi="Times New Roman"/>
              </w:rPr>
              <w:t xml:space="preserve">Диагностика и определение уровня сформированности </w:t>
            </w:r>
            <w:r>
              <w:rPr>
                <w:rFonts w:ascii="Times New Roman" w:hAnsi="Times New Roman"/>
              </w:rPr>
              <w:t xml:space="preserve"> </w:t>
            </w:r>
            <w:r w:rsidRPr="004A4EBA">
              <w:rPr>
                <w:rFonts w:ascii="Times New Roman" w:hAnsi="Times New Roman"/>
              </w:rPr>
              <w:t>навыков самообслуживания детей раннего 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B775" w14:textId="42D59999" w:rsidR="008F72B8" w:rsidRPr="004A4EBA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4A4EBA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747F8C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5504F18" w14:textId="1D4E1213" w:rsidTr="00873947">
        <w:tc>
          <w:tcPr>
            <w:tcW w:w="24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C9C1BC" w14:textId="77777777" w:rsidR="008F72B8" w:rsidRDefault="008F72B8" w:rsidP="008F72B8"/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A0C22" w14:textId="171F7F66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24. </w:t>
            </w:r>
            <w:r>
              <w:rPr>
                <w:rFonts w:ascii="Times New Roman" w:hAnsi="Times New Roman"/>
              </w:rPr>
              <w:t>Подбор диагностических методик для оценки сформированности навыков самообслуживания и трудовых умений детей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70EB" w14:textId="17726231" w:rsidR="008F72B8" w:rsidRPr="004A4EBA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4A4EBA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18324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4EB166F" w14:textId="77777777" w:rsidTr="00873947">
        <w:tc>
          <w:tcPr>
            <w:tcW w:w="24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86CE" w14:textId="77777777" w:rsidR="008F72B8" w:rsidRDefault="008F72B8" w:rsidP="008F72B8"/>
        </w:tc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730B" w14:textId="0C30670C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A4EBA">
              <w:rPr>
                <w:rFonts w:ascii="Times New Roman" w:hAnsi="Times New Roman"/>
                <w:b/>
                <w:color w:val="0D0D0D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D0D0D"/>
              </w:rPr>
              <w:t>25.</w:t>
            </w:r>
            <w:r>
              <w:rPr>
                <w:rFonts w:ascii="Times New Roman" w:hAnsi="Times New Roman"/>
                <w:color w:val="0D0D0D"/>
              </w:rPr>
              <w:t xml:space="preserve"> Количественный и качественный анализ эмпирического материала по результатам диагностики.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8172F" w14:textId="1A2DC2F3" w:rsidR="008F72B8" w:rsidRPr="004A4EBA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4A4EBA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23A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21471A9" w14:textId="23F8FEED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CD11" w14:textId="77777777" w:rsidR="008F72B8" w:rsidRPr="003010B5" w:rsidRDefault="008F72B8" w:rsidP="008F72B8">
            <w:pPr>
              <w:rPr>
                <w:rFonts w:ascii="Times New Roman" w:hAnsi="Times New Roman"/>
                <w:i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 xml:space="preserve">Учебная практика </w:t>
            </w:r>
          </w:p>
          <w:p w14:paraId="0C86D401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>Виды работ:</w:t>
            </w:r>
          </w:p>
          <w:p w14:paraId="2B7FE123" w14:textId="77777777" w:rsidR="008F72B8" w:rsidRPr="003010B5" w:rsidRDefault="008F72B8" w:rsidP="008F72B8">
            <w:pPr>
              <w:pStyle w:val="affffffffff2"/>
              <w:numPr>
                <w:ilvl w:val="0"/>
                <w:numId w:val="1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Знакомство и анализ календарных планов самообслуживания и трудовой деятельности детей раннего и дошкольного возраста.</w:t>
            </w:r>
          </w:p>
          <w:p w14:paraId="63ECCD16" w14:textId="77777777" w:rsidR="008F72B8" w:rsidRPr="003010B5" w:rsidRDefault="008F72B8" w:rsidP="008F72B8">
            <w:pPr>
              <w:pStyle w:val="affffffffff2"/>
              <w:numPr>
                <w:ilvl w:val="0"/>
                <w:numId w:val="1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Знакомство и анализ технологических карт организации самообслуживания и трудовой деятельности детей раннего и дошкольного возраста.</w:t>
            </w:r>
          </w:p>
          <w:p w14:paraId="0E84A8E0" w14:textId="77777777" w:rsidR="008F72B8" w:rsidRPr="003010B5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организации и проведения самообслуживания детей раннего и дошкольного возраста.</w:t>
            </w:r>
          </w:p>
          <w:p w14:paraId="124F51B9" w14:textId="77777777" w:rsidR="008F72B8" w:rsidRPr="003010B5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организации и проведения трудовой деятельности детей дошкольного возраста.</w:t>
            </w:r>
          </w:p>
          <w:p w14:paraId="07FEF077" w14:textId="77777777" w:rsidR="008F72B8" w:rsidRPr="003010B5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Подбор диагностического инструментария для оценки сформированности навыков самообслуживания и трудовой деятельности детей раннего и дошкольного возраста.</w:t>
            </w:r>
          </w:p>
          <w:p w14:paraId="5A5BB8EE" w14:textId="77777777" w:rsidR="008F72B8" w:rsidRPr="003010B5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Планирование работы по организации самообслуживания и трудовой деятельности детей раннего и дошкольного возраста в летний период.</w:t>
            </w:r>
          </w:p>
          <w:p w14:paraId="0BD2690B" w14:textId="77777777" w:rsidR="008F72B8" w:rsidRPr="003010B5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организации и проведения различных форм организации трудовой деятельности детей раннего и дошкольного возраста в летний период.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C392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9028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0A7E719" w14:textId="3A9F2201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92FBF" w14:textId="77777777" w:rsidR="008F72B8" w:rsidRPr="003010B5" w:rsidRDefault="008F72B8" w:rsidP="008F72B8">
            <w:pPr>
              <w:rPr>
                <w:rFonts w:ascii="Times New Roman" w:hAnsi="Times New Roman"/>
                <w:i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 xml:space="preserve">Производственная практика  </w:t>
            </w:r>
          </w:p>
          <w:p w14:paraId="49897393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>Виды работ:</w:t>
            </w:r>
          </w:p>
          <w:p w14:paraId="3923A94B" w14:textId="77777777" w:rsidR="008F72B8" w:rsidRPr="003010B5" w:rsidRDefault="008F72B8" w:rsidP="008F72B8">
            <w:pPr>
              <w:pStyle w:val="affffffffff2"/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Разработка технологических карт, подготовка оборудования организация самообслуживания и трудовой деятельности детей раннего и дошкольного возраста, самоанализ проведенной работы.</w:t>
            </w:r>
          </w:p>
          <w:p w14:paraId="28226263" w14:textId="77777777" w:rsidR="008F72B8" w:rsidRPr="003010B5" w:rsidRDefault="008F72B8" w:rsidP="008F72B8">
            <w:pPr>
              <w:pStyle w:val="affffffffff2"/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Разработка технологических карт, подготовка оборудования организация различных видов трудовой деятельности детей раннего и дошкольного возраста, самоанализ проведенной работы.</w:t>
            </w:r>
          </w:p>
          <w:p w14:paraId="4A253606" w14:textId="77777777" w:rsidR="008F72B8" w:rsidRPr="003010B5" w:rsidRDefault="008F72B8" w:rsidP="008F72B8">
            <w:pPr>
              <w:pStyle w:val="affffffffff2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Проведение диагностики и оценки сформированности навыков самообслуживания и трудовой деятельности детей раннего и дошкольного возраста.</w:t>
            </w:r>
          </w:p>
          <w:p w14:paraId="109657A7" w14:textId="77777777" w:rsidR="008F72B8" w:rsidRPr="003010B5" w:rsidRDefault="008F72B8" w:rsidP="008F72B8">
            <w:pPr>
              <w:pStyle w:val="affffffffff2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Планирование самообслуживания и трудовой деятельности детей раннего и дошкольного возраста в летний период.</w:t>
            </w:r>
          </w:p>
          <w:p w14:paraId="72AD627A" w14:textId="77777777" w:rsidR="008F72B8" w:rsidRPr="003010B5" w:rsidRDefault="008F72B8" w:rsidP="008F72B8">
            <w:pPr>
              <w:pStyle w:val="affffffffff2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Организация самообслуживания и трудовой деятельности детей раннего и дошкольного </w:t>
            </w:r>
            <w:r w:rsidRPr="003010B5">
              <w:rPr>
                <w:rFonts w:ascii="Times New Roman" w:hAnsi="Times New Roman"/>
                <w:color w:val="0D0D0D"/>
              </w:rPr>
              <w:lastRenderedPageBreak/>
              <w:t>возраста в летний период.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1232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412E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1E7C593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6F04" w14:textId="0332C9F1" w:rsidR="008F72B8" w:rsidRPr="009B744F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lastRenderedPageBreak/>
              <w:t xml:space="preserve">Промежуточная аттестация в форме  </w:t>
            </w:r>
            <w:r>
              <w:rPr>
                <w:rFonts w:ascii="Times New Roman" w:hAnsi="Times New Roman"/>
                <w:b/>
                <w:color w:val="0D0D0D"/>
              </w:rPr>
              <w:t>дифференцированного зачета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ABB2" w14:textId="4E79CA5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8AD3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689A1DA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3EF5" w14:textId="13AE3A13" w:rsidR="008F72B8" w:rsidRPr="009B744F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2D3E" w14:textId="31543065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A778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0BDFB5F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5918" w14:textId="1DF6B097" w:rsidR="008F72B8" w:rsidRPr="009B744F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Консультации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C768" w14:textId="05D1536F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2CAE2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718C353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CD1E" w14:textId="040271C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C141" w14:textId="071E8DF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5ADC9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0A884F3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4E4DB" w14:textId="041826C9" w:rsidR="008F72B8" w:rsidRPr="005128B9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5128B9">
              <w:rPr>
                <w:rFonts w:ascii="Times New Roman" w:hAnsi="Times New Roman"/>
                <w:b/>
                <w:color w:val="0D0D0D"/>
              </w:rPr>
              <w:t>МДК.02.04 Теоретические и методические основы организации продуктивных видов деятельности детей дошкольного возраста с практикумом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676C" w14:textId="446EB92F" w:rsidR="008F72B8" w:rsidRDefault="000A6FEC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68/42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671C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F5345D1" w14:textId="757AFAE4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E800D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11. Педагогическая деятельность по проектированию продуктивных видов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6C1D" w14:textId="3B6997D1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7E20F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E063C32" w14:textId="77777777" w:rsidTr="00873947">
        <w:tc>
          <w:tcPr>
            <w:tcW w:w="1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AB09D" w14:textId="77F15CA5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 семестр</w:t>
            </w:r>
          </w:p>
        </w:tc>
      </w:tr>
      <w:tr w:rsidR="008F72B8" w14:paraId="487A082A" w14:textId="05A81C37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D9F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11.1. Сущность методики и ее методологические основы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0BFC6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626B" w14:textId="588BE12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1/-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60514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6F1B97A4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10954FEA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1D4F1764" w14:textId="4B2775AF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7AAEF467" w14:textId="7E410DA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8090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10BD" w14:textId="4429D30A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1.Исторический аспект теории и методики изобразительной деятельности (материалы отечественных и зарубежных исследований).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EFA33F" w14:textId="77777777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  <w:p w14:paraId="76500BE1" w14:textId="55210ED6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B58D98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2A3013F2" w14:textId="7005D67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31A2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A155" w14:textId="630F14CA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2.Вклад ведущих отечественных ученых в развитие современной методики изобразительной деятельности (Т.С. Комаровой, Е.А.Флериной, Л.А.Парамоновой, Г.Г. Григорьевой, З.В. Лиштван, Р.Г. Казаковой, Н.А.Курочкиной и др.)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BC60" w14:textId="62C63BC3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4955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23124ECE" w14:textId="6B66FB0C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EB21" w14:textId="77777777" w:rsidR="008F72B8" w:rsidRDefault="008F72B8" w:rsidP="008F72B8">
            <w:pPr>
              <w:tabs>
                <w:tab w:val="left" w:pos="0"/>
                <w:tab w:val="left" w:pos="317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11.2. Развитие способностей ребёнка в изобразительной деятельности.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E1E05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5643" w14:textId="28627D78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1/-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4C12A5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29742DE4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69115785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68B9EBE6" w14:textId="59578565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A60B5AE" w14:textId="3F9BD02A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F60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1F12" w14:textId="3A71F424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1.Понятие способностей. Содержание и структура способностей к изобразительной деятельности.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D73EBF" w14:textId="77777777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  <w:p w14:paraId="73C653BE" w14:textId="1928D3B3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8DAD87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59C89AF2" w14:textId="7146FED0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9A4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91C89" w14:textId="3384E6DE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2.Этапы развития изобразительных способностей.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B14D" w14:textId="31246F86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6B8C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6A40DA2" w14:textId="63ECA89B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D1465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11.3. Проблемы детского изобразительного творчества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468C4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1FFEB" w14:textId="3358EA5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1/-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8C980B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47B1D1F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0BD19148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090D3ED8" w14:textId="01BF3DBE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2577AE2" w14:textId="5C309399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BBEF1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8FB23" w14:textId="7D027A05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1.Детский рисунок как продукт художественного творчества. Этапы творческого акта в изобразительной деятельности дошкольников.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876C37" w14:textId="77777777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  <w:p w14:paraId="01E5748D" w14:textId="530175DE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9B3816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27052C45" w14:textId="33C38639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EBA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AE878" w14:textId="7AE937A0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2.Факторы, определяющие своеобразие детского художественного творчества.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50EE" w14:textId="5638D670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1790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A0EF8CF" w14:textId="17F1EDDF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2378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11.4. Планирование продуктивной деятельности 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D6240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E9EC" w14:textId="07413DAE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C19B79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6A764A58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570F068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373F2F8C" w14:textId="767B67B3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5C5AF9A6" w14:textId="0E0FD5CB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E29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4F9C" w14:textId="2C7B07EB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shd w:val="clear" w:color="auto" w:fill="BFBFBF"/>
              </w:rPr>
            </w:pPr>
            <w:r>
              <w:rPr>
                <w:rFonts w:ascii="Times New Roman" w:hAnsi="Times New Roman"/>
              </w:rPr>
              <w:t>1.Перспективное и календарное планирование продуктивной деятельности детей, включая элементы экспериментирования по изучению свойств используемых в деятельности материалов.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80758" w14:textId="1BD87EE2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898E9C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F72B8" w14:paraId="0B1485A1" w14:textId="0830C38D" w:rsidTr="00873947">
        <w:trPr>
          <w:trHeight w:val="1045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3763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1A1E4" w14:textId="130EEC41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shd w:val="clear" w:color="auto" w:fill="BFBFBF"/>
              </w:rPr>
            </w:pPr>
            <w:r>
              <w:rPr>
                <w:rFonts w:ascii="Times New Roman" w:hAnsi="Times New Roman"/>
              </w:rPr>
              <w:t xml:space="preserve">2.Учет возрастных и индивидуальных особенностей детей группы и рекомендаций узких специалистов (психологов, дефектологов, логопедов и т.д.) в процессе планирования продуктивной деятельности дошкольников. </w:t>
            </w:r>
          </w:p>
          <w:p w14:paraId="190C61E6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shd w:val="clear" w:color="auto" w:fill="BFBFBF"/>
              </w:rPr>
            </w:pPr>
            <w:r>
              <w:rPr>
                <w:rFonts w:ascii="Times New Roman" w:hAnsi="Times New Roman"/>
              </w:rPr>
              <w:t>Особенности планирования продуктивной деятельности (вне) занятий.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D5CBD" w14:textId="7A13AB79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CAB9A2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F72B8" w14:paraId="343143DA" w14:textId="69406BA4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7397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585F9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DAE3" w14:textId="196F109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6E7314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A842E0A" w14:textId="1341B3D0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4C3F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F607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1. </w:t>
            </w:r>
            <w:r>
              <w:rPr>
                <w:rFonts w:ascii="Times New Roman" w:hAnsi="Times New Roman"/>
                <w:color w:val="0D0D0D"/>
              </w:rPr>
              <w:t>Анализ технологических карт и перспективного плана по продуктивной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8A1D8" w14:textId="54DD03C4" w:rsidR="008F72B8" w:rsidRPr="00A43D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43D23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9BFB7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F56605E" w14:textId="2D0AFA5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6FEB0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8399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2.</w:t>
            </w:r>
            <w:r>
              <w:rPr>
                <w:rFonts w:ascii="Times New Roman" w:hAnsi="Times New Roman"/>
                <w:color w:val="0D0D0D"/>
              </w:rPr>
              <w:t xml:space="preserve"> Разработка технологических карт организации продуктивных видов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A678" w14:textId="3DE660E7" w:rsidR="008F72B8" w:rsidRPr="00A43D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43D23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D97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6152CD4" w14:textId="287023CA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BE38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12. Педагогическая деятельность по реализации продуктивных видов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A008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9BE64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1737A8F" w14:textId="03AA0382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98FC" w14:textId="77777777" w:rsidR="008F72B8" w:rsidRDefault="008F72B8" w:rsidP="008F72B8">
            <w:pPr>
              <w:tabs>
                <w:tab w:val="left" w:pos="602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12.1. Содержание и способы организации рисования в разных возрастных группах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AB87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0532" w14:textId="16B83D92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46305D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5ABA672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3C15323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C554B66" w14:textId="143548E5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14029D18" w14:textId="5F3A523B" w:rsidTr="00873947">
        <w:trPr>
          <w:trHeight w:val="779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184C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3FA4D4" w14:textId="1BF4A639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1.Предметное рисование в разных возрастных группах.</w:t>
            </w:r>
          </w:p>
          <w:p w14:paraId="21A31D47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Сюжетно-тематическое рисование. Особенности работы с детьми.</w:t>
            </w:r>
          </w:p>
          <w:p w14:paraId="24C0D045" w14:textId="09A6F27B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Декоративное рисование. Принципы построения декоративного узора.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B7520F" w14:textId="5F4DAC12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719AE4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0017726" w14:textId="4418C754" w:rsidTr="00873947">
        <w:trPr>
          <w:trHeight w:val="1012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CCE32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3443E4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2.Методика организации и проведения рисования в разных возрастных группах.</w:t>
            </w:r>
          </w:p>
          <w:p w14:paraId="052F3B45" w14:textId="021D4964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Роль педагога в организации развивающей предметно-пространственной среды для продуктивных видов деятельности дошкольников.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1FE703" w14:textId="41CF1F02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A3B344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477DC764" w14:textId="288E268E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5271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B774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714F" w14:textId="41E55BDB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69E50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64C56B1" w14:textId="29836C3F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10A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7DCC0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3.</w:t>
            </w:r>
            <w:r>
              <w:rPr>
                <w:rFonts w:ascii="Times New Roman" w:hAnsi="Times New Roman"/>
                <w:color w:val="0D0D0D"/>
              </w:rPr>
              <w:t xml:space="preserve"> Наблюдение и анализ различных видов занятий по рисованию (рисование по образцу, декоративное, предметное, сюжетное).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777D" w14:textId="1701A904" w:rsidR="008F72B8" w:rsidRPr="00A43D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43D23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DC83B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BB9BE66" w14:textId="73B6646A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68CD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9A9F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4.</w:t>
            </w:r>
            <w:r>
              <w:rPr>
                <w:rFonts w:ascii="Times New Roman" w:hAnsi="Times New Roman"/>
                <w:color w:val="0D0D0D"/>
              </w:rPr>
              <w:t xml:space="preserve"> Разработка технологических карт занятий по рисованию (предметному и сюжетному)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1A619" w14:textId="35BDCABB" w:rsidR="008F72B8" w:rsidRPr="00A43D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43D23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71B4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D28F67C" w14:textId="581EA532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A139D" w14:textId="77777777" w:rsidR="008F72B8" w:rsidRDefault="008F72B8" w:rsidP="008F72B8">
            <w:pPr>
              <w:tabs>
                <w:tab w:val="left" w:pos="602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12.2. Содержание и способы организации лепки в разных возрастных группах</w:t>
            </w:r>
          </w:p>
          <w:p w14:paraId="665F4F9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D40B9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34C69" w14:textId="1B3A3A27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9/8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3A40E5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64D88ADF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62548C9D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AB45BA9" w14:textId="60A349AF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77C1CA9C" w14:textId="642D3CD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E7D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FC3A8" w14:textId="3613EC7B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1.Особенности лепки в детском саду. Материалы и оборудование для лепки</w:t>
            </w:r>
            <w:r>
              <w:rPr>
                <w:rFonts w:ascii="Times New Roman" w:hAnsi="Times New Roman"/>
              </w:rPr>
              <w:t>. Изучение свойств материалов на основе экспериментирования с ним.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1AC6B1" w14:textId="697FCB23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839A6F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258024B8" w14:textId="71C8731B" w:rsidTr="00873947">
        <w:trPr>
          <w:trHeight w:val="516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C6E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8A1624" w14:textId="50AFE2AB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2.Виды лепки. Методика организации и проведения лепки в разных возрастных группах.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B1BC58" w14:textId="351ED93D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F4CA65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25C0794F" w14:textId="2900AB58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DB5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83C8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F8EC4" w14:textId="7CBA5CA9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BA09B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17A71A5" w14:textId="1113748B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83A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A2B43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4.</w:t>
            </w:r>
            <w:r>
              <w:rPr>
                <w:rFonts w:ascii="Times New Roman" w:hAnsi="Times New Roman"/>
                <w:color w:val="0D0D0D"/>
              </w:rPr>
              <w:t xml:space="preserve"> Наблюдение и анализ различных видов занятий по лепке (предметная, сюжетная, декоративная).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1EA8" w14:textId="7781EC6A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6AC1C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7366C0D" w14:textId="4498BB7F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ABA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B793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5.</w:t>
            </w:r>
            <w:r>
              <w:rPr>
                <w:rFonts w:ascii="Times New Roman" w:hAnsi="Times New Roman"/>
                <w:color w:val="0D0D0D"/>
              </w:rPr>
              <w:t xml:space="preserve"> Выполнить шаблоны для лепки рельефа по рабочей тетради Н.Г.Салминой, А.О.Глебовой «Учимся рисовать».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0ED4E" w14:textId="4E57A30E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C69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D8BE226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AD6D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3CE3" w14:textId="34121FDD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6.</w:t>
            </w:r>
            <w:r>
              <w:rPr>
                <w:rFonts w:ascii="Times New Roman" w:hAnsi="Times New Roman"/>
                <w:color w:val="0D0D0D"/>
              </w:rPr>
              <w:t xml:space="preserve"> Наблюдение и анализ различных видов занятий по аппликации (предметная, сюжетная, декоративная).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CC8C" w14:textId="365D2C37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8E8E8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98A0785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C989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52FB" w14:textId="2F760609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7.</w:t>
            </w:r>
            <w:r>
              <w:rPr>
                <w:rFonts w:ascii="Times New Roman" w:hAnsi="Times New Roman"/>
                <w:color w:val="0D0D0D"/>
              </w:rPr>
              <w:t xml:space="preserve"> Разработка технологических карт занятий по аппликации в разных возрастных группах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B223A" w14:textId="5DD248C1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EA0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C189F46" w14:textId="77777777" w:rsidTr="00873947">
        <w:tc>
          <w:tcPr>
            <w:tcW w:w="1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FFE4" w14:textId="74792A5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 семестр</w:t>
            </w:r>
          </w:p>
        </w:tc>
      </w:tr>
      <w:tr w:rsidR="008F72B8" w14:paraId="094D9399" w14:textId="52974A78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0CE8" w14:textId="77777777" w:rsidR="008F72B8" w:rsidRDefault="008F72B8" w:rsidP="008F72B8">
            <w:pPr>
              <w:tabs>
                <w:tab w:val="left" w:pos="602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12.3. Содержание и способы организации аппликации в разных возрастных группах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8067C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6658A" w14:textId="7A1AD33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85FEA6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2C86FDA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51BE8161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1110B45D" w14:textId="14765489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0164CAE5" w14:textId="48E4144C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122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07AB" w14:textId="01CBE242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1.Виды аппликации в детском саду. Оборудование и материалы для аппликации.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64A3A1" w14:textId="08997D7E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EB9082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F562D38" w14:textId="1813B07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875A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5F2F3" w14:textId="57193E6E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2.Методика организации и проведения аппликации в разных возрастных группах.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463BE" w14:textId="74D65698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653B44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3A09CFD4" w14:textId="349F7379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1881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FF1BD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0952" w14:textId="1768DAC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1DC5A4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B7A7C2B" w14:textId="59CD0A4F" w:rsidTr="00873947">
        <w:trPr>
          <w:trHeight w:val="357"/>
        </w:trPr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A2FFE" w14:textId="77777777" w:rsidR="008F72B8" w:rsidRDefault="008F72B8" w:rsidP="008F72B8">
            <w:pPr>
              <w:tabs>
                <w:tab w:val="left" w:pos="602"/>
              </w:tabs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12.4. Содержание и способы организации конструирования и художественно-ручного труда в разных возрастных группах</w:t>
            </w:r>
          </w:p>
          <w:p w14:paraId="7C4FEDAD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DEDDA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7FB3" w14:textId="3897865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69A358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66AC56D6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7C8C30D9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A11540A" w14:textId="293ADE42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55B6BE20" w14:textId="75D1C737" w:rsidTr="00873947">
        <w:trPr>
          <w:trHeight w:val="253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A4B66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03C4B6" w14:textId="7C492362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1.Особенности конструктивной деятельности в детском саду. </w:t>
            </w:r>
          </w:p>
          <w:p w14:paraId="7A9E4BC9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Типы конструирования и формы его организации.</w:t>
            </w:r>
          </w:p>
          <w:p w14:paraId="612B505C" w14:textId="25CE5DC6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Методика организации и проведения конструирования из разных материалов (педагогические технологии): конструирование из строительного материала; компьютерное конструирование; конструирование из деталей конструкторов; из крупногабаритных модулей (объёмных форм, плоскостное конструирование); из бумаги; из природного и бросового материала. </w:t>
            </w:r>
            <w:r>
              <w:rPr>
                <w:rFonts w:ascii="Times New Roman" w:hAnsi="Times New Roman"/>
              </w:rPr>
              <w:t>Методика изучения свойств материалов, используемых в конструктивной деятельности на основе экспериментирования</w:t>
            </w:r>
            <w:r>
              <w:rPr>
                <w:rFonts w:ascii="Times New Roman" w:hAnsi="Times New Roman"/>
                <w:color w:val="00B05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875BF3" w14:textId="5915862F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D4830B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6825781" w14:textId="68B1C26D" w:rsidTr="00873947">
        <w:trPr>
          <w:trHeight w:val="759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BCD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F273CF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2.Организация и руководство конструктивной деятельностью вне занятий.</w:t>
            </w:r>
          </w:p>
          <w:p w14:paraId="58524087" w14:textId="5E51B5EC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Конструирование и аппликация, их взаимосвязь с художественным ручным трудом.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7E85D0" w14:textId="3785B09E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7CBDF9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18C537B9" w14:textId="49F9E26C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FFB1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A7F4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75D0D" w14:textId="440A83A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70161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66AEBAB" w14:textId="710D17F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78640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6417C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8.</w:t>
            </w:r>
            <w:r>
              <w:rPr>
                <w:rFonts w:ascii="Times New Roman" w:hAnsi="Times New Roman"/>
                <w:color w:val="0D0D0D"/>
              </w:rPr>
              <w:t xml:space="preserve"> Наблюдение и анализ различных видов занятий по конструированию (конструирование из строительного материала, из бумаги, из природного и бросового материала).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A2EB" w14:textId="626A55D1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5C8EB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D7817EC" w14:textId="5FDB8FE4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CCB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E9C1F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9.</w:t>
            </w:r>
            <w:r>
              <w:rPr>
                <w:rFonts w:ascii="Times New Roman" w:hAnsi="Times New Roman"/>
                <w:color w:val="0D0D0D"/>
              </w:rPr>
              <w:t xml:space="preserve"> Отработка умения выполнять постройку по схеме, рисунку.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1FB9E" w14:textId="246B2831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0B61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4FCB248" w14:textId="05BD2AC9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773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13.  Педагогическая деятельность по диагностике продуктивных видов деятельности детей раннего и дошкольного возраста детей раннего 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8B78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0A61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4AC0C06" w14:textId="52DE0F44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2F33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13.1. Диагностика музыкального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>воспитания детей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967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6FAE7" w14:textId="58770E48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32CE26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331B5A14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3B5B75AD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BFC905A" w14:textId="3EBE4178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lastRenderedPageBreak/>
              <w:t>ПК 2.4</w:t>
            </w:r>
          </w:p>
        </w:tc>
      </w:tr>
      <w:tr w:rsidR="008F72B8" w14:paraId="20200389" w14:textId="133A8EB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6363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BD03A" w14:textId="04EDB4DC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1.Диагностические методики определения развития творческих способностей детей дошкольного возраста. Сравнительные анализ методик.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CBBF30" w14:textId="26E27DB3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819091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2296470A" w14:textId="2D93EA3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56A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DB06D" w14:textId="6CA3D651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2.Способы диагностики результатов изобразительной деятельности детей. Критерии оценки и условия развития изобразительного творчества дошкольников.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C5C00" w14:textId="00D9FB06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8CE3CC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3B2A20E5" w14:textId="1E0BDC3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090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F6F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CD566" w14:textId="5AB213B3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0BA19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7C0ED44" w14:textId="0142EA83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CCFC0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ADB6E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10.</w:t>
            </w:r>
            <w:r>
              <w:rPr>
                <w:rFonts w:ascii="Times New Roman" w:hAnsi="Times New Roman"/>
                <w:color w:val="0D0D0D"/>
              </w:rPr>
              <w:t xml:space="preserve"> Подобрать диагностические методики по развитию творческих способностей детей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41B8D" w14:textId="7CAA8FBE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2B5018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5584284" w14:textId="3BACA4E0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2F88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487B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11.</w:t>
            </w:r>
            <w:r>
              <w:rPr>
                <w:rFonts w:ascii="Times New Roman" w:hAnsi="Times New Roman"/>
                <w:color w:val="0D0D0D"/>
              </w:rPr>
              <w:t xml:space="preserve"> Подобрать диагностические методики по определению уровня развития продуктивных творческих способностей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3BCA9" w14:textId="3659646F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E0A0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86FDB38" w14:textId="0C12A008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CA5C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14. Практикум по изобразительному искусству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D76C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21A5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EAE1080" w14:textId="1D084CE0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9C1B9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14.1. Основы изобразительной грамоты. Живопись.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8988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0AF43" w14:textId="182E7055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10/10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382134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105ED1C3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20A1E1B6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6279F0BC" w14:textId="7D5CBB9C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336450C7" w14:textId="7B15417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067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03B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8F5A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7CBAD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E43477D" w14:textId="41195AEB" w:rsidTr="00873947">
        <w:trPr>
          <w:trHeight w:val="429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B3F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3E41E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12.</w:t>
            </w:r>
            <w:r>
              <w:rPr>
                <w:rFonts w:ascii="Times New Roman" w:hAnsi="Times New Roman"/>
                <w:color w:val="0D0D0D"/>
              </w:rPr>
              <w:t xml:space="preserve"> Графика. Рисунок. Художественные средства выразительности. Плоские фигуры. Рисование осеннего листа, бабочки (по выбору).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3D2E" w14:textId="402167CD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C1D0D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DA39BAE" w14:textId="1A75E8C1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A522A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EE13D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13.</w:t>
            </w:r>
            <w:r>
              <w:rPr>
                <w:rFonts w:ascii="Times New Roman" w:hAnsi="Times New Roman"/>
                <w:color w:val="0D0D0D"/>
              </w:rPr>
              <w:t xml:space="preserve"> Объёмные тела. Рисование яблока с натуры.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D15E" w14:textId="5C97ECC0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6EF86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2DCEDD8" w14:textId="143B4090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36B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87994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14.</w:t>
            </w:r>
            <w:r>
              <w:rPr>
                <w:rFonts w:ascii="Times New Roman" w:hAnsi="Times New Roman"/>
                <w:color w:val="0D0D0D"/>
              </w:rPr>
              <w:t xml:space="preserve"> Создание кругов-гармонизаторов. Цветовые растяжки (изготовление пособия).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38A8" w14:textId="4B627451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2884F1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7DE8AAE" w14:textId="6D80E6F7" w:rsidTr="00873947">
        <w:trPr>
          <w:trHeight w:val="24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517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D51E" w14:textId="1B1516DA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15.</w:t>
            </w:r>
            <w:r>
              <w:rPr>
                <w:rFonts w:ascii="Times New Roman" w:hAnsi="Times New Roman"/>
                <w:color w:val="0D0D0D"/>
              </w:rPr>
              <w:t xml:space="preserve"> Жанры Живописи. Пейзаж. Акварель посырому. Рисование деревьев.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D9C7" w14:textId="131A715B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2994A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A34C4F4" w14:textId="2737CAEB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B2A8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27EF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16.</w:t>
            </w:r>
            <w:r>
              <w:rPr>
                <w:rFonts w:ascii="Times New Roman" w:hAnsi="Times New Roman"/>
                <w:color w:val="0D0D0D"/>
              </w:rPr>
              <w:t xml:space="preserve"> Анималистический жанр. Работа в технике Е.И.Чарушина.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D793" w14:textId="787B6076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587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B928934" w14:textId="4AFE7E75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A94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14.2.</w:t>
            </w:r>
          </w:p>
          <w:p w14:paraId="378E93BC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Скульптура. Лепка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65AB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B3750" w14:textId="12CFCA2F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964E39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4643D8F8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33E76A07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046354F" w14:textId="4FDB5068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1A8D8880" w14:textId="4077D344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65340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A368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057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F0C10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054C332" w14:textId="622AF86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676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E7AAC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17.</w:t>
            </w:r>
            <w:r>
              <w:rPr>
                <w:rFonts w:ascii="Times New Roman" w:hAnsi="Times New Roman"/>
                <w:color w:val="0D0D0D"/>
              </w:rPr>
              <w:t xml:space="preserve"> Лепка сосуда. Декоративная отделка вылепленной посуды.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CD0A" w14:textId="633A21A9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883161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90EBFAE" w14:textId="74DB2549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1D2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E9D0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18.</w:t>
            </w:r>
            <w:r>
              <w:rPr>
                <w:rFonts w:ascii="Times New Roman" w:hAnsi="Times New Roman"/>
                <w:color w:val="0D0D0D"/>
              </w:rPr>
              <w:t xml:space="preserve"> Лепка животного. Анималистический жанр скульптуры. Способы лепки рыб, птиц, зверей реальных, декоративных на выбор.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C556D" w14:textId="482A2FB4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32539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8250132" w14:textId="23BC8079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C5E5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CDBB2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19.</w:t>
            </w:r>
            <w:r>
              <w:rPr>
                <w:rFonts w:ascii="Times New Roman" w:hAnsi="Times New Roman"/>
                <w:color w:val="0D0D0D"/>
              </w:rPr>
              <w:t xml:space="preserve"> Лепка дымковской барышни.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73AA8" w14:textId="1574E808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996E8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F40680A" w14:textId="463249AC" w:rsidTr="00873947">
        <w:trPr>
          <w:trHeight w:val="159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CA9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93DD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20.</w:t>
            </w:r>
            <w:r>
              <w:rPr>
                <w:rFonts w:ascii="Times New Roman" w:hAnsi="Times New Roman"/>
                <w:color w:val="0D0D0D"/>
              </w:rPr>
              <w:t xml:space="preserve"> Лепка рельефа (декоративные пластины).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943D" w14:textId="40F63400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256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1325EA0" w14:textId="684492B1" w:rsidTr="00873947">
        <w:trPr>
          <w:trHeight w:val="70"/>
        </w:trPr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30E9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14.3.</w:t>
            </w:r>
          </w:p>
          <w:p w14:paraId="11351611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Декоративно прикладное искусство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3F3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7E7C" w14:textId="6E3AB978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6494A1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3DA6BEA1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40EBEDA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9BC8BEF" w14:textId="3609A864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34427FCA" w14:textId="41511E6D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EFB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C7C1E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AFA4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0903D4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490F4A4" w14:textId="54E4B9C0" w:rsidTr="00873947">
        <w:trPr>
          <w:trHeight w:val="138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29A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380CC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21.</w:t>
            </w:r>
            <w:r>
              <w:rPr>
                <w:rFonts w:ascii="Times New Roman" w:hAnsi="Times New Roman"/>
                <w:color w:val="0D0D0D"/>
              </w:rPr>
              <w:t xml:space="preserve"> Роспись дымковской барышни с зонтиком (барышни с офицером). Дымковская игрушка.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3775" w14:textId="7CA99BE9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B6DD81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13506DE" w14:textId="335C8723" w:rsidTr="00873947">
        <w:trPr>
          <w:trHeight w:val="15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60BF3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30F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22.</w:t>
            </w:r>
            <w:r>
              <w:rPr>
                <w:rFonts w:ascii="Times New Roman" w:hAnsi="Times New Roman"/>
                <w:color w:val="0D0D0D"/>
              </w:rPr>
              <w:t xml:space="preserve"> Роспись городецкой дощечки.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EFDA4" w14:textId="11CF23AC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B92B6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C5594E5" w14:textId="7DC3A2AD" w:rsidTr="00873947">
        <w:trPr>
          <w:trHeight w:val="15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4BE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2A1E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23.</w:t>
            </w:r>
            <w:r>
              <w:rPr>
                <w:rFonts w:ascii="Times New Roman" w:hAnsi="Times New Roman"/>
                <w:color w:val="0D0D0D"/>
              </w:rPr>
              <w:t xml:space="preserve"> Роспись хохломской виньетки.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BD0EE" w14:textId="529831DC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44BBF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943797A" w14:textId="48EBA29C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E06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750CC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24.</w:t>
            </w:r>
            <w:r>
              <w:rPr>
                <w:rFonts w:ascii="Times New Roman" w:hAnsi="Times New Roman"/>
                <w:color w:val="0D0D0D"/>
              </w:rPr>
              <w:t xml:space="preserve"> Роспись гжельской посуды.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EB48" w14:textId="33BD9D7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172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C6F81E8" w14:textId="6DE652BC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0F38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14.4.</w:t>
            </w:r>
          </w:p>
          <w:p w14:paraId="108C9F4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Аппликация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28A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96DB" w14:textId="050FF8E3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30E466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69B6DF37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279E29BB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3800D8E7" w14:textId="79B3C239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3C0DEA9" w14:textId="138DF14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893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78D9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C6B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6D349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86ED71E" w14:textId="43864C0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C15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7561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25.</w:t>
            </w:r>
            <w:r>
              <w:rPr>
                <w:rFonts w:ascii="Times New Roman" w:hAnsi="Times New Roman"/>
                <w:color w:val="0D0D0D"/>
              </w:rPr>
              <w:t xml:space="preserve"> Приемы вырезания из бумаги. Симметричное вырезание из листа бумаги. Силуэтная аппликация: вырезание по контуру, без контура. Упражнения в разных приемах вырезания составление композиции.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CFA4" w14:textId="061CEB52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1EBE7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4711CE9" w14:textId="407CED7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F5B50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D57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26.</w:t>
            </w:r>
            <w:r>
              <w:rPr>
                <w:rFonts w:ascii="Times New Roman" w:hAnsi="Times New Roman"/>
                <w:color w:val="0D0D0D"/>
              </w:rPr>
              <w:t xml:space="preserve"> Выполнение аппликации из ткани.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1390" w14:textId="1E7C5D2B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AE9DB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79EFD3D" w14:textId="2CE61548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F044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74A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27.</w:t>
            </w:r>
            <w:r>
              <w:rPr>
                <w:rFonts w:ascii="Times New Roman" w:hAnsi="Times New Roman"/>
                <w:color w:val="0D0D0D"/>
              </w:rPr>
              <w:t xml:space="preserve"> Выполнение аппликации из засушенных листьев.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CFCD0" w14:textId="240EECD3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CB38C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7097E79" w14:textId="3C4E3164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5ED71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2F18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28.</w:t>
            </w:r>
            <w:r>
              <w:rPr>
                <w:rFonts w:ascii="Times New Roman" w:hAnsi="Times New Roman"/>
                <w:color w:val="0D0D0D"/>
              </w:rPr>
              <w:t xml:space="preserve"> Создание творческой композиции с использованием разных приемов аппликации.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FD12D" w14:textId="6BA028F3" w:rsidR="008F72B8" w:rsidRPr="00AB7652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B7652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8FE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E6F2488" w14:textId="35A2BB88" w:rsidTr="00873947">
        <w:trPr>
          <w:trHeight w:val="273"/>
        </w:trPr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B00A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14.5.</w:t>
            </w:r>
          </w:p>
          <w:p w14:paraId="367F3F6F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Конструирование 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49F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1A1E" w14:textId="3462B454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2EF601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24A02A0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2F7A1C93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3F011ABC" w14:textId="7AA7122F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0EDED090" w14:textId="286B7F55" w:rsidTr="00873947">
        <w:trPr>
          <w:trHeight w:val="273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937C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E3E0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04E4C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009BF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B86C89E" w14:textId="156C6CDC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3F05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07A2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29.</w:t>
            </w:r>
            <w:r>
              <w:rPr>
                <w:rFonts w:ascii="Times New Roman" w:hAnsi="Times New Roman"/>
                <w:color w:val="0D0D0D"/>
              </w:rPr>
              <w:t xml:space="preserve"> Конструирование из бумаги и картона. Изготовление поделок в технике оригами.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0AA2" w14:textId="153F2C9D" w:rsidR="008F72B8" w:rsidRPr="004A746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4A746E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98FFB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C2B3636" w14:textId="37983BB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B0521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09184" w14:textId="77777777" w:rsidR="008F72B8" w:rsidRDefault="008F72B8" w:rsidP="008F72B8">
            <w:pPr>
              <w:tabs>
                <w:tab w:val="left" w:pos="154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30.</w:t>
            </w:r>
            <w:r>
              <w:rPr>
                <w:rFonts w:ascii="Times New Roman" w:hAnsi="Times New Roman"/>
                <w:color w:val="0D0D0D"/>
              </w:rPr>
              <w:t xml:space="preserve"> Выполнение поделки из природного материала Выполнение игрушки из бросового материала.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BB009" w14:textId="339F3FF4" w:rsidR="008F72B8" w:rsidRPr="004A746E" w:rsidRDefault="008F72B8" w:rsidP="008F72B8">
            <w:pPr>
              <w:tabs>
                <w:tab w:val="left" w:pos="154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4A746E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36F880" w14:textId="77777777" w:rsidR="008F72B8" w:rsidRDefault="008F72B8" w:rsidP="008F72B8">
            <w:pPr>
              <w:tabs>
                <w:tab w:val="left" w:pos="154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4245ACC" w14:textId="65E8225C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BBDD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9D46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31.</w:t>
            </w:r>
            <w:r>
              <w:rPr>
                <w:rFonts w:ascii="Times New Roman" w:hAnsi="Times New Roman"/>
                <w:color w:val="0D0D0D"/>
              </w:rPr>
              <w:t xml:space="preserve"> Занимательные поделки из бросового материала.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C3C9A" w14:textId="7F6540F7" w:rsidR="008F72B8" w:rsidRPr="004A746E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4A746E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17C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F2C416B" w14:textId="49306DB0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52626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>Учебная практика:</w:t>
            </w:r>
          </w:p>
          <w:p w14:paraId="3405402B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>Виды работ:</w:t>
            </w:r>
          </w:p>
          <w:p w14:paraId="487B8C95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Изучение и анализ перспективных и календарных планов по продуктивным видам деятельности в изостудии и группах ДОО.</w:t>
            </w:r>
          </w:p>
          <w:p w14:paraId="46CD1D99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Наблюдение и анализ продуктивной деятельности (рисование) детей раннего и дошкольного возраста. </w:t>
            </w:r>
          </w:p>
          <w:p w14:paraId="45F55EE2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продуктивной деятельности (лепка) детей раннего и дошкольного возраста.</w:t>
            </w:r>
          </w:p>
          <w:p w14:paraId="7145D7F2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продуктивной деятельности (аппликация) детей раннего и дошкольного возраста.</w:t>
            </w:r>
          </w:p>
          <w:p w14:paraId="1F7A4292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продуктивной деятельности (конструирование) детей раннего и дошкольного возраста.</w:t>
            </w:r>
          </w:p>
          <w:p w14:paraId="3058A4FF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Наблюдение и анализ организации самостоятельной художественной (продуктивной) </w:t>
            </w:r>
            <w:r w:rsidRPr="003010B5">
              <w:rPr>
                <w:rFonts w:ascii="Times New Roman" w:hAnsi="Times New Roman"/>
                <w:color w:val="0D0D0D"/>
              </w:rPr>
              <w:lastRenderedPageBreak/>
              <w:t>деятельности детей дошкольного возраста.</w:t>
            </w:r>
          </w:p>
          <w:p w14:paraId="53BE88D4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РППС организации продуктивной деятельности детей раннего и дошкольного возраста.</w:t>
            </w:r>
          </w:p>
          <w:p w14:paraId="4F93FDB6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Моделирование РППС для организации и проведения продуктивных видов деятельности детей раннего и дошкольного возраста.</w:t>
            </w:r>
          </w:p>
          <w:p w14:paraId="7B792101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Подбор (разработка) диагностического инструментария для оценки изобразительных навыков и умений детей раннего и дошкольного возраста.</w:t>
            </w:r>
          </w:p>
          <w:p w14:paraId="70F42729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Изучение и анализ перспективных и календарных планов по продуктивным видам деятельности детей раннего и дошкольного возраста в летний период.</w:t>
            </w:r>
          </w:p>
          <w:p w14:paraId="618F3D37" w14:textId="77777777" w:rsidR="008F72B8" w:rsidRPr="003010B5" w:rsidRDefault="008F72B8" w:rsidP="008F72B8">
            <w:pPr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Наблюдение и анализ продуктивных видов деятельности детей раннего и дошкольного возраста в летний период.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71FAD" w14:textId="53D82FE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D805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B566954" w14:textId="562824E9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88EC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lastRenderedPageBreak/>
              <w:t xml:space="preserve">Производственная практика </w:t>
            </w:r>
          </w:p>
          <w:p w14:paraId="144FCAE3" w14:textId="77777777" w:rsidR="008F72B8" w:rsidRPr="003010B5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3010B5">
              <w:rPr>
                <w:rFonts w:ascii="Times New Roman" w:hAnsi="Times New Roman"/>
                <w:b/>
                <w:color w:val="0D0D0D"/>
              </w:rPr>
              <w:t>Виды работ:</w:t>
            </w:r>
          </w:p>
          <w:p w14:paraId="54271166" w14:textId="77777777" w:rsidR="008F72B8" w:rsidRPr="003010B5" w:rsidRDefault="008F72B8" w:rsidP="008F72B8">
            <w:pPr>
              <w:numPr>
                <w:ilvl w:val="0"/>
                <w:numId w:val="21"/>
              </w:numPr>
              <w:tabs>
                <w:tab w:val="left" w:pos="322"/>
              </w:tabs>
              <w:ind w:left="0" w:firstLine="38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Календарное планирование продуктивных видов деятельности детей раннего и дошкольного возраста в целостном педагогическом процессе ДОО.</w:t>
            </w:r>
          </w:p>
          <w:p w14:paraId="79D352F6" w14:textId="77777777" w:rsidR="008F72B8" w:rsidRPr="003010B5" w:rsidRDefault="008F72B8" w:rsidP="008F72B8">
            <w:pPr>
              <w:numPr>
                <w:ilvl w:val="0"/>
                <w:numId w:val="21"/>
              </w:numPr>
              <w:tabs>
                <w:tab w:val="left" w:pos="322"/>
              </w:tabs>
              <w:ind w:left="0" w:firstLine="38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Разработка технологических карт, организация, проведение и самоанализ продуктивной деятельности (рисование) с детьми раннего и дошкольного возраста. </w:t>
            </w:r>
          </w:p>
          <w:p w14:paraId="3B22B090" w14:textId="77777777" w:rsidR="008F72B8" w:rsidRPr="003010B5" w:rsidRDefault="008F72B8" w:rsidP="008F72B8">
            <w:pPr>
              <w:numPr>
                <w:ilvl w:val="0"/>
                <w:numId w:val="21"/>
              </w:numPr>
              <w:tabs>
                <w:tab w:val="left" w:pos="322"/>
              </w:tabs>
              <w:ind w:left="0" w:firstLine="38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Разработка технологических карт, организация, проведение и самоанализ продуктивной деятельности (лепка) с детьми раннего и дошкольного возраста. </w:t>
            </w:r>
          </w:p>
          <w:p w14:paraId="3CDC4E44" w14:textId="77777777" w:rsidR="008F72B8" w:rsidRPr="003010B5" w:rsidRDefault="008F72B8" w:rsidP="008F72B8">
            <w:pPr>
              <w:numPr>
                <w:ilvl w:val="0"/>
                <w:numId w:val="21"/>
              </w:numPr>
              <w:tabs>
                <w:tab w:val="left" w:pos="322"/>
              </w:tabs>
              <w:ind w:left="0" w:firstLine="38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Разработка технологических карт, организация, проведение и самоанализ продуктивной деятельности (аппликация) с детьми раннего и дошкольного возраста. </w:t>
            </w:r>
          </w:p>
          <w:p w14:paraId="6AB36B41" w14:textId="77777777" w:rsidR="008F72B8" w:rsidRPr="003010B5" w:rsidRDefault="008F72B8" w:rsidP="008F72B8">
            <w:pPr>
              <w:numPr>
                <w:ilvl w:val="0"/>
                <w:numId w:val="21"/>
              </w:numPr>
              <w:tabs>
                <w:tab w:val="left" w:pos="322"/>
              </w:tabs>
              <w:ind w:left="0" w:firstLine="38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Разработка технологических карт, организация, проведение и самоанализ продуктивной деятельности (конструирование) с детьми раннего и дошкольного возраста. </w:t>
            </w:r>
          </w:p>
          <w:p w14:paraId="002693AE" w14:textId="77777777" w:rsidR="008F72B8" w:rsidRPr="003010B5" w:rsidRDefault="008F72B8" w:rsidP="008F72B8">
            <w:pPr>
              <w:numPr>
                <w:ilvl w:val="0"/>
                <w:numId w:val="21"/>
              </w:numPr>
              <w:tabs>
                <w:tab w:val="left" w:pos="322"/>
              </w:tabs>
              <w:ind w:left="0" w:firstLine="38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Календарное планирование самостоятельной художественной (продуктивной) деятельности детей дошкольного возраста, организация ее в соответствии с планом, самоанализ.</w:t>
            </w:r>
          </w:p>
          <w:p w14:paraId="62FC1F60" w14:textId="77777777" w:rsidR="008F72B8" w:rsidRPr="003010B5" w:rsidRDefault="008F72B8" w:rsidP="008F72B8">
            <w:pPr>
              <w:numPr>
                <w:ilvl w:val="0"/>
                <w:numId w:val="21"/>
              </w:numPr>
              <w:tabs>
                <w:tab w:val="left" w:pos="322"/>
              </w:tabs>
              <w:ind w:left="0" w:firstLine="38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>Календарное планирование, организация и проведение различных видов продуктивной деятельности с детьми раннего и дошкольного возраста в летний период.</w:t>
            </w:r>
          </w:p>
          <w:p w14:paraId="7D4C834F" w14:textId="77777777" w:rsidR="008F72B8" w:rsidRPr="003010B5" w:rsidRDefault="008F72B8" w:rsidP="008F72B8">
            <w:pPr>
              <w:numPr>
                <w:ilvl w:val="0"/>
                <w:numId w:val="21"/>
              </w:numPr>
              <w:tabs>
                <w:tab w:val="left" w:pos="322"/>
              </w:tabs>
              <w:ind w:left="0" w:firstLine="38"/>
              <w:jc w:val="both"/>
              <w:rPr>
                <w:rFonts w:ascii="Times New Roman" w:hAnsi="Times New Roman"/>
                <w:color w:val="0D0D0D"/>
              </w:rPr>
            </w:pPr>
            <w:r w:rsidRPr="003010B5">
              <w:rPr>
                <w:rFonts w:ascii="Times New Roman" w:hAnsi="Times New Roman"/>
                <w:color w:val="0D0D0D"/>
              </w:rPr>
              <w:t xml:space="preserve">Проведение диагностики и оценки изобразительных и технических умений детей раннего и дошкольного возраста, обработка собранного эмпирического материала и его оформление.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6F017" w14:textId="3C02A828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EA77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04382CC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4049" w14:textId="543BA57A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B440F3">
              <w:rPr>
                <w:rFonts w:ascii="Times New Roman" w:hAnsi="Times New Roman"/>
                <w:b/>
                <w:color w:val="0D0D0D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B440F3">
              <w:rPr>
                <w:rFonts w:ascii="Times New Roman" w:hAnsi="Times New Roman"/>
                <w:b/>
                <w:color w:val="0D0D0D"/>
              </w:rPr>
              <w:t xml:space="preserve">в форме </w:t>
            </w:r>
            <w:r w:rsidRPr="00277206">
              <w:rPr>
                <w:rFonts w:ascii="Times New Roman" w:hAnsi="Times New Roman"/>
                <w:b/>
                <w:color w:val="0D0D0D"/>
              </w:rPr>
              <w:t>дифференцированного зачета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9E592" w14:textId="0F48220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DC99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E6B2673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3F78" w14:textId="6E55CF7D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A194" w14:textId="5F234D2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9370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F2C6B28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739F" w14:textId="6D05E159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Консультации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9841D" w14:textId="6854A99C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E0ED9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FB83971" w14:textId="77777777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1981" w14:textId="15A305C0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294B30">
              <w:rPr>
                <w:rFonts w:ascii="Times New Roman" w:hAnsi="Times New Roman"/>
                <w:b/>
                <w:color w:val="0D0D0D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5D68" w14:textId="5FE5D3EA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915DB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76BE6BB" w14:textId="395BBFAE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B0A1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 w:rsidRPr="005128B9">
              <w:rPr>
                <w:rFonts w:ascii="Times New Roman" w:hAnsi="Times New Roman"/>
                <w:b/>
                <w:color w:val="0D0D0D"/>
              </w:rPr>
              <w:t>МДК 02. 05.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6C73" w14:textId="332A97D4" w:rsidR="008F72B8" w:rsidRDefault="000A6FEC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68/42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57FF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107B213" w14:textId="069D86B1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F7065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Раздел 15. Педагогическая деятельность по проектированию музыкальной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F00B4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D87D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8F48118" w14:textId="77777777" w:rsidTr="00873947">
        <w:tc>
          <w:tcPr>
            <w:tcW w:w="1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E2C42" w14:textId="78630FC4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 семестр</w:t>
            </w:r>
          </w:p>
        </w:tc>
      </w:tr>
      <w:tr w:rsidR="008F72B8" w14:paraId="72450942" w14:textId="40322959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76582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15.1. Теоретические основы музыкального воспитания и развития детей раннего и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E079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C14F" w14:textId="27F35382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3/2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5B53A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2EA5AED3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2530971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5F69116C" w14:textId="542211CB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686BCCD3" w14:textId="5CCE511F" w:rsidTr="00873947">
        <w:trPr>
          <w:trHeight w:val="1042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2309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E610" w14:textId="54CEE1B8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1.Особенности музыкально-психологического облика дошкольников. Музыкальные способности дошкольников. Содержание музыкального воспитания дошкольников. Музыкальная культура дошкольников.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0124" w14:textId="6779934B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F9E3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7BB1210E" w14:textId="77777777" w:rsidTr="00F2471D">
        <w:trPr>
          <w:trHeight w:val="465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C36A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6EA3" w14:textId="3404C41F" w:rsidR="008F72B8" w:rsidRPr="00F2471D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F2471D">
              <w:rPr>
                <w:rFonts w:ascii="Times New Roman" w:hAnsi="Times New Roman"/>
                <w:b/>
                <w:bCs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B0E5F" w14:textId="2D589C8B" w:rsidR="008F72B8" w:rsidRPr="00E87EA2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4455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44BA11C7" w14:textId="77777777" w:rsidTr="00F2471D">
        <w:trPr>
          <w:trHeight w:val="42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C91C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2D12" w14:textId="206899C5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1.</w:t>
            </w:r>
            <w:r>
              <w:t xml:space="preserve"> </w:t>
            </w:r>
            <w:r w:rsidRPr="008B0E28">
              <w:rPr>
                <w:rFonts w:ascii="Times New Roman" w:hAnsi="Times New Roman"/>
                <w:bCs/>
                <w:color w:val="0D0D0D"/>
              </w:rPr>
              <w:t>«Определение целей и задач музыкального развития дошкольников»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B0B12" w14:textId="60782072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46B03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A7B1452" w14:textId="77777777" w:rsidTr="00F2471D">
        <w:trPr>
          <w:trHeight w:val="42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CF90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B349" w14:textId="7DE0245D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2.</w:t>
            </w:r>
            <w:r>
              <w:t xml:space="preserve"> </w:t>
            </w:r>
            <w:r w:rsidRPr="008B0E28">
              <w:rPr>
                <w:rFonts w:ascii="Times New Roman" w:hAnsi="Times New Roman"/>
                <w:bCs/>
                <w:color w:val="0D0D0D"/>
              </w:rPr>
              <w:t>«Историко-теоретические аспекты музыкознания»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7C79E" w14:textId="243D5A5B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D8E9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495045A2" w14:textId="2A215B53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B2C4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15.2.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b/>
                <w:color w:val="0D0D0D"/>
              </w:rPr>
              <w:t>Научные основы программы музыкального воспитания и ее структура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C332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D6468" w14:textId="4174162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3/2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7AAC5B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2B32E03F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59D1ABC6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5CB93B51" w14:textId="5BB7B16E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17508BDC" w14:textId="49258D28" w:rsidTr="00873947">
        <w:trPr>
          <w:trHeight w:val="516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23F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D1CA4" w14:textId="4D4B54CC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1.Цели и задачи музыкального воспитания. Основные виды музыкальной деятельности дошкольников.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69A3" w14:textId="1F78C0BF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A5259A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4D81DFD" w14:textId="1AA05845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26F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22AD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3CA8" w14:textId="24630E4E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6701F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24417BC" w14:textId="4EC26134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3564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42FF" w14:textId="23771E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3.</w:t>
            </w:r>
            <w:r>
              <w:rPr>
                <w:rFonts w:ascii="Times New Roman" w:hAnsi="Times New Roman"/>
                <w:color w:val="0D0D0D"/>
              </w:rPr>
              <w:t xml:space="preserve"> Анализ задач развития музыкальной деятельности детей и содержания разделов по художественно-эстетическому развитию детей в современных образовательных программах дошкольного образования в соответствии ФГОС ДО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ECC0F" w14:textId="768723DE" w:rsidR="008F72B8" w:rsidRPr="00951495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951495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7DBE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1F02246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A9F7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6909" w14:textId="0B1746DD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4. «</w:t>
            </w:r>
            <w:r w:rsidRPr="008B0E28">
              <w:rPr>
                <w:rFonts w:ascii="Times New Roman" w:hAnsi="Times New Roman"/>
                <w:bCs/>
                <w:color w:val="0D0D0D"/>
              </w:rPr>
              <w:t>Основные виды музыкальной деятельности дошкольников»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43F4" w14:textId="341FA913" w:rsidR="008F72B8" w:rsidRPr="00951495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ABEA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C0233E0" w14:textId="385B5EB2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8519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15.3. Планирование работы по музыкальному воспитанию детей раннего и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>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20F50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5075B" w14:textId="0DCB1C69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9E1699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77D5A580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5A3B08FF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44C943A" w14:textId="25D51540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4FB6097F" w14:textId="28DF4C70" w:rsidTr="00873947">
        <w:trPr>
          <w:trHeight w:val="516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CDA9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354C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1.Содержание планирования работы музыкальной деятельности детей раннего и дошкольного возраста. </w:t>
            </w:r>
          </w:p>
          <w:p w14:paraId="75AB8263" w14:textId="49D1F692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2.Индивидуальная работа с детьми в плане воспитателя с </w:t>
            </w:r>
            <w:r>
              <w:rPr>
                <w:rFonts w:ascii="Times New Roman" w:hAnsi="Times New Roman"/>
              </w:rPr>
              <w:t>учетом рекомендаций узких специалистов (психологов, дефектологов, логопедов и т.д.).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2697F" w14:textId="479A416F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843696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2FD3162D" w14:textId="002EE06D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73EF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ED1B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113EB" w14:textId="51474399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64777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2AA4483" w14:textId="2647B6BF" w:rsidTr="00873947">
        <w:trPr>
          <w:trHeight w:val="828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68F5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6ECE1" w14:textId="4EB4763A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5. </w:t>
            </w:r>
            <w:r>
              <w:rPr>
                <w:rFonts w:ascii="Times New Roman" w:hAnsi="Times New Roman"/>
                <w:color w:val="0D0D0D"/>
              </w:rPr>
              <w:t xml:space="preserve">Анализ перспективных и календарных планов работы воспитателя по музыкальной деятельности ребенка в разных возрастных группах.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DE52" w14:textId="2F8438C1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A8D3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C42DE83" w14:textId="77777777" w:rsidTr="00E87EA2">
        <w:trPr>
          <w:trHeight w:val="71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3E650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78353" w14:textId="4537D8A0" w:rsidR="008F72B8" w:rsidRPr="00E87EA2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 w:rsidRPr="00E87EA2">
              <w:rPr>
                <w:rFonts w:ascii="Times New Roman" w:hAnsi="Times New Roman"/>
                <w:b/>
                <w:color w:val="0D0D0D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D0D0D"/>
              </w:rPr>
              <w:t>6</w:t>
            </w:r>
            <w:r>
              <w:rPr>
                <w:rFonts w:ascii="Times New Roman" w:hAnsi="Times New Roman"/>
                <w:color w:val="0D0D0D"/>
              </w:rPr>
              <w:t xml:space="preserve"> Анализ технологических карт разных видов музыкальной деятельности в ДОО (групповых, индивидуальных)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CF15" w14:textId="7E8216C1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640D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20676F5" w14:textId="69472F12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2815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15.4. Подход к построению развивающей среды в рамках музыкальной деятельности детей в дошкольном учреждении.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5AD4F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AB1AC" w14:textId="6247EB3A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0758D3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11E73DC5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6F395AFF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6AE5AE10" w14:textId="0664E954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E920903" w14:textId="08538491" w:rsidTr="00873947">
        <w:trPr>
          <w:trHeight w:val="1548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64E0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0C84D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1.Эмоционально-положительная атмосфера музыкальной деятельности –важный фактор организации развития дошкольников. Мотивация самостоятельной музыкальной деятельности. Организация материальной среды музыкальной деятельности. </w:t>
            </w:r>
          </w:p>
          <w:p w14:paraId="0C40D758" w14:textId="7FC42ACA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2.Учет индивидуальных интересов и возможностей организма дошкольников в процессе музыкальной деятельности. Характеристика основных средств организации музыкальных видов деятельности дошкольников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49A0D" w14:textId="7C17EBA1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5FC2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5B79FFB4" w14:textId="77777777" w:rsidTr="00F2471D">
        <w:trPr>
          <w:trHeight w:val="44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5CDD3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F636" w14:textId="54F95AC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F2471D">
              <w:rPr>
                <w:rFonts w:ascii="Times New Roman" w:hAnsi="Times New Roman"/>
                <w:b/>
                <w:bCs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3584D" w14:textId="1D744321" w:rsidR="008F72B8" w:rsidRPr="00D461AE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D461AE">
              <w:rPr>
                <w:rFonts w:ascii="Times New Roman" w:hAnsi="Times New Roman"/>
                <w:b/>
                <w:bCs/>
                <w:color w:val="0D0D0D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3DFD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1FDB8304" w14:textId="77777777" w:rsidTr="00F2471D">
        <w:trPr>
          <w:trHeight w:val="43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615D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1AE7A" w14:textId="380886BB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7. «</w:t>
            </w:r>
            <w:r>
              <w:rPr>
                <w:rFonts w:ascii="Times New Roman" w:hAnsi="Times New Roman"/>
                <w:color w:val="0D0D0D"/>
              </w:rPr>
              <w:t>Организация материальной среды музыкальной деятельности.</w:t>
            </w:r>
            <w:r>
              <w:rPr>
                <w:rFonts w:ascii="Times New Roman" w:hAnsi="Times New Roman"/>
                <w:b/>
                <w:color w:val="0D0D0D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6D70" w14:textId="103FF8B9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649D7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787BE174" w14:textId="77777777" w:rsidTr="00F2471D">
        <w:trPr>
          <w:trHeight w:val="43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F6E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8655" w14:textId="4ECA1E94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E87EA2">
              <w:rPr>
                <w:rFonts w:ascii="Times New Roman" w:hAnsi="Times New Roman"/>
                <w:b/>
                <w:color w:val="0D0D0D"/>
              </w:rPr>
              <w:t>Практическое занятие</w:t>
            </w:r>
            <w:r>
              <w:rPr>
                <w:rFonts w:ascii="Times New Roman" w:hAnsi="Times New Roman"/>
                <w:b/>
                <w:color w:val="0D0D0D"/>
              </w:rPr>
              <w:t xml:space="preserve"> 8</w:t>
            </w:r>
            <w:r w:rsidRPr="00E87EA2">
              <w:rPr>
                <w:rFonts w:ascii="Times New Roman" w:hAnsi="Times New Roman"/>
                <w:b/>
                <w:color w:val="0D0D0D"/>
              </w:rPr>
              <w:t>.</w:t>
            </w:r>
            <w:r>
              <w:rPr>
                <w:rFonts w:ascii="Times New Roman" w:hAnsi="Times New Roman"/>
                <w:b/>
                <w:color w:val="0D0D0D"/>
              </w:rPr>
              <w:t xml:space="preserve"> «</w:t>
            </w:r>
            <w:r w:rsidRPr="008B0E28">
              <w:rPr>
                <w:rFonts w:ascii="Times New Roman" w:hAnsi="Times New Roman"/>
                <w:bCs/>
                <w:color w:val="0D0D0D"/>
              </w:rPr>
              <w:t>Создание и проектирование  макета  уголка музыки»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4E3C" w14:textId="0135795F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12817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7D25D0F6" w14:textId="409347FB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07AD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16. Педагогическая деятельность по реализации музыкальной деятельности детей 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977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D2BFE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531F638" w14:textId="5ECD97DF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706B" w14:textId="77777777" w:rsidR="008F72B8" w:rsidRDefault="008F72B8" w:rsidP="008F72B8">
            <w:pPr>
              <w:tabs>
                <w:tab w:val="left" w:pos="460"/>
              </w:tabs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16.1</w:t>
            </w:r>
            <w:r>
              <w:rPr>
                <w:rFonts w:ascii="Times New Roman" w:hAnsi="Times New Roman"/>
                <w:color w:val="0D0D0D"/>
              </w:rPr>
              <w:t>.</w:t>
            </w:r>
            <w:r>
              <w:rPr>
                <w:rFonts w:ascii="Times New Roman" w:hAnsi="Times New Roman"/>
                <w:b/>
                <w:color w:val="0D0D0D"/>
              </w:rPr>
              <w:t xml:space="preserve"> Методы и формы организации музыкальной деятельности детей раннего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B86D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3048" w14:textId="13A3ADF0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17A460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6509D356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44FD7803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104835BC" w14:textId="4AF1E8E6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1BFC42DB" w14:textId="3D421A1B" w:rsidTr="00873947">
        <w:trPr>
          <w:trHeight w:val="1012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FC10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3CE5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1.Методы и приемы музыкального воспитания и обучения детей раннего и дошкольного возраста. Формы организации музыкального воспитания и обучения детей в детском саду.</w:t>
            </w:r>
          </w:p>
          <w:p w14:paraId="0F5DC932" w14:textId="78ADE86B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Организация и проведение праздников и музыкальных развлечений в ДОО.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4FC0" w14:textId="4EB73EFF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491D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4543F770" w14:textId="7C55DA81" w:rsidTr="00873947">
        <w:trPr>
          <w:trHeight w:val="759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07B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D44C5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2.Самостоятельная музыкальная деятельность дошкольников. Использование музыки в повседневной жизни ДОО.</w:t>
            </w:r>
          </w:p>
          <w:p w14:paraId="5E8F9495" w14:textId="1C84259E" w:rsidR="008F72B8" w:rsidRDefault="008F72B8" w:rsidP="008F72B8">
            <w:pPr>
              <w:pStyle w:val="affffffffff2"/>
              <w:tabs>
                <w:tab w:val="left" w:pos="317"/>
                <w:tab w:val="left" w:pos="602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Музыкальное воспитание в семье.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28140" w14:textId="66F88D8F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71A4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12D1F4BE" w14:textId="1518F6D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50C1A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E2BC4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6430" w14:textId="57156B95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21F3E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5D8DD42" w14:textId="273593DF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6DE4A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A7860" w14:textId="5936929A" w:rsidR="008F72B8" w:rsidRDefault="008F72B8" w:rsidP="008F7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9.</w:t>
            </w:r>
            <w:r>
              <w:rPr>
                <w:rFonts w:ascii="Times New Roman" w:hAnsi="Times New Roman"/>
              </w:rPr>
              <w:t xml:space="preserve"> Наблюдение и анализ деятельности воспитателя </w:t>
            </w:r>
            <w:r>
              <w:rPr>
                <w:rFonts w:ascii="Times New Roman" w:hAnsi="Times New Roman"/>
              </w:rPr>
              <w:lastRenderedPageBreak/>
              <w:t>на музыкальных занятиях с детьми раннего 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359F" w14:textId="35B66969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9FB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F72B8" w14:paraId="26AF7C2F" w14:textId="5AD9F0D1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F37B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B2F6" w14:textId="29A4939A" w:rsidR="008F72B8" w:rsidRDefault="008F72B8" w:rsidP="008F72B8">
            <w:pPr>
              <w:jc w:val="both"/>
              <w:rPr>
                <w:rFonts w:ascii="Times New Roman" w:hAnsi="Times New Roman"/>
                <w:b/>
                <w:shd w:val="clear" w:color="auto" w:fill="BFBFBF"/>
              </w:rPr>
            </w:pPr>
            <w:r>
              <w:rPr>
                <w:rFonts w:ascii="Times New Roman" w:hAnsi="Times New Roman"/>
                <w:b/>
              </w:rPr>
              <w:t>Практическое занятие 10.</w:t>
            </w:r>
            <w:r>
              <w:rPr>
                <w:rFonts w:ascii="Times New Roman" w:hAnsi="Times New Roman"/>
              </w:rPr>
              <w:t xml:space="preserve"> Анализ технологических карт организации музыкальной деятельности детей в ДОО.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87473" w14:textId="61D1E2D2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6AB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F72B8" w14:paraId="598B52A1" w14:textId="5624260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D15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BE920" w14:textId="431EDCE0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E0DAD" w14:textId="52E8AC17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080C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3A5CE07" w14:textId="11E88EBA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EDDACE" w14:textId="77777777" w:rsidR="008F72B8" w:rsidRDefault="008F72B8" w:rsidP="008F72B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16.2</w:t>
            </w:r>
            <w:r>
              <w:rPr>
                <w:rFonts w:ascii="Times New Roman" w:hAnsi="Times New Roman"/>
                <w:color w:val="0D0D0D"/>
              </w:rPr>
              <w:t xml:space="preserve">. </w:t>
            </w:r>
            <w:r>
              <w:rPr>
                <w:rFonts w:ascii="Times New Roman" w:hAnsi="Times New Roman"/>
                <w:b/>
                <w:color w:val="0D0D0D"/>
              </w:rPr>
              <w:t>Методика организации и руководства слушания 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F564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DC38A" w14:textId="3091F1CF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AC8C87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0997F202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252BFDD6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1B82B4C" w14:textId="23B5BCAE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0296CEB5" w14:textId="3161BF27" w:rsidTr="00873947">
        <w:trPr>
          <w:trHeight w:val="516"/>
        </w:trPr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DDAE12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743A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1.Характеристика музыкального репертуара по слушанию-восприятию музыки. </w:t>
            </w:r>
          </w:p>
          <w:p w14:paraId="356BC5FA" w14:textId="4C353090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2.Методы и приемы развития музыкального восприятия в дошкольном возрасте.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594CE" w14:textId="2F94DC48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F0C05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3DE1FD7A" w14:textId="77777777" w:rsidTr="00873947">
        <w:trPr>
          <w:trHeight w:val="516"/>
        </w:trPr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A19B93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2A9E" w14:textId="00033EE5" w:rsidR="008F72B8" w:rsidRPr="00D461AE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D461AE">
              <w:rPr>
                <w:rFonts w:ascii="Times New Roman" w:hAnsi="Times New Roman"/>
                <w:b/>
                <w:bCs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F5E5" w14:textId="6193E030" w:rsidR="008F72B8" w:rsidRPr="00D461AE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D461AE">
              <w:rPr>
                <w:rFonts w:ascii="Times New Roman" w:hAnsi="Times New Roman"/>
                <w:b/>
                <w:bCs/>
                <w:color w:val="0D0D0D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2DD3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1F8CFF5" w14:textId="77777777" w:rsidTr="00873947">
        <w:trPr>
          <w:trHeight w:val="516"/>
        </w:trPr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A48778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DFE1B" w14:textId="390BF04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</w:rPr>
              <w:t>Практическое занятие 11.</w:t>
            </w:r>
            <w:r w:rsidRPr="008B0E2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B0E2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«Слушание и анализ музыкальных произведений»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20DC" w14:textId="010C79E4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6399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38393D46" w14:textId="77777777" w:rsidTr="00873947">
        <w:trPr>
          <w:trHeight w:val="516"/>
        </w:trPr>
        <w:tc>
          <w:tcPr>
            <w:tcW w:w="2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BEF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E584" w14:textId="77777777" w:rsidR="008F72B8" w:rsidRPr="008B0E28" w:rsidRDefault="008F72B8" w:rsidP="008F72B8">
            <w:pPr>
              <w:ind w:right="-37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12. </w:t>
            </w:r>
            <w:r w:rsidRPr="008B0E28">
              <w:rPr>
                <w:rFonts w:ascii="Times New Roman" w:hAnsi="Times New Roman"/>
                <w:szCs w:val="22"/>
              </w:rPr>
              <w:t>«Разучивание детских песен</w:t>
            </w:r>
          </w:p>
          <w:p w14:paraId="6D24FF65" w14:textId="3C06D93D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8B0E28">
              <w:rPr>
                <w:rFonts w:ascii="Times New Roman" w:hAnsi="Times New Roman"/>
                <w:szCs w:val="22"/>
              </w:rPr>
              <w:t xml:space="preserve"> для детей разного дошкольного возраста»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6BFD3" w14:textId="56ACDB3F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DE7D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B4B7FAD" w14:textId="26ACCEEB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4A2C9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16.3</w:t>
            </w:r>
            <w:r>
              <w:rPr>
                <w:rFonts w:ascii="Times New Roman" w:hAnsi="Times New Roman"/>
                <w:color w:val="0D0D0D"/>
              </w:rPr>
              <w:t xml:space="preserve">. </w:t>
            </w:r>
            <w:r>
              <w:rPr>
                <w:rFonts w:ascii="Times New Roman" w:hAnsi="Times New Roman"/>
                <w:b/>
                <w:color w:val="0D0D0D"/>
              </w:rPr>
              <w:t>Методика организации и руководства пения 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D93A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EA97" w14:textId="73DFA9C2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C85562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34806592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3CC56B21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4E8AE290" w14:textId="7CABA9B3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2F4D42E3" w14:textId="41229C4F" w:rsidTr="00873947">
        <w:trPr>
          <w:trHeight w:val="516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E088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7DF6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1Характеристика музыкального репертуара по пению. Комплекс певческих навыков.</w:t>
            </w:r>
          </w:p>
          <w:p w14:paraId="7A4B2166" w14:textId="50BB0596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 Методы и приемы обучения пению детей раннего 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20C5" w14:textId="31D21CF1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D34F0D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6A1BE58B" w14:textId="308C831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BC99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935B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0642" w14:textId="6AA152C4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8DA2E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5D09F2B" w14:textId="77777777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A22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298DA" w14:textId="7762152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13.</w:t>
            </w:r>
            <w:r>
              <w:rPr>
                <w:rFonts w:ascii="Times New Roman" w:hAnsi="Times New Roman"/>
                <w:color w:val="0D0D0D"/>
              </w:rPr>
              <w:t xml:space="preserve"> Наблюдение и анализ проведения музыкального развлечения с детьми раннего и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EAA60" w14:textId="3F47E092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CB142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9E5438E" w14:textId="69AF75CC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FD62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2640E" w14:textId="607A1C84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14.</w:t>
            </w:r>
            <w:r>
              <w:rPr>
                <w:rFonts w:ascii="Times New Roman" w:hAnsi="Times New Roman"/>
                <w:color w:val="0D0D0D"/>
              </w:rPr>
              <w:t xml:space="preserve"> Работа по разучиванию музыкального репертуара по пению.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340B" w14:textId="7FD208EA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F2F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A2AC839" w14:textId="77777777" w:rsidTr="00873947">
        <w:tc>
          <w:tcPr>
            <w:tcW w:w="1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75669" w14:textId="4EC4E323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 семестр</w:t>
            </w:r>
          </w:p>
        </w:tc>
      </w:tr>
      <w:tr w:rsidR="008F72B8" w14:paraId="73FDAD1A" w14:textId="3BE2ED9B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6998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16.4</w:t>
            </w:r>
            <w:r>
              <w:rPr>
                <w:rFonts w:ascii="Times New Roman" w:hAnsi="Times New Roman"/>
                <w:color w:val="0D0D0D"/>
              </w:rPr>
              <w:t xml:space="preserve">. </w:t>
            </w:r>
            <w:r>
              <w:rPr>
                <w:rFonts w:ascii="Times New Roman" w:hAnsi="Times New Roman"/>
                <w:b/>
                <w:color w:val="0D0D0D"/>
              </w:rPr>
              <w:t>Методика организации и руководства музыкально-ритмических движений 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898E1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93D6" w14:textId="185BAB2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3/1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7E27BF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4EC7AD24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5D4A275A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0BC215EC" w14:textId="00D48968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0F587E2F" w14:textId="2FCFC492" w:rsidTr="00873947">
        <w:trPr>
          <w:trHeight w:val="516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6B59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77F6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1.Характеристика музыкально-ритмических движений детей раннего и дошкольного возраста. </w:t>
            </w:r>
          </w:p>
          <w:p w14:paraId="5ED0E7C6" w14:textId="72DC2B51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2.Методики обучения музыкально-ритмическим движениям детей младшего и старшего дошкольного возраста.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BBD0C" w14:textId="0376A543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B4D39A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37BC6BBE" w14:textId="4426AE7C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D901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D92FA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AE10" w14:textId="79AE9EE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00A85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8F17722" w14:textId="0346A431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E3994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CFA3" w14:textId="7BFCF92E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15.</w:t>
            </w:r>
            <w:r>
              <w:rPr>
                <w:rFonts w:ascii="Times New Roman" w:hAnsi="Times New Roman"/>
                <w:color w:val="0D0D0D"/>
              </w:rPr>
              <w:t xml:space="preserve"> Исполнение движений в соответствии с алгоритмом разучивания пляски, танца и т.д.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8E2A" w14:textId="3B13F504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7B14D0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A11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C114F39" w14:textId="77777777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E244C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672F" w14:textId="77777777" w:rsidR="008F72B8" w:rsidRPr="000B44AC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0B44AC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  <w:p w14:paraId="587688D9" w14:textId="0F919505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C9E4" w14:textId="4E644705" w:rsidR="008F72B8" w:rsidRPr="000B44AC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0B44AC"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209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9E9B0F1" w14:textId="77777777" w:rsidTr="00873947">
        <w:tc>
          <w:tcPr>
            <w:tcW w:w="2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D993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FFB" w14:textId="283B8BF4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0B44AC">
              <w:rPr>
                <w:rFonts w:ascii="Times New Roman" w:hAnsi="Times New Roman"/>
                <w:b/>
                <w:color w:val="0D0D0D"/>
              </w:rPr>
              <w:t>Самостоятельная работа 1</w:t>
            </w:r>
            <w:r>
              <w:t xml:space="preserve"> </w:t>
            </w:r>
            <w:r w:rsidRPr="000B44AC">
              <w:rPr>
                <w:rFonts w:ascii="Times New Roman" w:hAnsi="Times New Roman"/>
                <w:bCs/>
                <w:color w:val="0D0D0D"/>
              </w:rPr>
              <w:t>Изучите методическую литературу по теме, ответьте на контрольные вопросы, подберите музыкальное произведение (фонограмму) для озвучивания ритмической партитуры, определите жанр произведения, проанализируйте форму, ладо-тональный, метро-ритмический план произведения. Запишите мелодию в тетрадь.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AF0C" w14:textId="780568B3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4868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B2955F8" w14:textId="00D1355E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7421CD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16.5</w:t>
            </w:r>
            <w:r>
              <w:rPr>
                <w:rFonts w:ascii="Times New Roman" w:hAnsi="Times New Roman"/>
                <w:color w:val="0D0D0D"/>
              </w:rPr>
              <w:t xml:space="preserve">. </w:t>
            </w:r>
            <w:r>
              <w:rPr>
                <w:rFonts w:ascii="Times New Roman" w:hAnsi="Times New Roman"/>
                <w:b/>
                <w:color w:val="0D0D0D"/>
              </w:rPr>
              <w:t>Методика организации и руководства игры на музыкальных инструментах 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9621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38F37" w14:textId="7A4197E1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2/-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F90AF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FB00D97" w14:textId="1127CD28" w:rsidTr="00873947">
        <w:trPr>
          <w:trHeight w:val="769"/>
        </w:trPr>
        <w:tc>
          <w:tcPr>
            <w:tcW w:w="2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D3C6B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8D87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1.Музыкальный репертуар по игре на детских музыкальных инструментах: характеристика и принципы отбора. </w:t>
            </w:r>
          </w:p>
          <w:p w14:paraId="167C0A9E" w14:textId="5BEC6CA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2.Методы и приемы обучения детей игре на детских музыкальных инструментах. Игра в оркестре на детских музыкальных. инструментах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70D2" w14:textId="416C80BC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2191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18BB98A9" w14:textId="77777777" w:rsidTr="000B44AC">
        <w:trPr>
          <w:trHeight w:val="479"/>
        </w:trPr>
        <w:tc>
          <w:tcPr>
            <w:tcW w:w="2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A19C8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E16E" w14:textId="6F8AC067" w:rsidR="008F72B8" w:rsidRPr="000B44AC" w:rsidRDefault="008F72B8" w:rsidP="008F72B8">
            <w:pPr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0B44AC">
              <w:rPr>
                <w:rFonts w:ascii="Times New Roman" w:hAnsi="Times New Roman"/>
                <w:b/>
                <w:bCs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3EF48" w14:textId="612CA44E" w:rsidR="008F72B8" w:rsidRPr="000B44AC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0B44AC">
              <w:rPr>
                <w:rFonts w:ascii="Times New Roman" w:hAnsi="Times New Roman"/>
                <w:b/>
                <w:bCs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9171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114FE4A9" w14:textId="77777777" w:rsidTr="00873947">
        <w:trPr>
          <w:trHeight w:val="769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6176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CD45" w14:textId="1CC2F7FC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 w:rsidRPr="000B44AC">
              <w:rPr>
                <w:rFonts w:ascii="Times New Roman" w:hAnsi="Times New Roman"/>
                <w:b/>
                <w:bCs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color w:val="0D0D0D"/>
              </w:rPr>
              <w:t>2</w:t>
            </w:r>
            <w:r>
              <w:t xml:space="preserve"> </w:t>
            </w:r>
            <w:r w:rsidRPr="000B44AC">
              <w:rPr>
                <w:rFonts w:ascii="Times New Roman" w:hAnsi="Times New Roman"/>
                <w:color w:val="0D0D0D"/>
              </w:rPr>
              <w:t>Подготовьте задания для детей, направленных на передачу музыкального образа средствами: пластического интонирования, музыкльно-ритмических движений, элементов пляски из сборника П.И.Чайковского «Детский альбом», р.н.п.»Пойду ль я, выйду ль я», М.И.Глинка «Детская полька», Д.Б.Кабалевский «Рондо-марш», В.Шаинский «Вместе весело шагать» (по выбору).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C900" w14:textId="08A83C60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3E549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7D1D16F8" w14:textId="03728DB3" w:rsidTr="00873947">
        <w:trPr>
          <w:trHeight w:val="276"/>
        </w:trPr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62A8E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16.6</w:t>
            </w:r>
            <w:r>
              <w:rPr>
                <w:rFonts w:ascii="Times New Roman" w:hAnsi="Times New Roman"/>
                <w:color w:val="0D0D0D"/>
              </w:rPr>
              <w:t xml:space="preserve">. </w:t>
            </w:r>
            <w:r>
              <w:rPr>
                <w:rFonts w:ascii="Times New Roman" w:hAnsi="Times New Roman"/>
                <w:b/>
                <w:color w:val="0D0D0D"/>
              </w:rPr>
              <w:t>Методика организации и руководства музыкального творчества дошкольников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B551D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5037" w14:textId="40F381C6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4\2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B8B8D4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5A977CE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00A056C2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5CB2AD38" w14:textId="222D0EF8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155665F4" w14:textId="4DAC2917" w:rsidTr="00873947">
        <w:trPr>
          <w:trHeight w:val="567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1556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56F5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1.Формирование предпосылок и создание условий для развития музыкально-творческих способностей дошкольников. </w:t>
            </w:r>
          </w:p>
          <w:p w14:paraId="0ACA7E27" w14:textId="4321D575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2.Этапы развития творческих способностей различных видов музыкальной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BF83" w14:textId="0406C85E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B138D6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356DA2C6" w14:textId="09DE4FA6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F591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690CC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DFDC" w14:textId="69BE6E93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A247F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5477B38" w14:textId="5CB0364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566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8A68" w14:textId="107246D2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16.</w:t>
            </w:r>
            <w:r>
              <w:rPr>
                <w:rFonts w:ascii="Times New Roman" w:hAnsi="Times New Roman"/>
                <w:color w:val="0D0D0D"/>
              </w:rPr>
              <w:t xml:space="preserve"> Разработка технологических карт организации и проведения музыкально-дидактических игр.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5E68" w14:textId="49A4DB10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7B14D0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E662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E9DD367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6E91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1C07" w14:textId="77777777" w:rsidR="008F72B8" w:rsidRPr="000B44AC" w:rsidRDefault="008F72B8" w:rsidP="008F72B8">
            <w:pPr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0B44AC">
              <w:rPr>
                <w:rFonts w:ascii="Times New Roman" w:hAnsi="Times New Roman"/>
                <w:b/>
                <w:bCs/>
                <w:color w:val="0D0D0D"/>
              </w:rPr>
              <w:t>В том числе самостоятельная работа обучающихся</w:t>
            </w:r>
          </w:p>
          <w:p w14:paraId="2538F1D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3BBAD" w14:textId="229B8592" w:rsidR="008F72B8" w:rsidRPr="000B44AC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0B44AC"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3902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C01AFF3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B90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FA5E" w14:textId="3CBFBBFC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0B44AC">
              <w:rPr>
                <w:rFonts w:ascii="Times New Roman" w:hAnsi="Times New Roman"/>
                <w:b/>
                <w:bCs/>
                <w:color w:val="0D0D0D"/>
              </w:rPr>
              <w:t>Самостоятельная работа 3</w:t>
            </w:r>
            <w:r w:rsidRPr="000B44AC">
              <w:t xml:space="preserve"> </w:t>
            </w:r>
            <w:r w:rsidRPr="000B44AC">
              <w:rPr>
                <w:rFonts w:ascii="Times New Roman" w:hAnsi="Times New Roman"/>
                <w:color w:val="0D0D0D"/>
              </w:rPr>
              <w:t>Разработайте план развлечения с использованием музыкально-дидактической игры (любая возрастная группа)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CF67" w14:textId="435FEF68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616E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55EB9868" w14:textId="7C41E0BF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D91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Раздел 17.  Педагогическая деятельность по диагностике музыкальной деятельности детей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>раннего и дошкольного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7525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805E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5BD37F6" w14:textId="79E68ABC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9F3A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Тема 17.1. Диагностика музыкального воспитания детей дошкольного возраста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35EE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6902" w14:textId="06DBDA28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5/3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F26FD9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09B9D1B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38B02DCE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1C65541F" w14:textId="59DA1220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1EC50B93" w14:textId="7658EC9F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8A313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6A92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1.Диагностические методики определения </w:t>
            </w:r>
            <w:r>
              <w:rPr>
                <w:rFonts w:ascii="Times New Roman" w:hAnsi="Times New Roman"/>
              </w:rPr>
              <w:t>развития музыкальных способностей</w:t>
            </w:r>
            <w:r>
              <w:rPr>
                <w:rFonts w:ascii="Times New Roman" w:hAnsi="Times New Roman"/>
                <w:color w:val="00B050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 xml:space="preserve">детей дошкольного возраста. </w:t>
            </w:r>
          </w:p>
          <w:p w14:paraId="5734C70C" w14:textId="245BFA32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2.Сравнительные анализ методик.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C10D6" w14:textId="779A2894" w:rsidR="008F72B8" w:rsidRDefault="008F72B8" w:rsidP="008F72B8">
            <w:pPr>
              <w:pStyle w:val="affffffffff2"/>
              <w:ind w:left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7A74EA" w14:textId="77777777" w:rsidR="008F72B8" w:rsidRDefault="008F72B8" w:rsidP="008F72B8">
            <w:pPr>
              <w:pStyle w:val="affffffffff2"/>
              <w:ind w:left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F72B8" w14:paraId="066D10F9" w14:textId="10E4173E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9D5AE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2E6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36FF" w14:textId="70139C7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5C5E0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10F3C98" w14:textId="078FBE03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E039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B449" w14:textId="3721D42D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  <w:shd w:val="clear" w:color="auto" w:fill="BFBFBF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17.</w:t>
            </w:r>
            <w:r>
              <w:rPr>
                <w:rFonts w:ascii="Times New Roman" w:hAnsi="Times New Roman"/>
                <w:color w:val="0D0D0D"/>
              </w:rPr>
              <w:t xml:space="preserve"> Подбор диагностических методик для оценки уровня развития музыкальных способностей.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D9EE" w14:textId="3B6768D0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7B14D0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79248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E6EF3CF" w14:textId="327BF630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7899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35634" w14:textId="474BE0D4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18.</w:t>
            </w:r>
            <w:r>
              <w:rPr>
                <w:rFonts w:ascii="Times New Roman" w:hAnsi="Times New Roman"/>
                <w:color w:val="0D0D0D"/>
              </w:rPr>
              <w:t xml:space="preserve"> Проведение диагностики, сбор эмпирического материала, его обработка и оформление.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8E8D0" w14:textId="092CC1B7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7B14D0">
              <w:rPr>
                <w:rFonts w:ascii="Times New Roman" w:hAnsi="Times New Roman"/>
                <w:bCs/>
                <w:color w:val="0D0D0D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556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FD1AC3E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A43F6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B3A4" w14:textId="77777777" w:rsidR="008F72B8" w:rsidRPr="000B44AC" w:rsidRDefault="008F72B8" w:rsidP="008F72B8">
            <w:pPr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0B44AC">
              <w:rPr>
                <w:rFonts w:ascii="Times New Roman" w:hAnsi="Times New Roman"/>
                <w:b/>
                <w:bCs/>
                <w:color w:val="0D0D0D"/>
              </w:rPr>
              <w:t>В том числе самостоятельная работа обучающихся</w:t>
            </w:r>
          </w:p>
          <w:p w14:paraId="67CE08E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C21B" w14:textId="477D6B67" w:rsidR="008F72B8" w:rsidRPr="000B44AC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0B44AC"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E7741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2A19CEF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B01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F538" w14:textId="40DC87B8" w:rsidR="008F72B8" w:rsidRPr="000B44AC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 w:rsidRPr="000B44AC">
              <w:rPr>
                <w:rFonts w:ascii="Times New Roman" w:hAnsi="Times New Roman"/>
                <w:b/>
                <w:bCs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color w:val="0D0D0D"/>
              </w:rPr>
              <w:t>4</w:t>
            </w:r>
            <w:r>
              <w:t xml:space="preserve"> </w:t>
            </w:r>
            <w:r w:rsidRPr="000B44AC">
              <w:rPr>
                <w:rFonts w:ascii="Times New Roman" w:hAnsi="Times New Roman"/>
                <w:color w:val="0D0D0D"/>
              </w:rPr>
              <w:t>Придумать инструментальное сопровождение музыкальных произведений на детских музыкальных инструментах (инструментальная импровизация):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0B44AC">
              <w:rPr>
                <w:rFonts w:ascii="Times New Roman" w:hAnsi="Times New Roman"/>
                <w:color w:val="0D0D0D"/>
              </w:rPr>
              <w:t>М.И.Глинка «Полька»</w:t>
            </w:r>
          </w:p>
          <w:p w14:paraId="553C06CD" w14:textId="27881EBE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0B44AC">
              <w:rPr>
                <w:rFonts w:ascii="Times New Roman" w:hAnsi="Times New Roman"/>
                <w:color w:val="0D0D0D"/>
              </w:rPr>
              <w:t>Чешская н.п. «Аннушка»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DBE23" w14:textId="318E3479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327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F86CFB6" w14:textId="19F9DCBD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5433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18. Практикум по музыке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ABCBC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6039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55A9A86" w14:textId="1314BC42" w:rsidTr="00873947"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B793E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18.1. Основы музыкальной грамоты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73C22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F54A4" w14:textId="311EB002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5/5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5BA04C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51214A91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0536770B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1D86E1E2" w14:textId="158196B9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720CD9C7" w14:textId="5A944D87" w:rsidTr="00873947">
        <w:trPr>
          <w:trHeight w:val="70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6ED08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02A8A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2951E" w14:textId="30D4F2A4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6F1740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6A5BB031" w14:textId="6EDBB89B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BABD7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3D62" w14:textId="3717DCC2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19.</w:t>
            </w:r>
            <w:r>
              <w:rPr>
                <w:rFonts w:ascii="Times New Roman" w:hAnsi="Times New Roman"/>
                <w:color w:val="0D0D0D"/>
              </w:rPr>
              <w:t xml:space="preserve"> Музыкальный звук. Свойства музыкального звука. Музыкальная система, звукоряд, основные ступени и их названия, октавы.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8559" w14:textId="4AC7D7D5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7B14D0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4601A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099199BA" w14:textId="5EBA3A82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2E9A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FABE0" w14:textId="36B6FF43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20.</w:t>
            </w:r>
            <w:r>
              <w:rPr>
                <w:rFonts w:ascii="Times New Roman" w:hAnsi="Times New Roman"/>
                <w:color w:val="0D0D0D"/>
              </w:rPr>
              <w:t xml:space="preserve"> Нотное письмо. Элементы музыкальной грамоты Нота, их расположение на нотоносце, длительности нот, дополнительные знаки увеличения длительностей, паузы, знаки альтерации. Соотнесение нот, расположенных на нотном стане с клавиатурой.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51FA" w14:textId="6FAFD041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7B14D0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637B26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096946E" w14:textId="68782630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33708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0C2B" w14:textId="264542E1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21.</w:t>
            </w:r>
            <w:r>
              <w:rPr>
                <w:rFonts w:ascii="Times New Roman" w:hAnsi="Times New Roman"/>
                <w:color w:val="0D0D0D"/>
              </w:rPr>
              <w:t xml:space="preserve"> Ритм и метр Акцент, метр, размер, такт, тактовая черта, затакт. Простые размеры 2/4, 3/4, сложный размер 4/4. Группировка длительностей в размерах. Приемы дирижирования: ауфтакт, дыхание, окончание.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0D7B" w14:textId="46D55190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7B14D0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5DE0EB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47D1D7B" w14:textId="008A7D47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90C63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D164C" w14:textId="48FC31D2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22.</w:t>
            </w:r>
            <w:r>
              <w:rPr>
                <w:rFonts w:ascii="Times New Roman" w:hAnsi="Times New Roman"/>
                <w:color w:val="0D0D0D"/>
              </w:rPr>
              <w:t xml:space="preserve"> Средства музыкальной выразительности Мелодия. Динамика. Темп. Тембр. Лад и тональность.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E70B" w14:textId="00A6D636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7B14D0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F4C17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F9CEBBD" w14:textId="57AEE6AB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0B02F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ACE7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15.</w:t>
            </w:r>
            <w:r>
              <w:rPr>
                <w:rFonts w:ascii="Times New Roman" w:hAnsi="Times New Roman"/>
                <w:color w:val="0D0D0D"/>
              </w:rPr>
              <w:t xml:space="preserve"> Группировка длительностей в разных размерах. </w:t>
            </w:r>
            <w:r>
              <w:rPr>
                <w:rFonts w:ascii="Times New Roman" w:hAnsi="Times New Roman"/>
                <w:color w:val="0D0D0D"/>
              </w:rPr>
              <w:lastRenderedPageBreak/>
              <w:t>Отработка простейших навыков дирижирования.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97B40" w14:textId="1B748161" w:rsidR="008F72B8" w:rsidRPr="007B14D0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7B14D0">
              <w:rPr>
                <w:rFonts w:ascii="Times New Roman" w:hAnsi="Times New Roman"/>
                <w:bCs/>
                <w:color w:val="0D0D0D"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41DC3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2AE08B2" w14:textId="4386B468" w:rsidTr="00873947">
        <w:trPr>
          <w:trHeight w:val="70"/>
        </w:trPr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98FC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Тема 18.2. Историко-теоретические аспекты методики музыкального воспитания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5E7E5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A3F5" w14:textId="6C30C35D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3/3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ADFF34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ОК 04</w:t>
            </w:r>
          </w:p>
          <w:p w14:paraId="2C243CF1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ОК 09</w:t>
            </w:r>
          </w:p>
          <w:p w14:paraId="0542B53B" w14:textId="77777777" w:rsidR="008F72B8" w:rsidRPr="004E580D" w:rsidRDefault="008F72B8" w:rsidP="008F72B8">
            <w:pPr>
              <w:rPr>
                <w:rFonts w:ascii="Times New Roman" w:hAnsi="Times New Roman"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2.1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2.2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 w:rsidRPr="004E580D">
              <w:rPr>
                <w:rFonts w:ascii="Times New Roman" w:hAnsi="Times New Roman"/>
                <w:color w:val="0D0D0D"/>
              </w:rPr>
              <w:t>ПК 2.3</w:t>
            </w:r>
          </w:p>
          <w:p w14:paraId="21C3C948" w14:textId="6B2F5D71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E580D">
              <w:rPr>
                <w:rFonts w:ascii="Times New Roman" w:hAnsi="Times New Roman"/>
                <w:color w:val="0D0D0D"/>
              </w:rPr>
              <w:t>ПК 2.4</w:t>
            </w:r>
          </w:p>
        </w:tc>
      </w:tr>
      <w:tr w:rsidR="008F72B8" w14:paraId="425225AA" w14:textId="6F0D9E47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599A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209F" w14:textId="77777777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A283" w14:textId="0FDD1E02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7E02C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1E68BD5" w14:textId="153E59CD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C38C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9CC10" w14:textId="73FCC701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23.</w:t>
            </w:r>
            <w:r>
              <w:rPr>
                <w:rFonts w:ascii="Times New Roman" w:hAnsi="Times New Roman"/>
                <w:color w:val="0D0D0D"/>
              </w:rPr>
              <w:t xml:space="preserve"> Стиль в музыке. Общая характеристика и определение стилей музыкальных произведений.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E721" w14:textId="7E9FA18C" w:rsidR="008F72B8" w:rsidRPr="00BA2E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BA2E23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07D389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B26C406" w14:textId="0B4ADBE1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F345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7856F" w14:textId="52C17FBF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24.</w:t>
            </w:r>
            <w:r>
              <w:rPr>
                <w:rFonts w:ascii="Times New Roman" w:hAnsi="Times New Roman"/>
                <w:color w:val="0D0D0D"/>
              </w:rPr>
              <w:t xml:space="preserve"> Жанры музыки Классификация жанров вокальной и инструментальной музыки. Исполнители. Музыкальный репертуар по программам дошкольного образования.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0296" w14:textId="4D0565DB" w:rsidR="008F72B8" w:rsidRPr="00BA2E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BA2E23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E2078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2D77D4AF" w14:textId="67488AA1" w:rsidTr="00873947"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E5B5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B2E31" w14:textId="3B4B50AE" w:rsidR="008F72B8" w:rsidRDefault="008F72B8" w:rsidP="008F72B8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25.</w:t>
            </w:r>
            <w:r>
              <w:rPr>
                <w:rFonts w:ascii="Times New Roman" w:hAnsi="Times New Roman"/>
                <w:color w:val="0D0D0D"/>
              </w:rPr>
              <w:t xml:space="preserve"> Определение жанров музыки, национальных и композиторских школ.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664E" w14:textId="746D5517" w:rsidR="008F72B8" w:rsidRPr="00BA2E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BA2E23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3D98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6E8BD46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1012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66A4" w14:textId="61E6E82F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B440F3">
              <w:rPr>
                <w:rFonts w:ascii="Times New Roman" w:hAnsi="Times New Roman"/>
                <w:b/>
                <w:color w:val="0D0D0D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B440F3">
              <w:rPr>
                <w:rFonts w:ascii="Times New Roman" w:hAnsi="Times New Roman"/>
                <w:b/>
                <w:color w:val="0D0D0D"/>
              </w:rPr>
              <w:t>в форме  экзамена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29531" w14:textId="7266300F" w:rsidR="008F72B8" w:rsidRPr="00BA2E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5D0F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4BCD1FA9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6F78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8F4" w14:textId="554E993F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83F2" w14:textId="4359F202" w:rsidR="008F72B8" w:rsidRPr="00BA2E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AA372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7AFD5093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1B6A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8701" w14:textId="6CA614AF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Консультации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EE82" w14:textId="3A74753C" w:rsidR="008F72B8" w:rsidRPr="00BA2E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AD17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F710D93" w14:textId="77777777" w:rsidTr="0087394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2DCD" w14:textId="77777777" w:rsidR="008F72B8" w:rsidRDefault="008F72B8" w:rsidP="008F72B8"/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1485" w14:textId="20C25BC9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294B30">
              <w:rPr>
                <w:rFonts w:ascii="Times New Roman" w:hAnsi="Times New Roman"/>
                <w:b/>
                <w:color w:val="0D0D0D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26AE" w14:textId="5B47F174" w:rsidR="008F72B8" w:rsidRPr="00BA2E23" w:rsidRDefault="008F72B8" w:rsidP="008F72B8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BE6D" w14:textId="77777777" w:rsidR="008F72B8" w:rsidRDefault="008F72B8" w:rsidP="008F72B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1F569893" w14:textId="7ECD8344" w:rsidTr="00873947">
        <w:trPr>
          <w:trHeight w:val="77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9E81" w14:textId="77777777" w:rsidR="008F72B8" w:rsidRDefault="008F72B8" w:rsidP="008F72B8">
            <w:pPr>
              <w:rPr>
                <w:rFonts w:ascii="Times New Roman" w:hAnsi="Times New Roman"/>
                <w:i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Учебная практика </w:t>
            </w:r>
          </w:p>
          <w:p w14:paraId="16F68F3C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Виды работ:</w:t>
            </w:r>
          </w:p>
          <w:p w14:paraId="0BE1B882" w14:textId="77777777" w:rsidR="008F72B8" w:rsidRDefault="008F72B8" w:rsidP="008F72B8">
            <w:pPr>
              <w:pStyle w:val="affffffffff2"/>
              <w:numPr>
                <w:ilvl w:val="0"/>
                <w:numId w:val="1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Знакомство и анализ календарных планов музыкальной деятельности детей раннего и дошкольного возраста.</w:t>
            </w:r>
          </w:p>
          <w:p w14:paraId="6D70002E" w14:textId="77777777" w:rsidR="008F72B8" w:rsidRDefault="008F72B8" w:rsidP="008F72B8">
            <w:pPr>
              <w:pStyle w:val="affffffffff2"/>
              <w:numPr>
                <w:ilvl w:val="0"/>
                <w:numId w:val="1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Знакомство и анализ технологических карт музыкально-дидактических игр и сценариев музыкальных развлечений детей раннего и дошкольного возраста.</w:t>
            </w:r>
          </w:p>
          <w:p w14:paraId="7CC3E44F" w14:textId="77777777" w:rsidR="008F72B8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Наблюдение и анализ организации и проведения музыкальных занятий с детьми раннего и дошкольного возраста.</w:t>
            </w:r>
          </w:p>
          <w:p w14:paraId="021AB7CB" w14:textId="77777777" w:rsidR="008F72B8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Наблюдение и анализ организации и проведения музыкально-дидактических игр с детьми раннего и дошкольного возраста.</w:t>
            </w:r>
          </w:p>
          <w:p w14:paraId="56099B6B" w14:textId="77777777" w:rsidR="008F72B8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Наблюдение и анализ организации и проведения музыкальных развлечений, досугов с детьми раннего и дошкольного возраста.</w:t>
            </w:r>
          </w:p>
          <w:p w14:paraId="499C4C50" w14:textId="77777777" w:rsidR="008F72B8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Подбор диагностического инструментария для оценка музыкальных способностей детей.</w:t>
            </w:r>
          </w:p>
          <w:p w14:paraId="0C286DE3" w14:textId="77777777" w:rsidR="008F72B8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Планирование музыкальной деятельности детей раннего и дошкольного возраста в летний период.</w:t>
            </w:r>
          </w:p>
          <w:p w14:paraId="060C4242" w14:textId="77777777" w:rsidR="008F72B8" w:rsidRDefault="008F72B8" w:rsidP="008F72B8">
            <w:pPr>
              <w:pStyle w:val="affffffffff2"/>
              <w:numPr>
                <w:ilvl w:val="0"/>
                <w:numId w:val="18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Наблюдение и анализ организации и проведения различных форм организации музыкальной деятельности детей раннего и дошкольного возраста в летний период.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BF51" w14:textId="0A9ED1F2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1C31D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F72B8" w14:paraId="38241700" w14:textId="6916E94D" w:rsidTr="00873947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F486" w14:textId="77777777" w:rsidR="008F72B8" w:rsidRDefault="008F72B8" w:rsidP="008F72B8">
            <w:pPr>
              <w:rPr>
                <w:rFonts w:ascii="Times New Roman" w:hAnsi="Times New Roman"/>
                <w:i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Производственная практика  </w:t>
            </w:r>
          </w:p>
          <w:p w14:paraId="0FDCB091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Виды работ:</w:t>
            </w:r>
          </w:p>
          <w:p w14:paraId="206E7621" w14:textId="77777777" w:rsidR="008F72B8" w:rsidRDefault="008F72B8" w:rsidP="008F72B8">
            <w:pPr>
              <w:pStyle w:val="affffffffff2"/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Разработка технологических карт, организация РППС, проведение музыкально-дидактических </w:t>
            </w:r>
            <w:r>
              <w:rPr>
                <w:rFonts w:ascii="Times New Roman" w:hAnsi="Times New Roman"/>
                <w:color w:val="0D0D0D"/>
              </w:rPr>
              <w:lastRenderedPageBreak/>
              <w:t>игр с детьми раннего и дошкольного возраста их самоанализ.</w:t>
            </w:r>
          </w:p>
          <w:p w14:paraId="48B6A675" w14:textId="77777777" w:rsidR="008F72B8" w:rsidRDefault="008F72B8" w:rsidP="008F72B8">
            <w:pPr>
              <w:pStyle w:val="affffffffff2"/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Разработка технологических карт, организация РППС и проведение музыкального развлечения (досуга) с детьми раннего и дошкольного возраста.</w:t>
            </w:r>
          </w:p>
          <w:p w14:paraId="221CA182" w14:textId="77777777" w:rsidR="008F72B8" w:rsidRDefault="008F72B8" w:rsidP="008F72B8">
            <w:pPr>
              <w:pStyle w:val="affffffffff2"/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Участие в организации и проведении праздничного утренника с детьми раннего и дошкольного возраста в ДОО. </w:t>
            </w:r>
          </w:p>
          <w:p w14:paraId="3F6CCB3F" w14:textId="77777777" w:rsidR="008F72B8" w:rsidRDefault="008F72B8" w:rsidP="008F72B8">
            <w:pPr>
              <w:pStyle w:val="affffffffff2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Разработка календарного плана, подготовка и организация самостоятельной музыкальной деятельности детей раннего и дошкольного возраста</w:t>
            </w:r>
          </w:p>
          <w:p w14:paraId="4BBE139E" w14:textId="77777777" w:rsidR="008F72B8" w:rsidRDefault="008F72B8" w:rsidP="008F72B8">
            <w:pPr>
              <w:pStyle w:val="affffffffff2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Проведение диагностики музыкальных способностей детей дошкольного возраста.</w:t>
            </w:r>
          </w:p>
          <w:p w14:paraId="5603652C" w14:textId="77777777" w:rsidR="008F72B8" w:rsidRDefault="008F72B8" w:rsidP="008F72B8">
            <w:pPr>
              <w:pStyle w:val="affffffffff2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Планирование музыкальной деятельности детей раннего и дошкольного возраста в летний период.</w:t>
            </w:r>
          </w:p>
          <w:p w14:paraId="5B4D1B7B" w14:textId="77777777" w:rsidR="008F72B8" w:rsidRDefault="008F72B8" w:rsidP="008F72B8">
            <w:pPr>
              <w:pStyle w:val="affffffffff2"/>
              <w:numPr>
                <w:ilvl w:val="0"/>
                <w:numId w:val="19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Организация музыкальной деятельности детей раннего и дошкольного возраста в летний период.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C5791" w14:textId="1FFD59C9" w:rsidR="008F72B8" w:rsidRDefault="008F72B8" w:rsidP="008F72B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180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130E6" w14:textId="77777777" w:rsidR="008F72B8" w:rsidRDefault="008F72B8" w:rsidP="008F72B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</w:tbl>
    <w:p w14:paraId="5AC5984E" w14:textId="77777777" w:rsidR="00BA2E23" w:rsidRDefault="00BA2E23" w:rsidP="006835D8">
      <w:pPr>
        <w:pStyle w:val="1ff"/>
        <w:spacing w:before="100" w:after="100"/>
        <w:jc w:val="left"/>
        <w:rPr>
          <w:rFonts w:ascii="Times New Roman" w:hAnsi="Times New Roman"/>
        </w:rPr>
        <w:sectPr w:rsidR="00BA2E23" w:rsidSect="008B2A42">
          <w:pgSz w:w="16838" w:h="11906" w:orient="landscape"/>
          <w:pgMar w:top="567" w:right="1134" w:bottom="1701" w:left="1134" w:header="709" w:footer="709" w:gutter="0"/>
          <w:cols w:space="720"/>
        </w:sectPr>
      </w:pPr>
    </w:p>
    <w:p w14:paraId="1D82F341" w14:textId="5A3C6A44" w:rsidR="00963290" w:rsidRDefault="008579D3" w:rsidP="00BA2E23">
      <w:pPr>
        <w:pStyle w:val="1ff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Условия реализации профессионального модуля</w:t>
      </w:r>
    </w:p>
    <w:p w14:paraId="43BABAF0" w14:textId="77777777" w:rsidR="00963290" w:rsidRDefault="008579D3">
      <w:pPr>
        <w:pStyle w:val="117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14:paraId="57A14E0E" w14:textId="3D2F2C74" w:rsidR="000C00B0" w:rsidRDefault="000C00B0" w:rsidP="000C00B0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0C00B0">
        <w:rPr>
          <w:rFonts w:ascii="Times New Roman" w:hAnsi="Times New Roman"/>
          <w:sz w:val="24"/>
        </w:rPr>
        <w:t xml:space="preserve">Кабинет Общепрофессиональных дисциплин и МДК, оснащенный в соответствии с приложением 3 </w:t>
      </w:r>
      <w:r w:rsidR="007D712D">
        <w:rPr>
          <w:rFonts w:ascii="Times New Roman" w:hAnsi="Times New Roman"/>
          <w:sz w:val="24"/>
        </w:rPr>
        <w:t>О</w:t>
      </w:r>
      <w:r w:rsidRPr="000C00B0">
        <w:rPr>
          <w:rFonts w:ascii="Times New Roman" w:hAnsi="Times New Roman"/>
          <w:sz w:val="24"/>
        </w:rPr>
        <w:t xml:space="preserve">ПОП-П. </w:t>
      </w:r>
    </w:p>
    <w:p w14:paraId="623C4494" w14:textId="5107F095" w:rsidR="000C00B0" w:rsidRPr="000C00B0" w:rsidRDefault="000C00B0" w:rsidP="000C00B0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Лаборатории Информатики</w:t>
      </w:r>
      <w:r>
        <w:rPr>
          <w:rFonts w:ascii="Times New Roman" w:hAnsi="Times New Roman"/>
          <w:color w:val="0D0D0D"/>
          <w:sz w:val="24"/>
        </w:rPr>
        <w:t xml:space="preserve"> и информационно-коммуникационных технологий, Медико-социальных основ здоровья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оснащенные в соответствии с приложением </w:t>
      </w:r>
      <w:r>
        <w:rPr>
          <w:rFonts w:ascii="Times New Roman" w:hAnsi="Times New Roman"/>
          <w:sz w:val="24"/>
        </w:rPr>
        <w:br/>
        <w:t xml:space="preserve">3 </w:t>
      </w:r>
      <w:r w:rsidR="007D712D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ПОП-П</w:t>
      </w:r>
      <w:r>
        <w:rPr>
          <w:rFonts w:ascii="Times New Roman" w:hAnsi="Times New Roman"/>
          <w:i/>
          <w:sz w:val="24"/>
        </w:rPr>
        <w:t>.</w:t>
      </w:r>
    </w:p>
    <w:p w14:paraId="3D1FC545" w14:textId="38A56C0E" w:rsidR="000C00B0" w:rsidRDefault="000C00B0" w:rsidP="000C00B0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Мастерская </w:t>
      </w:r>
      <w:r>
        <w:rPr>
          <w:rFonts w:ascii="Times New Roman" w:hAnsi="Times New Roman"/>
          <w:color w:val="0D0D0D"/>
          <w:sz w:val="24"/>
        </w:rPr>
        <w:t>Дошкольное воспитание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оснащенная в соответствии с приложением 3 </w:t>
      </w:r>
      <w:r w:rsidR="007D712D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ПОП-П</w:t>
      </w:r>
      <w:r>
        <w:rPr>
          <w:rFonts w:ascii="Times New Roman" w:hAnsi="Times New Roman"/>
          <w:i/>
          <w:sz w:val="24"/>
        </w:rPr>
        <w:t>.</w:t>
      </w:r>
    </w:p>
    <w:p w14:paraId="547F9EA2" w14:textId="77777777" w:rsidR="00963290" w:rsidRDefault="00963290">
      <w:pPr>
        <w:spacing w:after="200" w:line="276" w:lineRule="auto"/>
        <w:rPr>
          <w:rFonts w:ascii="Times New Roman" w:hAnsi="Times New Roman"/>
          <w:b/>
          <w:sz w:val="24"/>
        </w:rPr>
      </w:pPr>
    </w:p>
    <w:p w14:paraId="3EF58890" w14:textId="77777777" w:rsidR="00963290" w:rsidRDefault="008579D3">
      <w:pPr>
        <w:pStyle w:val="117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14:paraId="6C84E2BD" w14:textId="77777777" w:rsidR="00963290" w:rsidRDefault="008579D3">
      <w:pPr>
        <w:pStyle w:val="affffffffff2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0FB521D" w14:textId="77777777" w:rsidR="00963290" w:rsidRDefault="00963290">
      <w:pPr>
        <w:pStyle w:val="affffffffff2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</w:p>
    <w:p w14:paraId="0489FA48" w14:textId="77777777" w:rsidR="00963290" w:rsidRPr="006A7481" w:rsidRDefault="008579D3">
      <w:pPr>
        <w:pStyle w:val="affffffffff2"/>
        <w:spacing w:line="276" w:lineRule="auto"/>
        <w:ind w:left="0" w:firstLine="709"/>
        <w:rPr>
          <w:rFonts w:ascii="Times New Roman" w:hAnsi="Times New Roman"/>
          <w:b/>
          <w:sz w:val="24"/>
        </w:rPr>
      </w:pPr>
      <w:r w:rsidRPr="006A7481">
        <w:rPr>
          <w:rFonts w:ascii="Times New Roman" w:hAnsi="Times New Roman"/>
          <w:b/>
          <w:sz w:val="24"/>
        </w:rPr>
        <w:t>3.2.1. Основные печатные и/или электронные издания</w:t>
      </w:r>
    </w:p>
    <w:p w14:paraId="68FA5A75" w14:textId="2E44D9D4" w:rsidR="00963290" w:rsidRDefault="00963290">
      <w:pPr>
        <w:ind w:firstLine="709"/>
        <w:rPr>
          <w:rFonts w:ascii="Times New Roman" w:hAnsi="Times New Roman"/>
          <w:sz w:val="24"/>
        </w:rPr>
      </w:pPr>
    </w:p>
    <w:p w14:paraId="22082132" w14:textId="13E1DEC9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E6110D">
        <w:rPr>
          <w:rFonts w:ascii="Times New Roman" w:hAnsi="Times New Roman"/>
          <w:sz w:val="24"/>
        </w:rPr>
        <w:t>Воробьева Н. А. Теоретические основы дошкольного образования: учебное издание / Воробьева Н. А., Обоева С. В. - Москва : Академия, 2022. - 208 c. (Специальности среднего профессионального образования). - URL: https://academia-library.ru - Текст : электронный</w:t>
      </w:r>
    </w:p>
    <w:p w14:paraId="2CEE4CEA" w14:textId="5439F041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E6110D">
        <w:rPr>
          <w:rFonts w:ascii="Times New Roman" w:hAnsi="Times New Roman"/>
          <w:sz w:val="24"/>
        </w:rPr>
        <w:t>Газина, О. М. Дошкольное образование. Практикум по дисциплинам профессионального учебного цикла (мдк. 01. 02, 02. 04, 02. 05, 03. 02, 03. 04, 03. 05) : учебное пособие для среднего профессионального образования / О. М. Газина [и др.] ; под редакцией О. М. Газиной, В. И. Яшиной. — 2-е изд., испр. и доп. — Москва : Издательство Юрайт, 2023. — 111 с. — (Профессиональное образование). — ISBN 978-5-534-08287-6. — Текст : электронный // Образовательная платформа Юрайт [сайт]. — URL: https://urait.ru/bcode/516335</w:t>
      </w:r>
    </w:p>
    <w:p w14:paraId="4D096700" w14:textId="486F9083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E6110D">
        <w:rPr>
          <w:rFonts w:ascii="Times New Roman" w:hAnsi="Times New Roman"/>
          <w:sz w:val="24"/>
        </w:rPr>
        <w:t>Гончарова О.В. Теория и методика музыкального воспитания: учебное издание / Гончарова О.В., Богачинская Ю.С. - Москва : Академия, 2023. - 256 c. (Специальности среднего профессионального образования). - URL: https://academia-library.ru - Текст : электронный</w:t>
      </w:r>
    </w:p>
    <w:p w14:paraId="7CC15B77" w14:textId="7821E974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Pr="00E6110D">
        <w:rPr>
          <w:rFonts w:ascii="Times New Roman" w:hAnsi="Times New Roman"/>
          <w:sz w:val="24"/>
        </w:rPr>
        <w:t>Ефимова, А. В. Арт-терапия для младших дошкольников (детей 2‒4 лет) : учебное пособие для СПО / А. В. Ефимова. — Саратов : Профобразование, 2022. — 95 c. — ISBN 978-5-4488-1339-9. — Текст : электронный // ЭБС PROFобразование : [сайт]. — URL: https://profspo.ru/books/117290</w:t>
      </w:r>
    </w:p>
    <w:p w14:paraId="20DED6B9" w14:textId="29071BB8" w:rsid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Pr="00E6110D">
        <w:rPr>
          <w:rFonts w:ascii="Times New Roman" w:hAnsi="Times New Roman"/>
          <w:sz w:val="24"/>
        </w:rPr>
        <w:t>Козлова С.А. Дошкольная педагогика: учебное издание / Козлова С.А., Куликова Т.А. - Москва : Академия, 2023. - 432 c. (Специальности среднего профессионального образования). - URL: https://academia-library.ru - Текст : электронный</w:t>
      </w:r>
    </w:p>
    <w:p w14:paraId="1FE03FAA" w14:textId="114232B1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 w:rsidRPr="00E6110D">
        <w:rPr>
          <w:rFonts w:ascii="Times New Roman" w:hAnsi="Times New Roman"/>
          <w:sz w:val="24"/>
        </w:rPr>
        <w:t>Коломийченко, Л. В. Методика воспитания и обучения в области дошкольного образования : учебник и практикум для среднего профессионального образования / Л. В. Коломийченко [и др.] ; под общей редакцией Л. В. Коломийченко. — 2-е изд., перераб. и доп. — Москва : Издательство Юрайт, 2023. — 212 с. — (Профессиональное образование). — ISBN 978-5-534-07015-6. — Текст : электронный // Образовательная платформа Юрайт [сайт]. — URL: https://urait.ru/bcode/515236</w:t>
      </w:r>
    </w:p>
    <w:p w14:paraId="78F72908" w14:textId="066FE7B3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7.</w:t>
      </w:r>
      <w:r w:rsidRPr="00E6110D">
        <w:rPr>
          <w:rFonts w:ascii="Times New Roman" w:hAnsi="Times New Roman"/>
          <w:sz w:val="24"/>
        </w:rPr>
        <w:t>Кондаурова, Т. И. Методика обучения биологии: экологическое образование и воспитание : учебное пособие для СПО / Т. И. Кондаурова, Н. Е. Фетисова ; под редакцией Т. И. Кондаурова. — Саратов : Профобразование, Ай Пи Эр Медиа, 2019. — 142 c. — ISBN 978-5-4486-0660-1, 978-5-4488-0242-3. — Текст : электронный // Электронный ресурс цифровой образовательной среды СПО PROFобразование : [сайт]. — URL: https://profspo.ru/books/80537</w:t>
      </w:r>
    </w:p>
    <w:p w14:paraId="3CEE14AA" w14:textId="5AAD54B3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 w:rsidRPr="00E6110D">
        <w:rPr>
          <w:rFonts w:ascii="Times New Roman" w:hAnsi="Times New Roman"/>
          <w:sz w:val="24"/>
        </w:rPr>
        <w:t>Микляева, Н. В. Методика обучения и воспитания в области дошкольного образования : учебник и практикум для среднего профессионального образования / Н. В. Микляева [и др.] ; под редакцией Н. В. Микляевой. — 2-е изд. — Москва : Издательство Юрайт, 2024. — 450 с. — (Профессиональное образование). — ISBN 978-5-534-13324-0. — Текст : электронный // Образовательная платформа Юрайт [сайт]. — URL: https://urait.ru/bcode/539136</w:t>
      </w:r>
    </w:p>
    <w:p w14:paraId="149B81DF" w14:textId="30F8694C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 w:rsidRPr="00E6110D">
        <w:rPr>
          <w:rFonts w:ascii="Times New Roman" w:hAnsi="Times New Roman"/>
          <w:sz w:val="24"/>
        </w:rPr>
        <w:t>Мириманова, М. С. Психолого-педагогические основы организации общения детей дошкольноговозраста: учебное издание / Мириманова М.С. - Москва : Академия, 2023. - 256 c. (Специальности среднего профессионального образования). - URL: https://academia-library.ru - Текст : электронный</w:t>
      </w:r>
    </w:p>
    <w:p w14:paraId="2CD1FFC3" w14:textId="58B92C74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 w:rsidRPr="00E6110D">
        <w:rPr>
          <w:rFonts w:ascii="Times New Roman" w:hAnsi="Times New Roman"/>
          <w:sz w:val="24"/>
        </w:rPr>
        <w:t>Погодина С.В. Практикум по художественной обработке материалов и изобразительному искусству: учебное издание / Погодина С.В. - Москва : Академия, 2021. - 208 c. (Специальности среднего профессионального образования). - URL: https://academia-library.ru - Текст : электронный</w:t>
      </w:r>
    </w:p>
    <w:p w14:paraId="0F4D94B7" w14:textId="0B032864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</w:t>
      </w:r>
      <w:r w:rsidRPr="00E6110D">
        <w:rPr>
          <w:rFonts w:ascii="Times New Roman" w:hAnsi="Times New Roman"/>
          <w:sz w:val="24"/>
        </w:rPr>
        <w:t>Погодина С.В. Теоретические и методические основы организации продуктивных видов деятельности детей дошкольного возраста: учебное издание / Погодина С.В. - Москва : Академия, 2023. - 256 c. (Специальности среднего профессионального образования). - URL: https://academia-library.ru - Текст : электронный</w:t>
      </w:r>
    </w:p>
    <w:p w14:paraId="2E4EDECA" w14:textId="043C10C1" w:rsidR="00E6110D" w:rsidRPr="00E6110D" w:rsidRDefault="00E6110D" w:rsidP="00E6110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</w:t>
      </w:r>
      <w:r w:rsidRPr="00E6110D">
        <w:rPr>
          <w:rFonts w:ascii="Times New Roman" w:hAnsi="Times New Roman"/>
          <w:sz w:val="24"/>
        </w:rPr>
        <w:t>Савенков, А. И. Теоретические и методические основы организации игровой деятельности детей раннего и дошкольного возраста : учебник для среднего профессионального образования / А. И. Савенков [и др.] ; под научной редакцией А. И. Савенкова. — Москва : Издательство Юрайт, 2023. — 339 с. — (Профессиональное образование). — ISBN 978-5-534-12667-9. — Текст : электронный // Образовательная платформа Юрайт [сайт]. — URL: https://urait.ru/bcode/518256</w:t>
      </w:r>
    </w:p>
    <w:p w14:paraId="1F2D9CC5" w14:textId="33E3FA79" w:rsidR="00E6110D" w:rsidRDefault="00E6110D">
      <w:pPr>
        <w:ind w:firstLine="709"/>
        <w:rPr>
          <w:rFonts w:ascii="Times New Roman" w:hAnsi="Times New Roman"/>
          <w:sz w:val="24"/>
        </w:rPr>
      </w:pPr>
    </w:p>
    <w:p w14:paraId="676D323D" w14:textId="77777777" w:rsidR="00963290" w:rsidRDefault="00963290">
      <w:pPr>
        <w:spacing w:line="276" w:lineRule="auto"/>
        <w:contextualSpacing/>
        <w:rPr>
          <w:rFonts w:ascii="Times New Roman" w:hAnsi="Times New Roman"/>
          <w:sz w:val="24"/>
          <w:highlight w:val="cyan"/>
        </w:rPr>
      </w:pPr>
    </w:p>
    <w:p w14:paraId="632D320A" w14:textId="77777777" w:rsidR="00963290" w:rsidRDefault="008579D3">
      <w:pPr>
        <w:spacing w:line="276" w:lineRule="auto"/>
        <w:ind w:firstLine="709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3.2.2. Дополнительные источники </w:t>
      </w:r>
    </w:p>
    <w:p w14:paraId="57E58857" w14:textId="77777777" w:rsidR="00963290" w:rsidRDefault="008579D3">
      <w:pPr>
        <w:pStyle w:val="affffffffff2"/>
        <w:numPr>
          <w:ilvl w:val="6"/>
          <w:numId w:val="23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Гогоберидзе А.Г. Дошкольная педагогика с основами методик воспитания и обучения. Учебник / А.Г. Гогоберидзе, О.В. Солнцева. – СПб.: Питер, 2019. – 464 с.</w:t>
      </w:r>
    </w:p>
    <w:p w14:paraId="1BAC623A" w14:textId="77777777" w:rsidR="00963290" w:rsidRDefault="008579D3">
      <w:pPr>
        <w:pStyle w:val="affffffffff2"/>
        <w:numPr>
          <w:ilvl w:val="0"/>
          <w:numId w:val="23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Ежкова Н.С. Теоретические основы дошкольного образования: учебное пособие для СПО / Н. С. Ежкова. – М.: Издательство Юрайт, 2019. – 183 с.</w:t>
      </w:r>
    </w:p>
    <w:p w14:paraId="3F40FEC5" w14:textId="77777777" w:rsidR="00963290" w:rsidRDefault="008579D3">
      <w:pPr>
        <w:pStyle w:val="affffffffff2"/>
        <w:numPr>
          <w:ilvl w:val="0"/>
          <w:numId w:val="23"/>
        </w:numPr>
        <w:tabs>
          <w:tab w:val="left" w:pos="0"/>
          <w:tab w:val="left" w:pos="426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Козлова С.А. Дошкольная педагогика: учебное пособие для студентов сред. проф. учеб. Зав / С.А. Козлова, Т.А. Куликова. 17-е изд. – М. : Издательский центр «Академия», 2020. – 416 с.</w:t>
      </w:r>
    </w:p>
    <w:p w14:paraId="3B7AB225" w14:textId="77777777" w:rsidR="00963290" w:rsidRDefault="008579D3">
      <w:pPr>
        <w:pStyle w:val="affffffffff2"/>
        <w:numPr>
          <w:ilvl w:val="0"/>
          <w:numId w:val="23"/>
        </w:numPr>
        <w:spacing w:line="276" w:lineRule="auto"/>
        <w:ind w:left="0" w:firstLine="709"/>
        <w:contextualSpacing w:val="0"/>
        <w:jc w:val="both"/>
        <w:rPr>
          <w:rStyle w:val="afffffff1"/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От рождения до школы. Инновационная программа дошкольного образования. / Под ред. Н.Е. Вераксы, Т.С. Комаровой, Э. М. Дорофеевой. – Издание пятое (инновационное), испр. и доп. – М.: МОЗАИКА-СИНТЕЗ, 2019. – c.336. [Электронный ресурс] </w:t>
      </w:r>
      <w:hyperlink r:id="rId10" w:history="1">
        <w:r>
          <w:rPr>
            <w:rStyle w:val="afffffff1"/>
            <w:rFonts w:ascii="Times New Roman" w:hAnsi="Times New Roman"/>
            <w:color w:val="0D0D0D"/>
          </w:rPr>
          <w:t>https://firo.ranepa.ru/files/docs/do/navigator_obraz_programm/ot_rojdeniya_do_shkoly.pdf</w:t>
        </w:r>
      </w:hyperlink>
    </w:p>
    <w:p w14:paraId="6D110277" w14:textId="77777777" w:rsidR="00963290" w:rsidRDefault="008579D3">
      <w:pPr>
        <w:pStyle w:val="affffffffff2"/>
        <w:numPr>
          <w:ilvl w:val="0"/>
          <w:numId w:val="23"/>
        </w:numPr>
        <w:spacing w:beforeAutospacing="1" w:afterAutospacing="1" w:line="276" w:lineRule="auto"/>
        <w:ind w:left="0" w:firstLine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Лобанова, Т. Н.  Мотивация и стимулирование трудовой деятельности: учебник и практикум для вузов / Т. Н. Лобанова. — 2-е изд., перераб. и доп. — Москва : Издательство Юрайт, 2023. — 553 с. — Текст : электронный // Образовательная платформа Юрайт [сайт]. — URL: https://www.urait.ru/bcode/509798 </w:t>
      </w:r>
    </w:p>
    <w:p w14:paraId="409884F1" w14:textId="77777777" w:rsidR="00963290" w:rsidRDefault="008579D3">
      <w:pPr>
        <w:pStyle w:val="affffffffff2"/>
        <w:numPr>
          <w:ilvl w:val="0"/>
          <w:numId w:val="23"/>
        </w:numPr>
        <w:tabs>
          <w:tab w:val="left" w:pos="0"/>
          <w:tab w:val="left" w:pos="426"/>
        </w:tabs>
        <w:spacing w:before="120" w:line="276" w:lineRule="auto"/>
        <w:ind w:left="0" w:firstLine="709"/>
        <w:contextualSpacing w:val="0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lastRenderedPageBreak/>
        <w:t>Козлова С.А. Теоретические и методические основы организации трудовой деятельности дошкольников : учебник для студ. учреждений сред. проф. образования/ С.А. Козлова.-3-е изд., стер. - М.: Академия, 2017.-144с.</w:t>
      </w:r>
    </w:p>
    <w:p w14:paraId="3630F92D" w14:textId="77777777" w:rsidR="00963290" w:rsidRDefault="00963290">
      <w:pPr>
        <w:spacing w:line="276" w:lineRule="auto"/>
        <w:ind w:firstLine="709"/>
        <w:contextualSpacing/>
        <w:rPr>
          <w:rFonts w:ascii="Times New Roman" w:hAnsi="Times New Roman"/>
          <w:i/>
          <w:sz w:val="24"/>
        </w:rPr>
      </w:pPr>
    </w:p>
    <w:p w14:paraId="0FD41535" w14:textId="77777777" w:rsidR="00963290" w:rsidRDefault="008579D3">
      <w:pPr>
        <w:pStyle w:val="1ff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4. Контроль и оценка результатов освоения </w:t>
      </w:r>
      <w:r>
        <w:rPr>
          <w:rFonts w:ascii="Times New Roman" w:hAnsi="Times New Roman"/>
        </w:rPr>
        <w:br/>
        <w:t>профессионального модуля</w:t>
      </w:r>
    </w:p>
    <w:p w14:paraId="563E4E45" w14:textId="77777777" w:rsidR="00963290" w:rsidRDefault="008579D3">
      <w:pPr>
        <w:tabs>
          <w:tab w:val="left" w:pos="77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2780"/>
      </w:tblGrid>
      <w:tr w:rsidR="00963290" w14:paraId="27B9616F" w14:textId="77777777">
        <w:trPr>
          <w:trHeight w:val="109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99DD" w14:textId="77777777" w:rsidR="00963290" w:rsidRDefault="008579D3">
            <w:pPr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ПК, ОК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833C" w14:textId="77777777" w:rsidR="00963290" w:rsidRDefault="008579D3">
            <w:pPr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 оценки результата </w:t>
            </w:r>
            <w:r>
              <w:rPr>
                <w:rFonts w:ascii="Times New Roman" w:hAnsi="Times New Roman"/>
                <w:b/>
                <w:sz w:val="24"/>
              </w:rPr>
              <w:br/>
              <w:t>(показатели освоенности компетенций)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675E" w14:textId="77777777" w:rsidR="00963290" w:rsidRDefault="008579D3">
            <w:pPr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контроля и методы оценки</w:t>
            </w:r>
            <w:r>
              <w:rPr>
                <w:rStyle w:val="1fd"/>
                <w:rFonts w:ascii="Times New Roman" w:hAnsi="Times New Roman"/>
                <w:b/>
                <w:sz w:val="24"/>
              </w:rPr>
              <w:footnoteReference w:id="3"/>
            </w:r>
          </w:p>
        </w:tc>
      </w:tr>
      <w:tr w:rsidR="00963290" w14:paraId="22068DE7" w14:textId="77777777">
        <w:trPr>
          <w:trHeight w:val="69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A277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ПК 2.1.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591E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точно определяет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14:paraId="620B9BFA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14:paraId="726BBBFB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соблюдение требований к структуре плана организации различных видов деятельности и общения детей раннего и дошкольного возраста в течение дня;</w:t>
            </w:r>
          </w:p>
          <w:p w14:paraId="2A17772F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соответствие планов-конспектов организации различных видов деятельности и общения детей, их содержания   целям, задачам, возрастным и индивидуальным особенностям детей раннего и дошкольного возраста;</w:t>
            </w:r>
          </w:p>
          <w:p w14:paraId="6144083C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обоснованность выбора форм, методов, средств и приемов организации различных видов деятельности и общения детей с учетом их возрастных и индивидуальных особенностей;</w:t>
            </w:r>
          </w:p>
          <w:p w14:paraId="09FCCE8D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дня;</w:t>
            </w:r>
          </w:p>
          <w:p w14:paraId="428CA827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соответствие содержания планов-конспектов организации и проведения праздников и развлечений, их целям, задачам, возрастным особенностям детей раннего и дошкольного возраста;</w:t>
            </w:r>
          </w:p>
          <w:p w14:paraId="291BAB19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обоснованность выбора форм, методов, средств и приемов организации праздников и развлечений детей с учетом их возрастных особенностей;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AA23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оценка выполнения практических работ в процессе учебной практики;</w:t>
            </w:r>
          </w:p>
          <w:p w14:paraId="2DAEC234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зачет по производственной практике;</w:t>
            </w:r>
          </w:p>
          <w:p w14:paraId="245D154A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экзамен </w:t>
            </w:r>
          </w:p>
        </w:tc>
      </w:tr>
      <w:tr w:rsidR="00963290" w14:paraId="256038D4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9E79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ПК 2.2.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73B4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создает в групповой комнате ДОО предметно-развивающую среду, позволяющей обеспечить совместную деятельность детей и взрослых в различных видах деятельности, общение детей раннего и </w:t>
            </w:r>
            <w:r>
              <w:rPr>
                <w:rFonts w:ascii="Times New Roman" w:hAnsi="Times New Roman"/>
                <w:color w:val="0D0D0D"/>
              </w:rPr>
              <w:lastRenderedPageBreak/>
              <w:t>дошкольного возраста и возможность для уединения.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A206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lastRenderedPageBreak/>
              <w:t xml:space="preserve">экспертная оценка деятельности студента на учебной и производственной </w:t>
            </w:r>
            <w:r>
              <w:rPr>
                <w:rFonts w:ascii="Times New Roman" w:hAnsi="Times New Roman"/>
                <w:color w:val="0D0D0D"/>
              </w:rPr>
              <w:lastRenderedPageBreak/>
              <w:t>практике</w:t>
            </w:r>
          </w:p>
          <w:p w14:paraId="25ED8DA8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портфолио студента</w:t>
            </w:r>
          </w:p>
        </w:tc>
      </w:tr>
      <w:tr w:rsidR="00963290" w14:paraId="4933358E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EBD6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 xml:space="preserve">ПК 2.3. </w:t>
            </w:r>
          </w:p>
          <w:p w14:paraId="4214743E" w14:textId="77777777" w:rsidR="00963290" w:rsidRDefault="00963290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3FF9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соответствие выбранной методики целям и задачам диагностики, возрастным особенностям детей.</w:t>
            </w:r>
          </w:p>
          <w:p w14:paraId="41EEF7F1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14:paraId="07AAB325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аргументированность полученных результатов в соответствии с методикой.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36B5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экспертная оценка документации</w:t>
            </w:r>
          </w:p>
          <w:p w14:paraId="3BEA944C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оценка выступлений с сообщениями на занятиях, конференциях.</w:t>
            </w:r>
          </w:p>
          <w:p w14:paraId="3147F995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оценка оформления отчетов по производственной практике</w:t>
            </w:r>
          </w:p>
          <w:p w14:paraId="313E9808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портфолио студента</w:t>
            </w:r>
          </w:p>
          <w:p w14:paraId="495B28A6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экзамен </w:t>
            </w:r>
          </w:p>
        </w:tc>
      </w:tr>
      <w:tr w:rsidR="00963290" w14:paraId="69CA4A19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6CD7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ПК 2.4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4F4B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осуществление педагогической деятельности по реализации основных образовательных программ дошкольного образования </w:t>
            </w:r>
          </w:p>
          <w:p w14:paraId="6644CC42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соблюдение правил пожарной безопасности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DBE9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экспертная оценка документации</w:t>
            </w:r>
          </w:p>
          <w:p w14:paraId="1D6D74FB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оценка выступлений с сообщениями на занятиях, конференциях.</w:t>
            </w:r>
          </w:p>
          <w:p w14:paraId="0B2D7410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оценка оформления отчетов по производственной практике</w:t>
            </w:r>
          </w:p>
        </w:tc>
      </w:tr>
      <w:tr w:rsidR="00963290" w14:paraId="12E98C54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9B71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ОК 01.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0948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Обосновывает выбор методов и приёмов взаимодействия с детьми проводимому мероприятию;</w:t>
            </w:r>
          </w:p>
          <w:p w14:paraId="16F9D0B9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соответствие самоанализа результатов собственной деятельности экспертной оценке;</w:t>
            </w:r>
          </w:p>
          <w:p w14:paraId="08C8FA37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рациональное распределение времени на все этапы решения задачи профессиональной деятельности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BB84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оценка выполнения практических работ в процессе учебной и производственной практики.</w:t>
            </w:r>
          </w:p>
          <w:p w14:paraId="58AD7EE2" w14:textId="77777777" w:rsidR="00963290" w:rsidRDefault="00963290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 w:rsidR="00963290" w14:paraId="04B94271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3F65" w14:textId="77777777" w:rsidR="00963290" w:rsidRDefault="008579D3" w:rsidP="00BA2E23">
            <w:pPr>
              <w:jc w:val="both"/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ОК 02.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71A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Обосновывает выбор и оптимальность состава источников, необходимых для решения поставленной задачи;</w:t>
            </w:r>
          </w:p>
          <w:p w14:paraId="3200203D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рациональность распределения времени на все этапы решения задачи;</w:t>
            </w:r>
          </w:p>
          <w:p w14:paraId="49E19E4C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совпадение результатов самоанализа и экспертного анализа профессиональной деятельности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727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963290" w14:paraId="39C3D46B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927C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ОК 04. </w:t>
            </w:r>
          </w:p>
          <w:p w14:paraId="129E8A0C" w14:textId="77777777" w:rsidR="00963290" w:rsidRDefault="00963290" w:rsidP="00BA2E23">
            <w:pPr>
              <w:jc w:val="both"/>
              <w:rPr>
                <w:rFonts w:ascii="Times New Roman" w:hAnsi="Times New Roman"/>
                <w:i/>
                <w:color w:val="0D0D0D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085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Соблюдает нормы делового общения и деловой этики во взаимодействии с обучающимися, с руководством, коллегами и социальными партнерами;</w:t>
            </w:r>
          </w:p>
          <w:p w14:paraId="38DAC711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аргументированная трансляция своей точки зрения;</w:t>
            </w:r>
          </w:p>
          <w:p w14:paraId="3C13AE78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точное и своевременное выполнение поручений руководителя;</w:t>
            </w:r>
          </w:p>
          <w:p w14:paraId="5A18FC85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эффективность организации коллективной (командной) работы в профессиональной деятельности;</w:t>
            </w:r>
          </w:p>
          <w:p w14:paraId="0B9C6CBC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объективность анализа успешности коллективной (групповой) работы, путей ее совершенствования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29CA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963290" w14:paraId="734BDF44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2E4" w14:textId="77777777" w:rsidR="00963290" w:rsidRDefault="008579D3" w:rsidP="00BA2E2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ОК 09. </w:t>
            </w:r>
          </w:p>
          <w:p w14:paraId="57E50C62" w14:textId="77777777" w:rsidR="00963290" w:rsidRDefault="00963290" w:rsidP="00BA2E23">
            <w:pPr>
              <w:jc w:val="both"/>
              <w:rPr>
                <w:rFonts w:ascii="Times New Roman" w:hAnsi="Times New Roman"/>
                <w:i/>
                <w:color w:val="0D0D0D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F75A" w14:textId="77777777" w:rsidR="00963290" w:rsidRDefault="008579D3" w:rsidP="00BA2E23">
            <w:pPr>
              <w:pStyle w:val="affffffffff2"/>
              <w:tabs>
                <w:tab w:val="left" w:pos="428"/>
              </w:tabs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Грамотное использует нормативно-правовые документы, регламентирующие деятельность в вопросах организации </w:t>
            </w:r>
            <w:r>
              <w:rPr>
                <w:rFonts w:ascii="Times New Roman" w:hAnsi="Times New Roman"/>
                <w:color w:val="0D0D0D"/>
              </w:rPr>
              <w:lastRenderedPageBreak/>
              <w:t>и проведения мероприятий с детьми дошкольного возраста;</w:t>
            </w:r>
          </w:p>
          <w:p w14:paraId="1DD5F2D1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соблюдение правовых норм в профессиональной деятельности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FB77" w14:textId="77777777" w:rsidR="00963290" w:rsidRDefault="008579D3" w:rsidP="00BA2E23">
            <w:pPr>
              <w:pStyle w:val="affffffffff2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lastRenderedPageBreak/>
              <w:t xml:space="preserve">оценка выполнения практических работ в </w:t>
            </w:r>
            <w:r>
              <w:rPr>
                <w:rFonts w:ascii="Times New Roman" w:hAnsi="Times New Roman"/>
                <w:color w:val="0D0D0D"/>
              </w:rPr>
              <w:lastRenderedPageBreak/>
              <w:t>процессе учебной и производственной практики.</w:t>
            </w:r>
          </w:p>
        </w:tc>
      </w:tr>
    </w:tbl>
    <w:p w14:paraId="40C12824" w14:textId="77777777" w:rsidR="00963290" w:rsidRDefault="00963290" w:rsidP="00BA2E23">
      <w:pPr>
        <w:tabs>
          <w:tab w:val="left" w:pos="770"/>
        </w:tabs>
        <w:jc w:val="both"/>
        <w:rPr>
          <w:rFonts w:ascii="Times New Roman" w:hAnsi="Times New Roman"/>
          <w:b/>
          <w:sz w:val="24"/>
        </w:rPr>
      </w:pPr>
    </w:p>
    <w:p w14:paraId="4D2DD168" w14:textId="14D6E046" w:rsidR="00963290" w:rsidRDefault="00963290">
      <w:pPr>
        <w:jc w:val="right"/>
        <w:rPr>
          <w:rFonts w:ascii="Times New Roman" w:hAnsi="Times New Roman"/>
          <w:b/>
          <w:sz w:val="24"/>
        </w:rPr>
      </w:pPr>
    </w:p>
    <w:p w14:paraId="57DF42AD" w14:textId="77777777" w:rsidR="00963290" w:rsidRDefault="00963290">
      <w:pPr>
        <w:jc w:val="right"/>
        <w:rPr>
          <w:rFonts w:ascii="Times New Roman" w:hAnsi="Times New Roman"/>
          <w:b/>
          <w:sz w:val="20"/>
        </w:rPr>
      </w:pPr>
    </w:p>
    <w:sectPr w:rsidR="00963290" w:rsidSect="00697497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7D04B" w14:textId="77777777" w:rsidR="004E618A" w:rsidRDefault="004E618A">
      <w:r>
        <w:separator/>
      </w:r>
    </w:p>
  </w:endnote>
  <w:endnote w:type="continuationSeparator" w:id="0">
    <w:p w14:paraId="1BA2630D" w14:textId="77777777" w:rsidR="004E618A" w:rsidRDefault="004E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etersburgC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Batang">
    <w:altName w:val="Times New Roman"/>
    <w:panose1 w:val="02030600000101010101"/>
    <w:charset w:val="8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B4694" w14:textId="77777777" w:rsidR="004E618A" w:rsidRDefault="004E618A">
      <w:r>
        <w:separator/>
      </w:r>
    </w:p>
  </w:footnote>
  <w:footnote w:type="continuationSeparator" w:id="0">
    <w:p w14:paraId="1C316DF2" w14:textId="77777777" w:rsidR="004E618A" w:rsidRDefault="004E618A">
      <w:r>
        <w:continuationSeparator/>
      </w:r>
    </w:p>
  </w:footnote>
  <w:footnote w:id="1">
    <w:p w14:paraId="1D83A887" w14:textId="77777777" w:rsidR="004E618A" w:rsidRDefault="004E618A">
      <w:pPr>
        <w:pStyle w:val="Footnote"/>
        <w:rPr>
          <w:i/>
        </w:rPr>
      </w:pPr>
      <w:r>
        <w:rPr>
          <w:i/>
          <w:vertAlign w:val="superscript"/>
        </w:rPr>
        <w:footnoteRef/>
      </w:r>
      <w:r>
        <w:t xml:space="preserve"> </w:t>
      </w:r>
      <w:r>
        <w:rPr>
          <w:i/>
        </w:rPr>
        <w:t>Берутся сведения, указанные по данному виду деятельности в п. 4.2.</w:t>
      </w:r>
    </w:p>
  </w:footnote>
  <w:footnote w:id="2">
    <w:p w14:paraId="5EE508F3" w14:textId="01AC6983" w:rsidR="004E618A" w:rsidRDefault="004E618A">
      <w:pPr>
        <w:pStyle w:val="Footnote"/>
        <w:jc w:val="both"/>
        <w:rPr>
          <w:sz w:val="18"/>
          <w:highlight w:val="red"/>
        </w:rPr>
      </w:pPr>
      <w:r>
        <w:rPr>
          <w:sz w:val="18"/>
          <w:highlight w:val="red"/>
          <w:vertAlign w:val="superscript"/>
        </w:rPr>
        <w:footnoteRef/>
      </w:r>
      <w:r>
        <w:rPr>
          <w:sz w:val="18"/>
        </w:rPr>
        <w:t xml:space="preserve"> </w:t>
      </w:r>
      <w:r>
        <w:rPr>
          <w:rStyle w:val="afffffffff6"/>
          <w:sz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3">
    <w:p w14:paraId="13953E2D" w14:textId="77777777" w:rsidR="004E618A" w:rsidRDefault="004E618A">
      <w:pPr>
        <w:pStyle w:val="Footnote"/>
        <w:jc w:val="both"/>
      </w:pPr>
      <w:r>
        <w:rPr>
          <w:vertAlign w:val="superscript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67A1B" w14:textId="77777777" w:rsidR="004E618A" w:rsidRDefault="004E618A">
    <w:pPr>
      <w:pStyle w:val="afffff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1573F24" w14:textId="77777777" w:rsidR="004E618A" w:rsidRDefault="004E618A">
    <w:pPr>
      <w:pStyle w:val="affff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02946" w14:textId="599ED63F" w:rsidR="004E618A" w:rsidRDefault="004E618A">
    <w:pPr>
      <w:pStyle w:val="afffff1"/>
      <w:jc w:val="center"/>
    </w:pPr>
  </w:p>
  <w:p w14:paraId="7FFC561E" w14:textId="77777777" w:rsidR="004E618A" w:rsidRDefault="004E618A">
    <w:pPr>
      <w:pStyle w:val="affff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DDD5" w14:textId="77777777" w:rsidR="004E618A" w:rsidRDefault="004E618A">
    <w:pPr>
      <w:pStyle w:val="afffff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CA223CB" w14:textId="77777777" w:rsidR="004E618A" w:rsidRDefault="004E618A">
    <w:pPr>
      <w:pStyle w:val="afffff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02F82" w14:textId="616D59BE" w:rsidR="004E618A" w:rsidRDefault="004E618A">
    <w:pPr>
      <w:pStyle w:val="afffff1"/>
      <w:jc w:val="center"/>
    </w:pPr>
    <w:r>
      <w:fldChar w:fldCharType="begin"/>
    </w:r>
    <w:r>
      <w:instrText xml:space="preserve">PAGE </w:instrText>
    </w:r>
    <w:r>
      <w:fldChar w:fldCharType="separate"/>
    </w:r>
    <w:r w:rsidR="000A7936">
      <w:rPr>
        <w:noProof/>
      </w:rPr>
      <w:t>45</w:t>
    </w:r>
    <w:r>
      <w:fldChar w:fldCharType="end"/>
    </w:r>
  </w:p>
  <w:p w14:paraId="1E7B3CD6" w14:textId="77777777" w:rsidR="004E618A" w:rsidRDefault="004E618A">
    <w:pPr>
      <w:pStyle w:val="afff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7F80"/>
    <w:multiLevelType w:val="multilevel"/>
    <w:tmpl w:val="424CB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474"/>
    <w:multiLevelType w:val="multilevel"/>
    <w:tmpl w:val="C80ACBA6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68C5914"/>
    <w:multiLevelType w:val="multilevel"/>
    <w:tmpl w:val="581A708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C7462BE"/>
    <w:multiLevelType w:val="multilevel"/>
    <w:tmpl w:val="BEAC8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1A52"/>
    <w:multiLevelType w:val="multilevel"/>
    <w:tmpl w:val="EF4CE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0EEA4A7B"/>
    <w:multiLevelType w:val="multilevel"/>
    <w:tmpl w:val="2C16C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473C"/>
    <w:multiLevelType w:val="multilevel"/>
    <w:tmpl w:val="0B145F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867C09"/>
    <w:multiLevelType w:val="multilevel"/>
    <w:tmpl w:val="5A387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1344"/>
    <w:multiLevelType w:val="multilevel"/>
    <w:tmpl w:val="8348C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9" w15:restartNumberingAfterBreak="0">
    <w:nsid w:val="1C2B5A0F"/>
    <w:multiLevelType w:val="multilevel"/>
    <w:tmpl w:val="5C827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482F"/>
    <w:multiLevelType w:val="multilevel"/>
    <w:tmpl w:val="F9C24E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929F7"/>
    <w:multiLevelType w:val="multilevel"/>
    <w:tmpl w:val="34306EB6"/>
    <w:lvl w:ilvl="0">
      <w:start w:val="1"/>
      <w:numFmt w:val="decimal"/>
      <w:lvlText w:val="%1."/>
      <w:lvlJc w:val="left"/>
      <w:pPr>
        <w:tabs>
          <w:tab w:val="left" w:pos="790"/>
        </w:tabs>
        <w:ind w:left="7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E6333"/>
    <w:multiLevelType w:val="multilevel"/>
    <w:tmpl w:val="EAB0F75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3" w15:restartNumberingAfterBreak="0">
    <w:nsid w:val="22AB40D9"/>
    <w:multiLevelType w:val="multilevel"/>
    <w:tmpl w:val="EEFCE83C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4" w15:restartNumberingAfterBreak="0">
    <w:nsid w:val="24340B87"/>
    <w:multiLevelType w:val="multilevel"/>
    <w:tmpl w:val="E5A46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15" w15:restartNumberingAfterBreak="0">
    <w:nsid w:val="24DE0CFF"/>
    <w:multiLevelType w:val="multilevel"/>
    <w:tmpl w:val="69FC574E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6" w15:restartNumberingAfterBreak="0">
    <w:nsid w:val="258B7153"/>
    <w:multiLevelType w:val="multilevel"/>
    <w:tmpl w:val="95520F94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7" w15:restartNumberingAfterBreak="0">
    <w:nsid w:val="2BBC783B"/>
    <w:multiLevelType w:val="multilevel"/>
    <w:tmpl w:val="A5E82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2DD1578B"/>
    <w:multiLevelType w:val="multilevel"/>
    <w:tmpl w:val="6AB655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5B31"/>
    <w:multiLevelType w:val="multilevel"/>
    <w:tmpl w:val="7BE80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928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55AD9"/>
    <w:multiLevelType w:val="multilevel"/>
    <w:tmpl w:val="23A25630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1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91D3C18"/>
    <w:multiLevelType w:val="multilevel"/>
    <w:tmpl w:val="4FF03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3" w15:restartNumberingAfterBreak="0">
    <w:nsid w:val="39FF3D84"/>
    <w:multiLevelType w:val="multilevel"/>
    <w:tmpl w:val="60E6E6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74D84"/>
    <w:multiLevelType w:val="multilevel"/>
    <w:tmpl w:val="E9225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84265"/>
    <w:multiLevelType w:val="multilevel"/>
    <w:tmpl w:val="BA7A74C6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6" w15:restartNumberingAfterBreak="0">
    <w:nsid w:val="3DA10BAA"/>
    <w:multiLevelType w:val="multilevel"/>
    <w:tmpl w:val="6F8E0482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7" w15:restartNumberingAfterBreak="0">
    <w:nsid w:val="3DA642BA"/>
    <w:multiLevelType w:val="multilevel"/>
    <w:tmpl w:val="475AC1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22D5B"/>
    <w:multiLevelType w:val="multilevel"/>
    <w:tmpl w:val="5AC84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29" w15:restartNumberingAfterBreak="0">
    <w:nsid w:val="45DD6573"/>
    <w:multiLevelType w:val="multilevel"/>
    <w:tmpl w:val="7A66370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12854"/>
    <w:multiLevelType w:val="multilevel"/>
    <w:tmpl w:val="9F76EEFE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1" w15:restartNumberingAfterBreak="0">
    <w:nsid w:val="4E391BDF"/>
    <w:multiLevelType w:val="multilevel"/>
    <w:tmpl w:val="E5BE48C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2" w15:restartNumberingAfterBreak="0">
    <w:nsid w:val="50AD42E8"/>
    <w:multiLevelType w:val="multilevel"/>
    <w:tmpl w:val="12860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05968"/>
    <w:multiLevelType w:val="multilevel"/>
    <w:tmpl w:val="84B20DAC"/>
    <w:lvl w:ilvl="0">
      <w:start w:val="1"/>
      <w:numFmt w:val="decimal"/>
      <w:lvlText w:val="%1."/>
      <w:lvlJc w:val="left"/>
      <w:pPr>
        <w:tabs>
          <w:tab w:val="left" w:pos="790"/>
        </w:tabs>
        <w:ind w:left="79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583B0878"/>
    <w:multiLevelType w:val="multilevel"/>
    <w:tmpl w:val="411C5970"/>
    <w:lvl w:ilvl="0">
      <w:start w:val="1"/>
      <w:numFmt w:val="decimal"/>
      <w:lvlText w:val="%1."/>
      <w:lvlJc w:val="left"/>
      <w:pPr>
        <w:tabs>
          <w:tab w:val="left" w:pos="790"/>
        </w:tabs>
        <w:ind w:left="7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B0542"/>
    <w:multiLevelType w:val="multilevel"/>
    <w:tmpl w:val="CA1E5E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F62AA"/>
    <w:multiLevelType w:val="multilevel"/>
    <w:tmpl w:val="C4DA7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102E7"/>
    <w:multiLevelType w:val="multilevel"/>
    <w:tmpl w:val="03CAD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26211"/>
    <w:multiLevelType w:val="multilevel"/>
    <w:tmpl w:val="C818F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82698"/>
    <w:multiLevelType w:val="multilevel"/>
    <w:tmpl w:val="A3A8E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40" w15:restartNumberingAfterBreak="0">
    <w:nsid w:val="688D49EF"/>
    <w:multiLevelType w:val="multilevel"/>
    <w:tmpl w:val="19CACE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E4497"/>
    <w:multiLevelType w:val="multilevel"/>
    <w:tmpl w:val="2CC85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2" w15:restartNumberingAfterBreak="0">
    <w:nsid w:val="6D23186D"/>
    <w:multiLevelType w:val="multilevel"/>
    <w:tmpl w:val="75BC0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E53F4"/>
    <w:multiLevelType w:val="multilevel"/>
    <w:tmpl w:val="017A1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86EC8"/>
    <w:multiLevelType w:val="multilevel"/>
    <w:tmpl w:val="9832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14202"/>
    <w:multiLevelType w:val="multilevel"/>
    <w:tmpl w:val="1A28E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334B6"/>
    <w:multiLevelType w:val="multilevel"/>
    <w:tmpl w:val="D8BE7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13D6C"/>
    <w:multiLevelType w:val="multilevel"/>
    <w:tmpl w:val="49300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33A30"/>
    <w:multiLevelType w:val="multilevel"/>
    <w:tmpl w:val="04E66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49" w15:restartNumberingAfterBreak="0">
    <w:nsid w:val="78413366"/>
    <w:multiLevelType w:val="multilevel"/>
    <w:tmpl w:val="32FC49C4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0" w15:restartNumberingAfterBreak="0">
    <w:nsid w:val="7B195320"/>
    <w:multiLevelType w:val="multilevel"/>
    <w:tmpl w:val="72AEE0FA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1" w15:restartNumberingAfterBreak="0">
    <w:nsid w:val="7BBA5C23"/>
    <w:multiLevelType w:val="multilevel"/>
    <w:tmpl w:val="EBD623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7D7004"/>
    <w:multiLevelType w:val="multilevel"/>
    <w:tmpl w:val="55A2B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F2E08"/>
    <w:multiLevelType w:val="multilevel"/>
    <w:tmpl w:val="5792F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45"/>
  </w:num>
  <w:num w:numId="3">
    <w:abstractNumId w:val="32"/>
  </w:num>
  <w:num w:numId="4">
    <w:abstractNumId w:val="38"/>
  </w:num>
  <w:num w:numId="5">
    <w:abstractNumId w:val="14"/>
  </w:num>
  <w:num w:numId="6">
    <w:abstractNumId w:val="3"/>
  </w:num>
  <w:num w:numId="7">
    <w:abstractNumId w:val="39"/>
  </w:num>
  <w:num w:numId="8">
    <w:abstractNumId w:val="28"/>
  </w:num>
  <w:num w:numId="9">
    <w:abstractNumId w:val="48"/>
  </w:num>
  <w:num w:numId="10">
    <w:abstractNumId w:val="8"/>
  </w:num>
  <w:num w:numId="11">
    <w:abstractNumId w:val="0"/>
  </w:num>
  <w:num w:numId="12">
    <w:abstractNumId w:val="11"/>
  </w:num>
  <w:num w:numId="13">
    <w:abstractNumId w:val="34"/>
  </w:num>
  <w:num w:numId="14">
    <w:abstractNumId w:val="29"/>
  </w:num>
  <w:num w:numId="15">
    <w:abstractNumId w:val="51"/>
  </w:num>
  <w:num w:numId="16">
    <w:abstractNumId w:val="10"/>
  </w:num>
  <w:num w:numId="17">
    <w:abstractNumId w:val="37"/>
  </w:num>
  <w:num w:numId="18">
    <w:abstractNumId w:val="24"/>
  </w:num>
  <w:num w:numId="19">
    <w:abstractNumId w:val="40"/>
  </w:num>
  <w:num w:numId="20">
    <w:abstractNumId w:val="35"/>
  </w:num>
  <w:num w:numId="21">
    <w:abstractNumId w:val="9"/>
  </w:num>
  <w:num w:numId="22">
    <w:abstractNumId w:val="19"/>
  </w:num>
  <w:num w:numId="23">
    <w:abstractNumId w:val="6"/>
  </w:num>
  <w:num w:numId="24">
    <w:abstractNumId w:val="50"/>
  </w:num>
  <w:num w:numId="25">
    <w:abstractNumId w:val="30"/>
  </w:num>
  <w:num w:numId="26">
    <w:abstractNumId w:val="15"/>
  </w:num>
  <w:num w:numId="27">
    <w:abstractNumId w:val="31"/>
  </w:num>
  <w:num w:numId="28">
    <w:abstractNumId w:val="20"/>
  </w:num>
  <w:num w:numId="29">
    <w:abstractNumId w:val="49"/>
  </w:num>
  <w:num w:numId="30">
    <w:abstractNumId w:val="13"/>
  </w:num>
  <w:num w:numId="31">
    <w:abstractNumId w:val="46"/>
  </w:num>
  <w:num w:numId="32">
    <w:abstractNumId w:val="44"/>
  </w:num>
  <w:num w:numId="33">
    <w:abstractNumId w:val="26"/>
  </w:num>
  <w:num w:numId="34">
    <w:abstractNumId w:val="12"/>
  </w:num>
  <w:num w:numId="35">
    <w:abstractNumId w:val="27"/>
  </w:num>
  <w:num w:numId="36">
    <w:abstractNumId w:val="36"/>
  </w:num>
  <w:num w:numId="37">
    <w:abstractNumId w:val="42"/>
  </w:num>
  <w:num w:numId="38">
    <w:abstractNumId w:val="1"/>
  </w:num>
  <w:num w:numId="39">
    <w:abstractNumId w:val="16"/>
  </w:num>
  <w:num w:numId="40">
    <w:abstractNumId w:val="47"/>
  </w:num>
  <w:num w:numId="41">
    <w:abstractNumId w:val="7"/>
  </w:num>
  <w:num w:numId="42">
    <w:abstractNumId w:val="18"/>
  </w:num>
  <w:num w:numId="43">
    <w:abstractNumId w:val="52"/>
  </w:num>
  <w:num w:numId="44">
    <w:abstractNumId w:val="2"/>
  </w:num>
  <w:num w:numId="45">
    <w:abstractNumId w:val="17"/>
  </w:num>
  <w:num w:numId="46">
    <w:abstractNumId w:val="23"/>
  </w:num>
  <w:num w:numId="47">
    <w:abstractNumId w:val="33"/>
  </w:num>
  <w:num w:numId="48">
    <w:abstractNumId w:val="41"/>
  </w:num>
  <w:num w:numId="49">
    <w:abstractNumId w:val="5"/>
  </w:num>
  <w:num w:numId="50">
    <w:abstractNumId w:val="4"/>
  </w:num>
  <w:num w:numId="51">
    <w:abstractNumId w:val="43"/>
  </w:num>
  <w:num w:numId="52">
    <w:abstractNumId w:val="25"/>
  </w:num>
  <w:num w:numId="53">
    <w:abstractNumId w:val="22"/>
  </w:num>
  <w:num w:numId="54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90"/>
    <w:rsid w:val="0002529E"/>
    <w:rsid w:val="00027376"/>
    <w:rsid w:val="00040BCF"/>
    <w:rsid w:val="00044368"/>
    <w:rsid w:val="00074B82"/>
    <w:rsid w:val="000919F7"/>
    <w:rsid w:val="000A6FEC"/>
    <w:rsid w:val="000A7936"/>
    <w:rsid w:val="000B44AC"/>
    <w:rsid w:val="000C00B0"/>
    <w:rsid w:val="000D45A1"/>
    <w:rsid w:val="00133397"/>
    <w:rsid w:val="001B32A7"/>
    <w:rsid w:val="001E430A"/>
    <w:rsid w:val="00260AE6"/>
    <w:rsid w:val="00274953"/>
    <w:rsid w:val="00277206"/>
    <w:rsid w:val="002839AE"/>
    <w:rsid w:val="00284F70"/>
    <w:rsid w:val="002C01C2"/>
    <w:rsid w:val="002E3A61"/>
    <w:rsid w:val="003010B5"/>
    <w:rsid w:val="00303038"/>
    <w:rsid w:val="00306C07"/>
    <w:rsid w:val="00326BE5"/>
    <w:rsid w:val="00327921"/>
    <w:rsid w:val="0033102D"/>
    <w:rsid w:val="00347E33"/>
    <w:rsid w:val="00364FA9"/>
    <w:rsid w:val="00367C27"/>
    <w:rsid w:val="003A775A"/>
    <w:rsid w:val="003F4035"/>
    <w:rsid w:val="003F4E03"/>
    <w:rsid w:val="004050AA"/>
    <w:rsid w:val="00416E86"/>
    <w:rsid w:val="00447A6E"/>
    <w:rsid w:val="00474505"/>
    <w:rsid w:val="00490378"/>
    <w:rsid w:val="004A4EBA"/>
    <w:rsid w:val="004A5519"/>
    <w:rsid w:val="004A6067"/>
    <w:rsid w:val="004A746E"/>
    <w:rsid w:val="004E4EC4"/>
    <w:rsid w:val="004E580D"/>
    <w:rsid w:val="004E618A"/>
    <w:rsid w:val="005128B9"/>
    <w:rsid w:val="00515111"/>
    <w:rsid w:val="00551BD8"/>
    <w:rsid w:val="00590C88"/>
    <w:rsid w:val="005A1869"/>
    <w:rsid w:val="005A5745"/>
    <w:rsid w:val="005B3E55"/>
    <w:rsid w:val="005C3C14"/>
    <w:rsid w:val="005C3D7B"/>
    <w:rsid w:val="005E0BE7"/>
    <w:rsid w:val="005E0F87"/>
    <w:rsid w:val="005E7FF4"/>
    <w:rsid w:val="005F61F8"/>
    <w:rsid w:val="0061391A"/>
    <w:rsid w:val="0063457B"/>
    <w:rsid w:val="00652691"/>
    <w:rsid w:val="00654BCA"/>
    <w:rsid w:val="00674DFE"/>
    <w:rsid w:val="00675B02"/>
    <w:rsid w:val="006835D8"/>
    <w:rsid w:val="00697497"/>
    <w:rsid w:val="006A7481"/>
    <w:rsid w:val="006A783C"/>
    <w:rsid w:val="006D7850"/>
    <w:rsid w:val="00730780"/>
    <w:rsid w:val="00742E07"/>
    <w:rsid w:val="007911D7"/>
    <w:rsid w:val="007A06A7"/>
    <w:rsid w:val="007B14D0"/>
    <w:rsid w:val="007C503C"/>
    <w:rsid w:val="007C76D4"/>
    <w:rsid w:val="007D3B01"/>
    <w:rsid w:val="007D712D"/>
    <w:rsid w:val="00840851"/>
    <w:rsid w:val="00854E5D"/>
    <w:rsid w:val="0085694D"/>
    <w:rsid w:val="008579D3"/>
    <w:rsid w:val="00863030"/>
    <w:rsid w:val="00873947"/>
    <w:rsid w:val="00875625"/>
    <w:rsid w:val="00883909"/>
    <w:rsid w:val="0088729C"/>
    <w:rsid w:val="00890DB3"/>
    <w:rsid w:val="008B0E28"/>
    <w:rsid w:val="008B2A42"/>
    <w:rsid w:val="008C6CD6"/>
    <w:rsid w:val="008D0E50"/>
    <w:rsid w:val="008D2EFE"/>
    <w:rsid w:val="008D7615"/>
    <w:rsid w:val="008F02DA"/>
    <w:rsid w:val="008F72B8"/>
    <w:rsid w:val="009139F5"/>
    <w:rsid w:val="00921213"/>
    <w:rsid w:val="009372E4"/>
    <w:rsid w:val="0094184F"/>
    <w:rsid w:val="00943F52"/>
    <w:rsid w:val="00951352"/>
    <w:rsid w:val="00951495"/>
    <w:rsid w:val="00963290"/>
    <w:rsid w:val="00985D62"/>
    <w:rsid w:val="00996516"/>
    <w:rsid w:val="009A65F3"/>
    <w:rsid w:val="009B744F"/>
    <w:rsid w:val="009E6514"/>
    <w:rsid w:val="00A012D3"/>
    <w:rsid w:val="00A05A87"/>
    <w:rsid w:val="00A243A3"/>
    <w:rsid w:val="00A264B8"/>
    <w:rsid w:val="00A43D23"/>
    <w:rsid w:val="00A46FB3"/>
    <w:rsid w:val="00A4749B"/>
    <w:rsid w:val="00A502F3"/>
    <w:rsid w:val="00A86E34"/>
    <w:rsid w:val="00A97B6D"/>
    <w:rsid w:val="00AB7652"/>
    <w:rsid w:val="00B56C43"/>
    <w:rsid w:val="00B65E41"/>
    <w:rsid w:val="00B86D60"/>
    <w:rsid w:val="00B92960"/>
    <w:rsid w:val="00BA2E23"/>
    <w:rsid w:val="00BB3F85"/>
    <w:rsid w:val="00BC705C"/>
    <w:rsid w:val="00BE06A5"/>
    <w:rsid w:val="00C17D3A"/>
    <w:rsid w:val="00C23634"/>
    <w:rsid w:val="00C32AD5"/>
    <w:rsid w:val="00CA4DC2"/>
    <w:rsid w:val="00CB0B9F"/>
    <w:rsid w:val="00CE37F8"/>
    <w:rsid w:val="00D44569"/>
    <w:rsid w:val="00D461AE"/>
    <w:rsid w:val="00D52A2A"/>
    <w:rsid w:val="00D57055"/>
    <w:rsid w:val="00D71A66"/>
    <w:rsid w:val="00D83A1B"/>
    <w:rsid w:val="00D92529"/>
    <w:rsid w:val="00DA00F5"/>
    <w:rsid w:val="00DB3B53"/>
    <w:rsid w:val="00DB7752"/>
    <w:rsid w:val="00DE1828"/>
    <w:rsid w:val="00DE1E17"/>
    <w:rsid w:val="00E22F9E"/>
    <w:rsid w:val="00E368B3"/>
    <w:rsid w:val="00E4504B"/>
    <w:rsid w:val="00E4694E"/>
    <w:rsid w:val="00E6110D"/>
    <w:rsid w:val="00E649EC"/>
    <w:rsid w:val="00E801ED"/>
    <w:rsid w:val="00E87EA2"/>
    <w:rsid w:val="00EA46BB"/>
    <w:rsid w:val="00EA7255"/>
    <w:rsid w:val="00EB0256"/>
    <w:rsid w:val="00EB7949"/>
    <w:rsid w:val="00F04959"/>
    <w:rsid w:val="00F15899"/>
    <w:rsid w:val="00F15DFA"/>
    <w:rsid w:val="00F2471D"/>
    <w:rsid w:val="00FB6FA9"/>
    <w:rsid w:val="00FD48A2"/>
    <w:rsid w:val="00FF060E"/>
    <w:rsid w:val="00FF1A5A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5C09"/>
  <w15:docId w15:val="{72B0F372-084A-4CCC-AFFD-B0A3B38F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D0"/>
  </w:style>
  <w:style w:type="paragraph" w:styleId="1">
    <w:name w:val="heading 1"/>
    <w:basedOn w:val="a"/>
    <w:link w:val="10"/>
    <w:uiPriority w:val="9"/>
    <w:qFormat/>
    <w:pPr>
      <w:spacing w:beforeAutospacing="1" w:afterAutospacing="1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0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1008"/>
      </w:tabs>
      <w:spacing w:before="240" w:after="60"/>
      <w:ind w:left="1008" w:hanging="1008"/>
      <w:jc w:val="both"/>
      <w:outlineLvl w:val="4"/>
    </w:pPr>
    <w:rPr>
      <w:rFonts w:ascii="Times New Roman" w:hAnsi="Times New Roman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jc w:val="both"/>
      <w:outlineLvl w:val="5"/>
    </w:pPr>
    <w:rPr>
      <w:rFonts w:ascii="Calibri" w:hAnsi="Calibri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jc w:val="both"/>
      <w:outlineLvl w:val="7"/>
    </w:pPr>
    <w:rPr>
      <w:rFonts w:ascii="Calibri" w:hAnsi="Calibri"/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1"/>
  </w:style>
  <w:style w:type="paragraph" w:customStyle="1" w:styleId="a3">
    <w:name w:val="Сравнение редакций"/>
    <w:link w:val="12"/>
    <w:rPr>
      <w:b/>
      <w:color w:val="26282F"/>
    </w:rPr>
  </w:style>
  <w:style w:type="character" w:customStyle="1" w:styleId="12">
    <w:name w:val="Сравнение редакций1"/>
    <w:link w:val="a3"/>
    <w:rPr>
      <w:b/>
      <w:color w:val="26282F"/>
    </w:rPr>
  </w:style>
  <w:style w:type="paragraph" w:customStyle="1" w:styleId="xl154">
    <w:name w:val="xl154"/>
    <w:basedOn w:val="a"/>
    <w:link w:val="xl1541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41">
    <w:name w:val="xl1541"/>
    <w:basedOn w:val="11"/>
    <w:link w:val="xl154"/>
    <w:rPr>
      <w:rFonts w:ascii="Times New Roman" w:hAnsi="Times New Roman"/>
      <w:i/>
      <w:sz w:val="14"/>
    </w:rPr>
  </w:style>
  <w:style w:type="paragraph" w:customStyle="1" w:styleId="fontstyle01">
    <w:name w:val="fontstyle01"/>
    <w:link w:val="fontstyle011"/>
    <w:rPr>
      <w:rFonts w:ascii="Times New Roman" w:hAnsi="Times New Roman"/>
      <w:sz w:val="24"/>
    </w:rPr>
  </w:style>
  <w:style w:type="character" w:customStyle="1" w:styleId="fontstyle011">
    <w:name w:val="fontstyle011"/>
    <w:link w:val="fontstyle01"/>
    <w:rPr>
      <w:rFonts w:ascii="Times New Roman" w:hAnsi="Times New Roman"/>
      <w:b w:val="0"/>
      <w:i w:val="0"/>
      <w:color w:val="000000"/>
      <w:sz w:val="24"/>
    </w:rPr>
  </w:style>
  <w:style w:type="paragraph" w:customStyle="1" w:styleId="21">
    <w:name w:val="Цитата 21"/>
    <w:basedOn w:val="a"/>
    <w:next w:val="a"/>
    <w:link w:val="211"/>
    <w:rPr>
      <w:rFonts w:ascii="Calibri" w:hAnsi="Calibri"/>
      <w:i/>
      <w:sz w:val="24"/>
    </w:rPr>
  </w:style>
  <w:style w:type="character" w:customStyle="1" w:styleId="211">
    <w:name w:val="Цитата 211"/>
    <w:basedOn w:val="11"/>
    <w:link w:val="21"/>
    <w:rPr>
      <w:rFonts w:ascii="Calibri" w:hAnsi="Calibri"/>
      <w:i/>
      <w:sz w:val="24"/>
    </w:rPr>
  </w:style>
  <w:style w:type="paragraph" w:customStyle="1" w:styleId="32">
    <w:name w:val="Основной текст 3 Знак"/>
    <w:basedOn w:val="22"/>
    <w:link w:val="320"/>
    <w:rPr>
      <w:sz w:val="16"/>
    </w:rPr>
  </w:style>
  <w:style w:type="character" w:customStyle="1" w:styleId="320">
    <w:name w:val="Основной текст 3 Знак2"/>
    <w:basedOn w:val="a0"/>
    <w:link w:val="32"/>
    <w:rPr>
      <w:sz w:val="16"/>
    </w:rPr>
  </w:style>
  <w:style w:type="paragraph" w:customStyle="1" w:styleId="13">
    <w:name w:val="Заголовок1"/>
    <w:basedOn w:val="a4"/>
    <w:next w:val="a"/>
    <w:link w:val="110"/>
    <w:rPr>
      <w:b/>
      <w:color w:val="0058A9"/>
    </w:rPr>
  </w:style>
  <w:style w:type="character" w:customStyle="1" w:styleId="110">
    <w:name w:val="Заголовок11"/>
    <w:basedOn w:val="a5"/>
    <w:link w:val="13"/>
    <w:rPr>
      <w:rFonts w:ascii="Verdana" w:hAnsi="Verdana"/>
      <w:b/>
      <w:color w:val="0058A9"/>
    </w:rPr>
  </w:style>
  <w:style w:type="paragraph" w:customStyle="1" w:styleId="c4">
    <w:name w:val="c4"/>
    <w:link w:val="c40"/>
  </w:style>
  <w:style w:type="character" w:customStyle="1" w:styleId="c40">
    <w:name w:val="c4"/>
    <w:link w:val="c4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1"/>
    <w:link w:val="a6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1"/>
    <w:link w:val="xl147"/>
    <w:rPr>
      <w:rFonts w:ascii="Times New Roman" w:hAnsi="Times New Roman"/>
      <w:color w:val="000000"/>
      <w:sz w:val="1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23">
    <w:name w:val="List Bullet 2"/>
    <w:basedOn w:val="a"/>
    <w:link w:val="24"/>
    <w:pPr>
      <w:tabs>
        <w:tab w:val="left" w:pos="643"/>
        <w:tab w:val="left" w:pos="926"/>
      </w:tabs>
      <w:ind w:left="643" w:hanging="360"/>
    </w:pPr>
    <w:rPr>
      <w:rFonts w:ascii="Times New Roman" w:hAnsi="Times New Roman"/>
      <w:sz w:val="24"/>
    </w:rPr>
  </w:style>
  <w:style w:type="character" w:customStyle="1" w:styleId="24">
    <w:name w:val="Маркированный список 2 Знак"/>
    <w:basedOn w:val="11"/>
    <w:link w:val="23"/>
    <w:rPr>
      <w:rFonts w:ascii="Times New Roman" w:hAnsi="Times New Roman"/>
      <w:sz w:val="24"/>
    </w:rPr>
  </w:style>
  <w:style w:type="paragraph" w:customStyle="1" w:styleId="a8">
    <w:name w:val="Словарная статья"/>
    <w:basedOn w:val="a"/>
    <w:next w:val="a"/>
    <w:link w:val="a9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9">
    <w:name w:val="Словарная статья"/>
    <w:basedOn w:val="11"/>
    <w:link w:val="a8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1"/>
    <w:link w:val="xl144"/>
    <w:rPr>
      <w:rFonts w:ascii="Times New Roman" w:hAnsi="Times New Roman"/>
      <w:color w:val="000000"/>
      <w:sz w:val="16"/>
    </w:rPr>
  </w:style>
  <w:style w:type="paragraph" w:customStyle="1" w:styleId="aa">
    <w:name w:val="Технический комментарий"/>
    <w:basedOn w:val="a"/>
    <w:next w:val="a"/>
    <w:link w:val="ab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character" w:customStyle="1" w:styleId="ab">
    <w:name w:val="Технический комментарий"/>
    <w:basedOn w:val="11"/>
    <w:link w:val="aa"/>
    <w:rPr>
      <w:rFonts w:ascii="Times New Roman" w:hAnsi="Times New Roman"/>
      <w:color w:val="463F31"/>
      <w:sz w:val="24"/>
    </w:rPr>
  </w:style>
  <w:style w:type="paragraph" w:styleId="25">
    <w:name w:val="toc 2"/>
    <w:basedOn w:val="a"/>
    <w:next w:val="a"/>
    <w:link w:val="26"/>
    <w:uiPriority w:val="39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6">
    <w:name w:val="Оглавление 2 Знак"/>
    <w:basedOn w:val="11"/>
    <w:link w:val="25"/>
    <w:rPr>
      <w:rFonts w:ascii="Times New Roman" w:hAnsi="Times New Roman"/>
      <w:i/>
      <w:sz w:val="24"/>
    </w:rPr>
  </w:style>
  <w:style w:type="paragraph" w:customStyle="1" w:styleId="ac">
    <w:name w:val="Таблицы (моноширинный)"/>
    <w:basedOn w:val="a"/>
    <w:next w:val="a"/>
    <w:link w:val="ad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d">
    <w:name w:val="Таблицы (моноширинный)"/>
    <w:basedOn w:val="11"/>
    <w:link w:val="ac"/>
    <w:rPr>
      <w:rFonts w:ascii="Courier New" w:hAnsi="Courier New"/>
      <w:sz w:val="24"/>
    </w:rPr>
  </w:style>
  <w:style w:type="paragraph" w:customStyle="1" w:styleId="Style50">
    <w:name w:val="Style50"/>
    <w:basedOn w:val="a"/>
    <w:link w:val="Style500"/>
    <w:pPr>
      <w:widowControl w:val="0"/>
      <w:spacing w:line="229" w:lineRule="exact"/>
      <w:jc w:val="both"/>
    </w:pPr>
    <w:rPr>
      <w:rFonts w:ascii="Times New Roman" w:hAnsi="Times New Roman"/>
      <w:sz w:val="24"/>
    </w:rPr>
  </w:style>
  <w:style w:type="character" w:customStyle="1" w:styleId="Style500">
    <w:name w:val="Style50"/>
    <w:basedOn w:val="11"/>
    <w:link w:val="Style50"/>
    <w:rPr>
      <w:rFonts w:ascii="Times New Roman" w:hAnsi="Times New Roman"/>
      <w:sz w:val="24"/>
    </w:rPr>
  </w:style>
  <w:style w:type="paragraph" w:customStyle="1" w:styleId="129pt">
    <w:name w:val="Основной текст (12) + 9 pt"/>
    <w:link w:val="129pt0"/>
    <w:rPr>
      <w:sz w:val="18"/>
      <w:highlight w:val="white"/>
    </w:rPr>
  </w:style>
  <w:style w:type="character" w:customStyle="1" w:styleId="129pt0">
    <w:name w:val="Основной текст (12) + 9 pt"/>
    <w:link w:val="129pt"/>
    <w:rPr>
      <w:sz w:val="18"/>
      <w:highlight w:val="white"/>
    </w:rPr>
  </w:style>
  <w:style w:type="paragraph" w:customStyle="1" w:styleId="FontStyle75">
    <w:name w:val="Font Style75"/>
    <w:link w:val="FontStyle750"/>
    <w:rPr>
      <w:rFonts w:ascii="Times New Roman" w:hAnsi="Times New Roman"/>
    </w:rPr>
  </w:style>
  <w:style w:type="character" w:customStyle="1" w:styleId="FontStyle750">
    <w:name w:val="Font Style75"/>
    <w:link w:val="FontStyle75"/>
    <w:rPr>
      <w:rFonts w:ascii="Times New Roman" w:hAnsi="Times New Roman"/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40">
    <w:name w:val="xl74"/>
    <w:basedOn w:val="11"/>
    <w:link w:val="xl74"/>
    <w:rPr>
      <w:rFonts w:ascii="Times New Roman" w:hAnsi="Times New Roman"/>
      <w:color w:val="000000"/>
      <w:sz w:val="16"/>
    </w:rPr>
  </w:style>
  <w:style w:type="paragraph" w:customStyle="1" w:styleId="ae">
    <w:name w:val="Символ нумерации"/>
    <w:link w:val="af"/>
  </w:style>
  <w:style w:type="character" w:customStyle="1" w:styleId="af">
    <w:name w:val="Символ нумерации"/>
    <w:link w:val="ae"/>
  </w:style>
  <w:style w:type="paragraph" w:customStyle="1" w:styleId="af0">
    <w:name w:val="Пример."/>
    <w:basedOn w:val="af1"/>
    <w:next w:val="a"/>
    <w:link w:val="af2"/>
  </w:style>
  <w:style w:type="character" w:customStyle="1" w:styleId="af2">
    <w:name w:val="Пример."/>
    <w:basedOn w:val="af3"/>
    <w:link w:val="af0"/>
    <w:rPr>
      <w:rFonts w:ascii="Times New Roman" w:hAnsi="Times New Roman"/>
      <w:sz w:val="24"/>
    </w:rPr>
  </w:style>
  <w:style w:type="paragraph" w:customStyle="1" w:styleId="14">
    <w:name w:val="Текст примечания Знак1"/>
    <w:link w:val="15"/>
    <w:rPr>
      <w:rFonts w:ascii="Times New Roman" w:hAnsi="Times New Roman"/>
      <w:sz w:val="20"/>
    </w:rPr>
  </w:style>
  <w:style w:type="character" w:customStyle="1" w:styleId="15">
    <w:name w:val="Текст примечания Знак1"/>
    <w:link w:val="14"/>
    <w:rPr>
      <w:rFonts w:ascii="Times New Roman" w:hAnsi="Times New Roman"/>
      <w:sz w:val="20"/>
    </w:rPr>
  </w:style>
  <w:style w:type="paragraph" w:customStyle="1" w:styleId="af4">
    <w:name w:val="Заголовок группы контролов"/>
    <w:basedOn w:val="a"/>
    <w:next w:val="a"/>
    <w:link w:val="af5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5">
    <w:name w:val="Заголовок группы контролов"/>
    <w:basedOn w:val="11"/>
    <w:link w:val="af4"/>
    <w:rPr>
      <w:rFonts w:ascii="Times New Roman" w:hAnsi="Times New Roman"/>
      <w:b/>
      <w:color w:val="000000"/>
      <w:sz w:val="24"/>
    </w:rPr>
  </w:style>
  <w:style w:type="paragraph" w:customStyle="1" w:styleId="16">
    <w:name w:val="Без интервала1"/>
    <w:link w:val="17"/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customStyle="1" w:styleId="af6">
    <w:name w:val="Опечатки"/>
    <w:link w:val="af7"/>
    <w:rPr>
      <w:color w:val="FF0000"/>
    </w:rPr>
  </w:style>
  <w:style w:type="character" w:customStyle="1" w:styleId="af7">
    <w:name w:val="Опечатки"/>
    <w:link w:val="af6"/>
    <w:rPr>
      <w:color w:val="FF0000"/>
    </w:rPr>
  </w:style>
  <w:style w:type="paragraph" w:customStyle="1" w:styleId="xl143">
    <w:name w:val="xl143"/>
    <w:basedOn w:val="a"/>
    <w:link w:val="xl14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430">
    <w:name w:val="xl143"/>
    <w:basedOn w:val="11"/>
    <w:link w:val="xl143"/>
    <w:rPr>
      <w:rFonts w:ascii="Times New Roman" w:hAnsi="Times New Roman"/>
      <w:color w:val="000000"/>
      <w:sz w:val="16"/>
    </w:rPr>
  </w:style>
  <w:style w:type="paragraph" w:customStyle="1" w:styleId="FontStyle45">
    <w:name w:val="Font Style45"/>
    <w:link w:val="FontStyle450"/>
    <w:rPr>
      <w:rFonts w:ascii="Times New Roman" w:hAnsi="Times New Roman"/>
    </w:rPr>
  </w:style>
  <w:style w:type="character" w:customStyle="1" w:styleId="FontStyle450">
    <w:name w:val="Font Style45"/>
    <w:link w:val="FontStyle45"/>
    <w:rPr>
      <w:rFonts w:ascii="Times New Roman" w:hAnsi="Times New Roman"/>
      <w:sz w:val="22"/>
    </w:rPr>
  </w:style>
  <w:style w:type="paragraph" w:customStyle="1" w:styleId="c9">
    <w:name w:val="c9"/>
    <w:link w:val="c90"/>
  </w:style>
  <w:style w:type="character" w:customStyle="1" w:styleId="c90">
    <w:name w:val="c9"/>
    <w:link w:val="c9"/>
  </w:style>
  <w:style w:type="paragraph" w:customStyle="1" w:styleId="18">
    <w:name w:val="Сильная ссылка1"/>
    <w:link w:val="19"/>
    <w:rPr>
      <w:b/>
      <w:sz w:val="24"/>
      <w:u w:val="single"/>
    </w:rPr>
  </w:style>
  <w:style w:type="character" w:customStyle="1" w:styleId="19">
    <w:name w:val="Сильная ссылка1"/>
    <w:link w:val="18"/>
    <w:rPr>
      <w:b/>
      <w:sz w:val="24"/>
      <w:u w:val="single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1"/>
    <w:link w:val="xl130"/>
    <w:rPr>
      <w:rFonts w:ascii="Times New Roman" w:hAnsi="Times New Roman"/>
      <w:b/>
      <w:sz w:val="16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1"/>
    <w:link w:val="41"/>
    <w:rPr>
      <w:rFonts w:ascii="Calibri" w:hAnsi="Calibri"/>
      <w:sz w:val="20"/>
    </w:rPr>
  </w:style>
  <w:style w:type="paragraph" w:customStyle="1" w:styleId="af8">
    <w:name w:val="Содержимое врезки"/>
    <w:basedOn w:val="af9"/>
    <w:link w:val="afa"/>
    <w:pPr>
      <w:widowControl/>
      <w:spacing w:before="0"/>
    </w:pPr>
  </w:style>
  <w:style w:type="character" w:customStyle="1" w:styleId="afa">
    <w:name w:val="Содержимое врезки"/>
    <w:basedOn w:val="afb"/>
    <w:link w:val="af8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1"/>
    <w:link w:val="xl148"/>
    <w:rPr>
      <w:rFonts w:ascii="Times New Roman" w:hAnsi="Times New Roman"/>
      <w:b/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1"/>
    <w:link w:val="xl126"/>
    <w:rPr>
      <w:rFonts w:ascii="Times New Roman" w:hAnsi="Times New Roman"/>
      <w:b/>
      <w:sz w:val="16"/>
    </w:rPr>
  </w:style>
  <w:style w:type="paragraph" w:customStyle="1" w:styleId="xl104">
    <w:name w:val="xl104"/>
    <w:basedOn w:val="a"/>
    <w:link w:val="xl104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1"/>
    <w:link w:val="xl104"/>
    <w:rPr>
      <w:rFonts w:ascii="Times New Roman" w:hAnsi="Times New Roman"/>
      <w:b/>
      <w:color w:val="000000"/>
      <w:sz w:val="16"/>
    </w:rPr>
  </w:style>
  <w:style w:type="character" w:customStyle="1" w:styleId="70">
    <w:name w:val="Заголовок 7 Знак"/>
    <w:basedOn w:val="11"/>
    <w:link w:val="7"/>
    <w:rPr>
      <w:rFonts w:ascii="Calibri" w:hAnsi="Calibri"/>
      <w:sz w:val="24"/>
    </w:rPr>
  </w:style>
  <w:style w:type="paragraph" w:customStyle="1" w:styleId="51">
    <w:name w:val="Неразрешенное упоминание5"/>
    <w:link w:val="52"/>
    <w:rPr>
      <w:color w:val="605E5C"/>
      <w:shd w:val="clear" w:color="auto" w:fill="E1DFDD"/>
    </w:rPr>
  </w:style>
  <w:style w:type="character" w:customStyle="1" w:styleId="52">
    <w:name w:val="Неразрешенное упоминание5"/>
    <w:link w:val="51"/>
    <w:rPr>
      <w:color w:val="605E5C"/>
      <w:shd w:val="clear" w:color="auto" w:fill="E1DFDD"/>
    </w:rPr>
  </w:style>
  <w:style w:type="paragraph" w:customStyle="1" w:styleId="510">
    <w:name w:val="Заголовок 51"/>
    <w:basedOn w:val="a"/>
    <w:next w:val="a"/>
    <w:link w:val="511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character" w:customStyle="1" w:styleId="511">
    <w:name w:val="Заголовок 51"/>
    <w:basedOn w:val="11"/>
    <w:link w:val="510"/>
    <w:rPr>
      <w:rFonts w:ascii="Cambria" w:hAnsi="Cambria"/>
      <w:color w:val="243F60"/>
    </w:rPr>
  </w:style>
  <w:style w:type="paragraph" w:styleId="33">
    <w:name w:val="Body Text 3"/>
    <w:basedOn w:val="a"/>
    <w:link w:val="310"/>
    <w:pPr>
      <w:spacing w:after="120"/>
      <w:jc w:val="both"/>
    </w:pPr>
    <w:rPr>
      <w:rFonts w:ascii="Times New Roman" w:hAnsi="Times New Roman"/>
      <w:sz w:val="16"/>
    </w:rPr>
  </w:style>
  <w:style w:type="character" w:customStyle="1" w:styleId="310">
    <w:name w:val="Основной текст 3 Знак1"/>
    <w:basedOn w:val="11"/>
    <w:link w:val="33"/>
    <w:rPr>
      <w:rFonts w:ascii="Times New Roman" w:hAnsi="Times New Roman"/>
      <w:sz w:val="16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font50">
    <w:name w:val="font5"/>
    <w:basedOn w:val="11"/>
    <w:link w:val="font5"/>
    <w:rPr>
      <w:rFonts w:ascii="Times New Roman" w:hAnsi="Times New Roman"/>
      <w:color w:val="000000"/>
      <w:sz w:val="20"/>
    </w:rPr>
  </w:style>
  <w:style w:type="paragraph" w:customStyle="1" w:styleId="1a">
    <w:name w:val="Знак1"/>
    <w:basedOn w:val="a"/>
    <w:link w:val="1b"/>
    <w:pPr>
      <w:spacing w:after="160" w:line="240" w:lineRule="exact"/>
    </w:pPr>
    <w:rPr>
      <w:rFonts w:ascii="Verdana" w:hAnsi="Verdana"/>
      <w:sz w:val="20"/>
    </w:rPr>
  </w:style>
  <w:style w:type="character" w:customStyle="1" w:styleId="1b">
    <w:name w:val="Знак1"/>
    <w:basedOn w:val="11"/>
    <w:link w:val="1a"/>
    <w:rPr>
      <w:rFonts w:ascii="Verdana" w:hAnsi="Verdana"/>
      <w:sz w:val="20"/>
    </w:rPr>
  </w:style>
  <w:style w:type="paragraph" w:customStyle="1" w:styleId="c21">
    <w:name w:val="c21"/>
    <w:basedOn w:val="22"/>
    <w:link w:val="c210"/>
  </w:style>
  <w:style w:type="character" w:customStyle="1" w:styleId="c210">
    <w:name w:val="c21"/>
    <w:basedOn w:val="a0"/>
    <w:link w:val="c21"/>
  </w:style>
  <w:style w:type="paragraph" w:customStyle="1" w:styleId="xl146">
    <w:name w:val="xl146"/>
    <w:basedOn w:val="a"/>
    <w:link w:val="xl14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1"/>
    <w:link w:val="xl146"/>
    <w:rPr>
      <w:rFonts w:ascii="Times New Roman" w:hAnsi="Times New Roman"/>
      <w:b/>
      <w:color w:val="000000"/>
      <w:sz w:val="16"/>
    </w:rPr>
  </w:style>
  <w:style w:type="paragraph" w:customStyle="1" w:styleId="1c">
    <w:name w:val="Текст1"/>
    <w:basedOn w:val="a"/>
    <w:link w:val="1d"/>
    <w:rPr>
      <w:rFonts w:ascii="Courier New" w:hAnsi="Courier New"/>
      <w:sz w:val="20"/>
    </w:rPr>
  </w:style>
  <w:style w:type="character" w:customStyle="1" w:styleId="1d">
    <w:name w:val="Текст1"/>
    <w:basedOn w:val="11"/>
    <w:link w:val="1c"/>
    <w:rPr>
      <w:rFonts w:ascii="Courier New" w:hAnsi="Courier New"/>
      <w:sz w:val="20"/>
    </w:rPr>
  </w:style>
  <w:style w:type="paragraph" w:customStyle="1" w:styleId="afc">
    <w:name w:val="Перечисление для таблиц"/>
    <w:basedOn w:val="a"/>
    <w:link w:val="afd"/>
    <w:pPr>
      <w:tabs>
        <w:tab w:val="left" w:pos="227"/>
      </w:tabs>
      <w:jc w:val="both"/>
    </w:pPr>
    <w:rPr>
      <w:rFonts w:ascii="Times New Roman" w:hAnsi="Times New Roman"/>
    </w:rPr>
  </w:style>
  <w:style w:type="character" w:customStyle="1" w:styleId="afd">
    <w:name w:val="Перечисление для таблиц"/>
    <w:basedOn w:val="11"/>
    <w:link w:val="afc"/>
    <w:rPr>
      <w:rFonts w:ascii="Times New Roman" w:hAnsi="Times New Roman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210">
    <w:name w:val="Основной текст с отступом 21"/>
    <w:basedOn w:val="a"/>
    <w:link w:val="212"/>
    <w:pPr>
      <w:spacing w:after="120" w:line="480" w:lineRule="auto"/>
      <w:ind w:left="283"/>
      <w:jc w:val="both"/>
    </w:pPr>
    <w:rPr>
      <w:rFonts w:ascii="Times New Roman" w:hAnsi="Times New Roman"/>
      <w:sz w:val="24"/>
    </w:rPr>
  </w:style>
  <w:style w:type="character" w:customStyle="1" w:styleId="212">
    <w:name w:val="Основной текст с отступом 21"/>
    <w:basedOn w:val="11"/>
    <w:link w:val="210"/>
    <w:rPr>
      <w:rFonts w:ascii="Times New Roman" w:hAnsi="Times New Roman"/>
      <w:sz w:val="24"/>
    </w:rPr>
  </w:style>
  <w:style w:type="paragraph" w:customStyle="1" w:styleId="53">
    <w:name w:val="Основной текст (5)"/>
    <w:basedOn w:val="a"/>
    <w:link w:val="54"/>
    <w:pPr>
      <w:spacing w:line="274" w:lineRule="exact"/>
      <w:jc w:val="both"/>
    </w:pPr>
    <w:rPr>
      <w:rFonts w:ascii="Times New Roman" w:hAnsi="Times New Roman"/>
      <w:b/>
      <w:spacing w:val="4"/>
      <w:sz w:val="21"/>
    </w:rPr>
  </w:style>
  <w:style w:type="character" w:customStyle="1" w:styleId="54">
    <w:name w:val="Основной текст (5)"/>
    <w:basedOn w:val="11"/>
    <w:link w:val="53"/>
    <w:rPr>
      <w:rFonts w:ascii="Times New Roman" w:hAnsi="Times New Roman"/>
      <w:b/>
      <w:spacing w:val="4"/>
      <w:sz w:val="21"/>
    </w:rPr>
  </w:style>
  <w:style w:type="paragraph" w:styleId="61">
    <w:name w:val="toc 6"/>
    <w:basedOn w:val="a"/>
    <w:next w:val="a"/>
    <w:link w:val="62"/>
    <w:uiPriority w:val="39"/>
    <w:pPr>
      <w:ind w:left="1200"/>
    </w:pPr>
    <w:rPr>
      <w:rFonts w:ascii="Calibri" w:hAnsi="Calibri"/>
      <w:sz w:val="20"/>
    </w:rPr>
  </w:style>
  <w:style w:type="character" w:customStyle="1" w:styleId="62">
    <w:name w:val="Оглавление 6 Знак"/>
    <w:basedOn w:val="11"/>
    <w:link w:val="61"/>
    <w:rPr>
      <w:rFonts w:ascii="Calibri" w:hAnsi="Calibri"/>
      <w:sz w:val="20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left="365" w:hanging="365"/>
    </w:pPr>
    <w:rPr>
      <w:rFonts w:ascii="Times New Roman" w:hAnsi="Times New Roman"/>
      <w:sz w:val="24"/>
    </w:rPr>
  </w:style>
  <w:style w:type="character" w:customStyle="1" w:styleId="Style90">
    <w:name w:val="Style9"/>
    <w:basedOn w:val="11"/>
    <w:link w:val="Style9"/>
    <w:rPr>
      <w:rFonts w:ascii="Times New Roman" w:hAnsi="Times New Roman"/>
      <w:sz w:val="24"/>
    </w:rPr>
  </w:style>
  <w:style w:type="paragraph" w:customStyle="1" w:styleId="27">
    <w:name w:val="Основной текст2"/>
    <w:link w:val="28"/>
    <w:rPr>
      <w:rFonts w:ascii="Times New Roman" w:hAnsi="Times New Roman"/>
      <w:sz w:val="21"/>
    </w:rPr>
  </w:style>
  <w:style w:type="character" w:customStyle="1" w:styleId="28">
    <w:name w:val="Основной текст2"/>
    <w:link w:val="27"/>
    <w:rPr>
      <w:rFonts w:ascii="Times New Roman" w:hAnsi="Times New Roman"/>
      <w:color w:val="000000"/>
      <w:spacing w:val="0"/>
      <w:sz w:val="21"/>
      <w:u w:val="none"/>
    </w:rPr>
  </w:style>
  <w:style w:type="paragraph" w:styleId="71">
    <w:name w:val="toc 7"/>
    <w:basedOn w:val="a"/>
    <w:next w:val="a"/>
    <w:link w:val="72"/>
    <w:uiPriority w:val="39"/>
    <w:pPr>
      <w:ind w:left="1440"/>
    </w:pPr>
    <w:rPr>
      <w:rFonts w:ascii="Calibri" w:hAnsi="Calibri"/>
      <w:sz w:val="20"/>
    </w:rPr>
  </w:style>
  <w:style w:type="character" w:customStyle="1" w:styleId="72">
    <w:name w:val="Оглавление 7 Знак"/>
    <w:basedOn w:val="11"/>
    <w:link w:val="71"/>
    <w:rPr>
      <w:rFonts w:ascii="Calibri" w:hAnsi="Calibri"/>
      <w:sz w:val="20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1"/>
    <w:link w:val="xl86"/>
    <w:rPr>
      <w:rFonts w:ascii="Times New Roman" w:hAnsi="Times New Roman"/>
      <w:i/>
      <w:sz w:val="14"/>
    </w:rPr>
  </w:style>
  <w:style w:type="paragraph" w:styleId="afe">
    <w:name w:val="List"/>
    <w:basedOn w:val="af9"/>
    <w:link w:val="aff"/>
    <w:pPr>
      <w:widowControl/>
      <w:spacing w:before="0"/>
    </w:pPr>
  </w:style>
  <w:style w:type="character" w:customStyle="1" w:styleId="aff">
    <w:name w:val="Список Знак"/>
    <w:basedOn w:val="afb"/>
    <w:link w:val="afe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60">
    <w:name w:val="xl76"/>
    <w:basedOn w:val="11"/>
    <w:link w:val="xl76"/>
    <w:rPr>
      <w:rFonts w:ascii="Times New Roman" w:hAnsi="Times New Roman"/>
      <w:sz w:val="16"/>
    </w:rPr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1"/>
    <w:link w:val="xl115"/>
    <w:rPr>
      <w:rFonts w:ascii="Times New Roman" w:hAnsi="Times New Roman"/>
      <w:b/>
      <w:sz w:val="16"/>
    </w:rPr>
  </w:style>
  <w:style w:type="paragraph" w:customStyle="1" w:styleId="FontStyle63">
    <w:name w:val="Font Style63"/>
    <w:link w:val="FontStyle630"/>
  </w:style>
  <w:style w:type="character" w:customStyle="1" w:styleId="FontStyle630">
    <w:name w:val="Font Style63"/>
    <w:link w:val="FontStyle63"/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a">
    <w:name w:val="Основной текст с отступом 2 Знак"/>
    <w:basedOn w:val="11"/>
    <w:link w:val="29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basedOn w:val="a"/>
    <w:next w:val="34"/>
    <w:link w:val="312"/>
    <w:pPr>
      <w:spacing w:after="120"/>
      <w:ind w:left="283"/>
    </w:pPr>
    <w:rPr>
      <w:rFonts w:ascii="Times New Roman" w:hAnsi="Times New Roman"/>
      <w:sz w:val="16"/>
    </w:rPr>
  </w:style>
  <w:style w:type="character" w:customStyle="1" w:styleId="312">
    <w:name w:val="Основной текст с отступом 31"/>
    <w:basedOn w:val="11"/>
    <w:link w:val="311"/>
    <w:rPr>
      <w:rFonts w:ascii="Times New Roman" w:hAnsi="Times New Roman"/>
      <w:sz w:val="16"/>
    </w:rPr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1e">
    <w:name w:val="Основной текст с отступом1"/>
    <w:basedOn w:val="a"/>
    <w:next w:val="aff0"/>
    <w:link w:val="1f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1f">
    <w:name w:val="Основной текст с отступом1"/>
    <w:basedOn w:val="11"/>
    <w:link w:val="1e"/>
    <w:rPr>
      <w:rFonts w:ascii="Times New Roman" w:hAnsi="Times New Roman"/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1"/>
    <w:link w:val="xl131"/>
    <w:rPr>
      <w:rFonts w:ascii="Times New Roman" w:hAnsi="Times New Roman"/>
      <w:b/>
      <w:sz w:val="16"/>
    </w:rPr>
  </w:style>
  <w:style w:type="paragraph" w:customStyle="1" w:styleId="FontStyle31">
    <w:name w:val="Font Style31"/>
    <w:link w:val="FontStyle310"/>
    <w:rPr>
      <w:rFonts w:ascii="Times New Roman" w:hAnsi="Times New Roman"/>
      <w:b/>
      <w:sz w:val="28"/>
    </w:rPr>
  </w:style>
  <w:style w:type="character" w:customStyle="1" w:styleId="FontStyle310">
    <w:name w:val="Font Style31"/>
    <w:link w:val="FontStyle31"/>
    <w:rPr>
      <w:rFonts w:ascii="Times New Roman" w:hAnsi="Times New Roman"/>
      <w:b/>
      <w:sz w:val="28"/>
    </w:rPr>
  </w:style>
  <w:style w:type="paragraph" w:customStyle="1" w:styleId="Style29">
    <w:name w:val="Style29"/>
    <w:basedOn w:val="a"/>
    <w:link w:val="Style29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290">
    <w:name w:val="Style29"/>
    <w:basedOn w:val="11"/>
    <w:link w:val="Style29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00">
    <w:name w:val="xl70"/>
    <w:basedOn w:val="11"/>
    <w:link w:val="xl70"/>
    <w:rPr>
      <w:rFonts w:ascii="Times New Roman" w:hAnsi="Times New Roman"/>
      <w:color w:val="000000"/>
      <w:sz w:val="16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90">
    <w:name w:val="xl79"/>
    <w:basedOn w:val="11"/>
    <w:link w:val="xl79"/>
    <w:rPr>
      <w:rFonts w:ascii="Times New Roman" w:hAnsi="Times New Roman"/>
      <w:sz w:val="14"/>
    </w:rPr>
  </w:style>
  <w:style w:type="paragraph" w:customStyle="1" w:styleId="Style1">
    <w:name w:val="Style1"/>
    <w:basedOn w:val="a"/>
    <w:link w:val="Style1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1"/>
    <w:link w:val="Style1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spacing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1"/>
    <w:link w:val="220"/>
    <w:rPr>
      <w:rFonts w:ascii="Verdana" w:hAnsi="Verdana"/>
      <w:sz w:val="20"/>
    </w:rPr>
  </w:style>
  <w:style w:type="paragraph" w:customStyle="1" w:styleId="1f0">
    <w:name w:val="Неразрешенное упоминание1"/>
    <w:basedOn w:val="22"/>
    <w:link w:val="1f1"/>
    <w:rPr>
      <w:color w:val="605E5C"/>
      <w:shd w:val="clear" w:color="auto" w:fill="E1DFDD"/>
    </w:rPr>
  </w:style>
  <w:style w:type="character" w:customStyle="1" w:styleId="1f1">
    <w:name w:val="Неразрешенное упоминание1"/>
    <w:basedOn w:val="a0"/>
    <w:link w:val="1f0"/>
    <w:rPr>
      <w:color w:val="605E5C"/>
      <w:shd w:val="clear" w:color="auto" w:fill="E1DFDD"/>
    </w:rPr>
  </w:style>
  <w:style w:type="paragraph" w:customStyle="1" w:styleId="aff1">
    <w:name w:val="Выделение для Базового Поиска (курсив)"/>
    <w:link w:val="aff2"/>
    <w:rPr>
      <w:b/>
      <w:i/>
      <w:color w:val="0058A9"/>
    </w:rPr>
  </w:style>
  <w:style w:type="character" w:customStyle="1" w:styleId="aff2">
    <w:name w:val="Выделение для Базового Поиска (курсив)"/>
    <w:link w:val="aff1"/>
    <w:rPr>
      <w:b/>
      <w:i/>
      <w:color w:val="0058A9"/>
    </w:rPr>
  </w:style>
  <w:style w:type="paragraph" w:customStyle="1" w:styleId="1f2">
    <w:name w:val="Основной текст1"/>
    <w:basedOn w:val="a"/>
    <w:link w:val="1f3"/>
    <w:pPr>
      <w:spacing w:before="60" w:after="120" w:line="221" w:lineRule="exact"/>
    </w:pPr>
    <w:rPr>
      <w:rFonts w:ascii="Arial" w:hAnsi="Arial"/>
      <w:sz w:val="16"/>
      <w:highlight w:val="white"/>
    </w:rPr>
  </w:style>
  <w:style w:type="character" w:customStyle="1" w:styleId="1f3">
    <w:name w:val="Основной текст1"/>
    <w:basedOn w:val="11"/>
    <w:link w:val="1f2"/>
    <w:rPr>
      <w:rFonts w:ascii="Arial" w:hAnsi="Arial"/>
      <w:sz w:val="16"/>
      <w:highlight w:val="white"/>
    </w:rPr>
  </w:style>
  <w:style w:type="paragraph" w:customStyle="1" w:styleId="value">
    <w:name w:val="value"/>
    <w:link w:val="value0"/>
  </w:style>
  <w:style w:type="character" w:customStyle="1" w:styleId="value0">
    <w:name w:val="value"/>
    <w:link w:val="value"/>
  </w:style>
  <w:style w:type="paragraph" w:customStyle="1" w:styleId="aff3">
    <w:name w:val="Заголовок Знак"/>
    <w:basedOn w:val="22"/>
    <w:link w:val="aff4"/>
    <w:rPr>
      <w:rFonts w:asciiTheme="majorHAnsi" w:hAnsiTheme="majorHAnsi"/>
      <w:spacing w:val="-10"/>
      <w:sz w:val="56"/>
    </w:rPr>
  </w:style>
  <w:style w:type="character" w:customStyle="1" w:styleId="aff4">
    <w:name w:val="Заголовок Знак"/>
    <w:basedOn w:val="a0"/>
    <w:link w:val="aff3"/>
    <w:rPr>
      <w:rFonts w:asciiTheme="majorHAnsi" w:hAnsiTheme="majorHAnsi"/>
      <w:spacing w:val="-10"/>
      <w:sz w:val="56"/>
    </w:rPr>
  </w:style>
  <w:style w:type="paragraph" w:customStyle="1" w:styleId="xl134">
    <w:name w:val="xl134"/>
    <w:basedOn w:val="a"/>
    <w:link w:val="xl13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340">
    <w:name w:val="xl134"/>
    <w:basedOn w:val="11"/>
    <w:link w:val="xl134"/>
    <w:rPr>
      <w:rFonts w:ascii="Times New Roman" w:hAnsi="Times New Roman"/>
      <w:sz w:val="14"/>
    </w:rPr>
  </w:style>
  <w:style w:type="paragraph" w:customStyle="1" w:styleId="consplusnormalmailrucssattributepostfix">
    <w:name w:val="consplusnormal_mailru_css_attribute_postfix"/>
    <w:basedOn w:val="a"/>
    <w:link w:val="consplus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onsplusnormalmailrucssattributepostfix0">
    <w:name w:val="consplusnormal_mailru_css_attribute_postfix"/>
    <w:basedOn w:val="11"/>
    <w:link w:val="consplusnormalmailrucssattributepostfix"/>
    <w:rPr>
      <w:rFonts w:ascii="Times New Roman" w:hAnsi="Times New Roman"/>
      <w:sz w:val="24"/>
    </w:rPr>
  </w:style>
  <w:style w:type="paragraph" w:customStyle="1" w:styleId="c2">
    <w:name w:val="c2"/>
    <w:basedOn w:val="a"/>
    <w:link w:val="c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20">
    <w:name w:val="c2"/>
    <w:basedOn w:val="11"/>
    <w:link w:val="c2"/>
    <w:rPr>
      <w:rFonts w:ascii="Times New Roman" w:hAnsi="Times New Roman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20">
    <w:name w:val="xl92"/>
    <w:basedOn w:val="11"/>
    <w:link w:val="xl92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1"/>
    <w:link w:val="xl123"/>
    <w:rPr>
      <w:rFonts w:ascii="Times New Roman" w:hAnsi="Times New Roman"/>
      <w:b/>
      <w:color w:val="000000"/>
      <w:sz w:val="16"/>
    </w:rPr>
  </w:style>
  <w:style w:type="paragraph" w:customStyle="1" w:styleId="1f4">
    <w:name w:val="Подзаголовок Знак1"/>
    <w:link w:val="1f5"/>
    <w:rPr>
      <w:color w:val="5A5A5A"/>
      <w:spacing w:val="15"/>
    </w:rPr>
  </w:style>
  <w:style w:type="character" w:customStyle="1" w:styleId="1f5">
    <w:name w:val="Подзаголовок Знак1"/>
    <w:link w:val="1f4"/>
    <w:rPr>
      <w:color w:val="5A5A5A"/>
      <w:spacing w:val="15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1"/>
    <w:link w:val="xl139"/>
    <w:rPr>
      <w:rFonts w:ascii="Times New Roman" w:hAnsi="Times New Roman"/>
      <w:b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1"/>
    <w:link w:val="xl157"/>
    <w:rPr>
      <w:rFonts w:ascii="Times New Roman" w:hAnsi="Times New Roman"/>
      <w:b/>
      <w:sz w:val="24"/>
    </w:rPr>
  </w:style>
  <w:style w:type="paragraph" w:customStyle="1" w:styleId="Endnote">
    <w:name w:val="Endnote"/>
    <w:basedOn w:val="a"/>
    <w:link w:val="Endnote0"/>
    <w:rPr>
      <w:rFonts w:ascii="Calibri" w:hAnsi="Calibri"/>
      <w:sz w:val="20"/>
    </w:rPr>
  </w:style>
  <w:style w:type="character" w:customStyle="1" w:styleId="Endnote0">
    <w:name w:val="Endnote"/>
    <w:basedOn w:val="11"/>
    <w:link w:val="Endnote"/>
    <w:rPr>
      <w:rFonts w:ascii="Calibri" w:hAnsi="Calibri"/>
      <w:sz w:val="20"/>
    </w:rPr>
  </w:style>
  <w:style w:type="character" w:customStyle="1" w:styleId="31">
    <w:name w:val="Заголовок 3 Знак"/>
    <w:basedOn w:val="11"/>
    <w:link w:val="30"/>
    <w:rPr>
      <w:rFonts w:ascii="Arial" w:hAnsi="Arial"/>
      <w:b/>
      <w:sz w:val="26"/>
    </w:rPr>
  </w:style>
  <w:style w:type="paragraph" w:customStyle="1" w:styleId="Style5">
    <w:name w:val="Style5"/>
    <w:basedOn w:val="a"/>
    <w:link w:val="Style51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"/>
    <w:basedOn w:val="11"/>
    <w:link w:val="Style5"/>
    <w:rPr>
      <w:rFonts w:ascii="Times New Roman" w:hAnsi="Times New Roman"/>
      <w:sz w:val="24"/>
    </w:rPr>
  </w:style>
  <w:style w:type="paragraph" w:customStyle="1" w:styleId="Style27">
    <w:name w:val="Style27"/>
    <w:basedOn w:val="a"/>
    <w:link w:val="Style270"/>
    <w:pPr>
      <w:widowControl w:val="0"/>
      <w:spacing w:line="274" w:lineRule="exact"/>
      <w:ind w:firstLine="355"/>
    </w:pPr>
    <w:rPr>
      <w:rFonts w:ascii="Times New Roman" w:hAnsi="Times New Roman"/>
      <w:sz w:val="24"/>
    </w:rPr>
  </w:style>
  <w:style w:type="character" w:customStyle="1" w:styleId="Style270">
    <w:name w:val="Style27"/>
    <w:basedOn w:val="11"/>
    <w:link w:val="Style27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rFonts w:ascii="Times New Roman" w:hAnsi="Times New Roman"/>
      <w:vertAlign w:val="superscript"/>
    </w:rPr>
  </w:style>
  <w:style w:type="character" w:customStyle="1" w:styleId="FootnoteCharacters0">
    <w:name w:val="Footnote Characters"/>
    <w:link w:val="FootnoteCharacters"/>
    <w:rPr>
      <w:rFonts w:ascii="Times New Roman" w:hAnsi="Times New Roman"/>
      <w:vertAlign w:val="superscript"/>
    </w:rPr>
  </w:style>
  <w:style w:type="paragraph" w:customStyle="1" w:styleId="111">
    <w:name w:val="Тема примечания Знак11"/>
    <w:link w:val="112"/>
    <w:rPr>
      <w:rFonts w:ascii="Times New Roman" w:hAnsi="Times New Roman"/>
      <w:b/>
      <w:sz w:val="20"/>
    </w:rPr>
  </w:style>
  <w:style w:type="character" w:customStyle="1" w:styleId="112">
    <w:name w:val="Тема примечания Знак11"/>
    <w:link w:val="111"/>
    <w:rPr>
      <w:rFonts w:ascii="Times New Roman" w:hAnsi="Times New Roman"/>
      <w:b/>
      <w:sz w:val="20"/>
    </w:rPr>
  </w:style>
  <w:style w:type="paragraph" w:customStyle="1" w:styleId="aff5">
    <w:name w:val="Куда обратиться?"/>
    <w:basedOn w:val="af1"/>
    <w:next w:val="a"/>
    <w:link w:val="aff6"/>
  </w:style>
  <w:style w:type="character" w:customStyle="1" w:styleId="aff6">
    <w:name w:val="Куда обратиться?"/>
    <w:basedOn w:val="af3"/>
    <w:link w:val="aff5"/>
    <w:rPr>
      <w:rFonts w:ascii="Times New Roman" w:hAnsi="Times New Roman"/>
      <w:sz w:val="24"/>
    </w:rPr>
  </w:style>
  <w:style w:type="paragraph" w:customStyle="1" w:styleId="2b">
    <w:name w:val="Неразрешенное упоминание2"/>
    <w:basedOn w:val="2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b"/>
    <w:rPr>
      <w:color w:val="605E5C"/>
      <w:shd w:val="clear" w:color="auto" w:fill="E1DFDD"/>
    </w:rPr>
  </w:style>
  <w:style w:type="paragraph" w:customStyle="1" w:styleId="aff7">
    <w:name w:val="Текст в таблице"/>
    <w:basedOn w:val="aff8"/>
    <w:next w:val="a"/>
    <w:link w:val="aff9"/>
    <w:pPr>
      <w:ind w:firstLine="500"/>
    </w:pPr>
  </w:style>
  <w:style w:type="character" w:customStyle="1" w:styleId="aff9">
    <w:name w:val="Текст в таблице"/>
    <w:basedOn w:val="affa"/>
    <w:link w:val="aff7"/>
    <w:rPr>
      <w:rFonts w:ascii="Times New Roman" w:hAnsi="Times New Roman"/>
      <w:sz w:val="24"/>
    </w:rPr>
  </w:style>
  <w:style w:type="paragraph" w:customStyle="1" w:styleId="affb">
    <w:name w:val="Напишите нам"/>
    <w:basedOn w:val="a"/>
    <w:next w:val="a"/>
    <w:link w:val="affc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c">
    <w:name w:val="Напишите нам"/>
    <w:basedOn w:val="11"/>
    <w:link w:val="affb"/>
    <w:rPr>
      <w:rFonts w:ascii="Times New Roman" w:hAnsi="Times New Roman"/>
      <w:sz w:val="20"/>
    </w:rPr>
  </w:style>
  <w:style w:type="paragraph" w:customStyle="1" w:styleId="xl192">
    <w:name w:val="xl192"/>
    <w:basedOn w:val="a"/>
    <w:link w:val="xl19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20">
    <w:name w:val="xl192"/>
    <w:basedOn w:val="11"/>
    <w:link w:val="xl192"/>
    <w:rPr>
      <w:rFonts w:ascii="Times New Roman" w:hAnsi="Times New Roman"/>
      <w:sz w:val="16"/>
    </w:rPr>
  </w:style>
  <w:style w:type="paragraph" w:customStyle="1" w:styleId="affd">
    <w:name w:val="Внимание: недобросовестность!"/>
    <w:basedOn w:val="af1"/>
    <w:next w:val="a"/>
    <w:link w:val="affe"/>
  </w:style>
  <w:style w:type="character" w:customStyle="1" w:styleId="affe">
    <w:name w:val="Внимание: недобросовестность!"/>
    <w:basedOn w:val="af3"/>
    <w:link w:val="affd"/>
    <w:rPr>
      <w:rFonts w:ascii="Times New Roman" w:hAnsi="Times New Roman"/>
      <w:sz w:val="24"/>
    </w:rPr>
  </w:style>
  <w:style w:type="paragraph" w:styleId="afff">
    <w:name w:val="Balloon Text"/>
    <w:basedOn w:val="a"/>
    <w:link w:val="afff0"/>
    <w:rPr>
      <w:rFonts w:ascii="Segoe UI" w:hAnsi="Segoe UI"/>
      <w:sz w:val="18"/>
    </w:rPr>
  </w:style>
  <w:style w:type="character" w:customStyle="1" w:styleId="afff0">
    <w:name w:val="Текст выноски Знак"/>
    <w:basedOn w:val="11"/>
    <w:link w:val="afff"/>
    <w:rPr>
      <w:rFonts w:ascii="Segoe UI" w:hAnsi="Segoe UI"/>
      <w:sz w:val="18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afff1">
    <w:name w:val="Дочерний элемент списка"/>
    <w:basedOn w:val="a"/>
    <w:next w:val="a"/>
    <w:link w:val="afff2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2">
    <w:name w:val="Дочерний элемент списка"/>
    <w:basedOn w:val="11"/>
    <w:link w:val="afff1"/>
    <w:rPr>
      <w:rFonts w:ascii="Times New Roman" w:hAnsi="Times New Roman"/>
      <w:color w:val="868381"/>
      <w:sz w:val="20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1"/>
    <w:link w:val="xl135"/>
    <w:rPr>
      <w:rFonts w:ascii="Times New Roman" w:hAnsi="Times New Roman"/>
      <w:b/>
      <w:sz w:val="16"/>
    </w:rPr>
  </w:style>
  <w:style w:type="paragraph" w:customStyle="1" w:styleId="afff3">
    <w:name w:val="Обычный (веб) Знак"/>
    <w:link w:val="afff4"/>
    <w:rPr>
      <w:rFonts w:ascii="Times New Roman" w:hAnsi="Times New Roman"/>
      <w:sz w:val="24"/>
    </w:rPr>
  </w:style>
  <w:style w:type="character" w:customStyle="1" w:styleId="afff4">
    <w:name w:val="Обычный (веб) Знак"/>
    <w:link w:val="afff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468" w:lineRule="exact"/>
      <w:ind w:firstLine="648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1"/>
    <w:link w:val="Style4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c">
    <w:name w:val="Заголовок2"/>
    <w:basedOn w:val="a"/>
    <w:next w:val="af9"/>
    <w:link w:val="2d"/>
    <w:pPr>
      <w:keepNext/>
      <w:keepLines/>
      <w:spacing w:before="240" w:after="240" w:line="100" w:lineRule="atLeast"/>
      <w:jc w:val="center"/>
    </w:pPr>
    <w:rPr>
      <w:rFonts w:ascii="Arial" w:hAnsi="Arial"/>
      <w:b/>
      <w:sz w:val="28"/>
    </w:rPr>
  </w:style>
  <w:style w:type="character" w:customStyle="1" w:styleId="2d">
    <w:name w:val="Заголовок2"/>
    <w:basedOn w:val="11"/>
    <w:link w:val="2c"/>
    <w:rPr>
      <w:rFonts w:ascii="Arial" w:hAnsi="Arial"/>
      <w:b/>
      <w:sz w:val="28"/>
    </w:rPr>
  </w:style>
  <w:style w:type="paragraph" w:customStyle="1" w:styleId="c3">
    <w:name w:val="c3"/>
    <w:basedOn w:val="a"/>
    <w:link w:val="c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30">
    <w:name w:val="c3"/>
    <w:basedOn w:val="11"/>
    <w:link w:val="c3"/>
    <w:rPr>
      <w:rFonts w:ascii="Times New Roman" w:hAnsi="Times New Roman"/>
      <w:sz w:val="24"/>
    </w:rPr>
  </w:style>
  <w:style w:type="paragraph" w:customStyle="1" w:styleId="1f6">
    <w:name w:val="Заголовок оглавления1"/>
    <w:basedOn w:val="1"/>
    <w:next w:val="a"/>
    <w:link w:val="1f7"/>
    <w:pPr>
      <w:keepNext/>
      <w:keepLines/>
      <w:spacing w:before="480" w:line="276" w:lineRule="auto"/>
      <w:jc w:val="left"/>
      <w:outlineLvl w:val="8"/>
    </w:pPr>
    <w:rPr>
      <w:rFonts w:ascii="Cambria" w:hAnsi="Cambria"/>
      <w:color w:val="365F91"/>
      <w:sz w:val="28"/>
    </w:rPr>
  </w:style>
  <w:style w:type="character" w:customStyle="1" w:styleId="1f7">
    <w:name w:val="Заголовок оглавления1"/>
    <w:basedOn w:val="10"/>
    <w:link w:val="1f6"/>
    <w:rPr>
      <w:rFonts w:ascii="Cambria" w:hAnsi="Cambria"/>
      <w:b/>
      <w:color w:val="365F91"/>
      <w:sz w:val="28"/>
    </w:rPr>
  </w:style>
  <w:style w:type="paragraph" w:styleId="2e">
    <w:name w:val="List 2"/>
    <w:basedOn w:val="a"/>
    <w:link w:val="2f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1"/>
    <w:link w:val="2e"/>
    <w:rPr>
      <w:rFonts w:ascii="Arial" w:hAnsi="Arial"/>
      <w:sz w:val="20"/>
    </w:rPr>
  </w:style>
  <w:style w:type="paragraph" w:customStyle="1" w:styleId="afff5">
    <w:name w:val="Заголовок таблицы"/>
    <w:basedOn w:val="afff6"/>
    <w:link w:val="afff7"/>
  </w:style>
  <w:style w:type="character" w:customStyle="1" w:styleId="afff7">
    <w:name w:val="Заголовок таблицы"/>
    <w:basedOn w:val="afff8"/>
    <w:link w:val="afff5"/>
    <w:rPr>
      <w:rFonts w:ascii="Times New Roman" w:hAnsi="Times New Roman"/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1"/>
    <w:link w:val="xl156"/>
    <w:rPr>
      <w:rFonts w:ascii="Times New Roman" w:hAnsi="Times New Roman"/>
      <w:b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1"/>
    <w:link w:val="xl136"/>
    <w:rPr>
      <w:rFonts w:ascii="Times New Roman" w:hAnsi="Times New Roman"/>
      <w:b/>
      <w:sz w:val="16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1"/>
    <w:link w:val="xl101"/>
    <w:rPr>
      <w:rFonts w:ascii="Times New Roman" w:hAnsi="Times New Roman"/>
      <w:color w:val="FFFFFF"/>
      <w:sz w:val="14"/>
    </w:rPr>
  </w:style>
  <w:style w:type="paragraph" w:customStyle="1" w:styleId="35">
    <w:name w:val="Основной текст (3)"/>
    <w:basedOn w:val="a"/>
    <w:link w:val="36"/>
    <w:pPr>
      <w:widowControl w:val="0"/>
      <w:spacing w:before="6300" w:line="240" w:lineRule="atLeast"/>
      <w:ind w:left="260" w:hanging="260"/>
      <w:jc w:val="center"/>
    </w:pPr>
    <w:rPr>
      <w:b/>
      <w:highlight w:val="white"/>
    </w:rPr>
  </w:style>
  <w:style w:type="character" w:customStyle="1" w:styleId="36">
    <w:name w:val="Основной текст (3)"/>
    <w:basedOn w:val="11"/>
    <w:link w:val="35"/>
    <w:rPr>
      <w:b/>
      <w:highlight w:val="white"/>
    </w:rPr>
  </w:style>
  <w:style w:type="paragraph" w:customStyle="1" w:styleId="afff9">
    <w:name w:val="Примечание."/>
    <w:basedOn w:val="af1"/>
    <w:next w:val="a"/>
    <w:link w:val="afffa"/>
  </w:style>
  <w:style w:type="character" w:customStyle="1" w:styleId="afffa">
    <w:name w:val="Примечание."/>
    <w:basedOn w:val="af3"/>
    <w:link w:val="afff9"/>
    <w:rPr>
      <w:rFonts w:ascii="Times New Roman" w:hAnsi="Times New Roman"/>
      <w:sz w:val="24"/>
    </w:rPr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1"/>
    <w:link w:val="paragraph"/>
    <w:rPr>
      <w:rFonts w:ascii="Times New Roman" w:hAnsi="Times New Roman"/>
      <w:sz w:val="24"/>
    </w:rPr>
  </w:style>
  <w:style w:type="paragraph" w:customStyle="1" w:styleId="Pa18">
    <w:name w:val="Pa18"/>
    <w:basedOn w:val="a"/>
    <w:next w:val="a"/>
    <w:link w:val="Pa180"/>
    <w:pPr>
      <w:spacing w:line="201" w:lineRule="atLeast"/>
    </w:pPr>
    <w:rPr>
      <w:rFonts w:ascii="PetersburgC" w:hAnsi="PetersburgC"/>
      <w:sz w:val="24"/>
    </w:rPr>
  </w:style>
  <w:style w:type="character" w:customStyle="1" w:styleId="Pa180">
    <w:name w:val="Pa18"/>
    <w:basedOn w:val="11"/>
    <w:link w:val="Pa18"/>
    <w:rPr>
      <w:rFonts w:ascii="PetersburgC" w:hAnsi="PetersburgC"/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90">
    <w:name w:val="xl99"/>
    <w:basedOn w:val="11"/>
    <w:link w:val="xl99"/>
    <w:rPr>
      <w:rFonts w:ascii="Times New Roman" w:hAnsi="Times New Roman"/>
      <w:sz w:val="24"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1"/>
    <w:link w:val="xl15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20">
    <w:name w:val="xl112"/>
    <w:basedOn w:val="11"/>
    <w:link w:val="xl112"/>
    <w:rPr>
      <w:rFonts w:ascii="Times New Roman" w:hAnsi="Times New Roman"/>
      <w:color w:val="000000"/>
      <w:sz w:val="16"/>
    </w:rPr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1"/>
    <w:link w:val="xl166"/>
    <w:rPr>
      <w:rFonts w:ascii="Times New Roman" w:hAnsi="Times New Roman"/>
      <w:b/>
      <w:sz w:val="14"/>
    </w:rPr>
  </w:style>
  <w:style w:type="paragraph" w:customStyle="1" w:styleId="FontStyle47">
    <w:name w:val="Font Style47"/>
    <w:link w:val="FontStyle470"/>
    <w:rPr>
      <w:rFonts w:ascii="Times New Roman" w:hAnsi="Times New Roman"/>
      <w:sz w:val="18"/>
    </w:rPr>
  </w:style>
  <w:style w:type="character" w:customStyle="1" w:styleId="FontStyle470">
    <w:name w:val="Font Style47"/>
    <w:link w:val="FontStyle47"/>
    <w:rPr>
      <w:rFonts w:ascii="Times New Roman" w:hAnsi="Times New Roman"/>
      <w:sz w:val="18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1"/>
    <w:link w:val="xl94"/>
    <w:rPr>
      <w:rFonts w:ascii="Times New Roman" w:hAnsi="Times New Roman"/>
      <w:color w:val="FFFFFF"/>
      <w:sz w:val="14"/>
    </w:rPr>
  </w:style>
  <w:style w:type="paragraph" w:styleId="afffb">
    <w:name w:val="No Spacing"/>
    <w:link w:val="afffc"/>
    <w:rPr>
      <w:rFonts w:ascii="Calibri" w:hAnsi="Calibri"/>
    </w:rPr>
  </w:style>
  <w:style w:type="character" w:customStyle="1" w:styleId="afffc">
    <w:name w:val="Без интервала Знак"/>
    <w:link w:val="afffb"/>
    <w:rPr>
      <w:rFonts w:ascii="Calibri" w:hAnsi="Calibri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  <w:sz w:val="20"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  <w:color w:val="000000"/>
      <w:spacing w:val="0"/>
      <w:sz w:val="20"/>
      <w:u w:val="none"/>
    </w:rPr>
  </w:style>
  <w:style w:type="paragraph" w:customStyle="1" w:styleId="bold-text">
    <w:name w:val="bold-text"/>
    <w:link w:val="bold-text0"/>
  </w:style>
  <w:style w:type="character" w:customStyle="1" w:styleId="bold-text0">
    <w:name w:val="bold-text"/>
    <w:link w:val="bold-text"/>
  </w:style>
  <w:style w:type="paragraph" w:customStyle="1" w:styleId="xl175">
    <w:name w:val="xl175"/>
    <w:basedOn w:val="a"/>
    <w:link w:val="xl17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1"/>
    <w:link w:val="xl175"/>
    <w:rPr>
      <w:rFonts w:ascii="Times New Roman" w:hAnsi="Times New Roman"/>
      <w:i/>
      <w:sz w:val="1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1"/>
    <w:link w:val="p21"/>
    <w:rPr>
      <w:rFonts w:ascii="Times New Roman" w:hAnsi="Times New Roman"/>
      <w:sz w:val="24"/>
    </w:rPr>
  </w:style>
  <w:style w:type="paragraph" w:customStyle="1" w:styleId="c3c4">
    <w:name w:val="c3 c4"/>
    <w:link w:val="c3c40"/>
  </w:style>
  <w:style w:type="character" w:customStyle="1" w:styleId="c3c40">
    <w:name w:val="c3 c4"/>
    <w:link w:val="c3c4"/>
  </w:style>
  <w:style w:type="character" w:customStyle="1" w:styleId="90">
    <w:name w:val="Заголовок 9 Знак"/>
    <w:basedOn w:val="11"/>
    <w:link w:val="9"/>
    <w:rPr>
      <w:rFonts w:ascii="Cambria" w:hAnsi="Cambria"/>
    </w:rPr>
  </w:style>
  <w:style w:type="paragraph" w:customStyle="1" w:styleId="soft1">
    <w:name w:val="soft1"/>
    <w:link w:val="soft10"/>
    <w:rPr>
      <w:rFonts w:ascii="Arial" w:hAnsi="Arial"/>
      <w:sz w:val="20"/>
    </w:rPr>
  </w:style>
  <w:style w:type="character" w:customStyle="1" w:styleId="soft10">
    <w:name w:val="soft1"/>
    <w:link w:val="soft1"/>
    <w:rPr>
      <w:rFonts w:ascii="Arial" w:hAnsi="Arial"/>
      <w:color w:val="000000"/>
      <w:sz w:val="20"/>
    </w:rPr>
  </w:style>
  <w:style w:type="paragraph" w:customStyle="1" w:styleId="c15">
    <w:name w:val="c15"/>
    <w:basedOn w:val="22"/>
    <w:link w:val="c150"/>
  </w:style>
  <w:style w:type="character" w:customStyle="1" w:styleId="c150">
    <w:name w:val="c15"/>
    <w:basedOn w:val="a0"/>
    <w:link w:val="c15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font8">
    <w:name w:val="font_8"/>
    <w:basedOn w:val="a"/>
    <w:link w:val="font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nt80">
    <w:name w:val="font_8"/>
    <w:basedOn w:val="11"/>
    <w:link w:val="font8"/>
    <w:rPr>
      <w:rFonts w:ascii="Times New Roman" w:hAnsi="Times New Roman"/>
      <w:sz w:val="24"/>
    </w:rPr>
  </w:style>
  <w:style w:type="paragraph" w:styleId="3">
    <w:name w:val="List Bullet 3"/>
    <w:basedOn w:val="a"/>
    <w:link w:val="37"/>
    <w:pPr>
      <w:numPr>
        <w:numId w:val="52"/>
      </w:numPr>
      <w:spacing w:after="200" w:line="276" w:lineRule="auto"/>
      <w:contextualSpacing/>
    </w:pPr>
    <w:rPr>
      <w:rFonts w:ascii="Calibri" w:hAnsi="Calibri"/>
    </w:rPr>
  </w:style>
  <w:style w:type="character" w:customStyle="1" w:styleId="37">
    <w:name w:val="Маркированный список 3 Знак"/>
    <w:basedOn w:val="11"/>
    <w:link w:val="3"/>
    <w:rPr>
      <w:rFonts w:ascii="Calibri" w:hAnsi="Calibri"/>
    </w:rPr>
  </w:style>
  <w:style w:type="paragraph" w:customStyle="1" w:styleId="xl117">
    <w:name w:val="xl117"/>
    <w:basedOn w:val="a"/>
    <w:link w:val="xl117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70">
    <w:name w:val="xl117"/>
    <w:basedOn w:val="11"/>
    <w:link w:val="xl117"/>
    <w:rPr>
      <w:rFonts w:ascii="Times New Roman" w:hAnsi="Times New Roman"/>
      <w:sz w:val="14"/>
    </w:rPr>
  </w:style>
  <w:style w:type="paragraph" w:customStyle="1" w:styleId="normaltextrun">
    <w:name w:val="normaltextrun"/>
    <w:link w:val="normaltextrun0"/>
  </w:style>
  <w:style w:type="character" w:customStyle="1" w:styleId="normaltextrun0">
    <w:name w:val="normaltextrun"/>
    <w:link w:val="normaltextrun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97">
    <w:name w:val="xl97"/>
    <w:basedOn w:val="a"/>
    <w:link w:val="xl970"/>
    <w:pPr>
      <w:spacing w:beforeAutospacing="1" w:afterAutospacing="1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1"/>
    <w:link w:val="xl97"/>
    <w:rPr>
      <w:rFonts w:ascii="Times New Roman" w:hAnsi="Times New Roman"/>
      <w:color w:val="FF0000"/>
      <w:sz w:val="24"/>
    </w:rPr>
  </w:style>
  <w:style w:type="paragraph" w:customStyle="1" w:styleId="afffd">
    <w:name w:val="Прижатый влево"/>
    <w:basedOn w:val="a"/>
    <w:next w:val="a"/>
    <w:link w:val="afffe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e">
    <w:name w:val="Прижатый влево"/>
    <w:basedOn w:val="11"/>
    <w:link w:val="afffd"/>
    <w:rPr>
      <w:rFonts w:ascii="Times New Roman" w:hAnsi="Times New Roman"/>
      <w:sz w:val="24"/>
    </w:rPr>
  </w:style>
  <w:style w:type="paragraph" w:styleId="affff">
    <w:name w:val="Plain Text"/>
    <w:basedOn w:val="a"/>
    <w:link w:val="affff0"/>
    <w:rPr>
      <w:rFonts w:ascii="Courier New" w:hAnsi="Courier New"/>
      <w:sz w:val="20"/>
    </w:rPr>
  </w:style>
  <w:style w:type="character" w:customStyle="1" w:styleId="affff0">
    <w:name w:val="Текст Знак"/>
    <w:basedOn w:val="11"/>
    <w:link w:val="affff"/>
    <w:rPr>
      <w:rFonts w:ascii="Courier New" w:hAnsi="Courier New"/>
      <w:sz w:val="20"/>
    </w:rPr>
  </w:style>
  <w:style w:type="paragraph" w:customStyle="1" w:styleId="ListParagraphChar1">
    <w:name w:val="List Paragraph Char1"/>
    <w:link w:val="ListParagraphChar10"/>
    <w:rPr>
      <w:sz w:val="24"/>
    </w:rPr>
  </w:style>
  <w:style w:type="character" w:customStyle="1" w:styleId="ListParagraphChar10">
    <w:name w:val="List Paragraph Char1"/>
    <w:link w:val="ListParagraphChar1"/>
    <w:rPr>
      <w:sz w:val="24"/>
    </w:rPr>
  </w:style>
  <w:style w:type="paragraph" w:customStyle="1" w:styleId="1f8">
    <w:name w:val="1"/>
    <w:basedOn w:val="a"/>
    <w:next w:val="affff1"/>
    <w:link w:val="1f9"/>
    <w:pPr>
      <w:widowControl w:val="0"/>
    </w:pPr>
    <w:rPr>
      <w:rFonts w:ascii="Times New Roman" w:hAnsi="Times New Roman"/>
      <w:sz w:val="24"/>
    </w:rPr>
  </w:style>
  <w:style w:type="character" w:customStyle="1" w:styleId="1f9">
    <w:name w:val="1"/>
    <w:basedOn w:val="11"/>
    <w:link w:val="1f8"/>
    <w:rPr>
      <w:rFonts w:ascii="Times New Roman" w:hAnsi="Times New Roman"/>
      <w:sz w:val="24"/>
    </w:rPr>
  </w:style>
  <w:style w:type="paragraph" w:customStyle="1" w:styleId="affff2">
    <w:name w:val="Формула"/>
    <w:basedOn w:val="a"/>
    <w:next w:val="a"/>
    <w:link w:val="afff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f3">
    <w:name w:val="Формула"/>
    <w:basedOn w:val="11"/>
    <w:link w:val="affff2"/>
    <w:rPr>
      <w:rFonts w:ascii="Times New Roman" w:hAnsi="Times New Roman"/>
      <w:sz w:val="24"/>
    </w:rPr>
  </w:style>
  <w:style w:type="paragraph" w:customStyle="1" w:styleId="213">
    <w:name w:val="Знак21"/>
    <w:basedOn w:val="a"/>
    <w:link w:val="214"/>
    <w:pPr>
      <w:spacing w:after="160" w:line="240" w:lineRule="exact"/>
    </w:pPr>
    <w:rPr>
      <w:rFonts w:ascii="Verdana" w:hAnsi="Verdana"/>
      <w:sz w:val="20"/>
    </w:rPr>
  </w:style>
  <w:style w:type="character" w:customStyle="1" w:styleId="214">
    <w:name w:val="Знак21"/>
    <w:basedOn w:val="11"/>
    <w:link w:val="213"/>
    <w:rPr>
      <w:rFonts w:ascii="Verdana" w:hAnsi="Verdana"/>
      <w:sz w:val="2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00">
    <w:name w:val="xl100"/>
    <w:basedOn w:val="11"/>
    <w:link w:val="xl100"/>
    <w:rPr>
      <w:rFonts w:ascii="Times New Roman" w:hAnsi="Times New Roman"/>
      <w:sz w:val="14"/>
    </w:rPr>
  </w:style>
  <w:style w:type="paragraph" w:customStyle="1" w:styleId="FontStyle12">
    <w:name w:val="Font Style12"/>
    <w:link w:val="FontStyle120"/>
    <w:rPr>
      <w:rFonts w:ascii="Times New Roman" w:hAnsi="Times New Roman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styleId="affff4">
    <w:name w:val="annotation subject"/>
    <w:basedOn w:val="affff5"/>
    <w:next w:val="affff5"/>
    <w:link w:val="affff6"/>
    <w:rPr>
      <w:b/>
    </w:rPr>
  </w:style>
  <w:style w:type="character" w:customStyle="1" w:styleId="affff6">
    <w:name w:val="Тема примечания Знак"/>
    <w:basedOn w:val="affff7"/>
    <w:link w:val="affff4"/>
    <w:rPr>
      <w:b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30">
    <w:name w:val="xl113"/>
    <w:basedOn w:val="11"/>
    <w:link w:val="xl113"/>
    <w:rPr>
      <w:rFonts w:ascii="Times New Roman" w:hAnsi="Times New Roman"/>
      <w:color w:val="000000"/>
      <w:sz w:val="16"/>
    </w:rPr>
  </w:style>
  <w:style w:type="paragraph" w:customStyle="1" w:styleId="xl140">
    <w:name w:val="xl140"/>
    <w:basedOn w:val="a"/>
    <w:link w:val="xl140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1"/>
    <w:link w:val="xl140"/>
    <w:rPr>
      <w:rFonts w:ascii="Times New Roman" w:hAnsi="Times New Roman"/>
      <w:b/>
      <w:sz w:val="16"/>
    </w:rPr>
  </w:style>
  <w:style w:type="paragraph" w:customStyle="1" w:styleId="1fa">
    <w:name w:val="Название1"/>
    <w:basedOn w:val="a"/>
    <w:link w:val="1fb"/>
    <w:pPr>
      <w:spacing w:before="120" w:after="120"/>
      <w:jc w:val="both"/>
    </w:pPr>
    <w:rPr>
      <w:rFonts w:ascii="Times New Roman" w:hAnsi="Times New Roman"/>
      <w:i/>
      <w:sz w:val="24"/>
    </w:rPr>
  </w:style>
  <w:style w:type="character" w:customStyle="1" w:styleId="1fb">
    <w:name w:val="Название1"/>
    <w:basedOn w:val="11"/>
    <w:link w:val="1fa"/>
    <w:rPr>
      <w:rFonts w:ascii="Times New Roman" w:hAnsi="Times New Roman"/>
      <w:i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1"/>
    <w:link w:val="xl89"/>
    <w:rPr>
      <w:rFonts w:ascii="Times New Roman" w:hAnsi="Times New Roman"/>
      <w:i/>
      <w:sz w:val="14"/>
    </w:rPr>
  </w:style>
  <w:style w:type="paragraph" w:customStyle="1" w:styleId="1fc">
    <w:name w:val="Знак сноски1"/>
    <w:basedOn w:val="a"/>
    <w:link w:val="1fd"/>
    <w:rPr>
      <w:vertAlign w:val="superscript"/>
    </w:rPr>
  </w:style>
  <w:style w:type="character" w:customStyle="1" w:styleId="1fd">
    <w:name w:val="Знак сноски1"/>
    <w:basedOn w:val="11"/>
    <w:link w:val="1fc"/>
    <w:rPr>
      <w:vertAlign w:val="superscript"/>
    </w:rPr>
  </w:style>
  <w:style w:type="paragraph" w:customStyle="1" w:styleId="affff8">
    <w:name w:val="Знак"/>
    <w:basedOn w:val="a"/>
    <w:link w:val="affff9"/>
    <w:pPr>
      <w:spacing w:after="160" w:line="240" w:lineRule="exact"/>
    </w:pPr>
    <w:rPr>
      <w:rFonts w:ascii="Verdana" w:hAnsi="Verdana"/>
      <w:sz w:val="20"/>
    </w:rPr>
  </w:style>
  <w:style w:type="character" w:customStyle="1" w:styleId="affff9">
    <w:name w:val="Знак"/>
    <w:basedOn w:val="11"/>
    <w:link w:val="affff8"/>
    <w:rPr>
      <w:rFonts w:ascii="Verdana" w:hAnsi="Verdana"/>
      <w:sz w:val="20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1"/>
    <w:link w:val="xl87"/>
    <w:rPr>
      <w:rFonts w:ascii="Times New Roman" w:hAnsi="Times New Roman"/>
      <w:i/>
      <w:sz w:val="14"/>
    </w:rPr>
  </w:style>
  <w:style w:type="paragraph" w:customStyle="1" w:styleId="FontStyle83">
    <w:name w:val="Font Style83"/>
    <w:link w:val="FontStyle830"/>
    <w:rPr>
      <w:rFonts w:ascii="Lucida Sans Unicode" w:hAnsi="Lucida Sans Unicode"/>
      <w:sz w:val="16"/>
    </w:rPr>
  </w:style>
  <w:style w:type="character" w:customStyle="1" w:styleId="FontStyle830">
    <w:name w:val="Font Style83"/>
    <w:link w:val="FontStyle83"/>
    <w:rPr>
      <w:rFonts w:ascii="Lucida Sans Unicode" w:hAnsi="Lucida Sans Unicode"/>
      <w:sz w:val="16"/>
    </w:rPr>
  </w:style>
  <w:style w:type="paragraph" w:customStyle="1" w:styleId="affffa">
    <w:name w:val="Текст информации об изменениях"/>
    <w:basedOn w:val="a"/>
    <w:next w:val="a"/>
    <w:link w:val="affffb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b">
    <w:name w:val="Текст информации об изменениях"/>
    <w:basedOn w:val="11"/>
    <w:link w:val="affffa"/>
    <w:rPr>
      <w:rFonts w:ascii="Times New Roman" w:hAnsi="Times New Roman"/>
      <w:color w:val="353842"/>
      <w:sz w:val="18"/>
    </w:rPr>
  </w:style>
  <w:style w:type="paragraph" w:customStyle="1" w:styleId="FontStyle60">
    <w:name w:val="Font Style60"/>
    <w:link w:val="FontStyle600"/>
    <w:rPr>
      <w:rFonts w:ascii="Times New Roman" w:hAnsi="Times New Roman"/>
      <w:b/>
      <w:sz w:val="24"/>
    </w:rPr>
  </w:style>
  <w:style w:type="character" w:customStyle="1" w:styleId="FontStyle600">
    <w:name w:val="Font Style60"/>
    <w:link w:val="FontStyle60"/>
    <w:rPr>
      <w:rFonts w:ascii="Times New Roman" w:hAnsi="Times New Roman"/>
      <w:b/>
      <w:sz w:val="24"/>
    </w:rPr>
  </w:style>
  <w:style w:type="paragraph" w:customStyle="1" w:styleId="xl184">
    <w:name w:val="xl184"/>
    <w:basedOn w:val="a"/>
    <w:link w:val="xl18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40">
    <w:name w:val="xl184"/>
    <w:basedOn w:val="11"/>
    <w:link w:val="xl184"/>
    <w:rPr>
      <w:rFonts w:ascii="Times New Roman" w:hAnsi="Times New Roman"/>
      <w:b/>
      <w:sz w:val="16"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1"/>
    <w:link w:val="xl160"/>
    <w:rPr>
      <w:rFonts w:ascii="Times New Roman" w:hAnsi="Times New Roman"/>
      <w:b/>
      <w:sz w:val="16"/>
    </w:rPr>
  </w:style>
  <w:style w:type="paragraph" w:customStyle="1" w:styleId="affffc">
    <w:name w:val="Обычный (Интернет) Знак"/>
    <w:link w:val="affffd"/>
    <w:rPr>
      <w:rFonts w:ascii="Times New Roman" w:hAnsi="Times New Roman"/>
      <w:sz w:val="24"/>
    </w:rPr>
  </w:style>
  <w:style w:type="character" w:customStyle="1" w:styleId="affffd">
    <w:name w:val="Обычный (Интернет) Знак"/>
    <w:link w:val="affffc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1"/>
    <w:link w:val="xl142"/>
    <w:rPr>
      <w:rFonts w:ascii="Times New Roman" w:hAnsi="Times New Roman"/>
      <w:color w:val="000000"/>
      <w:sz w:val="16"/>
    </w:rPr>
  </w:style>
  <w:style w:type="paragraph" w:customStyle="1" w:styleId="1fe">
    <w:name w:val="Замещающий текст1"/>
    <w:link w:val="affffe"/>
    <w:rPr>
      <w:color w:val="808080"/>
    </w:rPr>
  </w:style>
  <w:style w:type="character" w:styleId="affffe">
    <w:name w:val="Placeholder Text"/>
    <w:link w:val="1fe"/>
    <w:rPr>
      <w:color w:val="808080"/>
    </w:rPr>
  </w:style>
  <w:style w:type="paragraph" w:customStyle="1" w:styleId="Style31">
    <w:name w:val="_Style 31"/>
    <w:basedOn w:val="a"/>
    <w:link w:val="Style310"/>
    <w:pPr>
      <w:spacing w:after="160" w:line="240" w:lineRule="exact"/>
    </w:pPr>
    <w:rPr>
      <w:rFonts w:ascii="Verdana" w:hAnsi="Verdana"/>
      <w:sz w:val="20"/>
    </w:rPr>
  </w:style>
  <w:style w:type="character" w:customStyle="1" w:styleId="Style310">
    <w:name w:val="_Style 31"/>
    <w:basedOn w:val="11"/>
    <w:link w:val="Style31"/>
    <w:rPr>
      <w:rFonts w:ascii="Verdana" w:hAnsi="Verdana"/>
      <w:sz w:val="20"/>
    </w:rPr>
  </w:style>
  <w:style w:type="paragraph" w:customStyle="1" w:styleId="sobi2listingfieldauthor">
    <w:name w:val="sobi2listing_field_author"/>
    <w:link w:val="sobi2listingfieldauthor0"/>
  </w:style>
  <w:style w:type="character" w:customStyle="1" w:styleId="sobi2listingfieldauthor0">
    <w:name w:val="sobi2listing_field_author"/>
    <w:link w:val="sobi2listingfieldauthor"/>
  </w:style>
  <w:style w:type="paragraph" w:customStyle="1" w:styleId="1ff">
    <w:name w:val="Раздел 1"/>
    <w:basedOn w:val="1"/>
    <w:link w:val="1ff0"/>
    <w:pPr>
      <w:keepNext/>
      <w:spacing w:after="120"/>
    </w:pPr>
    <w:rPr>
      <w:rFonts w:ascii="Times New Roman Полужирный" w:hAnsi="Times New Roman Полужирный"/>
      <w:caps/>
    </w:rPr>
  </w:style>
  <w:style w:type="character" w:customStyle="1" w:styleId="1ff0">
    <w:name w:val="Раздел 1"/>
    <w:basedOn w:val="10"/>
    <w:link w:val="1ff"/>
    <w:rPr>
      <w:rFonts w:ascii="Times New Roman Полужирный" w:hAnsi="Times New Roman Полужирный"/>
      <w:b/>
      <w:caps/>
      <w:sz w:val="2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docdata">
    <w:name w:val="docdata"/>
    <w:basedOn w:val="22"/>
    <w:link w:val="docdata0"/>
  </w:style>
  <w:style w:type="character" w:customStyle="1" w:styleId="docdata0">
    <w:name w:val="docdata"/>
    <w:basedOn w:val="a0"/>
    <w:link w:val="docdata"/>
  </w:style>
  <w:style w:type="paragraph" w:customStyle="1" w:styleId="xl119">
    <w:name w:val="xl119"/>
    <w:basedOn w:val="a"/>
    <w:link w:val="xl119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1"/>
    <w:link w:val="xl119"/>
    <w:rPr>
      <w:rFonts w:ascii="Times New Roman" w:hAnsi="Times New Roman"/>
      <w:color w:val="FFFFFF"/>
      <w:sz w:val="14"/>
    </w:rPr>
  </w:style>
  <w:style w:type="paragraph" w:customStyle="1" w:styleId="FontStyle59">
    <w:name w:val="Font Style59"/>
    <w:link w:val="FontStyle590"/>
    <w:rPr>
      <w:rFonts w:ascii="Times New Roman" w:hAnsi="Times New Roman"/>
      <w:b/>
      <w:i/>
      <w:sz w:val="16"/>
    </w:rPr>
  </w:style>
  <w:style w:type="character" w:customStyle="1" w:styleId="FontStyle590">
    <w:name w:val="Font Style59"/>
    <w:link w:val="FontStyle59"/>
    <w:rPr>
      <w:rFonts w:ascii="Times New Roman" w:hAnsi="Times New Roman"/>
      <w:b/>
      <w:i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40">
    <w:name w:val="xl64"/>
    <w:basedOn w:val="11"/>
    <w:link w:val="xl64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1"/>
    <w:link w:val="xl95"/>
    <w:rPr>
      <w:rFonts w:ascii="Times New Roman" w:hAnsi="Times New Roman"/>
      <w:color w:val="FFFFFF"/>
      <w:sz w:val="24"/>
    </w:rPr>
  </w:style>
  <w:style w:type="paragraph" w:customStyle="1" w:styleId="ft">
    <w:name w:val="ft"/>
    <w:link w:val="ft0"/>
  </w:style>
  <w:style w:type="character" w:customStyle="1" w:styleId="ft0">
    <w:name w:val="ft"/>
    <w:link w:val="ft"/>
  </w:style>
  <w:style w:type="paragraph" w:customStyle="1" w:styleId="c60">
    <w:name w:val="c60"/>
    <w:link w:val="c600"/>
  </w:style>
  <w:style w:type="character" w:customStyle="1" w:styleId="c600">
    <w:name w:val="c60"/>
    <w:link w:val="c60"/>
  </w:style>
  <w:style w:type="paragraph" w:customStyle="1" w:styleId="43">
    <w:name w:val="Неразрешенное упоминание4"/>
    <w:basedOn w:val="22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s5">
    <w:name w:val="s5"/>
    <w:link w:val="s50"/>
  </w:style>
  <w:style w:type="character" w:customStyle="1" w:styleId="s50">
    <w:name w:val="s5"/>
    <w:link w:val="s5"/>
  </w:style>
  <w:style w:type="paragraph" w:customStyle="1" w:styleId="xl67">
    <w:name w:val="xl67"/>
    <w:basedOn w:val="a"/>
    <w:link w:val="xl670"/>
    <w:pPr>
      <w:spacing w:beforeAutospacing="1" w:afterAutospacing="1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1"/>
    <w:link w:val="xl67"/>
    <w:rPr>
      <w:rFonts w:ascii="Times New Roman" w:hAnsi="Times New Roman"/>
      <w:color w:val="000000"/>
      <w:sz w:val="16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1"/>
    <w:link w:val="xl180"/>
    <w:rPr>
      <w:rFonts w:ascii="Times New Roman" w:hAnsi="Times New Roman"/>
      <w:sz w:val="14"/>
    </w:rPr>
  </w:style>
  <w:style w:type="paragraph" w:customStyle="1" w:styleId="afffff">
    <w:link w:val="afffff0"/>
    <w:semiHidden/>
    <w:unhideWhenUsed/>
  </w:style>
  <w:style w:type="character" w:customStyle="1" w:styleId="afffff0">
    <w:link w:val="afffff"/>
    <w:semiHidden/>
    <w:unhideWhenUsed/>
  </w:style>
  <w:style w:type="paragraph" w:styleId="afffff1">
    <w:name w:val="header"/>
    <w:basedOn w:val="a"/>
    <w:link w:val="afffff2"/>
    <w:pPr>
      <w:tabs>
        <w:tab w:val="center" w:pos="4677"/>
        <w:tab w:val="right" w:pos="9355"/>
      </w:tabs>
    </w:pPr>
  </w:style>
  <w:style w:type="character" w:customStyle="1" w:styleId="afffff2">
    <w:name w:val="Верхний колонтитул Знак"/>
    <w:basedOn w:val="11"/>
    <w:link w:val="afffff1"/>
  </w:style>
  <w:style w:type="paragraph" w:customStyle="1" w:styleId="2f0">
    <w:name w:val="Знак2 Знак Знак Знак Знак Знак Знак"/>
    <w:basedOn w:val="a"/>
    <w:link w:val="2f1"/>
    <w:pPr>
      <w:spacing w:after="160" w:line="240" w:lineRule="exact"/>
    </w:pPr>
    <w:rPr>
      <w:rFonts w:ascii="Verdana" w:hAnsi="Verdana"/>
      <w:sz w:val="20"/>
    </w:rPr>
  </w:style>
  <w:style w:type="character" w:customStyle="1" w:styleId="2f1">
    <w:name w:val="Знак2 Знак Знак Знак Знак Знак Знак"/>
    <w:basedOn w:val="11"/>
    <w:link w:val="2f0"/>
    <w:rPr>
      <w:rFonts w:ascii="Verdana" w:hAnsi="Verdana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xl109">
    <w:name w:val="xl109"/>
    <w:basedOn w:val="a"/>
    <w:link w:val="xl10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90">
    <w:name w:val="xl109"/>
    <w:basedOn w:val="11"/>
    <w:link w:val="xl109"/>
    <w:rPr>
      <w:rFonts w:ascii="Times New Roman" w:hAnsi="Times New Roman"/>
      <w:sz w:val="14"/>
    </w:rPr>
  </w:style>
  <w:style w:type="paragraph" w:customStyle="1" w:styleId="c12">
    <w:name w:val="c12"/>
    <w:basedOn w:val="a"/>
    <w:link w:val="c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20">
    <w:name w:val="c12"/>
    <w:basedOn w:val="11"/>
    <w:link w:val="c12"/>
    <w:rPr>
      <w:rFonts w:ascii="Times New Roman" w:hAnsi="Times New Roman"/>
      <w:sz w:val="24"/>
    </w:rPr>
  </w:style>
  <w:style w:type="paragraph" w:customStyle="1" w:styleId="1ff1">
    <w:name w:val="Номер страницы1"/>
    <w:link w:val="afffff3"/>
    <w:rPr>
      <w:rFonts w:ascii="Times New Roman" w:hAnsi="Times New Roman"/>
    </w:rPr>
  </w:style>
  <w:style w:type="character" w:styleId="afffff3">
    <w:name w:val="page number"/>
    <w:link w:val="1ff1"/>
    <w:rPr>
      <w:rFonts w:ascii="Times New Roman" w:hAnsi="Times New Roman"/>
    </w:rPr>
  </w:style>
  <w:style w:type="paragraph" w:customStyle="1" w:styleId="1ff2">
    <w:name w:val="заголовок 1"/>
    <w:basedOn w:val="a"/>
    <w:next w:val="a"/>
    <w:link w:val="1ff3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3">
    <w:name w:val="заголовок 1"/>
    <w:basedOn w:val="11"/>
    <w:link w:val="1ff2"/>
    <w:rPr>
      <w:rFonts w:ascii="Times New Roman" w:hAnsi="Times New Roman"/>
      <w:b/>
      <w:sz w:val="20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40">
    <w:name w:val="xl84"/>
    <w:basedOn w:val="11"/>
    <w:link w:val="xl84"/>
    <w:rPr>
      <w:rFonts w:ascii="Times New Roman" w:hAnsi="Times New Roman"/>
      <w:sz w:val="14"/>
    </w:rPr>
  </w:style>
  <w:style w:type="paragraph" w:customStyle="1" w:styleId="style3">
    <w:name w:val="style3"/>
    <w:basedOn w:val="a"/>
    <w:link w:val="style30"/>
    <w:pPr>
      <w:spacing w:beforeAutospacing="1" w:afterAutospacing="1"/>
    </w:pPr>
    <w:rPr>
      <w:rFonts w:ascii="Verdana" w:hAnsi="Verdana"/>
      <w:sz w:val="18"/>
    </w:rPr>
  </w:style>
  <w:style w:type="character" w:customStyle="1" w:styleId="style30">
    <w:name w:val="style3"/>
    <w:basedOn w:val="11"/>
    <w:link w:val="style3"/>
    <w:rPr>
      <w:rFonts w:ascii="Verdana" w:hAnsi="Verdana"/>
      <w:sz w:val="18"/>
    </w:rPr>
  </w:style>
  <w:style w:type="paragraph" w:customStyle="1" w:styleId="c16">
    <w:name w:val="c16"/>
    <w:basedOn w:val="a"/>
    <w:link w:val="c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60">
    <w:name w:val="c16"/>
    <w:basedOn w:val="11"/>
    <w:link w:val="c16"/>
    <w:rPr>
      <w:rFonts w:ascii="Times New Roman" w:hAnsi="Times New Roman"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322" w:lineRule="exact"/>
      <w:ind w:left="523" w:hanging="523"/>
    </w:pPr>
    <w:rPr>
      <w:rFonts w:ascii="Times New Roman" w:hAnsi="Times New Roman"/>
      <w:sz w:val="24"/>
    </w:rPr>
  </w:style>
  <w:style w:type="character" w:customStyle="1" w:styleId="Style140">
    <w:name w:val="Style14"/>
    <w:basedOn w:val="11"/>
    <w:link w:val="Style14"/>
    <w:rPr>
      <w:rFonts w:ascii="Times New Roman" w:hAnsi="Times New Roman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2100">
    <w:name w:val="Основной текст (2) + 10"/>
    <w:link w:val="2101"/>
    <w:rPr>
      <w:rFonts w:ascii="Times New Roman" w:hAnsi="Times New Roman"/>
      <w:sz w:val="21"/>
    </w:rPr>
  </w:style>
  <w:style w:type="character" w:customStyle="1" w:styleId="2101">
    <w:name w:val="Основной текст (2) + 10"/>
    <w:link w:val="2100"/>
    <w:rPr>
      <w:rFonts w:ascii="Times New Roman" w:hAnsi="Times New Roman"/>
      <w:color w:val="000000"/>
      <w:spacing w:val="0"/>
      <w:sz w:val="21"/>
      <w:u w:val="none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contextualspellingandgrammarerror">
    <w:name w:val="contextualspellingandgrammarerror"/>
    <w:link w:val="contextualspellingandgrammarerror0"/>
  </w:style>
  <w:style w:type="character" w:customStyle="1" w:styleId="contextualspellingandgrammarerror0">
    <w:name w:val="contextualspellingandgrammarerror"/>
    <w:link w:val="contextualspellingandgrammarerror"/>
  </w:style>
  <w:style w:type="paragraph" w:customStyle="1" w:styleId="xl195">
    <w:name w:val="xl195"/>
    <w:basedOn w:val="a"/>
    <w:link w:val="xl19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50">
    <w:name w:val="xl195"/>
    <w:basedOn w:val="11"/>
    <w:link w:val="xl195"/>
    <w:rPr>
      <w:rFonts w:ascii="Times New Roman" w:hAnsi="Times New Roman"/>
      <w:sz w:val="1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145">
    <w:name w:val="xl145"/>
    <w:basedOn w:val="a"/>
    <w:link w:val="xl14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1"/>
    <w:link w:val="xl145"/>
    <w:rPr>
      <w:rFonts w:ascii="Times New Roman" w:hAnsi="Times New Roman"/>
      <w:b/>
      <w:color w:val="000000"/>
      <w:sz w:val="16"/>
    </w:rPr>
  </w:style>
  <w:style w:type="paragraph" w:customStyle="1" w:styleId="9Exact">
    <w:name w:val="Основной текст (9) Exact"/>
    <w:link w:val="9Exact0"/>
    <w:rPr>
      <w:rFonts w:ascii="Times New Roman" w:hAnsi="Times New Roman"/>
    </w:rPr>
  </w:style>
  <w:style w:type="character" w:customStyle="1" w:styleId="9Exact0">
    <w:name w:val="Основной текст (9) Exact"/>
    <w:link w:val="9Exact"/>
    <w:rPr>
      <w:rFonts w:ascii="Times New Roman" w:hAnsi="Times New Roman"/>
      <w:u w:val="none"/>
    </w:rPr>
  </w:style>
  <w:style w:type="paragraph" w:customStyle="1" w:styleId="afffff4">
    <w:name w:val="Моноширинный"/>
    <w:basedOn w:val="a"/>
    <w:next w:val="a"/>
    <w:link w:val="afffff5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f5">
    <w:name w:val="Моноширинный"/>
    <w:basedOn w:val="11"/>
    <w:link w:val="afffff4"/>
    <w:rPr>
      <w:rFonts w:ascii="Courier New" w:hAnsi="Courier New"/>
      <w:sz w:val="24"/>
    </w:rPr>
  </w:style>
  <w:style w:type="paragraph" w:customStyle="1" w:styleId="xl189">
    <w:name w:val="xl189"/>
    <w:basedOn w:val="a"/>
    <w:link w:val="xl189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90">
    <w:name w:val="xl189"/>
    <w:basedOn w:val="11"/>
    <w:link w:val="xl189"/>
    <w:rPr>
      <w:rFonts w:ascii="Times New Roman" w:hAnsi="Times New Roman"/>
      <w:b/>
      <w:sz w:val="24"/>
    </w:rPr>
  </w:style>
  <w:style w:type="paragraph" w:customStyle="1" w:styleId="WW-">
    <w:name w:val="WW-Символы концевой сноски"/>
    <w:link w:val="WW-0"/>
  </w:style>
  <w:style w:type="character" w:customStyle="1" w:styleId="WW-0">
    <w:name w:val="WW-Символы концевой сноски"/>
    <w:link w:val="WW-"/>
  </w:style>
  <w:style w:type="paragraph" w:customStyle="1" w:styleId="sobi2itemtitle">
    <w:name w:val="sobi2itemtitle"/>
    <w:basedOn w:val="a"/>
    <w:link w:val="sobi2itemtit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obi2itemtitle0">
    <w:name w:val="sobi2itemtitle"/>
    <w:basedOn w:val="11"/>
    <w:link w:val="sobi2itemtitle"/>
    <w:rPr>
      <w:rFonts w:ascii="Times New Roman" w:hAnsi="Times New Roman"/>
      <w:sz w:val="24"/>
    </w:rPr>
  </w:style>
  <w:style w:type="paragraph" w:styleId="38">
    <w:name w:val="toc 3"/>
    <w:basedOn w:val="a"/>
    <w:next w:val="a"/>
    <w:link w:val="39"/>
    <w:uiPriority w:val="39"/>
    <w:pPr>
      <w:ind w:left="480"/>
    </w:pPr>
    <w:rPr>
      <w:rFonts w:ascii="Times New Roman" w:hAnsi="Times New Roman"/>
      <w:sz w:val="28"/>
    </w:rPr>
  </w:style>
  <w:style w:type="character" w:customStyle="1" w:styleId="39">
    <w:name w:val="Оглавление 3 Знак"/>
    <w:basedOn w:val="11"/>
    <w:link w:val="38"/>
    <w:rPr>
      <w:rFonts w:ascii="Times New Roman" w:hAnsi="Times New Roman"/>
      <w:sz w:val="28"/>
    </w:rPr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1"/>
    <w:link w:val="p42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1"/>
    <w:link w:val="xl151"/>
    <w:rPr>
      <w:rFonts w:ascii="Times New Roman" w:hAnsi="Times New Roman"/>
      <w:i/>
      <w:sz w:val="14"/>
    </w:rPr>
  </w:style>
  <w:style w:type="paragraph" w:styleId="2f2">
    <w:name w:val="Body Text 2"/>
    <w:basedOn w:val="a"/>
    <w:link w:val="2f3"/>
    <w:pPr>
      <w:ind w:right="-57"/>
      <w:jc w:val="both"/>
    </w:pPr>
    <w:rPr>
      <w:rFonts w:ascii="Times New Roman" w:hAnsi="Times New Roman"/>
      <w:sz w:val="24"/>
    </w:rPr>
  </w:style>
  <w:style w:type="character" w:customStyle="1" w:styleId="2f3">
    <w:name w:val="Основной текст 2 Знак"/>
    <w:basedOn w:val="11"/>
    <w:link w:val="2f2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Pr>
      <w:rFonts w:ascii="Times New Roman" w:hAnsi="Times New Roman"/>
      <w:b/>
      <w:sz w:val="20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0"/>
    </w:rPr>
  </w:style>
  <w:style w:type="paragraph" w:customStyle="1" w:styleId="81">
    <w:name w:val="Основной текст (8) + Курсив"/>
    <w:link w:val="82"/>
    <w:rPr>
      <w:rFonts w:ascii="Century Schoolbook" w:hAnsi="Century Schoolbook"/>
      <w:i/>
      <w:sz w:val="18"/>
    </w:rPr>
  </w:style>
  <w:style w:type="character" w:customStyle="1" w:styleId="82">
    <w:name w:val="Основной текст (8) + Курсив"/>
    <w:link w:val="81"/>
    <w:rPr>
      <w:rFonts w:ascii="Century Schoolbook" w:hAnsi="Century Schoolbook"/>
      <w:i/>
      <w:color w:val="000000"/>
      <w:spacing w:val="0"/>
      <w:sz w:val="18"/>
      <w:u w:val="none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customStyle="1" w:styleId="small1">
    <w:name w:val="small1"/>
    <w:link w:val="small10"/>
  </w:style>
  <w:style w:type="character" w:customStyle="1" w:styleId="small10">
    <w:name w:val="small1"/>
    <w:link w:val="small1"/>
  </w:style>
  <w:style w:type="paragraph" w:customStyle="1" w:styleId="1ff4">
    <w:name w:val="Схема документа Знак1"/>
    <w:link w:val="1ff5"/>
    <w:rPr>
      <w:rFonts w:ascii="Segoe UI" w:hAnsi="Segoe UI"/>
      <w:sz w:val="16"/>
    </w:rPr>
  </w:style>
  <w:style w:type="character" w:customStyle="1" w:styleId="1ff5">
    <w:name w:val="Схема документа Знак1"/>
    <w:link w:val="1ff4"/>
    <w:rPr>
      <w:rFonts w:ascii="Segoe UI" w:hAnsi="Segoe UI"/>
      <w:sz w:val="16"/>
    </w:rPr>
  </w:style>
  <w:style w:type="paragraph" w:customStyle="1" w:styleId="215">
    <w:name w:val="Список 21"/>
    <w:basedOn w:val="a"/>
    <w:link w:val="216"/>
    <w:pPr>
      <w:ind w:left="566" w:hanging="283"/>
      <w:jc w:val="both"/>
    </w:pPr>
    <w:rPr>
      <w:rFonts w:ascii="Times New Roman" w:hAnsi="Times New Roman"/>
      <w:sz w:val="24"/>
    </w:rPr>
  </w:style>
  <w:style w:type="character" w:customStyle="1" w:styleId="216">
    <w:name w:val="Список 21"/>
    <w:basedOn w:val="11"/>
    <w:link w:val="215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Sylfaen" w:hAnsi="Sylfaen"/>
      <w:sz w:val="18"/>
    </w:rPr>
  </w:style>
  <w:style w:type="character" w:customStyle="1" w:styleId="FontStyle200">
    <w:name w:val="Font Style20"/>
    <w:link w:val="FontStyle20"/>
    <w:rPr>
      <w:rFonts w:ascii="Sylfaen" w:hAnsi="Sylfaen"/>
      <w:sz w:val="18"/>
    </w:rPr>
  </w:style>
  <w:style w:type="paragraph" w:customStyle="1" w:styleId="afffff6">
    <w:name w:val="Активная гипертекстовая ссылка"/>
    <w:link w:val="afffff7"/>
    <w:rPr>
      <w:b/>
      <w:color w:val="106BBE"/>
      <w:u w:val="single"/>
    </w:rPr>
  </w:style>
  <w:style w:type="character" w:customStyle="1" w:styleId="afffff7">
    <w:name w:val="Активная гипертекстовая ссылка"/>
    <w:link w:val="afffff6"/>
    <w:rPr>
      <w:b/>
      <w:color w:val="106BBE"/>
      <w:u w:val="single"/>
    </w:rPr>
  </w:style>
  <w:style w:type="paragraph" w:customStyle="1" w:styleId="afffff8">
    <w:name w:val="Заголовок распахивающейся части диалога"/>
    <w:basedOn w:val="a"/>
    <w:next w:val="a"/>
    <w:link w:val="afffff9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9">
    <w:name w:val="Заголовок распахивающейся части диалога"/>
    <w:basedOn w:val="11"/>
    <w:link w:val="afffff8"/>
    <w:rPr>
      <w:rFonts w:ascii="Times New Roman" w:hAnsi="Times New Roman"/>
      <w:i/>
      <w:color w:val="000080"/>
    </w:rPr>
  </w:style>
  <w:style w:type="paragraph" w:customStyle="1" w:styleId="afffffa">
    <w:name w:val="Продолжение ссылки"/>
    <w:link w:val="afffffb"/>
  </w:style>
  <w:style w:type="character" w:customStyle="1" w:styleId="afffffb">
    <w:name w:val="Продолжение ссылки"/>
    <w:link w:val="afffffa"/>
  </w:style>
  <w:style w:type="paragraph" w:customStyle="1" w:styleId="afffffc">
    <w:name w:val="Информация об изменениях документа"/>
    <w:basedOn w:val="afffffd"/>
    <w:next w:val="a"/>
    <w:link w:val="afffffe"/>
    <w:rPr>
      <w:i/>
    </w:rPr>
  </w:style>
  <w:style w:type="character" w:customStyle="1" w:styleId="afffffe">
    <w:name w:val="Информация об изменениях документа"/>
    <w:basedOn w:val="affffff"/>
    <w:link w:val="afffffc"/>
    <w:rPr>
      <w:rFonts w:ascii="Times New Roman" w:hAnsi="Times New Roman"/>
      <w:i/>
      <w:color w:val="353842"/>
      <w:sz w:val="24"/>
    </w:rPr>
  </w:style>
  <w:style w:type="paragraph" w:customStyle="1" w:styleId="aff8">
    <w:name w:val="Нормальный (таблица)"/>
    <w:basedOn w:val="a"/>
    <w:next w:val="a"/>
    <w:link w:val="affa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Нормальный (таблица)"/>
    <w:basedOn w:val="11"/>
    <w:link w:val="aff8"/>
    <w:rPr>
      <w:rFonts w:ascii="Times New Roman" w:hAnsi="Times New Roman"/>
      <w:sz w:val="24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1"/>
    <w:link w:val="xl162"/>
    <w:rPr>
      <w:rFonts w:ascii="Times New Roman" w:hAnsi="Times New Roman"/>
      <w:b/>
      <w:sz w:val="16"/>
    </w:rPr>
  </w:style>
  <w:style w:type="paragraph" w:customStyle="1" w:styleId="xl114">
    <w:name w:val="xl114"/>
    <w:basedOn w:val="a"/>
    <w:link w:val="xl114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ListParagraphChar">
    <w:name w:val="List Paragraph Char"/>
    <w:link w:val="ListParagraphChar0"/>
    <w:rPr>
      <w:sz w:val="24"/>
    </w:rPr>
  </w:style>
  <w:style w:type="character" w:customStyle="1" w:styleId="ListParagraphChar0">
    <w:name w:val="List Paragraph Char"/>
    <w:link w:val="ListParagraphChar"/>
    <w:rPr>
      <w:sz w:val="24"/>
    </w:rPr>
  </w:style>
  <w:style w:type="paragraph" w:customStyle="1" w:styleId="WW8Num32z3">
    <w:name w:val="WW8Num32z3"/>
    <w:link w:val="WW8Num32z30"/>
    <w:rPr>
      <w:rFonts w:ascii="Symbol" w:hAnsi="Symbol"/>
    </w:rPr>
  </w:style>
  <w:style w:type="character" w:customStyle="1" w:styleId="WW8Num32z30">
    <w:name w:val="WW8Num32z3"/>
    <w:link w:val="WW8Num32z3"/>
    <w:rPr>
      <w:rFonts w:ascii="Symbol" w:hAnsi="Symbol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xl172">
    <w:name w:val="xl172"/>
    <w:basedOn w:val="a"/>
    <w:link w:val="xl172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1"/>
    <w:link w:val="xl172"/>
    <w:rPr>
      <w:rFonts w:ascii="Times New Roman" w:hAnsi="Times New Roman"/>
      <w:i/>
      <w:sz w:val="14"/>
    </w:rPr>
  </w:style>
  <w:style w:type="paragraph" w:customStyle="1" w:styleId="113">
    <w:name w:val="Текст примечания Знак11"/>
    <w:link w:val="114"/>
    <w:rPr>
      <w:rFonts w:ascii="Times New Roman" w:hAnsi="Times New Roman"/>
      <w:sz w:val="20"/>
    </w:rPr>
  </w:style>
  <w:style w:type="character" w:customStyle="1" w:styleId="114">
    <w:name w:val="Текст примечания Знак11"/>
    <w:link w:val="113"/>
    <w:rPr>
      <w:rFonts w:ascii="Times New Roman" w:hAnsi="Times New Roman"/>
      <w:sz w:val="20"/>
    </w:rPr>
  </w:style>
  <w:style w:type="paragraph" w:customStyle="1" w:styleId="1ff8">
    <w:name w:val="Схема документа1"/>
    <w:basedOn w:val="a"/>
    <w:next w:val="affffff0"/>
    <w:link w:val="1ff9"/>
    <w:rPr>
      <w:rFonts w:ascii="Tahoma" w:hAnsi="Tahoma"/>
      <w:sz w:val="16"/>
    </w:rPr>
  </w:style>
  <w:style w:type="character" w:customStyle="1" w:styleId="1ff9">
    <w:name w:val="Схема документа1"/>
    <w:basedOn w:val="11"/>
    <w:link w:val="1ff8"/>
    <w:rPr>
      <w:rFonts w:ascii="Tahoma" w:hAnsi="Tahoma"/>
      <w:sz w:val="16"/>
    </w:rPr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900">
    <w:name w:val="xl190"/>
    <w:basedOn w:val="11"/>
    <w:link w:val="xl190"/>
    <w:rPr>
      <w:rFonts w:ascii="Times New Roman" w:hAnsi="Times New Roman"/>
      <w:b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30">
    <w:name w:val="xl63"/>
    <w:basedOn w:val="11"/>
    <w:link w:val="xl6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1"/>
    <w:link w:val="Style49"/>
    <w:rPr>
      <w:rFonts w:ascii="Times New Roman" w:hAnsi="Times New Roman"/>
      <w:sz w:val="24"/>
    </w:rPr>
  </w:style>
  <w:style w:type="paragraph" w:customStyle="1" w:styleId="xl187">
    <w:name w:val="xl187"/>
    <w:basedOn w:val="a"/>
    <w:link w:val="xl18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70">
    <w:name w:val="xl187"/>
    <w:basedOn w:val="11"/>
    <w:link w:val="xl187"/>
    <w:rPr>
      <w:rFonts w:ascii="Times New Roman" w:hAnsi="Times New Roman"/>
      <w:b/>
      <w:sz w:val="16"/>
    </w:rPr>
  </w:style>
  <w:style w:type="paragraph" w:customStyle="1" w:styleId="2f4">
    <w:name w:val="Основной текст (2)"/>
    <w:basedOn w:val="a"/>
    <w:link w:val="2f5"/>
    <w:pPr>
      <w:widowControl w:val="0"/>
      <w:spacing w:before="360" w:line="240" w:lineRule="atLeast"/>
      <w:jc w:val="both"/>
    </w:pPr>
    <w:rPr>
      <w:sz w:val="28"/>
    </w:rPr>
  </w:style>
  <w:style w:type="character" w:customStyle="1" w:styleId="2f5">
    <w:name w:val="Основной текст (2)"/>
    <w:basedOn w:val="11"/>
    <w:link w:val="2f4"/>
    <w:rPr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30">
    <w:name w:val="xl93"/>
    <w:basedOn w:val="11"/>
    <w:link w:val="xl93"/>
    <w:rPr>
      <w:rFonts w:ascii="Times New Roman" w:hAnsi="Times New Roman"/>
      <w:sz w:val="24"/>
    </w:rPr>
  </w:style>
  <w:style w:type="paragraph" w:customStyle="1" w:styleId="xl177">
    <w:name w:val="xl177"/>
    <w:basedOn w:val="a"/>
    <w:link w:val="xl177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1"/>
    <w:link w:val="xl177"/>
    <w:rPr>
      <w:rFonts w:ascii="Times New Roman" w:hAnsi="Times New Roman"/>
      <w:sz w:val="14"/>
    </w:rPr>
  </w:style>
  <w:style w:type="paragraph" w:customStyle="1" w:styleId="Pa20">
    <w:name w:val="Pa20"/>
    <w:basedOn w:val="a"/>
    <w:next w:val="a"/>
    <w:link w:val="Pa200"/>
    <w:pPr>
      <w:spacing w:line="201" w:lineRule="atLeast"/>
    </w:pPr>
    <w:rPr>
      <w:rFonts w:ascii="PetersburgC" w:hAnsi="PetersburgC"/>
      <w:sz w:val="24"/>
    </w:rPr>
  </w:style>
  <w:style w:type="character" w:customStyle="1" w:styleId="Pa200">
    <w:name w:val="Pa20"/>
    <w:basedOn w:val="11"/>
    <w:link w:val="Pa20"/>
    <w:rPr>
      <w:rFonts w:ascii="PetersburgC" w:hAnsi="PetersburgC"/>
      <w:sz w:val="24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1"/>
    <w:link w:val="xl124"/>
    <w:rPr>
      <w:rFonts w:ascii="Times New Roman" w:hAnsi="Times New Roman"/>
      <w:b/>
      <w:color w:val="000000"/>
      <w:sz w:val="16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1"/>
    <w:link w:val="xl81"/>
    <w:rPr>
      <w:rFonts w:ascii="Times New Roman" w:hAnsi="Times New Roman"/>
      <w:color w:val="FF0000"/>
      <w:sz w:val="14"/>
    </w:rPr>
  </w:style>
  <w:style w:type="paragraph" w:customStyle="1" w:styleId="pTextStyleCenter">
    <w:name w:val="pTextStyleCenter"/>
    <w:basedOn w:val="a"/>
    <w:link w:val="pTextStyleCenter0"/>
    <w:pPr>
      <w:spacing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1"/>
    <w:link w:val="pTextStyleCenter"/>
    <w:rPr>
      <w:rFonts w:ascii="Times New Roman" w:hAnsi="Times New Roman"/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1"/>
    <w:link w:val="msonormalmailrucssattributepostfix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1"/>
    <w:link w:val="xl98"/>
    <w:rPr>
      <w:rFonts w:ascii="Times New Roman" w:hAnsi="Times New Roman"/>
      <w:color w:val="FF0000"/>
      <w:sz w:val="14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320">
    <w:name w:val="xl132"/>
    <w:basedOn w:val="11"/>
    <w:link w:val="xl132"/>
    <w:rPr>
      <w:rFonts w:ascii="Times New Roman" w:hAnsi="Times New Roman"/>
      <w:sz w:val="24"/>
    </w:rPr>
  </w:style>
  <w:style w:type="paragraph" w:customStyle="1" w:styleId="83">
    <w:name w:val="Основной текст (8)"/>
    <w:basedOn w:val="a"/>
    <w:link w:val="84"/>
    <w:pPr>
      <w:widowControl w:val="0"/>
      <w:spacing w:line="240" w:lineRule="atLeast"/>
    </w:pPr>
    <w:rPr>
      <w:b/>
      <w:sz w:val="23"/>
      <w:highlight w:val="white"/>
    </w:rPr>
  </w:style>
  <w:style w:type="character" w:customStyle="1" w:styleId="84">
    <w:name w:val="Основной текст (8)"/>
    <w:basedOn w:val="11"/>
    <w:link w:val="83"/>
    <w:rPr>
      <w:b/>
      <w:sz w:val="23"/>
      <w:highlight w:val="white"/>
    </w:rPr>
  </w:style>
  <w:style w:type="paragraph" w:customStyle="1" w:styleId="FontStyle71">
    <w:name w:val="Font Style71"/>
    <w:link w:val="FontStyle710"/>
    <w:rPr>
      <w:rFonts w:ascii="Times New Roman" w:hAnsi="Times New Roman"/>
      <w:i/>
      <w:sz w:val="20"/>
    </w:rPr>
  </w:style>
  <w:style w:type="character" w:customStyle="1" w:styleId="FontStyle710">
    <w:name w:val="Font Style71"/>
    <w:link w:val="FontStyle71"/>
    <w:rPr>
      <w:rFonts w:ascii="Times New Roman" w:hAnsi="Times New Roman"/>
      <w:i/>
      <w:sz w:val="20"/>
    </w:rPr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</w:rPr>
  </w:style>
  <w:style w:type="character" w:customStyle="1" w:styleId="116">
    <w:name w:val="Абзац списка11"/>
    <w:basedOn w:val="11"/>
    <w:link w:val="115"/>
    <w:rPr>
      <w:rFonts w:ascii="Calibri" w:hAnsi="Calibri"/>
    </w:rPr>
  </w:style>
  <w:style w:type="paragraph" w:customStyle="1" w:styleId="afff6">
    <w:name w:val="Содержимое таблицы"/>
    <w:basedOn w:val="a"/>
    <w:link w:val="afff8"/>
    <w:pPr>
      <w:jc w:val="both"/>
    </w:pPr>
    <w:rPr>
      <w:rFonts w:ascii="Times New Roman" w:hAnsi="Times New Roman"/>
      <w:sz w:val="24"/>
    </w:rPr>
  </w:style>
  <w:style w:type="character" w:customStyle="1" w:styleId="afff8">
    <w:name w:val="Содержимое таблицы"/>
    <w:basedOn w:val="11"/>
    <w:link w:val="afff6"/>
    <w:rPr>
      <w:rFonts w:ascii="Times New Roman" w:hAnsi="Times New Roman"/>
      <w:sz w:val="24"/>
    </w:rPr>
  </w:style>
  <w:style w:type="paragraph" w:customStyle="1" w:styleId="WW8Num32z2">
    <w:name w:val="WW8Num32z2"/>
    <w:link w:val="WW8Num32z20"/>
    <w:rPr>
      <w:rFonts w:ascii="Wingdings" w:hAnsi="Wingdings"/>
    </w:rPr>
  </w:style>
  <w:style w:type="character" w:customStyle="1" w:styleId="WW8Num32z20">
    <w:name w:val="WW8Num32z2"/>
    <w:link w:val="WW8Num32z2"/>
    <w:rPr>
      <w:rFonts w:ascii="Wingdings" w:hAnsi="Wingdings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1"/>
    <w:link w:val="xl111"/>
    <w:rPr>
      <w:rFonts w:ascii="Times New Roman" w:hAnsi="Times New Roman"/>
      <w:color w:val="000000"/>
      <w:sz w:val="16"/>
    </w:rPr>
  </w:style>
  <w:style w:type="paragraph" w:customStyle="1" w:styleId="1ffa">
    <w:name w:val="Основной текст Знак1"/>
    <w:link w:val="1ffb"/>
    <w:rPr>
      <w:rFonts w:ascii="Times New Roman" w:hAnsi="Times New Roman"/>
      <w:sz w:val="24"/>
    </w:rPr>
  </w:style>
  <w:style w:type="character" w:customStyle="1" w:styleId="1ffb">
    <w:name w:val="Основной текст Знак1"/>
    <w:link w:val="1ffa"/>
    <w:rPr>
      <w:rFonts w:ascii="Times New Roman" w:hAnsi="Times New Roman"/>
      <w:sz w:val="24"/>
    </w:rPr>
  </w:style>
  <w:style w:type="paragraph" w:customStyle="1" w:styleId="xl197">
    <w:name w:val="xl197"/>
    <w:basedOn w:val="a"/>
    <w:link w:val="xl19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70">
    <w:name w:val="xl197"/>
    <w:basedOn w:val="11"/>
    <w:link w:val="xl197"/>
    <w:rPr>
      <w:rFonts w:ascii="Times New Roman" w:hAnsi="Times New Roman"/>
      <w:sz w:val="16"/>
    </w:rPr>
  </w:style>
  <w:style w:type="paragraph" w:customStyle="1" w:styleId="896">
    <w:name w:val="Основной текст (8) + 96"/>
    <w:link w:val="8960"/>
    <w:rPr>
      <w:rFonts w:ascii="Times New Roman" w:hAnsi="Times New Roman"/>
      <w:b/>
      <w:sz w:val="19"/>
    </w:rPr>
  </w:style>
  <w:style w:type="character" w:customStyle="1" w:styleId="8960">
    <w:name w:val="Основной текст (8) + 96"/>
    <w:link w:val="896"/>
    <w:rPr>
      <w:rFonts w:ascii="Times New Roman" w:hAnsi="Times New Roman"/>
      <w:b/>
      <w:sz w:val="19"/>
      <w:u w:val="none"/>
    </w:rPr>
  </w:style>
  <w:style w:type="paragraph" w:customStyle="1" w:styleId="Bodytext9pt1">
    <w:name w:val="Body text + 9 pt1"/>
    <w:link w:val="Bodytext9pt10"/>
    <w:rPr>
      <w:rFonts w:ascii="Times New Roman" w:hAnsi="Times New Roman"/>
      <w:b/>
      <w:sz w:val="18"/>
    </w:rPr>
  </w:style>
  <w:style w:type="character" w:customStyle="1" w:styleId="Bodytext9pt10">
    <w:name w:val="Body text + 9 pt1"/>
    <w:link w:val="Bodytext9pt1"/>
    <w:rPr>
      <w:rFonts w:ascii="Times New Roman" w:hAnsi="Times New Roman"/>
      <w:b/>
      <w:color w:val="000000"/>
      <w:spacing w:val="0"/>
      <w:sz w:val="18"/>
      <w:u w:val="none"/>
    </w:rPr>
  </w:style>
  <w:style w:type="character" w:customStyle="1" w:styleId="50">
    <w:name w:val="Заголовок 5 Знак"/>
    <w:basedOn w:val="11"/>
    <w:link w:val="5"/>
    <w:rPr>
      <w:rFonts w:ascii="Times New Roman" w:hAnsi="Times New Roman"/>
      <w:b/>
      <w:i/>
      <w:sz w:val="26"/>
    </w:rPr>
  </w:style>
  <w:style w:type="paragraph" w:customStyle="1" w:styleId="Bodytext4NotItalic">
    <w:name w:val="Body text (4) + Not Italic"/>
    <w:link w:val="Bodytext4NotItalic0"/>
    <w:rPr>
      <w:rFonts w:ascii="Times New Roman" w:hAnsi="Times New Roman"/>
      <w:i/>
      <w:sz w:val="21"/>
    </w:rPr>
  </w:style>
  <w:style w:type="character" w:customStyle="1" w:styleId="Bodytext4NotItalic0">
    <w:name w:val="Body text (4) + Not Italic"/>
    <w:link w:val="Bodytext4NotItalic"/>
    <w:rPr>
      <w:rFonts w:ascii="Times New Roman" w:hAnsi="Times New Roman"/>
      <w:i/>
      <w:color w:val="000000"/>
      <w:spacing w:val="0"/>
      <w:sz w:val="21"/>
      <w:u w:val="none"/>
    </w:rPr>
  </w:style>
  <w:style w:type="paragraph" w:customStyle="1" w:styleId="affffff1">
    <w:name w:val="Текст (справка)"/>
    <w:basedOn w:val="a"/>
    <w:next w:val="a"/>
    <w:link w:val="affffff2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f2">
    <w:name w:val="Текст (справка)"/>
    <w:basedOn w:val="11"/>
    <w:link w:val="affffff1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Times New Roman" w:hAnsi="Times New Roman"/>
      <w:sz w:val="28"/>
    </w:rPr>
  </w:style>
  <w:style w:type="character" w:customStyle="1" w:styleId="FontStyle330">
    <w:name w:val="Font Style33"/>
    <w:link w:val="FontStyle33"/>
    <w:rPr>
      <w:rFonts w:ascii="Times New Roman" w:hAnsi="Times New Roman"/>
      <w:sz w:val="28"/>
    </w:rPr>
  </w:style>
  <w:style w:type="paragraph" w:customStyle="1" w:styleId="1ffc">
    <w:name w:val="Название книги1"/>
    <w:link w:val="1ffd"/>
    <w:rPr>
      <w:rFonts w:ascii="Cambria" w:hAnsi="Cambria"/>
      <w:b/>
      <w:i/>
      <w:sz w:val="24"/>
    </w:rPr>
  </w:style>
  <w:style w:type="character" w:customStyle="1" w:styleId="1ffd">
    <w:name w:val="Название книги1"/>
    <w:link w:val="1ffc"/>
    <w:rPr>
      <w:rFonts w:ascii="Cambria" w:hAnsi="Cambria"/>
      <w:b/>
      <w:i/>
      <w:sz w:val="24"/>
    </w:rPr>
  </w:style>
  <w:style w:type="paragraph" w:customStyle="1" w:styleId="affffff3">
    <w:name w:val="Основной текст + Полужирный"/>
    <w:link w:val="affffff4"/>
    <w:rPr>
      <w:rFonts w:ascii="Times New Roman" w:hAnsi="Times New Roman"/>
      <w:b/>
    </w:rPr>
  </w:style>
  <w:style w:type="character" w:customStyle="1" w:styleId="affffff4">
    <w:name w:val="Основной текст + Полужирный"/>
    <w:link w:val="affffff3"/>
    <w:rPr>
      <w:rFonts w:ascii="Times New Roman" w:hAnsi="Times New Roman"/>
      <w:b/>
      <w:color w:val="000000"/>
      <w:spacing w:val="0"/>
      <w:sz w:val="22"/>
      <w:u w:val="none"/>
    </w:rPr>
  </w:style>
  <w:style w:type="paragraph" w:customStyle="1" w:styleId="affffff5">
    <w:name w:val="Цветовое выделение"/>
    <w:link w:val="affffff6"/>
    <w:rPr>
      <w:b/>
      <w:color w:val="26282F"/>
    </w:rPr>
  </w:style>
  <w:style w:type="character" w:customStyle="1" w:styleId="affffff6">
    <w:name w:val="Цветовое выделение"/>
    <w:link w:val="affffff5"/>
    <w:rPr>
      <w:b/>
      <w:color w:val="26282F"/>
    </w:rPr>
  </w:style>
  <w:style w:type="paragraph" w:customStyle="1" w:styleId="1ffe">
    <w:name w:val="Маркированный список1"/>
    <w:basedOn w:val="a"/>
    <w:link w:val="1fff"/>
    <w:pPr>
      <w:tabs>
        <w:tab w:val="left" w:pos="0"/>
      </w:tabs>
      <w:ind w:right="459"/>
      <w:jc w:val="center"/>
    </w:pPr>
    <w:rPr>
      <w:rFonts w:ascii="Times New Roman" w:hAnsi="Times New Roman"/>
      <w:b/>
      <w:i/>
      <w:sz w:val="28"/>
    </w:rPr>
  </w:style>
  <w:style w:type="character" w:customStyle="1" w:styleId="1fff">
    <w:name w:val="Маркированный список1"/>
    <w:basedOn w:val="11"/>
    <w:link w:val="1ffe"/>
    <w:rPr>
      <w:rFonts w:ascii="Times New Roman" w:hAnsi="Times New Roman"/>
      <w:b/>
      <w:i/>
      <w:sz w:val="28"/>
    </w:rPr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customStyle="1" w:styleId="xl198">
    <w:name w:val="xl198"/>
    <w:basedOn w:val="a"/>
    <w:link w:val="xl19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80">
    <w:name w:val="xl198"/>
    <w:basedOn w:val="11"/>
    <w:link w:val="xl198"/>
    <w:rPr>
      <w:rFonts w:ascii="Times New Roman" w:hAnsi="Times New Roman"/>
      <w:sz w:val="16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30">
    <w:name w:val="xl83"/>
    <w:basedOn w:val="11"/>
    <w:link w:val="xl83"/>
    <w:rPr>
      <w:rFonts w:ascii="Times New Roman" w:hAnsi="Times New Roman"/>
      <w:sz w:val="14"/>
    </w:rPr>
  </w:style>
  <w:style w:type="paragraph" w:customStyle="1" w:styleId="affffff7">
    <w:name w:val="Постоянная часть"/>
    <w:basedOn w:val="a4"/>
    <w:next w:val="a"/>
    <w:link w:val="affffff8"/>
    <w:rPr>
      <w:sz w:val="20"/>
    </w:rPr>
  </w:style>
  <w:style w:type="character" w:customStyle="1" w:styleId="affffff8">
    <w:name w:val="Постоянная часть"/>
    <w:basedOn w:val="a5"/>
    <w:link w:val="affffff7"/>
    <w:rPr>
      <w:rFonts w:ascii="Verdana" w:hAnsi="Verdana"/>
      <w:sz w:val="20"/>
    </w:rPr>
  </w:style>
  <w:style w:type="paragraph" w:customStyle="1" w:styleId="affffff9">
    <w:name w:val="Символы концевой сноски"/>
    <w:link w:val="affffffa"/>
    <w:rPr>
      <w:vertAlign w:val="superscript"/>
    </w:rPr>
  </w:style>
  <w:style w:type="character" w:customStyle="1" w:styleId="affffffa">
    <w:name w:val="Символы концевой сноски"/>
    <w:link w:val="affffff9"/>
    <w:rPr>
      <w:vertAlign w:val="superscript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410">
    <w:name w:val="xl141"/>
    <w:basedOn w:val="11"/>
    <w:link w:val="xl141"/>
    <w:rPr>
      <w:rFonts w:ascii="Times New Roman" w:hAnsi="Times New Roman"/>
      <w:sz w:val="1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ffc">
    <w:name w:val="Заголовок ЭР (левое окно)"/>
    <w:basedOn w:val="11"/>
    <w:link w:val="affffffb"/>
    <w:rPr>
      <w:rFonts w:ascii="Times New Roman" w:hAnsi="Times New Roman"/>
      <w:b/>
      <w:color w:val="26282F"/>
      <w:sz w:val="26"/>
    </w:rPr>
  </w:style>
  <w:style w:type="paragraph" w:customStyle="1" w:styleId="eitempropertiestextinner">
    <w:name w:val="eitemproperties_textinner"/>
    <w:link w:val="eitempropertiestextinner0"/>
  </w:style>
  <w:style w:type="character" w:customStyle="1" w:styleId="eitempropertiestextinner0">
    <w:name w:val="eitemproperties_textinner"/>
    <w:link w:val="eitempropertiestextinner"/>
  </w:style>
  <w:style w:type="paragraph" w:customStyle="1" w:styleId="xl108">
    <w:name w:val="xl108"/>
    <w:basedOn w:val="a"/>
    <w:link w:val="xl108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80">
    <w:name w:val="xl108"/>
    <w:basedOn w:val="11"/>
    <w:link w:val="xl108"/>
    <w:rPr>
      <w:rFonts w:ascii="Times New Roman" w:hAnsi="Times New Roman"/>
      <w:color w:val="000000"/>
      <w:sz w:val="16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1"/>
    <w:link w:val="p15"/>
    <w:rPr>
      <w:rFonts w:ascii="Times New Roman" w:hAnsi="Times New Roman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520">
    <w:name w:val="xl152"/>
    <w:basedOn w:val="11"/>
    <w:link w:val="xl152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4"/>
    </w:rPr>
  </w:style>
  <w:style w:type="paragraph" w:customStyle="1" w:styleId="1fff0">
    <w:name w:val="Выделенная цитата1"/>
    <w:basedOn w:val="a"/>
    <w:next w:val="a"/>
    <w:link w:val="1fff1"/>
    <w:pPr>
      <w:ind w:left="720" w:right="720"/>
    </w:pPr>
    <w:rPr>
      <w:rFonts w:ascii="Calibri" w:hAnsi="Calibri"/>
      <w:b/>
      <w:i/>
      <w:sz w:val="24"/>
    </w:rPr>
  </w:style>
  <w:style w:type="character" w:customStyle="1" w:styleId="1fff1">
    <w:name w:val="Выделенная цитата1"/>
    <w:basedOn w:val="11"/>
    <w:link w:val="1fff0"/>
    <w:rPr>
      <w:rFonts w:ascii="Calibri" w:hAnsi="Calibri"/>
      <w:b/>
      <w:i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FontStyle37">
    <w:name w:val="Font Style37"/>
    <w:link w:val="FontStyle370"/>
    <w:rPr>
      <w:rFonts w:ascii="Times New Roman" w:hAnsi="Times New Roman"/>
      <w:spacing w:val="10"/>
      <w:sz w:val="20"/>
    </w:rPr>
  </w:style>
  <w:style w:type="character" w:customStyle="1" w:styleId="FontStyle370">
    <w:name w:val="Font Style37"/>
    <w:link w:val="FontStyle37"/>
    <w:rPr>
      <w:rFonts w:ascii="Times New Roman" w:hAnsi="Times New Roman"/>
      <w:spacing w:val="10"/>
      <w:sz w:val="20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</w:style>
  <w:style w:type="paragraph" w:customStyle="1" w:styleId="1fff2">
    <w:name w:val="Строгий1"/>
    <w:link w:val="affffffd"/>
    <w:rPr>
      <w:b/>
    </w:rPr>
  </w:style>
  <w:style w:type="character" w:styleId="affffffd">
    <w:name w:val="Strong"/>
    <w:link w:val="1fff2"/>
    <w:rPr>
      <w:b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0">
    <w:name w:val="western"/>
    <w:basedOn w:val="11"/>
    <w:link w:val="western"/>
    <w:rPr>
      <w:rFonts w:ascii="Times New Roman" w:hAnsi="Times New Roman"/>
      <w:sz w:val="24"/>
    </w:rPr>
  </w:style>
  <w:style w:type="paragraph" w:customStyle="1" w:styleId="msolist2mailrucssattributepostfix">
    <w:name w:val="msolist2_mailru_css_attribute_postfix"/>
    <w:basedOn w:val="a"/>
    <w:link w:val="msolist2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list2mailrucssattributepostfix0">
    <w:name w:val="msolist2_mailru_css_attribute_postfix"/>
    <w:basedOn w:val="11"/>
    <w:link w:val="msolist2mailrucssattributepostfix"/>
    <w:rPr>
      <w:rFonts w:ascii="Times New Roman" w:hAnsi="Times New Roman"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1"/>
    <w:link w:val="xl106"/>
    <w:rPr>
      <w:rFonts w:ascii="Times New Roman" w:hAnsi="Times New Roman"/>
      <w:b/>
      <w:sz w:val="16"/>
    </w:rPr>
  </w:style>
  <w:style w:type="paragraph" w:customStyle="1" w:styleId="xl201">
    <w:name w:val="xl201"/>
    <w:basedOn w:val="a"/>
    <w:link w:val="xl20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10">
    <w:name w:val="xl201"/>
    <w:basedOn w:val="11"/>
    <w:link w:val="xl201"/>
    <w:rPr>
      <w:rFonts w:ascii="Times New Roman" w:hAnsi="Times New Roman"/>
      <w:sz w:val="16"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30">
    <w:name w:val="xl73"/>
    <w:basedOn w:val="11"/>
    <w:link w:val="xl73"/>
    <w:rPr>
      <w:rFonts w:ascii="Times New Roman" w:hAnsi="Times New Roman"/>
      <w:color w:val="000000"/>
      <w:sz w:val="16"/>
    </w:rPr>
  </w:style>
  <w:style w:type="paragraph" w:customStyle="1" w:styleId="xl133">
    <w:name w:val="xl133"/>
    <w:basedOn w:val="a"/>
    <w:link w:val="xl133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1"/>
    <w:link w:val="xl133"/>
    <w:rPr>
      <w:rFonts w:ascii="Times New Roman" w:hAnsi="Times New Roman"/>
      <w:color w:val="FFFFFF"/>
      <w:sz w:val="24"/>
    </w:rPr>
  </w:style>
  <w:style w:type="paragraph" w:customStyle="1" w:styleId="affffffe">
    <w:name w:val="Центрированный (таблица)"/>
    <w:basedOn w:val="aff8"/>
    <w:next w:val="a"/>
    <w:link w:val="afffffff"/>
    <w:pPr>
      <w:jc w:val="center"/>
    </w:pPr>
  </w:style>
  <w:style w:type="character" w:customStyle="1" w:styleId="afffffff">
    <w:name w:val="Центрированный (таблица)"/>
    <w:basedOn w:val="affa"/>
    <w:link w:val="affffffe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2f6">
    <w:name w:val="Стиль2"/>
    <w:basedOn w:val="a"/>
    <w:link w:val="2f7"/>
    <w:pPr>
      <w:jc w:val="center"/>
    </w:pPr>
    <w:rPr>
      <w:rFonts w:ascii="Arial" w:hAnsi="Arial"/>
      <w:b/>
      <w:caps/>
      <w:sz w:val="24"/>
    </w:rPr>
  </w:style>
  <w:style w:type="character" w:customStyle="1" w:styleId="2f7">
    <w:name w:val="Стиль2"/>
    <w:basedOn w:val="11"/>
    <w:link w:val="2f6"/>
    <w:rPr>
      <w:rFonts w:ascii="Arial" w:hAnsi="Arial"/>
      <w:b/>
      <w:caps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10">
    <w:name w:val="xl91"/>
    <w:basedOn w:val="11"/>
    <w:link w:val="xl91"/>
    <w:rPr>
      <w:rFonts w:ascii="Times New Roman" w:hAnsi="Times New Roman"/>
      <w:sz w:val="14"/>
    </w:rPr>
  </w:style>
  <w:style w:type="paragraph" w:customStyle="1" w:styleId="1fff3">
    <w:name w:val="Слабое выделение1"/>
    <w:link w:val="afffffff0"/>
    <w:rPr>
      <w:i/>
      <w:color w:val="404040"/>
    </w:rPr>
  </w:style>
  <w:style w:type="character" w:styleId="afffffff0">
    <w:name w:val="Subtle Emphasis"/>
    <w:link w:val="1fff3"/>
    <w:rPr>
      <w:i/>
      <w:color w:val="404040"/>
    </w:rPr>
  </w:style>
  <w:style w:type="paragraph" w:customStyle="1" w:styleId="xl169">
    <w:name w:val="xl169"/>
    <w:basedOn w:val="a"/>
    <w:link w:val="xl169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1"/>
    <w:link w:val="xl169"/>
    <w:rPr>
      <w:rFonts w:ascii="Times New Roman" w:hAnsi="Times New Roman"/>
      <w:i/>
      <w:sz w:val="14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1"/>
    <w:link w:val="xl96"/>
    <w:rPr>
      <w:rFonts w:ascii="Times New Roman" w:hAnsi="Times New Roman"/>
      <w:color w:val="FF0000"/>
      <w:sz w:val="14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10">
    <w:name w:val="xl71"/>
    <w:basedOn w:val="11"/>
    <w:link w:val="xl71"/>
    <w:rPr>
      <w:rFonts w:ascii="Times New Roman" w:hAnsi="Times New Roman"/>
      <w:sz w:val="14"/>
    </w:rPr>
  </w:style>
  <w:style w:type="paragraph" w:customStyle="1" w:styleId="1fff4">
    <w:name w:val="Нижний колонтитул Знак1"/>
    <w:basedOn w:val="22"/>
    <w:link w:val="1fff5"/>
    <w:rPr>
      <w:rFonts w:ascii="Calibri" w:hAnsi="Calibri"/>
    </w:rPr>
  </w:style>
  <w:style w:type="character" w:customStyle="1" w:styleId="1fff5">
    <w:name w:val="Нижний колонтитул Знак1"/>
    <w:basedOn w:val="a0"/>
    <w:link w:val="1fff4"/>
    <w:rPr>
      <w:rFonts w:ascii="Calibri" w:hAnsi="Calibri"/>
    </w:rPr>
  </w:style>
  <w:style w:type="paragraph" w:customStyle="1" w:styleId="p3">
    <w:name w:val="p3"/>
    <w:basedOn w:val="a"/>
    <w:link w:val="p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">
    <w:name w:val="p3"/>
    <w:basedOn w:val="11"/>
    <w:link w:val="p3"/>
    <w:rPr>
      <w:rFonts w:ascii="Times New Roman" w:hAnsi="Times New Roman"/>
      <w:sz w:val="24"/>
    </w:rPr>
  </w:style>
  <w:style w:type="paragraph" w:customStyle="1" w:styleId="1fff6">
    <w:name w:val="Гиперссылка1"/>
    <w:basedOn w:val="22"/>
    <w:link w:val="afffffff1"/>
    <w:rPr>
      <w:color w:val="0563C1" w:themeColor="hyperlink"/>
      <w:u w:val="single"/>
    </w:rPr>
  </w:style>
  <w:style w:type="character" w:styleId="afffffff1">
    <w:name w:val="Hyperlink"/>
    <w:basedOn w:val="a0"/>
    <w:link w:val="1fff6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34">
    <w:name w:val="Body Text Indent 3"/>
    <w:basedOn w:val="a"/>
    <w:link w:val="3a"/>
    <w:pPr>
      <w:ind w:left="1080" w:hanging="1080"/>
      <w:jc w:val="both"/>
    </w:pPr>
    <w:rPr>
      <w:rFonts w:ascii="Times New Roman" w:hAnsi="Times New Roman"/>
      <w:sz w:val="24"/>
    </w:rPr>
  </w:style>
  <w:style w:type="character" w:customStyle="1" w:styleId="3a">
    <w:name w:val="Основной текст с отступом 3 Знак"/>
    <w:basedOn w:val="11"/>
    <w:link w:val="34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Pr>
      <w:rFonts w:ascii="Calibri" w:hAnsi="Calibri"/>
      <w:i/>
      <w:sz w:val="24"/>
    </w:rPr>
  </w:style>
  <w:style w:type="paragraph" w:customStyle="1" w:styleId="A80">
    <w:name w:val="A8"/>
    <w:link w:val="A81"/>
    <w:rPr>
      <w:sz w:val="20"/>
    </w:rPr>
  </w:style>
  <w:style w:type="character" w:customStyle="1" w:styleId="A81">
    <w:name w:val="A8"/>
    <w:link w:val="A80"/>
    <w:rPr>
      <w:color w:val="000000"/>
      <w:sz w:val="20"/>
    </w:rPr>
  </w:style>
  <w:style w:type="paragraph" w:customStyle="1" w:styleId="2f8">
    <w:name w:val="Обычный (веб)2"/>
    <w:basedOn w:val="a"/>
    <w:link w:val="2f9"/>
    <w:pPr>
      <w:widowControl w:val="0"/>
    </w:pPr>
    <w:rPr>
      <w:rFonts w:ascii="Times New Roman" w:hAnsi="Times New Roman"/>
      <w:sz w:val="24"/>
    </w:rPr>
  </w:style>
  <w:style w:type="character" w:customStyle="1" w:styleId="2f9">
    <w:name w:val="Обычный (веб)2"/>
    <w:basedOn w:val="11"/>
    <w:link w:val="2f8"/>
    <w:rPr>
      <w:rFonts w:ascii="Times New Roman" w:hAnsi="Times New Roman"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20">
    <w:name w:val="xl102"/>
    <w:basedOn w:val="11"/>
    <w:link w:val="xl102"/>
    <w:rPr>
      <w:rFonts w:ascii="Times New Roman" w:hAnsi="Times New Roman"/>
      <w:color w:val="000000"/>
      <w:sz w:val="16"/>
    </w:rPr>
  </w:style>
  <w:style w:type="paragraph" w:styleId="affff5">
    <w:name w:val="annotation text"/>
    <w:basedOn w:val="a"/>
    <w:link w:val="affff7"/>
    <w:rPr>
      <w:sz w:val="20"/>
    </w:rPr>
  </w:style>
  <w:style w:type="character" w:customStyle="1" w:styleId="affff7">
    <w:name w:val="Текст примечания Знак"/>
    <w:basedOn w:val="11"/>
    <w:link w:val="affff5"/>
    <w:rPr>
      <w:sz w:val="20"/>
    </w:rPr>
  </w:style>
  <w:style w:type="paragraph" w:customStyle="1" w:styleId="p300">
    <w:name w:val="p30"/>
    <w:basedOn w:val="a"/>
    <w:link w:val="p3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1">
    <w:name w:val="p30"/>
    <w:basedOn w:val="11"/>
    <w:link w:val="p300"/>
    <w:rPr>
      <w:rFonts w:ascii="Times New Roman" w:hAnsi="Times New Roman"/>
      <w:sz w:val="24"/>
    </w:rPr>
  </w:style>
  <w:style w:type="paragraph" w:styleId="1fff7">
    <w:name w:val="toc 1"/>
    <w:basedOn w:val="a"/>
    <w:next w:val="a"/>
    <w:link w:val="1fff8"/>
    <w:uiPriority w:val="39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</w:rPr>
  </w:style>
  <w:style w:type="character" w:customStyle="1" w:styleId="1fff8">
    <w:name w:val="Оглавление 1 Знак"/>
    <w:basedOn w:val="11"/>
    <w:link w:val="1fff7"/>
    <w:rPr>
      <w:rFonts w:ascii="Times New Roman" w:hAnsi="Times New Roman"/>
      <w:b/>
    </w:rPr>
  </w:style>
  <w:style w:type="paragraph" w:customStyle="1" w:styleId="Style13">
    <w:name w:val="Style13"/>
    <w:basedOn w:val="a"/>
    <w:link w:val="Style130"/>
    <w:pPr>
      <w:widowControl w:val="0"/>
      <w:spacing w:line="269" w:lineRule="exact"/>
      <w:ind w:firstLine="466"/>
    </w:pPr>
    <w:rPr>
      <w:rFonts w:ascii="Times New Roman" w:hAnsi="Times New Roman"/>
      <w:sz w:val="24"/>
    </w:rPr>
  </w:style>
  <w:style w:type="character" w:customStyle="1" w:styleId="Style130">
    <w:name w:val="Style13"/>
    <w:basedOn w:val="11"/>
    <w:link w:val="Style13"/>
    <w:rPr>
      <w:rFonts w:ascii="Times New Roman" w:hAnsi="Times New Roman"/>
      <w:sz w:val="24"/>
    </w:rPr>
  </w:style>
  <w:style w:type="paragraph" w:customStyle="1" w:styleId="xl182">
    <w:name w:val="xl182"/>
    <w:basedOn w:val="a"/>
    <w:link w:val="xl1820"/>
    <w:pPr>
      <w:spacing w:beforeAutospacing="1" w:afterAutospacing="1"/>
      <w:jc w:val="both"/>
    </w:pPr>
    <w:rPr>
      <w:rFonts w:ascii="Times New Roman" w:hAnsi="Times New Roman"/>
      <w:b/>
      <w:sz w:val="24"/>
    </w:rPr>
  </w:style>
  <w:style w:type="character" w:customStyle="1" w:styleId="xl1820">
    <w:name w:val="xl182"/>
    <w:basedOn w:val="11"/>
    <w:link w:val="xl182"/>
    <w:rPr>
      <w:rFonts w:ascii="Times New Roman" w:hAnsi="Times New Roman"/>
      <w:b/>
      <w:sz w:val="24"/>
    </w:rPr>
  </w:style>
  <w:style w:type="paragraph" w:customStyle="1" w:styleId="afffffff2">
    <w:name w:val="Сравнение редакций. Удаленный фрагмент"/>
    <w:link w:val="afffffff3"/>
    <w:rPr>
      <w:shd w:val="clear" w:color="auto" w:fill="C4C413"/>
    </w:rPr>
  </w:style>
  <w:style w:type="character" w:customStyle="1" w:styleId="afffffff3">
    <w:name w:val="Сравнение редакций. Удаленный фрагмент"/>
    <w:link w:val="afffffff2"/>
    <w:rPr>
      <w:color w:val="000000"/>
      <w:shd w:val="clear" w:color="auto" w:fill="C4C413"/>
    </w:rPr>
  </w:style>
  <w:style w:type="paragraph" w:customStyle="1" w:styleId="1fff9">
    <w:name w:val="Обычный (веб)1"/>
    <w:basedOn w:val="a"/>
    <w:next w:val="affff1"/>
    <w:link w:val="1fffa"/>
    <w:pPr>
      <w:widowControl w:val="0"/>
    </w:pPr>
    <w:rPr>
      <w:rFonts w:ascii="Times New Roman" w:hAnsi="Times New Roman"/>
      <w:sz w:val="24"/>
    </w:rPr>
  </w:style>
  <w:style w:type="character" w:customStyle="1" w:styleId="1fffa">
    <w:name w:val="Обычный (веб)1"/>
    <w:basedOn w:val="11"/>
    <w:link w:val="1fff9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1"/>
    <w:link w:val="Style2"/>
    <w:rPr>
      <w:rFonts w:ascii="Times New Roman" w:hAnsi="Times New Roman"/>
      <w:sz w:val="24"/>
    </w:rPr>
  </w:style>
  <w:style w:type="paragraph" w:customStyle="1" w:styleId="afffffff4">
    <w:name w:val="Необходимые документы"/>
    <w:basedOn w:val="af1"/>
    <w:next w:val="a"/>
    <w:link w:val="afffffff5"/>
    <w:pPr>
      <w:ind w:left="0" w:firstLine="118"/>
    </w:pPr>
  </w:style>
  <w:style w:type="character" w:customStyle="1" w:styleId="afffffff5">
    <w:name w:val="Необходимые документы"/>
    <w:basedOn w:val="af3"/>
    <w:link w:val="afffffff4"/>
    <w:rPr>
      <w:rFonts w:ascii="Times New Roman" w:hAnsi="Times New Roman"/>
      <w:sz w:val="24"/>
    </w:rPr>
  </w:style>
  <w:style w:type="paragraph" w:customStyle="1" w:styleId="xl188">
    <w:name w:val="xl188"/>
    <w:basedOn w:val="a"/>
    <w:link w:val="xl188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80">
    <w:name w:val="xl188"/>
    <w:basedOn w:val="11"/>
    <w:link w:val="xl188"/>
    <w:rPr>
      <w:rFonts w:ascii="Times New Roman" w:hAnsi="Times New Roman"/>
      <w:b/>
      <w:sz w:val="24"/>
    </w:rPr>
  </w:style>
  <w:style w:type="paragraph" w:customStyle="1" w:styleId="spellingerror">
    <w:name w:val="spellingerror"/>
    <w:link w:val="spellingerror0"/>
  </w:style>
  <w:style w:type="character" w:customStyle="1" w:styleId="spellingerror0">
    <w:name w:val="spellingerror"/>
    <w:link w:val="spellingerror"/>
  </w:style>
  <w:style w:type="paragraph" w:customStyle="1" w:styleId="xl183">
    <w:name w:val="xl183"/>
    <w:basedOn w:val="a"/>
    <w:link w:val="xl183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30">
    <w:name w:val="xl183"/>
    <w:basedOn w:val="11"/>
    <w:link w:val="xl183"/>
    <w:rPr>
      <w:rFonts w:ascii="Times New Roman" w:hAnsi="Times New Roman"/>
      <w:b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1"/>
    <w:link w:val="xl158"/>
    <w:rPr>
      <w:rFonts w:ascii="Times New Roman" w:hAnsi="Times New Roman"/>
      <w:b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16">
    <w:name w:val="s_16"/>
    <w:basedOn w:val="a"/>
    <w:link w:val="s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60">
    <w:name w:val="s_16"/>
    <w:basedOn w:val="11"/>
    <w:link w:val="s16"/>
    <w:rPr>
      <w:rFonts w:ascii="Times New Roman" w:hAnsi="Times New Roman"/>
      <w:sz w:val="24"/>
    </w:rPr>
  </w:style>
  <w:style w:type="paragraph" w:customStyle="1" w:styleId="1fffb">
    <w:name w:val="Тема примечания Знак1"/>
    <w:link w:val="1fffc"/>
    <w:rPr>
      <w:rFonts w:ascii="Times New Roman" w:hAnsi="Times New Roman"/>
      <w:b/>
      <w:sz w:val="20"/>
    </w:rPr>
  </w:style>
  <w:style w:type="character" w:customStyle="1" w:styleId="1fffc">
    <w:name w:val="Тема примечания Знак1"/>
    <w:link w:val="1fffb"/>
    <w:rPr>
      <w:rFonts w:ascii="Times New Roman" w:hAnsi="Times New Roman"/>
      <w:b/>
      <w:sz w:val="20"/>
    </w:rPr>
  </w:style>
  <w:style w:type="paragraph" w:customStyle="1" w:styleId="Style100">
    <w:name w:val="Style10"/>
    <w:basedOn w:val="a"/>
    <w:link w:val="Style101"/>
    <w:pPr>
      <w:widowControl w:val="0"/>
    </w:pPr>
    <w:rPr>
      <w:rFonts w:ascii="Times New Roman" w:hAnsi="Times New Roman"/>
      <w:sz w:val="24"/>
    </w:rPr>
  </w:style>
  <w:style w:type="character" w:customStyle="1" w:styleId="Style101">
    <w:name w:val="Style10"/>
    <w:basedOn w:val="11"/>
    <w:link w:val="Style100"/>
    <w:rPr>
      <w:rFonts w:ascii="Times New Roman" w:hAnsi="Times New Roman"/>
      <w:sz w:val="24"/>
    </w:rPr>
  </w:style>
  <w:style w:type="paragraph" w:customStyle="1" w:styleId="c13">
    <w:name w:val="c13"/>
    <w:link w:val="c130"/>
  </w:style>
  <w:style w:type="character" w:customStyle="1" w:styleId="c130">
    <w:name w:val="c13"/>
    <w:link w:val="c13"/>
  </w:style>
  <w:style w:type="paragraph" w:customStyle="1" w:styleId="afffffff6">
    <w:name w:val="Текст (прав. подпись)"/>
    <w:basedOn w:val="a"/>
    <w:next w:val="a"/>
    <w:link w:val="afffffff7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character" w:customStyle="1" w:styleId="afffffff7">
    <w:name w:val="Текст (прав. подпись)"/>
    <w:basedOn w:val="11"/>
    <w:link w:val="afffffff6"/>
    <w:rPr>
      <w:rFonts w:ascii="Times New Roman" w:hAnsi="Times New Roman"/>
      <w:sz w:val="24"/>
    </w:rPr>
  </w:style>
  <w:style w:type="paragraph" w:customStyle="1" w:styleId="217">
    <w:name w:val="Основной текст 21"/>
    <w:basedOn w:val="a"/>
    <w:link w:val="218"/>
    <w:pPr>
      <w:widowControl w:val="0"/>
      <w:ind w:left="142" w:firstLine="567"/>
      <w:jc w:val="both"/>
    </w:pPr>
    <w:rPr>
      <w:rFonts w:ascii="Times New Roman" w:hAnsi="Times New Roman"/>
      <w:sz w:val="20"/>
    </w:rPr>
  </w:style>
  <w:style w:type="character" w:customStyle="1" w:styleId="218">
    <w:name w:val="Основной текст 21"/>
    <w:basedOn w:val="11"/>
    <w:link w:val="217"/>
    <w:rPr>
      <w:rFonts w:ascii="Times New Roman" w:hAnsi="Times New Roman"/>
      <w:sz w:val="20"/>
    </w:rPr>
  </w:style>
  <w:style w:type="paragraph" w:customStyle="1" w:styleId="3b">
    <w:name w:val="Неразрешенное упоминание3"/>
    <w:link w:val="3c"/>
    <w:rPr>
      <w:color w:val="605E5C"/>
      <w:shd w:val="clear" w:color="auto" w:fill="E1DFDD"/>
    </w:rPr>
  </w:style>
  <w:style w:type="character" w:customStyle="1" w:styleId="3c">
    <w:name w:val="Неразрешенное упоминание3"/>
    <w:link w:val="3b"/>
    <w:rPr>
      <w:color w:val="605E5C"/>
      <w:shd w:val="clear" w:color="auto" w:fill="E1DFDD"/>
    </w:rPr>
  </w:style>
  <w:style w:type="paragraph" w:customStyle="1" w:styleId="1fffd">
    <w:name w:val="Выделенная цитата Знак1"/>
    <w:link w:val="1fffe"/>
    <w:rPr>
      <w:rFonts w:ascii="Calibri" w:hAnsi="Calibri"/>
      <w:i/>
      <w:color w:val="5B9BD5"/>
    </w:rPr>
  </w:style>
  <w:style w:type="character" w:customStyle="1" w:styleId="1fffe">
    <w:name w:val="Выделенная цитата Знак1"/>
    <w:link w:val="1fffd"/>
    <w:rPr>
      <w:rFonts w:ascii="Calibri" w:hAnsi="Calibri"/>
      <w:i/>
      <w:color w:val="5B9BD5"/>
    </w:rPr>
  </w:style>
  <w:style w:type="paragraph" w:customStyle="1" w:styleId="610">
    <w:name w:val="Заголовок 61"/>
    <w:basedOn w:val="a"/>
    <w:next w:val="a"/>
    <w:link w:val="611"/>
    <w:pPr>
      <w:spacing w:before="240" w:after="60"/>
      <w:outlineLvl w:val="5"/>
    </w:pPr>
    <w:rPr>
      <w:rFonts w:ascii="Calibri" w:hAnsi="Calibri"/>
      <w:b/>
    </w:rPr>
  </w:style>
  <w:style w:type="character" w:customStyle="1" w:styleId="611">
    <w:name w:val="Заголовок 61"/>
    <w:basedOn w:val="11"/>
    <w:link w:val="610"/>
    <w:rPr>
      <w:rFonts w:ascii="Calibri" w:hAnsi="Calibri"/>
      <w:b/>
    </w:rPr>
  </w:style>
  <w:style w:type="paragraph" w:styleId="affff1">
    <w:name w:val="Normal (Web)"/>
    <w:basedOn w:val="a"/>
    <w:link w:val="1ffff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1ffff">
    <w:name w:val="Обычный (веб) Знак1"/>
    <w:basedOn w:val="11"/>
    <w:link w:val="affff1"/>
    <w:rPr>
      <w:rFonts w:ascii="Times New Roman" w:hAnsi="Times New Roman"/>
      <w:sz w:val="24"/>
    </w:rPr>
  </w:style>
  <w:style w:type="paragraph" w:customStyle="1" w:styleId="xl185">
    <w:name w:val="xl185"/>
    <w:basedOn w:val="a"/>
    <w:link w:val="xl18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50">
    <w:name w:val="xl185"/>
    <w:basedOn w:val="11"/>
    <w:link w:val="xl185"/>
    <w:rPr>
      <w:rFonts w:ascii="Times New Roman" w:hAnsi="Times New Roman"/>
      <w:b/>
      <w:sz w:val="16"/>
    </w:rPr>
  </w:style>
  <w:style w:type="paragraph" w:customStyle="1" w:styleId="313">
    <w:name w:val="Заголовок 31"/>
    <w:basedOn w:val="a"/>
    <w:link w:val="314"/>
    <w:pPr>
      <w:widowControl w:val="0"/>
      <w:ind w:left="641"/>
      <w:outlineLvl w:val="3"/>
    </w:pPr>
    <w:rPr>
      <w:rFonts w:ascii="Times New Roman" w:hAnsi="Times New Roman"/>
      <w:b/>
      <w:sz w:val="24"/>
    </w:rPr>
  </w:style>
  <w:style w:type="character" w:customStyle="1" w:styleId="314">
    <w:name w:val="Заголовок 31"/>
    <w:basedOn w:val="11"/>
    <w:link w:val="313"/>
    <w:rPr>
      <w:rFonts w:ascii="Times New Roman" w:hAnsi="Times New Roman"/>
      <w:b/>
      <w:sz w:val="24"/>
    </w:rPr>
  </w:style>
  <w:style w:type="paragraph" w:customStyle="1" w:styleId="1ffff0">
    <w:name w:val="Сильное выделение1"/>
    <w:link w:val="1ffff1"/>
    <w:rPr>
      <w:b/>
      <w:i/>
      <w:sz w:val="24"/>
      <w:u w:val="single"/>
    </w:rPr>
  </w:style>
  <w:style w:type="character" w:customStyle="1" w:styleId="1ffff1">
    <w:name w:val="Сильное выделение1"/>
    <w:link w:val="1ffff0"/>
    <w:rPr>
      <w:b/>
      <w:i/>
      <w:sz w:val="24"/>
      <w:u w:val="single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1"/>
    <w:link w:val="xl103"/>
    <w:rPr>
      <w:rFonts w:ascii="Times New Roman" w:hAnsi="Times New Roman"/>
      <w:b/>
      <w:color w:val="000000"/>
      <w:sz w:val="16"/>
    </w:rPr>
  </w:style>
  <w:style w:type="paragraph" w:customStyle="1" w:styleId="FontStyle85">
    <w:name w:val="Font Style85"/>
    <w:link w:val="FontStyle850"/>
    <w:rPr>
      <w:rFonts w:ascii="Times New Roman" w:hAnsi="Times New Roman"/>
      <w:b/>
      <w:sz w:val="20"/>
    </w:rPr>
  </w:style>
  <w:style w:type="character" w:customStyle="1" w:styleId="FontStyle850">
    <w:name w:val="Font Style85"/>
    <w:link w:val="FontStyle85"/>
    <w:rPr>
      <w:rFonts w:ascii="Times New Roman" w:hAnsi="Times New Roman"/>
      <w:b/>
      <w:sz w:val="20"/>
    </w:rPr>
  </w:style>
  <w:style w:type="paragraph" w:customStyle="1" w:styleId="512">
    <w:name w:val="Заголовок 5 Знак1"/>
    <w:link w:val="513"/>
    <w:rPr>
      <w:rFonts w:ascii="Calibri" w:hAnsi="Calibri"/>
      <w:b/>
      <w:i/>
      <w:sz w:val="26"/>
    </w:rPr>
  </w:style>
  <w:style w:type="character" w:customStyle="1" w:styleId="513">
    <w:name w:val="Заголовок 5 Знак1"/>
    <w:link w:val="512"/>
    <w:rPr>
      <w:rFonts w:ascii="Calibri" w:hAnsi="Calibri"/>
      <w:b/>
      <w:i/>
      <w:sz w:val="26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1"/>
    <w:link w:val="xl105"/>
    <w:rPr>
      <w:rFonts w:ascii="Times New Roman" w:hAnsi="Times New Roman"/>
      <w:b/>
      <w:color w:val="000000"/>
      <w:sz w:val="16"/>
    </w:rPr>
  </w:style>
  <w:style w:type="paragraph" w:customStyle="1" w:styleId="afffffff8">
    <w:name w:val="Оглавление"/>
    <w:basedOn w:val="ac"/>
    <w:next w:val="a"/>
    <w:link w:val="afffffff9"/>
    <w:pPr>
      <w:ind w:left="140"/>
    </w:pPr>
  </w:style>
  <w:style w:type="character" w:customStyle="1" w:styleId="afffffff9">
    <w:name w:val="Оглавление"/>
    <w:basedOn w:val="ad"/>
    <w:link w:val="afffffff8"/>
    <w:rPr>
      <w:rFonts w:ascii="Courier New" w:hAnsi="Courier New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552" w:lineRule="exact"/>
    </w:pPr>
    <w:rPr>
      <w:rFonts w:ascii="Times New Roman" w:hAnsi="Times New Roman"/>
      <w:sz w:val="24"/>
    </w:rPr>
  </w:style>
  <w:style w:type="character" w:customStyle="1" w:styleId="Style70">
    <w:name w:val="Style7"/>
    <w:basedOn w:val="11"/>
    <w:link w:val="Style7"/>
    <w:rPr>
      <w:rFonts w:ascii="Times New Roman" w:hAnsi="Times New Roman"/>
      <w:sz w:val="24"/>
    </w:rPr>
  </w:style>
  <w:style w:type="paragraph" w:customStyle="1" w:styleId="afffffffa">
    <w:name w:val="Заголовок чужого сообщения"/>
    <w:link w:val="afffffffb"/>
    <w:rPr>
      <w:b/>
      <w:color w:val="FF0000"/>
    </w:rPr>
  </w:style>
  <w:style w:type="character" w:customStyle="1" w:styleId="afffffffb">
    <w:name w:val="Заголовок чужого сообщения"/>
    <w:link w:val="afffffffa"/>
    <w:rPr>
      <w:b/>
      <w:color w:val="FF0000"/>
    </w:rPr>
  </w:style>
  <w:style w:type="paragraph" w:styleId="aff0">
    <w:name w:val="Body Text Indent"/>
    <w:basedOn w:val="a"/>
    <w:link w:val="afffffffc"/>
    <w:pPr>
      <w:spacing w:after="120"/>
      <w:ind w:left="283"/>
      <w:jc w:val="both"/>
    </w:pPr>
    <w:rPr>
      <w:rFonts w:ascii="Times New Roman" w:hAnsi="Times New Roman"/>
      <w:sz w:val="24"/>
    </w:rPr>
  </w:style>
  <w:style w:type="character" w:customStyle="1" w:styleId="afffffffc">
    <w:name w:val="Основной текст с отступом Знак"/>
    <w:basedOn w:val="11"/>
    <w:link w:val="aff0"/>
    <w:rPr>
      <w:rFonts w:ascii="Times New Roman" w:hAnsi="Times New Roman"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customStyle="1" w:styleId="WW8Num1z0">
    <w:name w:val="WW8Num1z0"/>
    <w:link w:val="WW8Num1z00"/>
    <w:rPr>
      <w:b/>
    </w:rPr>
  </w:style>
  <w:style w:type="character" w:customStyle="1" w:styleId="WW8Num1z00">
    <w:name w:val="WW8Num1z0"/>
    <w:link w:val="WW8Num1z0"/>
    <w:rPr>
      <w:b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js-item-maininfo">
    <w:name w:val="js-item-maininfo"/>
    <w:link w:val="js-item-maininfo0"/>
  </w:style>
  <w:style w:type="character" w:customStyle="1" w:styleId="js-item-maininfo0">
    <w:name w:val="js-item-maininfo"/>
    <w:link w:val="js-item-maininfo"/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1"/>
    <w:link w:val="xl163"/>
    <w:rPr>
      <w:rFonts w:ascii="Times New Roman" w:hAnsi="Times New Roman"/>
      <w:b/>
      <w:sz w:val="16"/>
    </w:rPr>
  </w:style>
  <w:style w:type="paragraph" w:customStyle="1" w:styleId="afffffffd">
    <w:name w:val="Гипертекстовая ссылка"/>
    <w:link w:val="afffffffe"/>
    <w:rPr>
      <w:b/>
      <w:color w:val="106BBE"/>
    </w:rPr>
  </w:style>
  <w:style w:type="character" w:customStyle="1" w:styleId="afffffffe">
    <w:name w:val="Гипертекстовая ссылка"/>
    <w:link w:val="afffffffd"/>
    <w:rPr>
      <w:b/>
      <w:color w:val="106BBE"/>
    </w:rPr>
  </w:style>
  <w:style w:type="paragraph" w:customStyle="1" w:styleId="affffffff">
    <w:name w:val="Не вступил в силу"/>
    <w:link w:val="affffffff0"/>
    <w:rPr>
      <w:b/>
      <w:shd w:val="clear" w:color="auto" w:fill="D8EDE8"/>
    </w:rPr>
  </w:style>
  <w:style w:type="character" w:customStyle="1" w:styleId="affffffff0">
    <w:name w:val="Не вступил в силу"/>
    <w:link w:val="affffffff"/>
    <w:rPr>
      <w:b/>
      <w:color w:val="000000"/>
      <w:shd w:val="clear" w:color="auto" w:fill="D8EDE8"/>
    </w:rPr>
  </w:style>
  <w:style w:type="paragraph" w:styleId="91">
    <w:name w:val="toc 9"/>
    <w:basedOn w:val="a"/>
    <w:next w:val="a"/>
    <w:link w:val="92"/>
    <w:uiPriority w:val="39"/>
    <w:pPr>
      <w:ind w:left="1920"/>
    </w:pPr>
    <w:rPr>
      <w:rFonts w:ascii="Calibri" w:hAnsi="Calibri"/>
      <w:sz w:val="20"/>
    </w:rPr>
  </w:style>
  <w:style w:type="character" w:customStyle="1" w:styleId="92">
    <w:name w:val="Оглавление 9 Знак"/>
    <w:basedOn w:val="11"/>
    <w:link w:val="91"/>
    <w:rPr>
      <w:rFonts w:ascii="Calibri" w:hAnsi="Calibri"/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110">
    <w:name w:val="Style11"/>
    <w:basedOn w:val="11"/>
    <w:link w:val="Style11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customStyle="1" w:styleId="22">
    <w:name w:val="Основной шрифт абзаца2"/>
  </w:style>
  <w:style w:type="paragraph" w:customStyle="1" w:styleId="1ffff2">
    <w:name w:val="Абзац списка1"/>
    <w:basedOn w:val="a"/>
    <w:link w:val="1ffff3"/>
    <w:pPr>
      <w:ind w:left="720"/>
    </w:pPr>
    <w:rPr>
      <w:rFonts w:ascii="Times New Roman" w:hAnsi="Times New Roman"/>
      <w:sz w:val="24"/>
    </w:rPr>
  </w:style>
  <w:style w:type="character" w:customStyle="1" w:styleId="1ffff3">
    <w:name w:val="Абзац списка1"/>
    <w:basedOn w:val="11"/>
    <w:link w:val="1ffff2"/>
    <w:rPr>
      <w:rFonts w:ascii="Times New Roman" w:hAnsi="Times New Roman"/>
      <w:sz w:val="24"/>
    </w:rPr>
  </w:style>
  <w:style w:type="paragraph" w:customStyle="1" w:styleId="affffffff1">
    <w:name w:val="Подзаголовок для информации об изменениях"/>
    <w:basedOn w:val="affffa"/>
    <w:next w:val="a"/>
    <w:link w:val="affffffff2"/>
    <w:rPr>
      <w:b/>
    </w:rPr>
  </w:style>
  <w:style w:type="character" w:customStyle="1" w:styleId="affffffff2">
    <w:name w:val="Подзаголовок для информации об изменениях"/>
    <w:basedOn w:val="affffb"/>
    <w:link w:val="affffffff1"/>
    <w:rPr>
      <w:rFonts w:ascii="Times New Roman" w:hAnsi="Times New Roman"/>
      <w:b/>
      <w:color w:val="353842"/>
      <w:sz w:val="18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1"/>
    <w:link w:val="xl161"/>
    <w:rPr>
      <w:rFonts w:ascii="Times New Roman" w:hAnsi="Times New Roman"/>
      <w:b/>
      <w:sz w:val="16"/>
    </w:rPr>
  </w:style>
  <w:style w:type="paragraph" w:customStyle="1" w:styleId="affffffff3">
    <w:name w:val="Переменная часть"/>
    <w:basedOn w:val="a4"/>
    <w:next w:val="a"/>
    <w:link w:val="affffffff4"/>
    <w:rPr>
      <w:sz w:val="18"/>
    </w:rPr>
  </w:style>
  <w:style w:type="character" w:customStyle="1" w:styleId="affffffff4">
    <w:name w:val="Переменная часть"/>
    <w:basedOn w:val="a5"/>
    <w:link w:val="affffffff3"/>
    <w:rPr>
      <w:rFonts w:ascii="Verdana" w:hAnsi="Verdana"/>
      <w:sz w:val="18"/>
    </w:rPr>
  </w:style>
  <w:style w:type="paragraph" w:customStyle="1" w:styleId="affffffff5">
    <w:name w:val="Заголовок для информации об изменениях"/>
    <w:basedOn w:val="1"/>
    <w:next w:val="a"/>
    <w:link w:val="affffffff6"/>
    <w:pPr>
      <w:keepNext/>
      <w:keepLines/>
      <w:spacing w:after="240" w:line="360" w:lineRule="auto"/>
      <w:outlineLvl w:val="8"/>
    </w:pPr>
    <w:rPr>
      <w:b w:val="0"/>
      <w:sz w:val="18"/>
    </w:rPr>
  </w:style>
  <w:style w:type="character" w:customStyle="1" w:styleId="affffffff6">
    <w:name w:val="Заголовок для информации об изменениях"/>
    <w:basedOn w:val="10"/>
    <w:link w:val="affffffff5"/>
    <w:rPr>
      <w:rFonts w:ascii="Times New Roman" w:hAnsi="Times New Roman"/>
      <w:b w:val="0"/>
      <w:sz w:val="18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1"/>
    <w:link w:val="xl138"/>
    <w:rPr>
      <w:rFonts w:ascii="Times New Roman" w:hAnsi="Times New Roman"/>
      <w:b/>
      <w:color w:val="000000"/>
      <w:sz w:val="16"/>
    </w:rPr>
  </w:style>
  <w:style w:type="paragraph" w:customStyle="1" w:styleId="612">
    <w:name w:val="Заголовок 6 Знак1"/>
    <w:link w:val="613"/>
    <w:rPr>
      <w:rFonts w:ascii="Calibri" w:hAnsi="Calibri"/>
      <w:b/>
    </w:rPr>
  </w:style>
  <w:style w:type="character" w:customStyle="1" w:styleId="613">
    <w:name w:val="Заголовок 6 Знак1"/>
    <w:link w:val="612"/>
    <w:rPr>
      <w:rFonts w:ascii="Calibri" w:hAnsi="Calibri"/>
      <w:b/>
      <w:sz w:val="22"/>
    </w:rPr>
  </w:style>
  <w:style w:type="paragraph" w:customStyle="1" w:styleId="1ffff4">
    <w:name w:val="Знак примечания1"/>
    <w:basedOn w:val="22"/>
    <w:link w:val="affffffff7"/>
    <w:rPr>
      <w:sz w:val="16"/>
    </w:rPr>
  </w:style>
  <w:style w:type="character" w:styleId="affffffff7">
    <w:name w:val="annotation reference"/>
    <w:basedOn w:val="a0"/>
    <w:link w:val="1ffff4"/>
    <w:rPr>
      <w:sz w:val="16"/>
    </w:rPr>
  </w:style>
  <w:style w:type="paragraph" w:customStyle="1" w:styleId="affffffff8">
    <w:name w:val="диплом"/>
    <w:basedOn w:val="a"/>
    <w:link w:val="affffffff9"/>
    <w:pPr>
      <w:spacing w:after="200" w:line="276" w:lineRule="auto"/>
    </w:pPr>
    <w:rPr>
      <w:rFonts w:ascii="Calibri" w:hAnsi="Calibri"/>
      <w:highlight w:val="white"/>
    </w:rPr>
  </w:style>
  <w:style w:type="character" w:customStyle="1" w:styleId="affffffff9">
    <w:name w:val="диплом"/>
    <w:basedOn w:val="11"/>
    <w:link w:val="affffffff8"/>
    <w:rPr>
      <w:rFonts w:ascii="Calibri" w:hAnsi="Calibri"/>
      <w:color w:val="000000"/>
      <w:highlight w:val="white"/>
    </w:rPr>
  </w:style>
  <w:style w:type="paragraph" w:customStyle="1" w:styleId="Heading11">
    <w:name w:val="Heading 11"/>
    <w:basedOn w:val="a"/>
    <w:link w:val="Heading110"/>
    <w:pPr>
      <w:widowControl w:val="0"/>
      <w:outlineLvl w:val="0"/>
    </w:pPr>
    <w:rPr>
      <w:rFonts w:ascii="Times New Roman" w:hAnsi="Times New Roman"/>
      <w:b/>
      <w:sz w:val="24"/>
    </w:rPr>
  </w:style>
  <w:style w:type="character" w:customStyle="1" w:styleId="Heading110">
    <w:name w:val="Heading 11"/>
    <w:basedOn w:val="11"/>
    <w:link w:val="Heading11"/>
    <w:rPr>
      <w:rFonts w:ascii="Times New Roman" w:hAnsi="Times New Roman"/>
      <w:b/>
      <w:sz w:val="24"/>
    </w:rPr>
  </w:style>
  <w:style w:type="paragraph" w:customStyle="1" w:styleId="c200">
    <w:name w:val="c20"/>
    <w:basedOn w:val="a"/>
    <w:link w:val="c2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201">
    <w:name w:val="c20"/>
    <w:basedOn w:val="11"/>
    <w:link w:val="c200"/>
    <w:rPr>
      <w:rFonts w:ascii="Times New Roman" w:hAnsi="Times New Roman"/>
      <w:sz w:val="24"/>
    </w:rPr>
  </w:style>
  <w:style w:type="paragraph" w:customStyle="1" w:styleId="p2">
    <w:name w:val="p2"/>
    <w:basedOn w:val="a"/>
    <w:link w:val="p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">
    <w:name w:val="p2"/>
    <w:basedOn w:val="11"/>
    <w:link w:val="p2"/>
    <w:rPr>
      <w:rFonts w:ascii="Times New Roman" w:hAnsi="Times New Roman"/>
      <w:sz w:val="24"/>
    </w:rPr>
  </w:style>
  <w:style w:type="paragraph" w:customStyle="1" w:styleId="c18">
    <w:name w:val="c18"/>
    <w:basedOn w:val="a"/>
    <w:link w:val="c1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80">
    <w:name w:val="c18"/>
    <w:basedOn w:val="11"/>
    <w:link w:val="c18"/>
    <w:rPr>
      <w:rFonts w:ascii="Times New Roman" w:hAnsi="Times New Roman"/>
      <w:sz w:val="24"/>
    </w:rPr>
  </w:style>
  <w:style w:type="paragraph" w:styleId="affffff0">
    <w:name w:val="Document Map"/>
    <w:basedOn w:val="a"/>
    <w:link w:val="affffffffa"/>
    <w:pPr>
      <w:spacing w:after="200" w:line="276" w:lineRule="auto"/>
    </w:pPr>
    <w:rPr>
      <w:rFonts w:ascii="Tahoma" w:hAnsi="Tahoma"/>
      <w:sz w:val="16"/>
    </w:rPr>
  </w:style>
  <w:style w:type="character" w:customStyle="1" w:styleId="affffffffa">
    <w:name w:val="Схема документа Знак"/>
    <w:basedOn w:val="11"/>
    <w:link w:val="affffff0"/>
    <w:rPr>
      <w:rFonts w:ascii="Tahoma" w:hAnsi="Tahoma"/>
      <w:sz w:val="16"/>
    </w:rPr>
  </w:style>
  <w:style w:type="paragraph" w:customStyle="1" w:styleId="Style66">
    <w:name w:val="Style66"/>
    <w:basedOn w:val="a"/>
    <w:link w:val="Style660"/>
    <w:pPr>
      <w:widowControl w:val="0"/>
      <w:spacing w:line="259" w:lineRule="exact"/>
      <w:ind w:firstLine="384"/>
      <w:jc w:val="both"/>
    </w:pPr>
    <w:rPr>
      <w:rFonts w:ascii="Microsoft Sans Serif" w:hAnsi="Microsoft Sans Serif"/>
      <w:sz w:val="24"/>
    </w:rPr>
  </w:style>
  <w:style w:type="character" w:customStyle="1" w:styleId="Style660">
    <w:name w:val="Style66"/>
    <w:basedOn w:val="11"/>
    <w:link w:val="Style66"/>
    <w:rPr>
      <w:rFonts w:ascii="Microsoft Sans Serif" w:hAnsi="Microsoft Sans Serif"/>
      <w:sz w:val="24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1"/>
    <w:link w:val="xl168"/>
    <w:rPr>
      <w:rFonts w:ascii="Times New Roman" w:hAnsi="Times New Roman"/>
      <w:b/>
      <w:sz w:val="14"/>
    </w:rPr>
  </w:style>
  <w:style w:type="paragraph" w:customStyle="1" w:styleId="FontStyle41">
    <w:name w:val="Font Style41"/>
    <w:link w:val="FontStyle410"/>
    <w:rPr>
      <w:rFonts w:ascii="Times New Roman" w:hAnsi="Times New Roman"/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c8">
    <w:name w:val="c8"/>
    <w:basedOn w:val="a"/>
    <w:link w:val="c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80">
    <w:name w:val="c8"/>
    <w:basedOn w:val="11"/>
    <w:link w:val="c8"/>
    <w:rPr>
      <w:rFonts w:ascii="Times New Roman" w:hAnsi="Times New Roman"/>
      <w:sz w:val="24"/>
    </w:rPr>
  </w:style>
  <w:style w:type="paragraph" w:customStyle="1" w:styleId="af1">
    <w:name w:val="Внимание"/>
    <w:basedOn w:val="a"/>
    <w:next w:val="a"/>
    <w:link w:val="a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3">
    <w:name w:val="Внимание"/>
    <w:basedOn w:val="11"/>
    <w:link w:val="af1"/>
    <w:rPr>
      <w:rFonts w:ascii="Times New Roman" w:hAnsi="Times New Roman"/>
      <w:sz w:val="24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1"/>
    <w:link w:val="xl88"/>
    <w:rPr>
      <w:rFonts w:ascii="Times New Roman" w:hAnsi="Times New Roman"/>
      <w:i/>
      <w:sz w:val="14"/>
    </w:rPr>
  </w:style>
  <w:style w:type="paragraph" w:customStyle="1" w:styleId="afffffd">
    <w:name w:val="Комментарий"/>
    <w:basedOn w:val="affffff1"/>
    <w:next w:val="a"/>
    <w:link w:val="affffff"/>
    <w:pPr>
      <w:spacing w:before="75"/>
      <w:ind w:right="0"/>
      <w:jc w:val="both"/>
    </w:pPr>
    <w:rPr>
      <w:color w:val="353842"/>
    </w:rPr>
  </w:style>
  <w:style w:type="character" w:customStyle="1" w:styleId="affffff">
    <w:name w:val="Комментарий"/>
    <w:basedOn w:val="affffff2"/>
    <w:link w:val="afffffd"/>
    <w:rPr>
      <w:rFonts w:ascii="Times New Roman" w:hAnsi="Times New Roman"/>
      <w:color w:val="353842"/>
      <w:sz w:val="24"/>
    </w:rPr>
  </w:style>
  <w:style w:type="paragraph" w:customStyle="1" w:styleId="affffffffb">
    <w:name w:val="Сравнение редакций. Добавленный фрагмент"/>
    <w:link w:val="affffffffc"/>
    <w:rPr>
      <w:shd w:val="clear" w:color="auto" w:fill="C1D7FF"/>
    </w:rPr>
  </w:style>
  <w:style w:type="character" w:customStyle="1" w:styleId="affffffffc">
    <w:name w:val="Сравнение редакций. Добавленный фрагмент"/>
    <w:link w:val="affffffffb"/>
    <w:rPr>
      <w:color w:val="000000"/>
      <w:shd w:val="clear" w:color="auto" w:fill="C1D7FF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affffffffd">
    <w:name w:val="Информация об изменениях"/>
    <w:basedOn w:val="affffa"/>
    <w:next w:val="a"/>
    <w:link w:val="affffffffe"/>
    <w:pPr>
      <w:spacing w:before="180"/>
      <w:ind w:left="360" w:right="360" w:firstLine="0"/>
    </w:pPr>
  </w:style>
  <w:style w:type="character" w:customStyle="1" w:styleId="affffffffe">
    <w:name w:val="Информация об изменениях"/>
    <w:basedOn w:val="affffb"/>
    <w:link w:val="affffffffd"/>
    <w:rPr>
      <w:rFonts w:ascii="Times New Roman" w:hAnsi="Times New Roman"/>
      <w:color w:val="353842"/>
      <w:sz w:val="18"/>
    </w:rPr>
  </w:style>
  <w:style w:type="paragraph" w:styleId="85">
    <w:name w:val="toc 8"/>
    <w:basedOn w:val="a"/>
    <w:next w:val="a"/>
    <w:link w:val="86"/>
    <w:uiPriority w:val="39"/>
    <w:pPr>
      <w:ind w:left="1680"/>
    </w:pPr>
    <w:rPr>
      <w:rFonts w:ascii="Calibri" w:hAnsi="Calibri"/>
      <w:sz w:val="20"/>
    </w:rPr>
  </w:style>
  <w:style w:type="character" w:customStyle="1" w:styleId="86">
    <w:name w:val="Оглавление 8 Знак"/>
    <w:basedOn w:val="11"/>
    <w:link w:val="85"/>
    <w:rPr>
      <w:rFonts w:ascii="Calibri" w:hAnsi="Calibri"/>
      <w:sz w:val="20"/>
    </w:rPr>
  </w:style>
  <w:style w:type="paragraph" w:customStyle="1" w:styleId="120">
    <w:name w:val="таблСлева12"/>
    <w:basedOn w:val="a"/>
    <w:link w:val="121"/>
    <w:rPr>
      <w:rFonts w:ascii="Segoe UI" w:hAnsi="Segoe UI"/>
      <w:sz w:val="24"/>
    </w:rPr>
  </w:style>
  <w:style w:type="character" w:customStyle="1" w:styleId="121">
    <w:name w:val="таблСлева12"/>
    <w:basedOn w:val="11"/>
    <w:link w:val="120"/>
    <w:rPr>
      <w:rFonts w:ascii="Segoe UI" w:hAnsi="Segoe UI"/>
      <w:sz w:val="24"/>
    </w:rPr>
  </w:style>
  <w:style w:type="paragraph" w:customStyle="1" w:styleId="xl149">
    <w:name w:val="xl149"/>
    <w:basedOn w:val="a"/>
    <w:link w:val="xl14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1"/>
    <w:link w:val="xl149"/>
    <w:rPr>
      <w:rFonts w:ascii="Times New Roman" w:hAnsi="Times New Roman"/>
      <w:b/>
      <w:sz w:val="16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1"/>
    <w:link w:val="Style21"/>
    <w:rPr>
      <w:rFonts w:ascii="Times New Roman" w:hAnsi="Times New Roman"/>
      <w:sz w:val="24"/>
    </w:rPr>
  </w:style>
  <w:style w:type="paragraph" w:customStyle="1" w:styleId="c12c25">
    <w:name w:val="c12 c25"/>
    <w:basedOn w:val="a"/>
    <w:link w:val="c12c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2c250">
    <w:name w:val="c12 c25"/>
    <w:basedOn w:val="11"/>
    <w:link w:val="c12c25"/>
    <w:rPr>
      <w:rFonts w:ascii="Times New Roman" w:hAnsi="Times New Roman"/>
      <w:sz w:val="24"/>
    </w:rPr>
  </w:style>
  <w:style w:type="paragraph" w:customStyle="1" w:styleId="afffffffff">
    <w:name w:val="Знак Знак Знак"/>
    <w:basedOn w:val="a"/>
    <w:link w:val="afffffffff0"/>
    <w:pPr>
      <w:spacing w:after="160" w:line="240" w:lineRule="exact"/>
    </w:pPr>
    <w:rPr>
      <w:rFonts w:ascii="Verdana" w:hAnsi="Verdana"/>
      <w:sz w:val="20"/>
    </w:rPr>
  </w:style>
  <w:style w:type="character" w:customStyle="1" w:styleId="afffffffff0">
    <w:name w:val="Знак Знак Знак"/>
    <w:basedOn w:val="11"/>
    <w:link w:val="afffffffff"/>
    <w:rPr>
      <w:rFonts w:ascii="Verdana" w:hAnsi="Verdana"/>
      <w:sz w:val="20"/>
    </w:rPr>
  </w:style>
  <w:style w:type="paragraph" w:customStyle="1" w:styleId="7pt">
    <w:name w:val="Основной текст + 7 pt"/>
    <w:link w:val="7pt0"/>
    <w:rPr>
      <w:rFonts w:ascii="Microsoft Sans Serif" w:hAnsi="Microsoft Sans Serif"/>
      <w:sz w:val="14"/>
      <w:highlight w:val="white"/>
    </w:rPr>
  </w:style>
  <w:style w:type="character" w:customStyle="1" w:styleId="7pt0">
    <w:name w:val="Основной текст + 7 pt"/>
    <w:link w:val="7pt"/>
    <w:rPr>
      <w:rFonts w:ascii="Microsoft Sans Serif" w:hAnsi="Microsoft Sans Serif"/>
      <w:color w:val="000000"/>
      <w:spacing w:val="0"/>
      <w:sz w:val="14"/>
      <w:highlight w:val="white"/>
      <w:u w:val="none"/>
    </w:rPr>
  </w:style>
  <w:style w:type="paragraph" w:customStyle="1" w:styleId="Bodytext4">
    <w:name w:val="Body text (4)"/>
    <w:link w:val="Bodytext40"/>
    <w:rPr>
      <w:rFonts w:ascii="Times New Roman" w:hAnsi="Times New Roman"/>
      <w:i/>
      <w:sz w:val="21"/>
    </w:rPr>
  </w:style>
  <w:style w:type="character" w:customStyle="1" w:styleId="Bodytext40">
    <w:name w:val="Body text (4)"/>
    <w:link w:val="Bodytext4"/>
    <w:rPr>
      <w:rFonts w:ascii="Times New Roman" w:hAnsi="Times New Roman"/>
      <w:i/>
      <w:color w:val="000000"/>
      <w:spacing w:val="0"/>
      <w:sz w:val="21"/>
      <w:u w:val="none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1"/>
    <w:link w:val="xl82"/>
    <w:rPr>
      <w:rFonts w:ascii="Times New Roman" w:hAnsi="Times New Roman"/>
      <w:color w:val="FF0000"/>
      <w:sz w:val="14"/>
    </w:rPr>
  </w:style>
  <w:style w:type="paragraph" w:customStyle="1" w:styleId="FontStyle82">
    <w:name w:val="Font Style82"/>
    <w:link w:val="FontStyle820"/>
    <w:rPr>
      <w:rFonts w:ascii="Lucida Sans Unicode" w:hAnsi="Lucida Sans Unicode"/>
      <w:b/>
      <w:sz w:val="10"/>
    </w:rPr>
  </w:style>
  <w:style w:type="character" w:customStyle="1" w:styleId="FontStyle820">
    <w:name w:val="Font Style82"/>
    <w:link w:val="FontStyle82"/>
    <w:rPr>
      <w:rFonts w:ascii="Lucida Sans Unicode" w:hAnsi="Lucida Sans Unicode"/>
      <w:b/>
      <w:sz w:val="10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800">
    <w:name w:val="xl80"/>
    <w:basedOn w:val="11"/>
    <w:link w:val="xl80"/>
    <w:rPr>
      <w:rFonts w:ascii="Times New Roman" w:hAnsi="Times New Roman"/>
      <w:sz w:val="24"/>
    </w:rPr>
  </w:style>
  <w:style w:type="paragraph" w:customStyle="1" w:styleId="1ffff5">
    <w:name w:val="Обычный1"/>
    <w:link w:val="1ffff6"/>
    <w:pPr>
      <w:widowControl w:val="0"/>
      <w:spacing w:line="264" w:lineRule="auto"/>
      <w:ind w:left="280" w:firstLine="300"/>
      <w:jc w:val="both"/>
    </w:pPr>
    <w:rPr>
      <w:rFonts w:ascii="Times New Roman" w:hAnsi="Times New Roman"/>
    </w:rPr>
  </w:style>
  <w:style w:type="character" w:customStyle="1" w:styleId="1ffff6">
    <w:name w:val="Обычный1"/>
    <w:link w:val="1ffff5"/>
    <w:rPr>
      <w:rFonts w:ascii="Times New Roman" w:hAnsi="Times New Roman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1"/>
    <w:link w:val="xl72"/>
    <w:rPr>
      <w:rFonts w:ascii="Times New Roman" w:hAnsi="Times New Roman"/>
      <w:b/>
      <w:color w:val="000000"/>
      <w:sz w:val="16"/>
    </w:rPr>
  </w:style>
  <w:style w:type="paragraph" w:customStyle="1" w:styleId="2fa">
    <w:name w:val="Неразрешенное упоминание2"/>
    <w:link w:val="2fb"/>
    <w:rPr>
      <w:color w:val="605E5C"/>
      <w:shd w:val="clear" w:color="auto" w:fill="E1DFDD"/>
    </w:rPr>
  </w:style>
  <w:style w:type="character" w:customStyle="1" w:styleId="2fb">
    <w:name w:val="Неразрешенное упоминание2"/>
    <w:link w:val="2fa"/>
    <w:rPr>
      <w:color w:val="605E5C"/>
      <w:shd w:val="clear" w:color="auto" w:fill="E1DFDD"/>
    </w:rPr>
  </w:style>
  <w:style w:type="paragraph" w:customStyle="1" w:styleId="Style12">
    <w:name w:val="Style12"/>
    <w:basedOn w:val="a"/>
    <w:link w:val="Style120"/>
    <w:pPr>
      <w:widowControl w:val="0"/>
      <w:spacing w:line="229" w:lineRule="exact"/>
      <w:ind w:firstLine="437"/>
    </w:pPr>
    <w:rPr>
      <w:rFonts w:ascii="Times New Roman" w:hAnsi="Times New Roman"/>
      <w:sz w:val="24"/>
    </w:rPr>
  </w:style>
  <w:style w:type="character" w:customStyle="1" w:styleId="Style120">
    <w:name w:val="Style12"/>
    <w:basedOn w:val="11"/>
    <w:link w:val="Style12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1"/>
    <w:link w:val="xl153"/>
    <w:rPr>
      <w:rFonts w:ascii="Times New Roman" w:hAnsi="Times New Roman"/>
      <w:i/>
      <w:sz w:val="14"/>
    </w:rPr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910">
    <w:name w:val="xl191"/>
    <w:basedOn w:val="11"/>
    <w:link w:val="xl191"/>
    <w:rPr>
      <w:rFonts w:ascii="Times New Roman" w:hAnsi="Times New Roman"/>
      <w:b/>
      <w:sz w:val="16"/>
    </w:rPr>
  </w:style>
  <w:style w:type="paragraph" w:customStyle="1" w:styleId="mw-headline">
    <w:name w:val="mw-headline"/>
    <w:link w:val="mw-headline0"/>
  </w:style>
  <w:style w:type="character" w:customStyle="1" w:styleId="mw-headline0">
    <w:name w:val="mw-headline"/>
    <w:link w:val="mw-headline"/>
  </w:style>
  <w:style w:type="paragraph" w:customStyle="1" w:styleId="Tableofcontents">
    <w:name w:val="Table of contents"/>
    <w:basedOn w:val="a"/>
    <w:link w:val="Tableofcontents0"/>
    <w:pPr>
      <w:widowControl w:val="0"/>
      <w:spacing w:before="840" w:after="60" w:line="240" w:lineRule="atLeast"/>
      <w:jc w:val="both"/>
    </w:pPr>
    <w:rPr>
      <w:rFonts w:ascii="Bookman Old Style" w:hAnsi="Bookman Old Style"/>
      <w:sz w:val="16"/>
      <w:highlight w:val="white"/>
    </w:rPr>
  </w:style>
  <w:style w:type="character" w:customStyle="1" w:styleId="Tableofcontents0">
    <w:name w:val="Table of contents"/>
    <w:basedOn w:val="11"/>
    <w:link w:val="Tableofcontents"/>
    <w:rPr>
      <w:rFonts w:ascii="Bookman Old Style" w:hAnsi="Bookman Old Style"/>
      <w:sz w:val="16"/>
      <w:highlight w:val="white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1"/>
    <w:link w:val="xl127"/>
    <w:rPr>
      <w:rFonts w:ascii="Times New Roman" w:hAnsi="Times New Roman"/>
      <w:b/>
      <w:sz w:val="16"/>
    </w:rPr>
  </w:style>
  <w:style w:type="paragraph" w:customStyle="1" w:styleId="afffffffff1">
    <w:name w:val="Комментарий пользователя"/>
    <w:basedOn w:val="afffffd"/>
    <w:next w:val="a"/>
    <w:link w:val="afffffffff2"/>
    <w:pPr>
      <w:jc w:val="left"/>
    </w:pPr>
  </w:style>
  <w:style w:type="character" w:customStyle="1" w:styleId="afffffffff2">
    <w:name w:val="Комментарий пользователя"/>
    <w:basedOn w:val="affffff"/>
    <w:link w:val="afffffffff1"/>
    <w:rPr>
      <w:rFonts w:ascii="Times New Roman" w:hAnsi="Times New Roman"/>
      <w:color w:val="353842"/>
      <w:sz w:val="24"/>
    </w:rPr>
  </w:style>
  <w:style w:type="paragraph" w:customStyle="1" w:styleId="s8">
    <w:name w:val="s8"/>
    <w:link w:val="s80"/>
  </w:style>
  <w:style w:type="character" w:customStyle="1" w:styleId="s80">
    <w:name w:val="s8"/>
    <w:link w:val="s8"/>
  </w:style>
  <w:style w:type="paragraph" w:customStyle="1" w:styleId="1ffff7">
    <w:name w:val="Заголовок Знак1"/>
    <w:basedOn w:val="22"/>
    <w:link w:val="1ffff8"/>
    <w:rPr>
      <w:rFonts w:asciiTheme="majorHAnsi" w:hAnsiTheme="majorHAnsi"/>
      <w:spacing w:val="-10"/>
      <w:sz w:val="56"/>
    </w:rPr>
  </w:style>
  <w:style w:type="character" w:customStyle="1" w:styleId="1ffff8">
    <w:name w:val="Заголовок Знак1"/>
    <w:basedOn w:val="a0"/>
    <w:link w:val="1ffff7"/>
    <w:rPr>
      <w:rFonts w:asciiTheme="majorHAnsi" w:hAnsiTheme="majorHAnsi"/>
      <w:spacing w:val="-10"/>
      <w:sz w:val="56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1"/>
    <w:link w:val="xl107"/>
    <w:rPr>
      <w:rFonts w:ascii="Times New Roman" w:hAnsi="Times New Roman"/>
      <w:color w:val="000000"/>
      <w:sz w:val="16"/>
    </w:rPr>
  </w:style>
  <w:style w:type="paragraph" w:customStyle="1" w:styleId="1ffff9">
    <w:name w:val="Основной текст с отступом Знак1"/>
    <w:link w:val="1ffffa"/>
  </w:style>
  <w:style w:type="character" w:customStyle="1" w:styleId="1ffffa">
    <w:name w:val="Основной текст с отступом Знак1"/>
    <w:link w:val="1ffff9"/>
    <w:rPr>
      <w:sz w:val="22"/>
    </w:rPr>
  </w:style>
  <w:style w:type="paragraph" w:customStyle="1" w:styleId="afffffffff3">
    <w:name w:val="Текст ЭР (см. также)"/>
    <w:basedOn w:val="a"/>
    <w:next w:val="a"/>
    <w:link w:val="afffffffff4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character" w:customStyle="1" w:styleId="afffffffff4">
    <w:name w:val="Текст ЭР (см. также)"/>
    <w:basedOn w:val="11"/>
    <w:link w:val="afffffffff3"/>
    <w:rPr>
      <w:rFonts w:ascii="Times New Roman" w:hAnsi="Times New Roman"/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650">
    <w:name w:val="xl165"/>
    <w:basedOn w:val="11"/>
    <w:link w:val="xl165"/>
    <w:rPr>
      <w:rFonts w:ascii="Times New Roman" w:hAnsi="Times New Roman"/>
      <w:sz w:val="14"/>
    </w:rPr>
  </w:style>
  <w:style w:type="paragraph" w:customStyle="1" w:styleId="1ffffb">
    <w:name w:val="Слабое выделение1"/>
    <w:link w:val="1ffffc"/>
    <w:rPr>
      <w:i/>
      <w:color w:val="5A5A5A"/>
    </w:rPr>
  </w:style>
  <w:style w:type="character" w:customStyle="1" w:styleId="1ffffc">
    <w:name w:val="Слабое выделение1"/>
    <w:link w:val="1ffffb"/>
    <w:rPr>
      <w:i/>
      <w:color w:val="5A5A5A"/>
    </w:rPr>
  </w:style>
  <w:style w:type="paragraph" w:customStyle="1" w:styleId="books-listname">
    <w:name w:val="books-list__name"/>
    <w:link w:val="books-listname0"/>
  </w:style>
  <w:style w:type="character" w:customStyle="1" w:styleId="books-listname0">
    <w:name w:val="books-list__name"/>
    <w:link w:val="books-listname"/>
  </w:style>
  <w:style w:type="paragraph" w:customStyle="1" w:styleId="1ffffd">
    <w:name w:val="Знак концевой сноски1"/>
    <w:link w:val="afffffffff5"/>
    <w:rPr>
      <w:rFonts w:ascii="Times New Roman" w:hAnsi="Times New Roman"/>
      <w:vertAlign w:val="superscript"/>
    </w:rPr>
  </w:style>
  <w:style w:type="character" w:styleId="afffffffff5">
    <w:name w:val="endnote reference"/>
    <w:link w:val="1ffffd"/>
    <w:rPr>
      <w:rFonts w:ascii="Times New Roman" w:hAnsi="Times New Roman"/>
      <w:vertAlign w:val="superscript"/>
    </w:rPr>
  </w:style>
  <w:style w:type="paragraph" w:customStyle="1" w:styleId="s6">
    <w:name w:val="s6"/>
    <w:link w:val="s60"/>
  </w:style>
  <w:style w:type="character" w:customStyle="1" w:styleId="s60">
    <w:name w:val="s6"/>
    <w:link w:val="s6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1"/>
    <w:link w:val="xl75"/>
    <w:rPr>
      <w:rFonts w:ascii="Times New Roman" w:hAnsi="Times New Roman"/>
      <w:sz w:val="1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1"/>
    <w:link w:val="-"/>
    <w:rPr>
      <w:rFonts w:ascii="Times New Roman" w:hAnsi="Times New Roman"/>
      <w:sz w:val="24"/>
    </w:rPr>
  </w:style>
  <w:style w:type="paragraph" w:customStyle="1" w:styleId="sobi2listingfieldyear">
    <w:name w:val="sobi2listing_field_year"/>
    <w:link w:val="sobi2listingfieldyear0"/>
  </w:style>
  <w:style w:type="character" w:customStyle="1" w:styleId="sobi2listingfieldyear0">
    <w:name w:val="sobi2listing_field_year"/>
    <w:link w:val="sobi2listingfieldyear"/>
  </w:style>
  <w:style w:type="paragraph" w:customStyle="1" w:styleId="1ffffe">
    <w:name w:val="Выделение1"/>
    <w:link w:val="afffffffff6"/>
    <w:rPr>
      <w:rFonts w:ascii="Times New Roman" w:hAnsi="Times New Roman"/>
      <w:i/>
    </w:rPr>
  </w:style>
  <w:style w:type="character" w:styleId="afffffffff6">
    <w:name w:val="Emphasis"/>
    <w:link w:val="1ffffe"/>
    <w:rPr>
      <w:rFonts w:ascii="Times New Roman" w:hAnsi="Times New Roman"/>
      <w:i/>
    </w:rPr>
  </w:style>
  <w:style w:type="paragraph" w:customStyle="1" w:styleId="1fffff">
    <w:name w:val="Просмотренная гиперссылка1"/>
    <w:basedOn w:val="22"/>
    <w:link w:val="afffffffff7"/>
    <w:rPr>
      <w:color w:val="954F72" w:themeColor="followedHyperlink"/>
      <w:u w:val="single"/>
    </w:rPr>
  </w:style>
  <w:style w:type="character" w:styleId="afffffffff7">
    <w:name w:val="FollowedHyperlink"/>
    <w:basedOn w:val="a0"/>
    <w:link w:val="1fffff"/>
    <w:rPr>
      <w:color w:val="954F72" w:themeColor="followedHyperlink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pTextStyle">
    <w:name w:val="pTextStyle"/>
    <w:basedOn w:val="a"/>
    <w:link w:val="pTextStyle0"/>
    <w:pPr>
      <w:spacing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1"/>
    <w:link w:val="pTextStyle"/>
    <w:rPr>
      <w:rFonts w:ascii="Times New Roman" w:hAnsi="Times New Roman"/>
      <w:sz w:val="24"/>
    </w:rPr>
  </w:style>
  <w:style w:type="paragraph" w:customStyle="1" w:styleId="xl199">
    <w:name w:val="xl199"/>
    <w:basedOn w:val="a"/>
    <w:link w:val="xl199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90">
    <w:name w:val="xl199"/>
    <w:basedOn w:val="11"/>
    <w:link w:val="xl199"/>
    <w:rPr>
      <w:rFonts w:ascii="Times New Roman" w:hAnsi="Times New Roman"/>
      <w:sz w:val="16"/>
    </w:rPr>
  </w:style>
  <w:style w:type="paragraph" w:customStyle="1" w:styleId="Bodytext6">
    <w:name w:val="Body text (6)"/>
    <w:basedOn w:val="a"/>
    <w:link w:val="Bodytext60"/>
    <w:pPr>
      <w:widowControl w:val="0"/>
      <w:spacing w:before="3720" w:after="300" w:line="240" w:lineRule="atLeast"/>
      <w:ind w:left="180" w:hanging="180"/>
      <w:jc w:val="center"/>
    </w:pPr>
    <w:rPr>
      <w:highlight w:val="white"/>
    </w:rPr>
  </w:style>
  <w:style w:type="character" w:customStyle="1" w:styleId="Bodytext60">
    <w:name w:val="Body text (6)"/>
    <w:basedOn w:val="11"/>
    <w:link w:val="Bodytext6"/>
    <w:rPr>
      <w:highlight w:val="white"/>
    </w:rPr>
  </w:style>
  <w:style w:type="paragraph" w:customStyle="1" w:styleId="Style15">
    <w:name w:val="Style 1"/>
    <w:basedOn w:val="a"/>
    <w:link w:val="Style16"/>
    <w:pPr>
      <w:widowControl w:val="0"/>
      <w:ind w:firstLine="720"/>
      <w:jc w:val="both"/>
    </w:pPr>
    <w:rPr>
      <w:rFonts w:ascii="Times New Roman" w:hAnsi="Times New Roman"/>
      <w:sz w:val="24"/>
    </w:rPr>
  </w:style>
  <w:style w:type="character" w:customStyle="1" w:styleId="Style16">
    <w:name w:val="Style 1"/>
    <w:basedOn w:val="11"/>
    <w:link w:val="Style15"/>
    <w:rPr>
      <w:rFonts w:ascii="Times New Roman" w:hAnsi="Times New Roman"/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rFonts w:ascii="Times New Roman" w:hAnsi="Times New Roman"/>
      <w:b/>
      <w:i/>
      <w:sz w:val="24"/>
    </w:rPr>
  </w:style>
  <w:style w:type="character" w:customStyle="1" w:styleId="xl1860">
    <w:name w:val="xl186"/>
    <w:basedOn w:val="11"/>
    <w:link w:val="xl186"/>
    <w:rPr>
      <w:rFonts w:ascii="Times New Roman" w:hAnsi="Times New Roman"/>
      <w:b/>
      <w:i/>
      <w:sz w:val="24"/>
    </w:rPr>
  </w:style>
  <w:style w:type="paragraph" w:customStyle="1" w:styleId="c19">
    <w:name w:val="c19"/>
    <w:link w:val="c190"/>
  </w:style>
  <w:style w:type="character" w:customStyle="1" w:styleId="c190">
    <w:name w:val="c19"/>
    <w:link w:val="c19"/>
  </w:style>
  <w:style w:type="paragraph" w:customStyle="1" w:styleId="mw-page-title-main">
    <w:name w:val="mw-page-title-main"/>
    <w:basedOn w:val="22"/>
    <w:link w:val="mw-page-title-main0"/>
  </w:style>
  <w:style w:type="character" w:customStyle="1" w:styleId="mw-page-title-main0">
    <w:name w:val="mw-page-title-main"/>
    <w:basedOn w:val="a0"/>
    <w:link w:val="mw-page-title-main"/>
  </w:style>
  <w:style w:type="paragraph" w:customStyle="1" w:styleId="xl116">
    <w:name w:val="xl116"/>
    <w:basedOn w:val="a"/>
    <w:link w:val="xl11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1"/>
    <w:link w:val="xl116"/>
    <w:rPr>
      <w:rFonts w:ascii="Times New Roman" w:hAnsi="Times New Roman"/>
      <w:b/>
      <w:sz w:val="16"/>
    </w:rPr>
  </w:style>
  <w:style w:type="paragraph" w:customStyle="1" w:styleId="Hyperlink1">
    <w:name w:val="Hyperlink.1"/>
    <w:link w:val="Hyperlink10"/>
  </w:style>
  <w:style w:type="character" w:customStyle="1" w:styleId="Hyperlink10">
    <w:name w:val="Hyperlink.1"/>
    <w:link w:val="Hyperlink1"/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afffffffff8">
    <w:name w:val="Выделение для Базового Поиска"/>
    <w:link w:val="afffffffff9"/>
    <w:rPr>
      <w:b/>
      <w:color w:val="0058A9"/>
    </w:rPr>
  </w:style>
  <w:style w:type="character" w:customStyle="1" w:styleId="afffffffff9">
    <w:name w:val="Выделение для Базового Поиска"/>
    <w:link w:val="afffffffff8"/>
    <w:rPr>
      <w:b/>
      <w:color w:val="0058A9"/>
    </w:rPr>
  </w:style>
  <w:style w:type="paragraph" w:customStyle="1" w:styleId="markedcontent">
    <w:name w:val="markedcontent"/>
    <w:basedOn w:val="22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3d">
    <w:name w:val="List 3"/>
    <w:basedOn w:val="a"/>
    <w:link w:val="3e"/>
    <w:pPr>
      <w:ind w:left="849" w:hanging="283"/>
    </w:pPr>
    <w:rPr>
      <w:rFonts w:ascii="Arial" w:hAnsi="Arial"/>
      <w:sz w:val="24"/>
    </w:rPr>
  </w:style>
  <w:style w:type="character" w:customStyle="1" w:styleId="3e">
    <w:name w:val="Список 3 Знак"/>
    <w:basedOn w:val="11"/>
    <w:link w:val="3d"/>
    <w:rPr>
      <w:rFonts w:ascii="Arial" w:hAnsi="Arial"/>
      <w:sz w:val="24"/>
    </w:rPr>
  </w:style>
  <w:style w:type="paragraph" w:customStyle="1" w:styleId="afffffffffa">
    <w:name w:val="Найденные слова"/>
    <w:link w:val="afffffffffb"/>
    <w:rPr>
      <w:b/>
      <w:color w:val="26282F"/>
      <w:shd w:val="clear" w:color="auto" w:fill="FFF580"/>
    </w:rPr>
  </w:style>
  <w:style w:type="character" w:customStyle="1" w:styleId="afffffffffb">
    <w:name w:val="Найденные слова"/>
    <w:link w:val="afffffffffa"/>
    <w:rPr>
      <w:b/>
      <w:color w:val="26282F"/>
      <w:shd w:val="clear" w:color="auto" w:fill="FFF580"/>
    </w:rPr>
  </w:style>
  <w:style w:type="paragraph" w:customStyle="1" w:styleId="xl181">
    <w:name w:val="xl181"/>
    <w:basedOn w:val="a"/>
    <w:link w:val="xl18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810">
    <w:name w:val="xl181"/>
    <w:basedOn w:val="11"/>
    <w:link w:val="xl181"/>
    <w:rPr>
      <w:rFonts w:ascii="Times New Roman" w:hAnsi="Times New Roman"/>
      <w:sz w:val="24"/>
    </w:rPr>
  </w:style>
  <w:style w:type="paragraph" w:customStyle="1" w:styleId="1fffff0">
    <w:name w:val="Подзаголовок1"/>
    <w:basedOn w:val="a"/>
    <w:next w:val="a"/>
    <w:link w:val="1fffff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1fffff1">
    <w:name w:val="Подзаголовок1"/>
    <w:basedOn w:val="11"/>
    <w:link w:val="1fffff0"/>
    <w:rPr>
      <w:rFonts w:ascii="Cambria" w:hAnsi="Cambria"/>
      <w:sz w:val="24"/>
    </w:rPr>
  </w:style>
  <w:style w:type="paragraph" w:styleId="55">
    <w:name w:val="toc 5"/>
    <w:basedOn w:val="a"/>
    <w:next w:val="a"/>
    <w:link w:val="56"/>
    <w:uiPriority w:val="39"/>
    <w:pPr>
      <w:ind w:left="960"/>
    </w:pPr>
    <w:rPr>
      <w:rFonts w:ascii="Calibri" w:hAnsi="Calibri"/>
      <w:sz w:val="20"/>
    </w:rPr>
  </w:style>
  <w:style w:type="character" w:customStyle="1" w:styleId="56">
    <w:name w:val="Оглавление 5 Знак"/>
    <w:basedOn w:val="11"/>
    <w:link w:val="55"/>
    <w:rPr>
      <w:rFonts w:ascii="Calibri" w:hAnsi="Calibri"/>
      <w:sz w:val="20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219">
    <w:name w:val="Цитата 2 Знак1"/>
    <w:link w:val="21a"/>
    <w:rPr>
      <w:rFonts w:ascii="Calibri" w:hAnsi="Calibri"/>
      <w:i/>
      <w:color w:val="404040"/>
    </w:rPr>
  </w:style>
  <w:style w:type="character" w:customStyle="1" w:styleId="21a">
    <w:name w:val="Цитата 2 Знак1"/>
    <w:link w:val="219"/>
    <w:rPr>
      <w:rFonts w:ascii="Calibri" w:hAnsi="Calibri"/>
      <w:i/>
      <w:color w:val="404040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1"/>
    <w:link w:val="xl178"/>
    <w:rPr>
      <w:rFonts w:ascii="Times New Roman" w:hAnsi="Times New Roman"/>
      <w:sz w:val="14"/>
    </w:rPr>
  </w:style>
  <w:style w:type="paragraph" w:customStyle="1" w:styleId="afffffffffc">
    <w:name w:val="Заголовок своего сообщения"/>
    <w:link w:val="afffffffffd"/>
    <w:rPr>
      <w:b/>
      <w:color w:val="26282F"/>
    </w:rPr>
  </w:style>
  <w:style w:type="character" w:customStyle="1" w:styleId="afffffffffd">
    <w:name w:val="Заголовок своего сообщения"/>
    <w:link w:val="afffffffffc"/>
    <w:rPr>
      <w:b/>
      <w:color w:val="26282F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30">
    <w:name w:val="A3"/>
    <w:link w:val="A31"/>
  </w:style>
  <w:style w:type="character" w:customStyle="1" w:styleId="A31">
    <w:name w:val="A3"/>
    <w:link w:val="A30"/>
    <w:rPr>
      <w:color w:val="000000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690">
    <w:name w:val="xl69"/>
    <w:basedOn w:val="11"/>
    <w:link w:val="xl69"/>
    <w:rPr>
      <w:rFonts w:ascii="Times New Roman" w:hAnsi="Times New Roman"/>
      <w:color w:val="000000"/>
      <w:sz w:val="16"/>
    </w:rPr>
  </w:style>
  <w:style w:type="paragraph" w:customStyle="1" w:styleId="1fffff2">
    <w:name w:val="Гиперссылка1"/>
    <w:basedOn w:val="22"/>
    <w:link w:val="1fffff3"/>
    <w:rPr>
      <w:color w:val="0000FF"/>
      <w:u w:val="single"/>
    </w:rPr>
  </w:style>
  <w:style w:type="character" w:customStyle="1" w:styleId="1fffff3">
    <w:name w:val="Гиперссылка1"/>
    <w:basedOn w:val="a0"/>
    <w:link w:val="1fffff2"/>
    <w:rPr>
      <w:color w:val="0000FF"/>
      <w:u w:val="single"/>
    </w:rPr>
  </w:style>
  <w:style w:type="paragraph" w:customStyle="1" w:styleId="s7">
    <w:name w:val="s7"/>
    <w:link w:val="s70"/>
  </w:style>
  <w:style w:type="character" w:customStyle="1" w:styleId="s70">
    <w:name w:val="s7"/>
    <w:link w:val="s7"/>
  </w:style>
  <w:style w:type="paragraph" w:customStyle="1" w:styleId="2fc">
    <w:name w:val="Заголовок №2"/>
    <w:basedOn w:val="a"/>
    <w:link w:val="2fd"/>
    <w:pPr>
      <w:spacing w:line="370" w:lineRule="exact"/>
      <w:ind w:left="300" w:hanging="300"/>
      <w:jc w:val="both"/>
      <w:outlineLvl w:val="1"/>
    </w:pPr>
    <w:rPr>
      <w:sz w:val="31"/>
      <w:highlight w:val="white"/>
    </w:rPr>
  </w:style>
  <w:style w:type="character" w:customStyle="1" w:styleId="2fd">
    <w:name w:val="Заголовок №2"/>
    <w:basedOn w:val="11"/>
    <w:link w:val="2fc"/>
    <w:rPr>
      <w:sz w:val="31"/>
      <w:highlight w:val="white"/>
    </w:rPr>
  </w:style>
  <w:style w:type="paragraph" w:customStyle="1" w:styleId="xl170">
    <w:name w:val="xl170"/>
    <w:basedOn w:val="a"/>
    <w:link w:val="xl17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1"/>
    <w:link w:val="xl170"/>
    <w:rPr>
      <w:rFonts w:ascii="Times New Roman" w:hAnsi="Times New Roman"/>
      <w:i/>
      <w:sz w:val="1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1"/>
    <w:link w:val="xl125"/>
    <w:rPr>
      <w:rFonts w:ascii="Times New Roman" w:hAnsi="Times New Roman"/>
      <w:b/>
      <w:color w:val="000000"/>
      <w:sz w:val="16"/>
    </w:rPr>
  </w:style>
  <w:style w:type="paragraph" w:customStyle="1" w:styleId="Bodytext9pt">
    <w:name w:val="Body text + 9 pt"/>
    <w:link w:val="Bodytext9pt0"/>
    <w:rPr>
      <w:rFonts w:ascii="Times New Roman" w:hAnsi="Times New Roman"/>
      <w:b/>
      <w:sz w:val="18"/>
    </w:rPr>
  </w:style>
  <w:style w:type="character" w:customStyle="1" w:styleId="Bodytext9pt0">
    <w:name w:val="Body text + 9 pt"/>
    <w:link w:val="Bodytext9pt"/>
    <w:rPr>
      <w:rFonts w:ascii="Times New Roman" w:hAnsi="Times New Roman"/>
      <w:b/>
      <w:color w:val="000000"/>
      <w:spacing w:val="0"/>
      <w:sz w:val="18"/>
      <w:u w:val="none"/>
    </w:rPr>
  </w:style>
  <w:style w:type="paragraph" w:customStyle="1" w:styleId="afffffffffe">
    <w:name w:val="Колонтитул (правый)"/>
    <w:basedOn w:val="afffffff6"/>
    <w:next w:val="a"/>
    <w:link w:val="affffffffff"/>
    <w:rPr>
      <w:sz w:val="14"/>
    </w:rPr>
  </w:style>
  <w:style w:type="character" w:customStyle="1" w:styleId="affffffffff">
    <w:name w:val="Колонтитул (правый)"/>
    <w:basedOn w:val="afffffff7"/>
    <w:link w:val="afffffffffe"/>
    <w:rPr>
      <w:rFonts w:ascii="Times New Roman" w:hAnsi="Times New Roman"/>
      <w:sz w:val="14"/>
    </w:rPr>
  </w:style>
  <w:style w:type="paragraph" w:customStyle="1" w:styleId="1210">
    <w:name w:val="Основной текст (12)1"/>
    <w:basedOn w:val="a"/>
    <w:link w:val="1211"/>
    <w:pPr>
      <w:widowControl w:val="0"/>
      <w:spacing w:before="360" w:line="250" w:lineRule="exact"/>
      <w:jc w:val="both"/>
    </w:pPr>
    <w:rPr>
      <w:sz w:val="19"/>
      <w:highlight w:val="white"/>
    </w:rPr>
  </w:style>
  <w:style w:type="character" w:customStyle="1" w:styleId="1211">
    <w:name w:val="Основной текст (12)1"/>
    <w:basedOn w:val="11"/>
    <w:link w:val="1210"/>
    <w:rPr>
      <w:sz w:val="19"/>
      <w:highlight w:val="white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650">
    <w:name w:val="xl65"/>
    <w:basedOn w:val="11"/>
    <w:link w:val="xl65"/>
    <w:rPr>
      <w:rFonts w:ascii="Times New Roman" w:hAnsi="Times New Roman"/>
      <w:sz w:val="14"/>
    </w:rPr>
  </w:style>
  <w:style w:type="paragraph" w:customStyle="1" w:styleId="xl164">
    <w:name w:val="xl164"/>
    <w:basedOn w:val="a"/>
    <w:link w:val="xl16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1"/>
    <w:link w:val="xl164"/>
    <w:rPr>
      <w:rFonts w:ascii="Times New Roman" w:hAnsi="Times New Roman"/>
      <w:i/>
      <w:sz w:val="14"/>
    </w:rPr>
  </w:style>
  <w:style w:type="paragraph" w:customStyle="1" w:styleId="WW8Num32z0">
    <w:name w:val="WW8Num32z0"/>
    <w:link w:val="WW8Num32z00"/>
    <w:rPr>
      <w:rFonts w:ascii="Times New Roman" w:hAnsi="Times New Roman"/>
    </w:rPr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1"/>
    <w:link w:val="xl174"/>
    <w:rPr>
      <w:rFonts w:ascii="Times New Roman" w:hAnsi="Times New Roman"/>
      <w:i/>
      <w:sz w:val="14"/>
    </w:rPr>
  </w:style>
  <w:style w:type="paragraph" w:customStyle="1" w:styleId="xl194">
    <w:name w:val="xl194"/>
    <w:basedOn w:val="a"/>
    <w:link w:val="xl19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40">
    <w:name w:val="xl194"/>
    <w:basedOn w:val="11"/>
    <w:link w:val="xl194"/>
    <w:rPr>
      <w:rFonts w:ascii="Times New Roman" w:hAnsi="Times New Roman"/>
      <w:sz w:val="16"/>
    </w:rPr>
  </w:style>
  <w:style w:type="paragraph" w:customStyle="1" w:styleId="affffffffff0">
    <w:name w:val="Утратил силу"/>
    <w:link w:val="affffffffff1"/>
    <w:rPr>
      <w:b/>
      <w:strike/>
      <w:color w:val="666600"/>
    </w:rPr>
  </w:style>
  <w:style w:type="character" w:customStyle="1" w:styleId="affffffffff1">
    <w:name w:val="Утратил силу"/>
    <w:link w:val="affffffffff0"/>
    <w:rPr>
      <w:b/>
      <w:strike/>
      <w:color w:val="666600"/>
    </w:rPr>
  </w:style>
  <w:style w:type="paragraph" w:customStyle="1" w:styleId="FontStyle19">
    <w:name w:val="Font Style19"/>
    <w:link w:val="FontStyle190"/>
    <w:rPr>
      <w:rFonts w:ascii="Sylfaen" w:hAnsi="Sylfaen"/>
      <w:b/>
      <w:sz w:val="18"/>
    </w:rPr>
  </w:style>
  <w:style w:type="character" w:customStyle="1" w:styleId="FontStyle190">
    <w:name w:val="Font Style19"/>
    <w:link w:val="FontStyle19"/>
    <w:rPr>
      <w:rFonts w:ascii="Sylfaen" w:hAnsi="Sylfaen"/>
      <w:b/>
      <w:sz w:val="18"/>
    </w:rPr>
  </w:style>
  <w:style w:type="paragraph" w:customStyle="1" w:styleId="xl122">
    <w:name w:val="xl122"/>
    <w:basedOn w:val="a"/>
    <w:link w:val="xl12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220">
    <w:name w:val="xl122"/>
    <w:basedOn w:val="11"/>
    <w:link w:val="xl122"/>
    <w:rPr>
      <w:rFonts w:ascii="Times New Roman" w:hAnsi="Times New Roman"/>
      <w:sz w:val="1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cxspmiddle0">
    <w:name w:val="msonormalcxspmiddle"/>
    <w:basedOn w:val="11"/>
    <w:link w:val="msonormalcxspmiddle"/>
    <w:rPr>
      <w:rFonts w:ascii="Times New Roman" w:hAnsi="Times New Roman"/>
      <w:sz w:val="24"/>
    </w:rPr>
  </w:style>
  <w:style w:type="paragraph" w:customStyle="1" w:styleId="1fffff4">
    <w:name w:val="Название Знак1"/>
    <w:link w:val="1fffff5"/>
    <w:rPr>
      <w:rFonts w:ascii="Times New Roman" w:hAnsi="Times New Roman"/>
      <w:sz w:val="24"/>
    </w:rPr>
  </w:style>
  <w:style w:type="character" w:customStyle="1" w:styleId="1fffff5">
    <w:name w:val="Название Знак1"/>
    <w:link w:val="1fffff4"/>
    <w:rPr>
      <w:rFonts w:ascii="Times New Roman" w:hAnsi="Times New Roman"/>
      <w:sz w:val="24"/>
    </w:rPr>
  </w:style>
  <w:style w:type="paragraph" w:styleId="affffffffff2">
    <w:name w:val="List Paragraph"/>
    <w:basedOn w:val="a"/>
    <w:link w:val="affffffffff3"/>
    <w:pPr>
      <w:ind w:left="720"/>
      <w:contextualSpacing/>
    </w:pPr>
  </w:style>
  <w:style w:type="character" w:customStyle="1" w:styleId="affffffffff3">
    <w:name w:val="Абзац списка Знак"/>
    <w:basedOn w:val="11"/>
    <w:link w:val="affffffffff2"/>
  </w:style>
  <w:style w:type="paragraph" w:customStyle="1" w:styleId="1fffff6">
    <w:name w:val="Просмотренная гиперссылка1"/>
    <w:basedOn w:val="22"/>
    <w:link w:val="1fffff7"/>
    <w:rPr>
      <w:color w:val="800080"/>
      <w:u w:val="single"/>
    </w:rPr>
  </w:style>
  <w:style w:type="character" w:customStyle="1" w:styleId="1fffff7">
    <w:name w:val="Просмотренная гиперссылка1"/>
    <w:basedOn w:val="a0"/>
    <w:link w:val="1fffff6"/>
    <w:rPr>
      <w:color w:val="800080"/>
      <w:u w:val="single"/>
    </w:rPr>
  </w:style>
  <w:style w:type="paragraph" w:customStyle="1" w:styleId="WW8Num7z0">
    <w:name w:val="WW8Num7z0"/>
    <w:link w:val="WW8Num7z00"/>
    <w:rPr>
      <w:rFonts w:ascii="Times New Roman" w:hAnsi="Times New Roman"/>
    </w:rPr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xl171">
    <w:name w:val="xl171"/>
    <w:basedOn w:val="a"/>
    <w:link w:val="xl17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1"/>
    <w:link w:val="xl171"/>
    <w:rPr>
      <w:rFonts w:ascii="Times New Roman" w:hAnsi="Times New Roman"/>
      <w:i/>
      <w:sz w:val="14"/>
    </w:rPr>
  </w:style>
  <w:style w:type="paragraph" w:customStyle="1" w:styleId="a4">
    <w:name w:val="Основное меню (преемственное)"/>
    <w:basedOn w:val="a"/>
    <w:next w:val="a"/>
    <w:link w:val="a5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5">
    <w:name w:val="Основное меню (преемственное)"/>
    <w:basedOn w:val="11"/>
    <w:link w:val="a4"/>
    <w:rPr>
      <w:rFonts w:ascii="Verdana" w:hAnsi="Verdana"/>
    </w:rPr>
  </w:style>
  <w:style w:type="paragraph" w:customStyle="1" w:styleId="WW8Num32z1">
    <w:name w:val="WW8Num32z1"/>
    <w:link w:val="WW8Num32z10"/>
    <w:rPr>
      <w:rFonts w:ascii="Courier New" w:hAnsi="Courier New"/>
    </w:rPr>
  </w:style>
  <w:style w:type="character" w:customStyle="1" w:styleId="WW8Num32z10">
    <w:name w:val="WW8Num32z1"/>
    <w:link w:val="WW8Num32z1"/>
    <w:rPr>
      <w:rFonts w:ascii="Courier New" w:hAnsi="Courier New"/>
    </w:rPr>
  </w:style>
  <w:style w:type="paragraph" w:customStyle="1" w:styleId="affffffffff4">
    <w:name w:val="Подвал для информации об изменениях"/>
    <w:basedOn w:val="1"/>
    <w:next w:val="a"/>
    <w:link w:val="affffffffff5"/>
    <w:pPr>
      <w:keepNext/>
      <w:keepLines/>
      <w:spacing w:before="480" w:after="240" w:line="360" w:lineRule="auto"/>
      <w:outlineLvl w:val="8"/>
    </w:pPr>
    <w:rPr>
      <w:b w:val="0"/>
      <w:sz w:val="18"/>
    </w:rPr>
  </w:style>
  <w:style w:type="character" w:customStyle="1" w:styleId="affffffffff5">
    <w:name w:val="Подвал для информации об изменениях"/>
    <w:basedOn w:val="10"/>
    <w:link w:val="affffffffff4"/>
    <w:rPr>
      <w:rFonts w:ascii="Times New Roman" w:hAnsi="Times New Roman"/>
      <w:b w:val="0"/>
      <w:sz w:val="1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60">
    <w:name w:val="xl66"/>
    <w:basedOn w:val="11"/>
    <w:link w:val="xl66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1"/>
    <w:link w:val="xl137"/>
    <w:rPr>
      <w:rFonts w:ascii="Times New Roman" w:hAnsi="Times New Roman"/>
      <w:b/>
      <w:color w:val="000000"/>
      <w:sz w:val="16"/>
    </w:rPr>
  </w:style>
  <w:style w:type="paragraph" w:customStyle="1" w:styleId="1fffff8">
    <w:name w:val="Слабая ссылка1"/>
    <w:link w:val="1fffff9"/>
    <w:rPr>
      <w:sz w:val="24"/>
      <w:u w:val="single"/>
    </w:rPr>
  </w:style>
  <w:style w:type="character" w:customStyle="1" w:styleId="1fffff9">
    <w:name w:val="Слабая ссылка1"/>
    <w:link w:val="1fffff8"/>
    <w:rPr>
      <w:sz w:val="24"/>
      <w:u w:val="single"/>
    </w:rPr>
  </w:style>
  <w:style w:type="paragraph" w:customStyle="1" w:styleId="210pt">
    <w:name w:val="Основной текст (2) + 10 pt"/>
    <w:link w:val="210pt0"/>
    <w:rPr>
      <w:rFonts w:ascii="Times New Roman" w:hAnsi="Times New Roman"/>
      <w:b/>
      <w:sz w:val="20"/>
    </w:rPr>
  </w:style>
  <w:style w:type="character" w:customStyle="1" w:styleId="210pt0">
    <w:name w:val="Основной текст (2) + 10 pt"/>
    <w:link w:val="210pt"/>
    <w:rPr>
      <w:rFonts w:ascii="Times New Roman" w:hAnsi="Times New Roman"/>
      <w:b/>
      <w:color w:val="000000"/>
      <w:spacing w:val="0"/>
      <w:sz w:val="20"/>
      <w:u w:val="none"/>
    </w:rPr>
  </w:style>
  <w:style w:type="paragraph" w:customStyle="1" w:styleId="1fffffa">
    <w:name w:val="Указатель1"/>
    <w:basedOn w:val="a"/>
    <w:link w:val="1fffffb"/>
    <w:pPr>
      <w:jc w:val="both"/>
    </w:pPr>
    <w:rPr>
      <w:rFonts w:ascii="Times New Roman" w:hAnsi="Times New Roman"/>
      <w:sz w:val="24"/>
    </w:rPr>
  </w:style>
  <w:style w:type="character" w:customStyle="1" w:styleId="1fffffb">
    <w:name w:val="Указатель1"/>
    <w:basedOn w:val="11"/>
    <w:link w:val="1fffffa"/>
    <w:rPr>
      <w:rFonts w:ascii="Times New Roman" w:hAnsi="Times New Roman"/>
      <w:sz w:val="24"/>
    </w:rPr>
  </w:style>
  <w:style w:type="paragraph" w:customStyle="1" w:styleId="315">
    <w:name w:val="Основной текст 31"/>
    <w:basedOn w:val="a"/>
    <w:link w:val="316"/>
    <w:pPr>
      <w:jc w:val="both"/>
    </w:pPr>
    <w:rPr>
      <w:rFonts w:ascii="Times New Roman" w:hAnsi="Times New Roman"/>
      <w:b/>
      <w:sz w:val="24"/>
    </w:rPr>
  </w:style>
  <w:style w:type="character" w:customStyle="1" w:styleId="316">
    <w:name w:val="Основной текст 31"/>
    <w:basedOn w:val="11"/>
    <w:link w:val="315"/>
    <w:rPr>
      <w:rFonts w:ascii="Times New Roman" w:hAnsi="Times New Roman"/>
      <w:b/>
      <w:sz w:val="24"/>
    </w:rPr>
  </w:style>
  <w:style w:type="paragraph" w:customStyle="1" w:styleId="affffffffff6">
    <w:name w:val="Рабочий"/>
    <w:basedOn w:val="af9"/>
    <w:link w:val="affffffffff7"/>
    <w:pPr>
      <w:widowControl/>
      <w:spacing w:before="0" w:after="0"/>
      <w:ind w:firstLine="340"/>
    </w:pPr>
  </w:style>
  <w:style w:type="character" w:customStyle="1" w:styleId="affffffffff7">
    <w:name w:val="Рабочий"/>
    <w:basedOn w:val="afb"/>
    <w:link w:val="affffffff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40">
    <w:name w:val="c14"/>
    <w:basedOn w:val="11"/>
    <w:link w:val="c14"/>
    <w:rPr>
      <w:rFonts w:ascii="Times New Roman" w:hAnsi="Times New Roman"/>
      <w:sz w:val="24"/>
    </w:rPr>
  </w:style>
  <w:style w:type="paragraph" w:customStyle="1" w:styleId="xl200">
    <w:name w:val="xl200"/>
    <w:basedOn w:val="a"/>
    <w:link w:val="xl200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00">
    <w:name w:val="xl200"/>
    <w:basedOn w:val="11"/>
    <w:link w:val="xl200"/>
    <w:rPr>
      <w:rFonts w:ascii="Times New Roman" w:hAnsi="Times New Roman"/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80">
    <w:name w:val="xl118"/>
    <w:basedOn w:val="11"/>
    <w:link w:val="xl118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80">
    <w:name w:val="xl78"/>
    <w:basedOn w:val="11"/>
    <w:link w:val="xl78"/>
    <w:rPr>
      <w:rFonts w:ascii="Times New Roman" w:hAnsi="Times New Roman"/>
      <w:sz w:val="14"/>
    </w:rPr>
  </w:style>
  <w:style w:type="paragraph" w:customStyle="1" w:styleId="2fe">
    <w:name w:val="Основной текст (2) + Полужирный"/>
    <w:link w:val="2ff"/>
    <w:rPr>
      <w:rFonts w:ascii="Times New Roman" w:hAnsi="Times New Roman"/>
      <w:b/>
      <w:sz w:val="24"/>
      <w:highlight w:val="white"/>
    </w:rPr>
  </w:style>
  <w:style w:type="character" w:customStyle="1" w:styleId="2ff">
    <w:name w:val="Основной текст (2) + Полужирный"/>
    <w:link w:val="2fe"/>
    <w:rPr>
      <w:rFonts w:ascii="Times New Roman" w:hAnsi="Times New Roman"/>
      <w:b/>
      <w:color w:val="000000"/>
      <w:spacing w:val="0"/>
      <w:sz w:val="24"/>
      <w:highlight w:val="white"/>
    </w:rPr>
  </w:style>
  <w:style w:type="paragraph" w:customStyle="1" w:styleId="affffffffff8">
    <w:name w:val="Интерактивный заголовок"/>
    <w:basedOn w:val="13"/>
    <w:next w:val="a"/>
    <w:link w:val="affffffffff9"/>
    <w:rPr>
      <w:u w:val="single"/>
    </w:rPr>
  </w:style>
  <w:style w:type="character" w:customStyle="1" w:styleId="affffffffff9">
    <w:name w:val="Интерактивный заголовок"/>
    <w:basedOn w:val="110"/>
    <w:link w:val="affffffffff8"/>
    <w:rPr>
      <w:rFonts w:ascii="Verdana" w:hAnsi="Verdana"/>
      <w:b/>
      <w:color w:val="0058A9"/>
      <w:u w:val="single"/>
    </w:rPr>
  </w:style>
  <w:style w:type="paragraph" w:customStyle="1" w:styleId="317">
    <w:name w:val="Основной текст с отступом 3 Знак1"/>
    <w:link w:val="318"/>
    <w:rPr>
      <w:sz w:val="16"/>
    </w:rPr>
  </w:style>
  <w:style w:type="character" w:customStyle="1" w:styleId="318">
    <w:name w:val="Основной текст с отступом 3 Знак1"/>
    <w:link w:val="317"/>
    <w:rPr>
      <w:sz w:val="16"/>
    </w:rPr>
  </w:style>
  <w:style w:type="paragraph" w:customStyle="1" w:styleId="affffffffffa">
    <w:name w:val="Подчёркнуный текст"/>
    <w:basedOn w:val="a"/>
    <w:next w:val="a"/>
    <w:link w:val="affffffffffb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b">
    <w:name w:val="Подчёркнуный текст"/>
    <w:basedOn w:val="11"/>
    <w:link w:val="affffffffffa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1"/>
    <w:link w:val="xl129"/>
    <w:rPr>
      <w:rFonts w:ascii="Times New Roman" w:hAnsi="Times New Roman"/>
      <w:b/>
      <w:i/>
      <w:color w:val="000000"/>
      <w:sz w:val="16"/>
    </w:rPr>
  </w:style>
  <w:style w:type="paragraph" w:styleId="affffffffffc">
    <w:name w:val="Subtitle"/>
    <w:basedOn w:val="a"/>
    <w:next w:val="a"/>
    <w:link w:val="affffffffffd"/>
    <w:uiPriority w:val="11"/>
    <w:qFormat/>
    <w:pPr>
      <w:numPr>
        <w:ilvl w:val="1"/>
      </w:numPr>
      <w:spacing w:after="160" w:line="264" w:lineRule="auto"/>
    </w:pPr>
    <w:rPr>
      <w:color w:val="5A5A5A" w:themeColor="text1" w:themeTint="A5"/>
      <w:spacing w:val="15"/>
    </w:rPr>
  </w:style>
  <w:style w:type="character" w:customStyle="1" w:styleId="affffffffffd">
    <w:name w:val="Подзаголовок Знак"/>
    <w:basedOn w:val="11"/>
    <w:link w:val="affffffffffc"/>
    <w:rPr>
      <w:color w:val="5A5A5A" w:themeColor="text1" w:themeTint="A5"/>
      <w:spacing w:val="15"/>
    </w:rPr>
  </w:style>
  <w:style w:type="paragraph" w:customStyle="1" w:styleId="affffffffffe">
    <w:name w:val="Базовый"/>
    <w:link w:val="afffffffffff"/>
    <w:pPr>
      <w:tabs>
        <w:tab w:val="left" w:pos="709"/>
      </w:tabs>
      <w:spacing w:after="200" w:line="276" w:lineRule="atLeast"/>
    </w:pPr>
    <w:rPr>
      <w:rFonts w:ascii="Calibri" w:hAnsi="Calibri"/>
    </w:rPr>
  </w:style>
  <w:style w:type="character" w:customStyle="1" w:styleId="afffffffffff">
    <w:name w:val="Базовый"/>
    <w:link w:val="affffffffffe"/>
    <w:rPr>
      <w:rFonts w:ascii="Calibri" w:hAnsi="Calibri"/>
    </w:rPr>
  </w:style>
  <w:style w:type="paragraph" w:customStyle="1" w:styleId="Style24">
    <w:name w:val="Style24"/>
    <w:basedOn w:val="a"/>
    <w:link w:val="Style240"/>
    <w:pPr>
      <w:widowControl w:val="0"/>
      <w:spacing w:line="275" w:lineRule="exact"/>
    </w:pPr>
    <w:rPr>
      <w:rFonts w:ascii="Times New Roman" w:hAnsi="Times New Roman"/>
      <w:sz w:val="24"/>
    </w:rPr>
  </w:style>
  <w:style w:type="character" w:customStyle="1" w:styleId="Style240">
    <w:name w:val="Style24"/>
    <w:basedOn w:val="11"/>
    <w:link w:val="Style24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1"/>
    <w:link w:val="xl68"/>
    <w:rPr>
      <w:rFonts w:ascii="Times New Roman" w:hAnsi="Times New Roman"/>
      <w:color w:val="000000"/>
      <w:sz w:val="16"/>
    </w:rPr>
  </w:style>
  <w:style w:type="paragraph" w:customStyle="1" w:styleId="Style32">
    <w:name w:val="_Style 3"/>
    <w:basedOn w:val="a"/>
    <w:link w:val="Style33"/>
    <w:pPr>
      <w:spacing w:after="160" w:line="240" w:lineRule="exact"/>
    </w:pPr>
    <w:rPr>
      <w:rFonts w:ascii="Verdana" w:hAnsi="Verdana"/>
      <w:sz w:val="20"/>
    </w:rPr>
  </w:style>
  <w:style w:type="character" w:customStyle="1" w:styleId="Style33">
    <w:name w:val="_Style 3"/>
    <w:basedOn w:val="11"/>
    <w:link w:val="Style32"/>
    <w:rPr>
      <w:rFonts w:ascii="Verdana" w:hAnsi="Verdana"/>
      <w:sz w:val="20"/>
    </w:rPr>
  </w:style>
  <w:style w:type="paragraph" w:customStyle="1" w:styleId="1fffffc">
    <w:name w:val="Список1"/>
    <w:basedOn w:val="a"/>
    <w:next w:val="afe"/>
    <w:link w:val="1fffffd"/>
    <w:pPr>
      <w:ind w:left="283" w:hanging="283"/>
    </w:pPr>
    <w:rPr>
      <w:rFonts w:ascii="Times New Roman" w:hAnsi="Times New Roman"/>
      <w:sz w:val="24"/>
    </w:rPr>
  </w:style>
  <w:style w:type="character" w:customStyle="1" w:styleId="1fffffd">
    <w:name w:val="Список1"/>
    <w:basedOn w:val="11"/>
    <w:link w:val="1fffffc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rFonts w:ascii="Times New Roman" w:hAnsi="Times New Roman"/>
      <w:sz w:val="20"/>
    </w:rPr>
  </w:style>
  <w:style w:type="character" w:customStyle="1" w:styleId="FontStyle300">
    <w:name w:val="Font Style30"/>
    <w:link w:val="FontStyle30"/>
    <w:rPr>
      <w:rFonts w:ascii="Times New Roman" w:hAnsi="Times New Roman"/>
      <w:color w:val="000000"/>
      <w:sz w:val="20"/>
    </w:rPr>
  </w:style>
  <w:style w:type="paragraph" w:customStyle="1" w:styleId="afffffffffff0">
    <w:name w:val="Заголовок статьи"/>
    <w:basedOn w:val="a"/>
    <w:next w:val="a"/>
    <w:link w:val="afffffffffff1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ff1">
    <w:name w:val="Заголовок статьи"/>
    <w:basedOn w:val="11"/>
    <w:link w:val="afffffffffff0"/>
    <w:rPr>
      <w:rFonts w:ascii="Times New Roman" w:hAnsi="Times New Roman"/>
      <w:sz w:val="24"/>
    </w:rPr>
  </w:style>
  <w:style w:type="paragraph" w:customStyle="1" w:styleId="afffffffffff2">
    <w:name w:val="Символ сноски"/>
    <w:link w:val="afffffffffff3"/>
    <w:rPr>
      <w:vertAlign w:val="superscript"/>
    </w:rPr>
  </w:style>
  <w:style w:type="character" w:customStyle="1" w:styleId="afffffffffff3">
    <w:name w:val="Символ сноски"/>
    <w:link w:val="afffffffffff2"/>
    <w:rPr>
      <w:vertAlign w:val="superscript"/>
    </w:rPr>
  </w:style>
  <w:style w:type="paragraph" w:customStyle="1" w:styleId="afffffffffff4">
    <w:name w:val="Текст (лев. подпись)"/>
    <w:basedOn w:val="a"/>
    <w:next w:val="a"/>
    <w:link w:val="afffffffffff5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fffffff5">
    <w:name w:val="Текст (лев. подпись)"/>
    <w:basedOn w:val="11"/>
    <w:link w:val="afffffffffff4"/>
    <w:rPr>
      <w:rFonts w:ascii="Times New Roman" w:hAnsi="Times New Roman"/>
      <w:sz w:val="24"/>
    </w:rPr>
  </w:style>
  <w:style w:type="paragraph" w:customStyle="1" w:styleId="afffffffffff6">
    <w:name w:val="Колонтитул (левый)"/>
    <w:basedOn w:val="afffffffffff4"/>
    <w:next w:val="a"/>
    <w:link w:val="afffffffffff7"/>
    <w:rPr>
      <w:sz w:val="14"/>
    </w:rPr>
  </w:style>
  <w:style w:type="character" w:customStyle="1" w:styleId="afffffffffff7">
    <w:name w:val="Колонтитул (левый)"/>
    <w:basedOn w:val="afffffffffff5"/>
    <w:link w:val="afffffffffff6"/>
    <w:rPr>
      <w:rFonts w:ascii="Times New Roman" w:hAnsi="Times New Roman"/>
      <w:sz w:val="14"/>
    </w:rPr>
  </w:style>
  <w:style w:type="paragraph" w:customStyle="1" w:styleId="eop">
    <w:name w:val="eop"/>
    <w:link w:val="eop0"/>
  </w:style>
  <w:style w:type="character" w:customStyle="1" w:styleId="eop0">
    <w:name w:val="eop"/>
    <w:link w:val="eop"/>
  </w:style>
  <w:style w:type="paragraph" w:customStyle="1" w:styleId="xl159">
    <w:name w:val="xl159"/>
    <w:basedOn w:val="a"/>
    <w:link w:val="xl159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1"/>
    <w:link w:val="xl159"/>
    <w:rPr>
      <w:rFonts w:ascii="Times New Roman" w:hAnsi="Times New Roman"/>
      <w:b/>
      <w:sz w:val="16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ahoma" w:hAnsi="Tahoma"/>
      <w:sz w:val="24"/>
    </w:rPr>
  </w:style>
  <w:style w:type="character" w:customStyle="1" w:styleId="Style230">
    <w:name w:val="Style23"/>
    <w:basedOn w:val="11"/>
    <w:link w:val="Style23"/>
    <w:rPr>
      <w:rFonts w:ascii="Tahoma" w:hAnsi="Tahoma"/>
      <w:sz w:val="24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1"/>
    <w:link w:val="xl176"/>
    <w:rPr>
      <w:rFonts w:ascii="Times New Roman" w:hAnsi="Times New Roman"/>
      <w:i/>
      <w:sz w:val="14"/>
    </w:rPr>
  </w:style>
  <w:style w:type="paragraph" w:customStyle="1" w:styleId="Style47">
    <w:name w:val="Style47"/>
    <w:basedOn w:val="a"/>
    <w:link w:val="Style470"/>
    <w:pPr>
      <w:widowControl w:val="0"/>
      <w:spacing w:line="230" w:lineRule="exact"/>
    </w:pPr>
    <w:rPr>
      <w:rFonts w:ascii="Times New Roman" w:hAnsi="Times New Roman"/>
      <w:sz w:val="24"/>
    </w:rPr>
  </w:style>
  <w:style w:type="character" w:customStyle="1" w:styleId="Style470">
    <w:name w:val="Style47"/>
    <w:basedOn w:val="11"/>
    <w:link w:val="Style47"/>
    <w:rPr>
      <w:rFonts w:ascii="Times New Roman" w:hAnsi="Times New Roman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00">
    <w:name w:val="xl90"/>
    <w:basedOn w:val="11"/>
    <w:link w:val="xl90"/>
    <w:rPr>
      <w:rFonts w:ascii="Times New Roman" w:hAnsi="Times New Roman"/>
      <w:sz w:val="14"/>
    </w:rPr>
  </w:style>
  <w:style w:type="paragraph" w:customStyle="1" w:styleId="s4">
    <w:name w:val="s4"/>
    <w:link w:val="s40"/>
  </w:style>
  <w:style w:type="character" w:customStyle="1" w:styleId="s40">
    <w:name w:val="s4"/>
    <w:link w:val="s4"/>
  </w:style>
  <w:style w:type="paragraph" w:styleId="afffffffffff8">
    <w:name w:val="Title"/>
    <w:basedOn w:val="a"/>
    <w:next w:val="a"/>
    <w:link w:val="2ff0"/>
    <w:uiPriority w:val="10"/>
    <w:qFormat/>
    <w:pPr>
      <w:spacing w:after="120" w:line="276" w:lineRule="auto"/>
      <w:ind w:firstLine="709"/>
      <w:outlineLvl w:val="0"/>
    </w:pPr>
    <w:rPr>
      <w:rFonts w:ascii="Segoe UI" w:hAnsi="Segoe UI"/>
      <w:sz w:val="24"/>
    </w:rPr>
  </w:style>
  <w:style w:type="character" w:customStyle="1" w:styleId="2ff0">
    <w:name w:val="Заголовок Знак2"/>
    <w:basedOn w:val="11"/>
    <w:link w:val="afffffffffff8"/>
    <w:rPr>
      <w:rFonts w:ascii="Segoe UI" w:hAnsi="Segoe UI"/>
      <w:sz w:val="24"/>
    </w:rPr>
  </w:style>
  <w:style w:type="paragraph" w:customStyle="1" w:styleId="24pt">
    <w:name w:val="Основной текст (2) + 4 pt"/>
    <w:link w:val="24pt0"/>
    <w:rPr>
      <w:rFonts w:ascii="Times New Roman" w:hAnsi="Times New Roman"/>
      <w:sz w:val="8"/>
    </w:rPr>
  </w:style>
  <w:style w:type="character" w:customStyle="1" w:styleId="24pt0">
    <w:name w:val="Основной текст (2) + 4 pt"/>
    <w:link w:val="24pt"/>
    <w:rPr>
      <w:rFonts w:ascii="Times New Roman" w:hAnsi="Times New Roman"/>
      <w:color w:val="000000"/>
      <w:spacing w:val="0"/>
      <w:sz w:val="8"/>
      <w:u w:val="none"/>
    </w:rPr>
  </w:style>
  <w:style w:type="paragraph" w:customStyle="1" w:styleId="afffffffffff9">
    <w:name w:val="номер страницы"/>
    <w:link w:val="afffffffffffa"/>
  </w:style>
  <w:style w:type="character" w:customStyle="1" w:styleId="afffffffffffa">
    <w:name w:val="номер страницы"/>
    <w:link w:val="afffffffffff9"/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1"/>
    <w:link w:val="xl77"/>
    <w:rPr>
      <w:rFonts w:ascii="Times New Roman" w:hAnsi="Times New Roman"/>
      <w:color w:val="000000"/>
      <w:sz w:val="16"/>
    </w:rPr>
  </w:style>
  <w:style w:type="paragraph" w:customStyle="1" w:styleId="Style34">
    <w:name w:val="Style3"/>
    <w:basedOn w:val="a"/>
    <w:link w:val="Style35"/>
    <w:pPr>
      <w:widowControl w:val="0"/>
      <w:spacing w:line="259" w:lineRule="exact"/>
      <w:ind w:firstLine="264"/>
      <w:jc w:val="both"/>
    </w:pPr>
    <w:rPr>
      <w:rFonts w:ascii="Times New Roman" w:hAnsi="Times New Roman"/>
      <w:sz w:val="24"/>
    </w:rPr>
  </w:style>
  <w:style w:type="character" w:customStyle="1" w:styleId="Style35">
    <w:name w:val="Style3"/>
    <w:basedOn w:val="11"/>
    <w:link w:val="Style34"/>
    <w:rPr>
      <w:rFonts w:ascii="Times New Roman" w:hAnsi="Times New Roman"/>
      <w:sz w:val="24"/>
    </w:rPr>
  </w:style>
  <w:style w:type="paragraph" w:customStyle="1" w:styleId="xl167">
    <w:name w:val="xl167"/>
    <w:basedOn w:val="a"/>
    <w:link w:val="xl167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1"/>
    <w:link w:val="xl167"/>
    <w:rPr>
      <w:rFonts w:ascii="Times New Roman" w:hAnsi="Times New Roman"/>
      <w:b/>
      <w:sz w:val="14"/>
    </w:rPr>
  </w:style>
  <w:style w:type="character" w:customStyle="1" w:styleId="40">
    <w:name w:val="Заголовок 4 Знак"/>
    <w:basedOn w:val="31"/>
    <w:link w:val="4"/>
    <w:rPr>
      <w:rFonts w:ascii="Times New Roman" w:hAnsi="Times New Roman"/>
      <w:b/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xl173">
    <w:name w:val="xl173"/>
    <w:basedOn w:val="a"/>
    <w:link w:val="xl17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1"/>
    <w:link w:val="xl173"/>
    <w:rPr>
      <w:rFonts w:ascii="Times New Roman" w:hAnsi="Times New Roman"/>
      <w:i/>
      <w:sz w:val="14"/>
    </w:rPr>
  </w:style>
  <w:style w:type="paragraph" w:customStyle="1" w:styleId="Style340">
    <w:name w:val="Style34"/>
    <w:basedOn w:val="a"/>
    <w:link w:val="Style341"/>
    <w:pPr>
      <w:widowControl w:val="0"/>
      <w:spacing w:line="278" w:lineRule="exact"/>
    </w:pPr>
    <w:rPr>
      <w:rFonts w:ascii="Times New Roman" w:hAnsi="Times New Roman"/>
      <w:sz w:val="24"/>
    </w:rPr>
  </w:style>
  <w:style w:type="character" w:customStyle="1" w:styleId="Style341">
    <w:name w:val="Style34"/>
    <w:basedOn w:val="11"/>
    <w:link w:val="Style340"/>
    <w:rPr>
      <w:rFonts w:ascii="Times New Roman" w:hAnsi="Times New Roman"/>
      <w:sz w:val="24"/>
    </w:rPr>
  </w:style>
  <w:style w:type="paragraph" w:customStyle="1" w:styleId="xl196">
    <w:name w:val="xl196"/>
    <w:basedOn w:val="a"/>
    <w:link w:val="xl196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60">
    <w:name w:val="xl196"/>
    <w:basedOn w:val="11"/>
    <w:link w:val="xl196"/>
    <w:rPr>
      <w:rFonts w:ascii="Times New Roman" w:hAnsi="Times New Roman"/>
      <w:sz w:val="16"/>
    </w:rPr>
  </w:style>
  <w:style w:type="paragraph" w:customStyle="1" w:styleId="c6">
    <w:name w:val="c6"/>
    <w:link w:val="c61"/>
  </w:style>
  <w:style w:type="character" w:customStyle="1" w:styleId="c61">
    <w:name w:val="c6"/>
    <w:link w:val="c6"/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1"/>
    <w:link w:val="xl179"/>
    <w:rPr>
      <w:rFonts w:ascii="Times New Roman" w:hAnsi="Times New Roman"/>
      <w:sz w:val="14"/>
    </w:rPr>
  </w:style>
  <w:style w:type="paragraph" w:customStyle="1" w:styleId="s12">
    <w:name w:val="s_1"/>
    <w:basedOn w:val="a"/>
    <w:link w:val="s1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3">
    <w:name w:val="s_1"/>
    <w:basedOn w:val="11"/>
    <w:link w:val="s12"/>
    <w:rPr>
      <w:rFonts w:ascii="Times New Roman" w:hAnsi="Times New Roman"/>
      <w:sz w:val="24"/>
    </w:rPr>
  </w:style>
  <w:style w:type="paragraph" w:customStyle="1" w:styleId="2ff1">
    <w:name w:val="Знак2"/>
    <w:basedOn w:val="a"/>
    <w:link w:val="2ff2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ff2">
    <w:name w:val="Знак2"/>
    <w:basedOn w:val="11"/>
    <w:link w:val="2ff1"/>
    <w:rPr>
      <w:rFonts w:ascii="Verdana" w:hAnsi="Verdana"/>
      <w:sz w:val="20"/>
    </w:rPr>
  </w:style>
  <w:style w:type="paragraph" w:customStyle="1" w:styleId="117">
    <w:name w:val="Раздел 1.1"/>
    <w:basedOn w:val="affffffffffc"/>
    <w:link w:val="118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hAnsi="Times New Roman Полужирный"/>
      <w:b/>
      <w:color w:val="000000"/>
      <w:spacing w:val="0"/>
      <w:sz w:val="24"/>
    </w:rPr>
  </w:style>
  <w:style w:type="character" w:customStyle="1" w:styleId="118">
    <w:name w:val="Раздел 1.1"/>
    <w:basedOn w:val="affffffffffd"/>
    <w:link w:val="117"/>
    <w:rPr>
      <w:rFonts w:ascii="Times New Roman Полужирный" w:hAnsi="Times New Roman Полужирный"/>
      <w:b/>
      <w:color w:val="000000"/>
      <w:spacing w:val="0"/>
      <w:sz w:val="24"/>
    </w:rPr>
  </w:style>
  <w:style w:type="paragraph" w:customStyle="1" w:styleId="21b">
    <w:name w:val="Маркированный список 21"/>
    <w:basedOn w:val="a"/>
    <w:next w:val="23"/>
    <w:link w:val="21c"/>
    <w:pPr>
      <w:tabs>
        <w:tab w:val="left" w:pos="720"/>
      </w:tabs>
      <w:ind w:left="540" w:hanging="540"/>
    </w:pPr>
    <w:rPr>
      <w:rFonts w:ascii="Times New Roman" w:hAnsi="Times New Roman"/>
      <w:sz w:val="24"/>
    </w:rPr>
  </w:style>
  <w:style w:type="character" w:customStyle="1" w:styleId="21c">
    <w:name w:val="Маркированный список 21"/>
    <w:basedOn w:val="11"/>
    <w:link w:val="21b"/>
    <w:rPr>
      <w:rFonts w:ascii="Times New Roman" w:hAnsi="Times New Roman"/>
      <w:sz w:val="24"/>
    </w:rPr>
  </w:style>
  <w:style w:type="paragraph" w:customStyle="1" w:styleId="afffffffffffb">
    <w:name w:val="Ссылка на утративший силу документ"/>
    <w:link w:val="afffffffffffc"/>
    <w:rPr>
      <w:b/>
      <w:color w:val="749232"/>
    </w:rPr>
  </w:style>
  <w:style w:type="character" w:customStyle="1" w:styleId="afffffffffffc">
    <w:name w:val="Ссылка на утративший силу документ"/>
    <w:link w:val="afffffffffffb"/>
    <w:rPr>
      <w:b/>
      <w:color w:val="749232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50">
    <w:name w:val="xl85"/>
    <w:basedOn w:val="11"/>
    <w:link w:val="xl85"/>
    <w:rPr>
      <w:rFonts w:ascii="Times New Roman" w:hAnsi="Times New Roman"/>
      <w:sz w:val="1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i/>
      <w:sz w:val="28"/>
    </w:rPr>
  </w:style>
  <w:style w:type="paragraph" w:customStyle="1" w:styleId="57">
    <w:name w:val="Основной текст5"/>
    <w:basedOn w:val="a"/>
    <w:link w:val="58"/>
    <w:pPr>
      <w:spacing w:after="300" w:line="322" w:lineRule="exact"/>
      <w:ind w:left="660" w:hanging="660"/>
      <w:jc w:val="center"/>
    </w:pPr>
    <w:rPr>
      <w:rFonts w:ascii="Times New Roman" w:hAnsi="Times New Roman"/>
      <w:sz w:val="27"/>
    </w:rPr>
  </w:style>
  <w:style w:type="character" w:customStyle="1" w:styleId="58">
    <w:name w:val="Основной текст5"/>
    <w:basedOn w:val="11"/>
    <w:link w:val="57"/>
    <w:rPr>
      <w:rFonts w:ascii="Times New Roman" w:hAnsi="Times New Roman"/>
      <w:sz w:val="27"/>
    </w:rPr>
  </w:style>
  <w:style w:type="paragraph" w:customStyle="1" w:styleId="editsection">
    <w:name w:val="editsection"/>
    <w:link w:val="editsection0"/>
  </w:style>
  <w:style w:type="character" w:customStyle="1" w:styleId="editsection0">
    <w:name w:val="editsection"/>
    <w:link w:val="editsection"/>
  </w:style>
  <w:style w:type="paragraph" w:customStyle="1" w:styleId="xl193">
    <w:name w:val="xl193"/>
    <w:basedOn w:val="a"/>
    <w:link w:val="xl193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30">
    <w:name w:val="xl193"/>
    <w:basedOn w:val="11"/>
    <w:link w:val="xl193"/>
    <w:rPr>
      <w:rFonts w:ascii="Times New Roman" w:hAnsi="Times New Roman"/>
      <w:sz w:val="16"/>
    </w:rPr>
  </w:style>
  <w:style w:type="paragraph" w:customStyle="1" w:styleId="p200">
    <w:name w:val="p20"/>
    <w:basedOn w:val="a"/>
    <w:link w:val="p2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1">
    <w:name w:val="p20"/>
    <w:basedOn w:val="11"/>
    <w:link w:val="p200"/>
    <w:rPr>
      <w:rFonts w:ascii="Times New Roman" w:hAnsi="Times New Roman"/>
      <w:sz w:val="24"/>
    </w:rPr>
  </w:style>
  <w:style w:type="paragraph" w:styleId="afffffffffffd">
    <w:name w:val="TOC Heading"/>
    <w:basedOn w:val="1"/>
    <w:next w:val="a"/>
    <w:link w:val="afffffffffffe"/>
    <w:pPr>
      <w:keepNext/>
      <w:keepLines/>
      <w:spacing w:before="240" w:line="264" w:lineRule="auto"/>
      <w:ind w:firstLine="709"/>
      <w:outlineLvl w:val="8"/>
    </w:pPr>
    <w:rPr>
      <w:rFonts w:ascii="@Batang" w:hAnsi="@Batang"/>
      <w:b w:val="0"/>
      <w:color w:val="2F5496"/>
    </w:rPr>
  </w:style>
  <w:style w:type="character" w:customStyle="1" w:styleId="afffffffffffe">
    <w:name w:val="Заголовок оглавления Знак"/>
    <w:basedOn w:val="10"/>
    <w:link w:val="afffffffffffd"/>
    <w:rPr>
      <w:rFonts w:ascii="@Batang" w:hAnsi="@Batang"/>
      <w:b w:val="0"/>
      <w:color w:val="2F5496"/>
      <w:sz w:val="24"/>
    </w:rPr>
  </w:style>
  <w:style w:type="paragraph" w:customStyle="1" w:styleId="affffffffffff">
    <w:name w:val="Заголовок ЭР (правое окно)"/>
    <w:basedOn w:val="affffffb"/>
    <w:next w:val="a"/>
    <w:link w:val="affffffffffff0"/>
    <w:pPr>
      <w:spacing w:after="0"/>
      <w:jc w:val="left"/>
    </w:pPr>
  </w:style>
  <w:style w:type="character" w:customStyle="1" w:styleId="affffffffffff0">
    <w:name w:val="Заголовок ЭР (правое окно)"/>
    <w:basedOn w:val="affffffc"/>
    <w:link w:val="affffffffffff"/>
    <w:rPr>
      <w:rFonts w:ascii="Times New Roman" w:hAnsi="Times New Roman"/>
      <w:b/>
      <w:color w:val="26282F"/>
      <w:sz w:val="26"/>
    </w:rPr>
  </w:style>
  <w:style w:type="paragraph" w:customStyle="1" w:styleId="Body">
    <w:name w:val="Body"/>
    <w:basedOn w:val="a"/>
    <w:link w:val="Body0"/>
    <w:pPr>
      <w:widowControl w:val="0"/>
    </w:pPr>
    <w:rPr>
      <w:rFonts w:ascii="Times New Roman" w:hAnsi="Times New Roman"/>
      <w:sz w:val="24"/>
    </w:rPr>
  </w:style>
  <w:style w:type="character" w:customStyle="1" w:styleId="Body0">
    <w:name w:val="Body"/>
    <w:basedOn w:val="11"/>
    <w:link w:val="Body"/>
    <w:rPr>
      <w:rFonts w:ascii="Times New Roman" w:hAnsi="Times New Roman"/>
      <w:sz w:val="24"/>
    </w:rPr>
  </w:style>
  <w:style w:type="paragraph" w:customStyle="1" w:styleId="2ff3">
    <w:name w:val="Схема документа Знак2"/>
    <w:link w:val="2ff4"/>
    <w:rPr>
      <w:rFonts w:ascii="Segoe UI" w:hAnsi="Segoe UI"/>
      <w:sz w:val="16"/>
    </w:rPr>
  </w:style>
  <w:style w:type="character" w:customStyle="1" w:styleId="2ff4">
    <w:name w:val="Схема документа Знак2"/>
    <w:link w:val="2ff3"/>
    <w:rPr>
      <w:rFonts w:ascii="Segoe UI" w:hAnsi="Segoe UI"/>
      <w:sz w:val="16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20">
    <w:name w:val="xl202"/>
    <w:basedOn w:val="11"/>
    <w:link w:val="xl202"/>
    <w:rPr>
      <w:rFonts w:ascii="Times New Roman" w:hAnsi="Times New Roman"/>
      <w:sz w:val="16"/>
    </w:rPr>
  </w:style>
  <w:style w:type="paragraph" w:customStyle="1" w:styleId="Style6">
    <w:name w:val="Style6"/>
    <w:basedOn w:val="a"/>
    <w:link w:val="Style60"/>
    <w:pPr>
      <w:widowControl w:val="0"/>
      <w:spacing w:line="484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1"/>
    <w:link w:val="Style6"/>
    <w:rPr>
      <w:rFonts w:ascii="Times New Roman" w:hAnsi="Times New Roman"/>
      <w:sz w:val="24"/>
    </w:rPr>
  </w:style>
  <w:style w:type="paragraph" w:customStyle="1" w:styleId="affffffffffff1">
    <w:name w:val="Внимание: криминал!!"/>
    <w:basedOn w:val="af1"/>
    <w:next w:val="a"/>
    <w:link w:val="affffffffffff2"/>
  </w:style>
  <w:style w:type="character" w:customStyle="1" w:styleId="affffffffffff2">
    <w:name w:val="Внимание: криминал!!"/>
    <w:basedOn w:val="af3"/>
    <w:link w:val="affffffffffff1"/>
    <w:rPr>
      <w:rFonts w:ascii="Times New Roman" w:hAnsi="Times New Roman"/>
      <w:sz w:val="24"/>
    </w:rPr>
  </w:style>
  <w:style w:type="character" w:customStyle="1" w:styleId="60">
    <w:name w:val="Заголовок 6 Знак"/>
    <w:basedOn w:val="11"/>
    <w:link w:val="6"/>
    <w:rPr>
      <w:rFonts w:ascii="Calibri" w:hAnsi="Calibri"/>
      <w:b/>
    </w:rPr>
  </w:style>
  <w:style w:type="paragraph" w:customStyle="1" w:styleId="affffffffffff3">
    <w:name w:val="Ссылка на официальную публикацию"/>
    <w:basedOn w:val="a"/>
    <w:next w:val="a"/>
    <w:link w:val="affffffffffff4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ff4">
    <w:name w:val="Ссылка на официальную публикацию"/>
    <w:basedOn w:val="11"/>
    <w:link w:val="affffffffffff3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1"/>
    <w:link w:val="xl155"/>
    <w:rPr>
      <w:rFonts w:ascii="Times New Roman" w:hAnsi="Times New Roman"/>
      <w:i/>
      <w:sz w:val="14"/>
    </w:rPr>
  </w:style>
  <w:style w:type="paragraph" w:styleId="af9">
    <w:name w:val="Body Text"/>
    <w:basedOn w:val="a"/>
    <w:link w:val="afb"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fb">
    <w:name w:val="Основной текст Знак"/>
    <w:basedOn w:val="11"/>
    <w:link w:val="af9"/>
    <w:rPr>
      <w:rFonts w:ascii="Times New Roman" w:hAnsi="Times New Roman"/>
      <w:sz w:val="24"/>
    </w:rPr>
  </w:style>
  <w:style w:type="table" w:customStyle="1" w:styleId="1110">
    <w:name w:val="Сетка таблицы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Таблица простая 31"/>
    <w:basedOn w:val="a1"/>
    <w:rPr>
      <w:rFonts w:ascii="Verdana" w:hAnsi="Verdana"/>
      <w:sz w:val="20"/>
    </w:rPr>
    <w:tblPr/>
  </w:style>
  <w:style w:type="table" w:customStyle="1" w:styleId="410">
    <w:name w:val="Сетка таблицы4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6">
    <w:name w:val="Table Normal6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f5">
    <w:name w:val="Сетка таблицы2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d">
    <w:name w:val="Сетка таблицы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Colorful List Accent 1"/>
    <w:basedOn w:val="a1"/>
    <w:rPr>
      <w:rFonts w:ascii="Times New Roman" w:hAnsi="Times New Roman"/>
      <w:sz w:val="24"/>
    </w:rPr>
    <w:tblPr/>
  </w:style>
  <w:style w:type="table" w:customStyle="1" w:styleId="321">
    <w:name w:val="Таблица простая 32"/>
    <w:basedOn w:val="a1"/>
    <w:rPr>
      <w:rFonts w:ascii="Calibri" w:hAnsi="Calibri"/>
      <w:sz w:val="20"/>
    </w:rPr>
    <w:tblPr/>
  </w:style>
  <w:style w:type="table" w:customStyle="1" w:styleId="TableNormal8">
    <w:name w:val="Table Normal8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a">
    <w:name w:val="Сетка таблицы 11"/>
    <w:basedOn w:val="a1"/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fffffe">
    <w:name w:val="Table Grid 1"/>
    <w:basedOn w:val="a1"/>
    <w:pPr>
      <w:spacing w:after="200" w:line="276" w:lineRule="auto"/>
    </w:pPr>
    <w:rPr>
      <w:rFonts w:ascii="Calibri" w:hAnsi="Calibri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9">
    <w:name w:val="Сетка таблицы5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">
    <w:name w:val="Table Normal10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">
    <w:name w:val="Сетка таблицы3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rPr>
      <w:rFonts w:ascii="Calibri" w:hAnsi="Calibri"/>
      <w:sz w:val="20"/>
    </w:rPr>
    <w:tblPr/>
  </w:style>
  <w:style w:type="table" w:customStyle="1" w:styleId="TableNormal7">
    <w:name w:val="Table Normal7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pPr>
      <w:widowControl w:val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a">
    <w:name w:val="Сетка таблицы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f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Сетка таблицы6"/>
    <w:basedOn w:val="a1"/>
    <w:next w:val="affffffffffff5"/>
    <w:uiPriority w:val="39"/>
    <w:rsid w:val="005E0F87"/>
    <w:rPr>
      <w:rFonts w:eastAsia="Calibr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firo.ranepa.ru/files/docs/do/navigator_obraz_programm/ot_rojdeniya_do_shkoly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45AE-EC44-45F3-9AE5-66B30C0A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45</Pages>
  <Words>12597</Words>
  <Characters>71807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Герман</cp:lastModifiedBy>
  <cp:revision>51</cp:revision>
  <dcterms:created xsi:type="dcterms:W3CDTF">2024-04-18T13:55:00Z</dcterms:created>
  <dcterms:modified xsi:type="dcterms:W3CDTF">2025-10-10T07:56:00Z</dcterms:modified>
</cp:coreProperties>
</file>