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2.11</w:t>
      </w: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B86BFF">
        <w:rPr>
          <w:rFonts w:ascii="Times New Roman" w:eastAsia="Times New Roman" w:hAnsi="Times New Roman"/>
          <w:b/>
          <w:bCs/>
          <w:kern w:val="32"/>
          <w:lang/>
        </w:rPr>
        <w:t xml:space="preserve">специальности </w:t>
      </w:r>
      <w:r w:rsidR="00B86BFF">
        <w:rPr>
          <w:rFonts w:ascii="Times New Roman" w:eastAsia="Times New Roman" w:hAnsi="Times New Roman"/>
          <w:b/>
          <w:bCs/>
          <w:kern w:val="32"/>
          <w:lang/>
        </w:rPr>
        <w:br/>
        <w:t>44.02.02</w:t>
      </w:r>
      <w:r w:rsidRPr="004844E5">
        <w:rPr>
          <w:rFonts w:ascii="Times New Roman" w:eastAsia="Times New Roman" w:hAnsi="Times New Roman"/>
          <w:b/>
          <w:bCs/>
          <w:kern w:val="32"/>
          <w:lang/>
        </w:rPr>
        <w:t xml:space="preserve"> </w:t>
      </w:r>
      <w:r w:rsidR="00B86BFF">
        <w:rPr>
          <w:rFonts w:ascii="Times New Roman" w:eastAsia="Times New Roman" w:hAnsi="Times New Roman"/>
          <w:b/>
          <w:bCs/>
          <w:kern w:val="32"/>
          <w:lang/>
        </w:rPr>
        <w:t>Преподавание в начальных классах</w:t>
      </w: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055EA" w:rsidRPr="00F46C42" w:rsidRDefault="00B055EA" w:rsidP="00B055EA">
      <w:pPr>
        <w:pStyle w:val="1"/>
      </w:pPr>
      <w:bookmarkStart w:id="0" w:name="_Toc150695621"/>
      <w:bookmarkStart w:id="1" w:name="_Toc150695786"/>
      <w:bookmarkStart w:id="2" w:name="_Toc156824969"/>
      <w:r>
        <w:t xml:space="preserve">«ОУД.11 </w:t>
      </w:r>
      <w:r w:rsidRPr="00F46C42">
        <w:t>БИОЛОГИЯ»</w:t>
      </w:r>
      <w:bookmarkEnd w:id="0"/>
      <w:bookmarkEnd w:id="1"/>
      <w:bookmarkEnd w:id="2"/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d"/>
        <w:jc w:val="center"/>
        <w:rPr>
          <w:b/>
          <w:bCs/>
          <w:lang w:val="ru-RU"/>
        </w:rPr>
      </w:pPr>
    </w:p>
    <w:p w:rsidR="00B055EA" w:rsidRDefault="00B055EA" w:rsidP="00B055EA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:rsidR="00B055EA" w:rsidRDefault="00DA5CFE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DA5CFE">
        <w:rPr>
          <w:b w:val="0"/>
          <w:bCs w:val="0"/>
        </w:rPr>
        <w:fldChar w:fldCharType="begin"/>
      </w:r>
      <w:r w:rsidR="00B055EA">
        <w:rPr>
          <w:b w:val="0"/>
          <w:bCs w:val="0"/>
        </w:rPr>
        <w:instrText xml:space="preserve"> TOC \h \z \t "Раздел 1;1;Раздел 1.1;2" </w:instrText>
      </w:r>
      <w:r w:rsidRPr="00DA5CFE">
        <w:rPr>
          <w:b w:val="0"/>
          <w:bCs w:val="0"/>
        </w:rPr>
        <w:fldChar w:fldCharType="separate"/>
      </w:r>
      <w:hyperlink w:anchor="_Toc156825287" w:tooltip="#_Toc156825287" w:history="1">
        <w:r w:rsidR="00B055EA">
          <w:rPr>
            <w:rStyle w:val="af6"/>
          </w:rPr>
          <w:t>СОДЕРЖАНИЕ ПРОГРАММЫ</w:t>
        </w:r>
        <w:r w:rsidR="00B055EA">
          <w:tab/>
        </w:r>
        <w:r>
          <w:fldChar w:fldCharType="begin"/>
        </w:r>
        <w:r w:rsidR="00B055EA">
          <w:instrText xml:space="preserve"> PAGEREF _Toc156825287 \h </w:instrText>
        </w:r>
        <w:r>
          <w:fldChar w:fldCharType="separate"/>
        </w:r>
        <w:r w:rsidR="00B055EA">
          <w:t>3</w:t>
        </w:r>
        <w:r>
          <w:fldChar w:fldCharType="end"/>
        </w:r>
      </w:hyperlink>
    </w:p>
    <w:p w:rsidR="00B055EA" w:rsidRDefault="00DA5CFE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B055EA">
          <w:rPr>
            <w:rStyle w:val="af6"/>
          </w:rPr>
          <w:t>1. Общая характеристика</w:t>
        </w:r>
        <w:r w:rsidR="00B055EA">
          <w:tab/>
        </w:r>
        <w:r>
          <w:fldChar w:fldCharType="begin"/>
        </w:r>
        <w:r w:rsidR="00B055EA">
          <w:instrText xml:space="preserve"> PAGEREF _Toc156825288 \h </w:instrText>
        </w:r>
        <w:r>
          <w:fldChar w:fldCharType="separate"/>
        </w:r>
        <w:r w:rsidR="00B055EA">
          <w:t>4</w:t>
        </w:r>
        <w:r>
          <w:fldChar w:fldCharType="end"/>
        </w:r>
      </w:hyperlink>
    </w:p>
    <w:p w:rsidR="00B055EA" w:rsidRDefault="00DA5CFE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B055EA">
          <w:rPr>
            <w:rStyle w:val="af6"/>
            <w:i w:val="0"/>
            <w:iCs w:val="0"/>
          </w:rPr>
          <w:t>1.1. Цель и место дисциплины в структуре образовательной программы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DA5CFE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B055EA">
          <w:rPr>
            <w:rStyle w:val="af6"/>
            <w:i w:val="0"/>
            <w:iCs w:val="0"/>
          </w:rPr>
          <w:t>1.2. Планируемые результаты освоения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DA5CFE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B055EA">
          <w:rPr>
            <w:rStyle w:val="af6"/>
          </w:rPr>
          <w:t>2. Структура и содержание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_Toc156825291 \h </w:instrText>
        </w:r>
        <w:r>
          <w:fldChar w:fldCharType="separate"/>
        </w:r>
        <w:r w:rsidR="00B055EA">
          <w:t>4</w:t>
        </w:r>
        <w:r>
          <w:fldChar w:fldCharType="end"/>
        </w:r>
      </w:hyperlink>
    </w:p>
    <w:p w:rsidR="00B055EA" w:rsidRDefault="00DA5CFE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B055EA">
          <w:rPr>
            <w:rStyle w:val="af6"/>
            <w:i w:val="0"/>
            <w:iCs w:val="0"/>
          </w:rPr>
          <w:t>2.1. Трудоемкость освоения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DA5CFE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B055EA">
          <w:rPr>
            <w:rStyle w:val="af6"/>
            <w:i w:val="0"/>
            <w:iCs w:val="0"/>
          </w:rPr>
          <w:t>2.2. Содержание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B055EA" w:rsidRDefault="00DA5CFE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B055EA">
          <w:rPr>
            <w:rStyle w:val="af6"/>
            <w:i w:val="0"/>
            <w:iCs w:val="0"/>
          </w:rPr>
          <w:t>2.3. Курсовой проект (работа)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B055EA" w:rsidRDefault="00DA5CFE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B055EA">
          <w:rPr>
            <w:rStyle w:val="af6"/>
          </w:rPr>
          <w:t>3. Условия реализации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_Toc156825296 \h </w:instrText>
        </w:r>
        <w:r>
          <w:fldChar w:fldCharType="separate"/>
        </w:r>
        <w:r w:rsidR="00B055EA">
          <w:t>7</w:t>
        </w:r>
        <w:r>
          <w:fldChar w:fldCharType="end"/>
        </w:r>
      </w:hyperlink>
    </w:p>
    <w:p w:rsidR="00B055EA" w:rsidRDefault="00DA5CFE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B055EA">
          <w:rPr>
            <w:rStyle w:val="af6"/>
            <w:i w:val="0"/>
            <w:iCs w:val="0"/>
          </w:rPr>
          <w:t>3.1. Материально-техническое обеспечение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055EA" w:rsidRDefault="00DA5CFE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B055EA">
          <w:rPr>
            <w:rStyle w:val="af6"/>
            <w:i w:val="0"/>
            <w:iCs w:val="0"/>
          </w:rPr>
          <w:t>3.2. Учебно-методическое обеспечение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055EA" w:rsidRDefault="00DA5CFE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B055EA">
          <w:rPr>
            <w:rStyle w:val="af6"/>
          </w:rPr>
          <w:t>4. Контроль и оценка результатов  освоения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_Toc156825299 \h </w:instrText>
        </w:r>
        <w:r>
          <w:fldChar w:fldCharType="separate"/>
        </w:r>
        <w:r w:rsidR="00B055EA">
          <w:t>7</w:t>
        </w:r>
        <w:r>
          <w:fldChar w:fldCharType="end"/>
        </w:r>
      </w:hyperlink>
    </w:p>
    <w:p w:rsidR="00B055EA" w:rsidRDefault="00DA5CFE" w:rsidP="00B055EA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B055EA" w:rsidRDefault="00B055EA" w:rsidP="00B055EA">
      <w:pPr>
        <w:pStyle w:val="1f"/>
        <w:jc w:val="left"/>
        <w:rPr>
          <w:rFonts w:ascii="Times New Roman" w:hAnsi="Times New Roman"/>
        </w:rPr>
        <w:sectPr w:rsidR="00B055EA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55EA" w:rsidRDefault="00B055EA" w:rsidP="00B055EA">
      <w:pPr>
        <w:pStyle w:val="1f"/>
        <w:numPr>
          <w:ilvl w:val="0"/>
          <w:numId w:val="14"/>
        </w:numPr>
        <w:rPr>
          <w:rStyle w:val="aff1"/>
          <w:i w:val="0"/>
          <w:iCs/>
        </w:rPr>
      </w:pPr>
      <w:bookmarkStart w:id="7" w:name="_Toc156294566"/>
      <w:bookmarkStart w:id="8" w:name="_Toc156825288"/>
      <w:r>
        <w:rPr>
          <w:rStyle w:val="aff1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1"/>
          <w:i w:val="0"/>
          <w:iCs/>
        </w:rPr>
        <w:t xml:space="preserve"> РАБОЧЕЙ ПРОГРАММЫ УЧЕБНОЙ ДИСЦИПЛИНЫ</w:t>
      </w:r>
    </w:p>
    <w:p w:rsidR="00B055EA" w:rsidRDefault="00B055EA" w:rsidP="00B055EA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«_____________</w:t>
      </w:r>
      <w:r w:rsidRPr="00460220">
        <w:rPr>
          <w:rFonts w:eastAsia="Segoe UI"/>
          <w:u w:val="single"/>
          <w:lang w:val="ru-RU"/>
        </w:rPr>
        <w:t>Биология</w:t>
      </w:r>
      <w:r>
        <w:rPr>
          <w:rFonts w:eastAsia="Segoe UI"/>
          <w:lang w:val="ru-RU"/>
        </w:rPr>
        <w:t>_________________»</w:t>
      </w:r>
    </w:p>
    <w:p w:rsidR="00B055EA" w:rsidRDefault="00B055EA" w:rsidP="00B055EA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B055EA" w:rsidRPr="00E0713B" w:rsidRDefault="00B055EA" w:rsidP="00B055EA">
      <w:pPr>
        <w:widowControl w:val="0"/>
        <w:spacing w:line="237" w:lineRule="auto"/>
        <w:ind w:right="216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9" w:name="_Toc150695623"/>
      <w:bookmarkStart w:id="10" w:name="_Toc156294567"/>
      <w:bookmarkStart w:id="11" w:name="_Toc156825289"/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E0713B">
        <w:rPr>
          <w:rFonts w:ascii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E0713B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й дисциплины</w:t>
      </w:r>
      <w:r w:rsidRPr="00E0713B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E0713B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структуре</w:t>
      </w:r>
      <w:r w:rsidRPr="00E0713B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</w:t>
      </w:r>
      <w:r w:rsidRPr="00E0713B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ельной програм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055EA" w:rsidRPr="00C61549" w:rsidRDefault="00B055EA" w:rsidP="00B055EA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     К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E0713B">
        <w:rPr>
          <w:rFonts w:ascii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Pr="00E0713B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Pr="00E0713B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 xml:space="preserve">программы учебной дисциплины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ится в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роце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 тек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щего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ля 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промеж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точной аттест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и. Тек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щий</w:t>
      </w:r>
      <w:r w:rsidRPr="00E0713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контроль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осуществляется</w:t>
      </w:r>
      <w:r w:rsidRPr="00E0713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 w:rsidRPr="00E0713B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E071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чебно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врем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ни,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тведе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го на</w:t>
      </w:r>
      <w:r w:rsidRPr="00E0713B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дмет.</w:t>
      </w:r>
      <w:r w:rsidRPr="00E0713B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Рез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таты</w:t>
      </w:r>
      <w:r w:rsidRPr="00E0713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E0713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читыва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E0713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E0713B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подв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нии итогов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предмету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. Промеж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точн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0713B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аттеста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E0713B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проводи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0713B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>в</w:t>
      </w:r>
      <w:r w:rsidRPr="00E0713B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>ф</w:t>
      </w:r>
      <w:r w:rsidRPr="00E0713B">
        <w:rPr>
          <w:rFonts w:ascii="Times New Roman" w:hAnsi="Times New Roman" w:cs="Times New Roman"/>
          <w:spacing w:val="2"/>
          <w:sz w:val="24"/>
          <w:szCs w:val="24"/>
        </w:rPr>
        <w:t>ор</w:t>
      </w:r>
      <w:r w:rsidRPr="00E0713B">
        <w:rPr>
          <w:rFonts w:ascii="Times New Roman" w:hAnsi="Times New Roman" w:cs="Times New Roman"/>
          <w:sz w:val="24"/>
          <w:szCs w:val="24"/>
        </w:rPr>
        <w:t>ме</w:t>
      </w:r>
      <w:r w:rsidRPr="00E0713B">
        <w:rPr>
          <w:rFonts w:ascii="Times New Roman" w:hAnsi="Times New Roman" w:cs="Times New Roman"/>
          <w:spacing w:val="1"/>
          <w:sz w:val="24"/>
          <w:szCs w:val="24"/>
        </w:rPr>
        <w:t xml:space="preserve"> зачета </w:t>
      </w:r>
      <w:r w:rsidRPr="00E0713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sz w:val="24"/>
          <w:szCs w:val="24"/>
        </w:rPr>
        <w:t>о</w:t>
      </w:r>
      <w:r w:rsidRPr="00E071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>и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sz w:val="24"/>
          <w:szCs w:val="24"/>
        </w:rPr>
        <w:t>ог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sz w:val="24"/>
          <w:szCs w:val="24"/>
        </w:rPr>
        <w:t>м и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E0713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0713B">
        <w:rPr>
          <w:rFonts w:ascii="Times New Roman" w:hAnsi="Times New Roman" w:cs="Times New Roman"/>
          <w:sz w:val="24"/>
          <w:szCs w:val="24"/>
        </w:rPr>
        <w:t xml:space="preserve">чения 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E0713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sz w:val="24"/>
          <w:szCs w:val="24"/>
        </w:rPr>
        <w:t>дмета.</w:t>
      </w:r>
      <w:r>
        <w:rPr>
          <w:rFonts w:ascii="Times New Roman" w:hAnsi="Times New Roman" w:cs="Times New Roman"/>
          <w:sz w:val="24"/>
          <w:szCs w:val="24"/>
        </w:rPr>
        <w:t xml:space="preserve"> Дисциплина «Биология» является  </w:t>
      </w:r>
      <w:r w:rsidRPr="00C61549">
        <w:rPr>
          <w:rFonts w:ascii="Times New Roman" w:eastAsia="Times New Roman" w:hAnsi="Times New Roman"/>
          <w:color w:val="000000"/>
          <w:lang w:eastAsia="ru-RU"/>
        </w:rPr>
        <w:t>обязательн</w:t>
      </w:r>
      <w:r>
        <w:rPr>
          <w:rFonts w:ascii="Times New Roman" w:eastAsia="Times New Roman" w:hAnsi="Times New Roman"/>
          <w:color w:val="000000"/>
          <w:lang w:eastAsia="ru-RU"/>
        </w:rPr>
        <w:t>ой</w:t>
      </w:r>
      <w:r w:rsidRPr="00C61549">
        <w:rPr>
          <w:rFonts w:ascii="Times New Roman" w:eastAsia="Times New Roman" w:hAnsi="Times New Roman"/>
          <w:color w:val="000000"/>
          <w:lang w:eastAsia="ru-RU"/>
        </w:rPr>
        <w:t xml:space="preserve"> частью общеобразовательного цикла образовательной программы в соответствии с ФГ</w:t>
      </w:r>
      <w:r w:rsidR="00B86BFF">
        <w:rPr>
          <w:rFonts w:ascii="Times New Roman" w:eastAsia="Times New Roman" w:hAnsi="Times New Roman"/>
          <w:color w:val="000000"/>
          <w:lang w:eastAsia="ru-RU"/>
        </w:rPr>
        <w:t>ОС СПО по специальности 44.02.02</w:t>
      </w:r>
      <w:r w:rsidRPr="00C61549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86BFF">
        <w:rPr>
          <w:rFonts w:ascii="Times New Roman" w:eastAsia="Times New Roman" w:hAnsi="Times New Roman"/>
          <w:color w:val="000000"/>
          <w:lang w:eastAsia="ru-RU"/>
        </w:rPr>
        <w:t>Преподавание в начальных классах</w:t>
      </w:r>
      <w:r w:rsidRPr="00C61549">
        <w:rPr>
          <w:rFonts w:ascii="Times New Roman" w:eastAsia="Times New Roman" w:hAnsi="Times New Roman"/>
          <w:color w:val="000000"/>
          <w:lang w:eastAsia="ru-RU"/>
        </w:rPr>
        <w:t>.</w:t>
      </w:r>
    </w:p>
    <w:p w:rsidR="00B055EA" w:rsidRPr="00E0713B" w:rsidRDefault="00B055EA" w:rsidP="00B055E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5EA" w:rsidRPr="00E0713B" w:rsidRDefault="00B055EA" w:rsidP="00B055EA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Цели и задачи уче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бн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</w:t>
      </w:r>
    </w:p>
    <w:p w:rsidR="00B055EA" w:rsidRPr="00E0713B" w:rsidRDefault="00B055EA" w:rsidP="00B055EA">
      <w:pPr>
        <w:widowControl w:val="0"/>
        <w:tabs>
          <w:tab w:val="left" w:pos="-2694"/>
        </w:tabs>
        <w:spacing w:line="276" w:lineRule="auto"/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Реализация программы учебного предмета «Биология» в структуре ООП СПО направлена на достижение цели по:</w:t>
      </w:r>
    </w:p>
    <w:p w:rsidR="00B055EA" w:rsidRPr="00E0713B" w:rsidRDefault="00B055EA" w:rsidP="00B055EA">
      <w:pPr>
        <w:widowControl w:val="0"/>
        <w:tabs>
          <w:tab w:val="left" w:pos="-2694"/>
        </w:tabs>
        <w:spacing w:line="276" w:lineRule="auto"/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освоению образовательных результатов ФГОС СОО: </w:t>
      </w:r>
      <w:proofErr w:type="gramStart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личностные</w:t>
      </w:r>
      <w:proofErr w:type="gramEnd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(ЛР), </w:t>
      </w:r>
      <w:proofErr w:type="spellStart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метапредметные</w:t>
      </w:r>
      <w:proofErr w:type="spellEnd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(МР), предметные базового уровня (</w:t>
      </w:r>
      <w:proofErr w:type="spellStart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ПРб</w:t>
      </w:r>
      <w:proofErr w:type="spellEnd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</w:p>
    <w:p w:rsidR="00B055EA" w:rsidRPr="00E0713B" w:rsidRDefault="00B055EA" w:rsidP="00B055EA">
      <w:pPr>
        <w:widowControl w:val="0"/>
        <w:tabs>
          <w:tab w:val="left" w:pos="-2694"/>
        </w:tabs>
        <w:spacing w:line="276" w:lineRule="auto"/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подготовке обучающихся к освоению общих и профессиональных компетенций (далее – ОК, ПК) в соответствии с ФГОС СПО по </w:t>
      </w:r>
      <w:r w:rsidR="00B86BFF">
        <w:rPr>
          <w:rFonts w:ascii="Times New Roman" w:hAnsi="Times New Roman" w:cs="Times New Roman"/>
          <w:sz w:val="24"/>
          <w:szCs w:val="24"/>
        </w:rPr>
        <w:t>44.02.02</w:t>
      </w:r>
      <w:r w:rsidRPr="00E0713B">
        <w:rPr>
          <w:rFonts w:ascii="Times New Roman" w:hAnsi="Times New Roman" w:cs="Times New Roman"/>
          <w:sz w:val="24"/>
          <w:szCs w:val="24"/>
        </w:rPr>
        <w:t>. «</w:t>
      </w:r>
      <w:r w:rsidR="00B86BFF">
        <w:rPr>
          <w:rFonts w:ascii="Times New Roman" w:hAnsi="Times New Roman" w:cs="Times New Roman"/>
          <w:sz w:val="24"/>
          <w:szCs w:val="24"/>
        </w:rPr>
        <w:t>Преподавание в начальных классах</w:t>
      </w:r>
      <w:r w:rsidRPr="00E0713B">
        <w:rPr>
          <w:rFonts w:ascii="Times New Roman" w:hAnsi="Times New Roman" w:cs="Times New Roman"/>
          <w:sz w:val="24"/>
          <w:szCs w:val="24"/>
        </w:rPr>
        <w:t>»</w:t>
      </w: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055EA" w:rsidRPr="00E0713B" w:rsidRDefault="00B055EA" w:rsidP="00B055EA">
      <w:pPr>
        <w:widowControl w:val="0"/>
        <w:tabs>
          <w:tab w:val="left" w:pos="-2694"/>
        </w:tabs>
        <w:spacing w:line="276" w:lineRule="auto"/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Цели изучения биологии на базовом уровне направлены </w:t>
      </w:r>
      <w:proofErr w:type="gramStart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proofErr w:type="gramEnd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055EA" w:rsidRPr="00E0713B" w:rsidRDefault="00B055EA" w:rsidP="00B055EA">
      <w:pPr>
        <w:shd w:val="clear" w:color="auto" w:fill="FFFFFF"/>
        <w:spacing w:line="322" w:lineRule="exact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713B">
        <w:rPr>
          <w:rFonts w:ascii="Times New Roman" w:hAnsi="Times New Roman" w:cs="Times New Roman"/>
          <w:sz w:val="24"/>
          <w:szCs w:val="24"/>
        </w:rPr>
        <w:t>- 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:rsidR="00B055EA" w:rsidRPr="00E0713B" w:rsidRDefault="00B055EA" w:rsidP="00B055EA">
      <w:pPr>
        <w:shd w:val="clear" w:color="auto" w:fill="FFFFFF"/>
        <w:spacing w:line="322" w:lineRule="exact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713B">
        <w:rPr>
          <w:rFonts w:ascii="Times New Roman" w:hAnsi="Times New Roman" w:cs="Times New Roman"/>
          <w:sz w:val="24"/>
          <w:szCs w:val="24"/>
        </w:rPr>
        <w:t>В соответствии с ПООП СОО содержание программы направлено на достижение следующих задач:</w:t>
      </w:r>
    </w:p>
    <w:p w:rsidR="00B055EA" w:rsidRPr="00E0713B" w:rsidRDefault="00B055EA" w:rsidP="00B055EA">
      <w:pPr>
        <w:shd w:val="clear" w:color="auto" w:fill="FFFFFF"/>
        <w:spacing w:before="14" w:line="322" w:lineRule="exact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713B">
        <w:rPr>
          <w:rFonts w:ascii="Times New Roman" w:hAnsi="Times New Roman" w:cs="Times New Roman"/>
          <w:sz w:val="24"/>
          <w:szCs w:val="24"/>
        </w:rPr>
        <w:t xml:space="preserve">-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</w:t>
      </w:r>
      <w:r w:rsidRPr="00E0713B">
        <w:rPr>
          <w:rFonts w:ascii="Times New Roman" w:hAnsi="Times New Roman" w:cs="Times New Roman"/>
          <w:spacing w:val="-3"/>
          <w:sz w:val="24"/>
          <w:szCs w:val="24"/>
        </w:rPr>
        <w:t xml:space="preserve">целостной научной  картины  мира,  взаимосвязи  и  взаимозависимости </w:t>
      </w:r>
      <w:r w:rsidRPr="00E0713B">
        <w:rPr>
          <w:rFonts w:ascii="Times New Roman" w:hAnsi="Times New Roman" w:cs="Times New Roman"/>
          <w:sz w:val="24"/>
          <w:szCs w:val="24"/>
        </w:rPr>
        <w:t>естественных наук;</w:t>
      </w:r>
    </w:p>
    <w:p w:rsidR="00B055EA" w:rsidRPr="00E0713B" w:rsidRDefault="00B055EA" w:rsidP="00B055EA">
      <w:pPr>
        <w:widowControl w:val="0"/>
        <w:numPr>
          <w:ilvl w:val="0"/>
          <w:numId w:val="15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before="10" w:line="326" w:lineRule="exact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713B">
        <w:rPr>
          <w:rFonts w:ascii="Times New Roman" w:hAnsi="Times New Roman" w:cs="Times New Roman"/>
          <w:sz w:val="24"/>
          <w:szCs w:val="24"/>
        </w:rPr>
        <w:t xml:space="preserve">развить умения определять живые объекты в природе; проводить наблюдения за экосистемами для выявления естественных и 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антропогенных изменений, интерпретировать результаты наблюдений;</w:t>
      </w:r>
    </w:p>
    <w:p w:rsidR="00B055EA" w:rsidRPr="00E0713B" w:rsidRDefault="00B055EA" w:rsidP="00B055EA">
      <w:pPr>
        <w:widowControl w:val="0"/>
        <w:numPr>
          <w:ilvl w:val="0"/>
          <w:numId w:val="15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before="10" w:line="326" w:lineRule="exact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713B">
        <w:rPr>
          <w:rFonts w:ascii="Times New Roman" w:hAnsi="Times New Roman" w:cs="Times New Roman"/>
          <w:sz w:val="24"/>
          <w:szCs w:val="24"/>
        </w:rPr>
        <w:t>сформировать навыки проведения простейших биологических исследований с соблюдением правил безопасного обращения с объектами и оборудованием;</w:t>
      </w:r>
    </w:p>
    <w:p w:rsidR="00B055EA" w:rsidRPr="00E0713B" w:rsidRDefault="00B055EA" w:rsidP="00B055EA">
      <w:pPr>
        <w:widowControl w:val="0"/>
        <w:numPr>
          <w:ilvl w:val="0"/>
          <w:numId w:val="15"/>
        </w:numPr>
        <w:shd w:val="clear" w:color="auto" w:fill="FFFFFF"/>
        <w:tabs>
          <w:tab w:val="left" w:pos="1070"/>
          <w:tab w:val="left" w:pos="2602"/>
          <w:tab w:val="left" w:pos="3840"/>
          <w:tab w:val="left" w:pos="5794"/>
          <w:tab w:val="left" w:pos="7742"/>
        </w:tabs>
        <w:autoSpaceDE w:val="0"/>
        <w:autoSpaceDN w:val="0"/>
        <w:adjustRightInd w:val="0"/>
        <w:spacing w:before="10" w:line="326" w:lineRule="exact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713B">
        <w:rPr>
          <w:rFonts w:ascii="Times New Roman" w:hAnsi="Times New Roman" w:cs="Times New Roman"/>
          <w:spacing w:val="-2"/>
          <w:sz w:val="24"/>
          <w:szCs w:val="24"/>
        </w:rPr>
        <w:t xml:space="preserve">развивать умения использовать 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информацию</w:t>
      </w:r>
      <w:r w:rsidRPr="00E0713B">
        <w:rPr>
          <w:rFonts w:ascii="Times New Roman" w:hAnsi="Times New Roman" w:cs="Times New Roman"/>
          <w:sz w:val="24"/>
          <w:szCs w:val="24"/>
        </w:rPr>
        <w:tab/>
      </w:r>
      <w:r w:rsidRPr="00E0713B">
        <w:rPr>
          <w:rFonts w:ascii="Times New Roman" w:hAnsi="Times New Roman" w:cs="Times New Roman"/>
          <w:spacing w:val="-2"/>
          <w:sz w:val="24"/>
          <w:szCs w:val="24"/>
        </w:rPr>
        <w:t xml:space="preserve">биологического </w:t>
      </w:r>
      <w:r w:rsidRPr="00E0713B">
        <w:rPr>
          <w:rFonts w:ascii="Times New Roman" w:hAnsi="Times New Roman" w:cs="Times New Roman"/>
          <w:sz w:val="24"/>
          <w:szCs w:val="24"/>
        </w:rPr>
        <w:t>характера из различных источников;</w:t>
      </w:r>
    </w:p>
    <w:p w:rsidR="00B055EA" w:rsidRPr="00E0713B" w:rsidRDefault="00B055EA" w:rsidP="00B055EA">
      <w:pPr>
        <w:widowControl w:val="0"/>
        <w:numPr>
          <w:ilvl w:val="0"/>
          <w:numId w:val="15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before="19" w:line="322" w:lineRule="exact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713B">
        <w:rPr>
          <w:rFonts w:ascii="Times New Roman" w:hAnsi="Times New Roman" w:cs="Times New Roman"/>
          <w:spacing w:val="-1"/>
          <w:sz w:val="24"/>
          <w:szCs w:val="24"/>
        </w:rPr>
        <w:t xml:space="preserve">сформировать умения прогнозировать последствия своей деятельности </w:t>
      </w:r>
      <w:r w:rsidRPr="00E0713B">
        <w:rPr>
          <w:rFonts w:ascii="Times New Roman" w:hAnsi="Times New Roman" w:cs="Times New Roman"/>
          <w:sz w:val="24"/>
          <w:szCs w:val="24"/>
        </w:rPr>
        <w:t>по отношению к окружающей среде, собственному здоровью; обосновывать и соблюдать меры профилактики заболеваний;</w:t>
      </w:r>
    </w:p>
    <w:p w:rsidR="00B055EA" w:rsidRPr="00E0713B" w:rsidRDefault="00B055EA" w:rsidP="00B055EA">
      <w:pPr>
        <w:widowControl w:val="0"/>
        <w:numPr>
          <w:ilvl w:val="0"/>
          <w:numId w:val="15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713B">
        <w:rPr>
          <w:rFonts w:ascii="Times New Roman" w:hAnsi="Times New Roman" w:cs="Times New Roman"/>
          <w:sz w:val="24"/>
          <w:szCs w:val="24"/>
        </w:rPr>
        <w:t xml:space="preserve">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</w:t>
      </w:r>
      <w:proofErr w:type="spellStart"/>
      <w:r w:rsidRPr="00E0713B">
        <w:rPr>
          <w:rFonts w:ascii="Times New Roman" w:hAnsi="Times New Roman" w:cs="Times New Roman"/>
          <w:sz w:val="24"/>
          <w:szCs w:val="24"/>
        </w:rPr>
        <w:t>агробиотехнологий</w:t>
      </w:r>
      <w:proofErr w:type="spellEnd"/>
      <w:r w:rsidRPr="00E0713B">
        <w:rPr>
          <w:rFonts w:ascii="Times New Roman" w:hAnsi="Times New Roman" w:cs="Times New Roman"/>
          <w:sz w:val="24"/>
          <w:szCs w:val="24"/>
        </w:rPr>
        <w:t>.</w:t>
      </w:r>
    </w:p>
    <w:p w:rsidR="00B055EA" w:rsidRPr="00E0713B" w:rsidRDefault="00B055EA" w:rsidP="00B055EA">
      <w:pPr>
        <w:shd w:val="clear" w:color="auto" w:fill="FFFFFF"/>
        <w:tabs>
          <w:tab w:val="left" w:pos="1277"/>
          <w:tab w:val="left" w:pos="2731"/>
          <w:tab w:val="left" w:pos="4195"/>
          <w:tab w:val="left" w:pos="5678"/>
          <w:tab w:val="left" w:pos="7464"/>
          <w:tab w:val="left" w:pos="7982"/>
        </w:tabs>
        <w:spacing w:line="322" w:lineRule="exact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713B">
        <w:rPr>
          <w:rFonts w:ascii="Times New Roman" w:hAnsi="Times New Roman" w:cs="Times New Roman"/>
          <w:sz w:val="24"/>
          <w:szCs w:val="24"/>
        </w:rPr>
        <w:t xml:space="preserve">В </w:t>
      </w:r>
      <w:r w:rsidRPr="00E0713B">
        <w:rPr>
          <w:rFonts w:ascii="Times New Roman" w:hAnsi="Times New Roman" w:cs="Times New Roman"/>
          <w:spacing w:val="-2"/>
          <w:sz w:val="24"/>
          <w:szCs w:val="24"/>
        </w:rPr>
        <w:t xml:space="preserve">процессе освоения предмета 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 xml:space="preserve">«Биология» </w:t>
      </w:r>
      <w:r w:rsidRPr="00E0713B">
        <w:rPr>
          <w:rFonts w:ascii="Times New Roman" w:hAnsi="Times New Roman" w:cs="Times New Roman"/>
          <w:sz w:val="24"/>
          <w:szCs w:val="24"/>
        </w:rPr>
        <w:t xml:space="preserve">у </w:t>
      </w:r>
      <w:r w:rsidRPr="00E0713B">
        <w:rPr>
          <w:rFonts w:ascii="Times New Roman" w:hAnsi="Times New Roman" w:cs="Times New Roman"/>
          <w:spacing w:val="-2"/>
          <w:sz w:val="24"/>
          <w:szCs w:val="24"/>
        </w:rPr>
        <w:t xml:space="preserve">обучающихся </w:t>
      </w:r>
      <w:r w:rsidRPr="00E0713B">
        <w:rPr>
          <w:rFonts w:ascii="Times New Roman" w:hAnsi="Times New Roman" w:cs="Times New Roman"/>
          <w:sz w:val="24"/>
          <w:szCs w:val="24"/>
        </w:rPr>
        <w:t xml:space="preserve">целенаправленно формируются универсальные учебные действия (далее 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УУД).</w:t>
      </w:r>
      <w:proofErr w:type="gramEnd"/>
      <w:r w:rsidRPr="00E0713B">
        <w:rPr>
          <w:rFonts w:ascii="Times New Roman" w:hAnsi="Times New Roman" w:cs="Times New Roman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Формирование </w:t>
      </w:r>
      <w:r w:rsidRPr="00E0713B">
        <w:rPr>
          <w:rFonts w:ascii="Times New Roman" w:hAnsi="Times New Roman" w:cs="Times New Roman"/>
          <w:spacing w:val="-3"/>
          <w:sz w:val="24"/>
          <w:szCs w:val="24"/>
        </w:rPr>
        <w:t xml:space="preserve">УУД </w:t>
      </w:r>
      <w:r w:rsidRPr="00E0713B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ориентировано </w:t>
      </w:r>
      <w:r w:rsidRPr="00E0713B">
        <w:rPr>
          <w:rFonts w:ascii="Times New Roman" w:hAnsi="Times New Roman" w:cs="Times New Roman"/>
          <w:sz w:val="24"/>
          <w:szCs w:val="24"/>
        </w:rPr>
        <w:t xml:space="preserve">на </w:t>
      </w:r>
      <w:r w:rsidRPr="00E0713B">
        <w:rPr>
          <w:rFonts w:ascii="Times New Roman" w:hAnsi="Times New Roman" w:cs="Times New Roman"/>
          <w:spacing w:val="-2"/>
          <w:sz w:val="24"/>
          <w:szCs w:val="24"/>
        </w:rPr>
        <w:t xml:space="preserve">профессиональное </w:t>
      </w:r>
      <w:r w:rsidRPr="00E0713B">
        <w:rPr>
          <w:rFonts w:ascii="Times New Roman" w:hAnsi="Times New Roman" w:cs="Times New Roman"/>
          <w:sz w:val="24"/>
          <w:szCs w:val="24"/>
        </w:rPr>
        <w:t>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B055EA" w:rsidRPr="00E0713B" w:rsidRDefault="00B055EA" w:rsidP="00B055EA">
      <w:pPr>
        <w:widowControl w:val="0"/>
        <w:tabs>
          <w:tab w:val="left" w:pos="-2835"/>
        </w:tabs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 О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щая ха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ери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тика учеб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й дисциплины</w:t>
      </w:r>
    </w:p>
    <w:p w:rsidR="00B86BFF" w:rsidRPr="00B86BFF" w:rsidRDefault="00B86BFF" w:rsidP="00B86BFF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B86BFF">
        <w:rPr>
          <w:rFonts w:ascii="Times New Roman" w:hAnsi="Times New Roman" w:cs="Times New Roman"/>
          <w:bCs/>
          <w:color w:val="000000"/>
          <w:sz w:val="24"/>
        </w:rPr>
        <w:t>В профильную составляющую по предмету входит профессионально-ориентированное содержание, необходимое для формирования у обучающихся общих и профессиональных компетенций.</w:t>
      </w:r>
    </w:p>
    <w:p w:rsidR="00B86BFF" w:rsidRPr="00B86BFF" w:rsidRDefault="00B86BFF" w:rsidP="00B86BFF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B86BFF">
        <w:rPr>
          <w:rFonts w:ascii="Times New Roman" w:hAnsi="Times New Roman" w:cs="Times New Roman"/>
          <w:sz w:val="24"/>
        </w:rPr>
        <w:t xml:space="preserve">       Предмет</w:t>
      </w:r>
      <w:r w:rsidRPr="00B86BFF">
        <w:rPr>
          <w:rFonts w:ascii="Times New Roman" w:hAnsi="Times New Roman" w:cs="Times New Roman"/>
          <w:sz w:val="24"/>
        </w:rPr>
        <w:tab/>
        <w:t>«</w:t>
      </w:r>
      <w:r w:rsidRPr="00B86BFF">
        <w:rPr>
          <w:rFonts w:ascii="Times New Roman" w:hAnsi="Times New Roman" w:cs="Times New Roman"/>
          <w:spacing w:val="-1"/>
          <w:sz w:val="24"/>
        </w:rPr>
        <w:t>Биология</w:t>
      </w:r>
      <w:r w:rsidRPr="00B86BFF">
        <w:rPr>
          <w:rFonts w:ascii="Times New Roman" w:hAnsi="Times New Roman" w:cs="Times New Roman"/>
          <w:sz w:val="24"/>
        </w:rPr>
        <w:t>»</w:t>
      </w:r>
      <w:r w:rsidRPr="00B86BFF">
        <w:rPr>
          <w:rFonts w:ascii="Times New Roman" w:hAnsi="Times New Roman" w:cs="Times New Roman"/>
          <w:sz w:val="24"/>
        </w:rPr>
        <w:tab/>
        <w:t xml:space="preserve">имеет </w:t>
      </w:r>
      <w:r w:rsidRPr="00B86BFF">
        <w:rPr>
          <w:rFonts w:ascii="Times New Roman" w:hAnsi="Times New Roman" w:cs="Times New Roman"/>
          <w:sz w:val="24"/>
        </w:rPr>
        <w:tab/>
        <w:t xml:space="preserve">   междисципл</w:t>
      </w:r>
      <w:r w:rsidRPr="00B86BFF">
        <w:rPr>
          <w:rFonts w:ascii="Times New Roman" w:hAnsi="Times New Roman" w:cs="Times New Roman"/>
          <w:spacing w:val="-1"/>
          <w:sz w:val="24"/>
        </w:rPr>
        <w:t>ин</w:t>
      </w:r>
      <w:r w:rsidRPr="00B86BFF">
        <w:rPr>
          <w:rFonts w:ascii="Times New Roman" w:hAnsi="Times New Roman" w:cs="Times New Roman"/>
          <w:sz w:val="24"/>
        </w:rPr>
        <w:t>арн</w:t>
      </w:r>
      <w:r w:rsidRPr="00B86BFF">
        <w:rPr>
          <w:rFonts w:ascii="Times New Roman" w:hAnsi="Times New Roman" w:cs="Times New Roman"/>
          <w:spacing w:val="-2"/>
          <w:sz w:val="24"/>
        </w:rPr>
        <w:t>у</w:t>
      </w:r>
      <w:r w:rsidRPr="00B86BFF">
        <w:rPr>
          <w:rFonts w:ascii="Times New Roman" w:hAnsi="Times New Roman" w:cs="Times New Roman"/>
          <w:sz w:val="24"/>
        </w:rPr>
        <w:t>ю</w:t>
      </w:r>
      <w:r w:rsidRPr="00B86BFF">
        <w:rPr>
          <w:rFonts w:ascii="Times New Roman" w:hAnsi="Times New Roman" w:cs="Times New Roman"/>
          <w:spacing w:val="210"/>
          <w:sz w:val="24"/>
        </w:rPr>
        <w:t xml:space="preserve"> </w:t>
      </w:r>
      <w:r w:rsidRPr="00B86BFF">
        <w:rPr>
          <w:rFonts w:ascii="Times New Roman" w:hAnsi="Times New Roman" w:cs="Times New Roman"/>
          <w:sz w:val="24"/>
        </w:rPr>
        <w:t>связь с учебными дисциплинами «Проектная и исследовательская деятельность в профессиональной сфере» и «Возрастная анатомия, физиология и гигиена».</w:t>
      </w:r>
    </w:p>
    <w:p w:rsidR="00B86BFF" w:rsidRPr="00B86BFF" w:rsidRDefault="00B86BFF" w:rsidP="00B86BFF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B86BFF">
        <w:rPr>
          <w:rFonts w:ascii="Times New Roman" w:hAnsi="Times New Roman" w:cs="Times New Roman"/>
          <w:bCs/>
          <w:color w:val="000000"/>
          <w:sz w:val="24"/>
        </w:rPr>
        <w:t>В целях подготовки обучающихся к будущей профессиональной деятельности при изучении учебного предмета «Биология» особое внимание уделяется изучению объектов и явлений естественного мира в гармонии физики, биологии, химии, физической географии и экологии.</w:t>
      </w:r>
    </w:p>
    <w:p w:rsidR="00B055EA" w:rsidRPr="00E0713B" w:rsidRDefault="00B055EA" w:rsidP="00B055EA">
      <w:pPr>
        <w:widowControl w:val="0"/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1.4. 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лани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уемые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льтаты 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свое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уче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 (общие и дисциплинарные)</w:t>
      </w:r>
    </w:p>
    <w:p w:rsidR="00B055EA" w:rsidRPr="00E0713B" w:rsidRDefault="00B055EA" w:rsidP="00B055EA">
      <w:pPr>
        <w:widowControl w:val="0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55EA" w:rsidRPr="00E0713B" w:rsidRDefault="00B055EA" w:rsidP="00B055EA">
      <w:pPr>
        <w:widowControl w:val="0"/>
        <w:ind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E0713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0713B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0713B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прог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E0713B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чебной дисциплины</w:t>
      </w:r>
      <w:r w:rsidRPr="00E0713B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чающи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ся</w:t>
      </w:r>
      <w:r w:rsidRPr="00E0713B">
        <w:rPr>
          <w:rFonts w:ascii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осваиваются</w:t>
      </w:r>
      <w:r w:rsidRPr="00E0713B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личнос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ные (ЛР),</w:t>
      </w:r>
      <w:r w:rsidRPr="00E0713B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spellStart"/>
      <w:r w:rsidRPr="00E0713B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редме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 (МР)</w:t>
      </w:r>
      <w:r w:rsidRPr="00E0713B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ые базовые рез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ьтаты (</w:t>
      </w:r>
      <w:proofErr w:type="spellStart"/>
      <w:r w:rsidRPr="00E0713B">
        <w:rPr>
          <w:rFonts w:ascii="Times New Roman" w:hAnsi="Times New Roman" w:cs="Times New Roman"/>
          <w:color w:val="000000"/>
          <w:sz w:val="24"/>
          <w:szCs w:val="24"/>
        </w:rPr>
        <w:t>ПРб</w:t>
      </w:r>
      <w:proofErr w:type="spellEnd"/>
      <w:r w:rsidRPr="00E0713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713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071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тст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E0713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E0713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еб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E0713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ФГОС</w:t>
      </w:r>
      <w:r w:rsidRPr="00E0713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071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071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овани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B055EA" w:rsidRDefault="00B055EA" w:rsidP="00B055EA">
      <w:pPr>
        <w:pStyle w:val="114"/>
        <w:rPr>
          <w:rFonts w:ascii="Times New Roman" w:hAnsi="Times New Roman"/>
        </w:rPr>
      </w:pPr>
    </w:p>
    <w:tbl>
      <w:tblPr>
        <w:tblStyle w:val="a9"/>
        <w:tblW w:w="0" w:type="auto"/>
        <w:tblLook w:val="04A0"/>
      </w:tblPr>
      <w:tblGrid>
        <w:gridCol w:w="1540"/>
        <w:gridCol w:w="8046"/>
      </w:tblGrid>
      <w:tr w:rsidR="00B055EA" w:rsidRPr="00E0713B" w:rsidTr="00E96007">
        <w:trPr>
          <w:trHeight w:val="719"/>
        </w:trPr>
        <w:tc>
          <w:tcPr>
            <w:tcW w:w="1540" w:type="dxa"/>
          </w:tcPr>
          <w:p w:rsidR="00B055EA" w:rsidRPr="00E0713B" w:rsidRDefault="00B055EA" w:rsidP="00E960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 результатов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ланируемые результаты освоения учебного предмета включают:</w:t>
            </w:r>
          </w:p>
        </w:tc>
      </w:tr>
      <w:tr w:rsidR="00B055EA" w:rsidRPr="00E0713B" w:rsidTr="00E96007">
        <w:trPr>
          <w:trHeight w:val="196"/>
        </w:trPr>
        <w:tc>
          <w:tcPr>
            <w:tcW w:w="9586" w:type="dxa"/>
            <w:gridSpan w:val="2"/>
          </w:tcPr>
          <w:p w:rsidR="00B055EA" w:rsidRPr="00E0713B" w:rsidRDefault="00B055EA" w:rsidP="00E960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(Л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055EA" w:rsidRPr="00E0713B" w:rsidTr="00E96007">
        <w:trPr>
          <w:trHeight w:val="196"/>
        </w:trPr>
        <w:tc>
          <w:tcPr>
            <w:tcW w:w="1540" w:type="dxa"/>
          </w:tcPr>
          <w:p w:rsidR="00B055EA" w:rsidRPr="00E0713B" w:rsidRDefault="00B055EA" w:rsidP="00E960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 0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6" w:type="dxa"/>
          </w:tcPr>
          <w:p w:rsidR="00B055EA" w:rsidRPr="00E96953" w:rsidRDefault="00B055EA" w:rsidP="00E960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себя граждани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 и защитником великой страны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46" w:type="dxa"/>
          </w:tcPr>
          <w:p w:rsidR="00B055EA" w:rsidRPr="00E96953" w:rsidRDefault="00B055EA" w:rsidP="00E960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Стремящийся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формированию в сетевой среде личностно и профессионального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нструктивного «цифрового следа»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ционального народа России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 07</w:t>
            </w:r>
          </w:p>
          <w:p w:rsidR="00B055EA" w:rsidRPr="00E0713B" w:rsidRDefault="00B055EA" w:rsidP="00E96007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E96007">
            <w:pPr>
              <w:shd w:val="clear" w:color="auto" w:fill="FFFFFF"/>
              <w:spacing w:line="274" w:lineRule="exact"/>
              <w:ind w:right="5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 формах и видах деятельности.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B055EA" w:rsidRPr="00E0713B" w:rsidRDefault="00B055EA" w:rsidP="00E96007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0713B" w:rsidRDefault="00B055EA" w:rsidP="00E960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</w:t>
            </w:r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конфе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ссиональных    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иных групп. 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</w:t>
            </w:r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либо преодолевающий зависимости от алкоголя, табака, </w:t>
            </w:r>
            <w:proofErr w:type="spell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веществ, азартных игр и т.д. </w:t>
            </w: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Сохраняющий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психологическую устойчивость в ситуативно сложных или 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ремительно меняющихся ситуациях</w:t>
            </w:r>
          </w:p>
        </w:tc>
      </w:tr>
      <w:tr w:rsidR="00B055EA" w:rsidRPr="00E0713B" w:rsidTr="00E96007">
        <w:trPr>
          <w:trHeight w:val="433"/>
        </w:trPr>
        <w:tc>
          <w:tcPr>
            <w:tcW w:w="9586" w:type="dxa"/>
            <w:gridSpan w:val="2"/>
          </w:tcPr>
          <w:p w:rsidR="00B055EA" w:rsidRPr="00E96953" w:rsidRDefault="00B055EA" w:rsidP="00E96007">
            <w:pPr>
              <w:widowControl w:val="0"/>
              <w:spacing w:before="10" w:line="248" w:lineRule="auto"/>
              <w:ind w:left="120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чнос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ные 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 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гр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мм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 во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(Л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04</w:t>
            </w:r>
          </w:p>
        </w:tc>
        <w:tc>
          <w:tcPr>
            <w:tcW w:w="8046" w:type="dxa"/>
          </w:tcPr>
          <w:p w:rsidR="00B055EA" w:rsidRPr="00E96953" w:rsidRDefault="00B055EA" w:rsidP="00E96007">
            <w:pPr>
              <w:widowControl w:val="0"/>
              <w:ind w:right="2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Проявляющ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proofErr w:type="gramEnd"/>
            <w:r w:rsidRPr="00E0713B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важение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дям</w:t>
            </w:r>
            <w:r w:rsidRPr="00E0713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  <w:r w:rsidRPr="00E0713B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ость собстве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ровани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ой среде л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рофес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071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фрового след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ЛРВР 07</w:t>
            </w:r>
          </w:p>
          <w:p w:rsidR="00B055EA" w:rsidRPr="00E0713B" w:rsidRDefault="00B055EA" w:rsidP="00E96007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E96007">
            <w:pPr>
              <w:widowControl w:val="0"/>
              <w:spacing w:before="10"/>
              <w:ind w:right="267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proofErr w:type="gramEnd"/>
            <w:r w:rsidRPr="00E0713B">
              <w:rPr>
                <w:rFonts w:ascii="Times New Roman" w:hAnsi="Times New Roman" w:cs="Times New Roman"/>
                <w:spacing w:val="14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4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0713B">
              <w:rPr>
                <w:rFonts w:ascii="Times New Roman" w:hAnsi="Times New Roman" w:cs="Times New Roman"/>
                <w:spacing w:val="1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4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челов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ка;</w:t>
            </w:r>
            <w:r w:rsidRPr="00E0713B">
              <w:rPr>
                <w:rFonts w:ascii="Times New Roman" w:hAnsi="Times New Roman" w:cs="Times New Roman"/>
                <w:spacing w:val="14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важа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соб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ж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никаль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0713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0713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рмах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дах деятель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08</w:t>
            </w:r>
          </w:p>
        </w:tc>
        <w:tc>
          <w:tcPr>
            <w:tcW w:w="8046" w:type="dxa"/>
          </w:tcPr>
          <w:p w:rsidR="00B055EA" w:rsidRPr="00E96953" w:rsidRDefault="00B055EA" w:rsidP="00E96007">
            <w:pPr>
              <w:widowControl w:val="0"/>
              <w:spacing w:before="10"/>
              <w:ind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E071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E0713B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071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ых, 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0713B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нфе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E0713B"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г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п.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09</w:t>
            </w:r>
          </w:p>
          <w:p w:rsidR="00B055EA" w:rsidRPr="00E0713B" w:rsidRDefault="00B055EA" w:rsidP="00E96007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E96007">
            <w:pPr>
              <w:widowControl w:val="0"/>
              <w:tabs>
                <w:tab w:val="left" w:pos="993"/>
                <w:tab w:val="left" w:pos="2024"/>
                <w:tab w:val="left" w:pos="3098"/>
                <w:tab w:val="left" w:pos="5391"/>
                <w:tab w:val="left" w:pos="6204"/>
              </w:tabs>
              <w:spacing w:before="10"/>
              <w:ind w:right="26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Собл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дающ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 w:rsidRPr="00E0713B">
              <w:rPr>
                <w:rFonts w:ascii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дорового</w:t>
            </w:r>
            <w:r w:rsidRPr="00E0713B">
              <w:rPr>
                <w:rFonts w:ascii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 образа ж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а; пре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ежда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ибо преодолев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ющий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зав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0713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ля,</w:t>
            </w:r>
            <w:r w:rsidRPr="00E0713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абака,</w:t>
            </w:r>
            <w:r w:rsidRPr="00E0713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0713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E0713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0713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  <w:r w:rsidRPr="00E0713B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gramStart"/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E0713B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хологиче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чивос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0713B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стрем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ихся си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18</w:t>
            </w:r>
          </w:p>
          <w:p w:rsidR="00B055EA" w:rsidRPr="00E0713B" w:rsidRDefault="00B055EA" w:rsidP="00E96007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E96007">
            <w:pPr>
              <w:widowControl w:val="0"/>
              <w:spacing w:before="9"/>
              <w:ind w:right="26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E0713B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има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E0713B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E0713B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 разв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Тверско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E0713B">
              <w:rPr>
                <w:rFonts w:ascii="Times New Roman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r w:rsidRPr="00E0713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 стре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0713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овыш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оспособ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Твер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ом ма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абе.</w:t>
            </w:r>
          </w:p>
        </w:tc>
      </w:tr>
      <w:tr w:rsidR="00B055EA" w:rsidRPr="00E0713B" w:rsidTr="00E96007">
        <w:trPr>
          <w:trHeight w:val="847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19</w:t>
            </w:r>
          </w:p>
          <w:p w:rsidR="00B055EA" w:rsidRPr="00E0713B" w:rsidRDefault="00B055EA" w:rsidP="00E96007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spacing w:before="9"/>
              <w:ind w:right="26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Стремящ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0713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ш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13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0713B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  <w:r w:rsidRPr="00E0713B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0713B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рофессион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ове вы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 ж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 и пр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раек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; демо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Pr="00E0713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офе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0713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0713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в соотв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тств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и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ребован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ями    </w:t>
            </w:r>
            <w:r w:rsidRPr="00E0713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омиче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 Твер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</w:p>
        </w:tc>
      </w:tr>
      <w:tr w:rsidR="00B055EA" w:rsidRPr="00E0713B" w:rsidTr="00E96007">
        <w:trPr>
          <w:trHeight w:val="196"/>
        </w:trPr>
        <w:tc>
          <w:tcPr>
            <w:tcW w:w="9586" w:type="dxa"/>
            <w:gridSpan w:val="2"/>
          </w:tcPr>
          <w:p w:rsidR="00B055EA" w:rsidRPr="00E0713B" w:rsidRDefault="00B055EA" w:rsidP="00E96007">
            <w:pPr>
              <w:widowControl w:val="0"/>
              <w:spacing w:before="12" w:line="248" w:lineRule="auto"/>
              <w:ind w:left="1322" w:right="-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ед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(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055EA" w:rsidRPr="00E0713B" w:rsidTr="00E96007">
        <w:trPr>
          <w:trHeight w:val="132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</w:t>
            </w:r>
            <w:r w:rsidRPr="00E0713B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соответствие результатов целям, оценивать риски последствий деятельности;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креативное мышление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решении жизненных проблем.</w:t>
            </w:r>
            <w:proofErr w:type="gramEnd"/>
          </w:p>
        </w:tc>
      </w:tr>
      <w:tr w:rsidR="00B055EA" w:rsidRPr="00E0713B" w:rsidTr="00E96007">
        <w:trPr>
          <w:trHeight w:val="132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навыками разрешения проблем; способность и готовность к самостоятельному поиску методов решения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практических задач, применению различных методов познания; овладение видами деятельности по получению нового знания, его интерпретации,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</w:t>
            </w: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 своих утверждений, задавать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и критерии решения; анализировать полученные в прогнозировать изменение в новых условиях; давать оценку новым ситуациям, оценивать приобретенный опыт; разрабатывать план решения проблемы с учетом анализа имеющихся осуществлять целенаправленный поиск переноса средств и способов действия в профессиональную среду;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переносить знания в познавательную и практическую области жизнедеятельности; уметь интегрировать знания из разных предметных областей; выдвигать новые идеи, предлагать оригинальные подходы и решения; ставить проблемы и задачи, доп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ускающие альтернативные решения в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ходе решения задачи результаты, критиче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 оценивать их достоверность, </w:t>
            </w:r>
            <w:proofErr w:type="gramEnd"/>
          </w:p>
        </w:tc>
      </w:tr>
      <w:tr w:rsidR="00B055EA" w:rsidRPr="00E0713B" w:rsidTr="00E96007">
        <w:trPr>
          <w:trHeight w:val="132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навыками получения информации из источников разных типов,  самостоятельно осуществлять поиск, анализ, систематизацию и интерпретацию информации различных видов и форм представления; оценивать достоверность, легитимность информации,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ее соответствие правовым и морально-этическим нормам; использовать средства информационных и коммуникационных технологий в решении    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навыками распознавания и защиты информации, информ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ационной безопасности личности.</w:t>
            </w:r>
          </w:p>
        </w:tc>
      </w:tr>
      <w:tr w:rsidR="00B055EA" w:rsidRPr="00E0713B" w:rsidTr="00E96007">
        <w:trPr>
          <w:trHeight w:val="132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04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коммуникации во всех сферах жизни; распознавать невербальные средства общения,  понимать значение социальных знаков,  распознавать предпосылки конфликтных ситуаций и смягчать конфликты; владеть различными способами общения и взаимодействия развернуто и логично </w:t>
            </w: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излагать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точку зрения с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спользованием языковых средств.</w:t>
            </w:r>
          </w:p>
        </w:tc>
      </w:tr>
      <w:tr w:rsidR="00B055EA" w:rsidRPr="00E0713B" w:rsidTr="00E96007">
        <w:trPr>
          <w:trHeight w:val="132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05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B055EA" w:rsidRPr="00E0713B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качество своего вклада и каждого участника команды в общий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 по разработанным критериям; предлагать новые проекты, оценивать идеи с позиции новизны, оригинальности, практической значимости; координировать и выполнять работу в условиях реального, виртуального и комбинированного взаимодействия; осуществлять позитивное стратегическое поведение в различных ситуациях, проявлять творчество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воображение, быть инициативным.</w:t>
            </w:r>
          </w:p>
        </w:tc>
      </w:tr>
      <w:tr w:rsidR="00B055EA" w:rsidRPr="00E0713B" w:rsidTr="00E96007">
        <w:trPr>
          <w:trHeight w:val="132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08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055EA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самосознания,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ключающего способность понимать свое эмоциональное состояние; </w:t>
            </w:r>
          </w:p>
          <w:p w:rsidR="00B055EA" w:rsidRPr="00E0713B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видеть направления развития собственной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055EA" w:rsidRPr="00E0713B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055EA" w:rsidRPr="00E0713B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 навыков, включающих способность выстраивать отношения с другими людьми, заботиться, проявлять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и разрешать конфликты.</w:t>
            </w:r>
          </w:p>
        </w:tc>
      </w:tr>
      <w:tr w:rsidR="00B055EA" w:rsidRPr="00E0713B" w:rsidTr="00E96007">
        <w:trPr>
          <w:trHeight w:val="132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09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ошибки.</w:t>
            </w:r>
          </w:p>
        </w:tc>
      </w:tr>
      <w:tr w:rsidR="00B055EA" w:rsidRPr="00E0713B" w:rsidTr="00E96007">
        <w:trPr>
          <w:trHeight w:val="196"/>
        </w:trPr>
        <w:tc>
          <w:tcPr>
            <w:tcW w:w="9586" w:type="dxa"/>
            <w:gridSpan w:val="2"/>
          </w:tcPr>
          <w:p w:rsidR="00B055EA" w:rsidRPr="00E0713B" w:rsidRDefault="00B055EA" w:rsidP="00E96007">
            <w:pPr>
              <w:widowControl w:val="0"/>
              <w:spacing w:before="9" w:line="248" w:lineRule="auto"/>
              <w:ind w:left="134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- базовы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 xml:space="preserve">й 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 (</w:t>
            </w:r>
            <w:proofErr w:type="spellStart"/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055EA" w:rsidRPr="00E0713B" w:rsidTr="00E96007">
        <w:trPr>
          <w:trHeight w:val="870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Сформированность знаний о месте и роли биологии в системе научного знания; </w:t>
            </w:r>
            <w:r w:rsidRPr="00E071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функциональной грамотности человека для решения жизненных проблем</w:t>
            </w:r>
          </w:p>
        </w:tc>
      </w:tr>
      <w:tr w:rsidR="00B055EA" w:rsidRPr="00E0713B" w:rsidTr="00E96007">
        <w:trPr>
          <w:trHeight w:val="870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ПРб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</w:p>
        </w:tc>
        <w:tc>
          <w:tcPr>
            <w:tcW w:w="8046" w:type="dxa"/>
          </w:tcPr>
          <w:p w:rsidR="00B055EA" w:rsidRPr="008765BD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Сформированность умения раскрывать содержание</w:t>
            </w:r>
            <w:r w:rsidRPr="00E0713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основополагающих 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биологических терминов и понятий: жизнь, клетка, ткань, орган, организм, вид, </w:t>
            </w:r>
            <w:r w:rsidRPr="00E071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популяция, экосистема, биоценоз, биосфера; метаболизм (обмен веществ и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превращение энергии), гомеостаз (</w:t>
            </w:r>
            <w:proofErr w:type="spellStart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), биосинтез белка, структурная организация </w:t>
            </w:r>
            <w:r w:rsidRPr="00E0713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систем, дискретность, </w:t>
            </w:r>
            <w:proofErr w:type="spellStart"/>
            <w:r w:rsidRPr="00E0713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саморегуляция</w:t>
            </w:r>
            <w:proofErr w:type="spellEnd"/>
            <w:r w:rsidRPr="00E0713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, </w:t>
            </w:r>
            <w:r w:rsidRPr="00E0713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самовоспроизведение  (репродукция), наследственность,  изменчивость.</w:t>
            </w:r>
            <w:proofErr w:type="gramEnd"/>
          </w:p>
        </w:tc>
      </w:tr>
      <w:tr w:rsidR="00B055EA" w:rsidRPr="00E0713B" w:rsidTr="00E96007">
        <w:trPr>
          <w:trHeight w:val="870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8046" w:type="dxa"/>
          </w:tcPr>
          <w:p w:rsidR="00B055EA" w:rsidRPr="008765BD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формированность умения раскрывать содержание </w:t>
            </w:r>
            <w:r w:rsidRPr="00E0713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основополагающих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биологических теорий и гипотез: клеточной,</w:t>
            </w:r>
            <w:r w:rsidRPr="00E071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хромосомной, мутационной,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эволюционной, происхождения жизни и человека.</w:t>
            </w:r>
          </w:p>
        </w:tc>
      </w:tr>
      <w:tr w:rsidR="00B055EA" w:rsidRPr="00E0713B" w:rsidTr="00E96007">
        <w:trPr>
          <w:trHeight w:val="870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8046" w:type="dxa"/>
          </w:tcPr>
          <w:p w:rsidR="00B055EA" w:rsidRPr="008765BD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Сформированность умения </w:t>
            </w:r>
            <w:r w:rsidRPr="00E0713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раскрывать основополагающие  биологические 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законы и закономерности (Г. Менделя, Т. Моргана, Н.И. Вавилова, Э. Геккеля, </w:t>
            </w:r>
            <w:r w:rsidRPr="00E071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Ф. Мюллера, К. Бэра), границы их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применимости к живым системам.</w:t>
            </w:r>
          </w:p>
        </w:tc>
      </w:tr>
      <w:tr w:rsidR="00B055EA" w:rsidRPr="00E0713B" w:rsidTr="00E96007">
        <w:trPr>
          <w:trHeight w:val="870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8046" w:type="dxa"/>
          </w:tcPr>
          <w:p w:rsidR="00B055EA" w:rsidRPr="008765BD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риобретение опыта применения основных методов </w:t>
            </w:r>
            <w:r w:rsidRPr="00E0713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научного познания, 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используемых в биологии: наблюдения и описания живых систем, процессов и 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явлений; организации и проведения биологического эксперимента, выдвижения </w:t>
            </w:r>
            <w:r w:rsidRPr="00E071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гипотез, выявления зависимости между исследуемыми величинами, объяснения полученных результатов и формулирования выводов с использованием научных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понятий, теорий и законов.</w:t>
            </w:r>
          </w:p>
        </w:tc>
      </w:tr>
      <w:tr w:rsidR="00B055EA" w:rsidRPr="00E0713B" w:rsidTr="00E96007">
        <w:trPr>
          <w:trHeight w:val="870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</w:p>
        </w:tc>
        <w:tc>
          <w:tcPr>
            <w:tcW w:w="8046" w:type="dxa"/>
          </w:tcPr>
          <w:p w:rsidR="00B055EA" w:rsidRPr="008765BD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Сформированность умения выделять существенные признаки вирусов, клеток прокариот и эукариот; одноклеточных и многоклеточных организмов, видов,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биогеоценозов и экосистем; </w:t>
            </w:r>
            <w:proofErr w:type="gram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особенности процессов обмена </w:t>
            </w:r>
            <w:r w:rsidRPr="00E0713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веществ и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превращения энергии в клетке, фотосинтеза, пластического и </w:t>
            </w:r>
            <w:r w:rsidRPr="00E0713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энергетического </w:t>
            </w:r>
            <w:r w:rsidRPr="00E071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обмена, хемосинтеза, митоза, мейоза, оплодотворения, развития и размножения, </w:t>
            </w:r>
            <w:r w:rsidRPr="00E0713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индивидуального развития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организма (онтогенеза), борьбы за </w:t>
            </w:r>
            <w:r w:rsidRPr="00E0713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существование, </w:t>
            </w:r>
            <w:r w:rsidRPr="00E071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естественного отбора, видообразования, приспособленности организмов к среде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обитания, влияния </w:t>
            </w:r>
            <w:r w:rsidRPr="00E0713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компон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ентов экосистем, антропогенных изменений</w:t>
            </w:r>
            <w:r w:rsidRPr="00E0713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 </w:t>
            </w:r>
            <w:r w:rsidRPr="00E0713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экосистемах своей местности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, круговорота веществ и энергии</w:t>
            </w:r>
            <w:r w:rsidRPr="00E0713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в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биосфере.</w:t>
            </w:r>
            <w:proofErr w:type="gramEnd"/>
          </w:p>
        </w:tc>
      </w:tr>
      <w:tr w:rsidR="00B055EA" w:rsidRPr="00E0713B" w:rsidTr="00E96007">
        <w:trPr>
          <w:trHeight w:val="870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</w:p>
        </w:tc>
        <w:tc>
          <w:tcPr>
            <w:tcW w:w="8046" w:type="dxa"/>
          </w:tcPr>
          <w:p w:rsidR="00B055EA" w:rsidRPr="008765BD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рименя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071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ссов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явлений, 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пр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 ре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ений в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ед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лью 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сво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ок</w:t>
            </w:r>
            <w:r w:rsidRPr="00E071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уж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лю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о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ни, норм гр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я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E071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ающе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ср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ед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пони</w:t>
            </w:r>
            <w:r w:rsidRPr="00E0713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н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биоло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и био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ользования</w:t>
            </w:r>
          </w:p>
        </w:tc>
      </w:tr>
      <w:tr w:rsidR="00B055EA" w:rsidRPr="00E0713B" w:rsidTr="00E96007">
        <w:trPr>
          <w:trHeight w:val="870"/>
        </w:trPr>
        <w:tc>
          <w:tcPr>
            <w:tcW w:w="1540" w:type="dxa"/>
          </w:tcPr>
          <w:p w:rsidR="00B055EA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формированность умения решать биологические</w:t>
            </w:r>
            <w:r w:rsidRPr="00E0713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задачи, составлять 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генотипические схемы скрещивания для разных типов наследования признаков </w:t>
            </w:r>
            <w:r w:rsidRPr="00E0713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организмов, составлять схемы </w:t>
            </w:r>
            <w:r w:rsidRPr="00E0713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переноса веществ и энергии в экосистемах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(цепи питания, пищевые сети).</w:t>
            </w:r>
          </w:p>
        </w:tc>
      </w:tr>
      <w:tr w:rsidR="00B055EA" w:rsidRPr="00E0713B" w:rsidTr="00E96007">
        <w:trPr>
          <w:trHeight w:val="870"/>
        </w:trPr>
        <w:tc>
          <w:tcPr>
            <w:tcW w:w="1540" w:type="dxa"/>
          </w:tcPr>
          <w:p w:rsidR="00B055EA" w:rsidRPr="00E0713B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</w:p>
        </w:tc>
        <w:tc>
          <w:tcPr>
            <w:tcW w:w="8046" w:type="dxa"/>
          </w:tcPr>
          <w:p w:rsidR="00B055EA" w:rsidRPr="008765BD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формированность умений критически оценивать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информацию биологического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содержания, включающую псевдонаучные знания из  различных </w:t>
            </w:r>
            <w:r w:rsidRPr="00E071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источников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(средства массовой </w:t>
            </w:r>
            <w:r w:rsidRPr="00E0713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формации, научно-популярные </w:t>
            </w:r>
            <w:r w:rsidRPr="00E0713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материалы); </w:t>
            </w:r>
            <w:r w:rsidRPr="00E0713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интерпретировать этические аспекты современных исследований в биологии,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медицине, биотехнологии; 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рассматриват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ь глобальные 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экологические  проблемы </w:t>
            </w:r>
            <w:r w:rsidRPr="00E071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современности, формировать по отнош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ению к ним собственную позицию.</w:t>
            </w:r>
          </w:p>
        </w:tc>
      </w:tr>
      <w:tr w:rsidR="00B055EA" w:rsidRPr="00E0713B" w:rsidTr="00E96007">
        <w:trPr>
          <w:trHeight w:val="870"/>
        </w:trPr>
        <w:tc>
          <w:tcPr>
            <w:tcW w:w="1540" w:type="dxa"/>
          </w:tcPr>
          <w:p w:rsidR="00B055EA" w:rsidRDefault="00B055EA" w:rsidP="00E96007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8046" w:type="dxa"/>
          </w:tcPr>
          <w:p w:rsidR="00B055EA" w:rsidRPr="00E0713B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менные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 и</w:t>
            </w:r>
            <w:r w:rsidRPr="00E071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формации 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кольк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зовать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аппар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биоло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ии.</w:t>
            </w:r>
          </w:p>
        </w:tc>
      </w:tr>
    </w:tbl>
    <w:p w:rsidR="00B055EA" w:rsidRDefault="00B055EA" w:rsidP="00B055E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</w:t>
      </w:r>
      <w:r w:rsidRPr="00A779AD">
        <w:rPr>
          <w:rFonts w:ascii="Times New Roman" w:hAnsi="Times New Roman" w:cs="Times New Roman"/>
          <w:bCs/>
          <w:color w:val="000000"/>
          <w:spacing w:val="15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процессе</w:t>
      </w:r>
      <w:r w:rsidRPr="00A779AD">
        <w:rPr>
          <w:rFonts w:ascii="Times New Roman" w:hAnsi="Times New Roman" w:cs="Times New Roman"/>
          <w:bCs/>
          <w:color w:val="000000"/>
          <w:spacing w:val="155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ос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A779AD">
        <w:rPr>
          <w:rFonts w:ascii="Times New Roman" w:hAnsi="Times New Roman" w:cs="Times New Roman"/>
          <w:bCs/>
          <w:color w:val="000000"/>
          <w:spacing w:val="15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 xml:space="preserve">учебной дисциплины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у обучающихся</w:t>
      </w:r>
      <w:r w:rsidRPr="00A779AD">
        <w:rPr>
          <w:rFonts w:ascii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целенапра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лен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pacing w:val="14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формиру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тся</w:t>
      </w:r>
      <w:r w:rsidRPr="00A779AD">
        <w:rPr>
          <w:rFonts w:ascii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нив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рс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льн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ы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pacing w:val="148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учебн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е действия,</w:t>
      </w:r>
      <w:r w:rsidRPr="00A779A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включая</w:t>
      </w:r>
      <w:r w:rsidRPr="00A779AD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A779AD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пете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ций</w:t>
      </w:r>
      <w:r w:rsidRPr="00A779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A779AD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чающихся</w:t>
      </w:r>
      <w:r w:rsidRPr="00A779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79AD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ласти</w:t>
      </w:r>
      <w:r w:rsidRPr="00A779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чебн</w:t>
      </w:r>
      <w:r w:rsidRPr="00A779AD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-иссл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ской</w:t>
      </w:r>
      <w:r w:rsidRPr="00A779AD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79AD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оектн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79AD">
        <w:rPr>
          <w:rFonts w:ascii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деяте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79AD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779AD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котор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A779AD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св</w:t>
      </w:r>
      <w:r w:rsidRPr="00A779A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Pr="00A779AD">
        <w:rPr>
          <w:rFonts w:ascii="Times New Roman" w:hAnsi="Times New Roman" w:cs="Times New Roman"/>
          <w:bCs/>
          <w:color w:val="000000"/>
          <w:spacing w:val="135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чере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ь обеспеч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ва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A779AD">
        <w:rPr>
          <w:rFonts w:ascii="Times New Roman" w:hAnsi="Times New Roman" w:cs="Times New Roman"/>
          <w:bCs/>
          <w:color w:val="000000"/>
          <w:spacing w:val="11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емстве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A779AD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A779AD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79AD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мпетенций</w:t>
      </w:r>
      <w:r w:rsidRPr="00A779AD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ФГОС СПО:</w:t>
      </w:r>
      <w:proofErr w:type="gramEnd"/>
    </w:p>
    <w:p w:rsidR="00B055EA" w:rsidRPr="00A779AD" w:rsidRDefault="00B055EA" w:rsidP="00B055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606" w:type="dxa"/>
        <w:tblLook w:val="04A0"/>
      </w:tblPr>
      <w:tblGrid>
        <w:gridCol w:w="2143"/>
        <w:gridCol w:w="1933"/>
        <w:gridCol w:w="5530"/>
      </w:tblGrid>
      <w:tr w:rsidR="00B055EA" w:rsidRPr="00643ADF" w:rsidTr="00E96007">
        <w:trPr>
          <w:trHeight w:val="55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Виды универсальных учебных действий ФГОС СОО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Коды результатов (ОК)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ОК (в соответствии с ФГ</w:t>
            </w:r>
            <w:r w:rsidR="00B86BFF">
              <w:rPr>
                <w:rFonts w:ascii="Times New Roman" w:hAnsi="Times New Roman" w:cs="Times New Roman"/>
                <w:b/>
                <w:sz w:val="24"/>
                <w:szCs w:val="24"/>
              </w:rPr>
              <w:t>ОС СПО по специальности 44.02.02</w:t>
            </w: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55EA" w:rsidRPr="00643ADF" w:rsidTr="00E96007">
        <w:trPr>
          <w:trHeight w:val="55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8765BD" w:rsidRDefault="00B055EA" w:rsidP="00E96007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соврем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Pr="00643ADF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ска, 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 и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ерпре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ации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формац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для выпол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 w:rsidRPr="00643AD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ой дея</w:t>
            </w:r>
            <w:r w:rsidRPr="00643ADF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</w:p>
        </w:tc>
      </w:tr>
      <w:tr w:rsidR="00B055EA" w:rsidRPr="00643ADF" w:rsidTr="00E96007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8765BD" w:rsidRDefault="00B055EA" w:rsidP="00E96007">
            <w:pPr>
              <w:widowControl w:val="0"/>
              <w:spacing w:before="9" w:line="237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соб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профессиональ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и 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чнос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643ADF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ие, пред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643A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в профес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онал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ре, ис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ансо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гра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 ра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43AD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643ADF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B055EA" w:rsidRPr="00643ADF" w:rsidTr="00E96007">
        <w:trPr>
          <w:trHeight w:val="557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widowControl w:val="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Эффек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аимоде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 рабо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в коллек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иве</w:t>
            </w:r>
            <w:r w:rsidRPr="00643A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 команде</w:t>
            </w:r>
          </w:p>
        </w:tc>
      </w:tr>
      <w:tr w:rsidR="00B055EA" w:rsidRPr="00643ADF" w:rsidTr="00E96007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письменную коммуникацию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государственном языке Российской Федерации с учетом особенностей социального  и культурного контекста</w:t>
            </w:r>
          </w:p>
        </w:tc>
      </w:tr>
      <w:tr w:rsidR="00B055EA" w:rsidRPr="00643ADF" w:rsidTr="00E96007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гражданско-патриотическую позицию, демонстрировать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осознанное поведение на основе традиционных общечеловеческих ценностей, в том числе с учетом 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монизации межнациональных и межрелигиозных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енять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стандар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антикоррупционного поведения</w:t>
            </w:r>
          </w:p>
        </w:tc>
      </w:tr>
      <w:tr w:rsidR="00B055EA" w:rsidRPr="00643ADF" w:rsidTr="00E96007">
        <w:trPr>
          <w:trHeight w:val="557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widowControl w:val="0"/>
              <w:tabs>
                <w:tab w:val="left" w:pos="1819"/>
                <w:tab w:val="left" w:pos="363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ыбира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особы</w:t>
            </w:r>
            <w:r w:rsidRPr="00643ADF">
              <w:rPr>
                <w:rFonts w:ascii="Times New Roman" w:hAnsi="Times New Roman" w:cs="Times New Roman"/>
                <w:spacing w:val="164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адач профессионал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й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но к ра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чным ко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</w:tr>
      <w:tr w:rsidR="00B055EA" w:rsidRPr="00643ADF" w:rsidTr="00E96007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ab/>
              <w:t>современные средства поиска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анализа и интерпретации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и информационные технологии для выполнения задач профессиональной деятельности</w:t>
            </w:r>
          </w:p>
        </w:tc>
      </w:tr>
      <w:tr w:rsidR="00B055EA" w:rsidRPr="00643ADF" w:rsidTr="00E96007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E96007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ичес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643A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, демонс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поведен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е на основе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 об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еч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ей, в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ом числе с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ом г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рмон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ации 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жна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 и 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жр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 ан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онного пов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я</w:t>
            </w:r>
          </w:p>
        </w:tc>
      </w:tr>
    </w:tbl>
    <w:p w:rsidR="00B055EA" w:rsidRDefault="00B055EA" w:rsidP="00B055EA">
      <w:pPr>
        <w:pStyle w:val="114"/>
        <w:rPr>
          <w:rFonts w:ascii="Times New Roman" w:hAnsi="Times New Roman"/>
        </w:rPr>
      </w:pPr>
    </w:p>
    <w:p w:rsidR="00B055EA" w:rsidRDefault="00B055EA" w:rsidP="00B055EA">
      <w:pPr>
        <w:widowControl w:val="0"/>
        <w:spacing w:line="237" w:lineRule="auto"/>
        <w:ind w:right="260" w:firstLine="709"/>
        <w:jc w:val="both"/>
        <w:rPr>
          <w:rFonts w:ascii="Times New Roman" w:hAnsi="Times New Roman" w:cs="Times New Roman"/>
          <w:sz w:val="24"/>
        </w:rPr>
      </w:pPr>
      <w:r w:rsidRPr="00643ADF">
        <w:rPr>
          <w:rFonts w:ascii="Times New Roman" w:hAnsi="Times New Roman" w:cs="Times New Roman"/>
          <w:bCs/>
          <w:sz w:val="24"/>
        </w:rPr>
        <w:t>В</w:t>
      </w:r>
      <w:r w:rsidRPr="00643ADF">
        <w:rPr>
          <w:rFonts w:ascii="Times New Roman" w:hAnsi="Times New Roman" w:cs="Times New Roman"/>
          <w:bCs/>
          <w:spacing w:val="124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целях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под</w:t>
      </w:r>
      <w:r w:rsidRPr="00643ADF">
        <w:rPr>
          <w:rFonts w:ascii="Times New Roman" w:hAnsi="Times New Roman" w:cs="Times New Roman"/>
          <w:bCs/>
          <w:spacing w:val="-1"/>
          <w:sz w:val="24"/>
        </w:rPr>
        <w:t>г</w:t>
      </w:r>
      <w:r w:rsidRPr="00643ADF">
        <w:rPr>
          <w:rFonts w:ascii="Times New Roman" w:hAnsi="Times New Roman" w:cs="Times New Roman"/>
          <w:bCs/>
          <w:sz w:val="24"/>
        </w:rPr>
        <w:t>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т</w:t>
      </w:r>
      <w:r w:rsidRPr="00643ADF">
        <w:rPr>
          <w:rFonts w:ascii="Times New Roman" w:hAnsi="Times New Roman" w:cs="Times New Roman"/>
          <w:bCs/>
          <w:sz w:val="24"/>
        </w:rPr>
        <w:t>овки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бучаю</w:t>
      </w:r>
      <w:r w:rsidRPr="00643ADF">
        <w:rPr>
          <w:rFonts w:ascii="Times New Roman" w:hAnsi="Times New Roman" w:cs="Times New Roman"/>
          <w:bCs/>
          <w:spacing w:val="-1"/>
          <w:sz w:val="24"/>
        </w:rPr>
        <w:t>щи</w:t>
      </w:r>
      <w:r w:rsidRPr="00643ADF">
        <w:rPr>
          <w:rFonts w:ascii="Times New Roman" w:hAnsi="Times New Roman" w:cs="Times New Roman"/>
          <w:bCs/>
          <w:spacing w:val="1"/>
          <w:sz w:val="24"/>
        </w:rPr>
        <w:t>х</w:t>
      </w:r>
      <w:r w:rsidRPr="00643ADF">
        <w:rPr>
          <w:rFonts w:ascii="Times New Roman" w:hAnsi="Times New Roman" w:cs="Times New Roman"/>
          <w:bCs/>
          <w:sz w:val="24"/>
        </w:rPr>
        <w:t>ся</w:t>
      </w:r>
      <w:r w:rsidRPr="00643ADF">
        <w:rPr>
          <w:rFonts w:ascii="Times New Roman" w:hAnsi="Times New Roman" w:cs="Times New Roman"/>
          <w:bCs/>
          <w:spacing w:val="12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к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бу</w:t>
      </w:r>
      <w:r w:rsidRPr="00643ADF">
        <w:rPr>
          <w:rFonts w:ascii="Times New Roman" w:hAnsi="Times New Roman" w:cs="Times New Roman"/>
          <w:bCs/>
          <w:spacing w:val="-1"/>
          <w:sz w:val="24"/>
        </w:rPr>
        <w:t>д</w:t>
      </w:r>
      <w:r w:rsidRPr="00643ADF">
        <w:rPr>
          <w:rFonts w:ascii="Times New Roman" w:hAnsi="Times New Roman" w:cs="Times New Roman"/>
          <w:bCs/>
          <w:sz w:val="24"/>
        </w:rPr>
        <w:t>ущей</w:t>
      </w:r>
      <w:r w:rsidRPr="00643ADF">
        <w:rPr>
          <w:rFonts w:ascii="Times New Roman" w:hAnsi="Times New Roman" w:cs="Times New Roman"/>
          <w:bCs/>
          <w:spacing w:val="128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пр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фе</w:t>
      </w:r>
      <w:r w:rsidRPr="00643ADF">
        <w:rPr>
          <w:rFonts w:ascii="Times New Roman" w:hAnsi="Times New Roman" w:cs="Times New Roman"/>
          <w:bCs/>
          <w:sz w:val="24"/>
        </w:rPr>
        <w:t>ссион</w:t>
      </w:r>
      <w:r w:rsidRPr="00643ADF">
        <w:rPr>
          <w:rFonts w:ascii="Times New Roman" w:hAnsi="Times New Roman" w:cs="Times New Roman"/>
          <w:bCs/>
          <w:spacing w:val="-1"/>
          <w:sz w:val="24"/>
        </w:rPr>
        <w:t>а</w:t>
      </w:r>
      <w:r w:rsidRPr="00643ADF">
        <w:rPr>
          <w:rFonts w:ascii="Times New Roman" w:hAnsi="Times New Roman" w:cs="Times New Roman"/>
          <w:bCs/>
          <w:sz w:val="24"/>
        </w:rPr>
        <w:t>ль</w:t>
      </w:r>
      <w:r w:rsidRPr="00643ADF">
        <w:rPr>
          <w:rFonts w:ascii="Times New Roman" w:hAnsi="Times New Roman" w:cs="Times New Roman"/>
          <w:bCs/>
          <w:spacing w:val="-2"/>
          <w:sz w:val="24"/>
        </w:rPr>
        <w:t>н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й деятельно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с</w:t>
      </w:r>
      <w:r w:rsidRPr="00643ADF">
        <w:rPr>
          <w:rFonts w:ascii="Times New Roman" w:hAnsi="Times New Roman" w:cs="Times New Roman"/>
          <w:bCs/>
          <w:sz w:val="24"/>
        </w:rPr>
        <w:t>ти</w:t>
      </w:r>
      <w:r w:rsidRPr="00643ADF">
        <w:rPr>
          <w:rFonts w:ascii="Times New Roman" w:hAnsi="Times New Roman" w:cs="Times New Roman"/>
          <w:bCs/>
          <w:spacing w:val="9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при</w:t>
      </w:r>
      <w:r w:rsidRPr="00643ADF">
        <w:rPr>
          <w:rFonts w:ascii="Times New Roman" w:hAnsi="Times New Roman" w:cs="Times New Roman"/>
          <w:bCs/>
          <w:spacing w:val="5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изучении</w:t>
      </w:r>
      <w:r w:rsidRPr="00643ADF">
        <w:rPr>
          <w:rFonts w:ascii="Times New Roman" w:hAnsi="Times New Roman" w:cs="Times New Roman"/>
          <w:bCs/>
          <w:spacing w:val="8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у</w:t>
      </w:r>
      <w:r w:rsidRPr="00643ADF">
        <w:rPr>
          <w:rFonts w:ascii="Times New Roman" w:hAnsi="Times New Roman" w:cs="Times New Roman"/>
          <w:bCs/>
          <w:spacing w:val="-1"/>
          <w:sz w:val="24"/>
        </w:rPr>
        <w:t>ч</w:t>
      </w:r>
      <w:r w:rsidRPr="00643ADF">
        <w:rPr>
          <w:rFonts w:ascii="Times New Roman" w:hAnsi="Times New Roman" w:cs="Times New Roman"/>
          <w:bCs/>
          <w:sz w:val="24"/>
        </w:rPr>
        <w:t>ебной дисциплины</w:t>
      </w:r>
      <w:r w:rsidRPr="00643ADF">
        <w:rPr>
          <w:rFonts w:ascii="Times New Roman" w:hAnsi="Times New Roman" w:cs="Times New Roman"/>
          <w:bCs/>
          <w:spacing w:val="10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закладывается</w:t>
      </w:r>
      <w:r w:rsidRPr="00643ADF">
        <w:rPr>
          <w:rFonts w:ascii="Times New Roman" w:hAnsi="Times New Roman" w:cs="Times New Roman"/>
          <w:bCs/>
          <w:spacing w:val="4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с</w:t>
      </w:r>
      <w:r w:rsidRPr="00643ADF">
        <w:rPr>
          <w:rFonts w:ascii="Times New Roman" w:hAnsi="Times New Roman" w:cs="Times New Roman"/>
          <w:bCs/>
          <w:spacing w:val="-1"/>
          <w:sz w:val="24"/>
        </w:rPr>
        <w:t>н</w:t>
      </w:r>
      <w:r w:rsidRPr="00643ADF">
        <w:rPr>
          <w:rFonts w:ascii="Times New Roman" w:hAnsi="Times New Roman" w:cs="Times New Roman"/>
          <w:bCs/>
          <w:sz w:val="24"/>
        </w:rPr>
        <w:t>ова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для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-1"/>
          <w:sz w:val="24"/>
        </w:rPr>
        <w:lastRenderedPageBreak/>
        <w:t>ф</w:t>
      </w:r>
      <w:r w:rsidRPr="00643ADF">
        <w:rPr>
          <w:rFonts w:ascii="Times New Roman" w:hAnsi="Times New Roman" w:cs="Times New Roman"/>
          <w:bCs/>
          <w:sz w:val="24"/>
        </w:rPr>
        <w:t>ормиро</w:t>
      </w:r>
      <w:r w:rsidRPr="00643ADF">
        <w:rPr>
          <w:rFonts w:ascii="Times New Roman" w:hAnsi="Times New Roman" w:cs="Times New Roman"/>
          <w:bCs/>
          <w:spacing w:val="-2"/>
          <w:sz w:val="24"/>
        </w:rPr>
        <w:t>в</w:t>
      </w:r>
      <w:r w:rsidRPr="00643ADF">
        <w:rPr>
          <w:rFonts w:ascii="Times New Roman" w:hAnsi="Times New Roman" w:cs="Times New Roman"/>
          <w:bCs/>
          <w:sz w:val="24"/>
        </w:rPr>
        <w:t>ания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ПК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в</w:t>
      </w:r>
      <w:r w:rsidRPr="00643ADF">
        <w:rPr>
          <w:rFonts w:ascii="Times New Roman" w:hAnsi="Times New Roman" w:cs="Times New Roman"/>
          <w:bCs/>
          <w:spacing w:val="46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рам</w:t>
      </w:r>
      <w:r w:rsidRPr="00643ADF">
        <w:rPr>
          <w:rFonts w:ascii="Times New Roman" w:hAnsi="Times New Roman" w:cs="Times New Roman"/>
          <w:bCs/>
          <w:spacing w:val="-2"/>
          <w:sz w:val="24"/>
        </w:rPr>
        <w:t>к</w:t>
      </w:r>
      <w:r w:rsidRPr="00643ADF">
        <w:rPr>
          <w:rFonts w:ascii="Times New Roman" w:hAnsi="Times New Roman" w:cs="Times New Roman"/>
          <w:bCs/>
          <w:sz w:val="24"/>
        </w:rPr>
        <w:t>ах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реализации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 xml:space="preserve">ООП СПО </w:t>
      </w:r>
      <w:r w:rsidRPr="00643ADF">
        <w:rPr>
          <w:rFonts w:ascii="Times New Roman" w:hAnsi="Times New Roman" w:cs="Times New Roman"/>
          <w:bCs/>
          <w:spacing w:val="-1"/>
          <w:sz w:val="24"/>
        </w:rPr>
        <w:t>п</w:t>
      </w:r>
      <w:r w:rsidRPr="00643ADF">
        <w:rPr>
          <w:rFonts w:ascii="Times New Roman" w:hAnsi="Times New Roman" w:cs="Times New Roman"/>
          <w:bCs/>
          <w:sz w:val="24"/>
        </w:rPr>
        <w:t>о</w:t>
      </w:r>
      <w:r w:rsidRPr="00643ADF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спец</w:t>
      </w:r>
      <w:r w:rsidRPr="00643ADF">
        <w:rPr>
          <w:rFonts w:ascii="Times New Roman" w:hAnsi="Times New Roman" w:cs="Times New Roman"/>
          <w:bCs/>
          <w:spacing w:val="-1"/>
          <w:sz w:val="24"/>
        </w:rPr>
        <w:t>и</w:t>
      </w:r>
      <w:r w:rsidRPr="00643ADF">
        <w:rPr>
          <w:rFonts w:ascii="Times New Roman" w:hAnsi="Times New Roman" w:cs="Times New Roman"/>
          <w:bCs/>
          <w:sz w:val="24"/>
        </w:rPr>
        <w:t>ально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с</w:t>
      </w:r>
      <w:r w:rsidRPr="00643ADF">
        <w:rPr>
          <w:rFonts w:ascii="Times New Roman" w:hAnsi="Times New Roman" w:cs="Times New Roman"/>
          <w:bCs/>
          <w:sz w:val="24"/>
        </w:rPr>
        <w:t xml:space="preserve">ти </w:t>
      </w:r>
      <w:r w:rsidRPr="00643ADF">
        <w:rPr>
          <w:rFonts w:ascii="Times New Roman" w:hAnsi="Times New Roman" w:cs="Times New Roman"/>
          <w:sz w:val="24"/>
        </w:rPr>
        <w:t>44.02.0</w:t>
      </w:r>
      <w:r w:rsidR="00B86BFF">
        <w:rPr>
          <w:rFonts w:ascii="Times New Roman" w:hAnsi="Times New Roman" w:cs="Times New Roman"/>
          <w:sz w:val="24"/>
        </w:rPr>
        <w:t>2</w:t>
      </w:r>
      <w:r w:rsidRPr="00643ADF">
        <w:rPr>
          <w:rFonts w:ascii="Times New Roman" w:hAnsi="Times New Roman" w:cs="Times New Roman"/>
          <w:sz w:val="24"/>
        </w:rPr>
        <w:t>. «</w:t>
      </w:r>
      <w:r w:rsidR="00B86BFF">
        <w:rPr>
          <w:rFonts w:ascii="Times New Roman" w:hAnsi="Times New Roman" w:cs="Times New Roman"/>
          <w:sz w:val="24"/>
        </w:rPr>
        <w:t>Преподавание в начальных классах</w:t>
      </w:r>
      <w:r w:rsidRPr="00643ADF">
        <w:rPr>
          <w:rFonts w:ascii="Times New Roman" w:hAnsi="Times New Roman" w:cs="Times New Roman"/>
          <w:sz w:val="24"/>
        </w:rPr>
        <w:t>»</w:t>
      </w:r>
    </w:p>
    <w:p w:rsidR="00B055EA" w:rsidRPr="00643ADF" w:rsidRDefault="00B055EA" w:rsidP="00B055EA">
      <w:pPr>
        <w:widowControl w:val="0"/>
        <w:spacing w:line="237" w:lineRule="auto"/>
        <w:ind w:right="260"/>
        <w:jc w:val="both"/>
        <w:rPr>
          <w:rFonts w:ascii="Times New Roman" w:hAnsi="Times New Roman" w:cs="Times New Roman"/>
          <w:sz w:val="24"/>
        </w:rPr>
      </w:pPr>
    </w:p>
    <w:tbl>
      <w:tblPr>
        <w:tblStyle w:val="a9"/>
        <w:tblW w:w="9606" w:type="dxa"/>
        <w:tblLook w:val="04A0"/>
      </w:tblPr>
      <w:tblGrid>
        <w:gridCol w:w="1271"/>
        <w:gridCol w:w="8335"/>
      </w:tblGrid>
      <w:tr w:rsidR="00535581" w:rsidRPr="00535581" w:rsidTr="00E96007">
        <w:trPr>
          <w:trHeight w:val="6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81" w:rsidRPr="00535581" w:rsidRDefault="00535581" w:rsidP="00E96007">
            <w:pPr>
              <w:spacing w:after="9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81">
              <w:rPr>
                <w:rFonts w:ascii="Times New Roman" w:hAnsi="Times New Roman" w:cs="Times New Roman"/>
                <w:b/>
                <w:sz w:val="24"/>
                <w:szCs w:val="24"/>
              </w:rPr>
              <w:t>Коды ПК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81" w:rsidRPr="00535581" w:rsidRDefault="00535581" w:rsidP="00E96007">
            <w:pPr>
              <w:spacing w:after="9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ПК (в соответствии с ФГОС СПО по специальности 44.02.02)</w:t>
            </w:r>
          </w:p>
        </w:tc>
      </w:tr>
      <w:tr w:rsidR="00535581" w:rsidRPr="00535581" w:rsidTr="00E96007">
        <w:trPr>
          <w:trHeight w:val="67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81" w:rsidRPr="00535581" w:rsidRDefault="00535581" w:rsidP="00E96007">
            <w:pPr>
              <w:widowControl w:val="0"/>
              <w:ind w:right="-54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П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д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5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4"/>
                <w:w w:val="101"/>
                <w:sz w:val="24"/>
                <w:szCs w:val="24"/>
              </w:rPr>
              <w:t>г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w w:val="101"/>
                <w:sz w:val="24"/>
                <w:szCs w:val="24"/>
              </w:rPr>
              <w:t>г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3"/>
                <w:sz w:val="24"/>
                <w:szCs w:val="24"/>
              </w:rPr>
              <w:t>ч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я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д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я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2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л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ь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сть 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п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п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ое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3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7"/>
                <w:sz w:val="24"/>
                <w:szCs w:val="24"/>
              </w:rPr>
              <w:t>в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ю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w w:val="101"/>
                <w:sz w:val="24"/>
                <w:szCs w:val="24"/>
              </w:rPr>
              <w:t>,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2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л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из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ц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ан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л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изу 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6"/>
                <w:sz w:val="24"/>
                <w:szCs w:val="24"/>
              </w:rPr>
              <w:t>в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3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2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2"/>
                <w:sz w:val="24"/>
                <w:szCs w:val="24"/>
              </w:rPr>
              <w:t>ч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4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й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д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я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ел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ь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сти </w:t>
            </w:r>
            <w:proofErr w:type="gramStart"/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б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ч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ющ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pacing w:val="-7"/>
                <w:sz w:val="24"/>
                <w:szCs w:val="24"/>
              </w:rPr>
              <w:t>х</w:t>
            </w:r>
            <w:r w:rsidRPr="0053558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ся</w:t>
            </w:r>
            <w:proofErr w:type="gramEnd"/>
          </w:p>
        </w:tc>
      </w:tr>
      <w:tr w:rsidR="00535581" w:rsidRPr="00535581" w:rsidTr="00E96007">
        <w:trPr>
          <w:trHeight w:val="3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81" w:rsidRPr="00535581" w:rsidRDefault="00535581" w:rsidP="00E96007">
            <w:pPr>
              <w:spacing w:after="9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  <w:r w:rsidRPr="00535581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.</w:t>
            </w:r>
          </w:p>
          <w:p w:rsidR="00535581" w:rsidRPr="00535581" w:rsidRDefault="00535581" w:rsidP="00E96007">
            <w:pPr>
              <w:spacing w:after="9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81" w:rsidRPr="00535581" w:rsidRDefault="00535581" w:rsidP="00E96007">
            <w:pPr>
              <w:widowControl w:val="0"/>
              <w:ind w:right="318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в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ть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ьт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ты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сти </w:t>
            </w:r>
            <w:proofErr w:type="gramStart"/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ющ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proofErr w:type="gramEnd"/>
            <w:r w:rsidRPr="00535581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535581" w:rsidRPr="00535581" w:rsidTr="00E96007">
        <w:trPr>
          <w:trHeight w:val="1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81" w:rsidRPr="00535581" w:rsidRDefault="00535581" w:rsidP="00E96007">
            <w:pPr>
              <w:spacing w:after="90" w:line="240" w:lineRule="exact"/>
              <w:jc w:val="center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 w:rsidRPr="00535581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81" w:rsidRPr="00535581" w:rsidRDefault="00535581" w:rsidP="00E96007">
            <w:pPr>
              <w:widowControl w:val="0"/>
              <w:ind w:right="34"/>
              <w:jc w:val="both"/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</w:pP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ть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>б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тыв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ть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од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ри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ал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дл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из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г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5355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</w:t>
            </w:r>
            <w:r w:rsidRPr="0053558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35581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.</w:t>
            </w:r>
          </w:p>
          <w:p w:rsidR="00535581" w:rsidRPr="00535581" w:rsidRDefault="00535581" w:rsidP="00E96007">
            <w:pPr>
              <w:widowControl w:val="0"/>
              <w:ind w:right="3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55EA" w:rsidRPr="00846624" w:rsidRDefault="00B055EA" w:rsidP="00B055EA">
      <w:pPr>
        <w:widowControl w:val="0"/>
        <w:spacing w:line="237" w:lineRule="auto"/>
        <w:ind w:right="260"/>
        <w:jc w:val="both"/>
        <w:rPr>
          <w:rFonts w:cstheme="minorHAnsi"/>
        </w:rPr>
      </w:pPr>
    </w:p>
    <w:bookmarkEnd w:id="9"/>
    <w:bookmarkEnd w:id="10"/>
    <w:bookmarkEnd w:id="11"/>
    <w:p w:rsidR="00B055EA" w:rsidRDefault="00B055EA" w:rsidP="00B055E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12" w:name="_Toc152334663"/>
      <w:bookmarkStart w:id="13" w:name="_Toc156294569"/>
      <w:bookmarkStart w:id="14" w:name="_Toc156825291"/>
      <w:r>
        <w:rPr>
          <w:rFonts w:ascii="Times New Roman" w:hAnsi="Times New Roman"/>
        </w:rPr>
        <w:t xml:space="preserve">2. Структура и содержание </w:t>
      </w:r>
      <w:bookmarkEnd w:id="12"/>
      <w:r>
        <w:rPr>
          <w:rFonts w:ascii="Times New Roman" w:hAnsi="Times New Roman"/>
        </w:rPr>
        <w:t>ДИСЦИПЛИНЫ</w:t>
      </w:r>
      <w:bookmarkEnd w:id="13"/>
      <w:bookmarkEnd w:id="14"/>
    </w:p>
    <w:p w:rsidR="00B055EA" w:rsidRDefault="00B055EA" w:rsidP="00B055EA">
      <w:pPr>
        <w:pStyle w:val="114"/>
        <w:rPr>
          <w:rFonts w:ascii="Times New Roman" w:hAnsi="Times New Roman"/>
        </w:rPr>
      </w:pPr>
      <w:bookmarkStart w:id="15" w:name="_Toc152334664"/>
      <w:bookmarkStart w:id="16" w:name="_Toc156294570"/>
      <w:bookmarkStart w:id="17" w:name="_Toc156825292"/>
      <w:r>
        <w:rPr>
          <w:rFonts w:ascii="Times New Roman" w:hAnsi="Times New Roman"/>
        </w:rPr>
        <w:t xml:space="preserve">2.1. Трудоемкость освоения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B055EA" w:rsidTr="00E96007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B055EA" w:rsidTr="00E96007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E960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:rsidR="00B055EA" w:rsidRDefault="00535581" w:rsidP="00F46C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46C4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055EA" w:rsidTr="00E96007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E9600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E96007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E960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E96007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E960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579" w:type="pct"/>
            <w:vAlign w:val="center"/>
          </w:tcPr>
          <w:p w:rsidR="00B055EA" w:rsidRDefault="00F46C42" w:rsidP="00E960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162" w:type="pct"/>
            <w:vAlign w:val="center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55EA" w:rsidTr="00E96007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F46C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ачет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9" w:type="pct"/>
            <w:vAlign w:val="center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B055EA" w:rsidRDefault="00F46C42" w:rsidP="00E960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E96007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E960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B055EA" w:rsidRDefault="00B055EA" w:rsidP="00E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:rsidR="00B055EA" w:rsidRDefault="00535581" w:rsidP="00F46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46C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055EA" w:rsidRDefault="00B055EA" w:rsidP="00B055EA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9" w:name="_Toc150695626"/>
      <w:bookmarkStart w:id="20" w:name="_Toc156294571"/>
      <w:bookmarkEnd w:id="18"/>
      <w:r>
        <w:rPr>
          <w:rFonts w:ascii="Times New Roman" w:hAnsi="Times New Roman"/>
        </w:rPr>
        <w:br w:type="page" w:clear="all"/>
      </w:r>
    </w:p>
    <w:p w:rsidR="00B055EA" w:rsidRDefault="00B055EA" w:rsidP="00B055EA">
      <w:pPr>
        <w:pStyle w:val="114"/>
        <w:rPr>
          <w:rFonts w:ascii="Times New Roman" w:hAnsi="Times New Roman"/>
        </w:rPr>
        <w:sectPr w:rsidR="00B055EA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55EA" w:rsidRDefault="00535581" w:rsidP="00B055EA">
      <w:pPr>
        <w:pStyle w:val="114"/>
        <w:jc w:val="center"/>
        <w:rPr>
          <w:rFonts w:ascii="Times New Roman" w:hAnsi="Times New Roman"/>
        </w:rPr>
      </w:pPr>
      <w:bookmarkStart w:id="21" w:name="_Toc156825293"/>
      <w:r>
        <w:rPr>
          <w:rFonts w:ascii="Times New Roman" w:hAnsi="Times New Roman"/>
        </w:rPr>
        <w:lastRenderedPageBreak/>
        <w:t xml:space="preserve">2.2. </w:t>
      </w:r>
      <w:bookmarkStart w:id="22" w:name="_GoBack"/>
      <w:bookmarkEnd w:id="22"/>
      <w:r w:rsidR="00B055EA">
        <w:rPr>
          <w:rFonts w:ascii="Times New Roman" w:hAnsi="Times New Roman"/>
        </w:rPr>
        <w:t xml:space="preserve">Содержание </w:t>
      </w:r>
      <w:bookmarkEnd w:id="19"/>
      <w:r w:rsidR="00B055EA"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W w:w="1480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14"/>
        <w:gridCol w:w="6244"/>
        <w:gridCol w:w="801"/>
        <w:gridCol w:w="1733"/>
        <w:gridCol w:w="1333"/>
        <w:gridCol w:w="1467"/>
        <w:gridCol w:w="801"/>
      </w:tblGrid>
      <w:tr w:rsidR="00B055EA" w:rsidRPr="00841DF6" w:rsidTr="00E96007">
        <w:trPr>
          <w:trHeight w:hRule="exact" w:val="1975"/>
        </w:trPr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365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Наименование </w:t>
            </w: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разделов и тем</w:t>
            </w: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442"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Содержание учебного материала и формы </w:t>
            </w: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организации деятельности </w:t>
            </w:r>
            <w:proofErr w:type="gramStart"/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Объем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9" w:right="29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часах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образова-тельного</w:t>
            </w:r>
            <w:proofErr w:type="spellEnd"/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результата ФГОС СОО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образова</w:t>
            </w:r>
            <w:proofErr w:type="spellEnd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-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тельного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результата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СПО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воспита-тельной</w:t>
            </w:r>
            <w:proofErr w:type="spellEnd"/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gramStart"/>
            <w:r w:rsidRPr="0084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84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84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сво-ения</w:t>
            </w:r>
            <w:proofErr w:type="spellEnd"/>
            <w:r w:rsidRPr="0084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учеб-ного</w:t>
            </w:r>
            <w:proofErr w:type="spellEnd"/>
            <w:r w:rsidRPr="0084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мате-риала</w:t>
            </w:r>
            <w:proofErr w:type="spellEnd"/>
          </w:p>
        </w:tc>
      </w:tr>
      <w:tr w:rsidR="00B055EA" w:rsidRPr="00841DF6" w:rsidTr="00E96007">
        <w:trPr>
          <w:trHeight w:hRule="exact" w:val="374"/>
        </w:trPr>
        <w:tc>
          <w:tcPr>
            <w:tcW w:w="8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Клетка – структурно-функциональная единица </w:t>
            </w: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живого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EA" w:rsidRPr="00841DF6" w:rsidTr="00E96007">
        <w:trPr>
          <w:trHeight w:hRule="exact" w:val="290"/>
        </w:trPr>
        <w:tc>
          <w:tcPr>
            <w:tcW w:w="24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 Биология как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наука. Общая характеристика жизни – 2 часа</w:t>
            </w: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Современные отрасли  биологических </w:t>
            </w: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Связь биологии с другими науками: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биохимия, биофизика, бионика,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геногеография и др. Роль и место биологии в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ЛР 04, ЛР 07, МР01, МР 02, МР 03,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 01,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02, 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03, ОК 04, ОК 07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</w:t>
            </w: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.Н</w:t>
            </w:r>
            <w:proofErr w:type="spellEnd"/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hRule="exact" w:val="1764"/>
        </w:trPr>
        <w:tc>
          <w:tcPr>
            <w:tcW w:w="24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EA" w:rsidRPr="00841DF6" w:rsidTr="00E96007">
        <w:trPr>
          <w:trHeight w:hRule="exact" w:val="2421"/>
        </w:trPr>
        <w:tc>
          <w:tcPr>
            <w:tcW w:w="24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Структурно-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организация клеток. – 6 часов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Клеточная теория. Основные положения </w:t>
            </w: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современной клеточной теории.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 Клеточная теория (Т. Шванн, М.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Шлейден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, Р. Вирхов). Основные положения современной клеточной теории. Типы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клеточной организации: </w:t>
            </w:r>
            <w:proofErr w:type="spellStart"/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прокариотический</w:t>
            </w:r>
            <w:proofErr w:type="spellEnd"/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эукариотический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. Одноклеточные и многоклеточные организмы. Строение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 клетки. Строение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эукариотической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 клетки. Неклеточные формы жизни (вирусы, бактериофаги).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04,ЛР 07, МР01, МР 02, МР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01,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02, 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03, ОК 04, ОК 07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</w:t>
            </w: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.Н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hRule="exact" w:val="1606"/>
        </w:trPr>
        <w:tc>
          <w:tcPr>
            <w:tcW w:w="242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Практикум по изучению вирусных и бактериальных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заболеваний   человека. Общие принципы использования лекарственных веществ. Особенности применения антибиотиков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ЛР 04, ЛР 07,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МР01, МР 02,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МР 04,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М 05, МР 09,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01,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02, 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03, ОК 04, 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</w:t>
            </w: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.Н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hRule="exact" w:val="246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 </w:t>
            </w:r>
            <w:r w:rsidRPr="00841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841DF6">
              <w:rPr>
                <w:rFonts w:ascii="Times New Roman" w:hAnsi="Times New Roman" w:cs="Times New Roman"/>
                <w:bCs/>
                <w:sz w:val="24"/>
                <w:szCs w:val="24"/>
              </w:rPr>
              <w:t>каротиноиды</w:t>
            </w:r>
            <w:proofErr w:type="spellEnd"/>
            <w:r w:rsidRPr="00841DF6">
              <w:rPr>
                <w:rFonts w:ascii="Times New Roman" w:hAnsi="Times New Roman" w:cs="Times New Roman"/>
                <w:bCs/>
                <w:sz w:val="24"/>
                <w:szCs w:val="24"/>
              </w:rPr>
              <w:t>, хлоропласты, хромопласты)»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опыта применения техники </w:t>
            </w:r>
            <w:proofErr w:type="spellStart"/>
            <w:r w:rsidRPr="00841DF6">
              <w:rPr>
                <w:rFonts w:ascii="Times New Roman" w:hAnsi="Times New Roman" w:cs="Times New Roman"/>
                <w:bCs/>
                <w:sz w:val="24"/>
                <w:szCs w:val="24"/>
              </w:rPr>
              <w:t>микроскопирования</w:t>
            </w:r>
            <w:proofErr w:type="spellEnd"/>
            <w:r w:rsidRPr="00841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выполнении лабораторных работ: подготовка микропрепаратов, наблюдение с помощью микроскопа, выявление различий между изучаемыми объектами, формулировка выводов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ОК 01, ОК 02,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ОК 04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hRule="exact" w:val="246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Структурно-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Функциональные факторы наследственности. –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</w:t>
            </w: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Хромосомная теория Т. Моргана.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Нуклеиновые кислоты: ДНК, РНК, нахождение в клетке, их строение и функции. Матричные процессы в клетке: репликация, биосинтез белка, репарация. Генетический код и его свойства.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ЛР 04, ЛР 07, МР01, МР 02,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МР 03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03, ОК 04, 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</w:t>
            </w: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.Н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hRule="exact" w:val="246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2. Решение задач на определение последовательности нуклеотидов, аминокислот в норме и в случае изменения последовательности нуклеотидов.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ЛР 04, ЛР 07, МР01, МР 02,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МР 04,МР 05,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МР 09,  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04,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ОК 03, ОК 04, ОК 07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</w:t>
            </w: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.Н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hRule="exact" w:val="246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1.4 Обмен веществ и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превращение энергии в клетке. –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часа</w:t>
            </w: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Метаболизм. Ассимиляция. Диссимиляция. Типы обмена веществ.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МР 01, МР 02,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01,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02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ОК 01, ОК 02, ОК 03, ОК 04, ОК 07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hRule="exact" w:val="246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  Жизненный цикл клетки. Митоз. Мейоз – 2 часа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Клеточный цикл, его периоды. Деление клетки.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Клеточный цикл. Периоды клеточного центра. Способы деления клетки. Митоз, его стадии и происходящие процессы. Биологическое значение митоза. Мейоз, его стадии. Поведение хромосом в мейозе. Кроссинговер, Биологический смысл мейоза.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МР 01, МР 02, МР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02,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ОК 01, ОК 02, ОК 03, ОК 04, ОК 07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hRule="exact" w:val="246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– 1 час</w:t>
            </w:r>
          </w:p>
        </w:tc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Молекулярный уровень организации живого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hRule="exact" w:val="582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55EA" w:rsidRPr="00841DF6" w:rsidTr="00E96007">
        <w:trPr>
          <w:trHeight w:hRule="exact" w:val="1395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4" w:right="29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 </w:t>
            </w: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Строение организма. – 2 часа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Многоклеточные организмы.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Многоклеточные организмы. Взаимосвязь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органов и системы органов в многоклеточном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организме. Гомеостаз организма и его поддержание в процессе жизнедеятельности.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" w:right="216"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ЛР07, МР 01, МР 02, МР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05,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03, ОК 04, ОК 07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hRule="exact" w:val="1579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Тема 2.2 Формы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42"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размножения организмов. – 2 часа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размножения организмов.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Формы размножения организмов. Бесполое и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" w:right="216"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МР 01, МР 02, МР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05,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08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8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hRule="exact" w:val="1741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Онтогенез растений,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животных и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человека.- 2 часа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Индивидуальное развитие организма.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развитие организма. Эмбриогенез и его стадии, Постэмбриональный период. Стадии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постэмбрионального развития у животных и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человека. Прямое и непрямое развитие.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Биологическое старение и смерть. Онтогенез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" w:right="216"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МР 01, МР 02, МР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05,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ГН,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Ц-н/</w:t>
            </w: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hRule="exact" w:val="234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2.4.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Закономерности </w:t>
            </w: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наследования. – 4 часа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понятия генетики.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Основные понятия генетики: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наследственность, изменчивость, фенотип,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генотип, ген, аллельные гены, </w:t>
            </w:r>
            <w:r w:rsidRPr="00841D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множественный аллелизм;  признак,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гомозиготный организм,   гетерозиготный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организм.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Законы Г. Менделя.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35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Законы Г. Менделя (моногибридное и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полигибридное скрещивания). Взаимодействие генов.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МР 01, МР 02, МР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04,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hRule="exact" w:val="141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4" w:right="29" w:firstLine="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вероятности возникновения наследственных признаков при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моногибридном и   </w:t>
            </w:r>
            <w:proofErr w:type="spellStart"/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дигибридном</w:t>
            </w:r>
            <w:proofErr w:type="spellEnd"/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скрещивании, составление генотипических схем скрещивания.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" w:right="216" w:hanging="14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ЛР 04, ЛР 07, МР 01, МР 02, МР 04, </w:t>
            </w:r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МР 05, МР 09, 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04,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1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Тема 2.5  </w:t>
            </w:r>
            <w:proofErr w:type="gramStart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Сцепленное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наследование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признаков. – 4 часа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4" w:right="29" w:firstLine="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Законы Т.Моргана. Наследование </w:t>
            </w: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признаков, сцепленных с полом.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Законы Т. Моргана. Сцепленное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наследование генов, нарушение сцепления.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признаков, сцепленных с полом.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МР 01, МР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МР 03,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04,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1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4" w:right="29" w:firstLine="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91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вероятности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возникновения наследственных признаков при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сцепленном наследовании, составление генотипических схем скрещивания.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ЛР 04, ЛР 07, МР01, МР 02, МР 05,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МР 09,  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04,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29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338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2.6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Закономерности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4" w:right="29" w:firstLine="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изменчивости. – 4 часа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77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Изменчивость признаков. Виды </w:t>
            </w: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изменчивости. Мутационная теория </w:t>
            </w: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изменчивости.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 признаков. Виды изменчивости: наследственная и ненаследственная. Закон гомологических рядов в наследственной изменчивости (Н.И.Вавилов).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лечении генетических заболеваний человека.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ЛР 04, ЛР 07, МР01, МР 02, МР 03,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04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14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4" w:right="29" w:firstLine="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5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7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типа мутаций при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передаче наследственных признаков, составление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генотипических схем скрещивания.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ЛР 04, ЛР 07, МР01, МР 02, МР 04,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МР 05, МР 09,  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04,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05,ПРб 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03, ОК 04,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4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4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Теория эволюции.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</w:tr>
      <w:tr w:rsidR="00B055EA" w:rsidRPr="00841DF6" w:rsidTr="00E96007">
        <w:trPr>
          <w:trHeight w:val="4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26" w:right="226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Тема 3.1 История </w:t>
            </w: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эволюционного учения. </w:t>
            </w:r>
            <w:proofErr w:type="spellStart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Микроэволюция</w:t>
            </w:r>
            <w:proofErr w:type="spellEnd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</w:t>
            </w: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– 2 часа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Первые эволюционные концепции. Эволюционная теория Ч. Дарвина. </w:t>
            </w:r>
            <w:proofErr w:type="spellStart"/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Микроэволюция</w:t>
            </w:r>
            <w:proofErr w:type="spellEnd"/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Первые эволюционные концепции (Ж.Д. Ламарк, Ж.Л. Бюффон). Эволюционная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теория Ч. Дарвина. Синтетическая теория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эволюц</w:t>
            </w:r>
            <w:proofErr w:type="gram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положения.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. Популяция как элементарная единица эволюции. Генетические основы эволюции. Видообразование как результат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</w:t>
            </w:r>
          </w:p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МР 01, МР 02, </w:t>
            </w:r>
          </w:p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03,ПРб 05, </w:t>
            </w:r>
          </w:p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4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3.2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Макроэволюция.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Возникновение и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развитие жизни </w:t>
            </w:r>
            <w:proofErr w:type="gramStart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на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Земле. – 2 часа</w:t>
            </w: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Макроэволюция. Формы и основные направления макроэволюции. </w:t>
            </w: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Возникновение и развитие жизни на Земле.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 Макроэволюция. Формы и основные направления макроэволюции (А. Н.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Северцов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). Пути достижения биологического прогресса. Сохранение биоразнообразия на Земле. Гипотезы и теории возникновения жизни на Земле. Появление первых клеток и их эволюция. Прокариоты и эукариоты.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Происхождение многоклеточных организмов. </w:t>
            </w:r>
            <w:r w:rsidRPr="00841D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Возникновение  основных царств эукариот.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МР 01, МР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03,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05,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2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Происхождение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человека -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антропогенез. – 2 часа</w:t>
            </w:r>
          </w:p>
          <w:p w:rsidR="00B055EA" w:rsidRPr="00841DF6" w:rsidRDefault="00B055EA" w:rsidP="00E96007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Антропология. Основные стадии </w:t>
            </w: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антропогенеза. Человеческие расы.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современного человека. Человеческие расы и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их единство. Время и пути расселения человека по планете. Приспособленность человека к разным условиям среды.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МР01, МР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05,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 w:firstLine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 w:firstLine="82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425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Экология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442" w:right="4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9" w:right="2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 w:firstLine="82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 w:firstLine="82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</w:tr>
      <w:tr w:rsidR="00B055EA" w:rsidRPr="00841DF6" w:rsidTr="00E96007">
        <w:trPr>
          <w:trHeight w:val="2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Экологические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факторы и среды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жизни. – 2 часа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Среды обитания организмов.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внутриорганизменная</w:t>
            </w:r>
            <w:proofErr w:type="spellEnd"/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Физико-химические </w:t>
            </w:r>
            <w:r w:rsidRPr="00841D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особенности   сред обитания организмов.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Приспособления организмов к жизни в разных средах.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Экологические факторы среды.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Понятие экологического фактора. Классификация экологических факторов.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Влияние экологических факторов на живые организмы. Правило минимума Ю. Либиха.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толетарности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   В.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Шелфорда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" w:right="216" w:hanging="14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МР 01, МР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" w:right="216" w:hanging="14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МР 03,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" w:right="216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233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102" w:right="4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4.2 Популяция,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102" w:right="4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сообщества, экосистемы. –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102" w:righ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</w:t>
            </w: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Экологическая характеристика вида и </w:t>
            </w: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популяции.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характеристика вида и популяции. Экологическая ниша вида.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Экологические характеристики популяции.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Сообщества и экосистемы.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Сообщества и экосистемы. Биоценоз и его структура. Связи между организмами в биоценозе. Структурные компоненты экосистемы: продуценты,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. Круговорот веществ и поток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энергии в экосистеме. Трофические уровни.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МР 01, МР 02, МР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86" w:firstLine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86" w:firstLine="82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233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 передачи веществ и энергии по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цепям питания в природной экосистеме и </w:t>
            </w:r>
            <w:proofErr w:type="spellStart"/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агроценозе</w:t>
            </w:r>
            <w:proofErr w:type="spellEnd"/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при формировании представлений о сообществах у дошкольников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ЛР 04, ЛР 07, МР 01, МР 02, МР 03, </w:t>
            </w: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МР 04, МР 05, МР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08, МР 09, </w:t>
            </w: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07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5" w:right="216" w:hanging="14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2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Тема 4.3 Биосфера –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глобальная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экологическая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система. – 2 часа</w:t>
            </w: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Биосфера – живая оболочка Земли. Глобальные экологические проблемы биосферы.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биосфере в трудах В.И. Вернадского. Области биосферы и ее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компоненты. Живое вещество биосферы и его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функции. Закономерности существования биосферы. Особенности биосферы как глобальной экосистемы. Динамическое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равновесие в биосфере. Круговороты веществ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и биогеохимические циклы. Глобальные экологические проблемы современности.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" w:right="158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ЛР 04, ЛР 07, МР </w:t>
            </w:r>
            <w:r w:rsidRPr="00841DF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01, МР 02,   МР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ОК03,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ОК 07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2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Тема 4.4 Влияние </w:t>
            </w:r>
            <w:proofErr w:type="gramStart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антропогенных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факторов </w:t>
            </w:r>
            <w:proofErr w:type="gramStart"/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биосферу. – 4 часа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Антропогенные воздействия на биосферу.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Загрязнения как вид антропогенного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воздействия. Антропогенное воздействие на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атмосферу. Воздействия на гидросферу. Воздействия на литосферу. Антропогенные воздействия на биотические сообщества.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ЛР 04, ЛР 07, МР</w:t>
            </w: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01, МР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МР 03,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02,  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06,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2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7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3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«Отходы производства»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8.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изучению отходов производства и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обеспечения экологической безопасности при знакомстве с ними дошкольников при знакомстве с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окружающим миром.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2+2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ЛР 04, ЛР 07, МР </w:t>
            </w:r>
            <w:r w:rsidRPr="00841DF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01, МР 02,   МР 03,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ОК03,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ОК 07,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2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Тема 4.5   Влияние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экологических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факторов </w:t>
            </w:r>
            <w:proofErr w:type="gramStart"/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здоровье человека. – 6 часов</w:t>
            </w: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Здоровье и его составляющие. Факторы, </w:t>
            </w: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влияющие на здоровье человека.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его составляющие. Факторы,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положительно и отрицательно влияющие на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человека. Проблема техногенных воздействий на здоровье человека (электромагнитные поля, бытовая химия, избыточные шумы, радиация и т.п.).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Адаптация организма человека к факторам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среды. Принципы формирования </w:t>
            </w:r>
            <w:proofErr w:type="spellStart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 Физическая активность и здоровье. Биохимические аспекты рационального питания.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ЛР 04, ЛР 07, МР</w:t>
            </w:r>
            <w:r w:rsidRPr="00841DF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01, МР 02,   МР </w:t>
            </w: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03,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05,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06,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29" w:right="2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233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39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26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Практикум   по изучению влияния абиотических факторов на человека, в процессе знакомства с ними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на уроках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механизмов адаптации человека к низким и высоким температурам,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ЛР 04, ЛР 07,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МР 01, МР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МР 03,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МР 04, МР 05, МР </w:t>
            </w:r>
            <w:r w:rsidRPr="00841DF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08, МР 09,  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02,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07,</w:t>
            </w:r>
          </w:p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11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39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Профессионально-ориентированное содержание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Практикум по изучению и  овладению методами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ЛР 04, ЛР 07, МР01, МР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МР 03,</w:t>
            </w: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МР 04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ОК 07,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ЭкН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112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39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занятие.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показателей умственной </w:t>
            </w:r>
            <w:r w:rsidRPr="00841D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работоспособности   у детей   дошкольного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возраста.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МР 056, МР </w:t>
            </w:r>
            <w:r w:rsidRPr="00841DF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08, МР 09,  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02,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06,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01, ОК 02, ПК 2.2.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</w:tr>
      <w:tr w:rsidR="00B055EA" w:rsidRPr="00841DF6" w:rsidTr="00E96007">
        <w:trPr>
          <w:trHeight w:val="557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Биология в жизни. Профессионально-ориентированное содержание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 w:right="86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</w:tr>
      <w:tr w:rsidR="00B055EA" w:rsidRPr="00841DF6" w:rsidTr="00E96007">
        <w:trPr>
          <w:trHeight w:val="2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Биотехнологии </w:t>
            </w:r>
            <w:proofErr w:type="gramStart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жизни каждого –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</w:t>
            </w: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Биотехнология как наука и производство.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  современной биотехнологии. Методы биотехнологии. Объекты биотехнологии.   Этика биотехнологических и генетических экспериментов. Правила поиска и анализа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биоэкологической информации из различных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источников (научная и учебно-научная литература, средства массовой информации, сеть Интернет   и другие).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 л.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ЛР 04, ЛР 07, МР </w:t>
            </w:r>
            <w:r w:rsidRPr="00841DF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01, МР 02,   МР 03,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09,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29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03, ОК 04, ОК 07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ПК 2.2,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ГН,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1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Ц-н/</w:t>
            </w: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1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055EA" w:rsidRPr="00841DF6" w:rsidTr="00E96007">
        <w:trPr>
          <w:trHeight w:val="19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10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изучению этических аспектов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развития биотехнологии и применение их в жизни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Поиск, анализ информации из различных источников (научная и учебно-научная литература, средства массовой информации, сеть Интернет  и другие)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3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ЛР 04, ЛР 07, МР </w:t>
            </w:r>
            <w:r w:rsidRPr="00841DF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01, МР 02,   МР 04,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МР 05, МР 09,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09,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10, </w:t>
            </w: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 07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ПК.2.2,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ПК. 4.3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ГН,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1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Ц-н/</w:t>
            </w:r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right="61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20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11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использованию элементов бионики в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процессе изучения окружающего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мира дошкольниками.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Кейсы на анализ информации о развитии биотехнологий с применением технических систем (по группам). Защита кейса: представление решения кейсов (с презентацией)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77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ЛР 04, ЛР 07,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77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МР</w:t>
            </w:r>
            <w:r w:rsidRPr="00841DF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01, МР 02,  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7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МР 04,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МР 05,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7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МР 09,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ПРб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8" w:lineRule="exact"/>
              <w:ind w:left="43" w:right="48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01, ОК 02, 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43" w:right="48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03, ОК 04, 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ОК 07, </w:t>
            </w: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 2.2.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43"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  <w:p w:rsidR="00B055EA" w:rsidRPr="00841DF6" w:rsidRDefault="00B055EA" w:rsidP="00E96007">
            <w:pPr>
              <w:shd w:val="clear" w:color="auto" w:fill="FFFFFF"/>
              <w:spacing w:line="278" w:lineRule="exact"/>
              <w:ind w:left="43"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ГН, </w:t>
            </w:r>
            <w:proofErr w:type="spell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Ц-н</w:t>
            </w:r>
            <w:proofErr w:type="spellEnd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 w:rsidRPr="00841DF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8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промежуточной</w:t>
            </w:r>
          </w:p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аттестации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55EA" w:rsidRPr="00841DF6" w:rsidTr="00E96007">
        <w:trPr>
          <w:trHeight w:val="413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ind w:left="73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5EA" w:rsidRDefault="00B055EA" w:rsidP="00B055EA">
      <w:pPr>
        <w:pStyle w:val="114"/>
        <w:rPr>
          <w:rFonts w:ascii="Times New Roman" w:hAnsi="Times New Roman"/>
        </w:rPr>
      </w:pPr>
    </w:p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Направления воспитательной работы:</w:t>
      </w:r>
    </w:p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DF6">
        <w:rPr>
          <w:rFonts w:ascii="Times New Roman" w:hAnsi="Times New Roman" w:cs="Times New Roman"/>
          <w:sz w:val="24"/>
          <w:szCs w:val="24"/>
        </w:rPr>
        <w:t>ЭкН</w:t>
      </w:r>
      <w:proofErr w:type="spellEnd"/>
      <w:r w:rsidRPr="00841DF6">
        <w:rPr>
          <w:rFonts w:ascii="Times New Roman" w:hAnsi="Times New Roman" w:cs="Times New Roman"/>
          <w:sz w:val="24"/>
          <w:szCs w:val="24"/>
        </w:rPr>
        <w:t xml:space="preserve"> - Экологическое</w:t>
      </w:r>
    </w:p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DF6">
        <w:rPr>
          <w:rFonts w:ascii="Times New Roman" w:hAnsi="Times New Roman" w:cs="Times New Roman"/>
          <w:sz w:val="24"/>
          <w:szCs w:val="24"/>
        </w:rPr>
        <w:t>ЭстН</w:t>
      </w:r>
      <w:proofErr w:type="spellEnd"/>
      <w:r w:rsidRPr="00841DF6">
        <w:rPr>
          <w:rFonts w:ascii="Times New Roman" w:hAnsi="Times New Roman" w:cs="Times New Roman"/>
          <w:sz w:val="24"/>
          <w:szCs w:val="24"/>
        </w:rPr>
        <w:t xml:space="preserve"> – Эстетическое</w:t>
      </w:r>
    </w:p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 xml:space="preserve">ГН –  </w:t>
      </w:r>
      <w:proofErr w:type="gramStart"/>
      <w:r w:rsidRPr="00841DF6">
        <w:rPr>
          <w:rFonts w:ascii="Times New Roman" w:hAnsi="Times New Roman" w:cs="Times New Roman"/>
          <w:sz w:val="24"/>
          <w:szCs w:val="24"/>
        </w:rPr>
        <w:t>Гражданское</w:t>
      </w:r>
      <w:proofErr w:type="gramEnd"/>
    </w:p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Ц-н/</w:t>
      </w:r>
      <w:proofErr w:type="gramStart"/>
      <w:r w:rsidRPr="00841D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41DF6">
        <w:rPr>
          <w:rFonts w:ascii="Times New Roman" w:hAnsi="Times New Roman" w:cs="Times New Roman"/>
          <w:sz w:val="24"/>
          <w:szCs w:val="24"/>
        </w:rPr>
        <w:t xml:space="preserve"> – Ценность научного познания</w:t>
      </w:r>
    </w:p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Для характеристики уровня усвоения учебного материала используются следующие обозначения:</w:t>
      </w:r>
    </w:p>
    <w:p w:rsidR="00B055EA" w:rsidRPr="00841DF6" w:rsidRDefault="00B055EA" w:rsidP="00B055EA">
      <w:pPr>
        <w:pStyle w:val="msonormalbullet2gif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2"/>
        <w:contextualSpacing/>
        <w:jc w:val="both"/>
      </w:pPr>
      <w:proofErr w:type="gramStart"/>
      <w:r w:rsidRPr="00841DF6">
        <w:t>ознакомительный</w:t>
      </w:r>
      <w:proofErr w:type="gramEnd"/>
      <w:r w:rsidRPr="00841DF6">
        <w:t xml:space="preserve"> (узнавание ранее изученных объектов, свойств);</w:t>
      </w:r>
    </w:p>
    <w:p w:rsidR="00B055EA" w:rsidRPr="00841DF6" w:rsidRDefault="00B055EA" w:rsidP="00B055EA">
      <w:pPr>
        <w:pStyle w:val="msonormalbullet2gif"/>
        <w:numPr>
          <w:ilvl w:val="0"/>
          <w:numId w:val="21"/>
        </w:numPr>
        <w:spacing w:line="276" w:lineRule="auto"/>
        <w:ind w:left="142"/>
        <w:contextualSpacing/>
        <w:jc w:val="both"/>
      </w:pPr>
      <w:proofErr w:type="gramStart"/>
      <w:r w:rsidRPr="00841DF6">
        <w:t>репродуктивный</w:t>
      </w:r>
      <w:proofErr w:type="gramEnd"/>
      <w:r w:rsidRPr="00841DF6">
        <w:t xml:space="preserve"> (выполнение действий по образцу или под руководством);</w:t>
      </w:r>
    </w:p>
    <w:p w:rsidR="00B055EA" w:rsidRPr="00D77282" w:rsidRDefault="00B055EA" w:rsidP="00B055EA">
      <w:pPr>
        <w:pStyle w:val="msonormalbullet2gif"/>
        <w:numPr>
          <w:ilvl w:val="0"/>
          <w:numId w:val="21"/>
        </w:numPr>
        <w:spacing w:line="276" w:lineRule="auto"/>
        <w:ind w:left="142"/>
        <w:contextualSpacing/>
        <w:jc w:val="both"/>
      </w:pPr>
      <w:proofErr w:type="gramStart"/>
      <w:r w:rsidRPr="00841DF6">
        <w:t>продуктивный</w:t>
      </w:r>
      <w:proofErr w:type="gramEnd"/>
      <w:r w:rsidRPr="00841DF6">
        <w:t xml:space="preserve"> (планирование и самостоятельное выполнение действий, решение задач).</w:t>
      </w:r>
      <w:r w:rsidRPr="00D77282">
        <w:t>…</w:t>
      </w:r>
    </w:p>
    <w:p w:rsidR="00B055EA" w:rsidRDefault="00B055EA" w:rsidP="00B055EA">
      <w:pPr>
        <w:rPr>
          <w:rFonts w:ascii="Times New Roman" w:hAnsi="Times New Roman" w:cs="Times New Roman"/>
          <w:sz w:val="24"/>
          <w:szCs w:val="24"/>
        </w:rPr>
        <w:sectPr w:rsidR="00B055E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23" w:name="_Toc152334671"/>
      <w:bookmarkStart w:id="24" w:name="_Toc156294574"/>
      <w:bookmarkStart w:id="25" w:name="_Toc156825296"/>
      <w:r>
        <w:rPr>
          <w:rFonts w:ascii="Times New Roman" w:hAnsi="Times New Roman"/>
        </w:rPr>
        <w:lastRenderedPageBreak/>
        <w:t xml:space="preserve">3. Условия реализации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p w:rsidR="00B055EA" w:rsidRDefault="00B055EA" w:rsidP="00B055EA">
      <w:pPr>
        <w:pStyle w:val="114"/>
        <w:rPr>
          <w:rFonts w:ascii="Times New Roman" w:hAnsi="Times New Roman"/>
        </w:rPr>
      </w:pPr>
      <w:bookmarkStart w:id="26" w:name="_Toc152334672"/>
      <w:bookmarkStart w:id="27" w:name="_Toc156294575"/>
      <w:bookmarkStart w:id="28" w:name="_Toc156825297"/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DF6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841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DF6">
        <w:rPr>
          <w:rFonts w:ascii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Реализация программы учебного предмета требует наличия учебного кабинета.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Оборудование учебного кабинета: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 xml:space="preserve">- посадочные места по количеству </w:t>
      </w:r>
      <w:proofErr w:type="gramStart"/>
      <w:r w:rsidRPr="00841D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1DF6">
        <w:rPr>
          <w:rFonts w:ascii="Times New Roman" w:hAnsi="Times New Roman" w:cs="Times New Roman"/>
          <w:sz w:val="24"/>
          <w:szCs w:val="24"/>
        </w:rPr>
        <w:t>;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- рабочее место преподавателя.</w:t>
      </w:r>
    </w:p>
    <w:p w:rsidR="00B055EA" w:rsidRPr="00841DF6" w:rsidRDefault="00B055EA" w:rsidP="00B055EA">
      <w:pPr>
        <w:tabs>
          <w:tab w:val="left" w:pos="120"/>
        </w:tabs>
        <w:autoSpaceDE w:val="0"/>
        <w:autoSpaceDN w:val="0"/>
        <w:adjustRightInd w:val="0"/>
        <w:spacing w:line="276" w:lineRule="auto"/>
        <w:ind w:right="259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- мультимедийное оборудование, посредством которого участники образовательного процесса могут просматривать визуальную информацию по биологии, создавать презентации, видеоматериалы.</w:t>
      </w:r>
    </w:p>
    <w:p w:rsidR="00B055EA" w:rsidRDefault="00B055EA" w:rsidP="00B055EA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B055EA" w:rsidRDefault="00B055EA" w:rsidP="00B055EA">
      <w:pPr>
        <w:pStyle w:val="aa"/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B055EA" w:rsidRPr="00841DF6" w:rsidRDefault="00B055EA" w:rsidP="00B055EA">
      <w:pPr>
        <w:widowControl w:val="0"/>
        <w:numPr>
          <w:ilvl w:val="0"/>
          <w:numId w:val="2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26" w:lineRule="exact"/>
        <w:ind w:left="418" w:hanging="36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841DF6">
        <w:rPr>
          <w:rFonts w:ascii="Times New Roman" w:hAnsi="Times New Roman" w:cs="Times New Roman"/>
          <w:iCs/>
          <w:spacing w:val="-4"/>
          <w:sz w:val="24"/>
          <w:szCs w:val="24"/>
        </w:rPr>
        <w:t>Пасечник В.В., Каменский А.А., Рубцов А.М. Биология 10-11 класс (базовый уровень). – М.:</w:t>
      </w:r>
      <w:r w:rsidRPr="00841DF6">
        <w:rPr>
          <w:rFonts w:ascii="Times New Roman" w:hAnsi="Times New Roman" w:cs="Times New Roman"/>
          <w:sz w:val="24"/>
          <w:szCs w:val="24"/>
        </w:rPr>
        <w:t xml:space="preserve"> </w:t>
      </w:r>
      <w:r w:rsidRPr="00841DF6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Просвещение, 2020. </w:t>
      </w:r>
    </w:p>
    <w:p w:rsidR="00B055EA" w:rsidRPr="00841DF6" w:rsidRDefault="00B055EA" w:rsidP="00B055EA">
      <w:pPr>
        <w:widowControl w:val="0"/>
        <w:numPr>
          <w:ilvl w:val="0"/>
          <w:numId w:val="2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26" w:lineRule="exact"/>
        <w:ind w:left="418" w:hanging="36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841DF6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Константинов В.М. </w:t>
      </w:r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Общая биология: учебник для студ. </w:t>
      </w:r>
      <w:proofErr w:type="spellStart"/>
      <w:r w:rsidRPr="00841DF6">
        <w:rPr>
          <w:rFonts w:ascii="Times New Roman" w:hAnsi="Times New Roman" w:cs="Times New Roman"/>
          <w:spacing w:val="-1"/>
          <w:sz w:val="24"/>
          <w:szCs w:val="24"/>
        </w:rPr>
        <w:t>образоват</w:t>
      </w:r>
      <w:proofErr w:type="spellEnd"/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. учреждений </w:t>
      </w:r>
      <w:r w:rsidRPr="00841DF6"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841D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1D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1D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41DF6">
        <w:rPr>
          <w:rFonts w:ascii="Times New Roman" w:hAnsi="Times New Roman" w:cs="Times New Roman"/>
          <w:sz w:val="24"/>
          <w:szCs w:val="24"/>
        </w:rPr>
        <w:t>роф. образования. – М.: Издательский центр «Академия», 2019.</w:t>
      </w:r>
    </w:p>
    <w:p w:rsidR="00B055EA" w:rsidRPr="00841DF6" w:rsidRDefault="00B055EA" w:rsidP="00B055EA">
      <w:pPr>
        <w:widowControl w:val="0"/>
        <w:numPr>
          <w:ilvl w:val="0"/>
          <w:numId w:val="2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22" w:lineRule="exact"/>
        <w:ind w:left="418" w:right="-1" w:hanging="36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Захаров В.Б., Мамонтов С.Г., Сонин Н.И. Общая биология. 10 </w:t>
      </w:r>
      <w:proofErr w:type="spellStart"/>
      <w:r w:rsidRPr="00841DF6">
        <w:rPr>
          <w:rFonts w:ascii="Times New Roman" w:hAnsi="Times New Roman" w:cs="Times New Roman"/>
          <w:spacing w:val="-1"/>
          <w:sz w:val="24"/>
          <w:szCs w:val="24"/>
        </w:rPr>
        <w:t>кл</w:t>
      </w:r>
      <w:proofErr w:type="spellEnd"/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. Рабочая </w:t>
      </w:r>
      <w:r w:rsidRPr="00841DF6">
        <w:rPr>
          <w:rFonts w:ascii="Times New Roman" w:hAnsi="Times New Roman" w:cs="Times New Roman"/>
          <w:sz w:val="24"/>
          <w:szCs w:val="24"/>
        </w:rPr>
        <w:t>тетрадь. – М., 2020.</w:t>
      </w:r>
    </w:p>
    <w:p w:rsidR="00B055EA" w:rsidRPr="00841DF6" w:rsidRDefault="00B055EA" w:rsidP="00B055EA">
      <w:pPr>
        <w:widowControl w:val="0"/>
        <w:numPr>
          <w:ilvl w:val="0"/>
          <w:numId w:val="2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22" w:lineRule="exact"/>
        <w:ind w:left="418" w:right="-1" w:hanging="36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841DF6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Захаров В.Б., Мамонтов С.Г., Сонин Н.И. Общая биология. 10 </w:t>
      </w:r>
      <w:proofErr w:type="spellStart"/>
      <w:r w:rsidRPr="00841DF6">
        <w:rPr>
          <w:rFonts w:ascii="Times New Roman" w:hAnsi="Times New Roman" w:cs="Times New Roman"/>
          <w:iCs/>
          <w:spacing w:val="-4"/>
          <w:sz w:val="24"/>
          <w:szCs w:val="24"/>
        </w:rPr>
        <w:t>кл</w:t>
      </w:r>
      <w:proofErr w:type="spellEnd"/>
      <w:r w:rsidRPr="00841DF6">
        <w:rPr>
          <w:rFonts w:ascii="Times New Roman" w:hAnsi="Times New Roman" w:cs="Times New Roman"/>
          <w:iCs/>
          <w:spacing w:val="-4"/>
          <w:sz w:val="24"/>
          <w:szCs w:val="24"/>
        </w:rPr>
        <w:t>. Рабочая тетрадь. – М., 2020.</w:t>
      </w:r>
    </w:p>
    <w:p w:rsidR="00B055EA" w:rsidRPr="00841DF6" w:rsidRDefault="00B055EA" w:rsidP="00B055EA">
      <w:pPr>
        <w:widowControl w:val="0"/>
        <w:numPr>
          <w:ilvl w:val="0"/>
          <w:numId w:val="2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22" w:lineRule="exact"/>
        <w:ind w:left="418" w:hanging="36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Каменский А.А., </w:t>
      </w:r>
      <w:proofErr w:type="spellStart"/>
      <w:r w:rsidRPr="00841DF6">
        <w:rPr>
          <w:rFonts w:ascii="Times New Roman" w:hAnsi="Times New Roman" w:cs="Times New Roman"/>
          <w:spacing w:val="-1"/>
          <w:sz w:val="24"/>
          <w:szCs w:val="24"/>
        </w:rPr>
        <w:t>Криксунов</w:t>
      </w:r>
      <w:proofErr w:type="spellEnd"/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 Е.А., Пасечник В.В. Общая биология. 10—11 </w:t>
      </w:r>
      <w:proofErr w:type="spellStart"/>
      <w:r w:rsidRPr="00841DF6">
        <w:rPr>
          <w:rFonts w:ascii="Times New Roman" w:hAnsi="Times New Roman" w:cs="Times New Roman"/>
          <w:spacing w:val="-1"/>
          <w:sz w:val="24"/>
          <w:szCs w:val="24"/>
        </w:rPr>
        <w:t>кл</w:t>
      </w:r>
      <w:proofErr w:type="spellEnd"/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. – </w:t>
      </w:r>
      <w:r w:rsidRPr="00841DF6">
        <w:rPr>
          <w:rFonts w:ascii="Times New Roman" w:hAnsi="Times New Roman" w:cs="Times New Roman"/>
          <w:sz w:val="24"/>
          <w:szCs w:val="24"/>
        </w:rPr>
        <w:t>М., 2020.</w:t>
      </w:r>
    </w:p>
    <w:p w:rsidR="00B055EA" w:rsidRPr="00841DF6" w:rsidRDefault="00B055EA" w:rsidP="00B055EA">
      <w:pPr>
        <w:widowControl w:val="0"/>
        <w:numPr>
          <w:ilvl w:val="0"/>
          <w:numId w:val="2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22" w:lineRule="exact"/>
        <w:ind w:left="418" w:hanging="36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841DF6">
        <w:rPr>
          <w:rFonts w:ascii="Times New Roman" w:hAnsi="Times New Roman" w:cs="Times New Roman"/>
          <w:spacing w:val="-1"/>
          <w:sz w:val="24"/>
          <w:szCs w:val="24"/>
        </w:rPr>
        <w:t>Константинов В.М., Рязанова А.П. Общая биология. Учеб</w:t>
      </w:r>
      <w:proofErr w:type="gramStart"/>
      <w:r w:rsidRPr="00841DF6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841DF6">
        <w:rPr>
          <w:rFonts w:ascii="Times New Roman" w:hAnsi="Times New Roman" w:cs="Times New Roman"/>
          <w:spacing w:val="-1"/>
          <w:sz w:val="24"/>
          <w:szCs w:val="24"/>
        </w:rPr>
        <w:t>п</w:t>
      </w:r>
      <w:proofErr w:type="gramEnd"/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особие для СПО. – </w:t>
      </w:r>
      <w:r w:rsidRPr="00841DF6">
        <w:rPr>
          <w:rFonts w:ascii="Times New Roman" w:hAnsi="Times New Roman" w:cs="Times New Roman"/>
          <w:sz w:val="24"/>
          <w:szCs w:val="24"/>
        </w:rPr>
        <w:t>М., 2020.</w:t>
      </w:r>
    </w:p>
    <w:p w:rsidR="00B055EA" w:rsidRPr="00841DF6" w:rsidRDefault="00B055EA" w:rsidP="00B055EA">
      <w:pPr>
        <w:widowControl w:val="0"/>
        <w:numPr>
          <w:ilvl w:val="0"/>
          <w:numId w:val="2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22" w:lineRule="exact"/>
        <w:ind w:left="418" w:right="576" w:hanging="36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Пономарева И.Н., Корнилова О.А., </w:t>
      </w:r>
      <w:proofErr w:type="spellStart"/>
      <w:r w:rsidRPr="00841DF6">
        <w:rPr>
          <w:rFonts w:ascii="Times New Roman" w:hAnsi="Times New Roman" w:cs="Times New Roman"/>
          <w:spacing w:val="-1"/>
          <w:sz w:val="24"/>
          <w:szCs w:val="24"/>
        </w:rPr>
        <w:t>Лощилина</w:t>
      </w:r>
      <w:proofErr w:type="spellEnd"/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 Е.Н. Общая биология. 10 </w:t>
      </w:r>
      <w:proofErr w:type="spellStart"/>
      <w:r w:rsidRPr="00841DF6">
        <w:rPr>
          <w:rFonts w:ascii="Times New Roman" w:hAnsi="Times New Roman" w:cs="Times New Roman"/>
          <w:spacing w:val="-1"/>
          <w:sz w:val="24"/>
          <w:szCs w:val="24"/>
        </w:rPr>
        <w:t>кл</w:t>
      </w:r>
      <w:proofErr w:type="spellEnd"/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841DF6">
        <w:rPr>
          <w:rFonts w:ascii="Times New Roman" w:hAnsi="Times New Roman" w:cs="Times New Roman"/>
          <w:sz w:val="24"/>
          <w:szCs w:val="24"/>
        </w:rPr>
        <w:t>Учебник. – М., 2020.</w:t>
      </w:r>
    </w:p>
    <w:p w:rsidR="00B055EA" w:rsidRPr="00841DF6" w:rsidRDefault="00B055EA" w:rsidP="00B055EA">
      <w:pPr>
        <w:widowControl w:val="0"/>
        <w:numPr>
          <w:ilvl w:val="0"/>
          <w:numId w:val="2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22" w:lineRule="exact"/>
        <w:ind w:left="418" w:right="576" w:hanging="36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Пономарева И.Н., Корнилова О.А., </w:t>
      </w:r>
      <w:proofErr w:type="spellStart"/>
      <w:r w:rsidRPr="00841DF6">
        <w:rPr>
          <w:rFonts w:ascii="Times New Roman" w:hAnsi="Times New Roman" w:cs="Times New Roman"/>
          <w:spacing w:val="-1"/>
          <w:sz w:val="24"/>
          <w:szCs w:val="24"/>
        </w:rPr>
        <w:t>Лощилина</w:t>
      </w:r>
      <w:proofErr w:type="spellEnd"/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 Е.Н. Общая биология. 11 </w:t>
      </w:r>
      <w:proofErr w:type="spellStart"/>
      <w:r w:rsidRPr="00841DF6">
        <w:rPr>
          <w:rFonts w:ascii="Times New Roman" w:hAnsi="Times New Roman" w:cs="Times New Roman"/>
          <w:spacing w:val="-1"/>
          <w:sz w:val="24"/>
          <w:szCs w:val="24"/>
        </w:rPr>
        <w:t>кл</w:t>
      </w:r>
      <w:proofErr w:type="spellEnd"/>
      <w:r w:rsidRPr="00841DF6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841DF6">
        <w:rPr>
          <w:rFonts w:ascii="Times New Roman" w:hAnsi="Times New Roman" w:cs="Times New Roman"/>
          <w:sz w:val="24"/>
          <w:szCs w:val="24"/>
        </w:rPr>
        <w:t>Учебник. – М., 2020.</w:t>
      </w:r>
    </w:p>
    <w:p w:rsidR="00B055EA" w:rsidRPr="00841DF6" w:rsidRDefault="00B055EA" w:rsidP="00B055EA">
      <w:pPr>
        <w:widowControl w:val="0"/>
        <w:numPr>
          <w:ilvl w:val="0"/>
          <w:numId w:val="2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22" w:lineRule="exact"/>
        <w:ind w:left="418" w:hanging="36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841DF6">
        <w:rPr>
          <w:rFonts w:ascii="Times New Roman" w:hAnsi="Times New Roman" w:cs="Times New Roman"/>
          <w:spacing w:val="-10"/>
          <w:sz w:val="24"/>
          <w:szCs w:val="24"/>
        </w:rPr>
        <w:t xml:space="preserve">Каменский А.А. Биология. Общая биология. 10-11 </w:t>
      </w:r>
      <w:proofErr w:type="spellStart"/>
      <w:r w:rsidRPr="00841DF6">
        <w:rPr>
          <w:rFonts w:ascii="Times New Roman" w:hAnsi="Times New Roman" w:cs="Times New Roman"/>
          <w:spacing w:val="-10"/>
          <w:sz w:val="24"/>
          <w:szCs w:val="24"/>
        </w:rPr>
        <w:t>кл</w:t>
      </w:r>
      <w:proofErr w:type="spellEnd"/>
      <w:r w:rsidRPr="00841DF6">
        <w:rPr>
          <w:rFonts w:ascii="Times New Roman" w:hAnsi="Times New Roman" w:cs="Times New Roman"/>
          <w:spacing w:val="-10"/>
          <w:sz w:val="24"/>
          <w:szCs w:val="24"/>
        </w:rPr>
        <w:t>.: учебник</w:t>
      </w:r>
      <w:proofErr w:type="gramStart"/>
      <w:r w:rsidRPr="00841DF6">
        <w:rPr>
          <w:rFonts w:ascii="Times New Roman" w:hAnsi="Times New Roman" w:cs="Times New Roman"/>
          <w:spacing w:val="-10"/>
          <w:sz w:val="24"/>
          <w:szCs w:val="24"/>
        </w:rPr>
        <w:t xml:space="preserve"> /П</w:t>
      </w:r>
      <w:proofErr w:type="gramEnd"/>
      <w:r w:rsidRPr="00841DF6">
        <w:rPr>
          <w:rFonts w:ascii="Times New Roman" w:hAnsi="Times New Roman" w:cs="Times New Roman"/>
          <w:spacing w:val="-10"/>
          <w:sz w:val="24"/>
          <w:szCs w:val="24"/>
        </w:rPr>
        <w:t xml:space="preserve">од ред. А.А. </w:t>
      </w:r>
      <w:r w:rsidRPr="00841DF6">
        <w:rPr>
          <w:rFonts w:ascii="Times New Roman" w:hAnsi="Times New Roman" w:cs="Times New Roman"/>
          <w:sz w:val="24"/>
          <w:szCs w:val="24"/>
        </w:rPr>
        <w:t xml:space="preserve">Каменский, Е.А. </w:t>
      </w:r>
      <w:proofErr w:type="spellStart"/>
      <w:r w:rsidRPr="00841DF6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841DF6">
        <w:rPr>
          <w:rFonts w:ascii="Times New Roman" w:hAnsi="Times New Roman" w:cs="Times New Roman"/>
          <w:sz w:val="24"/>
          <w:szCs w:val="24"/>
        </w:rPr>
        <w:t>, В.В. Пасечник. - М.: Дрофа, 2019. - 368 с.</w:t>
      </w:r>
    </w:p>
    <w:p w:rsidR="00B055EA" w:rsidRPr="00841DF6" w:rsidRDefault="00B055EA" w:rsidP="00B055EA">
      <w:pPr>
        <w:widowControl w:val="0"/>
        <w:numPr>
          <w:ilvl w:val="0"/>
          <w:numId w:val="2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22" w:lineRule="exact"/>
        <w:ind w:left="418" w:hanging="36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841DF6">
        <w:rPr>
          <w:rFonts w:ascii="Times New Roman" w:hAnsi="Times New Roman" w:cs="Times New Roman"/>
          <w:spacing w:val="-8"/>
          <w:sz w:val="24"/>
          <w:szCs w:val="24"/>
        </w:rPr>
        <w:t>Беляев Д.К., Дымшиц Г.М</w:t>
      </w:r>
      <w:r w:rsidRPr="00841DF6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., </w:t>
      </w:r>
      <w:r w:rsidRPr="00841DF6">
        <w:rPr>
          <w:rFonts w:ascii="Times New Roman" w:hAnsi="Times New Roman" w:cs="Times New Roman"/>
          <w:spacing w:val="-8"/>
          <w:sz w:val="24"/>
          <w:szCs w:val="24"/>
        </w:rPr>
        <w:t>Кузнецова Л.Н</w:t>
      </w:r>
      <w:r w:rsidRPr="00841DF6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. </w:t>
      </w:r>
      <w:r w:rsidRPr="00841DF6">
        <w:rPr>
          <w:rFonts w:ascii="Times New Roman" w:hAnsi="Times New Roman" w:cs="Times New Roman"/>
          <w:spacing w:val="-8"/>
          <w:sz w:val="24"/>
          <w:szCs w:val="24"/>
        </w:rPr>
        <w:t>и др</w:t>
      </w:r>
      <w:r w:rsidRPr="00841DF6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. </w:t>
      </w:r>
      <w:r w:rsidRPr="00841DF6">
        <w:rPr>
          <w:rFonts w:ascii="Times New Roman" w:hAnsi="Times New Roman" w:cs="Times New Roman"/>
          <w:spacing w:val="-8"/>
          <w:sz w:val="24"/>
          <w:szCs w:val="24"/>
        </w:rPr>
        <w:t xml:space="preserve">Биология (базовый уровень). </w:t>
      </w:r>
      <w:r w:rsidRPr="00841DF6">
        <w:rPr>
          <w:rFonts w:ascii="Times New Roman" w:hAnsi="Times New Roman" w:cs="Times New Roman"/>
          <w:sz w:val="24"/>
          <w:szCs w:val="24"/>
        </w:rPr>
        <w:t xml:space="preserve">10 класс. </w:t>
      </w:r>
      <w:proofErr w:type="gramStart"/>
      <w:r w:rsidRPr="00841DF6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841DF6">
        <w:rPr>
          <w:rFonts w:ascii="Times New Roman" w:hAnsi="Times New Roman" w:cs="Times New Roman"/>
          <w:sz w:val="24"/>
          <w:szCs w:val="24"/>
        </w:rPr>
        <w:t>., 2019.</w:t>
      </w:r>
    </w:p>
    <w:p w:rsidR="00B055EA" w:rsidRPr="00841DF6" w:rsidRDefault="00B055EA" w:rsidP="00B055EA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B055EA" w:rsidRPr="00841DF6" w:rsidRDefault="00B055EA" w:rsidP="00B055EA">
      <w:pPr>
        <w:spacing w:line="276" w:lineRule="auto"/>
        <w:ind w:right="-284"/>
        <w:jc w:val="both"/>
        <w:rPr>
          <w:rStyle w:val="af6"/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1.Единая коллекция цифровых образовательных ресурсов: </w:t>
      </w:r>
      <w:hyperlink r:id="rId10" w:tgtFrame="_blank" w:history="1">
        <w:r w:rsidRPr="00841DF6"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http://school-collection.edu.ru</w:t>
        </w:r>
      </w:hyperlink>
      <w:r w:rsidRPr="00841DF6">
        <w:rPr>
          <w:rStyle w:val="af6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055EA" w:rsidRPr="00841DF6" w:rsidRDefault="00B055EA" w:rsidP="00B055EA">
      <w:pPr>
        <w:spacing w:line="276" w:lineRule="auto"/>
        <w:ind w:right="-284"/>
        <w:jc w:val="both"/>
        <w:rPr>
          <w:rStyle w:val="af6"/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2.Федеральный центр информационно-образовательных ресурсов (ФЦИОР): </w:t>
      </w:r>
      <w:r w:rsidRPr="00841DF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gtFrame="_blank" w:history="1">
        <w:r w:rsidRPr="00841DF6"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http://fcior.edu.ru</w:t>
        </w:r>
      </w:hyperlink>
      <w:r w:rsidRPr="00841DF6">
        <w:rPr>
          <w:rStyle w:val="af6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3.Газета «Биология» издательского дома Первое сентября: </w:t>
      </w:r>
      <w:hyperlink r:id="rId12" w:history="1">
        <w:r w:rsidRPr="00841DF6">
          <w:rPr>
            <w:rStyle w:val="af6"/>
            <w:rFonts w:ascii="Times New Roman" w:hAnsi="Times New Roman" w:cs="Times New Roman"/>
            <w:iCs/>
            <w:spacing w:val="-4"/>
            <w:sz w:val="24"/>
            <w:szCs w:val="24"/>
          </w:rPr>
          <w:t>http://bio.1september.ru</w:t>
        </w:r>
      </w:hyperlink>
      <w:r w:rsidRPr="00841DF6">
        <w:rPr>
          <w:rStyle w:val="af6"/>
          <w:rFonts w:ascii="Times New Roman" w:hAnsi="Times New Roman" w:cs="Times New Roman"/>
          <w:iCs/>
          <w:spacing w:val="-4"/>
          <w:sz w:val="24"/>
          <w:szCs w:val="24"/>
        </w:rPr>
        <w:t>.</w:t>
      </w:r>
    </w:p>
    <w:p w:rsidR="00B055EA" w:rsidRDefault="00B055EA" w:rsidP="00B055EA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:rsidR="00B055EA" w:rsidRPr="00841DF6" w:rsidRDefault="00B055EA" w:rsidP="00B055EA">
      <w:pPr>
        <w:shd w:val="clear" w:color="auto" w:fill="FFFFFF"/>
        <w:tabs>
          <w:tab w:val="left" w:pos="1378"/>
          <w:tab w:val="left" w:pos="2184"/>
          <w:tab w:val="left" w:pos="3178"/>
          <w:tab w:val="left" w:pos="5030"/>
          <w:tab w:val="left" w:pos="6158"/>
          <w:tab w:val="left" w:pos="8107"/>
          <w:tab w:val="left" w:pos="8784"/>
          <w:tab w:val="left" w:pos="9571"/>
        </w:tabs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41DF6">
        <w:rPr>
          <w:rFonts w:ascii="Times New Roman" w:hAnsi="Times New Roman" w:cs="Times New Roman"/>
          <w:sz w:val="24"/>
          <w:szCs w:val="24"/>
        </w:rPr>
        <w:t>Ионцева</w:t>
      </w:r>
      <w:proofErr w:type="spellEnd"/>
      <w:r w:rsidRPr="00841DF6">
        <w:rPr>
          <w:rFonts w:ascii="Times New Roman" w:hAnsi="Times New Roman" w:cs="Times New Roman"/>
          <w:sz w:val="24"/>
          <w:szCs w:val="24"/>
        </w:rPr>
        <w:t xml:space="preserve"> А.Ю</w:t>
      </w:r>
      <w:r w:rsidRPr="00841DF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41DF6">
        <w:rPr>
          <w:rFonts w:ascii="Times New Roman" w:hAnsi="Times New Roman" w:cs="Times New Roman"/>
          <w:sz w:val="24"/>
          <w:szCs w:val="24"/>
        </w:rPr>
        <w:t>Биология. Весь школьный ку</w:t>
      </w:r>
      <w:proofErr w:type="gramStart"/>
      <w:r w:rsidRPr="00841DF6">
        <w:rPr>
          <w:rFonts w:ascii="Times New Roman" w:hAnsi="Times New Roman" w:cs="Times New Roman"/>
          <w:sz w:val="24"/>
          <w:szCs w:val="24"/>
        </w:rPr>
        <w:t>рс в сх</w:t>
      </w:r>
      <w:proofErr w:type="gramEnd"/>
      <w:r w:rsidRPr="00841DF6">
        <w:rPr>
          <w:rFonts w:ascii="Times New Roman" w:hAnsi="Times New Roman" w:cs="Times New Roman"/>
          <w:sz w:val="24"/>
          <w:szCs w:val="24"/>
        </w:rPr>
        <w:t>емах и таблицах. — М., 2019.</w:t>
      </w:r>
      <w:r w:rsidRPr="00841DF6">
        <w:rPr>
          <w:rFonts w:ascii="Times New Roman" w:hAnsi="Times New Roman" w:cs="Times New Roman"/>
          <w:sz w:val="24"/>
          <w:szCs w:val="24"/>
        </w:rPr>
        <w:br/>
        <w:t xml:space="preserve">2.   </w:t>
      </w:r>
      <w:r w:rsidRPr="00841DF6">
        <w:rPr>
          <w:rFonts w:ascii="Times New Roman" w:hAnsi="Times New Roman" w:cs="Times New Roman"/>
          <w:spacing w:val="-2"/>
          <w:sz w:val="24"/>
          <w:szCs w:val="24"/>
        </w:rPr>
        <w:t>Никитинская Т.В</w:t>
      </w:r>
      <w:r w:rsidRPr="00841DF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. </w:t>
      </w:r>
      <w:r w:rsidRPr="00841DF6">
        <w:rPr>
          <w:rFonts w:ascii="Times New Roman" w:hAnsi="Times New Roman" w:cs="Times New Roman"/>
          <w:spacing w:val="-2"/>
          <w:sz w:val="24"/>
          <w:szCs w:val="24"/>
        </w:rPr>
        <w:t xml:space="preserve">Биология: </w:t>
      </w:r>
      <w:r w:rsidRPr="00841DF6">
        <w:rPr>
          <w:rFonts w:ascii="Times New Roman" w:hAnsi="Times New Roman" w:cs="Times New Roman"/>
          <w:spacing w:val="-3"/>
          <w:sz w:val="24"/>
          <w:szCs w:val="24"/>
        </w:rPr>
        <w:t xml:space="preserve">карманный </w:t>
      </w:r>
      <w:r w:rsidRPr="00841DF6">
        <w:rPr>
          <w:rFonts w:ascii="Times New Roman" w:hAnsi="Times New Roman" w:cs="Times New Roman"/>
          <w:spacing w:val="-2"/>
          <w:sz w:val="24"/>
          <w:szCs w:val="24"/>
        </w:rPr>
        <w:t xml:space="preserve">справочник. </w:t>
      </w:r>
      <w:r w:rsidRPr="00841DF6">
        <w:rPr>
          <w:rFonts w:ascii="Times New Roman" w:hAnsi="Times New Roman" w:cs="Times New Roman"/>
          <w:sz w:val="24"/>
          <w:szCs w:val="24"/>
        </w:rPr>
        <w:t xml:space="preserve">— М., </w:t>
      </w:r>
      <w:r w:rsidRPr="00841DF6">
        <w:rPr>
          <w:rFonts w:ascii="Times New Roman" w:hAnsi="Times New Roman" w:cs="Times New Roman"/>
          <w:spacing w:val="-2"/>
          <w:sz w:val="24"/>
          <w:szCs w:val="24"/>
        </w:rPr>
        <w:t>2020.</w:t>
      </w:r>
    </w:p>
    <w:p w:rsidR="00B055EA" w:rsidRPr="00841DF6" w:rsidRDefault="00B055EA" w:rsidP="00B055EA">
      <w:pPr>
        <w:shd w:val="clear" w:color="auto" w:fill="FFFFFF"/>
        <w:tabs>
          <w:tab w:val="left" w:pos="4675"/>
          <w:tab w:val="left" w:pos="9571"/>
        </w:tabs>
        <w:spacing w:line="322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841DF6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841DF6">
        <w:rPr>
          <w:rFonts w:ascii="Times New Roman" w:hAnsi="Times New Roman" w:cs="Times New Roman"/>
          <w:sz w:val="24"/>
          <w:szCs w:val="24"/>
        </w:rPr>
        <w:t xml:space="preserve"> В.И., Агафонова И.Б., Захарова Е.Т. Биология. Общая биология: </w:t>
      </w:r>
      <w:r w:rsidRPr="00841DF6">
        <w:rPr>
          <w:rFonts w:ascii="Times New Roman" w:hAnsi="Times New Roman" w:cs="Times New Roman"/>
          <w:spacing w:val="-2"/>
          <w:sz w:val="24"/>
          <w:szCs w:val="24"/>
        </w:rPr>
        <w:t xml:space="preserve">базовый уровень, 10—11 класс. — М., </w:t>
      </w:r>
      <w:r w:rsidRPr="00841DF6">
        <w:rPr>
          <w:rFonts w:ascii="Times New Roman" w:hAnsi="Times New Roman" w:cs="Times New Roman"/>
          <w:spacing w:val="-1"/>
          <w:sz w:val="24"/>
          <w:szCs w:val="24"/>
        </w:rPr>
        <w:t>2019.</w:t>
      </w:r>
    </w:p>
    <w:p w:rsidR="00B055EA" w:rsidRPr="00841DF6" w:rsidRDefault="00B055EA" w:rsidP="00B055EA">
      <w:pPr>
        <w:shd w:val="clear" w:color="auto" w:fill="FFFFFF"/>
        <w:spacing w:line="322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4. Сухорукова Л.Н., Кучменко В.С., Иванова Т.В. Биология (базовый уровень). 10—11 класс. — М., 2019.</w:t>
      </w: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29" w:name="_Toc152334673"/>
      <w:bookmarkStart w:id="30" w:name="_Toc156294576"/>
      <w:bookmarkStart w:id="31" w:name="_Toc156825298"/>
      <w:bookmarkEnd w:id="26"/>
      <w:bookmarkEnd w:id="27"/>
      <w:bookmarkEnd w:id="28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</w:p>
    <w:p w:rsidR="00B055EA" w:rsidRDefault="00B055EA" w:rsidP="00B055EA">
      <w:pPr>
        <w:pStyle w:val="114"/>
        <w:rPr>
          <w:rFonts w:ascii="Times New Roman" w:hAnsi="Times New Roman"/>
        </w:rPr>
      </w:pPr>
    </w:p>
    <w:tbl>
      <w:tblPr>
        <w:tblpPr w:leftFromText="180" w:rightFromText="180" w:vertAnchor="text" w:horzAnchor="margin" w:tblpY="44"/>
        <w:tblW w:w="96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45"/>
        <w:gridCol w:w="5480"/>
      </w:tblGrid>
      <w:tr w:rsidR="00B055EA" w:rsidRPr="00841DF6" w:rsidTr="00E96007">
        <w:trPr>
          <w:trHeight w:hRule="exact" w:val="1071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322" w:lineRule="exact"/>
              <w:ind w:lef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образовательных</w:t>
            </w:r>
            <w:proofErr w:type="gramEnd"/>
          </w:p>
          <w:p w:rsidR="00B055EA" w:rsidRPr="00841DF6" w:rsidRDefault="00B055EA" w:rsidP="00E96007">
            <w:pPr>
              <w:shd w:val="clear" w:color="auto" w:fill="FFFFFF"/>
              <w:spacing w:line="322" w:lineRule="exact"/>
              <w:ind w:left="206" w:right="202" w:firstLine="4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результатов ФГОС СОО </w:t>
            </w:r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(предметные результаты – </w:t>
            </w:r>
            <w:proofErr w:type="spellStart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ПРб</w:t>
            </w:r>
            <w:proofErr w:type="spellEnd"/>
            <w:proofErr w:type="gramStart"/>
            <w:r w:rsidRPr="00841D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оценки</w:t>
            </w:r>
          </w:p>
        </w:tc>
      </w:tr>
      <w:tr w:rsidR="00B055EA" w:rsidRPr="00841DF6" w:rsidTr="00E96007">
        <w:trPr>
          <w:trHeight w:hRule="exact" w:val="677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01.  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Устный опрос, тестирование,  заполнение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таблиц, зачет.</w:t>
            </w:r>
          </w:p>
        </w:tc>
      </w:tr>
      <w:tr w:rsidR="00B055EA" w:rsidRPr="00841DF6" w:rsidTr="00E96007">
        <w:trPr>
          <w:trHeight w:hRule="exact" w:val="815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02. 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Устный опрос, тестовые задания, заполнение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таблицы, практические занятия, разработка глоссария, зачет.</w:t>
            </w:r>
          </w:p>
        </w:tc>
      </w:tr>
      <w:tr w:rsidR="00B055EA" w:rsidRPr="00841DF6" w:rsidTr="00E96007">
        <w:trPr>
          <w:trHeight w:hRule="exact" w:val="713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03. 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– дифференцированные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самостоятельные работы, устный опрос,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</w:tr>
      <w:tr w:rsidR="00B055EA" w:rsidRPr="00841DF6" w:rsidTr="00E96007">
        <w:trPr>
          <w:trHeight w:hRule="exact" w:val="970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 04.  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тестирование, практические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задания, решение задач, разработка глоссария,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составление генотипических схем скрещивания, зачет</w:t>
            </w:r>
          </w:p>
        </w:tc>
      </w:tr>
      <w:tr w:rsidR="00B055EA" w:rsidRPr="00841DF6" w:rsidTr="00E96007">
        <w:trPr>
          <w:trHeight w:hRule="exact" w:val="576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 05.  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D77282" w:rsidRDefault="00B055EA" w:rsidP="00E96007">
            <w:pPr>
              <w:shd w:val="clear" w:color="auto" w:fill="FFFFFF"/>
              <w:spacing w:line="274" w:lineRule="exact"/>
              <w:ind w:right="55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Устный опрос, тестирование, заполнение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таблиц, зачет.</w:t>
            </w:r>
          </w:p>
        </w:tc>
      </w:tr>
      <w:tr w:rsidR="00B055EA" w:rsidRPr="00841DF6" w:rsidTr="00E96007">
        <w:trPr>
          <w:trHeight w:hRule="exact" w:val="1072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06. 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Практические занятия, тесты, заполнение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таблиц, разработка глоссария терминов, составление схем, зачет.</w:t>
            </w:r>
          </w:p>
        </w:tc>
      </w:tr>
      <w:tr w:rsidR="00B055EA" w:rsidRPr="00841DF6" w:rsidTr="00E96007">
        <w:trPr>
          <w:trHeight w:hRule="exact" w:val="831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07. 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занятия, тесты, решение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биологических задач, составление схем,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</w:tr>
      <w:tr w:rsidR="00B055EA" w:rsidRPr="00841DF6" w:rsidTr="00E96007">
        <w:trPr>
          <w:trHeight w:hRule="exact" w:val="586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 08.  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занятия, тесты, решение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ситуационных задач, выполнение кейса, </w:t>
            </w: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</w:tr>
      <w:tr w:rsidR="00B055EA" w:rsidRPr="00841DF6" w:rsidTr="00E96007">
        <w:trPr>
          <w:trHeight w:hRule="exact" w:val="688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09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занятия, решение </w:t>
            </w:r>
            <w:r w:rsidRPr="00841D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ситуационных задач</w:t>
            </w:r>
          </w:p>
        </w:tc>
      </w:tr>
      <w:tr w:rsidR="00B055EA" w:rsidRPr="00841DF6" w:rsidTr="00E96007">
        <w:trPr>
          <w:trHeight w:hRule="exact" w:val="688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841DF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</w:t>
            </w:r>
            <w:proofErr w:type="gramEnd"/>
            <w:r w:rsidRPr="00841DF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10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841DF6" w:rsidRDefault="00B055EA" w:rsidP="00E96007">
            <w:pPr>
              <w:shd w:val="clear" w:color="auto" w:fill="FFFFFF"/>
              <w:spacing w:line="274" w:lineRule="exact"/>
              <w:ind w:righ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6">
              <w:rPr>
                <w:rFonts w:ascii="Times New Roman" w:hAnsi="Times New Roman" w:cs="Times New Roman"/>
                <w:sz w:val="24"/>
                <w:szCs w:val="24"/>
              </w:rPr>
              <w:t>Письменный опрос, сообщение</w:t>
            </w:r>
          </w:p>
        </w:tc>
      </w:tr>
      <w:bookmarkEnd w:id="29"/>
      <w:bookmarkEnd w:id="30"/>
      <w:bookmarkEnd w:id="31"/>
    </w:tbl>
    <w:p w:rsidR="00B055EA" w:rsidRDefault="00B055EA" w:rsidP="00B055E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B055EA" w:rsidRDefault="00B055EA" w:rsidP="00B055E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:rsidR="00B055EA" w:rsidRPr="00D77282" w:rsidRDefault="00B055EA" w:rsidP="00B055EA">
      <w:pPr>
        <w:widowControl w:val="0"/>
        <w:ind w:right="-20"/>
        <w:jc w:val="right"/>
        <w:rPr>
          <w:rFonts w:ascii="Times New Roman" w:hAnsi="Times New Roman" w:cs="Times New Roman"/>
          <w:b/>
          <w:sz w:val="24"/>
        </w:rPr>
      </w:pPr>
      <w:r w:rsidRPr="00D77282">
        <w:rPr>
          <w:rFonts w:ascii="Times New Roman" w:hAnsi="Times New Roman" w:cs="Times New Roman"/>
          <w:b/>
          <w:sz w:val="24"/>
        </w:rPr>
        <w:lastRenderedPageBreak/>
        <w:t xml:space="preserve">Приложение 1. </w:t>
      </w:r>
    </w:p>
    <w:p w:rsidR="00B055EA" w:rsidRPr="00D77282" w:rsidRDefault="00B055EA" w:rsidP="00B055EA">
      <w:pPr>
        <w:widowControl w:val="0"/>
        <w:ind w:right="-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B055EA" w:rsidRPr="00D77282" w:rsidRDefault="00B055EA" w:rsidP="00B055EA">
      <w:pPr>
        <w:widowControl w:val="0"/>
        <w:ind w:right="-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D77282">
        <w:rPr>
          <w:rFonts w:ascii="Times New Roman" w:hAnsi="Times New Roman" w:cs="Times New Roman"/>
          <w:b/>
          <w:bCs/>
          <w:color w:val="000000"/>
          <w:sz w:val="24"/>
        </w:rPr>
        <w:t>Примерная</w:t>
      </w:r>
      <w:r w:rsidRPr="00D77282">
        <w:rPr>
          <w:rFonts w:ascii="Times New Roman" w:hAnsi="Times New Roman" w:cs="Times New Roman"/>
          <w:b/>
          <w:bCs/>
          <w:color w:val="000000"/>
          <w:spacing w:val="-2"/>
          <w:sz w:val="24"/>
        </w:rPr>
        <w:t xml:space="preserve"> </w:t>
      </w:r>
      <w:r w:rsidRPr="00D77282">
        <w:rPr>
          <w:rFonts w:ascii="Times New Roman" w:hAnsi="Times New Roman" w:cs="Times New Roman"/>
          <w:b/>
          <w:bCs/>
          <w:color w:val="000000"/>
          <w:sz w:val="24"/>
        </w:rPr>
        <w:t>т</w:t>
      </w:r>
      <w:r w:rsidRPr="00D77282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>е</w:t>
      </w:r>
      <w:r w:rsidRPr="00D77282">
        <w:rPr>
          <w:rFonts w:ascii="Times New Roman" w:hAnsi="Times New Roman" w:cs="Times New Roman"/>
          <w:b/>
          <w:bCs/>
          <w:color w:val="000000"/>
          <w:sz w:val="24"/>
        </w:rPr>
        <w:t>мат</w:t>
      </w:r>
      <w:r w:rsidRPr="00D77282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>и</w:t>
      </w:r>
      <w:r w:rsidRPr="00D77282">
        <w:rPr>
          <w:rFonts w:ascii="Times New Roman" w:hAnsi="Times New Roman" w:cs="Times New Roman"/>
          <w:b/>
          <w:bCs/>
          <w:color w:val="000000"/>
          <w:sz w:val="24"/>
        </w:rPr>
        <w:t xml:space="preserve">ка </w:t>
      </w:r>
      <w:proofErr w:type="gramStart"/>
      <w:r w:rsidRPr="00D77282">
        <w:rPr>
          <w:rFonts w:ascii="Times New Roman" w:hAnsi="Times New Roman" w:cs="Times New Roman"/>
          <w:b/>
          <w:bCs/>
          <w:color w:val="000000"/>
          <w:sz w:val="24"/>
        </w:rPr>
        <w:t>индивиду</w:t>
      </w:r>
      <w:r w:rsidRPr="00D77282">
        <w:rPr>
          <w:rFonts w:ascii="Times New Roman" w:hAnsi="Times New Roman" w:cs="Times New Roman"/>
          <w:b/>
          <w:bCs/>
          <w:color w:val="000000"/>
          <w:spacing w:val="1"/>
          <w:sz w:val="24"/>
        </w:rPr>
        <w:t>ал</w:t>
      </w:r>
      <w:r w:rsidRPr="00D77282">
        <w:rPr>
          <w:rFonts w:ascii="Times New Roman" w:hAnsi="Times New Roman" w:cs="Times New Roman"/>
          <w:b/>
          <w:bCs/>
          <w:color w:val="000000"/>
          <w:sz w:val="24"/>
        </w:rPr>
        <w:t>ьн</w:t>
      </w:r>
      <w:r w:rsidRPr="00D77282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>ы</w:t>
      </w:r>
      <w:r w:rsidRPr="00D77282">
        <w:rPr>
          <w:rFonts w:ascii="Times New Roman" w:hAnsi="Times New Roman" w:cs="Times New Roman"/>
          <w:b/>
          <w:bCs/>
          <w:color w:val="000000"/>
          <w:sz w:val="24"/>
        </w:rPr>
        <w:t>х</w:t>
      </w:r>
      <w:r w:rsidRPr="00D77282">
        <w:rPr>
          <w:rFonts w:ascii="Times New Roman" w:hAnsi="Times New Roman" w:cs="Times New Roman"/>
          <w:b/>
          <w:bCs/>
          <w:color w:val="000000"/>
          <w:spacing w:val="1"/>
          <w:sz w:val="24"/>
        </w:rPr>
        <w:t xml:space="preserve"> </w:t>
      </w:r>
      <w:r w:rsidRPr="00D77282">
        <w:rPr>
          <w:rFonts w:ascii="Times New Roman" w:hAnsi="Times New Roman" w:cs="Times New Roman"/>
          <w:b/>
          <w:bCs/>
          <w:color w:val="000000"/>
          <w:sz w:val="24"/>
        </w:rPr>
        <w:t>прое</w:t>
      </w:r>
      <w:r w:rsidRPr="00D77282">
        <w:rPr>
          <w:rFonts w:ascii="Times New Roman" w:hAnsi="Times New Roman" w:cs="Times New Roman"/>
          <w:b/>
          <w:bCs/>
          <w:color w:val="000000"/>
          <w:spacing w:val="-2"/>
          <w:sz w:val="24"/>
        </w:rPr>
        <w:t>к</w:t>
      </w:r>
      <w:r w:rsidRPr="00D77282">
        <w:rPr>
          <w:rFonts w:ascii="Times New Roman" w:hAnsi="Times New Roman" w:cs="Times New Roman"/>
          <w:b/>
          <w:bCs/>
          <w:color w:val="000000"/>
          <w:sz w:val="24"/>
        </w:rPr>
        <w:t>то</w:t>
      </w:r>
      <w:r w:rsidRPr="00D77282">
        <w:rPr>
          <w:rFonts w:ascii="Times New Roman" w:hAnsi="Times New Roman" w:cs="Times New Roman"/>
          <w:b/>
          <w:bCs/>
          <w:color w:val="000000"/>
          <w:spacing w:val="1"/>
          <w:sz w:val="24"/>
        </w:rPr>
        <w:t>в</w:t>
      </w:r>
      <w:proofErr w:type="gramEnd"/>
      <w:r w:rsidRPr="00D77282">
        <w:rPr>
          <w:rFonts w:ascii="Times New Roman" w:hAnsi="Times New Roman" w:cs="Times New Roman"/>
          <w:b/>
          <w:bCs/>
          <w:color w:val="000000"/>
          <w:sz w:val="24"/>
        </w:rPr>
        <w:t xml:space="preserve"> по</w:t>
      </w:r>
      <w:r w:rsidRPr="00D77282">
        <w:rPr>
          <w:rFonts w:ascii="Times New Roman" w:hAnsi="Times New Roman" w:cs="Times New Roman"/>
          <w:b/>
          <w:bCs/>
          <w:color w:val="000000"/>
          <w:spacing w:val="1"/>
          <w:sz w:val="24"/>
        </w:rPr>
        <w:t xml:space="preserve"> </w:t>
      </w:r>
      <w:r w:rsidRPr="00D77282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>учебной дисциплине</w:t>
      </w:r>
    </w:p>
    <w:p w:rsidR="00B055EA" w:rsidRPr="00D77282" w:rsidRDefault="00B055EA" w:rsidP="00B055EA">
      <w:pPr>
        <w:widowControl w:val="0"/>
        <w:numPr>
          <w:ilvl w:val="0"/>
          <w:numId w:val="2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302" w:line="322" w:lineRule="exact"/>
        <w:ind w:left="91"/>
        <w:jc w:val="both"/>
        <w:rPr>
          <w:rFonts w:ascii="Times New Roman" w:hAnsi="Times New Roman" w:cs="Times New Roman"/>
          <w:spacing w:val="-4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>Клеточная теория строения организмов. История и современное состояние.</w:t>
      </w:r>
    </w:p>
    <w:p w:rsidR="00B055EA" w:rsidRPr="00D77282" w:rsidRDefault="00B055EA" w:rsidP="00B055EA">
      <w:pPr>
        <w:widowControl w:val="0"/>
        <w:numPr>
          <w:ilvl w:val="0"/>
          <w:numId w:val="2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22" w:lineRule="exact"/>
        <w:ind w:left="91"/>
        <w:jc w:val="both"/>
        <w:rPr>
          <w:rFonts w:ascii="Times New Roman" w:hAnsi="Times New Roman" w:cs="Times New Roman"/>
          <w:spacing w:val="-4"/>
          <w:sz w:val="24"/>
        </w:rPr>
      </w:pPr>
      <w:r w:rsidRPr="00D77282">
        <w:rPr>
          <w:rFonts w:ascii="Times New Roman" w:hAnsi="Times New Roman" w:cs="Times New Roman"/>
          <w:sz w:val="24"/>
        </w:rPr>
        <w:t>Наследственная информация и передача ее из поколения в поколение.</w:t>
      </w:r>
    </w:p>
    <w:p w:rsidR="00B055EA" w:rsidRPr="00D77282" w:rsidRDefault="00B055EA" w:rsidP="00B055EA">
      <w:pPr>
        <w:widowControl w:val="0"/>
        <w:numPr>
          <w:ilvl w:val="0"/>
          <w:numId w:val="2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22" w:lineRule="exact"/>
        <w:ind w:left="91"/>
        <w:jc w:val="both"/>
        <w:rPr>
          <w:rFonts w:ascii="Times New Roman" w:hAnsi="Times New Roman" w:cs="Times New Roman"/>
          <w:spacing w:val="-4"/>
          <w:sz w:val="24"/>
        </w:rPr>
      </w:pPr>
      <w:r w:rsidRPr="00D77282">
        <w:rPr>
          <w:rFonts w:ascii="Times New Roman" w:hAnsi="Times New Roman" w:cs="Times New Roman"/>
          <w:sz w:val="24"/>
        </w:rPr>
        <w:t>Драматические страницы в истории развития генетики.</w:t>
      </w:r>
    </w:p>
    <w:p w:rsidR="00B055EA" w:rsidRPr="00D77282" w:rsidRDefault="00B055EA" w:rsidP="00B055EA">
      <w:pPr>
        <w:widowControl w:val="0"/>
        <w:numPr>
          <w:ilvl w:val="0"/>
          <w:numId w:val="2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22" w:lineRule="exact"/>
        <w:ind w:left="91"/>
        <w:jc w:val="both"/>
        <w:rPr>
          <w:rFonts w:ascii="Times New Roman" w:hAnsi="Times New Roman" w:cs="Times New Roman"/>
          <w:spacing w:val="-4"/>
          <w:sz w:val="24"/>
        </w:rPr>
      </w:pPr>
      <w:r w:rsidRPr="00D77282">
        <w:rPr>
          <w:rFonts w:ascii="Times New Roman" w:hAnsi="Times New Roman" w:cs="Times New Roman"/>
          <w:sz w:val="24"/>
        </w:rPr>
        <w:t>Успехи современной генетики в медицине и здравоохранении.</w:t>
      </w:r>
    </w:p>
    <w:p w:rsidR="00B055EA" w:rsidRPr="00D77282" w:rsidRDefault="00B055EA" w:rsidP="00B055EA">
      <w:pPr>
        <w:widowControl w:val="0"/>
        <w:numPr>
          <w:ilvl w:val="0"/>
          <w:numId w:val="2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22" w:lineRule="exact"/>
        <w:ind w:left="91"/>
        <w:jc w:val="both"/>
        <w:rPr>
          <w:rFonts w:ascii="Times New Roman" w:hAnsi="Times New Roman" w:cs="Times New Roman"/>
          <w:spacing w:val="-4"/>
          <w:sz w:val="24"/>
        </w:rPr>
      </w:pPr>
      <w:r w:rsidRPr="00D77282">
        <w:rPr>
          <w:rFonts w:ascii="Times New Roman" w:hAnsi="Times New Roman" w:cs="Times New Roman"/>
          <w:sz w:val="24"/>
        </w:rPr>
        <w:t>История развития эволюционных идей до Ч. Дарвина.</w:t>
      </w:r>
    </w:p>
    <w:p w:rsidR="00B055EA" w:rsidRPr="00D77282" w:rsidRDefault="00B055EA" w:rsidP="00B055EA">
      <w:pPr>
        <w:widowControl w:val="0"/>
        <w:numPr>
          <w:ilvl w:val="0"/>
          <w:numId w:val="2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22" w:lineRule="exact"/>
        <w:ind w:left="91"/>
        <w:jc w:val="both"/>
        <w:rPr>
          <w:rFonts w:ascii="Times New Roman" w:hAnsi="Times New Roman" w:cs="Times New Roman"/>
          <w:spacing w:val="-4"/>
          <w:sz w:val="24"/>
        </w:rPr>
      </w:pPr>
      <w:r w:rsidRPr="00D77282">
        <w:rPr>
          <w:rFonts w:ascii="Times New Roman" w:hAnsi="Times New Roman" w:cs="Times New Roman"/>
          <w:sz w:val="24"/>
        </w:rPr>
        <w:t>«Система природы» К. Линнея и её значение для развития биологии.</w:t>
      </w:r>
    </w:p>
    <w:p w:rsidR="00B055EA" w:rsidRPr="00D77282" w:rsidRDefault="00B055EA" w:rsidP="00B055EA">
      <w:pPr>
        <w:widowControl w:val="0"/>
        <w:numPr>
          <w:ilvl w:val="0"/>
          <w:numId w:val="2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22" w:lineRule="exact"/>
        <w:ind w:left="91"/>
        <w:jc w:val="both"/>
        <w:rPr>
          <w:rFonts w:ascii="Times New Roman" w:hAnsi="Times New Roman" w:cs="Times New Roman"/>
          <w:spacing w:val="-4"/>
          <w:sz w:val="24"/>
        </w:rPr>
      </w:pPr>
      <w:r w:rsidRPr="00D77282">
        <w:rPr>
          <w:rFonts w:ascii="Times New Roman" w:hAnsi="Times New Roman" w:cs="Times New Roman"/>
          <w:sz w:val="24"/>
        </w:rPr>
        <w:t>Современные представления о механизмах и закономерностях эволюции.</w:t>
      </w:r>
    </w:p>
    <w:p w:rsidR="00B055EA" w:rsidRPr="00D77282" w:rsidRDefault="00B055EA" w:rsidP="00B055EA">
      <w:pPr>
        <w:widowControl w:val="0"/>
        <w:numPr>
          <w:ilvl w:val="0"/>
          <w:numId w:val="2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22" w:lineRule="exact"/>
        <w:ind w:left="451" w:hanging="360"/>
        <w:jc w:val="both"/>
        <w:rPr>
          <w:rFonts w:ascii="Times New Roman" w:hAnsi="Times New Roman" w:cs="Times New Roman"/>
          <w:spacing w:val="-4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Современные представления о зарождении жизни. Рассмотрение и оценка </w:t>
      </w:r>
      <w:r w:rsidRPr="00D77282">
        <w:rPr>
          <w:rFonts w:ascii="Times New Roman" w:hAnsi="Times New Roman" w:cs="Times New Roman"/>
          <w:sz w:val="24"/>
        </w:rPr>
        <w:t>различных гипотез происхождения</w:t>
      </w:r>
    </w:p>
    <w:p w:rsidR="00B055EA" w:rsidRPr="00D77282" w:rsidRDefault="00B055EA" w:rsidP="00B055EA">
      <w:pPr>
        <w:widowControl w:val="0"/>
        <w:numPr>
          <w:ilvl w:val="0"/>
          <w:numId w:val="2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22" w:lineRule="exact"/>
        <w:ind w:left="451" w:hanging="360"/>
        <w:jc w:val="both"/>
        <w:rPr>
          <w:rFonts w:ascii="Times New Roman" w:hAnsi="Times New Roman" w:cs="Times New Roman"/>
          <w:spacing w:val="-4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Современный этап развития человечества. Человеческие расы. Опасность </w:t>
      </w:r>
      <w:r w:rsidRPr="00D77282">
        <w:rPr>
          <w:rFonts w:ascii="Times New Roman" w:hAnsi="Times New Roman" w:cs="Times New Roman"/>
          <w:sz w:val="24"/>
        </w:rPr>
        <w:t>расизма.</w:t>
      </w:r>
    </w:p>
    <w:p w:rsidR="00B055EA" w:rsidRPr="00D77282" w:rsidRDefault="00B055EA" w:rsidP="00B055EA">
      <w:pPr>
        <w:widowControl w:val="0"/>
        <w:numPr>
          <w:ilvl w:val="0"/>
          <w:numId w:val="2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22" w:lineRule="exact"/>
        <w:ind w:left="451" w:right="-1" w:hanging="360"/>
        <w:jc w:val="both"/>
        <w:rPr>
          <w:rFonts w:ascii="Times New Roman" w:hAnsi="Times New Roman" w:cs="Times New Roman"/>
          <w:spacing w:val="-3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Воздействие человека на природу на различных этапах развития </w:t>
      </w:r>
      <w:r w:rsidRPr="00D77282">
        <w:rPr>
          <w:rFonts w:ascii="Times New Roman" w:hAnsi="Times New Roman" w:cs="Times New Roman"/>
          <w:sz w:val="24"/>
        </w:rPr>
        <w:t>человеческого  общества.</w:t>
      </w:r>
    </w:p>
    <w:p w:rsidR="00B055EA" w:rsidRPr="00D77282" w:rsidRDefault="00B055EA" w:rsidP="00B055EA">
      <w:pPr>
        <w:widowControl w:val="0"/>
        <w:numPr>
          <w:ilvl w:val="0"/>
          <w:numId w:val="3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22" w:lineRule="exact"/>
        <w:ind w:left="91"/>
        <w:jc w:val="both"/>
        <w:rPr>
          <w:rFonts w:ascii="Times New Roman" w:hAnsi="Times New Roman" w:cs="Times New Roman"/>
          <w:spacing w:val="-3"/>
          <w:sz w:val="24"/>
        </w:rPr>
      </w:pPr>
      <w:r w:rsidRPr="00D77282">
        <w:rPr>
          <w:rFonts w:ascii="Times New Roman" w:hAnsi="Times New Roman" w:cs="Times New Roman"/>
          <w:sz w:val="24"/>
        </w:rPr>
        <w:t>Влияние окружающей среды и ее загрязнения на развитие организмов.</w:t>
      </w:r>
    </w:p>
    <w:p w:rsidR="00B055EA" w:rsidRPr="00D77282" w:rsidRDefault="00B055EA" w:rsidP="00B055EA">
      <w:pPr>
        <w:widowControl w:val="0"/>
        <w:numPr>
          <w:ilvl w:val="0"/>
          <w:numId w:val="3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22" w:lineRule="exact"/>
        <w:ind w:left="451" w:right="288" w:hanging="360"/>
        <w:jc w:val="both"/>
        <w:rPr>
          <w:rFonts w:ascii="Times New Roman" w:hAnsi="Times New Roman" w:cs="Times New Roman"/>
          <w:spacing w:val="-3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Влияние курения, употребления алкоголя и наркотиков родителями на </w:t>
      </w:r>
      <w:r w:rsidRPr="00D77282">
        <w:rPr>
          <w:rFonts w:ascii="Times New Roman" w:hAnsi="Times New Roman" w:cs="Times New Roman"/>
          <w:sz w:val="24"/>
        </w:rPr>
        <w:t>эмбриональное развитие ребенка.</w:t>
      </w:r>
    </w:p>
    <w:p w:rsidR="00B055EA" w:rsidRPr="00D77282" w:rsidRDefault="00B055EA" w:rsidP="00B055EA">
      <w:pPr>
        <w:shd w:val="clear" w:color="auto" w:fill="FFFFFF"/>
        <w:tabs>
          <w:tab w:val="left" w:pos="451"/>
        </w:tabs>
        <w:spacing w:line="322" w:lineRule="exact"/>
        <w:ind w:left="451" w:hanging="360"/>
        <w:jc w:val="both"/>
        <w:rPr>
          <w:rFonts w:ascii="Times New Roman" w:hAnsi="Times New Roman" w:cs="Times New Roman"/>
          <w:sz w:val="24"/>
        </w:rPr>
      </w:pPr>
      <w:r w:rsidRPr="00D77282">
        <w:rPr>
          <w:rFonts w:ascii="Times New Roman" w:hAnsi="Times New Roman" w:cs="Times New Roman"/>
          <w:spacing w:val="-3"/>
          <w:sz w:val="24"/>
        </w:rPr>
        <w:t>13.</w:t>
      </w:r>
      <w:r w:rsidRPr="00D77282">
        <w:rPr>
          <w:rFonts w:ascii="Times New Roman" w:hAnsi="Times New Roman" w:cs="Times New Roman"/>
          <w:sz w:val="24"/>
        </w:rPr>
        <w:tab/>
      </w:r>
      <w:r w:rsidRPr="00D77282">
        <w:rPr>
          <w:rFonts w:ascii="Times New Roman" w:hAnsi="Times New Roman" w:cs="Times New Roman"/>
          <w:spacing w:val="-1"/>
          <w:sz w:val="24"/>
        </w:rPr>
        <w:t xml:space="preserve">Витамины, ферменты и гормоны и их роль в организме. Нарушения при их </w:t>
      </w:r>
      <w:r w:rsidRPr="00D77282">
        <w:rPr>
          <w:rFonts w:ascii="Times New Roman" w:hAnsi="Times New Roman" w:cs="Times New Roman"/>
          <w:sz w:val="24"/>
        </w:rPr>
        <w:t>недостатке и избытке.</w:t>
      </w:r>
    </w:p>
    <w:p w:rsidR="00B055EA" w:rsidRPr="00D77282" w:rsidRDefault="00B055EA" w:rsidP="00B055EA">
      <w:pPr>
        <w:shd w:val="clear" w:color="auto" w:fill="FFFFFF"/>
        <w:tabs>
          <w:tab w:val="left" w:pos="451"/>
        </w:tabs>
        <w:spacing w:line="322" w:lineRule="exact"/>
        <w:ind w:left="451" w:hanging="360"/>
        <w:jc w:val="both"/>
        <w:rPr>
          <w:rFonts w:ascii="Times New Roman" w:hAnsi="Times New Roman" w:cs="Times New Roman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14.Причины и границы устойчивости биосферы к воздействию деятельности </w:t>
      </w:r>
      <w:r w:rsidRPr="00D77282">
        <w:rPr>
          <w:rFonts w:ascii="Times New Roman" w:hAnsi="Times New Roman" w:cs="Times New Roman"/>
          <w:sz w:val="24"/>
        </w:rPr>
        <w:t>людей.</w:t>
      </w:r>
    </w:p>
    <w:p w:rsidR="00B055EA" w:rsidRPr="00D77282" w:rsidRDefault="00B055EA" w:rsidP="00B055EA">
      <w:pPr>
        <w:shd w:val="clear" w:color="auto" w:fill="FFFFFF"/>
        <w:tabs>
          <w:tab w:val="left" w:pos="451"/>
        </w:tabs>
        <w:spacing w:line="322" w:lineRule="exact"/>
        <w:ind w:left="451" w:hanging="360"/>
        <w:jc w:val="both"/>
        <w:rPr>
          <w:rFonts w:ascii="Times New Roman" w:hAnsi="Times New Roman" w:cs="Times New Roman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15.Биоценозы (экосистемы) разного уровня и их соподчиненность в </w:t>
      </w:r>
      <w:r w:rsidRPr="00D77282">
        <w:rPr>
          <w:rFonts w:ascii="Times New Roman" w:hAnsi="Times New Roman" w:cs="Times New Roman"/>
          <w:sz w:val="24"/>
        </w:rPr>
        <w:t>глобальной  экосистеме - биосфере.</w:t>
      </w:r>
    </w:p>
    <w:p w:rsidR="00B055EA" w:rsidRPr="00D77282" w:rsidRDefault="00B055EA" w:rsidP="00B055EA">
      <w:pPr>
        <w:shd w:val="clear" w:color="auto" w:fill="FFFFFF"/>
        <w:tabs>
          <w:tab w:val="left" w:pos="451"/>
        </w:tabs>
        <w:spacing w:line="322" w:lineRule="exact"/>
        <w:ind w:left="451" w:hanging="360"/>
        <w:jc w:val="both"/>
        <w:rPr>
          <w:rFonts w:ascii="Times New Roman" w:hAnsi="Times New Roman" w:cs="Times New Roman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16.Видовое и экологическое разнообразие биоценоза как основа его </w:t>
      </w:r>
      <w:r w:rsidRPr="00D77282">
        <w:rPr>
          <w:rFonts w:ascii="Times New Roman" w:hAnsi="Times New Roman" w:cs="Times New Roman"/>
          <w:sz w:val="24"/>
        </w:rPr>
        <w:t>устойчивости.</w:t>
      </w:r>
    </w:p>
    <w:p w:rsidR="00B055EA" w:rsidRPr="00D77282" w:rsidRDefault="00B055EA" w:rsidP="00B055EA">
      <w:pPr>
        <w:shd w:val="clear" w:color="auto" w:fill="FFFFFF"/>
        <w:tabs>
          <w:tab w:val="left" w:pos="451"/>
        </w:tabs>
        <w:spacing w:line="322" w:lineRule="exact"/>
        <w:ind w:left="451" w:hanging="360"/>
        <w:jc w:val="both"/>
        <w:rPr>
          <w:rFonts w:ascii="Times New Roman" w:hAnsi="Times New Roman" w:cs="Times New Roman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17.Повышение продуктивности фотосинтеза в искусственных экологических </w:t>
      </w:r>
      <w:r w:rsidRPr="00D77282">
        <w:rPr>
          <w:rFonts w:ascii="Times New Roman" w:hAnsi="Times New Roman" w:cs="Times New Roman"/>
          <w:sz w:val="24"/>
        </w:rPr>
        <w:t>системах.</w:t>
      </w:r>
    </w:p>
    <w:p w:rsidR="00B055EA" w:rsidRPr="00D77282" w:rsidRDefault="00B055EA" w:rsidP="00B055EA">
      <w:pPr>
        <w:shd w:val="clear" w:color="auto" w:fill="FFFFFF"/>
        <w:tabs>
          <w:tab w:val="left" w:pos="451"/>
        </w:tabs>
        <w:spacing w:line="322" w:lineRule="exact"/>
        <w:ind w:left="451" w:hanging="360"/>
        <w:jc w:val="both"/>
        <w:rPr>
          <w:rFonts w:ascii="Times New Roman" w:hAnsi="Times New Roman" w:cs="Times New Roman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18.Различные экологические пирамиды и соотношения организмов на каждой </w:t>
      </w:r>
      <w:r w:rsidRPr="00D77282">
        <w:rPr>
          <w:rFonts w:ascii="Times New Roman" w:hAnsi="Times New Roman" w:cs="Times New Roman"/>
          <w:sz w:val="24"/>
        </w:rPr>
        <w:t>их ступени.</w:t>
      </w:r>
    </w:p>
    <w:p w:rsidR="00B055EA" w:rsidRPr="00D77282" w:rsidRDefault="00B055EA" w:rsidP="00B055EA">
      <w:pPr>
        <w:shd w:val="clear" w:color="auto" w:fill="FFFFFF"/>
        <w:tabs>
          <w:tab w:val="left" w:pos="451"/>
        </w:tabs>
        <w:spacing w:line="322" w:lineRule="exact"/>
        <w:ind w:left="451" w:hanging="360"/>
        <w:jc w:val="both"/>
        <w:rPr>
          <w:rFonts w:ascii="Times New Roman" w:hAnsi="Times New Roman" w:cs="Times New Roman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19.Пути повышения биологической продуктивности в искусственных </w:t>
      </w:r>
      <w:r w:rsidRPr="00D77282">
        <w:rPr>
          <w:rFonts w:ascii="Times New Roman" w:hAnsi="Times New Roman" w:cs="Times New Roman"/>
          <w:sz w:val="24"/>
        </w:rPr>
        <w:t>экосистемах.</w:t>
      </w:r>
    </w:p>
    <w:p w:rsidR="00B055EA" w:rsidRPr="00D77282" w:rsidRDefault="00B055EA" w:rsidP="00B055EA">
      <w:pPr>
        <w:shd w:val="clear" w:color="auto" w:fill="FFFFFF"/>
        <w:tabs>
          <w:tab w:val="left" w:pos="451"/>
        </w:tabs>
        <w:spacing w:line="322" w:lineRule="exact"/>
        <w:ind w:left="451" w:right="-1" w:hanging="360"/>
        <w:jc w:val="both"/>
        <w:rPr>
          <w:rFonts w:ascii="Times New Roman" w:hAnsi="Times New Roman" w:cs="Times New Roman"/>
          <w:sz w:val="24"/>
        </w:rPr>
      </w:pPr>
      <w:r w:rsidRPr="00D77282">
        <w:rPr>
          <w:rFonts w:ascii="Times New Roman" w:hAnsi="Times New Roman" w:cs="Times New Roman"/>
          <w:spacing w:val="-3"/>
          <w:sz w:val="24"/>
        </w:rPr>
        <w:t>20.</w:t>
      </w:r>
      <w:r w:rsidRPr="00D77282">
        <w:rPr>
          <w:rFonts w:ascii="Times New Roman" w:hAnsi="Times New Roman" w:cs="Times New Roman"/>
          <w:sz w:val="24"/>
        </w:rPr>
        <w:tab/>
      </w:r>
      <w:r w:rsidRPr="00D77282">
        <w:rPr>
          <w:rFonts w:ascii="Times New Roman" w:hAnsi="Times New Roman" w:cs="Times New Roman"/>
          <w:spacing w:val="-1"/>
          <w:sz w:val="24"/>
        </w:rPr>
        <w:t xml:space="preserve">Роль правительственных и общественных экологических организаций в </w:t>
      </w:r>
      <w:r w:rsidRPr="00D77282">
        <w:rPr>
          <w:rFonts w:ascii="Times New Roman" w:hAnsi="Times New Roman" w:cs="Times New Roman"/>
          <w:sz w:val="24"/>
        </w:rPr>
        <w:t>современных развитых странах.</w:t>
      </w:r>
    </w:p>
    <w:p w:rsidR="00B055EA" w:rsidRPr="00D77282" w:rsidRDefault="00B055EA" w:rsidP="00B055EA">
      <w:pPr>
        <w:widowControl w:val="0"/>
        <w:numPr>
          <w:ilvl w:val="0"/>
          <w:numId w:val="3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22" w:lineRule="exact"/>
        <w:ind w:left="451" w:right="-1" w:hanging="360"/>
        <w:jc w:val="both"/>
        <w:rPr>
          <w:rFonts w:ascii="Times New Roman" w:hAnsi="Times New Roman" w:cs="Times New Roman"/>
          <w:spacing w:val="-3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Рациональное использование и охрана </w:t>
      </w:r>
      <w:proofErr w:type="spellStart"/>
      <w:r w:rsidRPr="00D77282">
        <w:rPr>
          <w:rFonts w:ascii="Times New Roman" w:hAnsi="Times New Roman" w:cs="Times New Roman"/>
          <w:spacing w:val="-1"/>
          <w:sz w:val="24"/>
        </w:rPr>
        <w:t>невозобновляемых</w:t>
      </w:r>
      <w:proofErr w:type="spellEnd"/>
      <w:r w:rsidRPr="00D77282">
        <w:rPr>
          <w:rFonts w:ascii="Times New Roman" w:hAnsi="Times New Roman" w:cs="Times New Roman"/>
          <w:spacing w:val="-1"/>
          <w:sz w:val="24"/>
        </w:rPr>
        <w:t xml:space="preserve"> природных </w:t>
      </w:r>
      <w:r w:rsidRPr="00D77282">
        <w:rPr>
          <w:rFonts w:ascii="Times New Roman" w:hAnsi="Times New Roman" w:cs="Times New Roman"/>
          <w:sz w:val="24"/>
        </w:rPr>
        <w:t>ресурсов (на конкретных примерах).</w:t>
      </w:r>
    </w:p>
    <w:p w:rsidR="00B055EA" w:rsidRPr="00D77282" w:rsidRDefault="00B055EA" w:rsidP="00B055EA">
      <w:pPr>
        <w:widowControl w:val="0"/>
        <w:numPr>
          <w:ilvl w:val="0"/>
          <w:numId w:val="3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22" w:lineRule="exact"/>
        <w:ind w:left="451" w:right="-1" w:hanging="360"/>
        <w:jc w:val="both"/>
        <w:rPr>
          <w:rFonts w:ascii="Times New Roman" w:hAnsi="Times New Roman" w:cs="Times New Roman"/>
          <w:spacing w:val="-3"/>
          <w:sz w:val="24"/>
        </w:rPr>
      </w:pPr>
      <w:r w:rsidRPr="00D77282">
        <w:rPr>
          <w:rFonts w:ascii="Times New Roman" w:hAnsi="Times New Roman" w:cs="Times New Roman"/>
          <w:spacing w:val="-1"/>
          <w:sz w:val="24"/>
        </w:rPr>
        <w:t xml:space="preserve">Опасность глобальных нарушений в биосфере. Озоновые «дыры», </w:t>
      </w:r>
      <w:r w:rsidRPr="00D77282">
        <w:rPr>
          <w:rFonts w:ascii="Times New Roman" w:hAnsi="Times New Roman" w:cs="Times New Roman"/>
          <w:sz w:val="24"/>
        </w:rPr>
        <w:t>кислотные дожди, смоги и их предотвращение.</w:t>
      </w:r>
    </w:p>
    <w:p w:rsidR="00B055EA" w:rsidRPr="00D77282" w:rsidRDefault="00B055EA" w:rsidP="00B055EA">
      <w:pPr>
        <w:shd w:val="clear" w:color="auto" w:fill="FFFFFF"/>
        <w:tabs>
          <w:tab w:val="left" w:pos="451"/>
        </w:tabs>
        <w:spacing w:line="322" w:lineRule="exact"/>
        <w:ind w:left="451" w:hanging="360"/>
        <w:jc w:val="both"/>
        <w:rPr>
          <w:rFonts w:ascii="Times New Roman" w:hAnsi="Times New Roman" w:cs="Times New Roman"/>
          <w:sz w:val="24"/>
        </w:rPr>
      </w:pPr>
      <w:r w:rsidRPr="00D77282">
        <w:rPr>
          <w:rFonts w:ascii="Times New Roman" w:hAnsi="Times New Roman" w:cs="Times New Roman"/>
          <w:spacing w:val="-3"/>
          <w:sz w:val="24"/>
        </w:rPr>
        <w:t>23.</w:t>
      </w:r>
      <w:r w:rsidRPr="00D77282">
        <w:rPr>
          <w:rFonts w:ascii="Times New Roman" w:hAnsi="Times New Roman" w:cs="Times New Roman"/>
          <w:sz w:val="24"/>
        </w:rPr>
        <w:tab/>
      </w:r>
      <w:r w:rsidRPr="00D77282">
        <w:rPr>
          <w:rFonts w:ascii="Times New Roman" w:hAnsi="Times New Roman" w:cs="Times New Roman"/>
          <w:spacing w:val="-1"/>
          <w:sz w:val="24"/>
        </w:rPr>
        <w:t xml:space="preserve">Экологические кризисы и экологические катастрофы. Предотвращение их </w:t>
      </w:r>
      <w:r w:rsidRPr="00D77282">
        <w:rPr>
          <w:rFonts w:ascii="Times New Roman" w:hAnsi="Times New Roman" w:cs="Times New Roman"/>
          <w:sz w:val="24"/>
        </w:rPr>
        <w:t>возникновения.</w:t>
      </w:r>
    </w:p>
    <w:sectPr w:rsidR="00B055EA" w:rsidRPr="00D77282" w:rsidSect="00BC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8B" w:rsidRDefault="00457E8B">
      <w:r>
        <w:separator/>
      </w:r>
    </w:p>
  </w:endnote>
  <w:endnote w:type="continuationSeparator" w:id="0">
    <w:p w:rsidR="00457E8B" w:rsidRDefault="0045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altName w:val="@Batang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8B" w:rsidRDefault="00457E8B">
      <w:r>
        <w:separator/>
      </w:r>
    </w:p>
  </w:footnote>
  <w:footnote w:type="continuationSeparator" w:id="0">
    <w:p w:rsidR="00457E8B" w:rsidRDefault="00457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AD" w:rsidRDefault="00DA5CFE">
    <w:pPr>
      <w:pStyle w:val="af2"/>
      <w:jc w:val="center"/>
    </w:pPr>
    <w:r>
      <w:fldChar w:fldCharType="begin"/>
    </w:r>
    <w:r w:rsidR="00B055EA">
      <w:instrText xml:space="preserve"> PAGE   \* MERGEFORMAT </w:instrText>
    </w:r>
    <w:r>
      <w:fldChar w:fldCharType="separate"/>
    </w:r>
    <w:r w:rsidR="00B055EA">
      <w:t>48</w:t>
    </w:r>
    <w:r>
      <w:fldChar w:fldCharType="end"/>
    </w:r>
  </w:p>
  <w:p w:rsidR="00A779AD" w:rsidRDefault="00F46C42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A779AD" w:rsidRDefault="00DA5CFE">
        <w:pPr>
          <w:pStyle w:val="af2"/>
          <w:jc w:val="center"/>
        </w:pPr>
        <w:r>
          <w:fldChar w:fldCharType="begin"/>
        </w:r>
        <w:r w:rsidR="00B055EA">
          <w:instrText>PAGE   \* MERGEFORMAT</w:instrText>
        </w:r>
        <w:r>
          <w:fldChar w:fldCharType="separate"/>
        </w:r>
        <w:r w:rsidR="00F46C42">
          <w:rPr>
            <w:noProof/>
          </w:rPr>
          <w:t>12</w:t>
        </w:r>
        <w:r>
          <w:fldChar w:fldCharType="end"/>
        </w:r>
      </w:p>
    </w:sdtContent>
  </w:sdt>
  <w:p w:rsidR="00A779AD" w:rsidRDefault="00F46C42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AD" w:rsidRDefault="00DA5CFE">
    <w:pPr>
      <w:pStyle w:val="af2"/>
      <w:jc w:val="center"/>
    </w:pPr>
    <w:r>
      <w:fldChar w:fldCharType="begin"/>
    </w:r>
    <w:r w:rsidR="00B055EA">
      <w:instrText xml:space="preserve"> PAGE   \* MERGEFORMAT </w:instrText>
    </w:r>
    <w:r>
      <w:fldChar w:fldCharType="separate"/>
    </w:r>
    <w:r w:rsidR="00B055EA">
      <w:t>48</w:t>
    </w:r>
    <w:r>
      <w:fldChar w:fldCharType="end"/>
    </w:r>
  </w:p>
  <w:p w:rsidR="00A779AD" w:rsidRDefault="00F46C42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DC9A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E57C94"/>
    <w:multiLevelType w:val="multilevel"/>
    <w:tmpl w:val="9BF489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1F2F0B"/>
    <w:multiLevelType w:val="hybridMultilevel"/>
    <w:tmpl w:val="EDC68B72"/>
    <w:lvl w:ilvl="0" w:tplc="31142B3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5BC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4E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67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8E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01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07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A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25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8783E"/>
    <w:multiLevelType w:val="hybridMultilevel"/>
    <w:tmpl w:val="57502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F4F77"/>
    <w:multiLevelType w:val="hybridMultilevel"/>
    <w:tmpl w:val="9536BB4A"/>
    <w:lvl w:ilvl="0" w:tplc="82989A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7C63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D88F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76CC1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0E3C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32C2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34E6A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B085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42B9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24648B"/>
    <w:multiLevelType w:val="hybridMultilevel"/>
    <w:tmpl w:val="DA545BF4"/>
    <w:lvl w:ilvl="0" w:tplc="2328012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0AB4DD74">
      <w:start w:val="1"/>
      <w:numFmt w:val="decimal"/>
      <w:lvlText w:val=""/>
      <w:lvlJc w:val="left"/>
    </w:lvl>
    <w:lvl w:ilvl="2" w:tplc="682CBC56">
      <w:start w:val="1"/>
      <w:numFmt w:val="decimal"/>
      <w:lvlText w:val=""/>
      <w:lvlJc w:val="left"/>
    </w:lvl>
    <w:lvl w:ilvl="3" w:tplc="AA5ADB64">
      <w:start w:val="1"/>
      <w:numFmt w:val="decimal"/>
      <w:lvlText w:val=""/>
      <w:lvlJc w:val="left"/>
    </w:lvl>
    <w:lvl w:ilvl="4" w:tplc="0B54FFC6">
      <w:start w:val="1"/>
      <w:numFmt w:val="decimal"/>
      <w:lvlText w:val=""/>
      <w:lvlJc w:val="left"/>
    </w:lvl>
    <w:lvl w:ilvl="5" w:tplc="EE7E13CC">
      <w:start w:val="1"/>
      <w:numFmt w:val="decimal"/>
      <w:lvlText w:val=""/>
      <w:lvlJc w:val="left"/>
    </w:lvl>
    <w:lvl w:ilvl="6" w:tplc="C37E46BA">
      <w:start w:val="1"/>
      <w:numFmt w:val="decimal"/>
      <w:lvlText w:val=""/>
      <w:lvlJc w:val="left"/>
    </w:lvl>
    <w:lvl w:ilvl="7" w:tplc="A666248E">
      <w:start w:val="1"/>
      <w:numFmt w:val="decimal"/>
      <w:lvlText w:val=""/>
      <w:lvlJc w:val="left"/>
    </w:lvl>
    <w:lvl w:ilvl="8" w:tplc="D2B4DE6A">
      <w:start w:val="1"/>
      <w:numFmt w:val="decimal"/>
      <w:lvlText w:val=""/>
      <w:lvlJc w:val="left"/>
    </w:lvl>
  </w:abstractNum>
  <w:abstractNum w:abstractNumId="6">
    <w:nsid w:val="19DF3053"/>
    <w:multiLevelType w:val="hybridMultilevel"/>
    <w:tmpl w:val="9DF4100E"/>
    <w:lvl w:ilvl="0" w:tplc="D2A6AA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0A4C11"/>
    <w:multiLevelType w:val="multilevel"/>
    <w:tmpl w:val="3710E1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8">
    <w:nsid w:val="216015C6"/>
    <w:multiLevelType w:val="hybridMultilevel"/>
    <w:tmpl w:val="725A4F2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27199"/>
    <w:multiLevelType w:val="singleLevel"/>
    <w:tmpl w:val="8E50250A"/>
    <w:lvl w:ilvl="0">
      <w:start w:val="1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>
    <w:nsid w:val="24313065"/>
    <w:multiLevelType w:val="hybridMultilevel"/>
    <w:tmpl w:val="B344B44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D0962"/>
    <w:multiLevelType w:val="hybridMultilevel"/>
    <w:tmpl w:val="47DE79B8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042ED1"/>
    <w:multiLevelType w:val="hybridMultilevel"/>
    <w:tmpl w:val="88B033A0"/>
    <w:lvl w:ilvl="0" w:tplc="00844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A4B11A">
      <w:start w:val="1"/>
      <w:numFmt w:val="lowerLetter"/>
      <w:lvlText w:val="%2."/>
      <w:lvlJc w:val="left"/>
      <w:pPr>
        <w:ind w:left="1788" w:hanging="360"/>
      </w:pPr>
    </w:lvl>
    <w:lvl w:ilvl="2" w:tplc="DC74D9B4">
      <w:start w:val="1"/>
      <w:numFmt w:val="lowerRoman"/>
      <w:lvlText w:val="%3."/>
      <w:lvlJc w:val="right"/>
      <w:pPr>
        <w:ind w:left="2508" w:hanging="180"/>
      </w:pPr>
    </w:lvl>
    <w:lvl w:ilvl="3" w:tplc="56DE0352">
      <w:start w:val="1"/>
      <w:numFmt w:val="decimal"/>
      <w:lvlText w:val="%4."/>
      <w:lvlJc w:val="left"/>
      <w:pPr>
        <w:ind w:left="3228" w:hanging="360"/>
      </w:pPr>
    </w:lvl>
    <w:lvl w:ilvl="4" w:tplc="9A08C7B2">
      <w:start w:val="1"/>
      <w:numFmt w:val="lowerLetter"/>
      <w:lvlText w:val="%5."/>
      <w:lvlJc w:val="left"/>
      <w:pPr>
        <w:ind w:left="3948" w:hanging="360"/>
      </w:pPr>
    </w:lvl>
    <w:lvl w:ilvl="5" w:tplc="9C7013FA">
      <w:start w:val="1"/>
      <w:numFmt w:val="lowerRoman"/>
      <w:lvlText w:val="%6."/>
      <w:lvlJc w:val="right"/>
      <w:pPr>
        <w:ind w:left="4668" w:hanging="180"/>
      </w:pPr>
    </w:lvl>
    <w:lvl w:ilvl="6" w:tplc="BDE0CFD6">
      <w:start w:val="1"/>
      <w:numFmt w:val="decimal"/>
      <w:lvlText w:val="%7."/>
      <w:lvlJc w:val="left"/>
      <w:pPr>
        <w:ind w:left="5388" w:hanging="360"/>
      </w:pPr>
    </w:lvl>
    <w:lvl w:ilvl="7" w:tplc="E4264B5E">
      <w:start w:val="1"/>
      <w:numFmt w:val="lowerLetter"/>
      <w:lvlText w:val="%8."/>
      <w:lvlJc w:val="left"/>
      <w:pPr>
        <w:ind w:left="6108" w:hanging="360"/>
      </w:pPr>
    </w:lvl>
    <w:lvl w:ilvl="8" w:tplc="D3B8DBC4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F50D38"/>
    <w:multiLevelType w:val="singleLevel"/>
    <w:tmpl w:val="7D3E1488"/>
    <w:lvl w:ilvl="0">
      <w:start w:val="2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4">
    <w:nsid w:val="34241205"/>
    <w:multiLevelType w:val="hybridMultilevel"/>
    <w:tmpl w:val="12F6A4F4"/>
    <w:lvl w:ilvl="0" w:tplc="A2E009F0">
      <w:start w:val="1"/>
      <w:numFmt w:val="decimal"/>
      <w:lvlText w:val="%1."/>
      <w:lvlJc w:val="left"/>
      <w:pPr>
        <w:ind w:left="1428" w:hanging="360"/>
      </w:pPr>
    </w:lvl>
    <w:lvl w:ilvl="1" w:tplc="7DA801BC">
      <w:start w:val="1"/>
      <w:numFmt w:val="lowerLetter"/>
      <w:lvlText w:val="%2."/>
      <w:lvlJc w:val="left"/>
      <w:pPr>
        <w:ind w:left="2148" w:hanging="360"/>
      </w:pPr>
    </w:lvl>
    <w:lvl w:ilvl="2" w:tplc="FF5C1538">
      <w:start w:val="1"/>
      <w:numFmt w:val="lowerRoman"/>
      <w:lvlText w:val="%3."/>
      <w:lvlJc w:val="right"/>
      <w:pPr>
        <w:ind w:left="2868" w:hanging="180"/>
      </w:pPr>
    </w:lvl>
    <w:lvl w:ilvl="3" w:tplc="7982F6D6">
      <w:start w:val="1"/>
      <w:numFmt w:val="decimal"/>
      <w:lvlText w:val="%4."/>
      <w:lvlJc w:val="left"/>
      <w:pPr>
        <w:ind w:left="3588" w:hanging="360"/>
      </w:pPr>
    </w:lvl>
    <w:lvl w:ilvl="4" w:tplc="188864B0">
      <w:start w:val="1"/>
      <w:numFmt w:val="lowerLetter"/>
      <w:lvlText w:val="%5."/>
      <w:lvlJc w:val="left"/>
      <w:pPr>
        <w:ind w:left="4308" w:hanging="360"/>
      </w:pPr>
    </w:lvl>
    <w:lvl w:ilvl="5" w:tplc="4BE278AC">
      <w:start w:val="1"/>
      <w:numFmt w:val="lowerRoman"/>
      <w:lvlText w:val="%6."/>
      <w:lvlJc w:val="right"/>
      <w:pPr>
        <w:ind w:left="5028" w:hanging="180"/>
      </w:pPr>
    </w:lvl>
    <w:lvl w:ilvl="6" w:tplc="F6BE8296">
      <w:start w:val="1"/>
      <w:numFmt w:val="decimal"/>
      <w:lvlText w:val="%7."/>
      <w:lvlJc w:val="left"/>
      <w:pPr>
        <w:ind w:left="5748" w:hanging="360"/>
      </w:pPr>
    </w:lvl>
    <w:lvl w:ilvl="7" w:tplc="45E855C0">
      <w:start w:val="1"/>
      <w:numFmt w:val="lowerLetter"/>
      <w:lvlText w:val="%8."/>
      <w:lvlJc w:val="left"/>
      <w:pPr>
        <w:ind w:left="6468" w:hanging="360"/>
      </w:pPr>
    </w:lvl>
    <w:lvl w:ilvl="8" w:tplc="16E6CCD6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5084466"/>
    <w:multiLevelType w:val="singleLevel"/>
    <w:tmpl w:val="8CB6A054"/>
    <w:lvl w:ilvl="0">
      <w:start w:val="1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392F7D48"/>
    <w:multiLevelType w:val="hybridMultilevel"/>
    <w:tmpl w:val="2734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6B6298"/>
    <w:multiLevelType w:val="hybridMultilevel"/>
    <w:tmpl w:val="2E224570"/>
    <w:lvl w:ilvl="0" w:tplc="7A5A30FA">
      <w:start w:val="1"/>
      <w:numFmt w:val="decimal"/>
      <w:lvlText w:val="%1-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A6602E"/>
    <w:multiLevelType w:val="multilevel"/>
    <w:tmpl w:val="EFC4D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48BB0191"/>
    <w:multiLevelType w:val="multilevel"/>
    <w:tmpl w:val="D646E8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0">
    <w:nsid w:val="4D725F30"/>
    <w:multiLevelType w:val="hybridMultilevel"/>
    <w:tmpl w:val="F6362B34"/>
    <w:lvl w:ilvl="0" w:tplc="EF1A5B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8A193E">
      <w:start w:val="1"/>
      <w:numFmt w:val="lowerLetter"/>
      <w:lvlText w:val="%2."/>
      <w:lvlJc w:val="left"/>
      <w:pPr>
        <w:ind w:left="2073" w:hanging="360"/>
      </w:pPr>
    </w:lvl>
    <w:lvl w:ilvl="2" w:tplc="ADD41212">
      <w:start w:val="1"/>
      <w:numFmt w:val="lowerRoman"/>
      <w:lvlText w:val="%3."/>
      <w:lvlJc w:val="right"/>
      <w:pPr>
        <w:ind w:left="2793" w:hanging="180"/>
      </w:pPr>
    </w:lvl>
    <w:lvl w:ilvl="3" w:tplc="79368B60">
      <w:start w:val="1"/>
      <w:numFmt w:val="decimal"/>
      <w:lvlText w:val="%4."/>
      <w:lvlJc w:val="left"/>
      <w:pPr>
        <w:ind w:left="3513" w:hanging="360"/>
      </w:pPr>
    </w:lvl>
    <w:lvl w:ilvl="4" w:tplc="7172B602">
      <w:start w:val="1"/>
      <w:numFmt w:val="lowerLetter"/>
      <w:lvlText w:val="%5."/>
      <w:lvlJc w:val="left"/>
      <w:pPr>
        <w:ind w:left="4233" w:hanging="360"/>
      </w:pPr>
    </w:lvl>
    <w:lvl w:ilvl="5" w:tplc="E6BC4ADE">
      <w:start w:val="1"/>
      <w:numFmt w:val="lowerRoman"/>
      <w:lvlText w:val="%6."/>
      <w:lvlJc w:val="right"/>
      <w:pPr>
        <w:ind w:left="4953" w:hanging="180"/>
      </w:pPr>
    </w:lvl>
    <w:lvl w:ilvl="6" w:tplc="8C6EF8A6">
      <w:start w:val="1"/>
      <w:numFmt w:val="decimal"/>
      <w:lvlText w:val="%7."/>
      <w:lvlJc w:val="left"/>
      <w:pPr>
        <w:ind w:left="5673" w:hanging="360"/>
      </w:pPr>
    </w:lvl>
    <w:lvl w:ilvl="7" w:tplc="9ED843C8">
      <w:start w:val="1"/>
      <w:numFmt w:val="lowerLetter"/>
      <w:lvlText w:val="%8."/>
      <w:lvlJc w:val="left"/>
      <w:pPr>
        <w:ind w:left="6393" w:hanging="360"/>
      </w:pPr>
    </w:lvl>
    <w:lvl w:ilvl="8" w:tplc="E12AB1C6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0E82A2C"/>
    <w:multiLevelType w:val="hybridMultilevel"/>
    <w:tmpl w:val="290073B0"/>
    <w:lvl w:ilvl="0" w:tplc="81B0C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9EE8CAC">
      <w:start w:val="1"/>
      <w:numFmt w:val="lowerLetter"/>
      <w:lvlText w:val="%2."/>
      <w:lvlJc w:val="left"/>
      <w:pPr>
        <w:ind w:left="1788" w:hanging="360"/>
      </w:pPr>
    </w:lvl>
    <w:lvl w:ilvl="2" w:tplc="2C9CCC4C">
      <w:start w:val="1"/>
      <w:numFmt w:val="lowerRoman"/>
      <w:lvlText w:val="%3."/>
      <w:lvlJc w:val="right"/>
      <w:pPr>
        <w:ind w:left="2508" w:hanging="180"/>
      </w:pPr>
    </w:lvl>
    <w:lvl w:ilvl="3" w:tplc="14C653BE">
      <w:start w:val="1"/>
      <w:numFmt w:val="decimal"/>
      <w:lvlText w:val="%4."/>
      <w:lvlJc w:val="left"/>
      <w:pPr>
        <w:ind w:left="3228" w:hanging="360"/>
      </w:pPr>
    </w:lvl>
    <w:lvl w:ilvl="4" w:tplc="F69C64A8">
      <w:start w:val="1"/>
      <w:numFmt w:val="lowerLetter"/>
      <w:lvlText w:val="%5."/>
      <w:lvlJc w:val="left"/>
      <w:pPr>
        <w:ind w:left="3948" w:hanging="360"/>
      </w:pPr>
    </w:lvl>
    <w:lvl w:ilvl="5" w:tplc="FCBE96A4">
      <w:start w:val="1"/>
      <w:numFmt w:val="lowerRoman"/>
      <w:lvlText w:val="%6."/>
      <w:lvlJc w:val="right"/>
      <w:pPr>
        <w:ind w:left="4668" w:hanging="180"/>
      </w:pPr>
    </w:lvl>
    <w:lvl w:ilvl="6" w:tplc="A2A64744">
      <w:start w:val="1"/>
      <w:numFmt w:val="decimal"/>
      <w:lvlText w:val="%7."/>
      <w:lvlJc w:val="left"/>
      <w:pPr>
        <w:ind w:left="5388" w:hanging="360"/>
      </w:pPr>
    </w:lvl>
    <w:lvl w:ilvl="7" w:tplc="8B84AB60">
      <w:start w:val="1"/>
      <w:numFmt w:val="lowerLetter"/>
      <w:lvlText w:val="%8."/>
      <w:lvlJc w:val="left"/>
      <w:pPr>
        <w:ind w:left="6108" w:hanging="360"/>
      </w:pPr>
    </w:lvl>
    <w:lvl w:ilvl="8" w:tplc="EEF255AA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8B57D9"/>
    <w:multiLevelType w:val="singleLevel"/>
    <w:tmpl w:val="7C74ED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642A7655"/>
    <w:multiLevelType w:val="hybridMultilevel"/>
    <w:tmpl w:val="E642FBB8"/>
    <w:lvl w:ilvl="0" w:tplc="6FD82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2E848C">
      <w:start w:val="1"/>
      <w:numFmt w:val="lowerLetter"/>
      <w:lvlText w:val="%2."/>
      <w:lvlJc w:val="left"/>
      <w:pPr>
        <w:ind w:left="1789" w:hanging="360"/>
      </w:pPr>
    </w:lvl>
    <w:lvl w:ilvl="2" w:tplc="8DB0144A">
      <w:start w:val="1"/>
      <w:numFmt w:val="lowerRoman"/>
      <w:lvlText w:val="%3."/>
      <w:lvlJc w:val="right"/>
      <w:pPr>
        <w:ind w:left="2509" w:hanging="180"/>
      </w:pPr>
    </w:lvl>
    <w:lvl w:ilvl="3" w:tplc="DAD6FE7A">
      <w:start w:val="1"/>
      <w:numFmt w:val="decimal"/>
      <w:lvlText w:val="%4."/>
      <w:lvlJc w:val="left"/>
      <w:pPr>
        <w:ind w:left="3229" w:hanging="360"/>
      </w:pPr>
    </w:lvl>
    <w:lvl w:ilvl="4" w:tplc="31643450">
      <w:start w:val="1"/>
      <w:numFmt w:val="lowerLetter"/>
      <w:lvlText w:val="%5."/>
      <w:lvlJc w:val="left"/>
      <w:pPr>
        <w:ind w:left="3949" w:hanging="360"/>
      </w:pPr>
    </w:lvl>
    <w:lvl w:ilvl="5" w:tplc="3CD28DD4">
      <w:start w:val="1"/>
      <w:numFmt w:val="lowerRoman"/>
      <w:lvlText w:val="%6."/>
      <w:lvlJc w:val="right"/>
      <w:pPr>
        <w:ind w:left="4669" w:hanging="180"/>
      </w:pPr>
    </w:lvl>
    <w:lvl w:ilvl="6" w:tplc="9440C50C">
      <w:start w:val="1"/>
      <w:numFmt w:val="decimal"/>
      <w:lvlText w:val="%7."/>
      <w:lvlJc w:val="left"/>
      <w:pPr>
        <w:ind w:left="5389" w:hanging="360"/>
      </w:pPr>
    </w:lvl>
    <w:lvl w:ilvl="7" w:tplc="EFB49276">
      <w:start w:val="1"/>
      <w:numFmt w:val="lowerLetter"/>
      <w:lvlText w:val="%8."/>
      <w:lvlJc w:val="left"/>
      <w:pPr>
        <w:ind w:left="6109" w:hanging="360"/>
      </w:pPr>
    </w:lvl>
    <w:lvl w:ilvl="8" w:tplc="5C186274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7948CB"/>
    <w:multiLevelType w:val="hybridMultilevel"/>
    <w:tmpl w:val="F258D492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22D2C"/>
    <w:multiLevelType w:val="singleLevel"/>
    <w:tmpl w:val="7C74ED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6D2F0560"/>
    <w:multiLevelType w:val="hybridMultilevel"/>
    <w:tmpl w:val="CAA4A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734C2"/>
    <w:multiLevelType w:val="hybridMultilevel"/>
    <w:tmpl w:val="887C6B4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C970D0"/>
    <w:multiLevelType w:val="hybridMultilevel"/>
    <w:tmpl w:val="7BD61DDE"/>
    <w:lvl w:ilvl="0" w:tplc="36E68E0E">
      <w:start w:val="1"/>
      <w:numFmt w:val="bullet"/>
      <w:lvlText w:val="•"/>
      <w:lvlJc w:val="left"/>
      <w:pPr>
        <w:ind w:left="17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1" w:tplc="50CE48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2" w:tplc="92FC47D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3" w:tplc="6EE0FBF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4" w:tplc="AAB8EC0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5" w:tplc="810AF98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6" w:tplc="FC2240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7" w:tplc="50F2AA4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8" w:tplc="122A117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72237AF0"/>
    <w:multiLevelType w:val="hybridMultilevel"/>
    <w:tmpl w:val="276EF1D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124A2"/>
    <w:multiLevelType w:val="multilevel"/>
    <w:tmpl w:val="D4822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1">
    <w:nsid w:val="76740B5C"/>
    <w:multiLevelType w:val="multilevel"/>
    <w:tmpl w:val="FD7AFDBA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4"/>
      <w:numFmt w:val="decimal"/>
      <w:isLgl/>
      <w:lvlText w:val="%1.%2."/>
      <w:lvlJc w:val="left"/>
      <w:pPr>
        <w:ind w:left="645" w:hanging="645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854" w:hanging="720"/>
      </w:pPr>
    </w:lvl>
    <w:lvl w:ilvl="4">
      <w:start w:val="1"/>
      <w:numFmt w:val="decimal"/>
      <w:isLgl/>
      <w:lvlText w:val="%1.%2.%3.%4.%5."/>
      <w:lvlJc w:val="left"/>
      <w:pPr>
        <w:ind w:left="2781" w:hanging="1080"/>
      </w:pPr>
    </w:lvl>
    <w:lvl w:ilvl="5">
      <w:start w:val="1"/>
      <w:numFmt w:val="decimal"/>
      <w:isLgl/>
      <w:lvlText w:val="%1.%2.%3.%4.%5.%6."/>
      <w:lvlJc w:val="left"/>
      <w:pPr>
        <w:ind w:left="3348" w:hanging="1080"/>
      </w:pPr>
    </w:lvl>
    <w:lvl w:ilvl="6">
      <w:start w:val="1"/>
      <w:numFmt w:val="decimal"/>
      <w:isLgl/>
      <w:lvlText w:val="%1.%2.%3.%4.%5.%6.%7."/>
      <w:lvlJc w:val="left"/>
      <w:pPr>
        <w:ind w:left="4275" w:hanging="1440"/>
      </w:p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</w:lvl>
  </w:abstractNum>
  <w:abstractNum w:abstractNumId="32">
    <w:nsid w:val="7A433374"/>
    <w:multiLevelType w:val="hybridMultilevel"/>
    <w:tmpl w:val="53F0981E"/>
    <w:lvl w:ilvl="0" w:tplc="38AA29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526D2D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D26B6F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6352DFB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B34871B2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37922830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BD8A43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4140BD94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6B40F61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2"/>
  </w:num>
  <w:num w:numId="3">
    <w:abstractNumId w:val="2"/>
  </w:num>
  <w:num w:numId="4">
    <w:abstractNumId w:val="4"/>
  </w:num>
  <w:num w:numId="5">
    <w:abstractNumId w:val="7"/>
  </w:num>
  <w:num w:numId="6">
    <w:abstractNumId w:val="19"/>
  </w:num>
  <w:num w:numId="7">
    <w:abstractNumId w:val="30"/>
  </w:num>
  <w:num w:numId="8">
    <w:abstractNumId w:val="5"/>
  </w:num>
  <w:num w:numId="9">
    <w:abstractNumId w:val="20"/>
  </w:num>
  <w:num w:numId="10">
    <w:abstractNumId w:val="18"/>
  </w:num>
  <w:num w:numId="11">
    <w:abstractNumId w:val="14"/>
  </w:num>
  <w:num w:numId="12">
    <w:abstractNumId w:val="12"/>
  </w:num>
  <w:num w:numId="13">
    <w:abstractNumId w:val="23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6"/>
  </w:num>
  <w:num w:numId="27">
    <w:abstractNumId w:val="25"/>
  </w:num>
  <w:num w:numId="28">
    <w:abstractNumId w:val="26"/>
  </w:num>
  <w:num w:numId="29">
    <w:abstractNumId w:val="22"/>
  </w:num>
  <w:num w:numId="30">
    <w:abstractNumId w:val="9"/>
  </w:num>
  <w:num w:numId="31">
    <w:abstractNumId w:val="15"/>
  </w:num>
  <w:num w:numId="32">
    <w:abstractNumId w:val="13"/>
  </w:num>
  <w:num w:numId="33">
    <w:abstractNumId w:val="10"/>
  </w:num>
  <w:num w:numId="34">
    <w:abstractNumId w:val="29"/>
  </w:num>
  <w:num w:numId="35">
    <w:abstractNumId w:val="8"/>
  </w:num>
  <w:num w:numId="36">
    <w:abstractNumId w:val="24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B54"/>
    <w:rsid w:val="001C65D1"/>
    <w:rsid w:val="00457E8B"/>
    <w:rsid w:val="00535581"/>
    <w:rsid w:val="00576707"/>
    <w:rsid w:val="00B055EA"/>
    <w:rsid w:val="00B86BFF"/>
    <w:rsid w:val="00BA2C27"/>
    <w:rsid w:val="00BC7D85"/>
    <w:rsid w:val="00DA5CFE"/>
    <w:rsid w:val="00F21B54"/>
    <w:rsid w:val="00F4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A"/>
    <w:pPr>
      <w:spacing w:after="0" w:line="240" w:lineRule="auto"/>
    </w:pPr>
  </w:style>
  <w:style w:type="paragraph" w:styleId="1">
    <w:name w:val="heading 1"/>
    <w:basedOn w:val="a"/>
    <w:link w:val="10"/>
    <w:qFormat/>
    <w:rsid w:val="00B055EA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B055E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B055E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B055EA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055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055E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55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55E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055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7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055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055E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055E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B055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055E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055E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B055E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B055E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B055EA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055E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055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055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055EA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0"/>
    <w:uiPriority w:val="10"/>
    <w:rsid w:val="00B055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055E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055EA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B055E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55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basedOn w:val="a0"/>
    <w:link w:val="a5"/>
    <w:uiPriority w:val="30"/>
    <w:rsid w:val="00B055EA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B055EA"/>
  </w:style>
  <w:style w:type="character" w:customStyle="1" w:styleId="FooterChar">
    <w:name w:val="Footer Char"/>
    <w:basedOn w:val="a0"/>
    <w:uiPriority w:val="99"/>
    <w:rsid w:val="00B055EA"/>
  </w:style>
  <w:style w:type="paragraph" w:styleId="a7">
    <w:name w:val="caption"/>
    <w:basedOn w:val="a"/>
    <w:next w:val="a"/>
    <w:uiPriority w:val="35"/>
    <w:semiHidden/>
    <w:unhideWhenUsed/>
    <w:qFormat/>
    <w:rsid w:val="00B055E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055EA"/>
  </w:style>
  <w:style w:type="table" w:customStyle="1" w:styleId="TableGridLight">
    <w:name w:val="Table Grid Light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B055EA"/>
    <w:rPr>
      <w:sz w:val="20"/>
    </w:rPr>
  </w:style>
  <w:style w:type="paragraph" w:styleId="a8">
    <w:name w:val="table of figures"/>
    <w:basedOn w:val="a"/>
    <w:next w:val="a"/>
    <w:uiPriority w:val="99"/>
    <w:unhideWhenUsed/>
    <w:rsid w:val="00B055EA"/>
  </w:style>
  <w:style w:type="table" w:styleId="a9">
    <w:name w:val="Table Grid"/>
    <w:basedOn w:val="a1"/>
    <w:uiPriority w:val="39"/>
    <w:qFormat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B055EA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39"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B055E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055E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055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B055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B055EA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B055EA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B055E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055EA"/>
  </w:style>
  <w:style w:type="paragraph" w:styleId="af4">
    <w:name w:val="footer"/>
    <w:basedOn w:val="a"/>
    <w:link w:val="af5"/>
    <w:uiPriority w:val="99"/>
    <w:unhideWhenUsed/>
    <w:rsid w:val="00B055E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055EA"/>
  </w:style>
  <w:style w:type="character" w:styleId="af6">
    <w:name w:val="Hyperlink"/>
    <w:basedOn w:val="a0"/>
    <w:uiPriority w:val="99"/>
    <w:unhideWhenUsed/>
    <w:rsid w:val="00B055E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qFormat/>
    <w:rsid w:val="00B055EA"/>
  </w:style>
  <w:style w:type="paragraph" w:customStyle="1" w:styleId="ConsPlusNormal">
    <w:name w:val="ConsPlusNormal"/>
    <w:qFormat/>
    <w:rsid w:val="00B055E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qFormat/>
    <w:rsid w:val="00B055EA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qFormat/>
    <w:rsid w:val="00B055EA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link w:val="13"/>
    <w:uiPriority w:val="99"/>
    <w:rsid w:val="00B055EA"/>
    <w:rPr>
      <w:rFonts w:cs="Times New Roman"/>
      <w:vertAlign w:val="superscript"/>
    </w:rPr>
  </w:style>
  <w:style w:type="paragraph" w:styleId="afa">
    <w:name w:val="Body Text"/>
    <w:basedOn w:val="a"/>
    <w:link w:val="afb"/>
    <w:unhideWhenUsed/>
    <w:qFormat/>
    <w:rsid w:val="00B055E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B055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Balloon Text"/>
    <w:basedOn w:val="a"/>
    <w:link w:val="afd"/>
    <w:uiPriority w:val="99"/>
    <w:unhideWhenUsed/>
    <w:rsid w:val="00B055EA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rsid w:val="00B055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55E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Subtitle"/>
    <w:basedOn w:val="a"/>
    <w:next w:val="a"/>
    <w:link w:val="aff"/>
    <w:uiPriority w:val="11"/>
    <w:qFormat/>
    <w:rsid w:val="00B055E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f">
    <w:name w:val="Подзаголовок Знак"/>
    <w:basedOn w:val="a0"/>
    <w:link w:val="afe"/>
    <w:uiPriority w:val="11"/>
    <w:rsid w:val="00B055EA"/>
    <w:rPr>
      <w:rFonts w:eastAsiaTheme="minorEastAsia"/>
      <w:color w:val="5A5A5A" w:themeColor="text1" w:themeTint="A5"/>
      <w:spacing w:val="15"/>
    </w:rPr>
  </w:style>
  <w:style w:type="character" w:styleId="aff0">
    <w:name w:val="FollowedHyperlink"/>
    <w:basedOn w:val="a0"/>
    <w:uiPriority w:val="99"/>
    <w:unhideWhenUsed/>
    <w:rsid w:val="00B055EA"/>
    <w:rPr>
      <w:color w:val="800080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B055EA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numbering" w:customStyle="1" w:styleId="15">
    <w:name w:val="Нет списка1"/>
    <w:next w:val="a2"/>
    <w:uiPriority w:val="99"/>
    <w:semiHidden/>
    <w:unhideWhenUsed/>
    <w:rsid w:val="00B055EA"/>
  </w:style>
  <w:style w:type="table" w:customStyle="1" w:styleId="TableNormal">
    <w:name w:val="Table Normal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55EA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055EA"/>
  </w:style>
  <w:style w:type="table" w:customStyle="1" w:styleId="TableNormal12">
    <w:name w:val="Table Normal12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B055EA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B055EA"/>
    <w:rPr>
      <w:color w:val="800080"/>
      <w:u w:val="single"/>
    </w:rPr>
  </w:style>
  <w:style w:type="character" w:styleId="aff1">
    <w:name w:val="Emphasis"/>
    <w:qFormat/>
    <w:rsid w:val="00B055EA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B055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qFormat/>
    <w:rsid w:val="00B055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B055EA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B055EA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rsid w:val="00B055EA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rsid w:val="00B055EA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B055EA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B055EA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B055EA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B055EA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B055EA"/>
    <w:rPr>
      <w:rFonts w:ascii="Calibri" w:eastAsia="Times New Roman" w:hAnsi="Calibri" w:cs="Times New Roman"/>
      <w:lang w:val="ru-RU"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B055EA"/>
    <w:rPr>
      <w:rFonts w:ascii="Calibri" w:eastAsia="Times New Roman" w:hAnsi="Calibri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B055EA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B055E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B055EA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B055EA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B055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B055EA"/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Внимание"/>
    <w:basedOn w:val="a"/>
    <w:next w:val="a"/>
    <w:uiPriority w:val="99"/>
    <w:rsid w:val="00B055E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Внимание: криминал!!"/>
    <w:basedOn w:val="aff5"/>
    <w:next w:val="a"/>
    <w:uiPriority w:val="99"/>
    <w:rsid w:val="00B055EA"/>
  </w:style>
  <w:style w:type="paragraph" w:customStyle="1" w:styleId="aff7">
    <w:name w:val="Внимание: недобросовестность!"/>
    <w:basedOn w:val="aff5"/>
    <w:next w:val="a"/>
    <w:uiPriority w:val="99"/>
    <w:rsid w:val="00B055EA"/>
  </w:style>
  <w:style w:type="paragraph" w:customStyle="1" w:styleId="aff8">
    <w:name w:val="Дочерний элемент списка"/>
    <w:basedOn w:val="a"/>
    <w:next w:val="a"/>
    <w:uiPriority w:val="99"/>
    <w:rsid w:val="00B055E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9">
    <w:name w:val="Основное меню (преемственное)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9"/>
    <w:next w:val="a"/>
    <w:uiPriority w:val="99"/>
    <w:rsid w:val="00B055EA"/>
    <w:pPr>
      <w:shd w:val="clear" w:color="auto" w:fill="ECE9D8"/>
    </w:pPr>
    <w:rPr>
      <w:b/>
      <w:bCs/>
      <w:color w:val="0058A9"/>
    </w:rPr>
  </w:style>
  <w:style w:type="paragraph" w:customStyle="1" w:styleId="affa">
    <w:name w:val="Заголовок группы контролов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rsid w:val="00B055EA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c">
    <w:name w:val="Заголовок распахивающейся части диалога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d">
    <w:name w:val="Заголовок статьи"/>
    <w:basedOn w:val="a"/>
    <w:next w:val="a"/>
    <w:uiPriority w:val="99"/>
    <w:rsid w:val="00B055EA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Заголовок ЭР (левое окно)"/>
    <w:basedOn w:val="a"/>
    <w:next w:val="a"/>
    <w:uiPriority w:val="99"/>
    <w:rsid w:val="00B055EA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rsid w:val="00B055EA"/>
    <w:pPr>
      <w:spacing w:after="0"/>
      <w:jc w:val="left"/>
    </w:pPr>
  </w:style>
  <w:style w:type="paragraph" w:customStyle="1" w:styleId="afff0">
    <w:name w:val="Интерактивный заголовок"/>
    <w:basedOn w:val="19"/>
    <w:next w:val="a"/>
    <w:uiPriority w:val="99"/>
    <w:rsid w:val="00B055EA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rsid w:val="00B055EA"/>
    <w:pPr>
      <w:shd w:val="clear" w:color="auto" w:fill="EAEFED"/>
      <w:spacing w:before="180"/>
      <w:ind w:left="360" w:right="360" w:firstLine="0"/>
    </w:pPr>
  </w:style>
  <w:style w:type="paragraph" w:customStyle="1" w:styleId="afff3">
    <w:name w:val="Текст (справка)"/>
    <w:basedOn w:val="a"/>
    <w:next w:val="a"/>
    <w:uiPriority w:val="99"/>
    <w:rsid w:val="00B055EA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B055E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B055EA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B055E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rsid w:val="00B055EA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B055EA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rsid w:val="00B055EA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B055EA"/>
    <w:pPr>
      <w:shd w:val="clear" w:color="auto" w:fill="FFDFE0"/>
      <w:jc w:val="left"/>
    </w:pPr>
  </w:style>
  <w:style w:type="paragraph" w:customStyle="1" w:styleId="afffb">
    <w:name w:val="Куда обратиться?"/>
    <w:basedOn w:val="aff5"/>
    <w:next w:val="a"/>
    <w:uiPriority w:val="99"/>
    <w:rsid w:val="00B055EA"/>
  </w:style>
  <w:style w:type="paragraph" w:customStyle="1" w:styleId="afffc">
    <w:name w:val="Моноширинный"/>
    <w:basedOn w:val="a"/>
    <w:next w:val="a"/>
    <w:uiPriority w:val="99"/>
    <w:rsid w:val="00B055E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Напишите нам"/>
    <w:basedOn w:val="a"/>
    <w:next w:val="a"/>
    <w:uiPriority w:val="99"/>
    <w:rsid w:val="00B055EA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e">
    <w:name w:val="Необходимые документы"/>
    <w:basedOn w:val="aff5"/>
    <w:next w:val="a"/>
    <w:uiPriority w:val="99"/>
    <w:rsid w:val="00B055EA"/>
    <w:pPr>
      <w:ind w:firstLine="118"/>
    </w:pPr>
  </w:style>
  <w:style w:type="paragraph" w:customStyle="1" w:styleId="affff">
    <w:name w:val="Нормальный (таблица)"/>
    <w:basedOn w:val="a"/>
    <w:next w:val="a"/>
    <w:uiPriority w:val="99"/>
    <w:rsid w:val="00B055E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B055E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"/>
    <w:uiPriority w:val="99"/>
    <w:rsid w:val="00B055EA"/>
    <w:pPr>
      <w:ind w:left="140"/>
    </w:pPr>
  </w:style>
  <w:style w:type="paragraph" w:customStyle="1" w:styleId="affff2">
    <w:name w:val="Переменная часть"/>
    <w:basedOn w:val="aff9"/>
    <w:next w:val="a"/>
    <w:uiPriority w:val="99"/>
    <w:rsid w:val="00B055E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rsid w:val="00B055EA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f1"/>
    <w:next w:val="a"/>
    <w:uiPriority w:val="99"/>
    <w:rsid w:val="00B055EA"/>
    <w:rPr>
      <w:b/>
      <w:bCs/>
    </w:rPr>
  </w:style>
  <w:style w:type="paragraph" w:customStyle="1" w:styleId="affff5">
    <w:name w:val="Подчёркнуный текст"/>
    <w:basedOn w:val="a"/>
    <w:next w:val="a"/>
    <w:uiPriority w:val="99"/>
    <w:rsid w:val="00B055E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остоянная часть"/>
    <w:basedOn w:val="aff9"/>
    <w:next w:val="a"/>
    <w:uiPriority w:val="99"/>
    <w:rsid w:val="00B055EA"/>
    <w:rPr>
      <w:sz w:val="20"/>
      <w:szCs w:val="20"/>
    </w:rPr>
  </w:style>
  <w:style w:type="paragraph" w:customStyle="1" w:styleId="affff7">
    <w:name w:val="Прижатый влево"/>
    <w:basedOn w:val="a"/>
    <w:next w:val="a"/>
    <w:uiPriority w:val="99"/>
    <w:rsid w:val="00B055E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Пример."/>
    <w:basedOn w:val="aff5"/>
    <w:next w:val="a"/>
    <w:uiPriority w:val="99"/>
    <w:rsid w:val="00B055EA"/>
  </w:style>
  <w:style w:type="paragraph" w:customStyle="1" w:styleId="affff9">
    <w:name w:val="Примечание."/>
    <w:basedOn w:val="aff5"/>
    <w:next w:val="a"/>
    <w:uiPriority w:val="99"/>
    <w:rsid w:val="00B055EA"/>
  </w:style>
  <w:style w:type="paragraph" w:customStyle="1" w:styleId="affffa">
    <w:name w:val="Словарная статья"/>
    <w:basedOn w:val="a"/>
    <w:next w:val="a"/>
    <w:uiPriority w:val="99"/>
    <w:rsid w:val="00B055EA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Текст в таблице"/>
    <w:basedOn w:val="affff"/>
    <w:next w:val="a"/>
    <w:uiPriority w:val="99"/>
    <w:rsid w:val="00B055EA"/>
    <w:pPr>
      <w:ind w:firstLine="500"/>
    </w:pPr>
  </w:style>
  <w:style w:type="paragraph" w:customStyle="1" w:styleId="affffd">
    <w:name w:val="Текст ЭР (см. также)"/>
    <w:basedOn w:val="a"/>
    <w:next w:val="a"/>
    <w:uiPriority w:val="99"/>
    <w:rsid w:val="00B055EA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e">
    <w:name w:val="Технический комментарий"/>
    <w:basedOn w:val="a"/>
    <w:next w:val="a"/>
    <w:uiPriority w:val="99"/>
    <w:rsid w:val="00B055EA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">
    <w:name w:val="Формула"/>
    <w:basedOn w:val="a"/>
    <w:next w:val="a"/>
    <w:uiPriority w:val="99"/>
    <w:rsid w:val="00B055E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0">
    <w:name w:val="Центрированный (таблица)"/>
    <w:basedOn w:val="affff"/>
    <w:next w:val="a"/>
    <w:uiPriority w:val="99"/>
    <w:rsid w:val="00B055E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55EA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1">
    <w:name w:val="page number"/>
    <w:unhideWhenUsed/>
    <w:rsid w:val="00B055EA"/>
    <w:rPr>
      <w:rFonts w:ascii="Times New Roman" w:hAnsi="Times New Roman" w:cs="Times New Roman" w:hint="default"/>
    </w:rPr>
  </w:style>
  <w:style w:type="character" w:styleId="afffff2">
    <w:name w:val="endnote reference"/>
    <w:uiPriority w:val="99"/>
    <w:semiHidden/>
    <w:unhideWhenUsed/>
    <w:rsid w:val="00B055EA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B055EA"/>
  </w:style>
  <w:style w:type="character" w:customStyle="1" w:styleId="FootnoteTextChar">
    <w:name w:val="Footnote Text Char"/>
    <w:rsid w:val="00B055EA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B055EA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B055EA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B055E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B055E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B055EA"/>
  </w:style>
  <w:style w:type="character" w:customStyle="1" w:styleId="afffff3">
    <w:name w:val="Цветовое выделение"/>
    <w:uiPriority w:val="99"/>
    <w:rsid w:val="00B055EA"/>
    <w:rPr>
      <w:b/>
      <w:bCs w:val="0"/>
      <w:color w:val="26282F"/>
    </w:rPr>
  </w:style>
  <w:style w:type="character" w:customStyle="1" w:styleId="afffff4">
    <w:name w:val="Гипертекстовая ссылка"/>
    <w:uiPriority w:val="99"/>
    <w:rsid w:val="00B055EA"/>
    <w:rPr>
      <w:b/>
      <w:bCs w:val="0"/>
      <w:color w:val="106BBE"/>
    </w:rPr>
  </w:style>
  <w:style w:type="character" w:customStyle="1" w:styleId="afffff5">
    <w:name w:val="Активная гипертекстовая ссылка"/>
    <w:uiPriority w:val="99"/>
    <w:rsid w:val="00B055EA"/>
    <w:rPr>
      <w:b/>
      <w:bCs w:val="0"/>
      <w:color w:val="106BBE"/>
      <w:u w:val="single"/>
    </w:rPr>
  </w:style>
  <w:style w:type="character" w:customStyle="1" w:styleId="afffff6">
    <w:name w:val="Выделение для Базового Поиска"/>
    <w:uiPriority w:val="99"/>
    <w:rsid w:val="00B055EA"/>
    <w:rPr>
      <w:b/>
      <w:bCs w:val="0"/>
      <w:color w:val="0058A9"/>
    </w:rPr>
  </w:style>
  <w:style w:type="character" w:customStyle="1" w:styleId="afffff7">
    <w:name w:val="Выделение для Базового Поиска (курсив)"/>
    <w:uiPriority w:val="99"/>
    <w:rsid w:val="00B055EA"/>
    <w:rPr>
      <w:b/>
      <w:bCs w:val="0"/>
      <w:i/>
      <w:iCs w:val="0"/>
      <w:color w:val="0058A9"/>
    </w:rPr>
  </w:style>
  <w:style w:type="character" w:customStyle="1" w:styleId="afffff8">
    <w:name w:val="Заголовок своего сообщения"/>
    <w:uiPriority w:val="99"/>
    <w:rsid w:val="00B055EA"/>
    <w:rPr>
      <w:b/>
      <w:bCs w:val="0"/>
      <w:color w:val="26282F"/>
    </w:rPr>
  </w:style>
  <w:style w:type="character" w:customStyle="1" w:styleId="afffff9">
    <w:name w:val="Заголовок чужого сообщения"/>
    <w:uiPriority w:val="99"/>
    <w:rsid w:val="00B055EA"/>
    <w:rPr>
      <w:b/>
      <w:bCs w:val="0"/>
      <w:color w:val="FF0000"/>
    </w:rPr>
  </w:style>
  <w:style w:type="character" w:customStyle="1" w:styleId="afffffa">
    <w:name w:val="Найденные слова"/>
    <w:uiPriority w:val="99"/>
    <w:rsid w:val="00B055EA"/>
    <w:rPr>
      <w:b/>
      <w:bCs w:val="0"/>
      <w:color w:val="26282F"/>
      <w:shd w:val="clear" w:color="auto" w:fill="FFF580"/>
    </w:rPr>
  </w:style>
  <w:style w:type="character" w:customStyle="1" w:styleId="afffffb">
    <w:name w:val="Не вступил в силу"/>
    <w:uiPriority w:val="99"/>
    <w:rsid w:val="00B055EA"/>
    <w:rPr>
      <w:b/>
      <w:bCs w:val="0"/>
      <w:color w:val="000000"/>
      <w:shd w:val="clear" w:color="auto" w:fill="D8EDE8"/>
    </w:rPr>
  </w:style>
  <w:style w:type="character" w:customStyle="1" w:styleId="afffffc">
    <w:name w:val="Опечатки"/>
    <w:uiPriority w:val="99"/>
    <w:rsid w:val="00B055EA"/>
    <w:rPr>
      <w:color w:val="FF0000"/>
    </w:rPr>
  </w:style>
  <w:style w:type="character" w:customStyle="1" w:styleId="afffffd">
    <w:name w:val="Продолжение ссылки"/>
    <w:uiPriority w:val="99"/>
    <w:rsid w:val="00B055EA"/>
  </w:style>
  <w:style w:type="character" w:customStyle="1" w:styleId="afffffe">
    <w:name w:val="Сравнение редакций"/>
    <w:uiPriority w:val="99"/>
    <w:rsid w:val="00B055EA"/>
    <w:rPr>
      <w:b/>
      <w:bCs w:val="0"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B055EA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B055EA"/>
    <w:rPr>
      <w:color w:val="000000"/>
      <w:shd w:val="clear" w:color="auto" w:fill="C4C413"/>
    </w:rPr>
  </w:style>
  <w:style w:type="character" w:customStyle="1" w:styleId="affffff1">
    <w:name w:val="Ссылка на утративший силу документ"/>
    <w:uiPriority w:val="99"/>
    <w:rsid w:val="00B055EA"/>
    <w:rPr>
      <w:b/>
      <w:bCs w:val="0"/>
      <w:color w:val="749232"/>
    </w:rPr>
  </w:style>
  <w:style w:type="character" w:customStyle="1" w:styleId="affffff2">
    <w:name w:val="Утратил силу"/>
    <w:uiPriority w:val="99"/>
    <w:rsid w:val="00B055EA"/>
    <w:rPr>
      <w:b/>
      <w:bCs w:val="0"/>
      <w:strike/>
      <w:color w:val="666600"/>
    </w:rPr>
  </w:style>
  <w:style w:type="character" w:customStyle="1" w:styleId="affffff3">
    <w:name w:val="Обычный (Интернет) Знак"/>
    <w:uiPriority w:val="99"/>
    <w:rsid w:val="00B055EA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9"/>
    <w:uiPriority w:val="39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55E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B055E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4">
    <w:name w:val="Strong"/>
    <w:uiPriority w:val="22"/>
    <w:qFormat/>
    <w:rsid w:val="00B055EA"/>
    <w:rPr>
      <w:b/>
      <w:bCs/>
    </w:rPr>
  </w:style>
  <w:style w:type="character" w:styleId="affffff5">
    <w:name w:val="Subtle Emphasis"/>
    <w:uiPriority w:val="19"/>
    <w:qFormat/>
    <w:rsid w:val="00B055EA"/>
    <w:rPr>
      <w:i/>
      <w:iCs/>
      <w:color w:val="404040"/>
    </w:rPr>
  </w:style>
  <w:style w:type="paragraph" w:styleId="affffff6">
    <w:name w:val="TOC Heading"/>
    <w:basedOn w:val="1"/>
    <w:next w:val="a"/>
    <w:uiPriority w:val="39"/>
    <w:unhideWhenUsed/>
    <w:qFormat/>
    <w:rsid w:val="00B055EA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B055EA"/>
    <w:pPr>
      <w:spacing w:after="0" w:line="240" w:lineRule="auto"/>
    </w:pPr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7">
    <w:name w:val="Title"/>
    <w:basedOn w:val="a"/>
    <w:next w:val="a"/>
    <w:link w:val="affffff8"/>
    <w:uiPriority w:val="10"/>
    <w:qFormat/>
    <w:rsid w:val="00B055EA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8">
    <w:name w:val="Название Знак"/>
    <w:basedOn w:val="a0"/>
    <w:link w:val="affffff7"/>
    <w:uiPriority w:val="10"/>
    <w:rsid w:val="00B055EA"/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9">
    <w:name w:val="Заголовок Знак"/>
    <w:basedOn w:val="a0"/>
    <w:uiPriority w:val="10"/>
    <w:rsid w:val="00B055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20">
    <w:name w:val="таблСлева12"/>
    <w:basedOn w:val="a"/>
    <w:uiPriority w:val="3"/>
    <w:qFormat/>
    <w:rsid w:val="00B055EA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B055EA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B055EA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B055EA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B055EA"/>
    <w:rPr>
      <w:rFonts w:cs="Times New Roman"/>
    </w:rPr>
  </w:style>
  <w:style w:type="paragraph" w:customStyle="1" w:styleId="xl63">
    <w:name w:val="xl63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B055E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B055E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55E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B055E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B055E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B055E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B055E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B055E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055E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055E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055E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B055E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B055E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B055E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B055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055E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B055E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B055E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B055E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B055E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B055E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055E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055EA"/>
  </w:style>
  <w:style w:type="paragraph" w:customStyle="1" w:styleId="c18">
    <w:name w:val="c18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5EA"/>
  </w:style>
  <w:style w:type="numbering" w:customStyle="1" w:styleId="2d">
    <w:name w:val="Нет списка2"/>
    <w:next w:val="a2"/>
    <w:uiPriority w:val="99"/>
    <w:semiHidden/>
    <w:unhideWhenUsed/>
    <w:rsid w:val="00B055EA"/>
  </w:style>
  <w:style w:type="character" w:customStyle="1" w:styleId="c21">
    <w:name w:val="c21"/>
    <w:basedOn w:val="a0"/>
    <w:rsid w:val="00B055EA"/>
  </w:style>
  <w:style w:type="paragraph" w:customStyle="1" w:styleId="xl177">
    <w:name w:val="xl177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055E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B055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d">
    <w:name w:val="Обычный (веб)1"/>
    <w:basedOn w:val="a"/>
    <w:next w:val="aff2"/>
    <w:qFormat/>
    <w:rsid w:val="00B055EA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B055EA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B055EA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B055E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B055EA"/>
  </w:style>
  <w:style w:type="character" w:customStyle="1" w:styleId="FontStyle11">
    <w:name w:val="Font Style11"/>
    <w:uiPriority w:val="99"/>
    <w:rsid w:val="00B055EA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B055EA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rsid w:val="00B055EA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e"/>
    <w:link w:val="115"/>
    <w:qFormat/>
    <w:rsid w:val="00B055EA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sid w:val="00B055EA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f"/>
    <w:link w:val="114"/>
    <w:rsid w:val="00B055EA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B055E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B055E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9"/>
    <w:uiPriority w:val="3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9"/>
    <w:uiPriority w:val="99"/>
    <w:rsid w:val="00B055EA"/>
    <w:rPr>
      <w:rFonts w:cs="Times New Roman"/>
      <w:vertAlign w:val="superscript"/>
    </w:rPr>
  </w:style>
  <w:style w:type="character" w:customStyle="1" w:styleId="docdata">
    <w:name w:val="docdata"/>
    <w:basedOn w:val="a0"/>
    <w:rsid w:val="00B055EA"/>
  </w:style>
  <w:style w:type="character" w:customStyle="1" w:styleId="UnresolvedMention">
    <w:name w:val="Unresolved Mention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paragraph" w:customStyle="1" w:styleId="Style5">
    <w:name w:val="Style5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055E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B055E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FontStyle38">
    <w:name w:val="Font Style38"/>
    <w:rsid w:val="00B055E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rsid w:val="00B055E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5">
    <w:name w:val="Font Style45"/>
    <w:rsid w:val="00B055E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B055EA"/>
    <w:rPr>
      <w:rFonts w:ascii="Times New Roman" w:hAnsi="Times New Roman" w:cs="Times New Roman" w:hint="default"/>
      <w:sz w:val="20"/>
      <w:szCs w:val="20"/>
    </w:rPr>
  </w:style>
  <w:style w:type="paragraph" w:customStyle="1" w:styleId="msonormalbullet2gif">
    <w:name w:val="msonormalbullet2.gif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7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bio.1septemb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6024</Words>
  <Characters>34339</Characters>
  <Application>Microsoft Office Word</Application>
  <DocSecurity>0</DocSecurity>
  <Lines>286</Lines>
  <Paragraphs>80</Paragraphs>
  <ScaleCrop>false</ScaleCrop>
  <Company/>
  <LinksUpToDate>false</LinksUpToDate>
  <CharactersWithSpaces>40283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5</cp:revision>
  <dcterms:created xsi:type="dcterms:W3CDTF">2025-10-10T09:23:00Z</dcterms:created>
  <dcterms:modified xsi:type="dcterms:W3CDTF">2025-10-10T12:58:00Z</dcterms:modified>
</cp:coreProperties>
</file>