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AE6" w:rsidRPr="00576AE6" w:rsidRDefault="00576AE6" w:rsidP="00576A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76AE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Консультация для родителей</w:t>
      </w:r>
    </w:p>
    <w:p w:rsidR="00576AE6" w:rsidRPr="00576AE6" w:rsidRDefault="00576AE6" w:rsidP="00576A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76AE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</w:t>
      </w:r>
      <w:bookmarkStart w:id="0" w:name="_GoBack"/>
      <w:r w:rsidRPr="00576AE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Значение дыхательной гимнастики для детей дошкольного возраста</w:t>
      </w:r>
      <w:bookmarkEnd w:id="0"/>
      <w:r w:rsidRPr="00576AE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:rsidR="00576AE6" w:rsidRPr="00576AE6" w:rsidRDefault="00576AE6" w:rsidP="00576A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AE6">
        <w:rPr>
          <w:rFonts w:ascii="Times New Roman" w:eastAsia="Times New Roman" w:hAnsi="Times New Roman" w:cs="Times New Roman"/>
          <w:sz w:val="24"/>
          <w:szCs w:val="24"/>
          <w:lang w:eastAsia="ru-RU"/>
        </w:rPr>
        <w:t>Дыхание является главнейшим источником жизни. Человек может прожить без пищи и воды несколько дней, но без воздуха самое большее – несколько минут. При недостаточном поступлении воздуха сердце и иммунная система начинают работать активнее, предотвращая тем самым проникновение инфекции и недостаток кислорода. Дыхание – это втягивание и выпускание воздуха легкими как процесс поглощения кислорода и выделения углекислот живым организмом. При нормальном дыхании человек дышит через нос. Такое дыхание имеет большое значение для организма.</w:t>
      </w:r>
    </w:p>
    <w:p w:rsidR="00576AE6" w:rsidRPr="00576AE6" w:rsidRDefault="00576AE6" w:rsidP="00576A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A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Дошкольников необходимо обучать правильному носовому дыханию.</w:t>
      </w:r>
    </w:p>
    <w:p w:rsidR="00576AE6" w:rsidRPr="00576AE6" w:rsidRDefault="00576AE6" w:rsidP="00576A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AE6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Это позволит эффективно защитить легкие от пыли, переохлаждения и адаптировать их к холодному воздуху.</w:t>
      </w:r>
    </w:p>
    <w:p w:rsidR="00576AE6" w:rsidRPr="00576AE6" w:rsidRDefault="00576AE6" w:rsidP="00576A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AE6">
        <w:rPr>
          <w:rFonts w:ascii="Times New Roman" w:eastAsia="Times New Roman" w:hAnsi="Times New Roman" w:cs="Times New Roman"/>
          <w:sz w:val="24"/>
          <w:szCs w:val="24"/>
          <w:lang w:eastAsia="ru-RU"/>
        </w:rPr>
        <w:t>А укрепить дыхательную систему организма поможет дыхательная гимнастика.</w:t>
      </w:r>
    </w:p>
    <w:p w:rsidR="00576AE6" w:rsidRPr="00576AE6" w:rsidRDefault="00576AE6" w:rsidP="00576A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AE6">
        <w:rPr>
          <w:rFonts w:ascii="Times New Roman" w:eastAsia="Times New Roman" w:hAnsi="Times New Roman" w:cs="Times New Roman"/>
          <w:sz w:val="24"/>
          <w:szCs w:val="24"/>
          <w:lang w:eastAsia="ru-RU"/>
        </w:rPr>
        <w:t>Дыхательная гимнастика — это комплекс упражнений, направленных на развитие и укрепление дыхательной системы организма. Назначается в терапевтических и профилактических целях. Гимнастика широко применяется в составе комплексной терапии при лечении заболеваний, а также для общего оздоровления у детей дошкольного и школьного возрастов. Дыхательная гимнастика оказывает положительное воздействие на организм ребенка:</w:t>
      </w:r>
    </w:p>
    <w:p w:rsidR="00576AE6" w:rsidRPr="00576AE6" w:rsidRDefault="00576AE6" w:rsidP="00576A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A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576AE6">
        <w:rPr>
          <w:rFonts w:ascii="Times New Roman" w:eastAsia="Times New Roman" w:hAnsi="Times New Roman" w:cs="Times New Roman"/>
          <w:sz w:val="24"/>
          <w:szCs w:val="24"/>
          <w:lang w:eastAsia="ru-RU"/>
        </w:rPr>
        <w:t>1)положительно</w:t>
      </w:r>
      <w:proofErr w:type="gramEnd"/>
      <w:r w:rsidRPr="00576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влияет на обменные процессы, играющие важную роль в кровоснабжении, в том числе и легочной ткани;</w:t>
      </w:r>
    </w:p>
    <w:p w:rsidR="00576AE6" w:rsidRPr="00576AE6" w:rsidRDefault="00576AE6" w:rsidP="00576A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6AE6">
        <w:rPr>
          <w:rFonts w:ascii="Times New Roman" w:eastAsia="Times New Roman" w:hAnsi="Times New Roman" w:cs="Times New Roman"/>
          <w:sz w:val="24"/>
          <w:szCs w:val="24"/>
          <w:lang w:eastAsia="ru-RU"/>
        </w:rPr>
        <w:t>2)улучшает</w:t>
      </w:r>
      <w:proofErr w:type="gramEnd"/>
      <w:r w:rsidRPr="00576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дренажную функцию бронхов; - восстанавливает нарушенное носовое дыхание;</w:t>
      </w:r>
    </w:p>
    <w:p w:rsidR="00576AE6" w:rsidRPr="00576AE6" w:rsidRDefault="00576AE6" w:rsidP="00576A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6AE6">
        <w:rPr>
          <w:rFonts w:ascii="Times New Roman" w:eastAsia="Times New Roman" w:hAnsi="Times New Roman" w:cs="Times New Roman"/>
          <w:sz w:val="24"/>
          <w:szCs w:val="24"/>
          <w:lang w:eastAsia="ru-RU"/>
        </w:rPr>
        <w:t>3)способствует</w:t>
      </w:r>
      <w:proofErr w:type="gramEnd"/>
      <w:r w:rsidRPr="00576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рассасыванию воспалительных образований, расправлению воспалительных образований,</w:t>
      </w:r>
    </w:p>
    <w:p w:rsidR="00576AE6" w:rsidRPr="00576AE6" w:rsidRDefault="00576AE6" w:rsidP="00576A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6AE6">
        <w:rPr>
          <w:rFonts w:ascii="Times New Roman" w:eastAsia="Times New Roman" w:hAnsi="Times New Roman" w:cs="Times New Roman"/>
          <w:sz w:val="24"/>
          <w:szCs w:val="24"/>
          <w:lang w:eastAsia="ru-RU"/>
        </w:rPr>
        <w:t>4)налаживает</w:t>
      </w:r>
      <w:proofErr w:type="gramEnd"/>
      <w:r w:rsidRPr="00576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нарушенные функции </w:t>
      </w:r>
      <w:proofErr w:type="spellStart"/>
      <w:r w:rsidRPr="00576AE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сердечнососудистой</w:t>
      </w:r>
      <w:proofErr w:type="spellEnd"/>
      <w:r w:rsidRPr="00576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системы, укрепляет весь аппарат кровообращения;</w:t>
      </w:r>
    </w:p>
    <w:p w:rsidR="00576AE6" w:rsidRPr="00576AE6" w:rsidRDefault="00576AE6" w:rsidP="00576A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AE6">
        <w:rPr>
          <w:rFonts w:ascii="Times New Roman" w:eastAsia="Times New Roman" w:hAnsi="Times New Roman" w:cs="Times New Roman"/>
          <w:sz w:val="24"/>
          <w:szCs w:val="24"/>
          <w:lang w:eastAsia="ru-RU"/>
        </w:rPr>
        <w:t>Дыхательная гимнастика обладает преимуществом:</w:t>
      </w:r>
    </w:p>
    <w:p w:rsidR="00576AE6" w:rsidRPr="00576AE6" w:rsidRDefault="00576AE6" w:rsidP="00576A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6AE6">
        <w:rPr>
          <w:rFonts w:ascii="Times New Roman" w:eastAsia="Times New Roman" w:hAnsi="Times New Roman" w:cs="Times New Roman"/>
          <w:sz w:val="24"/>
          <w:szCs w:val="24"/>
          <w:lang w:eastAsia="ru-RU"/>
        </w:rPr>
        <w:t>1)гимнастика</w:t>
      </w:r>
      <w:proofErr w:type="gramEnd"/>
      <w:r w:rsidRPr="00576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сочетается со всеми упражнениями: ходьба, бег, плавание – особенно;</w:t>
      </w:r>
    </w:p>
    <w:p w:rsidR="00576AE6" w:rsidRPr="00576AE6" w:rsidRDefault="00576AE6" w:rsidP="00576A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6AE6">
        <w:rPr>
          <w:rFonts w:ascii="Times New Roman" w:eastAsia="Times New Roman" w:hAnsi="Times New Roman" w:cs="Times New Roman"/>
          <w:sz w:val="24"/>
          <w:szCs w:val="24"/>
          <w:lang w:eastAsia="ru-RU"/>
        </w:rPr>
        <w:t>2)дыхательная</w:t>
      </w:r>
      <w:proofErr w:type="gramEnd"/>
      <w:r w:rsidRPr="00576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гимнастика - отличная профилактика болезней.</w:t>
      </w:r>
    </w:p>
    <w:p w:rsidR="00576AE6" w:rsidRPr="00576AE6" w:rsidRDefault="00576AE6" w:rsidP="00576A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A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576AE6">
        <w:rPr>
          <w:rFonts w:ascii="Times New Roman" w:eastAsia="Times New Roman" w:hAnsi="Times New Roman" w:cs="Times New Roman"/>
          <w:sz w:val="24"/>
          <w:szCs w:val="24"/>
          <w:lang w:eastAsia="ru-RU"/>
        </w:rPr>
        <w:t>3)гимнастика</w:t>
      </w:r>
      <w:proofErr w:type="gramEnd"/>
      <w:r w:rsidRPr="00576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положительно влияет на организм в целом. Она ведь не чисто дыхательная - в работу включаются все мышцы.</w:t>
      </w:r>
    </w:p>
    <w:p w:rsidR="00576AE6" w:rsidRPr="00576AE6" w:rsidRDefault="00576AE6" w:rsidP="00576A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A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576AE6">
        <w:rPr>
          <w:rFonts w:ascii="Times New Roman" w:eastAsia="Times New Roman" w:hAnsi="Times New Roman" w:cs="Times New Roman"/>
          <w:sz w:val="24"/>
          <w:szCs w:val="24"/>
          <w:lang w:eastAsia="ru-RU"/>
        </w:rPr>
        <w:t>4)гимнастика</w:t>
      </w:r>
      <w:proofErr w:type="gramEnd"/>
      <w:r w:rsidRPr="00576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доступна всем людям.</w:t>
      </w:r>
    </w:p>
    <w:p w:rsidR="00576AE6" w:rsidRPr="00576AE6" w:rsidRDefault="00576AE6" w:rsidP="00576A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A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proofErr w:type="gramStart"/>
      <w:r w:rsidRPr="00576AE6">
        <w:rPr>
          <w:rFonts w:ascii="Times New Roman" w:eastAsia="Times New Roman" w:hAnsi="Times New Roman" w:cs="Times New Roman"/>
          <w:sz w:val="24"/>
          <w:szCs w:val="24"/>
          <w:lang w:eastAsia="ru-RU"/>
        </w:rPr>
        <w:t>5)высокая</w:t>
      </w:r>
      <w:proofErr w:type="gramEnd"/>
      <w:r w:rsidRPr="00576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эффективность. После первых занятий объем легких значительно увеличивается.</w:t>
      </w:r>
    </w:p>
    <w:p w:rsidR="00576AE6" w:rsidRPr="00576AE6" w:rsidRDefault="00576AE6" w:rsidP="00576A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6AE6">
        <w:rPr>
          <w:rFonts w:ascii="Times New Roman" w:eastAsia="Times New Roman" w:hAnsi="Times New Roman" w:cs="Times New Roman"/>
          <w:sz w:val="24"/>
          <w:szCs w:val="24"/>
          <w:lang w:eastAsia="ru-RU"/>
        </w:rPr>
        <w:t>6)дает</w:t>
      </w:r>
      <w:proofErr w:type="gramEnd"/>
      <w:r w:rsidRPr="00576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хороший эффект для тренировки мышечной системы дыхательного аппарата и грудной клетке.</w:t>
      </w:r>
    </w:p>
    <w:p w:rsidR="00576AE6" w:rsidRPr="00576AE6" w:rsidRDefault="00576AE6" w:rsidP="00576A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6AE6">
        <w:rPr>
          <w:rFonts w:ascii="Times New Roman" w:eastAsia="Times New Roman" w:hAnsi="Times New Roman" w:cs="Times New Roman"/>
          <w:sz w:val="24"/>
          <w:szCs w:val="24"/>
          <w:lang w:eastAsia="ru-RU"/>
        </w:rPr>
        <w:t>7)гимнастика</w:t>
      </w:r>
      <w:proofErr w:type="gramEnd"/>
      <w:r w:rsidRPr="00576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показана и взрослым, и детям.</w:t>
      </w:r>
    </w:p>
    <w:p w:rsidR="00576AE6" w:rsidRPr="00576AE6" w:rsidRDefault="00576AE6" w:rsidP="00576AE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76AE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Особенности использования дыхательной гимнастики в работе с детьми дошкольного возраста:</w:t>
      </w:r>
    </w:p>
    <w:p w:rsidR="00576AE6" w:rsidRPr="00576AE6" w:rsidRDefault="00576AE6" w:rsidP="00576AE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76AE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1.Дети охотнее выполняют дыхательную гимнастику, если она идет в музыкальном сопровождении.</w:t>
      </w:r>
    </w:p>
    <w:p w:rsidR="00576AE6" w:rsidRPr="00576AE6" w:rsidRDefault="00576AE6" w:rsidP="00576A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AE6">
        <w:rPr>
          <w:rFonts w:ascii="Times New Roman" w:eastAsia="Times New Roman" w:hAnsi="Times New Roman" w:cs="Times New Roman"/>
          <w:sz w:val="24"/>
          <w:szCs w:val="24"/>
          <w:lang w:eastAsia="ru-RU"/>
        </w:rPr>
        <w:t> 2.Весь комплекс необходимо превратить в игру. Очень полезная для развития лёгких игрушка – свисток, тем более что разновидностей свистков существует великое множество, так что ребёнок не заскучает. Очень увлекательная игра, если дуть через трубочку для коктейля в стакан с водой. Ребёнок дует, вода пузырится – весело и полезно, не только для укрепления дыхательных путей, но и для развития речевого аппарата. Деткам постарше можно надувать воздушные шарики. Но помните, что дыхательные упражнения очень утомляют и могут вызвать головокружения, поэтому не стоит их выполнять более 5 – 10 минут. Можно продолжить игру: заставить кружиться бумажную мельницу, задуть свечу. Эти упражнения тоже выполняются попеременно (ртом и носом). Детей очень веселят мыльные пузыри – тоже полезное занятие для развития правильного дыхания.</w:t>
      </w:r>
    </w:p>
    <w:p w:rsidR="00576AE6" w:rsidRPr="00576AE6" w:rsidRDefault="00576AE6" w:rsidP="00576A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AE6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прогулки в сквере, за городом, в лесу, у реки покажите, как можно почувствовать чудесный вкус чистого воздуха, медленно вдыхая его носом. Затем заставьте полностью удалить из легких использованный воздух. Одновременно развивайте восприимчивость: «Что ты чувствуешь? Цвет, запах травы или мокрых осенних листьев?» Можно дуть на одуванчики, сдувать пёрышки с ладошки.</w:t>
      </w:r>
    </w:p>
    <w:p w:rsidR="00576AE6" w:rsidRPr="00576AE6" w:rsidRDefault="00576AE6" w:rsidP="00576A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AE6">
        <w:rPr>
          <w:rFonts w:ascii="Times New Roman" w:eastAsia="Times New Roman" w:hAnsi="Times New Roman" w:cs="Times New Roman"/>
          <w:sz w:val="24"/>
          <w:szCs w:val="24"/>
          <w:lang w:eastAsia="ru-RU"/>
        </w:rPr>
        <w:t> 3.Необходима мотивация для выполнения дыхательной гимнастики. У дошкольников отсутствует мотивация сохранения и укрепления собственного здоровья, поэтому необходима вводная беседа о важности этих упражнений.</w:t>
      </w:r>
    </w:p>
    <w:p w:rsidR="00576AE6" w:rsidRPr="00576AE6" w:rsidRDefault="00576AE6" w:rsidP="00576A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AE6">
        <w:rPr>
          <w:rFonts w:ascii="Times New Roman" w:eastAsia="Times New Roman" w:hAnsi="Times New Roman" w:cs="Times New Roman"/>
          <w:sz w:val="24"/>
          <w:szCs w:val="24"/>
          <w:lang w:eastAsia="ru-RU"/>
        </w:rPr>
        <w:t>4.Важное условие эффективности такой гимнастики в том, что её нужно выполнять регулярно, без перерывов.</w:t>
      </w:r>
    </w:p>
    <w:p w:rsidR="00576AE6" w:rsidRPr="00576AE6" w:rsidRDefault="00576AE6" w:rsidP="00576A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AE6">
        <w:rPr>
          <w:rFonts w:ascii="Times New Roman" w:eastAsia="Times New Roman" w:hAnsi="Times New Roman" w:cs="Times New Roman"/>
          <w:sz w:val="24"/>
          <w:szCs w:val="24"/>
          <w:lang w:eastAsia="ru-RU"/>
        </w:rPr>
        <w:t>Дыхательную гимнастику можно использовать в течение всего дня, а именно: при проведении утренней гимнастики, подвижных играх на прогулке, беседах, различных форм активного отдыха, самомассаж, пальчиковая гимнастика.</w:t>
      </w:r>
    </w:p>
    <w:p w:rsidR="00576AE6" w:rsidRPr="00576AE6" w:rsidRDefault="00576AE6" w:rsidP="00576A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AE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можно отметить несомненное преимущество дыхательной гимнастики перед другими оздоровительными методами: это очень простой и вместе с тем эффективный способ лечения и профилактики заболеваний, который не требует особых затрат и может использоваться людьми разного возраста.</w:t>
      </w:r>
    </w:p>
    <w:p w:rsidR="00483A88" w:rsidRPr="003F0C06" w:rsidRDefault="00483A88" w:rsidP="003F0C06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sectPr w:rsidR="00483A88" w:rsidRPr="003F0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7E0215"/>
    <w:multiLevelType w:val="multilevel"/>
    <w:tmpl w:val="25D01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3B0"/>
    <w:rsid w:val="002F0DC7"/>
    <w:rsid w:val="003F0C06"/>
    <w:rsid w:val="00483A88"/>
    <w:rsid w:val="00576AE6"/>
    <w:rsid w:val="00A0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1306AC-4A5A-4636-A4BF-A6A433D0D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76A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0DC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76A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576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76A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6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2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7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19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22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8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9935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36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00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04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83093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2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34309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036120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0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96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59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5092476">
          <w:blockQuote w:val="1"/>
          <w:marLeft w:val="720"/>
          <w:marRight w:val="720"/>
          <w:marTop w:val="300"/>
          <w:marBottom w:val="100"/>
          <w:divBdr>
            <w:top w:val="single" w:sz="6" w:space="15" w:color="E8E8E8"/>
            <w:left w:val="single" w:sz="6" w:space="15" w:color="E8E8E8"/>
            <w:bottom w:val="single" w:sz="6" w:space="15" w:color="E8E8E8"/>
            <w:right w:val="single" w:sz="6" w:space="15" w:color="E8E8E8"/>
          </w:divBdr>
        </w:div>
        <w:div w:id="111348185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02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3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2308886">
          <w:blockQuote w:val="1"/>
          <w:marLeft w:val="720"/>
          <w:marRight w:val="720"/>
          <w:marTop w:val="300"/>
          <w:marBottom w:val="100"/>
          <w:divBdr>
            <w:top w:val="single" w:sz="6" w:space="15" w:color="E8E8E8"/>
            <w:left w:val="single" w:sz="6" w:space="15" w:color="E8E8E8"/>
            <w:bottom w:val="single" w:sz="6" w:space="15" w:color="E8E8E8"/>
            <w:right w:val="single" w:sz="6" w:space="15" w:color="E8E8E8"/>
          </w:divBdr>
        </w:div>
        <w:div w:id="1756320096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5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67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51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63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662</Words>
  <Characters>3779</Characters>
  <Application>Microsoft Office Word</Application>
  <DocSecurity>0</DocSecurity>
  <Lines>31</Lines>
  <Paragraphs>8</Paragraphs>
  <ScaleCrop>false</ScaleCrop>
  <Company/>
  <LinksUpToDate>false</LinksUpToDate>
  <CharactersWithSpaces>4433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2025-11-10T11:18:00Z</dcterms:created>
  <dcterms:modified xsi:type="dcterms:W3CDTF">2025-11-18T10:49:00Z</dcterms:modified>
</cp:coreProperties>
</file>