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F8" w:rsidRPr="000B1EF8" w:rsidRDefault="000B1EF8" w:rsidP="000B1EF8">
      <w:pPr>
        <w:spacing w:after="0" w:line="240" w:lineRule="auto"/>
        <w:jc w:val="center"/>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Муниципальное бюджетное общеобразовательное учреждение</w:t>
      </w:r>
    </w:p>
    <w:p w:rsidR="000B1EF8" w:rsidRPr="000B1EF8" w:rsidRDefault="000B1EF8" w:rsidP="000B1EF8">
      <w:pPr>
        <w:spacing w:after="0" w:line="240" w:lineRule="auto"/>
        <w:jc w:val="center"/>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Петрозаводского городского округа</w:t>
      </w:r>
    </w:p>
    <w:p w:rsidR="000B1EF8" w:rsidRPr="000B1EF8" w:rsidRDefault="000B1EF8" w:rsidP="000B1EF8">
      <w:pPr>
        <w:spacing w:after="0" w:line="240" w:lineRule="auto"/>
        <w:jc w:val="center"/>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«Средняя общеобразовательная школа№ 14»</w:t>
      </w:r>
    </w:p>
    <w:p w:rsidR="000B1EF8" w:rsidRPr="000B1EF8" w:rsidRDefault="000B1EF8" w:rsidP="000B1EF8">
      <w:pPr>
        <w:spacing w:after="0" w:line="240" w:lineRule="auto"/>
        <w:jc w:val="center"/>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(МОУ «Средняя школа №14»)</w:t>
      </w:r>
    </w:p>
    <w:p w:rsidR="000B1EF8" w:rsidRPr="000B1EF8" w:rsidRDefault="000B1EF8" w:rsidP="000B1EF8">
      <w:pPr>
        <w:spacing w:after="0" w:line="240" w:lineRule="auto"/>
        <w:rPr>
          <w:rFonts w:ascii="Times New Roman" w:eastAsia="Times New Roman" w:hAnsi="Times New Roman" w:cs="Times New Roman"/>
          <w:sz w:val="24"/>
          <w:szCs w:val="24"/>
          <w:lang w:eastAsia="ru-RU"/>
        </w:rPr>
      </w:pPr>
      <w:r w:rsidRPr="000B1EF8">
        <w:rPr>
          <w:rFonts w:ascii="Times New Roman" w:eastAsia="Times New Roman" w:hAnsi="Times New Roman" w:cs="Times New Roman"/>
          <w:sz w:val="28"/>
          <w:szCs w:val="28"/>
          <w:lang w:eastAsia="ru-RU"/>
        </w:rPr>
        <w:t>РАССМОТРЕНО                                                                              УТВЕРЖДЕНА</w:t>
      </w:r>
    </w:p>
    <w:p w:rsidR="000B1EF8" w:rsidRPr="000B1EF8" w:rsidRDefault="000B1EF8" w:rsidP="000B1EF8">
      <w:pPr>
        <w:spacing w:after="0" w:line="240" w:lineRule="auto"/>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 xml:space="preserve"> на заседании НМК                              Приказом МОУ «Средняя школа №14» от</w:t>
      </w:r>
    </w:p>
    <w:p w:rsidR="000B1EF8" w:rsidRPr="000B1EF8" w:rsidRDefault="000B1EF8" w:rsidP="000B1EF8">
      <w:pPr>
        <w:spacing w:after="0" w:line="240" w:lineRule="auto"/>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 xml:space="preserve">(протокол от 31.08.2023 №1)                        </w:t>
      </w:r>
      <w:r w:rsidR="00340537">
        <w:rPr>
          <w:rFonts w:ascii="Times New Roman" w:eastAsia="Times New Roman" w:hAnsi="Times New Roman" w:cs="Times New Roman"/>
          <w:sz w:val="28"/>
          <w:szCs w:val="28"/>
          <w:lang w:eastAsia="ru-RU"/>
        </w:rPr>
        <w:t xml:space="preserve">         </w:t>
      </w:r>
      <w:proofErr w:type="gramStart"/>
      <w:r w:rsidR="00340537">
        <w:rPr>
          <w:rFonts w:ascii="Times New Roman" w:eastAsia="Times New Roman" w:hAnsi="Times New Roman" w:cs="Times New Roman"/>
          <w:sz w:val="28"/>
          <w:szCs w:val="28"/>
          <w:lang w:eastAsia="ru-RU"/>
        </w:rPr>
        <w:t xml:space="preserve">   «</w:t>
      </w:r>
      <w:proofErr w:type="gramEnd"/>
      <w:r w:rsidR="00340537">
        <w:rPr>
          <w:rFonts w:ascii="Times New Roman" w:eastAsia="Times New Roman" w:hAnsi="Times New Roman" w:cs="Times New Roman"/>
          <w:sz w:val="28"/>
          <w:szCs w:val="28"/>
          <w:lang w:eastAsia="ru-RU"/>
        </w:rPr>
        <w:t>____» _________2025</w:t>
      </w:r>
      <w:r w:rsidRPr="000B1EF8">
        <w:rPr>
          <w:rFonts w:ascii="Times New Roman" w:eastAsia="Times New Roman" w:hAnsi="Times New Roman" w:cs="Times New Roman"/>
          <w:sz w:val="28"/>
          <w:szCs w:val="28"/>
          <w:lang w:eastAsia="ru-RU"/>
        </w:rPr>
        <w:t xml:space="preserve"> №___</w:t>
      </w:r>
    </w:p>
    <w:p w:rsidR="000B1EF8" w:rsidRPr="000B1EF8" w:rsidRDefault="000B1EF8" w:rsidP="000B1EF8">
      <w:pPr>
        <w:spacing w:after="0" w:line="240" w:lineRule="auto"/>
        <w:rPr>
          <w:rFonts w:ascii="Times New Roman" w:eastAsia="Times New Roman" w:hAnsi="Times New Roman" w:cs="Times New Roman"/>
          <w:sz w:val="28"/>
          <w:szCs w:val="28"/>
          <w:lang w:eastAsia="ru-RU"/>
        </w:rPr>
      </w:pPr>
    </w:p>
    <w:p w:rsidR="000B1EF8" w:rsidRPr="000B1EF8" w:rsidRDefault="000B1EF8" w:rsidP="000B1EF8">
      <w:pPr>
        <w:spacing w:after="0" w:line="240" w:lineRule="auto"/>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СОГЛАСОВАНО</w:t>
      </w:r>
    </w:p>
    <w:p w:rsidR="000B1EF8" w:rsidRPr="000B1EF8" w:rsidRDefault="000B1EF8" w:rsidP="000B1EF8">
      <w:pPr>
        <w:spacing w:after="0" w:line="240" w:lineRule="auto"/>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заместитель директора по УВР</w:t>
      </w:r>
    </w:p>
    <w:p w:rsidR="000B1EF8" w:rsidRPr="000B1EF8" w:rsidRDefault="000B1EF8" w:rsidP="000B1EF8">
      <w:pPr>
        <w:spacing w:after="0" w:line="240" w:lineRule="auto"/>
        <w:rPr>
          <w:rFonts w:ascii="Times New Roman" w:eastAsia="Times New Roman" w:hAnsi="Times New Roman" w:cs="Times New Roman"/>
          <w:sz w:val="24"/>
          <w:szCs w:val="24"/>
          <w:lang w:eastAsia="ru-RU"/>
        </w:rPr>
      </w:pPr>
      <w:r w:rsidRPr="000B1EF8">
        <w:rPr>
          <w:rFonts w:ascii="Times New Roman" w:eastAsia="Times New Roman" w:hAnsi="Times New Roman" w:cs="Times New Roman"/>
          <w:sz w:val="24"/>
          <w:szCs w:val="24"/>
          <w:lang w:eastAsia="ru-RU"/>
        </w:rPr>
        <w:t xml:space="preserve">_______________________________                                                                                                             </w:t>
      </w:r>
      <w:r w:rsidR="00340537">
        <w:rPr>
          <w:rFonts w:ascii="Times New Roman" w:eastAsia="Times New Roman" w:hAnsi="Times New Roman" w:cs="Times New Roman"/>
          <w:sz w:val="24"/>
          <w:szCs w:val="24"/>
          <w:lang w:eastAsia="ru-RU"/>
        </w:rPr>
        <w:t xml:space="preserve">              </w:t>
      </w:r>
      <w:r w:rsidR="00340537">
        <w:rPr>
          <w:rFonts w:ascii="Times New Roman" w:eastAsia="Times New Roman" w:hAnsi="Times New Roman" w:cs="Times New Roman"/>
          <w:sz w:val="24"/>
          <w:szCs w:val="24"/>
          <w:lang w:eastAsia="ru-RU"/>
        </w:rPr>
        <w:tab/>
      </w:r>
      <w:r w:rsidR="00340537">
        <w:rPr>
          <w:rFonts w:ascii="Times New Roman" w:eastAsia="Times New Roman" w:hAnsi="Times New Roman" w:cs="Times New Roman"/>
          <w:sz w:val="24"/>
          <w:szCs w:val="24"/>
          <w:lang w:eastAsia="ru-RU"/>
        </w:rPr>
        <w:tab/>
      </w:r>
      <w:r w:rsidR="00340537">
        <w:rPr>
          <w:rFonts w:ascii="Times New Roman" w:eastAsia="Times New Roman" w:hAnsi="Times New Roman" w:cs="Times New Roman"/>
          <w:sz w:val="24"/>
          <w:szCs w:val="24"/>
          <w:lang w:eastAsia="ru-RU"/>
        </w:rPr>
        <w:tab/>
        <w:t xml:space="preserve">    ___.09.2025</w:t>
      </w:r>
      <w:r w:rsidRPr="000B1EF8">
        <w:rPr>
          <w:rFonts w:ascii="Times New Roman" w:eastAsia="Times New Roman" w:hAnsi="Times New Roman" w:cs="Times New Roman"/>
          <w:sz w:val="24"/>
          <w:szCs w:val="24"/>
          <w:lang w:eastAsia="ru-RU"/>
        </w:rPr>
        <w:t xml:space="preserve">г                   </w:t>
      </w: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rPr>
          <w:rFonts w:ascii="Times New Roman" w:eastAsia="Times New Roman" w:hAnsi="Times New Roman" w:cs="Times New Roman"/>
          <w:sz w:val="24"/>
          <w:szCs w:val="24"/>
          <w:lang w:eastAsia="ru-RU"/>
        </w:rPr>
      </w:pPr>
    </w:p>
    <w:p w:rsidR="000B1EF8" w:rsidRPr="000B1EF8" w:rsidRDefault="000B1EF8" w:rsidP="000B1EF8">
      <w:pPr>
        <w:spacing w:after="0" w:line="240" w:lineRule="auto"/>
        <w:jc w:val="center"/>
        <w:rPr>
          <w:rFonts w:ascii="Times New Roman" w:eastAsia="Times New Roman" w:hAnsi="Times New Roman" w:cs="Times New Roman"/>
          <w:sz w:val="40"/>
          <w:szCs w:val="40"/>
          <w:lang w:eastAsia="ru-RU"/>
        </w:rPr>
      </w:pPr>
    </w:p>
    <w:p w:rsidR="000B1EF8" w:rsidRPr="000B1EF8" w:rsidRDefault="000B1EF8" w:rsidP="000B1EF8">
      <w:pPr>
        <w:tabs>
          <w:tab w:val="left" w:pos="3535"/>
        </w:tabs>
        <w:spacing w:after="0" w:line="240" w:lineRule="auto"/>
        <w:jc w:val="center"/>
        <w:rPr>
          <w:rFonts w:ascii="Times New Roman" w:eastAsia="Times New Roman" w:hAnsi="Times New Roman" w:cs="Times New Roman"/>
          <w:sz w:val="40"/>
          <w:szCs w:val="40"/>
          <w:lang w:eastAsia="ru-RU"/>
        </w:rPr>
      </w:pPr>
      <w:r w:rsidRPr="000B1EF8">
        <w:rPr>
          <w:rFonts w:ascii="Times New Roman" w:eastAsia="Times New Roman" w:hAnsi="Times New Roman" w:cs="Times New Roman"/>
          <w:sz w:val="40"/>
          <w:szCs w:val="40"/>
          <w:lang w:eastAsia="ru-RU"/>
        </w:rPr>
        <w:t xml:space="preserve">РАБОЧАЯ ПРОГРАММА </w:t>
      </w:r>
    </w:p>
    <w:p w:rsidR="000B1EF8" w:rsidRPr="000B1EF8" w:rsidRDefault="000B1EF8" w:rsidP="000B1EF8">
      <w:pPr>
        <w:tabs>
          <w:tab w:val="left" w:pos="3535"/>
        </w:tabs>
        <w:spacing w:after="0" w:line="240" w:lineRule="auto"/>
        <w:jc w:val="center"/>
        <w:rPr>
          <w:rFonts w:ascii="Times New Roman" w:eastAsia="Times New Roman" w:hAnsi="Times New Roman" w:cs="Times New Roman"/>
          <w:sz w:val="40"/>
          <w:szCs w:val="40"/>
          <w:lang w:eastAsia="ru-RU"/>
        </w:rPr>
      </w:pPr>
      <w:r w:rsidRPr="000B1EF8">
        <w:rPr>
          <w:rFonts w:ascii="Times New Roman" w:eastAsia="Times New Roman" w:hAnsi="Times New Roman" w:cs="Times New Roman"/>
          <w:sz w:val="40"/>
          <w:szCs w:val="40"/>
          <w:lang w:eastAsia="ru-RU"/>
        </w:rPr>
        <w:t>по специальному коррекционно-развивающему курсу «</w:t>
      </w:r>
      <w:r>
        <w:rPr>
          <w:rFonts w:ascii="Times New Roman" w:eastAsia="Times New Roman" w:hAnsi="Times New Roman" w:cs="Times New Roman"/>
          <w:sz w:val="40"/>
          <w:szCs w:val="40"/>
          <w:lang w:eastAsia="ru-RU"/>
        </w:rPr>
        <w:t>Логопедическая ритмика</w:t>
      </w:r>
      <w:r w:rsidRPr="000B1EF8">
        <w:rPr>
          <w:rFonts w:ascii="Times New Roman" w:eastAsia="Times New Roman" w:hAnsi="Times New Roman" w:cs="Times New Roman"/>
          <w:sz w:val="40"/>
          <w:szCs w:val="40"/>
          <w:lang w:eastAsia="ru-RU"/>
        </w:rPr>
        <w:t xml:space="preserve">» </w:t>
      </w:r>
    </w:p>
    <w:p w:rsidR="000B1EF8" w:rsidRPr="000B1EF8" w:rsidRDefault="000B1EF8" w:rsidP="000B1EF8">
      <w:pPr>
        <w:tabs>
          <w:tab w:val="left" w:pos="3535"/>
        </w:tabs>
        <w:spacing w:after="0" w:line="240" w:lineRule="auto"/>
        <w:jc w:val="center"/>
        <w:rPr>
          <w:rFonts w:ascii="Times New Roman" w:eastAsia="Times New Roman" w:hAnsi="Times New Roman" w:cs="Times New Roman"/>
          <w:sz w:val="40"/>
          <w:szCs w:val="40"/>
          <w:lang w:eastAsia="ru-RU"/>
        </w:rPr>
      </w:pPr>
      <w:r w:rsidRPr="000B1EF8">
        <w:rPr>
          <w:rFonts w:ascii="Times New Roman" w:eastAsia="Times New Roman" w:hAnsi="Times New Roman" w:cs="Times New Roman"/>
          <w:sz w:val="40"/>
          <w:szCs w:val="40"/>
          <w:lang w:eastAsia="ru-RU"/>
        </w:rPr>
        <w:t>адаптированной основной общеобразовательной программы начального общего образования для обучающихся с тяжелыми нарушениями речи</w:t>
      </w:r>
    </w:p>
    <w:p w:rsidR="000B1EF8" w:rsidRPr="000B1EF8" w:rsidRDefault="000B1EF8" w:rsidP="000B1EF8">
      <w:pPr>
        <w:tabs>
          <w:tab w:val="left" w:pos="3535"/>
        </w:tabs>
        <w:spacing w:after="0" w:line="240" w:lineRule="auto"/>
        <w:jc w:val="center"/>
        <w:rPr>
          <w:rFonts w:ascii="Times New Roman" w:eastAsia="Times New Roman" w:hAnsi="Times New Roman" w:cs="Times New Roman"/>
          <w:sz w:val="40"/>
          <w:szCs w:val="40"/>
          <w:lang w:eastAsia="ru-RU"/>
        </w:rPr>
      </w:pPr>
      <w:r w:rsidRPr="000B1EF8">
        <w:rPr>
          <w:rFonts w:ascii="Times New Roman" w:eastAsia="Times New Roman" w:hAnsi="Times New Roman" w:cs="Times New Roman"/>
          <w:sz w:val="40"/>
          <w:szCs w:val="40"/>
          <w:lang w:eastAsia="ru-RU"/>
        </w:rPr>
        <w:t xml:space="preserve">Срок освоения - </w:t>
      </w:r>
      <w:r>
        <w:rPr>
          <w:rFonts w:ascii="Times New Roman" w:eastAsia="Times New Roman" w:hAnsi="Times New Roman" w:cs="Times New Roman"/>
          <w:sz w:val="40"/>
          <w:szCs w:val="40"/>
          <w:lang w:eastAsia="ru-RU"/>
        </w:rPr>
        <w:t>4</w:t>
      </w:r>
      <w:r w:rsidRPr="000B1EF8">
        <w:rPr>
          <w:rFonts w:ascii="Times New Roman" w:eastAsia="Times New Roman" w:hAnsi="Times New Roman" w:cs="Times New Roman"/>
          <w:sz w:val="40"/>
          <w:szCs w:val="40"/>
          <w:lang w:eastAsia="ru-RU"/>
        </w:rPr>
        <w:t xml:space="preserve"> года</w:t>
      </w: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rPr>
          <w:rFonts w:ascii="Times New Roman" w:eastAsia="Times New Roman" w:hAnsi="Times New Roman" w:cs="Times New Roman"/>
          <w:sz w:val="32"/>
          <w:szCs w:val="32"/>
          <w:lang w:eastAsia="ru-RU"/>
        </w:rPr>
      </w:pPr>
    </w:p>
    <w:p w:rsidR="000B1EF8" w:rsidRPr="000B1EF8" w:rsidRDefault="000B1EF8" w:rsidP="000B1EF8">
      <w:pPr>
        <w:spacing w:after="0" w:line="240" w:lineRule="auto"/>
        <w:jc w:val="center"/>
        <w:rPr>
          <w:rFonts w:ascii="Times New Roman" w:eastAsia="Times New Roman" w:hAnsi="Times New Roman" w:cs="Times New Roman"/>
          <w:sz w:val="32"/>
          <w:szCs w:val="32"/>
          <w:lang w:eastAsia="ru-RU"/>
        </w:rPr>
      </w:pPr>
      <w:r w:rsidRPr="000B1EF8">
        <w:rPr>
          <w:rFonts w:ascii="Times New Roman" w:eastAsia="Times New Roman" w:hAnsi="Times New Roman" w:cs="Times New Roman"/>
          <w:sz w:val="32"/>
          <w:szCs w:val="32"/>
          <w:lang w:eastAsia="ru-RU"/>
        </w:rPr>
        <w:t xml:space="preserve">                                                                                       Составители:</w:t>
      </w:r>
    </w:p>
    <w:p w:rsidR="000B1EF8" w:rsidRPr="000B1EF8" w:rsidRDefault="000B1EF8" w:rsidP="000B1EF8">
      <w:pPr>
        <w:spacing w:after="0" w:line="240" w:lineRule="auto"/>
        <w:jc w:val="right"/>
        <w:rPr>
          <w:rFonts w:ascii="Times New Roman" w:eastAsia="Times New Roman" w:hAnsi="Times New Roman" w:cs="Times New Roman"/>
          <w:sz w:val="32"/>
          <w:szCs w:val="32"/>
          <w:lang w:eastAsia="ru-RU"/>
        </w:rPr>
      </w:pPr>
      <w:r w:rsidRPr="000B1EF8">
        <w:rPr>
          <w:rFonts w:ascii="Times New Roman" w:eastAsia="Times New Roman" w:hAnsi="Times New Roman" w:cs="Times New Roman"/>
          <w:sz w:val="32"/>
          <w:szCs w:val="32"/>
          <w:lang w:eastAsia="ru-RU"/>
        </w:rPr>
        <w:t>Васильева Е.Ю.</w:t>
      </w:r>
    </w:p>
    <w:p w:rsidR="000B1EF8" w:rsidRPr="000B1EF8" w:rsidRDefault="00340537" w:rsidP="000B1EF8">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Дроздова Э.А</w:t>
      </w:r>
      <w:r w:rsidR="000B1EF8" w:rsidRPr="000B1EF8">
        <w:rPr>
          <w:rFonts w:ascii="Times New Roman" w:eastAsia="Times New Roman" w:hAnsi="Times New Roman" w:cs="Times New Roman"/>
          <w:sz w:val="32"/>
          <w:szCs w:val="32"/>
          <w:lang w:eastAsia="ru-RU"/>
        </w:rPr>
        <w:t>.</w:t>
      </w: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rPr>
          <w:rFonts w:ascii="Times New Roman" w:eastAsia="Times New Roman" w:hAnsi="Times New Roman" w:cs="Times New Roman"/>
          <w:sz w:val="40"/>
          <w:szCs w:val="40"/>
          <w:lang w:eastAsia="ru-RU"/>
        </w:rPr>
      </w:pPr>
    </w:p>
    <w:p w:rsidR="000B1EF8" w:rsidRPr="000B1EF8" w:rsidRDefault="000B1EF8" w:rsidP="000B1EF8">
      <w:pPr>
        <w:spacing w:after="0" w:line="240" w:lineRule="auto"/>
        <w:jc w:val="center"/>
        <w:rPr>
          <w:rFonts w:ascii="Times New Roman" w:eastAsia="Times New Roman" w:hAnsi="Times New Roman" w:cs="Times New Roman"/>
          <w:sz w:val="28"/>
          <w:szCs w:val="28"/>
          <w:lang w:eastAsia="ru-RU"/>
        </w:rPr>
      </w:pPr>
      <w:r w:rsidRPr="000B1EF8">
        <w:rPr>
          <w:rFonts w:ascii="Times New Roman" w:eastAsia="Times New Roman" w:hAnsi="Times New Roman" w:cs="Times New Roman"/>
          <w:sz w:val="28"/>
          <w:szCs w:val="28"/>
          <w:lang w:eastAsia="ru-RU"/>
        </w:rPr>
        <w:t>г. Петрозаводск</w:t>
      </w:r>
    </w:p>
    <w:p w:rsidR="000B1EF8" w:rsidRPr="000B1EF8" w:rsidRDefault="00340537" w:rsidP="000B1EF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p w:rsidR="00E02D65" w:rsidRPr="00E016C7" w:rsidRDefault="00E02D65">
      <w:pPr>
        <w:rPr>
          <w:rFonts w:ascii="Times New Roman" w:hAnsi="Times New Roman" w:cs="Times New Roman"/>
          <w:sz w:val="24"/>
          <w:szCs w:val="24"/>
        </w:rPr>
      </w:pPr>
    </w:p>
    <w:p w:rsidR="004E3B21" w:rsidRPr="004E3B21" w:rsidRDefault="00340537" w:rsidP="004E3B21">
      <w:pPr>
        <w:ind w:left="-851"/>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РАБОЧАЯ </w:t>
      </w:r>
      <w:r w:rsidR="004E3B21" w:rsidRPr="004E3B21">
        <w:rPr>
          <w:rFonts w:ascii="Times New Roman" w:eastAsia="Calibri" w:hAnsi="Times New Roman" w:cs="Times New Roman"/>
          <w:b/>
          <w:sz w:val="24"/>
          <w:szCs w:val="24"/>
        </w:rPr>
        <w:t>ПРОГРАММА ПО ЛОГОПЕДИЧЕСКОЙ РИТМИКЕ</w:t>
      </w:r>
    </w:p>
    <w:p w:rsidR="004E3B21" w:rsidRPr="004E3B21" w:rsidRDefault="004E3B21" w:rsidP="004E3B21">
      <w:pPr>
        <w:jc w:val="center"/>
        <w:rPr>
          <w:rFonts w:ascii="Times New Roman" w:eastAsia="Calibri" w:hAnsi="Times New Roman" w:cs="Times New Roman"/>
          <w:b/>
          <w:sz w:val="24"/>
          <w:szCs w:val="24"/>
        </w:rPr>
      </w:pPr>
      <w:r w:rsidRPr="004E3B21">
        <w:rPr>
          <w:rFonts w:ascii="Times New Roman" w:eastAsia="Calibri" w:hAnsi="Times New Roman" w:cs="Times New Roman"/>
          <w:b/>
          <w:sz w:val="24"/>
          <w:szCs w:val="24"/>
        </w:rPr>
        <w:t>для обучающихся 1-4 классов (135 ч)</w:t>
      </w:r>
    </w:p>
    <w:p w:rsidR="004E3B21" w:rsidRPr="004E3B21" w:rsidRDefault="004E3B21" w:rsidP="004E3B21">
      <w:pPr>
        <w:jc w:val="center"/>
        <w:rPr>
          <w:rFonts w:ascii="Times New Roman" w:eastAsia="Calibri" w:hAnsi="Times New Roman" w:cs="Times New Roman"/>
          <w:b/>
          <w:sz w:val="24"/>
          <w:szCs w:val="24"/>
        </w:rPr>
      </w:pPr>
      <w:r w:rsidRPr="004E3B21">
        <w:rPr>
          <w:rFonts w:ascii="Times New Roman" w:eastAsia="Calibri" w:hAnsi="Times New Roman" w:cs="Times New Roman"/>
          <w:b/>
          <w:sz w:val="24"/>
          <w:szCs w:val="24"/>
        </w:rPr>
        <w:t>ПОЯСНИТЕЛЬНАЯ ЗАПИСКА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Логопедическая ритмика — одно из средств оздоровления речи. Прежде всего, это комплексная методика, включающая в себя средства логопедического, музыкально-ритмического и физического воспитания. Основой логопедической ритмики являются речь, музыка и движение. </w:t>
      </w:r>
      <w:r w:rsidRPr="004E3B21">
        <w:rPr>
          <w:rFonts w:ascii="Times New Roman" w:eastAsia="Calibri" w:hAnsi="Times New Roman" w:cs="Times New Roman"/>
          <w:b/>
          <w:sz w:val="24"/>
          <w:szCs w:val="24"/>
        </w:rPr>
        <w:t>Логопедическая ритмика</w:t>
      </w:r>
      <w:r w:rsidRPr="004E3B21">
        <w:rPr>
          <w:rFonts w:ascii="Times New Roman" w:eastAsia="Calibri" w:hAnsi="Times New Roman" w:cs="Times New Roman"/>
          <w:sz w:val="24"/>
          <w:szCs w:val="24"/>
        </w:rPr>
        <w:t xml:space="preserve"> — это один из качественных методов логопедической работы по </w:t>
      </w:r>
      <w:r w:rsidRPr="004E3B21">
        <w:rPr>
          <w:rFonts w:ascii="Times New Roman" w:eastAsia="Calibri" w:hAnsi="Times New Roman" w:cs="Times New Roman"/>
          <w:b/>
          <w:sz w:val="24"/>
          <w:szCs w:val="24"/>
        </w:rPr>
        <w:t>развития речи</w:t>
      </w:r>
      <w:r w:rsidRPr="004E3B21">
        <w:rPr>
          <w:rFonts w:ascii="Times New Roman" w:eastAsia="Calibri" w:hAnsi="Times New Roman" w:cs="Times New Roman"/>
          <w:sz w:val="24"/>
          <w:szCs w:val="24"/>
        </w:rPr>
        <w:t xml:space="preserve"> обучающихся.</w:t>
      </w:r>
    </w:p>
    <w:p w:rsidR="00340537" w:rsidRDefault="00340537" w:rsidP="004E3B21">
      <w:pPr>
        <w:ind w:firstLine="708"/>
        <w:rPr>
          <w:rFonts w:ascii="Times New Roman" w:eastAsia="Calibri" w:hAnsi="Times New Roman" w:cs="Times New Roman"/>
          <w:sz w:val="24"/>
          <w:szCs w:val="24"/>
        </w:rPr>
      </w:pPr>
      <w:r w:rsidRPr="002C7E4E">
        <w:rPr>
          <w:rFonts w:ascii="Times New Roman" w:hAnsi="Times New Roman"/>
          <w:sz w:val="24"/>
          <w:szCs w:val="24"/>
        </w:rPr>
        <w:t>Программа разработана на основе Федерального государственного обра</w:t>
      </w:r>
      <w:r>
        <w:rPr>
          <w:rFonts w:ascii="Times New Roman" w:hAnsi="Times New Roman"/>
          <w:sz w:val="24"/>
          <w:szCs w:val="24"/>
        </w:rPr>
        <w:t>зовательного стандарта начального</w:t>
      </w:r>
      <w:r w:rsidRPr="002C7E4E">
        <w:rPr>
          <w:rFonts w:ascii="Times New Roman" w:hAnsi="Times New Roman"/>
          <w:sz w:val="24"/>
          <w:szCs w:val="24"/>
        </w:rPr>
        <w:t xml:space="preserve"> общего образования,</w:t>
      </w:r>
      <w:r w:rsidRPr="00745673">
        <w:rPr>
          <w:rFonts w:ascii="Times New Roman" w:hAnsi="Times New Roman"/>
          <w:sz w:val="24"/>
          <w:szCs w:val="24"/>
        </w:rPr>
        <w:t xml:space="preserve"> </w:t>
      </w:r>
      <w:r>
        <w:rPr>
          <w:rFonts w:ascii="Times New Roman" w:hAnsi="Times New Roman"/>
          <w:sz w:val="24"/>
          <w:szCs w:val="24"/>
        </w:rPr>
        <w:t>ФАОП НОО для обучающихся с ТНР (вариант 5.2) и ФАОП НОО для обучающихся с ЗПР (вариант 7.2), К</w:t>
      </w:r>
      <w:r w:rsidRPr="002C7E4E">
        <w:rPr>
          <w:rFonts w:ascii="Times New Roman" w:hAnsi="Times New Roman"/>
          <w:sz w:val="24"/>
          <w:szCs w:val="24"/>
        </w:rPr>
        <w:t>онцепции духовно-нравственного развития и воспитания личности гражданина России, планируемых результатов начального общего образования</w:t>
      </w:r>
      <w:r>
        <w:rPr>
          <w:rFonts w:ascii="Times New Roman" w:hAnsi="Times New Roman"/>
          <w:sz w:val="24"/>
          <w:szCs w:val="24"/>
        </w:rPr>
        <w:t>,</w:t>
      </w:r>
      <w:r w:rsidRPr="002C7E4E">
        <w:rPr>
          <w:rFonts w:ascii="Times New Roman" w:hAnsi="Times New Roman"/>
          <w:sz w:val="24"/>
          <w:szCs w:val="24"/>
        </w:rPr>
        <w:t xml:space="preserve"> </w:t>
      </w:r>
      <w:r>
        <w:rPr>
          <w:rFonts w:ascii="Times New Roman" w:hAnsi="Times New Roman"/>
          <w:sz w:val="24"/>
          <w:szCs w:val="24"/>
        </w:rPr>
        <w:t>Примерной п</w:t>
      </w:r>
      <w:r w:rsidRPr="002C7E4E">
        <w:rPr>
          <w:rFonts w:ascii="Times New Roman" w:hAnsi="Times New Roman"/>
          <w:sz w:val="24"/>
          <w:szCs w:val="24"/>
        </w:rPr>
        <w:t>рограммы специальных (коррекционных) образовательных школ для обучающихся с тяжелыми нарушениями речи</w:t>
      </w:r>
      <w:r>
        <w:rPr>
          <w:rFonts w:ascii="Times New Roman" w:hAnsi="Times New Roman"/>
          <w:sz w:val="24"/>
          <w:szCs w:val="24"/>
        </w:rPr>
        <w:t>.</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Данная программа коррекционно-развивающей работы с обучающимися, имеющими общее недоразвитие речи, алалию, дизартрию, заикание, </w:t>
      </w:r>
      <w:proofErr w:type="spellStart"/>
      <w:r w:rsidRPr="004E3B21">
        <w:rPr>
          <w:rFonts w:ascii="Times New Roman" w:eastAsia="Calibri" w:hAnsi="Times New Roman" w:cs="Times New Roman"/>
          <w:sz w:val="24"/>
          <w:szCs w:val="24"/>
        </w:rPr>
        <w:t>ринолалию</w:t>
      </w:r>
      <w:proofErr w:type="spellEnd"/>
      <w:r w:rsidRPr="004E3B21">
        <w:rPr>
          <w:rFonts w:ascii="Times New Roman" w:eastAsia="Calibri" w:hAnsi="Times New Roman" w:cs="Times New Roman"/>
          <w:sz w:val="24"/>
          <w:szCs w:val="24"/>
        </w:rPr>
        <w:t>, предназначена для работы учителям логопедической ритмики специальных (коррекционных) школ для обучающихся с ТНР. Занятия, направленные на позитив, создают положительный эмоциональный настрой к речи, мотивацию к выполнению логопедических упражнений.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Общее недоразвитие речи сопровождается у обучающихся нарушенным не только фонетико-фонематического, лексико-грамматического компонентов речи, но и бедностью словаря, недостаточностью представлений об окружающем мире. Недостаточная </w:t>
      </w:r>
      <w:proofErr w:type="spellStart"/>
      <w:r w:rsidRPr="004E3B21">
        <w:rPr>
          <w:rFonts w:ascii="Times New Roman" w:eastAsia="Calibri" w:hAnsi="Times New Roman" w:cs="Times New Roman"/>
          <w:sz w:val="24"/>
          <w:szCs w:val="24"/>
        </w:rPr>
        <w:t>сформированность</w:t>
      </w:r>
      <w:proofErr w:type="spellEnd"/>
      <w:r w:rsidRPr="004E3B21">
        <w:rPr>
          <w:rFonts w:ascii="Times New Roman" w:eastAsia="Calibri" w:hAnsi="Times New Roman" w:cs="Times New Roman"/>
          <w:sz w:val="24"/>
          <w:szCs w:val="24"/>
        </w:rPr>
        <w:t xml:space="preserve"> навыков произвольного общения, самостоятельной деятельности, </w:t>
      </w:r>
      <w:proofErr w:type="spellStart"/>
      <w:r w:rsidRPr="004E3B21">
        <w:rPr>
          <w:rFonts w:ascii="Times New Roman" w:eastAsia="Calibri" w:hAnsi="Times New Roman" w:cs="Times New Roman"/>
          <w:sz w:val="24"/>
          <w:szCs w:val="24"/>
        </w:rPr>
        <w:t>несформированность</w:t>
      </w:r>
      <w:proofErr w:type="spellEnd"/>
      <w:r w:rsidRPr="004E3B21">
        <w:rPr>
          <w:rFonts w:ascii="Times New Roman" w:eastAsia="Calibri" w:hAnsi="Times New Roman" w:cs="Times New Roman"/>
          <w:sz w:val="24"/>
          <w:szCs w:val="24"/>
        </w:rPr>
        <w:t xml:space="preserve"> высших психических функций (памяти, внимания, мышления) влияют на ход коррекционной работы с обучающимися с ограниченными возможности здоровья.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К особенностям коррекционной работы с заикающимися обучающимися относится работа по развитию дыхания, голоса и речи. Сюда входят упражнения для обучающихся в пении, чтении и декламации.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Обучающиеся, страдающие </w:t>
      </w:r>
      <w:proofErr w:type="spellStart"/>
      <w:r w:rsidRPr="004E3B21">
        <w:rPr>
          <w:rFonts w:ascii="Times New Roman" w:eastAsia="Calibri" w:hAnsi="Times New Roman" w:cs="Times New Roman"/>
          <w:sz w:val="24"/>
          <w:szCs w:val="24"/>
        </w:rPr>
        <w:t>ринолалией</w:t>
      </w:r>
      <w:proofErr w:type="spellEnd"/>
      <w:r w:rsidRPr="004E3B21">
        <w:rPr>
          <w:rFonts w:ascii="Times New Roman" w:eastAsia="Calibri" w:hAnsi="Times New Roman" w:cs="Times New Roman"/>
          <w:sz w:val="24"/>
          <w:szCs w:val="24"/>
        </w:rPr>
        <w:t>, имеют недоразвитие в строении речевого аппарата, открытую назализацию, нарушение речевого дыхания, маленький голосовой диапазон. Данные нарушения у обучающихся сопровождаются трудностями в общении с окружающими.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Обучающиеся, страдающие алалией (в большинстве случаев моторной алалией), имеют системное недоразвитие речи, при котором нарушены все компоненты лексико-грамматического строя, фонетико-фонематической стороны речи. Отмечается бедность словарного запаса, </w:t>
      </w:r>
      <w:proofErr w:type="spellStart"/>
      <w:r w:rsidRPr="004E3B21">
        <w:rPr>
          <w:rFonts w:ascii="Times New Roman" w:eastAsia="Calibri" w:hAnsi="Times New Roman" w:cs="Times New Roman"/>
          <w:sz w:val="24"/>
          <w:szCs w:val="24"/>
        </w:rPr>
        <w:t>несформированность</w:t>
      </w:r>
      <w:proofErr w:type="spellEnd"/>
      <w:r w:rsidRPr="004E3B21">
        <w:rPr>
          <w:rFonts w:ascii="Times New Roman" w:eastAsia="Calibri" w:hAnsi="Times New Roman" w:cs="Times New Roman"/>
          <w:sz w:val="24"/>
          <w:szCs w:val="24"/>
        </w:rPr>
        <w:t xml:space="preserve"> представлений об окружающем мире. Ритмическая структура слова и фразы при произнесении сопровождается нарушением мелодики, темпа, ритма речи. При алалии речь не является полноценным средством коммуникации.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Обучающиеся, страдающие дизартрией, имеют недостатки в </w:t>
      </w:r>
      <w:proofErr w:type="spellStart"/>
      <w:r w:rsidRPr="004E3B21">
        <w:rPr>
          <w:rFonts w:ascii="Times New Roman" w:eastAsia="Calibri" w:hAnsi="Times New Roman" w:cs="Times New Roman"/>
          <w:sz w:val="24"/>
          <w:szCs w:val="24"/>
        </w:rPr>
        <w:t>звукопроизносительной</w:t>
      </w:r>
      <w:proofErr w:type="spellEnd"/>
      <w:r w:rsidRPr="004E3B21">
        <w:rPr>
          <w:rFonts w:ascii="Times New Roman" w:eastAsia="Calibri" w:hAnsi="Times New Roman" w:cs="Times New Roman"/>
          <w:sz w:val="24"/>
          <w:szCs w:val="24"/>
        </w:rPr>
        <w:t xml:space="preserve"> и просодической сторонах речи, отмечается </w:t>
      </w:r>
      <w:proofErr w:type="spellStart"/>
      <w:r w:rsidRPr="004E3B21">
        <w:rPr>
          <w:rFonts w:ascii="Times New Roman" w:eastAsia="Calibri" w:hAnsi="Times New Roman" w:cs="Times New Roman"/>
          <w:sz w:val="24"/>
          <w:szCs w:val="24"/>
        </w:rPr>
        <w:t>недосформированность</w:t>
      </w:r>
      <w:proofErr w:type="spellEnd"/>
      <w:r w:rsidRPr="004E3B21">
        <w:rPr>
          <w:rFonts w:ascii="Times New Roman" w:eastAsia="Calibri" w:hAnsi="Times New Roman" w:cs="Times New Roman"/>
          <w:sz w:val="24"/>
          <w:szCs w:val="24"/>
        </w:rPr>
        <w:t xml:space="preserve"> неречевых психических функций, проблемы в развитии общей и мелкой моторике, нарушения эмоционально-волевой сферы, </w:t>
      </w:r>
      <w:proofErr w:type="spellStart"/>
      <w:r w:rsidRPr="004E3B21">
        <w:rPr>
          <w:rFonts w:ascii="Times New Roman" w:eastAsia="Calibri" w:hAnsi="Times New Roman" w:cs="Times New Roman"/>
          <w:sz w:val="24"/>
          <w:szCs w:val="24"/>
        </w:rPr>
        <w:t>несформированность</w:t>
      </w:r>
      <w:proofErr w:type="spellEnd"/>
      <w:r w:rsidRPr="004E3B21">
        <w:rPr>
          <w:rFonts w:ascii="Times New Roman" w:eastAsia="Calibri" w:hAnsi="Times New Roman" w:cs="Times New Roman"/>
          <w:sz w:val="24"/>
          <w:szCs w:val="24"/>
        </w:rPr>
        <w:t xml:space="preserve"> пространственно-временных представлений.</w:t>
      </w:r>
    </w:p>
    <w:p w:rsid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lastRenderedPageBreak/>
        <w:t>Общей проблемой обучающихся, страдающих ТНР, остается общение со сверстниками. Обучающиеся испытывают трудности в публичных выступлениях, во взаимодействии при совместных играх.</w:t>
      </w:r>
    </w:p>
    <w:p w:rsidR="007F481F" w:rsidRPr="004E3B21" w:rsidRDefault="007F481F" w:rsidP="004E3B21">
      <w:pPr>
        <w:ind w:firstLine="708"/>
        <w:rPr>
          <w:rFonts w:ascii="Times New Roman" w:eastAsia="Calibri" w:hAnsi="Times New Roman" w:cs="Times New Roman"/>
          <w:sz w:val="24"/>
          <w:szCs w:val="24"/>
        </w:rPr>
      </w:pPr>
    </w:p>
    <w:p w:rsidR="004E3B21" w:rsidRPr="004E3B21" w:rsidRDefault="004E3B21" w:rsidP="004E3B21">
      <w:pPr>
        <w:jc w:val="center"/>
        <w:rPr>
          <w:rFonts w:ascii="Times New Roman" w:eastAsia="Calibri" w:hAnsi="Times New Roman" w:cs="Times New Roman"/>
          <w:b/>
          <w:sz w:val="24"/>
          <w:szCs w:val="24"/>
        </w:rPr>
      </w:pPr>
      <w:r w:rsidRPr="004E3B21">
        <w:rPr>
          <w:rFonts w:ascii="Times New Roman" w:eastAsia="Calibri" w:hAnsi="Times New Roman" w:cs="Times New Roman"/>
          <w:b/>
          <w:i/>
          <w:iCs/>
          <w:sz w:val="24"/>
          <w:szCs w:val="24"/>
        </w:rPr>
        <w:t>Общая характеристика предмета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Часто у обучающихся, имеющих нарушения речи, наблюдается недоразвитие и ряда психомоторных функций; страдает внимание, память, имеет место общая моторная неловкость, недостаточная подвижность и </w:t>
      </w:r>
      <w:proofErr w:type="spellStart"/>
      <w:r w:rsidRPr="004E3B21">
        <w:rPr>
          <w:rFonts w:ascii="Times New Roman" w:eastAsia="Calibri" w:hAnsi="Times New Roman" w:cs="Times New Roman"/>
          <w:sz w:val="24"/>
          <w:szCs w:val="24"/>
        </w:rPr>
        <w:t>координированность</w:t>
      </w:r>
      <w:proofErr w:type="spellEnd"/>
      <w:r w:rsidRPr="004E3B21">
        <w:rPr>
          <w:rFonts w:ascii="Times New Roman" w:eastAsia="Calibri" w:hAnsi="Times New Roman" w:cs="Times New Roman"/>
          <w:sz w:val="24"/>
          <w:szCs w:val="24"/>
        </w:rPr>
        <w:t xml:space="preserve"> движений пальцев рук.</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Дефекты зрительного восприятия приводят к тому, что у обучающихся запаздывает сенсорное развитие, возникают проблемы с ориентацией в пространстве. Нарушения произвольного слухового внимания проявляются в трудностях сосредоточения на заданиях педагога, данных в словесной форме, определяют отсутствие чувства ритма и рифмы; приводят к сложностям формирования у обучающихся фонематических процессов.</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Следует отметить, что обучающиеся зачастую отличаются и рядом личностных особенностей. У них снижена работоспособность на занятиях, они быстро утомляются. В общении большинство из них характеризуются повышенной возбудимостью, двигательной расторможенностью или, что бывает реже, вялостью и апатией.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В работе с обучающимися учитель может использовать </w:t>
      </w:r>
      <w:proofErr w:type="spellStart"/>
      <w:r w:rsidRPr="004E3B21">
        <w:rPr>
          <w:rFonts w:ascii="Times New Roman" w:eastAsia="Calibri" w:hAnsi="Times New Roman" w:cs="Times New Roman"/>
          <w:sz w:val="24"/>
          <w:szCs w:val="24"/>
        </w:rPr>
        <w:t>логоритмические</w:t>
      </w:r>
      <w:proofErr w:type="spellEnd"/>
      <w:r w:rsidRPr="004E3B21">
        <w:rPr>
          <w:rFonts w:ascii="Times New Roman" w:eastAsia="Calibri" w:hAnsi="Times New Roman" w:cs="Times New Roman"/>
          <w:sz w:val="24"/>
          <w:szCs w:val="24"/>
        </w:rPr>
        <w:t xml:space="preserve"> средства для регулирования процессов возбуждения и торможения, постепенно формировать координацию движения, их переключаемость, точность, учить передвигаться и ориентироваться в пространстве. Логопедическая ритмика позволяет сформировать у обучающихся рефлекс сосредоточения, а это в дальнейшем позволит развить произвольное движение.</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В каждое занятие также вводятся элементы </w:t>
      </w:r>
      <w:proofErr w:type="spellStart"/>
      <w:r w:rsidRPr="004E3B21">
        <w:rPr>
          <w:rFonts w:ascii="Times New Roman" w:eastAsia="Calibri" w:hAnsi="Times New Roman" w:cs="Times New Roman"/>
          <w:sz w:val="24"/>
          <w:szCs w:val="24"/>
        </w:rPr>
        <w:t>психогимнастики</w:t>
      </w:r>
      <w:proofErr w:type="spellEnd"/>
      <w:r w:rsidRPr="004E3B21">
        <w:rPr>
          <w:rFonts w:ascii="Times New Roman" w:eastAsia="Calibri" w:hAnsi="Times New Roman" w:cs="Times New Roman"/>
          <w:sz w:val="24"/>
          <w:szCs w:val="24"/>
        </w:rPr>
        <w:t>, активной и пассивной музыкальной терапии, дыхательные и оздоровительные упражнения, игровой массаж и самомассаж, речевая и пальчиковая гимнастика.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Логопедическая ритмика является мощным вспомогательным средством для эффективной совместной работы логопеда и учителя логопедической ритмики по коррекции различных нарушений речи обучающихся, включающая в себя средства логопедического, музыкально-ритмического и физического воспитания. Её основой являются речь, музыка и движение.</w:t>
      </w:r>
    </w:p>
    <w:p w:rsidR="004E3B21" w:rsidRPr="004E3B21" w:rsidRDefault="004E3B21" w:rsidP="004E3B21">
      <w:pPr>
        <w:ind w:firstLine="708"/>
        <w:rPr>
          <w:rFonts w:ascii="Times New Roman" w:eastAsia="Calibri" w:hAnsi="Times New Roman" w:cs="Times New Roman"/>
          <w:sz w:val="24"/>
          <w:szCs w:val="24"/>
        </w:rPr>
      </w:pPr>
      <w:proofErr w:type="spellStart"/>
      <w:r w:rsidRPr="004E3B21">
        <w:rPr>
          <w:rFonts w:ascii="Times New Roman" w:eastAsia="Calibri" w:hAnsi="Times New Roman" w:cs="Times New Roman"/>
          <w:sz w:val="24"/>
          <w:szCs w:val="24"/>
        </w:rPr>
        <w:t>Логоритмические</w:t>
      </w:r>
      <w:proofErr w:type="spellEnd"/>
      <w:r w:rsidRPr="004E3B21">
        <w:rPr>
          <w:rFonts w:ascii="Times New Roman" w:eastAsia="Calibri" w:hAnsi="Times New Roman" w:cs="Times New Roman"/>
          <w:sz w:val="24"/>
          <w:szCs w:val="24"/>
        </w:rPr>
        <w:t xml:space="preserve"> занятия направлены на всестороннее развитие обучающихся, совершенствование их речи, овладение двигательными навыками, умение ориентироваться в окружающем мире, понимание смысла предлагаемых заданий, на способность преодолевать трудности, творчески проявлять себя. Кроме того, логопедическая ритмика с использованием </w:t>
      </w:r>
      <w:proofErr w:type="spellStart"/>
      <w:r w:rsidRPr="004E3B21">
        <w:rPr>
          <w:rFonts w:ascii="Times New Roman" w:eastAsia="Calibri" w:hAnsi="Times New Roman" w:cs="Times New Roman"/>
          <w:sz w:val="24"/>
          <w:szCs w:val="24"/>
        </w:rPr>
        <w:t>здоровьесберегающих</w:t>
      </w:r>
      <w:proofErr w:type="spellEnd"/>
      <w:r w:rsidRPr="004E3B21">
        <w:rPr>
          <w:rFonts w:ascii="Times New Roman" w:eastAsia="Calibri" w:hAnsi="Times New Roman" w:cs="Times New Roman"/>
          <w:sz w:val="24"/>
          <w:szCs w:val="24"/>
        </w:rPr>
        <w:t xml:space="preserve"> технологий оказывает благотворное влияние на здоровье обучающего: в его организме происходит перестройка различных систем, например, сердечно-сосудистой, дыхательной, </w:t>
      </w:r>
      <w:proofErr w:type="spellStart"/>
      <w:r w:rsidRPr="004E3B21">
        <w:rPr>
          <w:rFonts w:ascii="Times New Roman" w:eastAsia="Calibri" w:hAnsi="Times New Roman" w:cs="Times New Roman"/>
          <w:sz w:val="24"/>
          <w:szCs w:val="24"/>
        </w:rPr>
        <w:t>речедвигательной</w:t>
      </w:r>
      <w:proofErr w:type="spellEnd"/>
      <w:r w:rsidRPr="004E3B21">
        <w:rPr>
          <w:rFonts w:ascii="Times New Roman" w:eastAsia="Calibri" w:hAnsi="Times New Roman" w:cs="Times New Roman"/>
          <w:sz w:val="24"/>
          <w:szCs w:val="24"/>
        </w:rPr>
        <w:t xml:space="preserve">. Обучающиеся с пользой для себя выполняют дыхательные и оздоровительные упражнения, игровой массаж и самомассаж, играют в речевые и пальчиковые игры. В ход занятий вводятся элементы </w:t>
      </w:r>
      <w:proofErr w:type="spellStart"/>
      <w:r w:rsidRPr="004E3B21">
        <w:rPr>
          <w:rFonts w:ascii="Times New Roman" w:eastAsia="Calibri" w:hAnsi="Times New Roman" w:cs="Times New Roman"/>
          <w:sz w:val="24"/>
          <w:szCs w:val="24"/>
        </w:rPr>
        <w:t>психогимнастики</w:t>
      </w:r>
      <w:proofErr w:type="spellEnd"/>
      <w:r w:rsidRPr="004E3B21">
        <w:rPr>
          <w:rFonts w:ascii="Times New Roman" w:eastAsia="Calibri" w:hAnsi="Times New Roman" w:cs="Times New Roman"/>
          <w:sz w:val="24"/>
          <w:szCs w:val="24"/>
        </w:rPr>
        <w:t>, активной и пассивной музыкальной терапии.</w:t>
      </w:r>
    </w:p>
    <w:p w:rsid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Особенностью предлагаемой программы, в свете её коррекционных задач, является интеграция двигательной и познавательной деятельности на основе глубинных связей средств выразительности музыки, движения, речи.</w:t>
      </w:r>
    </w:p>
    <w:p w:rsidR="00324AC8" w:rsidRPr="00B739CB" w:rsidRDefault="00531F87" w:rsidP="00E74298">
      <w:pPr>
        <w:pStyle w:val="a3"/>
        <w:ind w:firstLine="708"/>
        <w:jc w:val="both"/>
        <w:rPr>
          <w:rFonts w:ascii="Times New Roman" w:hAnsi="Times New Roman" w:cs="Times New Roman"/>
          <w:sz w:val="24"/>
          <w:szCs w:val="24"/>
        </w:rPr>
      </w:pPr>
      <w:r w:rsidRPr="00B739CB">
        <w:rPr>
          <w:rFonts w:ascii="Times New Roman" w:eastAsia="Calibri" w:hAnsi="Times New Roman" w:cs="Times New Roman"/>
          <w:sz w:val="24"/>
          <w:szCs w:val="24"/>
        </w:rPr>
        <w:lastRenderedPageBreak/>
        <w:t xml:space="preserve">На занятиях логопедической ритмики у детей </w:t>
      </w:r>
      <w:r w:rsidRPr="00E74298">
        <w:rPr>
          <w:rFonts w:ascii="Times New Roman" w:eastAsia="Calibri" w:hAnsi="Times New Roman" w:cs="Times New Roman"/>
          <w:i/>
          <w:sz w:val="24"/>
          <w:szCs w:val="24"/>
        </w:rPr>
        <w:t>воспитывается</w:t>
      </w:r>
      <w:r w:rsidRPr="00B739CB">
        <w:rPr>
          <w:rFonts w:ascii="Times New Roman" w:eastAsia="Calibri" w:hAnsi="Times New Roman" w:cs="Times New Roman"/>
          <w:sz w:val="24"/>
          <w:szCs w:val="24"/>
        </w:rPr>
        <w:t xml:space="preserve"> </w:t>
      </w:r>
      <w:r w:rsidR="00231A6D" w:rsidRPr="00B739CB">
        <w:rPr>
          <w:rFonts w:ascii="Times New Roman" w:hAnsi="Times New Roman" w:cs="Times New Roman"/>
          <w:sz w:val="24"/>
          <w:szCs w:val="24"/>
        </w:rPr>
        <w:t>проявление интереса к освоению музыкальных традиций и музыкальной культуры народов России;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r w:rsidR="006F0024" w:rsidRPr="00B739CB">
        <w:rPr>
          <w:rFonts w:ascii="Times New Roman" w:hAnsi="Times New Roman" w:cs="Times New Roman"/>
          <w:sz w:val="24"/>
          <w:szCs w:val="24"/>
        </w:rPr>
        <w:t xml:space="preserve">; </w:t>
      </w:r>
      <w:r w:rsidR="00324AC8" w:rsidRPr="00B739CB">
        <w:rPr>
          <w:rFonts w:ascii="Times New Roman" w:hAnsi="Times New Roman" w:cs="Times New Roman"/>
          <w:sz w:val="24"/>
          <w:szCs w:val="24"/>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r w:rsidR="00B739CB" w:rsidRPr="00B739CB">
        <w:rPr>
          <w:rFonts w:ascii="Times New Roman" w:hAnsi="Times New Roman" w:cs="Times New Roman"/>
          <w:sz w:val="24"/>
          <w:szCs w:val="24"/>
        </w:rPr>
        <w:t>;</w:t>
      </w:r>
      <w:r w:rsidR="00324AC8" w:rsidRPr="00B739CB">
        <w:rPr>
          <w:rFonts w:ascii="Times New Roman" w:hAnsi="Times New Roman" w:cs="Times New Roman"/>
          <w:sz w:val="24"/>
          <w:szCs w:val="24"/>
        </w:rPr>
        <w:t xml:space="preserve"> </w:t>
      </w:r>
      <w:r w:rsidR="006F0024" w:rsidRPr="00B739CB">
        <w:rPr>
          <w:rFonts w:ascii="Times New Roman" w:hAnsi="Times New Roman" w:cs="Times New Roman"/>
          <w:sz w:val="24"/>
          <w:szCs w:val="24"/>
        </w:rPr>
        <w:t>восприимчивость к различным видам деятельности; умение видеть прекрасное в жизни, наслаждаться красотой; стремление к самовыражению в разных видах искусства; познавательные интересы, активность, инициативность, любознательность и самостоятельность; бережное отношение к физиологическим системам организма, задействованным в музыкально-ритмической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 установка на посильное активное участие в практической деятельности; трудолюбие в учёбе, настойчивость в достижении поставленных целей.</w:t>
      </w:r>
      <w:r w:rsidR="00324AC8" w:rsidRPr="00B739CB">
        <w:rPr>
          <w:rFonts w:ascii="Times New Roman" w:hAnsi="Times New Roman" w:cs="Times New Roman"/>
          <w:sz w:val="24"/>
          <w:szCs w:val="24"/>
        </w:rPr>
        <w:t xml:space="preserve"> </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b/>
          <w:sz w:val="24"/>
          <w:szCs w:val="24"/>
        </w:rPr>
        <w:t>Цель программы</w:t>
      </w:r>
      <w:r w:rsidRPr="004E3B21">
        <w:rPr>
          <w:rFonts w:ascii="Times New Roman" w:eastAsia="Calibri" w:hAnsi="Times New Roman" w:cs="Times New Roman"/>
          <w:sz w:val="24"/>
          <w:szCs w:val="24"/>
        </w:rPr>
        <w:t xml:space="preserve"> — преодоление речевых трудностей путем развития, воспитания и коррекции у обучающихся с речевой патологией двигательной сферы посредством музыки и их адаптации к условиям внешней, внутренней среды и социализации.</w:t>
      </w:r>
    </w:p>
    <w:p w:rsidR="004E3B21" w:rsidRPr="004E3B21" w:rsidRDefault="004E3B21" w:rsidP="004E3B21">
      <w:pPr>
        <w:ind w:firstLine="708"/>
        <w:rPr>
          <w:rFonts w:ascii="Times New Roman" w:eastAsia="Calibri" w:hAnsi="Times New Roman" w:cs="Times New Roman"/>
          <w:b/>
          <w:sz w:val="24"/>
          <w:szCs w:val="24"/>
        </w:rPr>
      </w:pPr>
      <w:r w:rsidRPr="004E3B21">
        <w:rPr>
          <w:rFonts w:ascii="Times New Roman" w:eastAsia="Calibri" w:hAnsi="Times New Roman" w:cs="Times New Roman"/>
          <w:b/>
          <w:sz w:val="24"/>
          <w:szCs w:val="24"/>
        </w:rPr>
        <w:t>Задачи коррекционно-развивающей работы:</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 развитие чувства ритма, способности ощущать в музыке, и движениях </w:t>
      </w:r>
      <w:proofErr w:type="spellStart"/>
      <w:r w:rsidRPr="004E3B21">
        <w:rPr>
          <w:rFonts w:ascii="Times New Roman" w:eastAsia="Calibri" w:hAnsi="Times New Roman" w:cs="Times New Roman"/>
          <w:sz w:val="24"/>
          <w:szCs w:val="24"/>
        </w:rPr>
        <w:t>речеритмическую</w:t>
      </w:r>
      <w:proofErr w:type="spellEnd"/>
      <w:r w:rsidRPr="004E3B21">
        <w:rPr>
          <w:rFonts w:ascii="Times New Roman" w:eastAsia="Calibri" w:hAnsi="Times New Roman" w:cs="Times New Roman"/>
          <w:sz w:val="24"/>
          <w:szCs w:val="24"/>
        </w:rPr>
        <w:t xml:space="preserve"> выразительность;</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2) развитие дыхания, силы голоса, его речевого диапазона;</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3) развитие мелкой моторики у обучающихся;</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3) формирование способности восприятия музыкальных образов и умению ритмично, выразительно двигаться в соответствии с данным образом, т. е. умения перевоплощаться, проявлять художественно-творческие способности;</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4) формирование познавательных способностей и коммуникативных навыков;</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5) развитие высших психических функций;</w:t>
      </w:r>
    </w:p>
    <w:p w:rsidR="004E3B21" w:rsidRPr="004E3B21" w:rsidRDefault="004E3B21" w:rsidP="004E3B21">
      <w:pPr>
        <w:rPr>
          <w:rFonts w:ascii="Times New Roman" w:eastAsia="Calibri" w:hAnsi="Times New Roman" w:cs="Times New Roman"/>
          <w:sz w:val="24"/>
          <w:szCs w:val="24"/>
        </w:rPr>
      </w:pPr>
      <w:r w:rsidRPr="004E3B21">
        <w:rPr>
          <w:rFonts w:ascii="Times New Roman" w:eastAsia="Calibri" w:hAnsi="Times New Roman" w:cs="Times New Roman"/>
          <w:sz w:val="24"/>
          <w:szCs w:val="24"/>
        </w:rPr>
        <w:t>6) воспитание нравственных личностных качеств; музыкальной культуры.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b/>
          <w:i/>
          <w:iCs/>
          <w:sz w:val="24"/>
          <w:szCs w:val="24"/>
        </w:rPr>
        <w:t>Методами</w:t>
      </w:r>
      <w:r w:rsidRPr="004E3B21">
        <w:rPr>
          <w:rFonts w:ascii="Times New Roman" w:eastAsia="Calibri" w:hAnsi="Times New Roman" w:cs="Times New Roman"/>
          <w:i/>
          <w:iCs/>
          <w:sz w:val="24"/>
          <w:szCs w:val="24"/>
        </w:rPr>
        <w:t xml:space="preserve"> </w:t>
      </w:r>
      <w:r w:rsidRPr="004E3B21">
        <w:rPr>
          <w:rFonts w:ascii="Times New Roman" w:eastAsia="Calibri" w:hAnsi="Times New Roman" w:cs="Times New Roman"/>
          <w:sz w:val="24"/>
          <w:szCs w:val="24"/>
        </w:rPr>
        <w:t>логопедической ритмики на уроках в доступной и интересной форме учитель развивает у обучающихся общие речевые навыки, такие как дыхание, темп, ритм речи, её выразительность; в ходе музыкально-дидактических игр отрабатывать артикуляционные, мимические и голосовые упражнения.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В коррекционном обучении и воспитании на </w:t>
      </w:r>
      <w:proofErr w:type="spellStart"/>
      <w:r w:rsidRPr="004E3B21">
        <w:rPr>
          <w:rFonts w:ascii="Times New Roman" w:eastAsia="Calibri" w:hAnsi="Times New Roman" w:cs="Times New Roman"/>
          <w:sz w:val="24"/>
          <w:szCs w:val="24"/>
        </w:rPr>
        <w:t>логоритмических</w:t>
      </w:r>
      <w:proofErr w:type="spellEnd"/>
      <w:r w:rsidRPr="004E3B21">
        <w:rPr>
          <w:rFonts w:ascii="Times New Roman" w:eastAsia="Calibri" w:hAnsi="Times New Roman" w:cs="Times New Roman"/>
          <w:sz w:val="24"/>
          <w:szCs w:val="24"/>
        </w:rPr>
        <w:t xml:space="preserve"> занятиях используются различные приемы: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а) наглядно-зрительные — показ педагогом образца движения или его отдельных двигательных элементов; подражание образцам окружающей жизни; использование зрительных ориентиров при преодолении пространства, наглядных пособий (кинофильмов, фотографий, телепередач, картин и т. п.);</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lastRenderedPageBreak/>
        <w:t>б) тактильно-мышечные — включение в двигательную деятельность различных пособий. Например, при ходьбе на пути ставятся воротца - дуги: чтобы их перешагнуть, надо высоко поднять ногу.</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Инструкция к заданию «не задеть воротца» связывается в сознании обучающихся с костно-мышечным ощущением при совершении ошибки. И если воротца задеваются, то обучающийся сам определяет неправильность своего движения. Тактильно-мышечная наглядность выражается также в непосредственной помощи педагога, уточняющего положение отдельных частей тела занимающегося, например, педагог выпрямляет осанку прикосновением руки;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в) наглядно-слуховые — звуковая регуляция движений. Лучшей слуховой наглядностью является инструментальная музыка или песня. Для регуляции движений могут служить народные прибаутки, стихотворения в форме двух-</w:t>
      </w:r>
      <w:proofErr w:type="spellStart"/>
      <w:r w:rsidRPr="004E3B21">
        <w:rPr>
          <w:rFonts w:ascii="Times New Roman" w:eastAsia="Calibri" w:hAnsi="Times New Roman" w:cs="Times New Roman"/>
          <w:sz w:val="24"/>
          <w:szCs w:val="24"/>
        </w:rPr>
        <w:t>четырёхстиший</w:t>
      </w:r>
      <w:proofErr w:type="spellEnd"/>
      <w:r w:rsidRPr="004E3B21">
        <w:rPr>
          <w:rFonts w:ascii="Times New Roman" w:eastAsia="Calibri" w:hAnsi="Times New Roman" w:cs="Times New Roman"/>
          <w:sz w:val="24"/>
          <w:szCs w:val="24"/>
        </w:rPr>
        <w:t>, звуки бубна, колокольчика и т. п.</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Словесные методы обращены к сознанию занимающегося, они помогают осмысливать поставленную задачу и сознательно выполнять двигательные упражнения.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При словесном методе используются следующие виды работ:</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1) краткое объяснение новых движений с опорой на имеющийся жизненный опыт и представления занимающегося;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2) пояснение, сопровождающее конкретный показ движения или уточняющее его отдельные элементы;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3) указание, необходимое при воспроизведении показанного педагогом движения или при самостоятельном выполнении упражнений занимающимися;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4) беседа при введении новых упражнений и подвижных игр, когда требуется разъяснить двигательные действия, уточнить сюжет подвижной игры и т. д.;</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5) вопросы занимающемуся до выполнения им движения для осознания последовательности действий или проверки его представлений о правилах, игровых действиях и т. п.;</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6) команды, распоряжения и сигналы, требующие от педагога различной интонации и динамики. В качестве команд, сигналов можно использовать считалки, игровые зачины, которыми так богато русское народное творчество;</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7) образный сюжетный рассказ, служащий для развития выразительности движений и лучшего перевоплощения в игровой образ. Сюжетный рассказ в полторы - две минуты вызывает у занимающихся воссоздающее воображение, способствует зрительному восприятию всей ситуации, стимулирует эмоциональное воспроизведение;</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8) словесная инструкция, с помощью которой происходит оживление следов прежних впечатлений в новых сочетаниях и комбинациях, возникает возможность с помощью словесных указаний и объяснений образовать новые временные связи, сформировать новые знания и умения.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Формирование двигательных навыков у обучающихся зависит от степени осознания им содержания и структуры упражнения.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Практические методы обеспечивают действенную проверку правильности восприятия движения на собственных мышечно-моторных ощущениях. Разновидностями являются игровой и соревновательный методы.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lastRenderedPageBreak/>
        <w:t xml:space="preserve">Игровой — близкий к игровой деятельности обучающихся, наиболее специфичный и эмоционально-эффективный, учитывает элементы наглядно-образного и наглядно-действенного мышления; дает возможность совершенствовать разнообразные двигательные навыки, развивает самостоятельность движений, быстроту ответной реакции на изменяющиеся условия, развивает творческую инициативу на </w:t>
      </w:r>
      <w:proofErr w:type="spellStart"/>
      <w:r w:rsidRPr="004E3B21">
        <w:rPr>
          <w:rFonts w:ascii="Times New Roman" w:eastAsia="Calibri" w:hAnsi="Times New Roman" w:cs="Times New Roman"/>
          <w:sz w:val="24"/>
          <w:szCs w:val="24"/>
        </w:rPr>
        <w:t>логоритмических</w:t>
      </w:r>
      <w:proofErr w:type="spellEnd"/>
      <w:r w:rsidRPr="004E3B21">
        <w:rPr>
          <w:rFonts w:ascii="Times New Roman" w:eastAsia="Calibri" w:hAnsi="Times New Roman" w:cs="Times New Roman"/>
          <w:sz w:val="24"/>
          <w:szCs w:val="24"/>
        </w:rPr>
        <w:t xml:space="preserve"> занятиях.</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Соревновательный используется для совершенствования уже отработанных двигательных навыков, чувства коллективизма. При правильном руководстве соревнование может быть использовано как воспитательное средство для совершенствования двигательных навыков, воспитания морально-волевых черт личности.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Приёмы, относящиеся к практическому методу, связаны с наглядностью и словом. Педагог регламентирует весь процесс обучения в соответствии с задачами, содержанием, структурой занятия. Он демонстрирует упражнения, отдельные роли в подвижных играх, роли водящего; показывает, кто лучше и правильнее выполняет задание; выступает в роли судьи, капитана команды.</w:t>
      </w:r>
    </w:p>
    <w:p w:rsid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Занятие проводится фронтально; для совершенствования знакомых движений педагог делит группу и предлагает действовать самостоятельно, стимулирует к творческому поиску. Например, дает такие задания, как изменить упражнение в связи с изменившимся характером музыки, провести подвижную игру с другими правилами, составить варианты игр, придумать новые.</w:t>
      </w:r>
    </w:p>
    <w:p w:rsidR="007F481F" w:rsidRPr="007F481F" w:rsidRDefault="007F481F" w:rsidP="007F481F">
      <w:pPr>
        <w:autoSpaceDE w:val="0"/>
        <w:autoSpaceDN w:val="0"/>
        <w:adjustRightInd w:val="0"/>
        <w:spacing w:after="0" w:line="240" w:lineRule="auto"/>
        <w:ind w:firstLine="708"/>
        <w:jc w:val="both"/>
        <w:rPr>
          <w:rFonts w:ascii="Times New Roman" w:hAnsi="Times New Roman" w:cs="Times New Roman"/>
          <w:sz w:val="24"/>
          <w:szCs w:val="28"/>
        </w:rPr>
      </w:pPr>
      <w:r w:rsidRPr="007F481F">
        <w:rPr>
          <w:rFonts w:ascii="Times New Roman" w:hAnsi="Times New Roman" w:cs="Times New Roman"/>
          <w:sz w:val="24"/>
          <w:szCs w:val="28"/>
        </w:rPr>
        <w:t>Учебники и учебные пособия на данном коррекционно – образовательном курсе не используются.</w:t>
      </w:r>
    </w:p>
    <w:p w:rsidR="004E3B21" w:rsidRPr="004E3B21" w:rsidRDefault="004E3B21" w:rsidP="004E3B21">
      <w:pPr>
        <w:jc w:val="center"/>
        <w:rPr>
          <w:rFonts w:ascii="Times New Roman" w:eastAsia="Calibri" w:hAnsi="Times New Roman" w:cs="Times New Roman"/>
          <w:b/>
          <w:sz w:val="24"/>
          <w:szCs w:val="24"/>
        </w:rPr>
      </w:pPr>
      <w:r w:rsidRPr="004E3B21">
        <w:rPr>
          <w:rFonts w:ascii="Times New Roman" w:eastAsia="Calibri" w:hAnsi="Times New Roman" w:cs="Times New Roman"/>
          <w:b/>
          <w:i/>
          <w:iCs/>
          <w:sz w:val="24"/>
          <w:szCs w:val="24"/>
        </w:rPr>
        <w:t>Структура учебной программы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Данная программа составлена на основе теоретических и практических материалов Н. С. Самойленко, В. А. </w:t>
      </w:r>
      <w:proofErr w:type="spellStart"/>
      <w:r w:rsidRPr="004E3B21">
        <w:rPr>
          <w:rFonts w:ascii="Times New Roman" w:eastAsia="Calibri" w:hAnsi="Times New Roman" w:cs="Times New Roman"/>
          <w:sz w:val="24"/>
          <w:szCs w:val="24"/>
        </w:rPr>
        <w:t>Гринер</w:t>
      </w:r>
      <w:proofErr w:type="spellEnd"/>
      <w:r w:rsidRPr="004E3B21">
        <w:rPr>
          <w:rFonts w:ascii="Times New Roman" w:eastAsia="Calibri" w:hAnsi="Times New Roman" w:cs="Times New Roman"/>
          <w:sz w:val="24"/>
          <w:szCs w:val="24"/>
        </w:rPr>
        <w:t xml:space="preserve">, Г. А. Волковой, которые занимались проблемой музыкально-ритмического воспитания обучающихся с речевой патологией. В ходе реализации поставленных задач автором учитывались требования Федерального компонента образовательного стандарта, предъявляемого к выпускнику начальной школы. В данной программе нашли отражение изменившиеся </w:t>
      </w:r>
      <w:proofErr w:type="spellStart"/>
      <w:r w:rsidRPr="004E3B21">
        <w:rPr>
          <w:rFonts w:ascii="Times New Roman" w:eastAsia="Calibri" w:hAnsi="Times New Roman" w:cs="Times New Roman"/>
          <w:sz w:val="24"/>
          <w:szCs w:val="24"/>
        </w:rPr>
        <w:t>социо</w:t>
      </w:r>
      <w:proofErr w:type="spellEnd"/>
      <w:r w:rsidRPr="004E3B21">
        <w:rPr>
          <w:rFonts w:ascii="Times New Roman" w:eastAsia="Calibri" w:hAnsi="Times New Roman" w:cs="Times New Roman"/>
          <w:sz w:val="24"/>
          <w:szCs w:val="24"/>
        </w:rPr>
        <w:t xml:space="preserve"> - культурные условия деятельности современных образовательных учреждений, потребности педагогов в обновлении содержания и новые технологии коррекционно-развивающей работы.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При разработке данной программы и подборе музыкального материала осуществляется опора на программу Д. Б. </w:t>
      </w:r>
      <w:proofErr w:type="spellStart"/>
      <w:r w:rsidRPr="004E3B21">
        <w:rPr>
          <w:rFonts w:ascii="Times New Roman" w:eastAsia="Calibri" w:hAnsi="Times New Roman" w:cs="Times New Roman"/>
          <w:sz w:val="24"/>
          <w:szCs w:val="24"/>
        </w:rPr>
        <w:t>Кабалевского</w:t>
      </w:r>
      <w:proofErr w:type="spellEnd"/>
      <w:r w:rsidRPr="004E3B21">
        <w:rPr>
          <w:rFonts w:ascii="Times New Roman" w:eastAsia="Calibri" w:hAnsi="Times New Roman" w:cs="Times New Roman"/>
          <w:sz w:val="24"/>
          <w:szCs w:val="24"/>
        </w:rPr>
        <w:t xml:space="preserve"> «Музыка» для общеобразовательных школ, которая по своему содержанию и тематическому построению является рабочей в настоящее время. По мнению составителя данной программы, музыкальный материал подходит для восприятия обучающимися.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Понимание логопедической ритмики основано на сочетании слова, музыки и движения. Взаимоотношения указанных компонентов могут быть разнообразными, с преобладанием одного из них или связи между ними.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Задания по логопедической ритмике включают следующие виды упражнений.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 </w:t>
      </w:r>
      <w:r w:rsidRPr="004E3B21">
        <w:rPr>
          <w:rFonts w:ascii="Times New Roman" w:eastAsia="Calibri" w:hAnsi="Times New Roman" w:cs="Times New Roman"/>
          <w:b/>
          <w:sz w:val="24"/>
          <w:szCs w:val="24"/>
        </w:rPr>
        <w:t>Ходьба и маршировка</w:t>
      </w:r>
      <w:r w:rsidRPr="004E3B21">
        <w:rPr>
          <w:rFonts w:ascii="Times New Roman" w:eastAsia="Calibri" w:hAnsi="Times New Roman" w:cs="Times New Roman"/>
          <w:sz w:val="24"/>
          <w:szCs w:val="24"/>
        </w:rPr>
        <w:t xml:space="preserve"> в различных направлениях. Как правило, эти упражнения являются вводными и заключительными. Они формируют ориентировку в пространстве, чёткую координацию движений рук и ног, улучшают осанку, учат ориентироваться в пространстве, закрепляют понятие левостороннего и правостороннего движения, учат воспринимать словесную инструкцию, т. е. развивают слуховое внимание.</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2. </w:t>
      </w:r>
      <w:r w:rsidRPr="004E3B21">
        <w:rPr>
          <w:rFonts w:ascii="Times New Roman" w:eastAsia="Calibri" w:hAnsi="Times New Roman" w:cs="Times New Roman"/>
          <w:b/>
          <w:sz w:val="24"/>
          <w:szCs w:val="24"/>
        </w:rPr>
        <w:t>Упражнения на регуляцию мышечного тонуса</w:t>
      </w:r>
      <w:r w:rsidRPr="004E3B21">
        <w:rPr>
          <w:rFonts w:ascii="Times New Roman" w:eastAsia="Calibri" w:hAnsi="Times New Roman" w:cs="Times New Roman"/>
          <w:sz w:val="24"/>
          <w:szCs w:val="24"/>
        </w:rPr>
        <w:t xml:space="preserve"> направлены на развитие умения расслаблять и напрягать определённые группы мышц. Это необходимо для хорошей </w:t>
      </w:r>
      <w:r w:rsidRPr="004E3B21">
        <w:rPr>
          <w:rFonts w:ascii="Times New Roman" w:eastAsia="Calibri" w:hAnsi="Times New Roman" w:cs="Times New Roman"/>
          <w:sz w:val="24"/>
          <w:szCs w:val="24"/>
        </w:rPr>
        <w:lastRenderedPageBreak/>
        <w:t>координации и ловкости движений. Благодаря специально подобранным упражнениям постепенно появляется умение регулировать мышечный тонус, а значит, осознанно управлять движениями своего тела.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3. </w:t>
      </w:r>
      <w:r w:rsidRPr="004E3B21">
        <w:rPr>
          <w:rFonts w:ascii="Times New Roman" w:eastAsia="Calibri" w:hAnsi="Times New Roman" w:cs="Times New Roman"/>
          <w:b/>
          <w:sz w:val="24"/>
          <w:szCs w:val="24"/>
        </w:rPr>
        <w:t>Упражнения на развитие дыхания, голоса и артикуляции.</w:t>
      </w:r>
      <w:r w:rsidRPr="004E3B21">
        <w:rPr>
          <w:rFonts w:ascii="Times New Roman" w:eastAsia="Calibri" w:hAnsi="Times New Roman" w:cs="Times New Roman"/>
          <w:sz w:val="24"/>
          <w:szCs w:val="24"/>
        </w:rPr>
        <w:t xml:space="preserve"> Эти упражнения помогают выработать диафрагмальное дыхание, а также продолжительность, силу и правильное распределение выдоха. Работа над голосом позволяет сделать его более выразительным, воспитывать основные качества голоса — силу и высоту, а также оказывает профилактическое действие. Работа над артикуляцией позволяет уточнить правильное звукопроизношение, развивает подвижность языка, челюстей, губ, способствует хорошей переключаемости артикуляционных движений.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4. </w:t>
      </w:r>
      <w:r w:rsidRPr="004E3B21">
        <w:rPr>
          <w:rFonts w:ascii="Times New Roman" w:eastAsia="Calibri" w:hAnsi="Times New Roman" w:cs="Times New Roman"/>
          <w:b/>
          <w:sz w:val="24"/>
          <w:szCs w:val="24"/>
        </w:rPr>
        <w:t>Упражнения на активизацию внимания и памяти.</w:t>
      </w:r>
      <w:r w:rsidRPr="004E3B21">
        <w:rPr>
          <w:rFonts w:ascii="Times New Roman" w:eastAsia="Calibri" w:hAnsi="Times New Roman" w:cs="Times New Roman"/>
          <w:sz w:val="24"/>
          <w:szCs w:val="24"/>
        </w:rPr>
        <w:t xml:space="preserve"> На данных упражнениях воспитывается устойчивость и переключаемость внимания — способность переходить от одного действия к другому. Обучающиеся учатся распределять свое внимание между несколькими видами деятельности. Вместе с этим развиваются все виды памяти: моторная, зрительная, слуховая. Для обучающихся, имеющих речевые нарушения, особенно важно развивать слуховое внимание и слуховую память.</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5. </w:t>
      </w:r>
      <w:r w:rsidRPr="004E3B21">
        <w:rPr>
          <w:rFonts w:ascii="Times New Roman" w:eastAsia="Calibri" w:hAnsi="Times New Roman" w:cs="Times New Roman"/>
          <w:b/>
          <w:sz w:val="24"/>
          <w:szCs w:val="24"/>
        </w:rPr>
        <w:t>Счётные упражнения.</w:t>
      </w:r>
      <w:r w:rsidRPr="004E3B21">
        <w:rPr>
          <w:rFonts w:ascii="Times New Roman" w:eastAsia="Calibri" w:hAnsi="Times New Roman" w:cs="Times New Roman"/>
          <w:sz w:val="24"/>
          <w:szCs w:val="24"/>
        </w:rPr>
        <w:t xml:space="preserve"> Эти упражнения позволяют задавать определённый темп и ритм выполнения движений, а также закрепляют счёт в пределах 1 — 10. Чаще всего счётные упражнения — это разнообразные считалки.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6. </w:t>
      </w:r>
      <w:r w:rsidRPr="004E3B21">
        <w:rPr>
          <w:rFonts w:ascii="Times New Roman" w:eastAsia="Calibri" w:hAnsi="Times New Roman" w:cs="Times New Roman"/>
          <w:b/>
          <w:sz w:val="24"/>
          <w:szCs w:val="24"/>
        </w:rPr>
        <w:t>Речевые упражнения без музыкального сопровождения.</w:t>
      </w:r>
      <w:r w:rsidRPr="004E3B21">
        <w:rPr>
          <w:rFonts w:ascii="Times New Roman" w:eastAsia="Calibri" w:hAnsi="Times New Roman" w:cs="Times New Roman"/>
          <w:sz w:val="24"/>
          <w:szCs w:val="24"/>
        </w:rPr>
        <w:t xml:space="preserve"> Их суть — ритмичное проговаривание стихотворного текста с одновременным выполнением действий. Стихотворный текст в этих упражнениях является ритмической основой для выполнения движений. Это позволяет совершенствовать общую и мелкую моторику, вырабатывает хорошую координацию действий.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7. </w:t>
      </w:r>
      <w:r w:rsidRPr="004E3B21">
        <w:rPr>
          <w:rFonts w:ascii="Times New Roman" w:eastAsia="Calibri" w:hAnsi="Times New Roman" w:cs="Times New Roman"/>
          <w:b/>
          <w:sz w:val="24"/>
          <w:szCs w:val="24"/>
        </w:rPr>
        <w:t>Упражнения, формирующие чувство музыкального размера (метра).</w:t>
      </w:r>
      <w:r w:rsidRPr="004E3B21">
        <w:rPr>
          <w:rFonts w:ascii="Times New Roman" w:eastAsia="Calibri" w:hAnsi="Times New Roman" w:cs="Times New Roman"/>
          <w:sz w:val="24"/>
          <w:szCs w:val="24"/>
        </w:rPr>
        <w:t xml:space="preserve"> Эти упражнения направлены на различение сильной доли в музыке, что прекрасно формирует и развивает слуховое внимание.</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8. </w:t>
      </w:r>
      <w:r w:rsidRPr="004E3B21">
        <w:rPr>
          <w:rFonts w:ascii="Times New Roman" w:eastAsia="Calibri" w:hAnsi="Times New Roman" w:cs="Times New Roman"/>
          <w:b/>
          <w:sz w:val="24"/>
          <w:szCs w:val="24"/>
        </w:rPr>
        <w:t>Ритмические упражнения.</w:t>
      </w:r>
      <w:r w:rsidRPr="004E3B21">
        <w:rPr>
          <w:rFonts w:ascii="Times New Roman" w:eastAsia="Calibri" w:hAnsi="Times New Roman" w:cs="Times New Roman"/>
          <w:sz w:val="24"/>
          <w:szCs w:val="24"/>
        </w:rPr>
        <w:t xml:space="preserve"> У обучающихся с речевой патологией часто наблюдаются недостатки в восприятии ритма, проявляющиеся в затруднениях воспроизведения слов, состоящих из 3 и более слогов. Проговаривая многосложное слово, обучающийся не ориентируется на его ритмическую основу, поскольку не чувствует её. Данные упражнения направлены на развитие чувства ритма. Так как наша речь организована ритмически, обучающихся необходимо научить ориентироваться на ритмическую основу слогов, слов и фраз. Особенно это важно для обучающихся с заиканием. Но даже у здорового обучающегося необходимо воспитать чувство ритма, а затем соединить речь с ритмическими движениями. Основная задача этих упражнений — сформировать у обучающихся чувство музыкального ритма в движении.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9. </w:t>
      </w:r>
      <w:r w:rsidRPr="004E3B21">
        <w:rPr>
          <w:rFonts w:ascii="Times New Roman" w:eastAsia="Calibri" w:hAnsi="Times New Roman" w:cs="Times New Roman"/>
          <w:b/>
          <w:sz w:val="24"/>
          <w:szCs w:val="24"/>
        </w:rPr>
        <w:t>Развитие чувства темпа.</w:t>
      </w:r>
      <w:r w:rsidRPr="004E3B21">
        <w:rPr>
          <w:rFonts w:ascii="Times New Roman" w:eastAsia="Calibri" w:hAnsi="Times New Roman" w:cs="Times New Roman"/>
          <w:sz w:val="24"/>
          <w:szCs w:val="24"/>
        </w:rPr>
        <w:t xml:space="preserve"> Эти упражнения необходимы, для того чтобы на основе музыкального темпа работать над темпом речи, что очень важно для обучающихся, страдающих заиканием или нарушениями темпа речи. Умение чувствовать темп в музыкальном произведении помогает в дальнейшем восстановить и контролировать нормальный темп речи.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10. </w:t>
      </w:r>
      <w:r w:rsidRPr="004E3B21">
        <w:rPr>
          <w:rFonts w:ascii="Times New Roman" w:eastAsia="Calibri" w:hAnsi="Times New Roman" w:cs="Times New Roman"/>
          <w:b/>
          <w:sz w:val="24"/>
          <w:szCs w:val="24"/>
        </w:rPr>
        <w:t>Пение.</w:t>
      </w:r>
      <w:r w:rsidRPr="004E3B21">
        <w:rPr>
          <w:rFonts w:ascii="Times New Roman" w:eastAsia="Calibri" w:hAnsi="Times New Roman" w:cs="Times New Roman"/>
          <w:sz w:val="24"/>
          <w:szCs w:val="24"/>
        </w:rPr>
        <w:t xml:space="preserve"> Пение прекрасно развивает дыхание, голос, формирует чувство ритма и темпа, улучшает дикцию и координирует слух и голос.</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11. </w:t>
      </w:r>
      <w:r w:rsidRPr="004E3B21">
        <w:rPr>
          <w:rFonts w:ascii="Times New Roman" w:eastAsia="Calibri" w:hAnsi="Times New Roman" w:cs="Times New Roman"/>
          <w:b/>
          <w:sz w:val="24"/>
          <w:szCs w:val="24"/>
        </w:rPr>
        <w:t>Игра на музыкальных инструментах.</w:t>
      </w:r>
      <w:r w:rsidRPr="004E3B21">
        <w:rPr>
          <w:rFonts w:ascii="Times New Roman" w:eastAsia="Calibri" w:hAnsi="Times New Roman" w:cs="Times New Roman"/>
          <w:sz w:val="24"/>
          <w:szCs w:val="24"/>
        </w:rPr>
        <w:t xml:space="preserve"> </w:t>
      </w:r>
      <w:proofErr w:type="spellStart"/>
      <w:r w:rsidRPr="004E3B21">
        <w:rPr>
          <w:rFonts w:ascii="Times New Roman" w:eastAsia="Calibri" w:hAnsi="Times New Roman" w:cs="Times New Roman"/>
          <w:sz w:val="24"/>
          <w:szCs w:val="24"/>
        </w:rPr>
        <w:t>Музицирование</w:t>
      </w:r>
      <w:proofErr w:type="spellEnd"/>
      <w:r w:rsidRPr="004E3B21">
        <w:rPr>
          <w:rFonts w:ascii="Times New Roman" w:eastAsia="Calibri" w:hAnsi="Times New Roman" w:cs="Times New Roman"/>
          <w:sz w:val="24"/>
          <w:szCs w:val="24"/>
        </w:rPr>
        <w:t xml:space="preserve"> на детских музыкальных инструментах развивает мелкую моторику, формирует чувство музыкального ритма, метра, </w:t>
      </w:r>
      <w:r w:rsidRPr="004E3B21">
        <w:rPr>
          <w:rFonts w:ascii="Times New Roman" w:eastAsia="Calibri" w:hAnsi="Times New Roman" w:cs="Times New Roman"/>
          <w:sz w:val="24"/>
          <w:szCs w:val="24"/>
        </w:rPr>
        <w:lastRenderedPageBreak/>
        <w:t>темпа, улучшает внимание, память, а также остальные психические процессы, сопровождающие исполнение музыкального произведения.</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12. </w:t>
      </w:r>
      <w:r w:rsidRPr="004E3B21">
        <w:rPr>
          <w:rFonts w:ascii="Times New Roman" w:eastAsia="Calibri" w:hAnsi="Times New Roman" w:cs="Times New Roman"/>
          <w:b/>
          <w:sz w:val="24"/>
          <w:szCs w:val="24"/>
        </w:rPr>
        <w:t>Пальчиковые игры.</w:t>
      </w:r>
      <w:r w:rsidRPr="004E3B21">
        <w:rPr>
          <w:rFonts w:ascii="Times New Roman" w:eastAsia="Calibri" w:hAnsi="Times New Roman" w:cs="Times New Roman"/>
          <w:sz w:val="24"/>
          <w:szCs w:val="24"/>
        </w:rPr>
        <w:t xml:space="preserve"> Науке давно известно, что развитие подвиж</w:t>
      </w:r>
      <w:r w:rsidRPr="004E3B21">
        <w:rPr>
          <w:rFonts w:ascii="Times New Roman" w:eastAsia="Calibri" w:hAnsi="Times New Roman" w:cs="Times New Roman"/>
          <w:sz w:val="24"/>
          <w:szCs w:val="24"/>
        </w:rPr>
        <w:softHyphen/>
        <w:t>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проводятся с пением, с проговариванием текста, а также с мелкими предметами — карандашами, палочками, мячами.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13. </w:t>
      </w:r>
      <w:r w:rsidRPr="004E3B21">
        <w:rPr>
          <w:rFonts w:ascii="Times New Roman" w:eastAsia="Calibri" w:hAnsi="Times New Roman" w:cs="Times New Roman"/>
          <w:b/>
          <w:sz w:val="24"/>
          <w:szCs w:val="24"/>
        </w:rPr>
        <w:t>Упражнения на развитие мимики.</w:t>
      </w:r>
      <w:r w:rsidRPr="004E3B21">
        <w:rPr>
          <w:rFonts w:ascii="Times New Roman" w:eastAsia="Calibri" w:hAnsi="Times New Roman" w:cs="Times New Roman"/>
          <w:sz w:val="24"/>
          <w:szCs w:val="24"/>
        </w:rPr>
        <w:t xml:space="preserve"> Очень часто у обучающихся с речевыми нарушениями маловыразительная мимика. Мышцы лица могут быть вялыми и малоподвижными. Эти упражнения направлены на развитие мимической и артикуляционной моторики (подвижность губ и щек).</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14. </w:t>
      </w:r>
      <w:r w:rsidRPr="004E3B21">
        <w:rPr>
          <w:rFonts w:ascii="Times New Roman" w:eastAsia="Calibri" w:hAnsi="Times New Roman" w:cs="Times New Roman"/>
          <w:b/>
          <w:sz w:val="24"/>
          <w:szCs w:val="24"/>
        </w:rPr>
        <w:t>Артикуляционные упражнения</w:t>
      </w:r>
      <w:r w:rsidRPr="004E3B21">
        <w:rPr>
          <w:rFonts w:ascii="Times New Roman" w:eastAsia="Calibri" w:hAnsi="Times New Roman" w:cs="Times New Roman"/>
          <w:sz w:val="24"/>
          <w:szCs w:val="24"/>
        </w:rPr>
        <w:t xml:space="preserve"> направлены на развитие подвижности языка, губ, челюстей, переключаемости артикуляционных дви</w:t>
      </w:r>
      <w:r w:rsidRPr="004E3B21">
        <w:rPr>
          <w:rFonts w:ascii="Times New Roman" w:eastAsia="Calibri" w:hAnsi="Times New Roman" w:cs="Times New Roman"/>
          <w:sz w:val="24"/>
          <w:szCs w:val="24"/>
        </w:rPr>
        <w:softHyphen/>
        <w:t>жений. Они могут выполняться как под музыку, так и без нее, под счёт.</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15. </w:t>
      </w:r>
      <w:r w:rsidRPr="004E3B21">
        <w:rPr>
          <w:rFonts w:ascii="Times New Roman" w:eastAsia="Calibri" w:hAnsi="Times New Roman" w:cs="Times New Roman"/>
          <w:b/>
          <w:sz w:val="24"/>
          <w:szCs w:val="24"/>
        </w:rPr>
        <w:t>Упражнения на развитие фонематического восприятия.</w:t>
      </w:r>
      <w:r w:rsidRPr="004E3B21">
        <w:rPr>
          <w:rFonts w:ascii="Times New Roman" w:eastAsia="Calibri" w:hAnsi="Times New Roman" w:cs="Times New Roman"/>
          <w:sz w:val="24"/>
          <w:szCs w:val="24"/>
        </w:rPr>
        <w:t xml:space="preserve"> Фонематическое восприятие — это различение на слух всех звуковых единиц языка. Без развитого фонематического слуха невозможно правильное звукопроизношение, т. к. прежде чем произнести звук, нужно научиться различать его на слух. Работа по формированию фонематического восприятия строится на развитии слухового внимания. Эти упражнения направлены на различение слов, близких по звуковому составу, на различение слогов, выделение различных слоговых сочетаний, отдельных звуков, дифференциации на слух похожих по звучанию звуков, определение местоположения заданного звука в словах, воспроизведение слоговой структуры слов.</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16. </w:t>
      </w:r>
      <w:r w:rsidRPr="004E3B21">
        <w:rPr>
          <w:rFonts w:ascii="Times New Roman" w:eastAsia="Calibri" w:hAnsi="Times New Roman" w:cs="Times New Roman"/>
          <w:b/>
          <w:sz w:val="24"/>
          <w:szCs w:val="24"/>
        </w:rPr>
        <w:t>Коррекция звукопроизношения.</w:t>
      </w:r>
      <w:r w:rsidRPr="004E3B21">
        <w:rPr>
          <w:rFonts w:ascii="Times New Roman" w:eastAsia="Calibri" w:hAnsi="Times New Roman" w:cs="Times New Roman"/>
          <w:sz w:val="24"/>
          <w:szCs w:val="24"/>
        </w:rPr>
        <w:t xml:space="preserve"> На </w:t>
      </w:r>
      <w:proofErr w:type="spellStart"/>
      <w:r w:rsidRPr="004E3B21">
        <w:rPr>
          <w:rFonts w:ascii="Times New Roman" w:eastAsia="Calibri" w:hAnsi="Times New Roman" w:cs="Times New Roman"/>
          <w:sz w:val="24"/>
          <w:szCs w:val="24"/>
        </w:rPr>
        <w:t>логоритмических</w:t>
      </w:r>
      <w:proofErr w:type="spellEnd"/>
      <w:r w:rsidRPr="004E3B21">
        <w:rPr>
          <w:rFonts w:ascii="Times New Roman" w:eastAsia="Calibri" w:hAnsi="Times New Roman" w:cs="Times New Roman"/>
          <w:sz w:val="24"/>
          <w:szCs w:val="24"/>
        </w:rPr>
        <w:t xml:space="preserve"> занятиях проводится работа по исправлению неправильного звукопроизношения. На подготовительном этапе даются упражнения на формирование слухового внимания, фонематического восприятия, артикуляционной и мимической моторики, затем звук автоматизируется и дифференцируется. Обучающимся предлагаются игры на основе звукоподражания. Все перечисленные упражнения делятся на две большие группы:</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1) упражнения, развивающие неречевые процессы (общая и мелкая моторика, координация движений, ориентировка в пространстве, регуляция мышечного тонуса, развитие чувства музыкального метра, темпа, ритма, развитие психических процессов);</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2) речевые упражнения (развитие дыхания, голоса, темпа и интонации речи, развитие артикуляции и мимики, работа над правильным звукопроизношением и формированием фонематического слуха).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Те или иные задания подбираются в зависимости от речевых нарушений.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Использование в работе учителя логопедической ритмики современных ИКТ, БОС способствует поддержанию интереса обучающихся к занятию, совершенствованию методам и приёмам работы педагога.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 xml:space="preserve">В качестве исходного музыкального материала можно использовать русские народные песни, песни репертуара известных композиторов и исполнителей. Для работы по развитию речевого аппарата необходимо включать артикуляционные гимнастики, </w:t>
      </w:r>
      <w:proofErr w:type="spellStart"/>
      <w:r w:rsidRPr="004E3B21">
        <w:rPr>
          <w:rFonts w:ascii="Times New Roman" w:eastAsia="Calibri" w:hAnsi="Times New Roman" w:cs="Times New Roman"/>
          <w:sz w:val="24"/>
          <w:szCs w:val="24"/>
        </w:rPr>
        <w:t>речедвигательные</w:t>
      </w:r>
      <w:proofErr w:type="spellEnd"/>
      <w:r w:rsidRPr="004E3B21">
        <w:rPr>
          <w:rFonts w:ascii="Times New Roman" w:eastAsia="Calibri" w:hAnsi="Times New Roman" w:cs="Times New Roman"/>
          <w:sz w:val="24"/>
          <w:szCs w:val="24"/>
        </w:rPr>
        <w:t xml:space="preserve"> и дыхательные упражнения, рекомендованные ведущими специалистами (практиками) в области коррекционной педагогики.</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lastRenderedPageBreak/>
        <w:t xml:space="preserve">Структуру данной программы составляют разделы по годам обучения, в которых обозначены основные содержательные линии. На каждом году обучения отводится время для диагностики общего уровня </w:t>
      </w:r>
      <w:proofErr w:type="spellStart"/>
      <w:r w:rsidRPr="004E3B21">
        <w:rPr>
          <w:rFonts w:ascii="Times New Roman" w:eastAsia="Calibri" w:hAnsi="Times New Roman" w:cs="Times New Roman"/>
          <w:sz w:val="24"/>
          <w:szCs w:val="24"/>
        </w:rPr>
        <w:t>сформированности</w:t>
      </w:r>
      <w:proofErr w:type="spellEnd"/>
      <w:r w:rsidRPr="004E3B21">
        <w:rPr>
          <w:rFonts w:ascii="Times New Roman" w:eastAsia="Calibri" w:hAnsi="Times New Roman" w:cs="Times New Roman"/>
          <w:sz w:val="24"/>
          <w:szCs w:val="24"/>
        </w:rPr>
        <w:t xml:space="preserve"> неречевых психических функций (на начало и конец учебного года).</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Педагогическая диагностика учителем проводится в процессе обучения учащихся в форме метода педагогического наблюдения и анализа выполнения действий.</w:t>
      </w:r>
    </w:p>
    <w:p w:rsidR="004E3B21" w:rsidRPr="004E3B21" w:rsidRDefault="004E3B21" w:rsidP="004E3B21">
      <w:pPr>
        <w:ind w:firstLine="708"/>
        <w:rPr>
          <w:rFonts w:ascii="Times New Roman" w:eastAsia="Calibri" w:hAnsi="Times New Roman" w:cs="Times New Roman"/>
          <w:sz w:val="24"/>
          <w:szCs w:val="24"/>
        </w:rPr>
      </w:pPr>
      <w:r w:rsidRPr="004E3B21">
        <w:rPr>
          <w:rFonts w:ascii="Times New Roman" w:eastAsia="Calibri" w:hAnsi="Times New Roman" w:cs="Times New Roman"/>
          <w:sz w:val="24"/>
          <w:szCs w:val="24"/>
        </w:rPr>
        <w:t>Мониторинг результативности реализации программы по годам обучения возможно проводить в форме открытых занятий и проведения занятия - концертов.</w:t>
      </w:r>
    </w:p>
    <w:p w:rsidR="004E3B21" w:rsidRDefault="004E3B21" w:rsidP="00E016C7">
      <w:pPr>
        <w:jc w:val="center"/>
        <w:rPr>
          <w:rFonts w:ascii="Times New Roman" w:hAnsi="Times New Roman" w:cs="Times New Roman"/>
          <w:b/>
          <w:i/>
          <w:iCs/>
          <w:sz w:val="24"/>
          <w:szCs w:val="24"/>
        </w:rPr>
      </w:pPr>
    </w:p>
    <w:p w:rsidR="004E3B21" w:rsidRDefault="004E3B21" w:rsidP="00E016C7">
      <w:pPr>
        <w:jc w:val="center"/>
        <w:rPr>
          <w:rFonts w:ascii="Times New Roman" w:hAnsi="Times New Roman" w:cs="Times New Roman"/>
          <w:b/>
          <w:i/>
          <w:iCs/>
          <w:sz w:val="24"/>
          <w:szCs w:val="24"/>
        </w:rPr>
      </w:pPr>
    </w:p>
    <w:p w:rsidR="00E016C7" w:rsidRPr="004F2C0B" w:rsidRDefault="00E016C7" w:rsidP="00E016C7">
      <w:pPr>
        <w:jc w:val="center"/>
        <w:rPr>
          <w:rFonts w:ascii="Times New Roman" w:hAnsi="Times New Roman" w:cs="Times New Roman"/>
          <w:b/>
          <w:i/>
          <w:iCs/>
          <w:sz w:val="24"/>
          <w:szCs w:val="24"/>
        </w:rPr>
      </w:pPr>
      <w:r w:rsidRPr="004F2C0B">
        <w:rPr>
          <w:rFonts w:ascii="Times New Roman" w:hAnsi="Times New Roman" w:cs="Times New Roman"/>
          <w:b/>
          <w:i/>
          <w:iCs/>
          <w:sz w:val="24"/>
          <w:szCs w:val="24"/>
        </w:rPr>
        <w:t xml:space="preserve">Содержание учебного </w:t>
      </w:r>
      <w:r>
        <w:rPr>
          <w:rFonts w:ascii="Times New Roman" w:hAnsi="Times New Roman" w:cs="Times New Roman"/>
          <w:b/>
          <w:i/>
          <w:iCs/>
          <w:sz w:val="24"/>
          <w:szCs w:val="24"/>
        </w:rPr>
        <w:t>курса</w:t>
      </w:r>
    </w:p>
    <w:p w:rsidR="00E016C7" w:rsidRPr="004F2C0B" w:rsidRDefault="00E016C7" w:rsidP="00E016C7">
      <w:pPr>
        <w:ind w:firstLine="708"/>
        <w:rPr>
          <w:rFonts w:ascii="Times New Roman" w:hAnsi="Times New Roman" w:cs="Times New Roman"/>
          <w:b/>
          <w:sz w:val="24"/>
          <w:szCs w:val="24"/>
        </w:rPr>
      </w:pPr>
      <w:r w:rsidRPr="004F2C0B">
        <w:rPr>
          <w:rFonts w:ascii="Times New Roman" w:hAnsi="Times New Roman" w:cs="Times New Roman"/>
          <w:b/>
          <w:sz w:val="24"/>
          <w:szCs w:val="24"/>
        </w:rPr>
        <w:t>Основные содержательные линии</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В связи с поставленными задачами работа с обучающимися строится в следующих направлениях: </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1) </w:t>
      </w:r>
      <w:r w:rsidRPr="004F2C0B">
        <w:rPr>
          <w:rFonts w:ascii="Times New Roman" w:hAnsi="Times New Roman" w:cs="Times New Roman"/>
          <w:i/>
          <w:iCs/>
          <w:sz w:val="24"/>
          <w:szCs w:val="24"/>
        </w:rPr>
        <w:t>танцевально-ритмическое:</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i/>
          <w:iCs/>
          <w:sz w:val="24"/>
          <w:szCs w:val="24"/>
        </w:rPr>
        <w:t xml:space="preserve">— </w:t>
      </w:r>
      <w:r w:rsidRPr="004F2C0B">
        <w:rPr>
          <w:rFonts w:ascii="Times New Roman" w:hAnsi="Times New Roman" w:cs="Times New Roman"/>
          <w:sz w:val="24"/>
          <w:szCs w:val="24"/>
        </w:rPr>
        <w:t>развитие движений (ходьба, бег, прыжки, построение и перестроения);</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xml:space="preserve">— </w:t>
      </w:r>
      <w:proofErr w:type="spellStart"/>
      <w:r w:rsidRPr="004F2C0B">
        <w:rPr>
          <w:rFonts w:ascii="Times New Roman" w:hAnsi="Times New Roman" w:cs="Times New Roman"/>
          <w:sz w:val="24"/>
          <w:szCs w:val="24"/>
        </w:rPr>
        <w:t>обшеразвивающие</w:t>
      </w:r>
      <w:proofErr w:type="spellEnd"/>
      <w:r w:rsidRPr="004F2C0B">
        <w:rPr>
          <w:rFonts w:ascii="Times New Roman" w:hAnsi="Times New Roman" w:cs="Times New Roman"/>
          <w:sz w:val="24"/>
          <w:szCs w:val="24"/>
        </w:rPr>
        <w:t xml:space="preserve"> упражнения (в т. ч. регулирующие мышечный</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тонус);</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xml:space="preserve">— </w:t>
      </w:r>
      <w:proofErr w:type="spellStart"/>
      <w:r w:rsidRPr="004F2C0B">
        <w:rPr>
          <w:rFonts w:ascii="Times New Roman" w:hAnsi="Times New Roman" w:cs="Times New Roman"/>
          <w:sz w:val="24"/>
          <w:szCs w:val="24"/>
        </w:rPr>
        <w:t>координатоционные</w:t>
      </w:r>
      <w:proofErr w:type="spellEnd"/>
      <w:r w:rsidRPr="004F2C0B">
        <w:rPr>
          <w:rFonts w:ascii="Times New Roman" w:hAnsi="Times New Roman" w:cs="Times New Roman"/>
          <w:sz w:val="24"/>
          <w:szCs w:val="24"/>
        </w:rPr>
        <w:t xml:space="preserve"> игры;</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танцы;</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танцевально-ритмическая импровизация;</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активное слушание музыки;</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2) </w:t>
      </w:r>
      <w:proofErr w:type="spellStart"/>
      <w:r w:rsidRPr="004F2C0B">
        <w:rPr>
          <w:rFonts w:ascii="Times New Roman" w:hAnsi="Times New Roman" w:cs="Times New Roman"/>
          <w:i/>
          <w:iCs/>
          <w:sz w:val="24"/>
          <w:szCs w:val="24"/>
        </w:rPr>
        <w:t>речедвигательное</w:t>
      </w:r>
      <w:proofErr w:type="spellEnd"/>
      <w:r w:rsidRPr="004F2C0B">
        <w:rPr>
          <w:rFonts w:ascii="Times New Roman" w:hAnsi="Times New Roman" w:cs="Times New Roman"/>
          <w:i/>
          <w:iCs/>
          <w:sz w:val="24"/>
          <w:szCs w:val="24"/>
        </w:rPr>
        <w:t>:</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развитие речевого аппарата;</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развитие голосовой и дыхательной функции;</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речевые упражнения без музыкального сопровождения;</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координация слуха и голоса (пение);</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пальчиковая гимнастика, самомассаж;</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мелодекламация;</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развитие мимической мускулатуры;</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3) </w:t>
      </w:r>
      <w:proofErr w:type="spellStart"/>
      <w:r w:rsidRPr="004F2C0B">
        <w:rPr>
          <w:rFonts w:ascii="Times New Roman" w:hAnsi="Times New Roman" w:cs="Times New Roman"/>
          <w:i/>
          <w:iCs/>
          <w:sz w:val="24"/>
          <w:szCs w:val="24"/>
        </w:rPr>
        <w:t>музицирование</w:t>
      </w:r>
      <w:proofErr w:type="spellEnd"/>
      <w:r w:rsidRPr="004F2C0B">
        <w:rPr>
          <w:rFonts w:ascii="Times New Roman" w:hAnsi="Times New Roman" w:cs="Times New Roman"/>
          <w:i/>
          <w:iCs/>
          <w:sz w:val="24"/>
          <w:szCs w:val="24"/>
        </w:rPr>
        <w:t>:</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i/>
          <w:iCs/>
          <w:sz w:val="24"/>
          <w:szCs w:val="24"/>
        </w:rPr>
        <w:t xml:space="preserve">— </w:t>
      </w:r>
      <w:r w:rsidRPr="004F2C0B">
        <w:rPr>
          <w:rFonts w:ascii="Times New Roman" w:hAnsi="Times New Roman" w:cs="Times New Roman"/>
          <w:sz w:val="24"/>
          <w:szCs w:val="24"/>
        </w:rPr>
        <w:t>игра на музыкальных инструментах (упражнения для развития чувства музыкального размера или метра, темпа);</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слушание музыки;</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импровизация;</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4) </w:t>
      </w:r>
      <w:r w:rsidRPr="004F2C0B">
        <w:rPr>
          <w:rFonts w:ascii="Times New Roman" w:hAnsi="Times New Roman" w:cs="Times New Roman"/>
          <w:i/>
          <w:iCs/>
          <w:sz w:val="24"/>
          <w:szCs w:val="24"/>
        </w:rPr>
        <w:t>коммуникативное-познавательное:</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i/>
          <w:iCs/>
          <w:sz w:val="24"/>
          <w:szCs w:val="24"/>
        </w:rPr>
        <w:lastRenderedPageBreak/>
        <w:t xml:space="preserve">— </w:t>
      </w:r>
      <w:r w:rsidRPr="004F2C0B">
        <w:rPr>
          <w:rFonts w:ascii="Times New Roman" w:hAnsi="Times New Roman" w:cs="Times New Roman"/>
          <w:sz w:val="24"/>
          <w:szCs w:val="24"/>
        </w:rPr>
        <w:t>игры на развитие неречевых высших психических функций;</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игры на развитие способностей к коммуникативной деятельности;</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игры для развития творческой инициативы;</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игры-драматизации;</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игры для развития эмоционально-волевой сферы;</w:t>
      </w:r>
    </w:p>
    <w:p w:rsidR="00E016C7" w:rsidRPr="004F2C0B" w:rsidRDefault="00E016C7" w:rsidP="00E016C7">
      <w:pPr>
        <w:rPr>
          <w:rFonts w:ascii="Times New Roman" w:hAnsi="Times New Roman" w:cs="Times New Roman"/>
          <w:sz w:val="24"/>
          <w:szCs w:val="24"/>
        </w:rPr>
      </w:pPr>
      <w:r w:rsidRPr="004F2C0B">
        <w:rPr>
          <w:rFonts w:ascii="Times New Roman" w:hAnsi="Times New Roman" w:cs="Times New Roman"/>
          <w:sz w:val="24"/>
          <w:szCs w:val="24"/>
        </w:rPr>
        <w:t>— игры познавательного характера, направленные на формирование представлений об окружающем мире.</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Практический материал постепенно усложняется в зависимости от года обучения и варьируется по необходимости с учётом индивидуальных особенностей класса по усмотрению учителя.</w:t>
      </w:r>
    </w:p>
    <w:p w:rsidR="00E016C7"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Учитель каждое занятие разрабатывает с учётом содержания работы по реализации всех направлений деятельности: танцевально-ритмического, </w:t>
      </w:r>
      <w:proofErr w:type="spellStart"/>
      <w:r w:rsidRPr="004F2C0B">
        <w:rPr>
          <w:rFonts w:ascii="Times New Roman" w:hAnsi="Times New Roman" w:cs="Times New Roman"/>
          <w:sz w:val="24"/>
          <w:szCs w:val="24"/>
        </w:rPr>
        <w:t>речедвигательного</w:t>
      </w:r>
      <w:proofErr w:type="spellEnd"/>
      <w:r w:rsidRPr="004F2C0B">
        <w:rPr>
          <w:rFonts w:ascii="Times New Roman" w:hAnsi="Times New Roman" w:cs="Times New Roman"/>
          <w:sz w:val="24"/>
          <w:szCs w:val="24"/>
        </w:rPr>
        <w:t xml:space="preserve">, </w:t>
      </w:r>
      <w:proofErr w:type="spellStart"/>
      <w:r w:rsidRPr="004F2C0B">
        <w:rPr>
          <w:rFonts w:ascii="Times New Roman" w:hAnsi="Times New Roman" w:cs="Times New Roman"/>
          <w:sz w:val="24"/>
          <w:szCs w:val="24"/>
        </w:rPr>
        <w:t>музицирования</w:t>
      </w:r>
      <w:proofErr w:type="spellEnd"/>
      <w:r w:rsidRPr="004F2C0B">
        <w:rPr>
          <w:rFonts w:ascii="Times New Roman" w:hAnsi="Times New Roman" w:cs="Times New Roman"/>
          <w:sz w:val="24"/>
          <w:szCs w:val="24"/>
        </w:rPr>
        <w:t xml:space="preserve"> и коммуникативно-познавательного, объединённых лексической темой. При объединении занятий по лексической направленности составителем учитывался календарно-традиционный принцип построения школьного круга праздников и временных изменений в природе.</w:t>
      </w:r>
    </w:p>
    <w:p w:rsidR="00E016C7" w:rsidRPr="004F2C0B"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Использование в работе учителя логопедической ритмики современных ИКТ способствует поддержанию интереса обучающихся к предмету, совершенствованию методам и приёмам работы педагога.</w:t>
      </w:r>
    </w:p>
    <w:p w:rsidR="00E016C7" w:rsidRDefault="00E016C7" w:rsidP="00E016C7">
      <w:pPr>
        <w:ind w:firstLine="708"/>
        <w:rPr>
          <w:rFonts w:ascii="Times New Roman" w:hAnsi="Times New Roman" w:cs="Times New Roman"/>
          <w:sz w:val="24"/>
          <w:szCs w:val="24"/>
        </w:rPr>
      </w:pPr>
      <w:r w:rsidRPr="004F2C0B">
        <w:rPr>
          <w:rFonts w:ascii="Times New Roman" w:hAnsi="Times New Roman" w:cs="Times New Roman"/>
          <w:sz w:val="24"/>
          <w:szCs w:val="24"/>
        </w:rPr>
        <w:t xml:space="preserve">В качестве исходного музыкального материала использовались русские народные песни, песни репертуара известных композиторов и исполнителей. Для работы по развитию речевого аппарата включались артикуляционные гимнастики, </w:t>
      </w:r>
      <w:proofErr w:type="spellStart"/>
      <w:r w:rsidRPr="004F2C0B">
        <w:rPr>
          <w:rFonts w:ascii="Times New Roman" w:hAnsi="Times New Roman" w:cs="Times New Roman"/>
          <w:sz w:val="24"/>
          <w:szCs w:val="24"/>
        </w:rPr>
        <w:t>речедвигательные</w:t>
      </w:r>
      <w:proofErr w:type="spellEnd"/>
      <w:r w:rsidRPr="004F2C0B">
        <w:rPr>
          <w:rFonts w:ascii="Times New Roman" w:hAnsi="Times New Roman" w:cs="Times New Roman"/>
          <w:sz w:val="24"/>
          <w:szCs w:val="24"/>
        </w:rPr>
        <w:t xml:space="preserve"> и дыхательные упражнения, рекомендованные ведущими специалистами (практиками) в области коррекционной педагогики.</w:t>
      </w:r>
    </w:p>
    <w:p w:rsidR="007F481F" w:rsidRPr="007F481F" w:rsidRDefault="007F481F" w:rsidP="007F481F">
      <w:pPr>
        <w:spacing w:after="0" w:line="276" w:lineRule="auto"/>
        <w:ind w:firstLine="708"/>
        <w:jc w:val="both"/>
        <w:rPr>
          <w:rFonts w:ascii="Times New Roman" w:eastAsia="Times New Roman" w:hAnsi="Times New Roman" w:cs="Times New Roman"/>
          <w:sz w:val="24"/>
          <w:szCs w:val="28"/>
          <w:lang w:eastAsia="ru-RU"/>
        </w:rPr>
      </w:pPr>
      <w:r w:rsidRPr="007F481F">
        <w:rPr>
          <w:rFonts w:ascii="Times New Roman" w:eastAsia="Times New Roman" w:hAnsi="Times New Roman" w:cs="Times New Roman"/>
          <w:sz w:val="24"/>
          <w:szCs w:val="28"/>
          <w:lang w:eastAsia="ru-RU"/>
        </w:rPr>
        <w:t xml:space="preserve">Практические и лабораторные работы по данному коррекционно – образовательному курсу не предусмотрены. </w:t>
      </w:r>
    </w:p>
    <w:p w:rsidR="00E016C7" w:rsidRDefault="00E016C7"/>
    <w:p w:rsidR="00B739CB" w:rsidRPr="004F2C0B" w:rsidRDefault="00B739CB" w:rsidP="00B739CB">
      <w:pPr>
        <w:jc w:val="center"/>
        <w:rPr>
          <w:rFonts w:ascii="Times New Roman" w:hAnsi="Times New Roman" w:cs="Times New Roman"/>
          <w:b/>
          <w:sz w:val="24"/>
          <w:szCs w:val="24"/>
        </w:rPr>
      </w:pPr>
      <w:r w:rsidRPr="004F2C0B">
        <w:rPr>
          <w:rFonts w:ascii="Times New Roman" w:hAnsi="Times New Roman" w:cs="Times New Roman"/>
          <w:b/>
          <w:i/>
          <w:iCs/>
          <w:sz w:val="24"/>
          <w:szCs w:val="24"/>
        </w:rPr>
        <w:t>Планируемые результаты освоения программы</w:t>
      </w:r>
      <w:r>
        <w:rPr>
          <w:rFonts w:ascii="Times New Roman" w:hAnsi="Times New Roman" w:cs="Times New Roman"/>
          <w:b/>
          <w:i/>
          <w:iCs/>
          <w:sz w:val="24"/>
          <w:szCs w:val="24"/>
        </w:rPr>
        <w:t xml:space="preserve"> </w:t>
      </w:r>
      <w:r w:rsidRPr="004F2C0B">
        <w:rPr>
          <w:rFonts w:ascii="Times New Roman" w:hAnsi="Times New Roman" w:cs="Times New Roman"/>
          <w:b/>
          <w:i/>
          <w:iCs/>
          <w:sz w:val="24"/>
          <w:szCs w:val="24"/>
        </w:rPr>
        <w:t>«Логопедическая ритмика»</w:t>
      </w:r>
    </w:p>
    <w:p w:rsidR="00B739CB" w:rsidRPr="004F2C0B" w:rsidRDefault="00B739CB" w:rsidP="00B739CB">
      <w:pPr>
        <w:ind w:firstLine="708"/>
        <w:jc w:val="both"/>
        <w:rPr>
          <w:rFonts w:ascii="Times New Roman" w:hAnsi="Times New Roman" w:cs="Times New Roman"/>
          <w:b/>
          <w:sz w:val="24"/>
          <w:szCs w:val="24"/>
        </w:rPr>
      </w:pPr>
      <w:r w:rsidRPr="004F2C0B">
        <w:rPr>
          <w:rFonts w:ascii="Times New Roman" w:hAnsi="Times New Roman" w:cs="Times New Roman"/>
          <w:b/>
          <w:sz w:val="24"/>
          <w:szCs w:val="24"/>
        </w:rPr>
        <w:t>Личностные результаты</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1. Формирование мотивации учебной деятельности.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танцевальных способностей, навыков творческой установки.</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2. Овладение умениями свободно ориентироваться в ограниченном пространстве, естественно и непринужденно выполнять все игровые и плясовые движения.</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3. Формирование самооценки своих музыкально-творческих возможностей, способности адекватно судить о причинах своего успеха или неуспеха.</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4. Развитие умения видеть свои достоинства и недостатки, уважать себя и верить в успех, преображаться, что способствует развитию души, духовной сущности человека.</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5. Формирование способности к оценке своих поступков и действий других людей с точки зрения соблюдения или нарушения моральной нормы.</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lastRenderedPageBreak/>
        <w:t>6. Развитие чувства коллективизма, потребности и готовности к эстетической творческой деятельности. Реализация творческого потенциала в процессе выполнения ритмических движений под музыку.</w:t>
      </w:r>
    </w:p>
    <w:p w:rsidR="00B739CB" w:rsidRPr="004F2C0B" w:rsidRDefault="00B739CB" w:rsidP="00B739CB">
      <w:pPr>
        <w:ind w:firstLine="708"/>
        <w:jc w:val="both"/>
        <w:rPr>
          <w:rFonts w:ascii="Times New Roman" w:hAnsi="Times New Roman" w:cs="Times New Roman"/>
          <w:b/>
          <w:sz w:val="24"/>
          <w:szCs w:val="24"/>
        </w:rPr>
      </w:pPr>
      <w:proofErr w:type="spellStart"/>
      <w:r w:rsidRPr="004F2C0B">
        <w:rPr>
          <w:rFonts w:ascii="Times New Roman" w:hAnsi="Times New Roman" w:cs="Times New Roman"/>
          <w:b/>
          <w:sz w:val="24"/>
          <w:szCs w:val="24"/>
        </w:rPr>
        <w:t>Метапредметные</w:t>
      </w:r>
      <w:proofErr w:type="spellEnd"/>
      <w:r w:rsidRPr="004F2C0B">
        <w:rPr>
          <w:rFonts w:ascii="Times New Roman" w:hAnsi="Times New Roman" w:cs="Times New Roman"/>
          <w:b/>
          <w:sz w:val="24"/>
          <w:szCs w:val="24"/>
        </w:rPr>
        <w:t xml:space="preserve"> результаты</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1. Развитие умения преобразовывать практическую задачу в позна</w:t>
      </w:r>
      <w:r w:rsidRPr="004F2C0B">
        <w:rPr>
          <w:rFonts w:ascii="Times New Roman" w:hAnsi="Times New Roman" w:cs="Times New Roman"/>
          <w:sz w:val="24"/>
          <w:szCs w:val="24"/>
        </w:rPr>
        <w:softHyphen/>
        <w:t>вательную; осуществлять итоговый и пошаговый контроль по результату; целеустремлённость и настойчивость в достижении цели.</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2. Овладение навыками продуктивно разрешать конфликты на основе учета интересов и позиций всех его участников.</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3. Формирование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4. Умение сотрудничать с педагогом и сверстниками при решении различных музыкально-творческих задач, принимать на себя ответственность за результаты своих действий.</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5. Формирование представления об окружающем мире для развития словарного запаса обучающихся.</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6. Воспитание потребности в здоровом образе жизни, чувства ответственности за сохранение и укрепление своего здоровья и здоровья окружающих людей.</w:t>
      </w:r>
    </w:p>
    <w:p w:rsidR="00B739CB" w:rsidRPr="004F2C0B" w:rsidRDefault="00B739CB" w:rsidP="00B739CB">
      <w:pPr>
        <w:ind w:firstLine="708"/>
        <w:jc w:val="both"/>
        <w:rPr>
          <w:rFonts w:ascii="Times New Roman" w:hAnsi="Times New Roman" w:cs="Times New Roman"/>
          <w:b/>
          <w:sz w:val="24"/>
          <w:szCs w:val="24"/>
        </w:rPr>
      </w:pPr>
      <w:r w:rsidRPr="004F2C0B">
        <w:rPr>
          <w:rFonts w:ascii="Times New Roman" w:hAnsi="Times New Roman" w:cs="Times New Roman"/>
          <w:b/>
          <w:sz w:val="24"/>
          <w:szCs w:val="24"/>
        </w:rPr>
        <w:t>Предметные результаты</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1. Формирование умения правильно и быстро находить нужный темп ходьбы, бега в соответствии с характером и построением музыкального отрывка.</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2. Умение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3. Овладение умениями различать основные характерные движения некоторых народных танцев.</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4. Формирование знаний, расширение словарного запаса по лексическим темам.</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5. Развитие модуляции голоса, плавности и интонационной выразительности речи, правильного речевого и физиологического дыхания, умения правильно брать дыхание во время пения.</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6. Формирование произносительных навыков, подвижности артикуляционного аппарата, позволяющих петь ритмично, выразительно, правильно артикулируя звуки и чётко произнося слова песни.</w:t>
      </w:r>
    </w:p>
    <w:p w:rsidR="00B739CB" w:rsidRPr="004F2C0B" w:rsidRDefault="00B739CB" w:rsidP="00B739CB">
      <w:pPr>
        <w:ind w:firstLine="708"/>
        <w:jc w:val="both"/>
        <w:rPr>
          <w:rFonts w:ascii="Times New Roman" w:hAnsi="Times New Roman" w:cs="Times New Roman"/>
          <w:sz w:val="24"/>
          <w:szCs w:val="24"/>
        </w:rPr>
      </w:pPr>
      <w:r w:rsidRPr="004F2C0B">
        <w:rPr>
          <w:rFonts w:ascii="Times New Roman" w:hAnsi="Times New Roman" w:cs="Times New Roman"/>
          <w:sz w:val="24"/>
          <w:szCs w:val="24"/>
        </w:rPr>
        <w:t>7. Развитие способности ориентироваться в пространстве, двигаться в заданном направлении, перестраиваться в колонны и шеренги, выполнять различные виды ходьбы и бега.</w:t>
      </w:r>
    </w:p>
    <w:p w:rsidR="00E016C7" w:rsidRDefault="00B739CB" w:rsidP="00793C7C">
      <w:pPr>
        <w:ind w:firstLine="708"/>
        <w:jc w:val="both"/>
        <w:rPr>
          <w:rFonts w:ascii="Times New Roman" w:hAnsi="Times New Roman" w:cs="Times New Roman"/>
          <w:sz w:val="24"/>
          <w:szCs w:val="24"/>
        </w:rPr>
      </w:pPr>
      <w:r w:rsidRPr="004F2C0B">
        <w:rPr>
          <w:rFonts w:ascii="Times New Roman" w:hAnsi="Times New Roman" w:cs="Times New Roman"/>
          <w:sz w:val="24"/>
          <w:szCs w:val="24"/>
        </w:rPr>
        <w:t>8. Формирование способности координировать движения в мелких мышечных группах пальцев рук и кистей, быстро реагировать на смену движений.</w:t>
      </w:r>
    </w:p>
    <w:p w:rsidR="00F75437" w:rsidRDefault="00F75437" w:rsidP="00793C7C">
      <w:pPr>
        <w:ind w:firstLine="708"/>
        <w:jc w:val="both"/>
        <w:rPr>
          <w:rFonts w:ascii="Times New Roman" w:hAnsi="Times New Roman" w:cs="Times New Roman"/>
          <w:sz w:val="24"/>
          <w:szCs w:val="24"/>
        </w:rPr>
      </w:pPr>
    </w:p>
    <w:p w:rsidR="00F75437" w:rsidRDefault="00F75437" w:rsidP="00F75437">
      <w:pPr>
        <w:spacing w:after="0"/>
        <w:ind w:firstLine="708"/>
        <w:jc w:val="both"/>
        <w:rPr>
          <w:rFonts w:ascii="Times New Roman" w:hAnsi="Times New Roman"/>
          <w:sz w:val="24"/>
          <w:szCs w:val="24"/>
        </w:rPr>
      </w:pPr>
      <w:r w:rsidRPr="00A674C3">
        <w:rPr>
          <w:rFonts w:ascii="Times New Roman" w:hAnsi="Times New Roman"/>
          <w:sz w:val="24"/>
          <w:szCs w:val="24"/>
        </w:rPr>
        <w:lastRenderedPageBreak/>
        <w:t>Оценка</w:t>
      </w:r>
      <w:r>
        <w:rPr>
          <w:rFonts w:ascii="Times New Roman" w:hAnsi="Times New Roman"/>
          <w:sz w:val="24"/>
          <w:szCs w:val="24"/>
        </w:rPr>
        <w:t xml:space="preserve"> </w:t>
      </w:r>
      <w:bookmarkStart w:id="0" w:name="_GoBack"/>
      <w:bookmarkEnd w:id="0"/>
      <w:r>
        <w:rPr>
          <w:rFonts w:ascii="Times New Roman" w:hAnsi="Times New Roman"/>
          <w:sz w:val="24"/>
          <w:szCs w:val="24"/>
        </w:rPr>
        <w:t xml:space="preserve">всех результатов, обучающихся строится на основе </w:t>
      </w:r>
      <w:r w:rsidRPr="00A674C3">
        <w:rPr>
          <w:rFonts w:ascii="Times New Roman" w:hAnsi="Times New Roman"/>
          <w:sz w:val="24"/>
          <w:szCs w:val="24"/>
        </w:rPr>
        <w:t xml:space="preserve">личностных результатов и </w:t>
      </w:r>
      <w:proofErr w:type="spellStart"/>
      <w:r w:rsidRPr="00A674C3">
        <w:rPr>
          <w:rFonts w:ascii="Times New Roman" w:hAnsi="Times New Roman"/>
          <w:sz w:val="24"/>
          <w:szCs w:val="24"/>
        </w:rPr>
        <w:t>сформированности</w:t>
      </w:r>
      <w:proofErr w:type="spellEnd"/>
      <w:r w:rsidRPr="00A674C3">
        <w:rPr>
          <w:rFonts w:ascii="Times New Roman" w:hAnsi="Times New Roman"/>
          <w:sz w:val="24"/>
          <w:szCs w:val="24"/>
        </w:rPr>
        <w:t xml:space="preserve"> сферы жизненной компетенции</w:t>
      </w:r>
      <w:r>
        <w:rPr>
          <w:rFonts w:ascii="Times New Roman" w:hAnsi="Times New Roman"/>
          <w:sz w:val="24"/>
          <w:szCs w:val="24"/>
        </w:rPr>
        <w:t xml:space="preserve"> </w:t>
      </w:r>
      <w:r>
        <w:rPr>
          <w:rFonts w:ascii="Times New Roman" w:hAnsi="Times New Roman"/>
          <w:sz w:val="24"/>
          <w:szCs w:val="24"/>
        </w:rPr>
        <w:t xml:space="preserve">и </w:t>
      </w:r>
      <w:r w:rsidRPr="00A674C3">
        <w:rPr>
          <w:rFonts w:ascii="Times New Roman" w:hAnsi="Times New Roman"/>
          <w:sz w:val="24"/>
          <w:szCs w:val="24"/>
        </w:rPr>
        <w:t>осуществляется в ходе целенаправленного внешнего или включенного наблюдения,</w:t>
      </w:r>
      <w:r>
        <w:rPr>
          <w:rFonts w:ascii="Times New Roman" w:hAnsi="Times New Roman"/>
          <w:sz w:val="24"/>
          <w:szCs w:val="24"/>
        </w:rPr>
        <w:t xml:space="preserve"> </w:t>
      </w:r>
      <w:r w:rsidRPr="00A674C3">
        <w:rPr>
          <w:rFonts w:ascii="Times New Roman" w:hAnsi="Times New Roman"/>
          <w:sz w:val="24"/>
          <w:szCs w:val="24"/>
        </w:rPr>
        <w:t xml:space="preserve">фиксации ответов на уроках и поведения обучающихся. </w:t>
      </w:r>
    </w:p>
    <w:p w:rsidR="00F75437" w:rsidRDefault="00F75437" w:rsidP="00793C7C">
      <w:pPr>
        <w:ind w:firstLine="708"/>
        <w:jc w:val="both"/>
      </w:pPr>
    </w:p>
    <w:sectPr w:rsidR="00F75437" w:rsidSect="00216FCA">
      <w:pgSz w:w="11906" w:h="16838"/>
      <w:pgMar w:top="720" w:right="720"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D"/>
    <w:rsid w:val="000B1EF8"/>
    <w:rsid w:val="00205AED"/>
    <w:rsid w:val="00216FCA"/>
    <w:rsid w:val="00231A6D"/>
    <w:rsid w:val="002424C6"/>
    <w:rsid w:val="0029564A"/>
    <w:rsid w:val="00324AC8"/>
    <w:rsid w:val="00340537"/>
    <w:rsid w:val="004E3B21"/>
    <w:rsid w:val="00531F87"/>
    <w:rsid w:val="006F0024"/>
    <w:rsid w:val="00793C7C"/>
    <w:rsid w:val="007F481F"/>
    <w:rsid w:val="00A978AC"/>
    <w:rsid w:val="00AA0FF1"/>
    <w:rsid w:val="00B739CB"/>
    <w:rsid w:val="00E016C7"/>
    <w:rsid w:val="00E02D65"/>
    <w:rsid w:val="00E74298"/>
    <w:rsid w:val="00F7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3CC8"/>
  <w15:chartTrackingRefBased/>
  <w15:docId w15:val="{D1EE3137-8E72-456B-8ACE-70193EC5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3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4378</Words>
  <Characters>24958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2020-09-21T07:33:00Z</dcterms:created>
  <dcterms:modified xsi:type="dcterms:W3CDTF">2025-09-24T12:01:00Z</dcterms:modified>
</cp:coreProperties>
</file>