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EDF" w:rsidRPr="00B03F63" w:rsidRDefault="005E1332" w:rsidP="00B03F63">
      <w:pPr>
        <w:pStyle w:val="1"/>
        <w:spacing w:before="73"/>
        <w:ind w:left="567" w:right="-95" w:hanging="239"/>
        <w:rPr>
          <w:b w:val="0"/>
          <w:sz w:val="28"/>
          <w:szCs w:val="28"/>
        </w:rPr>
      </w:pPr>
      <w:r w:rsidRPr="00B03F63">
        <w:rPr>
          <w:sz w:val="28"/>
          <w:szCs w:val="28"/>
        </w:rPr>
        <w:t xml:space="preserve">Анализ результативности реализации дополнительной </w:t>
      </w:r>
      <w:proofErr w:type="gramStart"/>
      <w:r w:rsidRPr="00B03F63">
        <w:rPr>
          <w:sz w:val="28"/>
          <w:szCs w:val="28"/>
        </w:rPr>
        <w:t>общеобразовательной</w:t>
      </w:r>
      <w:r w:rsidR="00745B97">
        <w:rPr>
          <w:sz w:val="28"/>
          <w:szCs w:val="28"/>
        </w:rPr>
        <w:t xml:space="preserve"> </w:t>
      </w:r>
      <w:r w:rsidRPr="00B03F63">
        <w:rPr>
          <w:spacing w:val="-58"/>
          <w:sz w:val="28"/>
          <w:szCs w:val="28"/>
        </w:rPr>
        <w:t xml:space="preserve"> </w:t>
      </w:r>
      <w:r w:rsidRPr="00B03F63">
        <w:rPr>
          <w:sz w:val="28"/>
          <w:szCs w:val="28"/>
        </w:rPr>
        <w:t>общеразвивающей</w:t>
      </w:r>
      <w:proofErr w:type="gramEnd"/>
      <w:r w:rsidRPr="00B03F63">
        <w:rPr>
          <w:sz w:val="28"/>
          <w:szCs w:val="28"/>
        </w:rPr>
        <w:t xml:space="preserve"> программы «</w:t>
      </w:r>
      <w:proofErr w:type="spellStart"/>
      <w:r w:rsidRPr="00B03F63">
        <w:rPr>
          <w:sz w:val="28"/>
          <w:szCs w:val="28"/>
        </w:rPr>
        <w:t>Мастерилка</w:t>
      </w:r>
      <w:proofErr w:type="spellEnd"/>
      <w:r w:rsidRPr="00B03F63">
        <w:rPr>
          <w:sz w:val="28"/>
          <w:szCs w:val="28"/>
        </w:rPr>
        <w:t>», педагога</w:t>
      </w:r>
      <w:r w:rsidRPr="00B03F63">
        <w:rPr>
          <w:spacing w:val="1"/>
          <w:sz w:val="28"/>
          <w:szCs w:val="28"/>
        </w:rPr>
        <w:t xml:space="preserve"> </w:t>
      </w:r>
      <w:r w:rsidRPr="00B03F63">
        <w:rPr>
          <w:sz w:val="28"/>
          <w:szCs w:val="28"/>
        </w:rPr>
        <w:t xml:space="preserve">дополнительного образования МУ ДО «ЦДТ </w:t>
      </w:r>
      <w:proofErr w:type="spellStart"/>
      <w:r w:rsidRPr="00B03F63">
        <w:rPr>
          <w:sz w:val="28"/>
          <w:szCs w:val="28"/>
        </w:rPr>
        <w:t>р.п</w:t>
      </w:r>
      <w:proofErr w:type="spellEnd"/>
      <w:r w:rsidRPr="00B03F63">
        <w:rPr>
          <w:sz w:val="28"/>
          <w:szCs w:val="28"/>
        </w:rPr>
        <w:t>. Самойловка» Кузнецовой Марины Сергеевны</w:t>
      </w:r>
    </w:p>
    <w:p w:rsidR="007B5EDF" w:rsidRPr="00B03F63" w:rsidRDefault="007B5EDF">
      <w:pPr>
        <w:pStyle w:val="a3"/>
        <w:spacing w:before="1"/>
        <w:ind w:left="0"/>
        <w:rPr>
          <w:b/>
          <w:sz w:val="28"/>
          <w:szCs w:val="28"/>
          <w:u w:val="none"/>
        </w:rPr>
      </w:pPr>
    </w:p>
    <w:p w:rsidR="007B5EDF" w:rsidRPr="00B03F63" w:rsidRDefault="001164A1">
      <w:pPr>
        <w:pStyle w:val="a3"/>
        <w:ind w:left="212" w:right="109" w:firstLine="708"/>
        <w:jc w:val="both"/>
        <w:rPr>
          <w:sz w:val="28"/>
          <w:szCs w:val="28"/>
          <w:u w:val="none"/>
        </w:rPr>
      </w:pPr>
      <w:r w:rsidRPr="00B03F63">
        <w:rPr>
          <w:sz w:val="28"/>
          <w:szCs w:val="28"/>
          <w:u w:val="none"/>
        </w:rPr>
        <w:t xml:space="preserve">Дополнительная программа </w:t>
      </w:r>
      <w:proofErr w:type="spellStart"/>
      <w:r w:rsidR="00DF738F" w:rsidRPr="00B03F63">
        <w:rPr>
          <w:sz w:val="28"/>
          <w:szCs w:val="28"/>
          <w:u w:val="none"/>
        </w:rPr>
        <w:t>Мастерилка</w:t>
      </w:r>
      <w:proofErr w:type="spellEnd"/>
      <w:r w:rsidR="005E1332" w:rsidRPr="00B03F63">
        <w:rPr>
          <w:sz w:val="28"/>
          <w:szCs w:val="28"/>
          <w:u w:val="none"/>
        </w:rPr>
        <w:t>»</w:t>
      </w:r>
      <w:r w:rsidRPr="00B03F63">
        <w:rPr>
          <w:sz w:val="28"/>
          <w:szCs w:val="28"/>
          <w:u w:val="none"/>
        </w:rPr>
        <w:t xml:space="preserve"> в 2019 году прошла сертификацию в </w:t>
      </w:r>
      <w:r w:rsidR="00745B97">
        <w:rPr>
          <w:sz w:val="28"/>
          <w:szCs w:val="28"/>
          <w:u w:val="none"/>
        </w:rPr>
        <w:t>ГАУ ДПО «</w:t>
      </w:r>
      <w:r w:rsidRPr="00B03F63">
        <w:rPr>
          <w:sz w:val="28"/>
          <w:szCs w:val="28"/>
          <w:u w:val="none"/>
        </w:rPr>
        <w:t>СОИРО</w:t>
      </w:r>
      <w:r w:rsidR="00745B97">
        <w:rPr>
          <w:sz w:val="28"/>
          <w:szCs w:val="28"/>
          <w:u w:val="none"/>
        </w:rPr>
        <w:t>»</w:t>
      </w:r>
      <w:r w:rsidRPr="00B03F63">
        <w:rPr>
          <w:sz w:val="28"/>
          <w:szCs w:val="28"/>
          <w:u w:val="none"/>
        </w:rPr>
        <w:t xml:space="preserve">. Она </w:t>
      </w:r>
      <w:r w:rsidR="005E1332" w:rsidRPr="00B03F63">
        <w:rPr>
          <w:sz w:val="28"/>
          <w:szCs w:val="28"/>
          <w:u w:val="none"/>
        </w:rPr>
        <w:t>относится</w:t>
      </w:r>
      <w:r w:rsidR="005E1332" w:rsidRPr="00B03F63">
        <w:rPr>
          <w:spacing w:val="1"/>
          <w:sz w:val="28"/>
          <w:szCs w:val="28"/>
          <w:u w:val="none"/>
        </w:rPr>
        <w:t xml:space="preserve"> </w:t>
      </w:r>
      <w:r w:rsidR="005E1332" w:rsidRPr="00B03F63">
        <w:rPr>
          <w:sz w:val="28"/>
          <w:szCs w:val="28"/>
          <w:u w:val="none"/>
        </w:rPr>
        <w:t>к</w:t>
      </w:r>
      <w:r w:rsidR="005E1332" w:rsidRPr="00B03F63">
        <w:rPr>
          <w:spacing w:val="1"/>
          <w:sz w:val="28"/>
          <w:szCs w:val="28"/>
          <w:u w:val="none"/>
        </w:rPr>
        <w:t xml:space="preserve"> </w:t>
      </w:r>
      <w:r w:rsidR="005E1332" w:rsidRPr="00B03F63">
        <w:rPr>
          <w:sz w:val="28"/>
          <w:szCs w:val="28"/>
          <w:u w:val="none"/>
        </w:rPr>
        <w:t>общеразвивающим</w:t>
      </w:r>
      <w:r w:rsidR="005E1332" w:rsidRPr="00B03F63">
        <w:rPr>
          <w:spacing w:val="1"/>
          <w:sz w:val="28"/>
          <w:szCs w:val="28"/>
          <w:u w:val="none"/>
        </w:rPr>
        <w:t xml:space="preserve"> </w:t>
      </w:r>
      <w:r w:rsidR="005E1332" w:rsidRPr="00B03F63">
        <w:rPr>
          <w:sz w:val="28"/>
          <w:szCs w:val="28"/>
          <w:u w:val="none"/>
        </w:rPr>
        <w:t>программам базового уровня, имеет</w:t>
      </w:r>
      <w:r w:rsidR="00200CAA" w:rsidRPr="00B03F63">
        <w:rPr>
          <w:sz w:val="28"/>
          <w:szCs w:val="28"/>
          <w:u w:val="none"/>
        </w:rPr>
        <w:t xml:space="preserve"> </w:t>
      </w:r>
      <w:r w:rsidR="00DF738F" w:rsidRPr="00B03F63">
        <w:rPr>
          <w:sz w:val="28"/>
          <w:szCs w:val="28"/>
          <w:u w:val="none"/>
        </w:rPr>
        <w:t>художественную</w:t>
      </w:r>
      <w:r w:rsidR="005E1332" w:rsidRPr="00B03F63">
        <w:rPr>
          <w:sz w:val="28"/>
          <w:szCs w:val="28"/>
          <w:u w:val="none"/>
        </w:rPr>
        <w:t xml:space="preserve"> направленность</w:t>
      </w:r>
      <w:r w:rsidRPr="00B03F63">
        <w:rPr>
          <w:sz w:val="28"/>
          <w:szCs w:val="28"/>
          <w:u w:val="none"/>
        </w:rPr>
        <w:t xml:space="preserve"> и </w:t>
      </w:r>
      <w:proofErr w:type="spellStart"/>
      <w:r w:rsidRPr="00B03F63">
        <w:rPr>
          <w:sz w:val="28"/>
          <w:szCs w:val="28"/>
          <w:u w:val="none"/>
        </w:rPr>
        <w:t>разноуровневую</w:t>
      </w:r>
      <w:proofErr w:type="spellEnd"/>
      <w:r w:rsidRPr="00B03F63">
        <w:rPr>
          <w:sz w:val="28"/>
          <w:szCs w:val="28"/>
          <w:u w:val="none"/>
        </w:rPr>
        <w:t xml:space="preserve"> форму реализации</w:t>
      </w:r>
      <w:r w:rsidR="005E1332" w:rsidRPr="00B03F63">
        <w:rPr>
          <w:sz w:val="28"/>
          <w:szCs w:val="28"/>
          <w:u w:val="none"/>
        </w:rPr>
        <w:t>. Программа</w:t>
      </w:r>
      <w:r w:rsidR="005E1332" w:rsidRPr="00B03F63">
        <w:rPr>
          <w:spacing w:val="1"/>
          <w:sz w:val="28"/>
          <w:szCs w:val="28"/>
          <w:u w:val="none"/>
        </w:rPr>
        <w:t xml:space="preserve"> </w:t>
      </w:r>
      <w:r w:rsidR="005E1332" w:rsidRPr="00B03F63">
        <w:rPr>
          <w:sz w:val="28"/>
          <w:szCs w:val="28"/>
          <w:u w:val="none"/>
        </w:rPr>
        <w:t xml:space="preserve">ориентирована на учащихся от </w:t>
      </w:r>
      <w:r w:rsidR="00DF738F" w:rsidRPr="00B03F63">
        <w:rPr>
          <w:sz w:val="28"/>
          <w:szCs w:val="28"/>
          <w:u w:val="none"/>
        </w:rPr>
        <w:t>7</w:t>
      </w:r>
      <w:r w:rsidR="005E1332" w:rsidRPr="00B03F63">
        <w:rPr>
          <w:sz w:val="28"/>
          <w:szCs w:val="28"/>
          <w:u w:val="none"/>
        </w:rPr>
        <w:t xml:space="preserve"> до 1</w:t>
      </w:r>
      <w:r w:rsidR="00DF738F" w:rsidRPr="00B03F63">
        <w:rPr>
          <w:sz w:val="28"/>
          <w:szCs w:val="28"/>
          <w:u w:val="none"/>
        </w:rPr>
        <w:t>0</w:t>
      </w:r>
      <w:r w:rsidR="005E1332" w:rsidRPr="00B03F63">
        <w:rPr>
          <w:sz w:val="28"/>
          <w:szCs w:val="28"/>
          <w:u w:val="none"/>
        </w:rPr>
        <w:t xml:space="preserve"> лет. Объ</w:t>
      </w:r>
      <w:r w:rsidR="00DF738F" w:rsidRPr="00B03F63">
        <w:rPr>
          <w:sz w:val="28"/>
          <w:szCs w:val="28"/>
          <w:u w:val="none"/>
        </w:rPr>
        <w:t>ем и срок освоения программы – 2</w:t>
      </w:r>
      <w:r w:rsidR="005E1332" w:rsidRPr="00B03F63">
        <w:rPr>
          <w:sz w:val="28"/>
          <w:szCs w:val="28"/>
          <w:u w:val="none"/>
        </w:rPr>
        <w:t xml:space="preserve"> год</w:t>
      </w:r>
      <w:r w:rsidR="00DF738F" w:rsidRPr="00B03F63">
        <w:rPr>
          <w:sz w:val="28"/>
          <w:szCs w:val="28"/>
          <w:u w:val="none"/>
        </w:rPr>
        <w:t>а</w:t>
      </w:r>
      <w:r w:rsidR="005E1332" w:rsidRPr="00B03F63">
        <w:rPr>
          <w:sz w:val="28"/>
          <w:szCs w:val="28"/>
          <w:u w:val="none"/>
        </w:rPr>
        <w:t>, 144</w:t>
      </w:r>
      <w:r w:rsidR="005E1332" w:rsidRPr="00B03F63">
        <w:rPr>
          <w:spacing w:val="1"/>
          <w:sz w:val="28"/>
          <w:szCs w:val="28"/>
          <w:u w:val="none"/>
        </w:rPr>
        <w:t xml:space="preserve"> </w:t>
      </w:r>
      <w:r w:rsidR="005E1332" w:rsidRPr="00B03F63">
        <w:rPr>
          <w:sz w:val="28"/>
          <w:szCs w:val="28"/>
          <w:u w:val="none"/>
        </w:rPr>
        <w:t>часа.</w:t>
      </w:r>
      <w:r w:rsidR="005E1332" w:rsidRPr="00B03F63">
        <w:rPr>
          <w:spacing w:val="1"/>
          <w:sz w:val="28"/>
          <w:szCs w:val="28"/>
          <w:u w:val="none"/>
        </w:rPr>
        <w:t xml:space="preserve"> </w:t>
      </w:r>
      <w:r w:rsidR="005E1332" w:rsidRPr="00B03F63">
        <w:rPr>
          <w:b/>
          <w:sz w:val="28"/>
          <w:szCs w:val="28"/>
          <w:u w:val="none"/>
        </w:rPr>
        <w:t>Форма</w:t>
      </w:r>
      <w:r w:rsidR="005E1332" w:rsidRPr="00B03F63">
        <w:rPr>
          <w:b/>
          <w:spacing w:val="1"/>
          <w:sz w:val="28"/>
          <w:szCs w:val="28"/>
          <w:u w:val="none"/>
        </w:rPr>
        <w:t xml:space="preserve"> </w:t>
      </w:r>
      <w:r w:rsidR="005E1332" w:rsidRPr="00B03F63">
        <w:rPr>
          <w:b/>
          <w:sz w:val="28"/>
          <w:szCs w:val="28"/>
          <w:u w:val="none"/>
        </w:rPr>
        <w:t>обучения</w:t>
      </w:r>
      <w:r w:rsidR="005E1332" w:rsidRPr="00B03F63">
        <w:rPr>
          <w:b/>
          <w:spacing w:val="1"/>
          <w:sz w:val="28"/>
          <w:szCs w:val="28"/>
          <w:u w:val="none"/>
        </w:rPr>
        <w:t xml:space="preserve"> </w:t>
      </w:r>
      <w:r w:rsidR="005E1332" w:rsidRPr="00B03F63">
        <w:rPr>
          <w:sz w:val="28"/>
          <w:szCs w:val="28"/>
          <w:u w:val="none"/>
        </w:rPr>
        <w:t>–</w:t>
      </w:r>
      <w:r w:rsidR="005E1332" w:rsidRPr="00B03F63">
        <w:rPr>
          <w:spacing w:val="1"/>
          <w:sz w:val="28"/>
          <w:szCs w:val="28"/>
          <w:u w:val="none"/>
        </w:rPr>
        <w:t xml:space="preserve"> </w:t>
      </w:r>
      <w:r w:rsidR="005E1332" w:rsidRPr="00B03F63">
        <w:rPr>
          <w:sz w:val="28"/>
          <w:szCs w:val="28"/>
          <w:u w:val="none"/>
        </w:rPr>
        <w:t>очно-заочная</w:t>
      </w:r>
      <w:r w:rsidR="005E1332" w:rsidRPr="00B03F63">
        <w:rPr>
          <w:spacing w:val="1"/>
          <w:sz w:val="28"/>
          <w:szCs w:val="28"/>
          <w:u w:val="none"/>
        </w:rPr>
        <w:t xml:space="preserve"> </w:t>
      </w:r>
      <w:r w:rsidR="005E1332" w:rsidRPr="00B03F63">
        <w:rPr>
          <w:sz w:val="28"/>
          <w:szCs w:val="28"/>
          <w:u w:val="none"/>
        </w:rPr>
        <w:t>с</w:t>
      </w:r>
      <w:r w:rsidR="005E1332" w:rsidRPr="00B03F63">
        <w:rPr>
          <w:spacing w:val="1"/>
          <w:sz w:val="28"/>
          <w:szCs w:val="28"/>
          <w:u w:val="none"/>
        </w:rPr>
        <w:t xml:space="preserve"> </w:t>
      </w:r>
      <w:r w:rsidR="005E1332" w:rsidRPr="00B03F63">
        <w:rPr>
          <w:sz w:val="28"/>
          <w:szCs w:val="28"/>
          <w:u w:val="none"/>
        </w:rPr>
        <w:t>применением</w:t>
      </w:r>
      <w:r w:rsidR="005E1332" w:rsidRPr="00B03F63">
        <w:rPr>
          <w:spacing w:val="1"/>
          <w:sz w:val="28"/>
          <w:szCs w:val="28"/>
          <w:u w:val="none"/>
        </w:rPr>
        <w:t xml:space="preserve"> </w:t>
      </w:r>
      <w:r w:rsidR="005E1332" w:rsidRPr="00B03F63">
        <w:rPr>
          <w:sz w:val="28"/>
          <w:szCs w:val="28"/>
          <w:u w:val="none"/>
        </w:rPr>
        <w:t>дистанционных</w:t>
      </w:r>
      <w:r w:rsidR="005E1332" w:rsidRPr="00B03F63">
        <w:rPr>
          <w:spacing w:val="1"/>
          <w:sz w:val="28"/>
          <w:szCs w:val="28"/>
          <w:u w:val="none"/>
        </w:rPr>
        <w:t xml:space="preserve"> </w:t>
      </w:r>
      <w:r w:rsidR="005E1332" w:rsidRPr="00B03F63">
        <w:rPr>
          <w:sz w:val="28"/>
          <w:szCs w:val="28"/>
          <w:u w:val="none"/>
        </w:rPr>
        <w:t>образовательных</w:t>
      </w:r>
      <w:r w:rsidR="005E1332" w:rsidRPr="00B03F63">
        <w:rPr>
          <w:spacing w:val="1"/>
          <w:sz w:val="28"/>
          <w:szCs w:val="28"/>
          <w:u w:val="none"/>
        </w:rPr>
        <w:t xml:space="preserve"> </w:t>
      </w:r>
      <w:r w:rsidR="005E1332" w:rsidRPr="00B03F63">
        <w:rPr>
          <w:sz w:val="28"/>
          <w:szCs w:val="28"/>
          <w:u w:val="none"/>
        </w:rPr>
        <w:t>технологий</w:t>
      </w:r>
      <w:r w:rsidRPr="00B03F63">
        <w:rPr>
          <w:sz w:val="28"/>
          <w:szCs w:val="28"/>
          <w:u w:val="none"/>
        </w:rPr>
        <w:t>.</w:t>
      </w:r>
    </w:p>
    <w:p w:rsidR="007B5EDF" w:rsidRPr="00B03F63" w:rsidRDefault="007B5EDF">
      <w:pPr>
        <w:pStyle w:val="a3"/>
        <w:ind w:left="0"/>
        <w:rPr>
          <w:sz w:val="28"/>
          <w:szCs w:val="28"/>
          <w:u w:val="none"/>
        </w:rPr>
      </w:pPr>
    </w:p>
    <w:p w:rsidR="007B5EDF" w:rsidRPr="00B03F63" w:rsidRDefault="005E1332">
      <w:pPr>
        <w:pStyle w:val="1"/>
        <w:ind w:left="350" w:right="252"/>
        <w:rPr>
          <w:sz w:val="28"/>
          <w:szCs w:val="28"/>
        </w:rPr>
      </w:pPr>
      <w:r w:rsidRPr="00B03F63">
        <w:rPr>
          <w:sz w:val="28"/>
          <w:szCs w:val="28"/>
        </w:rPr>
        <w:t>Динамика доли обучающихся (в %), достигших прогнозируемых результатов</w:t>
      </w:r>
      <w:r w:rsidRPr="00B03F63">
        <w:rPr>
          <w:spacing w:val="1"/>
          <w:sz w:val="28"/>
          <w:szCs w:val="28"/>
        </w:rPr>
        <w:t xml:space="preserve"> </w:t>
      </w:r>
      <w:r w:rsidRPr="00B03F63">
        <w:rPr>
          <w:sz w:val="28"/>
          <w:szCs w:val="28"/>
        </w:rPr>
        <w:t>реализации образовательной программы (по всем группам /объединениям) за период</w:t>
      </w:r>
      <w:r w:rsidRPr="00B03F63">
        <w:rPr>
          <w:spacing w:val="-57"/>
          <w:sz w:val="28"/>
          <w:szCs w:val="28"/>
        </w:rPr>
        <w:t xml:space="preserve"> </w:t>
      </w:r>
      <w:r w:rsidRPr="00B03F63">
        <w:rPr>
          <w:sz w:val="28"/>
          <w:szCs w:val="28"/>
        </w:rPr>
        <w:t>с</w:t>
      </w:r>
      <w:r w:rsidRPr="00B03F63">
        <w:rPr>
          <w:spacing w:val="-1"/>
          <w:sz w:val="28"/>
          <w:szCs w:val="28"/>
        </w:rPr>
        <w:t xml:space="preserve"> </w:t>
      </w:r>
      <w:r w:rsidR="002C5AB6" w:rsidRPr="00B03F63">
        <w:rPr>
          <w:sz w:val="28"/>
          <w:szCs w:val="28"/>
        </w:rPr>
        <w:t>2019</w:t>
      </w:r>
      <w:r w:rsidRPr="00B03F63">
        <w:rPr>
          <w:spacing w:val="-1"/>
          <w:sz w:val="28"/>
          <w:szCs w:val="28"/>
        </w:rPr>
        <w:t xml:space="preserve"> </w:t>
      </w:r>
      <w:r w:rsidRPr="00B03F63">
        <w:rPr>
          <w:sz w:val="28"/>
          <w:szCs w:val="28"/>
        </w:rPr>
        <w:t>по 2022 год</w:t>
      </w:r>
    </w:p>
    <w:p w:rsidR="007B5EDF" w:rsidRPr="00B03F63" w:rsidRDefault="007B5EDF">
      <w:pPr>
        <w:pStyle w:val="a3"/>
        <w:ind w:left="0"/>
        <w:rPr>
          <w:b/>
          <w:sz w:val="28"/>
          <w:szCs w:val="28"/>
          <w:u w:val="none"/>
        </w:rPr>
      </w:pPr>
    </w:p>
    <w:p w:rsidR="00B03F63" w:rsidRDefault="005E1332" w:rsidP="00B03F63">
      <w:pPr>
        <w:adjustRightInd w:val="0"/>
        <w:ind w:firstLine="708"/>
        <w:jc w:val="both"/>
        <w:rPr>
          <w:bCs/>
          <w:iCs/>
          <w:sz w:val="28"/>
          <w:szCs w:val="28"/>
        </w:rPr>
      </w:pPr>
      <w:r w:rsidRPr="00B03F63">
        <w:rPr>
          <w:sz w:val="28"/>
          <w:szCs w:val="28"/>
        </w:rPr>
        <w:t>В</w:t>
      </w:r>
      <w:r w:rsidRPr="00B03F63">
        <w:rPr>
          <w:spacing w:val="18"/>
          <w:sz w:val="28"/>
          <w:szCs w:val="28"/>
        </w:rPr>
        <w:t xml:space="preserve"> </w:t>
      </w:r>
      <w:r w:rsidRPr="00B03F63">
        <w:rPr>
          <w:sz w:val="28"/>
          <w:szCs w:val="28"/>
        </w:rPr>
        <w:t>творческом</w:t>
      </w:r>
      <w:r w:rsidRPr="00B03F63">
        <w:rPr>
          <w:spacing w:val="17"/>
          <w:sz w:val="28"/>
          <w:szCs w:val="28"/>
        </w:rPr>
        <w:t xml:space="preserve"> </w:t>
      </w:r>
      <w:r w:rsidRPr="00B03F63">
        <w:rPr>
          <w:sz w:val="28"/>
          <w:szCs w:val="28"/>
        </w:rPr>
        <w:t>объединении</w:t>
      </w:r>
      <w:r w:rsidR="00DF738F" w:rsidRPr="00B03F63">
        <w:rPr>
          <w:spacing w:val="19"/>
          <w:sz w:val="28"/>
          <w:szCs w:val="28"/>
        </w:rPr>
        <w:t xml:space="preserve">, </w:t>
      </w:r>
      <w:r w:rsidRPr="00B03F63">
        <w:rPr>
          <w:sz w:val="28"/>
          <w:szCs w:val="28"/>
        </w:rPr>
        <w:t>занимающемся</w:t>
      </w:r>
      <w:r w:rsidRPr="00B03F63">
        <w:rPr>
          <w:spacing w:val="18"/>
          <w:sz w:val="28"/>
          <w:szCs w:val="28"/>
        </w:rPr>
        <w:t xml:space="preserve"> </w:t>
      </w:r>
      <w:r w:rsidRPr="00B03F63">
        <w:rPr>
          <w:sz w:val="28"/>
          <w:szCs w:val="28"/>
        </w:rPr>
        <w:t>по</w:t>
      </w:r>
      <w:r w:rsidRPr="00B03F63">
        <w:rPr>
          <w:spacing w:val="15"/>
          <w:sz w:val="28"/>
          <w:szCs w:val="28"/>
        </w:rPr>
        <w:t xml:space="preserve"> </w:t>
      </w:r>
      <w:r w:rsidRPr="00B03F63">
        <w:rPr>
          <w:sz w:val="28"/>
          <w:szCs w:val="28"/>
        </w:rPr>
        <w:t>программе</w:t>
      </w:r>
      <w:r w:rsidR="00200CAA" w:rsidRPr="00B03F63">
        <w:rPr>
          <w:sz w:val="28"/>
          <w:szCs w:val="28"/>
        </w:rPr>
        <w:t xml:space="preserve"> </w:t>
      </w:r>
      <w:r w:rsidRPr="00B03F63">
        <w:rPr>
          <w:sz w:val="28"/>
          <w:szCs w:val="28"/>
        </w:rPr>
        <w:t>«</w:t>
      </w:r>
      <w:proofErr w:type="spellStart"/>
      <w:r w:rsidR="00DF738F" w:rsidRPr="00B03F63">
        <w:rPr>
          <w:sz w:val="28"/>
          <w:szCs w:val="28"/>
        </w:rPr>
        <w:t>Мастерилка</w:t>
      </w:r>
      <w:proofErr w:type="spellEnd"/>
      <w:r w:rsidRPr="00B03F63">
        <w:rPr>
          <w:sz w:val="28"/>
          <w:szCs w:val="28"/>
        </w:rPr>
        <w:t>», наблюдается положительная динамика доли обучающихся,</w:t>
      </w:r>
      <w:r w:rsidRPr="00B03F63">
        <w:rPr>
          <w:spacing w:val="1"/>
          <w:sz w:val="28"/>
          <w:szCs w:val="28"/>
        </w:rPr>
        <w:t xml:space="preserve"> </w:t>
      </w:r>
      <w:r w:rsidRPr="00B03F63">
        <w:rPr>
          <w:sz w:val="28"/>
          <w:szCs w:val="28"/>
        </w:rPr>
        <w:t>достигших</w:t>
      </w:r>
      <w:r w:rsidRPr="00B03F63">
        <w:rPr>
          <w:spacing w:val="1"/>
          <w:sz w:val="28"/>
          <w:szCs w:val="28"/>
        </w:rPr>
        <w:t xml:space="preserve"> </w:t>
      </w:r>
      <w:r w:rsidRPr="00B03F63">
        <w:rPr>
          <w:sz w:val="28"/>
          <w:szCs w:val="28"/>
        </w:rPr>
        <w:t>прогнозируемых</w:t>
      </w:r>
      <w:r w:rsidRPr="00B03F63">
        <w:rPr>
          <w:spacing w:val="1"/>
          <w:sz w:val="28"/>
          <w:szCs w:val="28"/>
        </w:rPr>
        <w:t xml:space="preserve"> </w:t>
      </w:r>
      <w:r w:rsidRPr="00B03F63">
        <w:rPr>
          <w:sz w:val="28"/>
          <w:szCs w:val="28"/>
        </w:rPr>
        <w:t>результатов</w:t>
      </w:r>
      <w:r w:rsidRPr="00B03F63">
        <w:rPr>
          <w:spacing w:val="1"/>
          <w:sz w:val="28"/>
          <w:szCs w:val="28"/>
        </w:rPr>
        <w:t xml:space="preserve"> </w:t>
      </w:r>
      <w:r w:rsidRPr="00B03F63">
        <w:rPr>
          <w:sz w:val="28"/>
          <w:szCs w:val="28"/>
        </w:rPr>
        <w:t>реализации</w:t>
      </w:r>
      <w:r w:rsidRPr="00B03F63">
        <w:rPr>
          <w:spacing w:val="1"/>
          <w:sz w:val="28"/>
          <w:szCs w:val="28"/>
        </w:rPr>
        <w:t xml:space="preserve"> </w:t>
      </w:r>
      <w:r w:rsidRPr="00B03F63">
        <w:rPr>
          <w:sz w:val="28"/>
          <w:szCs w:val="28"/>
        </w:rPr>
        <w:t>образовательной</w:t>
      </w:r>
      <w:r w:rsidRPr="00B03F63">
        <w:rPr>
          <w:spacing w:val="1"/>
          <w:sz w:val="28"/>
          <w:szCs w:val="28"/>
        </w:rPr>
        <w:t xml:space="preserve"> </w:t>
      </w:r>
      <w:r w:rsidRPr="00B03F63">
        <w:rPr>
          <w:sz w:val="28"/>
          <w:szCs w:val="28"/>
        </w:rPr>
        <w:t>программы.</w:t>
      </w:r>
      <w:r w:rsidRPr="00B03F63">
        <w:rPr>
          <w:spacing w:val="1"/>
          <w:sz w:val="28"/>
          <w:szCs w:val="28"/>
        </w:rPr>
        <w:t xml:space="preserve"> </w:t>
      </w:r>
      <w:r w:rsidRPr="00B03F63">
        <w:rPr>
          <w:sz w:val="28"/>
          <w:szCs w:val="28"/>
        </w:rPr>
        <w:t>По</w:t>
      </w:r>
      <w:r w:rsidRPr="00B03F63">
        <w:rPr>
          <w:spacing w:val="1"/>
          <w:sz w:val="28"/>
          <w:szCs w:val="28"/>
        </w:rPr>
        <w:t xml:space="preserve"> </w:t>
      </w:r>
      <w:r w:rsidRPr="00B03F63">
        <w:rPr>
          <w:sz w:val="28"/>
          <w:szCs w:val="28"/>
        </w:rPr>
        <w:t>результатам</w:t>
      </w:r>
      <w:r w:rsidRPr="00B03F63">
        <w:rPr>
          <w:spacing w:val="1"/>
          <w:sz w:val="28"/>
          <w:szCs w:val="28"/>
        </w:rPr>
        <w:t xml:space="preserve"> </w:t>
      </w:r>
      <w:r w:rsidRPr="00B03F63">
        <w:rPr>
          <w:sz w:val="28"/>
          <w:szCs w:val="28"/>
        </w:rPr>
        <w:t>первичного</w:t>
      </w:r>
      <w:r w:rsidRPr="00B03F63">
        <w:rPr>
          <w:spacing w:val="1"/>
          <w:sz w:val="28"/>
          <w:szCs w:val="28"/>
        </w:rPr>
        <w:t xml:space="preserve"> </w:t>
      </w:r>
      <w:r w:rsidRPr="00B03F63">
        <w:rPr>
          <w:sz w:val="28"/>
          <w:szCs w:val="28"/>
        </w:rPr>
        <w:t>и</w:t>
      </w:r>
      <w:r w:rsidRPr="00B03F63">
        <w:rPr>
          <w:spacing w:val="1"/>
          <w:sz w:val="28"/>
          <w:szCs w:val="28"/>
        </w:rPr>
        <w:t xml:space="preserve"> </w:t>
      </w:r>
      <w:r w:rsidRPr="00B03F63">
        <w:rPr>
          <w:sz w:val="28"/>
          <w:szCs w:val="28"/>
        </w:rPr>
        <w:t>итогового</w:t>
      </w:r>
      <w:r w:rsidRPr="00B03F63">
        <w:rPr>
          <w:spacing w:val="1"/>
          <w:sz w:val="28"/>
          <w:szCs w:val="28"/>
        </w:rPr>
        <w:t xml:space="preserve"> </w:t>
      </w:r>
      <w:r w:rsidRPr="00B03F63">
        <w:rPr>
          <w:sz w:val="28"/>
          <w:szCs w:val="28"/>
        </w:rPr>
        <w:t>мониторинга</w:t>
      </w:r>
      <w:r w:rsidRPr="00B03F63">
        <w:rPr>
          <w:spacing w:val="1"/>
          <w:sz w:val="28"/>
          <w:szCs w:val="28"/>
        </w:rPr>
        <w:t xml:space="preserve"> </w:t>
      </w:r>
      <w:r w:rsidR="00B03F63" w:rsidRPr="00B03F63">
        <w:rPr>
          <w:bCs/>
          <w:iCs/>
          <w:sz w:val="28"/>
          <w:szCs w:val="28"/>
        </w:rPr>
        <w:t>были получены следующие результаты:</w:t>
      </w:r>
    </w:p>
    <w:p w:rsidR="00B03F63" w:rsidRPr="00B03F63" w:rsidRDefault="00B03F63" w:rsidP="00B03F63">
      <w:pPr>
        <w:adjustRightInd w:val="0"/>
        <w:ind w:firstLine="708"/>
        <w:jc w:val="both"/>
        <w:rPr>
          <w:bCs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1"/>
        <w:gridCol w:w="2757"/>
        <w:gridCol w:w="2777"/>
        <w:gridCol w:w="2721"/>
      </w:tblGrid>
      <w:tr w:rsidR="00B03F63" w:rsidRPr="00B03F63" w:rsidTr="004E31E6">
        <w:tc>
          <w:tcPr>
            <w:tcW w:w="1931" w:type="dxa"/>
            <w:shd w:val="clear" w:color="auto" w:fill="auto"/>
          </w:tcPr>
          <w:p w:rsidR="00B03F63" w:rsidRPr="00B03F63" w:rsidRDefault="00B03F63" w:rsidP="004E31E6">
            <w:pPr>
              <w:adjustRightInd w:val="0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B03F63">
              <w:rPr>
                <w:b/>
                <w:bCs/>
                <w:iCs/>
                <w:sz w:val="28"/>
                <w:szCs w:val="28"/>
              </w:rPr>
              <w:t>Название объединения</w:t>
            </w:r>
          </w:p>
        </w:tc>
        <w:tc>
          <w:tcPr>
            <w:tcW w:w="2815" w:type="dxa"/>
            <w:shd w:val="clear" w:color="auto" w:fill="auto"/>
          </w:tcPr>
          <w:p w:rsidR="00B03F63" w:rsidRPr="00B03F63" w:rsidRDefault="00B03F63" w:rsidP="004E31E6">
            <w:pPr>
              <w:adjustRightInd w:val="0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>2019-2020</w:t>
            </w:r>
            <w:r w:rsidRPr="00B03F63"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3F63"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>уч.г</w:t>
            </w:r>
            <w:proofErr w:type="spellEnd"/>
            <w:r w:rsidRPr="00B03F63"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B03F63" w:rsidRPr="00B03F63" w:rsidRDefault="00B03F63" w:rsidP="004E31E6">
            <w:pPr>
              <w:adjustRightInd w:val="0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>2020-2021</w:t>
            </w:r>
            <w:r w:rsidRPr="00B03F63"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03F63"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>уч.г</w:t>
            </w:r>
            <w:proofErr w:type="spellEnd"/>
            <w:r w:rsidRPr="00B03F63"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77" w:type="dxa"/>
            <w:shd w:val="clear" w:color="auto" w:fill="auto"/>
          </w:tcPr>
          <w:p w:rsidR="00B03F63" w:rsidRPr="00B03F63" w:rsidRDefault="00B03F63" w:rsidP="004E31E6">
            <w:pPr>
              <w:adjustRightInd w:val="0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2021-2022 </w:t>
            </w:r>
            <w:proofErr w:type="spellStart"/>
            <w:r w:rsidRPr="00B03F63"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>уч.г</w:t>
            </w:r>
            <w:proofErr w:type="spellEnd"/>
            <w:r w:rsidRPr="00B03F63">
              <w:rPr>
                <w:b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03F63" w:rsidRPr="00B03F63" w:rsidTr="004E31E6">
        <w:tc>
          <w:tcPr>
            <w:tcW w:w="1931" w:type="dxa"/>
            <w:vMerge w:val="restart"/>
            <w:shd w:val="clear" w:color="auto" w:fill="auto"/>
          </w:tcPr>
          <w:p w:rsidR="00B03F63" w:rsidRPr="00B03F63" w:rsidRDefault="00B03F63" w:rsidP="004E31E6">
            <w:pPr>
              <w:adjustRightInd w:val="0"/>
              <w:jc w:val="center"/>
              <w:rPr>
                <w:bCs/>
                <w:iCs/>
                <w:sz w:val="28"/>
                <w:szCs w:val="28"/>
              </w:rPr>
            </w:pPr>
          </w:p>
          <w:p w:rsidR="00B03F63" w:rsidRPr="00B03F63" w:rsidRDefault="00B03F63" w:rsidP="004E31E6">
            <w:pPr>
              <w:adjustRightInd w:val="0"/>
              <w:jc w:val="center"/>
              <w:rPr>
                <w:bCs/>
                <w:iCs/>
                <w:sz w:val="28"/>
                <w:szCs w:val="28"/>
              </w:rPr>
            </w:pPr>
          </w:p>
          <w:p w:rsidR="00B03F63" w:rsidRPr="00B03F63" w:rsidRDefault="00B03F63" w:rsidP="004E31E6">
            <w:pPr>
              <w:adjustRightInd w:val="0"/>
              <w:jc w:val="center"/>
              <w:rPr>
                <w:bCs/>
                <w:iCs/>
                <w:sz w:val="28"/>
                <w:szCs w:val="28"/>
              </w:rPr>
            </w:pPr>
            <w:r w:rsidRPr="00B03F63">
              <w:rPr>
                <w:bCs/>
                <w:iCs/>
                <w:sz w:val="28"/>
                <w:szCs w:val="28"/>
              </w:rPr>
              <w:t>«</w:t>
            </w:r>
            <w:proofErr w:type="spellStart"/>
            <w:r w:rsidRPr="00B03F63">
              <w:rPr>
                <w:bCs/>
                <w:iCs/>
                <w:sz w:val="28"/>
                <w:szCs w:val="28"/>
              </w:rPr>
              <w:t>Мастерилка</w:t>
            </w:r>
            <w:proofErr w:type="spellEnd"/>
            <w:r w:rsidRPr="00B03F63">
              <w:rPr>
                <w:bCs/>
                <w:iCs/>
                <w:sz w:val="28"/>
                <w:szCs w:val="28"/>
              </w:rPr>
              <w:t>»</w:t>
            </w:r>
          </w:p>
        </w:tc>
        <w:tc>
          <w:tcPr>
            <w:tcW w:w="2815" w:type="dxa"/>
            <w:shd w:val="clear" w:color="auto" w:fill="auto"/>
          </w:tcPr>
          <w:p w:rsidR="00B03F63" w:rsidRPr="00B03F63" w:rsidRDefault="00B03F63" w:rsidP="004E31E6">
            <w:pPr>
              <w:adjustRightInd w:val="0"/>
              <w:jc w:val="center"/>
              <w:rPr>
                <w:bCs/>
                <w:i/>
                <w:iCs/>
                <w:sz w:val="28"/>
                <w:szCs w:val="28"/>
                <w:u w:val="single"/>
              </w:rPr>
            </w:pPr>
            <w:r w:rsidRPr="00B03F63">
              <w:rPr>
                <w:bCs/>
                <w:i/>
                <w:iCs/>
                <w:sz w:val="28"/>
                <w:szCs w:val="28"/>
                <w:u w:val="single"/>
              </w:rPr>
              <w:t>Начало года</w:t>
            </w:r>
          </w:p>
          <w:p w:rsidR="00B03F63" w:rsidRPr="00B03F63" w:rsidRDefault="00B03F63" w:rsidP="004E31E6">
            <w:pPr>
              <w:adjustRightInd w:val="0"/>
              <w:jc w:val="both"/>
              <w:rPr>
                <w:bCs/>
                <w:iCs/>
                <w:sz w:val="28"/>
                <w:szCs w:val="28"/>
              </w:rPr>
            </w:pPr>
            <w:r w:rsidRPr="00B03F63">
              <w:rPr>
                <w:bCs/>
                <w:iCs/>
                <w:sz w:val="28"/>
                <w:szCs w:val="28"/>
              </w:rPr>
              <w:t>Низкий уровень – 73%</w:t>
            </w:r>
          </w:p>
          <w:p w:rsidR="00B03F63" w:rsidRPr="00B03F63" w:rsidRDefault="00B03F63" w:rsidP="004E31E6">
            <w:pPr>
              <w:adjustRightInd w:val="0"/>
              <w:jc w:val="both"/>
              <w:rPr>
                <w:bCs/>
                <w:iCs/>
                <w:sz w:val="28"/>
                <w:szCs w:val="28"/>
              </w:rPr>
            </w:pPr>
            <w:r w:rsidRPr="00B03F63">
              <w:rPr>
                <w:bCs/>
                <w:iCs/>
                <w:sz w:val="28"/>
                <w:szCs w:val="28"/>
              </w:rPr>
              <w:t>Средний уровень – 27%</w:t>
            </w:r>
          </w:p>
          <w:p w:rsidR="00B03F63" w:rsidRPr="00B03F63" w:rsidRDefault="00B03F63" w:rsidP="004E31E6">
            <w:pPr>
              <w:adjustRightInd w:val="0"/>
              <w:jc w:val="both"/>
              <w:rPr>
                <w:bCs/>
                <w:iCs/>
                <w:sz w:val="28"/>
                <w:szCs w:val="28"/>
              </w:rPr>
            </w:pPr>
            <w:r w:rsidRPr="00B03F63">
              <w:rPr>
                <w:bCs/>
                <w:iCs/>
                <w:sz w:val="28"/>
                <w:szCs w:val="28"/>
              </w:rPr>
              <w:t>Высокий уровень –0%</w:t>
            </w:r>
          </w:p>
        </w:tc>
        <w:tc>
          <w:tcPr>
            <w:tcW w:w="2835" w:type="dxa"/>
            <w:shd w:val="clear" w:color="auto" w:fill="auto"/>
          </w:tcPr>
          <w:p w:rsidR="00B03F63" w:rsidRPr="00B03F63" w:rsidRDefault="00B03F63" w:rsidP="004E31E6">
            <w:pPr>
              <w:adjustRightInd w:val="0"/>
              <w:jc w:val="center"/>
              <w:rPr>
                <w:bCs/>
                <w:i/>
                <w:iCs/>
                <w:sz w:val="28"/>
                <w:szCs w:val="28"/>
                <w:u w:val="single"/>
              </w:rPr>
            </w:pPr>
            <w:r w:rsidRPr="00B03F63">
              <w:rPr>
                <w:bCs/>
                <w:i/>
                <w:iCs/>
                <w:sz w:val="28"/>
                <w:szCs w:val="28"/>
                <w:u w:val="single"/>
              </w:rPr>
              <w:t>Начало года</w:t>
            </w:r>
          </w:p>
          <w:p w:rsidR="00B03F63" w:rsidRPr="00B03F63" w:rsidRDefault="00B03F63" w:rsidP="004E31E6">
            <w:pPr>
              <w:adjustRightInd w:val="0"/>
              <w:jc w:val="both"/>
              <w:rPr>
                <w:bCs/>
                <w:iCs/>
                <w:sz w:val="28"/>
                <w:szCs w:val="28"/>
              </w:rPr>
            </w:pPr>
            <w:r w:rsidRPr="00B03F63">
              <w:rPr>
                <w:bCs/>
                <w:iCs/>
                <w:sz w:val="28"/>
                <w:szCs w:val="28"/>
              </w:rPr>
              <w:t>Низкий уровень – 60%</w:t>
            </w:r>
          </w:p>
          <w:p w:rsidR="00B03F63" w:rsidRPr="00B03F63" w:rsidRDefault="00B03F63" w:rsidP="004E31E6">
            <w:pPr>
              <w:adjustRightInd w:val="0"/>
              <w:jc w:val="both"/>
              <w:rPr>
                <w:bCs/>
                <w:iCs/>
                <w:sz w:val="28"/>
                <w:szCs w:val="28"/>
              </w:rPr>
            </w:pPr>
            <w:r w:rsidRPr="00B03F63">
              <w:rPr>
                <w:bCs/>
                <w:iCs/>
                <w:sz w:val="28"/>
                <w:szCs w:val="28"/>
              </w:rPr>
              <w:t>Средний уровень – 40%</w:t>
            </w:r>
          </w:p>
          <w:p w:rsidR="00B03F63" w:rsidRPr="00B03F63" w:rsidRDefault="00B03F63" w:rsidP="004E31E6">
            <w:pPr>
              <w:adjustRightInd w:val="0"/>
              <w:jc w:val="center"/>
              <w:rPr>
                <w:bCs/>
                <w:iCs/>
                <w:sz w:val="28"/>
                <w:szCs w:val="28"/>
              </w:rPr>
            </w:pPr>
            <w:r w:rsidRPr="00B03F63">
              <w:rPr>
                <w:bCs/>
                <w:iCs/>
                <w:sz w:val="28"/>
                <w:szCs w:val="28"/>
              </w:rPr>
              <w:t>Высокий уровень –0%</w:t>
            </w:r>
          </w:p>
        </w:tc>
        <w:tc>
          <w:tcPr>
            <w:tcW w:w="2777" w:type="dxa"/>
            <w:shd w:val="clear" w:color="auto" w:fill="auto"/>
          </w:tcPr>
          <w:p w:rsidR="00B03F63" w:rsidRPr="00B03F63" w:rsidRDefault="00B03F63" w:rsidP="004E31E6">
            <w:pPr>
              <w:adjustRightInd w:val="0"/>
              <w:jc w:val="center"/>
              <w:rPr>
                <w:bCs/>
                <w:i/>
                <w:iCs/>
                <w:sz w:val="28"/>
                <w:szCs w:val="28"/>
                <w:u w:val="single"/>
              </w:rPr>
            </w:pPr>
            <w:r w:rsidRPr="00B03F63">
              <w:rPr>
                <w:bCs/>
                <w:i/>
                <w:iCs/>
                <w:sz w:val="28"/>
                <w:szCs w:val="28"/>
                <w:u w:val="single"/>
              </w:rPr>
              <w:t>Начало года</w:t>
            </w:r>
          </w:p>
          <w:p w:rsidR="00B03F63" w:rsidRPr="00B03F63" w:rsidRDefault="00B03F63" w:rsidP="004E31E6">
            <w:pPr>
              <w:adjustRightInd w:val="0"/>
              <w:jc w:val="both"/>
              <w:rPr>
                <w:bCs/>
                <w:iCs/>
                <w:sz w:val="28"/>
                <w:szCs w:val="28"/>
              </w:rPr>
            </w:pPr>
            <w:r w:rsidRPr="00B03F63">
              <w:rPr>
                <w:bCs/>
                <w:iCs/>
                <w:sz w:val="28"/>
                <w:szCs w:val="28"/>
              </w:rPr>
              <w:t>Низкий уровень – 79%</w:t>
            </w:r>
          </w:p>
          <w:p w:rsidR="00B03F63" w:rsidRPr="00B03F63" w:rsidRDefault="00B03F63" w:rsidP="004E31E6">
            <w:pPr>
              <w:adjustRightInd w:val="0"/>
              <w:jc w:val="both"/>
              <w:rPr>
                <w:bCs/>
                <w:iCs/>
                <w:sz w:val="28"/>
                <w:szCs w:val="28"/>
              </w:rPr>
            </w:pPr>
            <w:r w:rsidRPr="00B03F63">
              <w:rPr>
                <w:bCs/>
                <w:iCs/>
                <w:sz w:val="28"/>
                <w:szCs w:val="28"/>
              </w:rPr>
              <w:t>Средний уровень – 11%</w:t>
            </w:r>
          </w:p>
          <w:p w:rsidR="00B03F63" w:rsidRPr="00B03F63" w:rsidRDefault="00B03F63" w:rsidP="004E31E6">
            <w:pPr>
              <w:adjustRightInd w:val="0"/>
              <w:rPr>
                <w:bCs/>
                <w:iCs/>
                <w:sz w:val="28"/>
                <w:szCs w:val="28"/>
              </w:rPr>
            </w:pPr>
            <w:r w:rsidRPr="00B03F63">
              <w:rPr>
                <w:bCs/>
                <w:iCs/>
                <w:sz w:val="28"/>
                <w:szCs w:val="28"/>
              </w:rPr>
              <w:t>Высокий уровень –0%</w:t>
            </w:r>
          </w:p>
        </w:tc>
      </w:tr>
      <w:tr w:rsidR="00B03F63" w:rsidRPr="00B03F63" w:rsidTr="004E31E6">
        <w:tc>
          <w:tcPr>
            <w:tcW w:w="1931" w:type="dxa"/>
            <w:vMerge/>
            <w:shd w:val="clear" w:color="auto" w:fill="auto"/>
          </w:tcPr>
          <w:p w:rsidR="00B03F63" w:rsidRPr="00B03F63" w:rsidRDefault="00B03F63" w:rsidP="004E31E6">
            <w:pPr>
              <w:adjustRightInd w:val="0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815" w:type="dxa"/>
            <w:shd w:val="clear" w:color="auto" w:fill="auto"/>
          </w:tcPr>
          <w:p w:rsidR="00B03F63" w:rsidRPr="00B03F63" w:rsidRDefault="00B03F63" w:rsidP="004E31E6">
            <w:pPr>
              <w:adjustRightInd w:val="0"/>
              <w:jc w:val="center"/>
              <w:rPr>
                <w:bCs/>
                <w:i/>
                <w:iCs/>
                <w:sz w:val="28"/>
                <w:szCs w:val="28"/>
                <w:u w:val="single"/>
              </w:rPr>
            </w:pPr>
            <w:r w:rsidRPr="00B03F63">
              <w:rPr>
                <w:bCs/>
                <w:i/>
                <w:iCs/>
                <w:sz w:val="28"/>
                <w:szCs w:val="28"/>
                <w:u w:val="single"/>
              </w:rPr>
              <w:t>Конец года</w:t>
            </w:r>
          </w:p>
          <w:p w:rsidR="00B03F63" w:rsidRPr="00B03F63" w:rsidRDefault="00B03F63" w:rsidP="004E31E6">
            <w:pPr>
              <w:adjustRightInd w:val="0"/>
              <w:jc w:val="both"/>
              <w:rPr>
                <w:bCs/>
                <w:iCs/>
                <w:sz w:val="28"/>
                <w:szCs w:val="28"/>
              </w:rPr>
            </w:pPr>
            <w:r w:rsidRPr="00B03F63">
              <w:rPr>
                <w:bCs/>
                <w:iCs/>
                <w:sz w:val="28"/>
                <w:szCs w:val="28"/>
              </w:rPr>
              <w:t>Низкий уровень – 7%</w:t>
            </w:r>
          </w:p>
          <w:p w:rsidR="00B03F63" w:rsidRPr="00B03F63" w:rsidRDefault="00B03F63" w:rsidP="004E31E6">
            <w:pPr>
              <w:adjustRightInd w:val="0"/>
              <w:jc w:val="both"/>
              <w:rPr>
                <w:bCs/>
                <w:iCs/>
                <w:sz w:val="28"/>
                <w:szCs w:val="28"/>
              </w:rPr>
            </w:pPr>
            <w:r w:rsidRPr="00B03F63">
              <w:rPr>
                <w:bCs/>
                <w:iCs/>
                <w:sz w:val="28"/>
                <w:szCs w:val="28"/>
              </w:rPr>
              <w:t>Средний уровень – 33%</w:t>
            </w:r>
          </w:p>
          <w:p w:rsidR="00B03F63" w:rsidRPr="00B03F63" w:rsidRDefault="00B03F63" w:rsidP="004E31E6">
            <w:pPr>
              <w:adjustRightInd w:val="0"/>
              <w:rPr>
                <w:bCs/>
                <w:i/>
                <w:iCs/>
                <w:sz w:val="28"/>
                <w:szCs w:val="28"/>
                <w:u w:val="single"/>
              </w:rPr>
            </w:pPr>
            <w:r w:rsidRPr="00B03F63">
              <w:rPr>
                <w:bCs/>
                <w:iCs/>
                <w:sz w:val="28"/>
                <w:szCs w:val="28"/>
              </w:rPr>
              <w:t>Высокий уровень – 60%</w:t>
            </w:r>
          </w:p>
        </w:tc>
        <w:tc>
          <w:tcPr>
            <w:tcW w:w="2835" w:type="dxa"/>
            <w:shd w:val="clear" w:color="auto" w:fill="auto"/>
          </w:tcPr>
          <w:p w:rsidR="00B03F63" w:rsidRPr="00B03F63" w:rsidRDefault="00B03F63" w:rsidP="004E31E6">
            <w:pPr>
              <w:adjustRightInd w:val="0"/>
              <w:jc w:val="center"/>
              <w:rPr>
                <w:bCs/>
                <w:i/>
                <w:iCs/>
                <w:sz w:val="28"/>
                <w:szCs w:val="28"/>
                <w:u w:val="single"/>
              </w:rPr>
            </w:pPr>
            <w:r w:rsidRPr="00B03F63">
              <w:rPr>
                <w:bCs/>
                <w:i/>
                <w:iCs/>
                <w:sz w:val="28"/>
                <w:szCs w:val="28"/>
                <w:u w:val="single"/>
              </w:rPr>
              <w:t>Конец года</w:t>
            </w:r>
          </w:p>
          <w:p w:rsidR="00B03F63" w:rsidRPr="00B03F63" w:rsidRDefault="00B03F63" w:rsidP="004E31E6">
            <w:pPr>
              <w:adjustRightInd w:val="0"/>
              <w:jc w:val="both"/>
              <w:rPr>
                <w:bCs/>
                <w:iCs/>
                <w:sz w:val="28"/>
                <w:szCs w:val="28"/>
              </w:rPr>
            </w:pPr>
            <w:r w:rsidRPr="00B03F63">
              <w:rPr>
                <w:bCs/>
                <w:iCs/>
                <w:sz w:val="28"/>
                <w:szCs w:val="28"/>
              </w:rPr>
              <w:t>Низкий уровень – 0%</w:t>
            </w:r>
          </w:p>
          <w:p w:rsidR="00B03F63" w:rsidRPr="00B03F63" w:rsidRDefault="00B03F63" w:rsidP="004E31E6">
            <w:pPr>
              <w:adjustRightInd w:val="0"/>
              <w:jc w:val="both"/>
              <w:rPr>
                <w:bCs/>
                <w:iCs/>
                <w:sz w:val="28"/>
                <w:szCs w:val="28"/>
              </w:rPr>
            </w:pPr>
            <w:r w:rsidRPr="00B03F63">
              <w:rPr>
                <w:bCs/>
                <w:iCs/>
                <w:sz w:val="28"/>
                <w:szCs w:val="28"/>
              </w:rPr>
              <w:t>Средний уровень – 27%</w:t>
            </w:r>
          </w:p>
          <w:p w:rsidR="00B03F63" w:rsidRPr="00B03F63" w:rsidRDefault="00B03F63" w:rsidP="004E31E6">
            <w:pPr>
              <w:adjustRightInd w:val="0"/>
              <w:jc w:val="both"/>
              <w:rPr>
                <w:bCs/>
                <w:iCs/>
                <w:sz w:val="28"/>
                <w:szCs w:val="28"/>
              </w:rPr>
            </w:pPr>
            <w:r w:rsidRPr="00B03F63">
              <w:rPr>
                <w:bCs/>
                <w:iCs/>
                <w:sz w:val="28"/>
                <w:szCs w:val="28"/>
              </w:rPr>
              <w:t>Высокий уровень – 73%</w:t>
            </w:r>
          </w:p>
        </w:tc>
        <w:tc>
          <w:tcPr>
            <w:tcW w:w="2777" w:type="dxa"/>
            <w:shd w:val="clear" w:color="auto" w:fill="auto"/>
          </w:tcPr>
          <w:p w:rsidR="00B03F63" w:rsidRPr="00B03F63" w:rsidRDefault="00B03F63" w:rsidP="004E31E6">
            <w:pPr>
              <w:adjustRightInd w:val="0"/>
              <w:jc w:val="center"/>
              <w:rPr>
                <w:bCs/>
                <w:i/>
                <w:iCs/>
                <w:sz w:val="28"/>
                <w:szCs w:val="28"/>
                <w:u w:val="single"/>
              </w:rPr>
            </w:pPr>
            <w:r w:rsidRPr="00B03F63">
              <w:rPr>
                <w:bCs/>
                <w:i/>
                <w:iCs/>
                <w:sz w:val="28"/>
                <w:szCs w:val="28"/>
                <w:u w:val="single"/>
              </w:rPr>
              <w:t>Конец года</w:t>
            </w:r>
          </w:p>
          <w:p w:rsidR="00B03F63" w:rsidRPr="00B03F63" w:rsidRDefault="00B03F63" w:rsidP="004E31E6">
            <w:pPr>
              <w:adjustRightInd w:val="0"/>
              <w:jc w:val="both"/>
              <w:rPr>
                <w:bCs/>
                <w:iCs/>
                <w:sz w:val="28"/>
                <w:szCs w:val="28"/>
              </w:rPr>
            </w:pPr>
            <w:r w:rsidRPr="00B03F63">
              <w:rPr>
                <w:bCs/>
                <w:iCs/>
                <w:sz w:val="28"/>
                <w:szCs w:val="28"/>
              </w:rPr>
              <w:t>Низкий уровень – 0%</w:t>
            </w:r>
          </w:p>
          <w:p w:rsidR="00B03F63" w:rsidRPr="00B03F63" w:rsidRDefault="00B03F63" w:rsidP="004E31E6">
            <w:pPr>
              <w:adjustRightInd w:val="0"/>
              <w:jc w:val="both"/>
              <w:rPr>
                <w:bCs/>
                <w:iCs/>
                <w:sz w:val="28"/>
                <w:szCs w:val="28"/>
              </w:rPr>
            </w:pPr>
            <w:r w:rsidRPr="00B03F63">
              <w:rPr>
                <w:bCs/>
                <w:iCs/>
                <w:sz w:val="28"/>
                <w:szCs w:val="28"/>
              </w:rPr>
              <w:t>Средний уровень – 21%</w:t>
            </w:r>
          </w:p>
          <w:p w:rsidR="00B03F63" w:rsidRPr="00B03F63" w:rsidRDefault="00B03F63" w:rsidP="004E31E6">
            <w:pPr>
              <w:adjustRightInd w:val="0"/>
              <w:jc w:val="both"/>
              <w:rPr>
                <w:bCs/>
                <w:iCs/>
                <w:sz w:val="28"/>
                <w:szCs w:val="28"/>
              </w:rPr>
            </w:pPr>
            <w:r w:rsidRPr="00B03F63">
              <w:rPr>
                <w:bCs/>
                <w:iCs/>
                <w:sz w:val="28"/>
                <w:szCs w:val="28"/>
              </w:rPr>
              <w:t>Высокий уровень – 79%</w:t>
            </w:r>
          </w:p>
        </w:tc>
      </w:tr>
    </w:tbl>
    <w:p w:rsidR="00B03F63" w:rsidRPr="00B03F63" w:rsidRDefault="00B03F63" w:rsidP="00B03F63">
      <w:pPr>
        <w:ind w:firstLine="708"/>
        <w:rPr>
          <w:bCs/>
          <w:iCs/>
          <w:sz w:val="28"/>
          <w:szCs w:val="28"/>
        </w:rPr>
      </w:pPr>
    </w:p>
    <w:p w:rsidR="00B03F63" w:rsidRPr="00B03F63" w:rsidRDefault="00B03F63" w:rsidP="00B03F63">
      <w:pPr>
        <w:ind w:firstLine="708"/>
        <w:rPr>
          <w:bCs/>
          <w:sz w:val="28"/>
          <w:szCs w:val="28"/>
          <w:u w:val="single"/>
        </w:rPr>
      </w:pPr>
      <w:r w:rsidRPr="00B03F63">
        <w:rPr>
          <w:bCs/>
          <w:iCs/>
          <w:sz w:val="28"/>
          <w:szCs w:val="28"/>
        </w:rPr>
        <w:t xml:space="preserve">Как видно из таблицы, за три года </w:t>
      </w:r>
      <w:proofErr w:type="spellStart"/>
      <w:r w:rsidRPr="00B03F63">
        <w:rPr>
          <w:bCs/>
          <w:iCs/>
          <w:sz w:val="28"/>
          <w:szCs w:val="28"/>
        </w:rPr>
        <w:t>межаттестационного</w:t>
      </w:r>
      <w:proofErr w:type="spellEnd"/>
      <w:r w:rsidRPr="00B03F63">
        <w:rPr>
          <w:bCs/>
          <w:iCs/>
          <w:sz w:val="28"/>
          <w:szCs w:val="28"/>
        </w:rPr>
        <w:t xml:space="preserve"> периода динамика результатов</w:t>
      </w:r>
      <w:r w:rsidRPr="00B03F63">
        <w:rPr>
          <w:bCs/>
          <w:sz w:val="28"/>
          <w:szCs w:val="28"/>
        </w:rPr>
        <w:t xml:space="preserve"> освоения обучающимися общеобразовательных программ положительная и составляет в среднем 98 %.</w:t>
      </w:r>
    </w:p>
    <w:p w:rsidR="007B5EDF" w:rsidRDefault="007B5EDF">
      <w:pPr>
        <w:pStyle w:val="a3"/>
        <w:spacing w:after="1"/>
        <w:ind w:left="0"/>
        <w:rPr>
          <w:sz w:val="28"/>
          <w:szCs w:val="28"/>
          <w:u w:val="none"/>
        </w:rPr>
      </w:pPr>
    </w:p>
    <w:p w:rsidR="00115359" w:rsidRDefault="00115359">
      <w:pPr>
        <w:pStyle w:val="a3"/>
        <w:spacing w:after="1"/>
        <w:ind w:left="0"/>
        <w:rPr>
          <w:sz w:val="28"/>
          <w:szCs w:val="28"/>
          <w:u w:val="none"/>
        </w:rPr>
      </w:pPr>
    </w:p>
    <w:p w:rsidR="00115359" w:rsidRDefault="00115359">
      <w:pPr>
        <w:pStyle w:val="a3"/>
        <w:spacing w:after="1"/>
        <w:ind w:left="0"/>
        <w:rPr>
          <w:sz w:val="28"/>
          <w:szCs w:val="28"/>
          <w:u w:val="none"/>
        </w:rPr>
      </w:pPr>
    </w:p>
    <w:p w:rsidR="00115359" w:rsidRDefault="00115359">
      <w:pPr>
        <w:pStyle w:val="a3"/>
        <w:spacing w:after="1"/>
        <w:ind w:left="0"/>
        <w:rPr>
          <w:sz w:val="28"/>
          <w:szCs w:val="28"/>
          <w:u w:val="none"/>
        </w:rPr>
      </w:pPr>
    </w:p>
    <w:p w:rsidR="00115359" w:rsidRPr="00B03F63" w:rsidRDefault="00115359">
      <w:pPr>
        <w:pStyle w:val="a3"/>
        <w:spacing w:after="1"/>
        <w:ind w:left="0"/>
        <w:rPr>
          <w:sz w:val="28"/>
          <w:szCs w:val="28"/>
          <w:u w:val="none"/>
        </w:rPr>
      </w:pPr>
    </w:p>
    <w:p w:rsidR="002C5AB6" w:rsidRPr="00B03F63" w:rsidRDefault="002C5AB6" w:rsidP="002C5AB6">
      <w:pPr>
        <w:jc w:val="center"/>
        <w:rPr>
          <w:b/>
          <w:sz w:val="28"/>
          <w:szCs w:val="28"/>
        </w:rPr>
      </w:pPr>
      <w:r w:rsidRPr="00B03F63">
        <w:rPr>
          <w:b/>
          <w:sz w:val="28"/>
          <w:szCs w:val="28"/>
        </w:rPr>
        <w:t>Динамика доли обучающихся, достигших прогнозируемых результатов по освоению дополнительной общеобразовательной программы о</w:t>
      </w:r>
      <w:r w:rsidR="00B03F63">
        <w:rPr>
          <w:b/>
          <w:sz w:val="28"/>
          <w:szCs w:val="28"/>
        </w:rPr>
        <w:t xml:space="preserve">бъединения </w:t>
      </w:r>
      <w:r w:rsidR="00115359">
        <w:rPr>
          <w:b/>
          <w:sz w:val="28"/>
          <w:szCs w:val="28"/>
        </w:rPr>
        <w:t>«</w:t>
      </w:r>
      <w:proofErr w:type="spellStart"/>
      <w:r w:rsidR="00115359">
        <w:rPr>
          <w:b/>
          <w:sz w:val="28"/>
          <w:szCs w:val="28"/>
        </w:rPr>
        <w:t>Мастерилка</w:t>
      </w:r>
      <w:proofErr w:type="spellEnd"/>
      <w:r w:rsidR="00115359">
        <w:rPr>
          <w:b/>
          <w:sz w:val="28"/>
          <w:szCs w:val="28"/>
        </w:rPr>
        <w:t>» за 2019– 2020</w:t>
      </w:r>
      <w:r w:rsidR="00B03F63">
        <w:rPr>
          <w:b/>
          <w:sz w:val="28"/>
          <w:szCs w:val="28"/>
        </w:rPr>
        <w:t xml:space="preserve"> уч. год</w:t>
      </w:r>
    </w:p>
    <w:p w:rsidR="002C5AB6" w:rsidRPr="00B03F63" w:rsidRDefault="002C5AB6" w:rsidP="003205A0">
      <w:pPr>
        <w:ind w:left="-426"/>
        <w:jc w:val="center"/>
        <w:rPr>
          <w:b/>
          <w:sz w:val="28"/>
          <w:szCs w:val="28"/>
        </w:rPr>
      </w:pPr>
      <w:r w:rsidRPr="00B03F63">
        <w:rPr>
          <w:noProof/>
          <w:sz w:val="28"/>
          <w:szCs w:val="28"/>
          <w:lang w:eastAsia="ru-RU"/>
        </w:rPr>
        <w:drawing>
          <wp:inline distT="0" distB="0" distL="0" distR="0">
            <wp:extent cx="5377912" cy="3544816"/>
            <wp:effectExtent l="0" t="0" r="0" b="0"/>
            <wp:docPr id="4" name="Диаграмм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C5AB6" w:rsidRPr="00B03F63" w:rsidRDefault="002C5AB6" w:rsidP="002C5AB6">
      <w:pPr>
        <w:ind w:left="-426"/>
        <w:rPr>
          <w:sz w:val="28"/>
          <w:szCs w:val="28"/>
        </w:rPr>
      </w:pPr>
    </w:p>
    <w:p w:rsidR="002C5AB6" w:rsidRPr="00B03F63" w:rsidRDefault="002C5AB6" w:rsidP="002C5AB6">
      <w:pPr>
        <w:ind w:left="-426" w:firstLine="1134"/>
        <w:rPr>
          <w:sz w:val="28"/>
          <w:szCs w:val="28"/>
        </w:rPr>
      </w:pPr>
      <w:r w:rsidRPr="00B03F63">
        <w:rPr>
          <w:b/>
          <w:sz w:val="28"/>
          <w:szCs w:val="28"/>
        </w:rPr>
        <w:t>Вывод:</w:t>
      </w:r>
      <w:r w:rsidRPr="00B03F63">
        <w:rPr>
          <w:sz w:val="28"/>
          <w:szCs w:val="28"/>
        </w:rPr>
        <w:t xml:space="preserve"> намечена положительная динамика доли обучающихся, достигших прогнозируемых результатов, которая составила 93 %.</w:t>
      </w:r>
    </w:p>
    <w:p w:rsidR="002C5AB6" w:rsidRPr="00B03F63" w:rsidRDefault="002C5AB6" w:rsidP="002C5AB6">
      <w:pPr>
        <w:ind w:left="-426" w:firstLine="1134"/>
        <w:rPr>
          <w:sz w:val="28"/>
          <w:szCs w:val="28"/>
        </w:rPr>
      </w:pPr>
    </w:p>
    <w:p w:rsidR="002C5AB6" w:rsidRPr="00B03F63" w:rsidRDefault="002C5AB6" w:rsidP="002C5AB6">
      <w:pPr>
        <w:jc w:val="center"/>
        <w:rPr>
          <w:b/>
          <w:sz w:val="28"/>
          <w:szCs w:val="28"/>
        </w:rPr>
      </w:pPr>
      <w:r w:rsidRPr="00B03F63">
        <w:rPr>
          <w:b/>
          <w:sz w:val="28"/>
          <w:szCs w:val="28"/>
        </w:rPr>
        <w:t xml:space="preserve">Динамика доли обучающихся, достигших прогнозируемых результатов по освоению дополнительной общеобразовательной программы </w:t>
      </w:r>
      <w:r w:rsidR="00115359">
        <w:rPr>
          <w:b/>
          <w:sz w:val="28"/>
          <w:szCs w:val="28"/>
        </w:rPr>
        <w:t>объединения «</w:t>
      </w:r>
      <w:proofErr w:type="spellStart"/>
      <w:r w:rsidR="00115359">
        <w:rPr>
          <w:b/>
          <w:sz w:val="28"/>
          <w:szCs w:val="28"/>
        </w:rPr>
        <w:t>Мастерилка</w:t>
      </w:r>
      <w:proofErr w:type="spellEnd"/>
      <w:r w:rsidR="00115359">
        <w:rPr>
          <w:b/>
          <w:sz w:val="28"/>
          <w:szCs w:val="28"/>
        </w:rPr>
        <w:t>» за 2020 – 2021 уч. год</w:t>
      </w:r>
    </w:p>
    <w:p w:rsidR="002C5AB6" w:rsidRPr="00B03F63" w:rsidRDefault="002C5AB6" w:rsidP="003205A0">
      <w:pPr>
        <w:ind w:left="-426"/>
        <w:jc w:val="center"/>
        <w:rPr>
          <w:sz w:val="28"/>
          <w:szCs w:val="28"/>
        </w:rPr>
      </w:pPr>
      <w:r w:rsidRPr="00B03F63">
        <w:rPr>
          <w:noProof/>
          <w:sz w:val="28"/>
          <w:szCs w:val="28"/>
          <w:lang w:eastAsia="ru-RU"/>
        </w:rPr>
        <w:drawing>
          <wp:inline distT="0" distB="0" distL="0" distR="0">
            <wp:extent cx="5148701" cy="2991173"/>
            <wp:effectExtent l="0" t="0" r="0" b="0"/>
            <wp:docPr id="3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C5AB6" w:rsidRPr="00B03F63" w:rsidRDefault="002C5AB6" w:rsidP="002C5AB6">
      <w:pPr>
        <w:ind w:left="-426" w:firstLine="1134"/>
        <w:rPr>
          <w:sz w:val="28"/>
          <w:szCs w:val="28"/>
        </w:rPr>
      </w:pPr>
      <w:r w:rsidRPr="00B03F63">
        <w:rPr>
          <w:b/>
          <w:sz w:val="28"/>
          <w:szCs w:val="28"/>
        </w:rPr>
        <w:t xml:space="preserve">Вывод: </w:t>
      </w:r>
      <w:r w:rsidRPr="00B03F63">
        <w:rPr>
          <w:sz w:val="28"/>
          <w:szCs w:val="28"/>
        </w:rPr>
        <w:t>намечена положительная динамика доли обучающихся, достигших                 прогнозируемых результатов, которая составила 100 %.</w:t>
      </w:r>
    </w:p>
    <w:p w:rsidR="002C5AB6" w:rsidRDefault="002C5AB6" w:rsidP="002C5AB6">
      <w:pPr>
        <w:rPr>
          <w:sz w:val="28"/>
          <w:szCs w:val="28"/>
        </w:rPr>
      </w:pPr>
    </w:p>
    <w:p w:rsidR="00745B97" w:rsidRDefault="00745B97" w:rsidP="002C5AB6">
      <w:pPr>
        <w:rPr>
          <w:sz w:val="28"/>
          <w:szCs w:val="28"/>
        </w:rPr>
      </w:pPr>
    </w:p>
    <w:p w:rsidR="00745B97" w:rsidRPr="00B03F63" w:rsidRDefault="00745B97" w:rsidP="002C5AB6">
      <w:pPr>
        <w:rPr>
          <w:sz w:val="28"/>
          <w:szCs w:val="28"/>
        </w:rPr>
      </w:pPr>
    </w:p>
    <w:p w:rsidR="002C5AB6" w:rsidRPr="00B03F63" w:rsidRDefault="002C5AB6" w:rsidP="002C5AB6">
      <w:pPr>
        <w:jc w:val="center"/>
        <w:rPr>
          <w:b/>
          <w:sz w:val="28"/>
          <w:szCs w:val="28"/>
        </w:rPr>
      </w:pPr>
      <w:r w:rsidRPr="00B03F63">
        <w:rPr>
          <w:b/>
          <w:sz w:val="28"/>
          <w:szCs w:val="28"/>
        </w:rPr>
        <w:t xml:space="preserve">Динамика доли обучающихся, достигших прогнозируемых результатов по освоению дополнительной общеобразовательной программы </w:t>
      </w:r>
      <w:r w:rsidR="003205A0">
        <w:rPr>
          <w:b/>
          <w:sz w:val="28"/>
          <w:szCs w:val="28"/>
        </w:rPr>
        <w:t>объединения «</w:t>
      </w:r>
      <w:proofErr w:type="spellStart"/>
      <w:r w:rsidR="003205A0">
        <w:rPr>
          <w:b/>
          <w:sz w:val="28"/>
          <w:szCs w:val="28"/>
        </w:rPr>
        <w:t>Мастерилка</w:t>
      </w:r>
      <w:proofErr w:type="spellEnd"/>
      <w:r w:rsidR="003205A0">
        <w:rPr>
          <w:b/>
          <w:sz w:val="28"/>
          <w:szCs w:val="28"/>
        </w:rPr>
        <w:t>» за 2021 – 2022</w:t>
      </w:r>
      <w:r w:rsidRPr="00B03F63">
        <w:rPr>
          <w:b/>
          <w:sz w:val="28"/>
          <w:szCs w:val="28"/>
        </w:rPr>
        <w:t xml:space="preserve"> уч. год</w:t>
      </w:r>
    </w:p>
    <w:p w:rsidR="002C5AB6" w:rsidRPr="00B03F63" w:rsidRDefault="002C5AB6" w:rsidP="003205A0">
      <w:pPr>
        <w:ind w:left="-426"/>
        <w:jc w:val="center"/>
        <w:rPr>
          <w:sz w:val="28"/>
          <w:szCs w:val="28"/>
        </w:rPr>
      </w:pPr>
      <w:r w:rsidRPr="00B03F63">
        <w:rPr>
          <w:noProof/>
          <w:sz w:val="28"/>
          <w:szCs w:val="28"/>
          <w:lang w:eastAsia="ru-RU"/>
        </w:rPr>
        <w:drawing>
          <wp:inline distT="0" distB="0" distL="0" distR="0">
            <wp:extent cx="5935851" cy="3859321"/>
            <wp:effectExtent l="0" t="0" r="8255" b="0"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C5AB6" w:rsidRPr="00B03F63" w:rsidRDefault="002C5AB6" w:rsidP="002C5AB6">
      <w:pPr>
        <w:ind w:left="-426"/>
        <w:rPr>
          <w:sz w:val="28"/>
          <w:szCs w:val="28"/>
        </w:rPr>
      </w:pPr>
      <w:r w:rsidRPr="00B03F63">
        <w:rPr>
          <w:b/>
          <w:sz w:val="28"/>
          <w:szCs w:val="28"/>
        </w:rPr>
        <w:t xml:space="preserve">            Вывод: </w:t>
      </w:r>
      <w:r w:rsidRPr="00B03F63">
        <w:rPr>
          <w:sz w:val="28"/>
          <w:szCs w:val="28"/>
        </w:rPr>
        <w:t>намечена положительная динамика доли обучающихся, достигших                        прогнозируемых результатов, которая составила 100 %.</w:t>
      </w:r>
    </w:p>
    <w:p w:rsidR="002C5AB6" w:rsidRPr="00B03F63" w:rsidRDefault="002C5AB6" w:rsidP="002C5AB6">
      <w:pPr>
        <w:ind w:left="-426"/>
        <w:rPr>
          <w:sz w:val="28"/>
          <w:szCs w:val="28"/>
        </w:rPr>
      </w:pPr>
    </w:p>
    <w:p w:rsidR="002C5AB6" w:rsidRPr="00B03F63" w:rsidRDefault="002C5AB6" w:rsidP="002C5AB6">
      <w:pPr>
        <w:jc w:val="center"/>
        <w:rPr>
          <w:b/>
          <w:sz w:val="28"/>
          <w:szCs w:val="28"/>
        </w:rPr>
      </w:pPr>
      <w:r w:rsidRPr="00B03F63">
        <w:rPr>
          <w:b/>
          <w:sz w:val="28"/>
          <w:szCs w:val="28"/>
        </w:rPr>
        <w:t>Сводный мониторинг динамики доли обучающихся, достигших прогнозируемых результатов по освоению дополнительной общеобразовательной программы объединения «</w:t>
      </w:r>
      <w:proofErr w:type="spellStart"/>
      <w:r w:rsidRPr="00B03F63">
        <w:rPr>
          <w:b/>
          <w:sz w:val="28"/>
          <w:szCs w:val="28"/>
        </w:rPr>
        <w:t>Мастерилка</w:t>
      </w:r>
      <w:proofErr w:type="spellEnd"/>
      <w:r w:rsidRPr="00B03F63">
        <w:rPr>
          <w:b/>
          <w:sz w:val="28"/>
          <w:szCs w:val="28"/>
        </w:rPr>
        <w:t xml:space="preserve">» за </w:t>
      </w:r>
      <w:proofErr w:type="spellStart"/>
      <w:r w:rsidRPr="00B03F63">
        <w:rPr>
          <w:b/>
          <w:sz w:val="28"/>
          <w:szCs w:val="28"/>
        </w:rPr>
        <w:t>межаттестационный</w:t>
      </w:r>
      <w:proofErr w:type="spellEnd"/>
      <w:r w:rsidRPr="00B03F63">
        <w:rPr>
          <w:b/>
          <w:sz w:val="28"/>
          <w:szCs w:val="28"/>
        </w:rPr>
        <w:t xml:space="preserve"> период</w:t>
      </w:r>
    </w:p>
    <w:p w:rsidR="002C5AB6" w:rsidRPr="00B03F63" w:rsidRDefault="002C5AB6" w:rsidP="003205A0">
      <w:pPr>
        <w:jc w:val="center"/>
        <w:rPr>
          <w:sz w:val="28"/>
          <w:szCs w:val="28"/>
        </w:rPr>
      </w:pPr>
      <w:r w:rsidRPr="00B03F63">
        <w:rPr>
          <w:noProof/>
          <w:sz w:val="28"/>
          <w:szCs w:val="28"/>
          <w:lang w:eastAsia="ru-RU"/>
        </w:rPr>
        <w:drawing>
          <wp:inline distT="0" distB="0" distL="0" distR="0">
            <wp:extent cx="5160645" cy="3355340"/>
            <wp:effectExtent l="0" t="0" r="0" b="0"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C5AB6" w:rsidRPr="00B03F63" w:rsidRDefault="002C5AB6" w:rsidP="002C5AB6">
      <w:pPr>
        <w:jc w:val="center"/>
        <w:rPr>
          <w:b/>
          <w:bCs/>
          <w:iCs/>
          <w:sz w:val="28"/>
          <w:szCs w:val="28"/>
        </w:rPr>
      </w:pPr>
      <w:r w:rsidRPr="00B03F63">
        <w:rPr>
          <w:b/>
          <w:bCs/>
          <w:color w:val="000000"/>
          <w:sz w:val="28"/>
          <w:szCs w:val="28"/>
        </w:rPr>
        <w:br w:type="page"/>
      </w:r>
      <w:r w:rsidRPr="00B03F63">
        <w:rPr>
          <w:b/>
          <w:bCs/>
          <w:color w:val="000000"/>
          <w:sz w:val="28"/>
          <w:szCs w:val="28"/>
        </w:rPr>
        <w:lastRenderedPageBreak/>
        <w:t>Анализ результатов</w:t>
      </w:r>
      <w:r w:rsidRPr="00B03F63">
        <w:rPr>
          <w:color w:val="000000"/>
          <w:sz w:val="28"/>
          <w:szCs w:val="28"/>
        </w:rPr>
        <w:t> </w:t>
      </w:r>
      <w:r w:rsidRPr="00B03F63">
        <w:rPr>
          <w:b/>
          <w:bCs/>
          <w:color w:val="000000"/>
          <w:sz w:val="28"/>
          <w:szCs w:val="28"/>
        </w:rPr>
        <w:t>освоения обучающимися дополнительной общеобразовательной программы «</w:t>
      </w:r>
      <w:proofErr w:type="spellStart"/>
      <w:r w:rsidRPr="00B03F63">
        <w:rPr>
          <w:b/>
          <w:bCs/>
          <w:color w:val="000000"/>
          <w:sz w:val="28"/>
          <w:szCs w:val="28"/>
        </w:rPr>
        <w:t>Мастерилка</w:t>
      </w:r>
      <w:proofErr w:type="spellEnd"/>
      <w:r w:rsidRPr="00B03F63">
        <w:rPr>
          <w:b/>
          <w:bCs/>
          <w:color w:val="000000"/>
          <w:sz w:val="28"/>
          <w:szCs w:val="28"/>
        </w:rPr>
        <w:t>»</w:t>
      </w:r>
    </w:p>
    <w:p w:rsidR="002C5AB6" w:rsidRPr="00B03F63" w:rsidRDefault="002C5AB6" w:rsidP="002C5AB6">
      <w:pPr>
        <w:ind w:firstLine="708"/>
        <w:jc w:val="both"/>
        <w:rPr>
          <w:b/>
          <w:bCs/>
          <w:iCs/>
          <w:sz w:val="28"/>
          <w:szCs w:val="28"/>
        </w:rPr>
      </w:pPr>
      <w:r w:rsidRPr="00B03F63">
        <w:rPr>
          <w:color w:val="000000"/>
          <w:sz w:val="28"/>
          <w:szCs w:val="28"/>
        </w:rPr>
        <w:t>Исходя из показателей сводного мониторинга з</w:t>
      </w:r>
      <w:r w:rsidR="001C2BB0">
        <w:rPr>
          <w:color w:val="000000"/>
          <w:sz w:val="28"/>
          <w:szCs w:val="28"/>
        </w:rPr>
        <w:t>а 2019</w:t>
      </w:r>
      <w:r w:rsidRPr="00B03F63">
        <w:rPr>
          <w:color w:val="000000"/>
          <w:sz w:val="28"/>
          <w:szCs w:val="28"/>
        </w:rPr>
        <w:t>–</w:t>
      </w:r>
      <w:r w:rsidR="001C2BB0">
        <w:rPr>
          <w:color w:val="000000"/>
          <w:sz w:val="28"/>
          <w:szCs w:val="28"/>
        </w:rPr>
        <w:t>2022</w:t>
      </w:r>
      <w:r w:rsidRPr="00B03F63">
        <w:rPr>
          <w:color w:val="000000"/>
          <w:sz w:val="28"/>
          <w:szCs w:val="28"/>
        </w:rPr>
        <w:t xml:space="preserve"> учебные годы можно сделать вывод, что степень освоения учащимися дополнительной общеобразовательной программы «</w:t>
      </w:r>
      <w:proofErr w:type="spellStart"/>
      <w:r w:rsidRPr="00B03F63">
        <w:rPr>
          <w:color w:val="000000"/>
          <w:sz w:val="28"/>
          <w:szCs w:val="28"/>
        </w:rPr>
        <w:t>Мастерилка</w:t>
      </w:r>
      <w:proofErr w:type="spellEnd"/>
      <w:r w:rsidRPr="00B03F63">
        <w:rPr>
          <w:color w:val="000000"/>
          <w:sz w:val="28"/>
          <w:szCs w:val="28"/>
        </w:rPr>
        <w:t>» имеет положительную динамику, которая составляет 98%. За три года уровень освоения учащимися общеобразовательной программы остается достаточно высоким и имеет положительную динамику. Если анализировать показатели на начало и конец года обучения, то видно, что уровень мастерства к концу года значительно повышается. Это свидетельствует о высокой степени развития познавательного интереса к прикладному творчеству и успешном применении знаний, умений и навыков, полученных в результате изучения разделов общеобразовательной программы.</w:t>
      </w:r>
    </w:p>
    <w:p w:rsidR="002C5AB6" w:rsidRPr="00B03F63" w:rsidRDefault="002C5AB6" w:rsidP="002C5AB6">
      <w:pPr>
        <w:rPr>
          <w:bCs/>
          <w:iCs/>
          <w:sz w:val="28"/>
          <w:szCs w:val="28"/>
        </w:rPr>
      </w:pPr>
    </w:p>
    <w:p w:rsidR="007B5EDF" w:rsidRPr="00B03F63" w:rsidRDefault="007B5EDF">
      <w:pPr>
        <w:pStyle w:val="a3"/>
        <w:spacing w:before="10"/>
        <w:ind w:left="0"/>
        <w:rPr>
          <w:sz w:val="28"/>
          <w:szCs w:val="28"/>
          <w:u w:val="none"/>
        </w:rPr>
      </w:pPr>
    </w:p>
    <w:p w:rsidR="00015680" w:rsidRPr="00B03F63" w:rsidRDefault="00D1348B" w:rsidP="00015680">
      <w:pPr>
        <w:pStyle w:val="1"/>
        <w:ind w:left="0"/>
        <w:rPr>
          <w:sz w:val="28"/>
          <w:szCs w:val="28"/>
        </w:rPr>
      </w:pPr>
      <w:r>
        <w:rPr>
          <w:sz w:val="28"/>
          <w:szCs w:val="28"/>
        </w:rPr>
        <w:t>Участие обучающихся объединения «</w:t>
      </w:r>
      <w:proofErr w:type="spellStart"/>
      <w:r>
        <w:rPr>
          <w:sz w:val="28"/>
          <w:szCs w:val="28"/>
        </w:rPr>
        <w:t>Мастерилка</w:t>
      </w:r>
      <w:proofErr w:type="spellEnd"/>
      <w:r>
        <w:rPr>
          <w:sz w:val="28"/>
          <w:szCs w:val="28"/>
        </w:rPr>
        <w:t>»</w:t>
      </w:r>
      <w:r w:rsidR="005E1332" w:rsidRPr="00B03F63">
        <w:rPr>
          <w:spacing w:val="-2"/>
          <w:sz w:val="28"/>
          <w:szCs w:val="28"/>
        </w:rPr>
        <w:t xml:space="preserve"> </w:t>
      </w:r>
      <w:r w:rsidR="005E1332" w:rsidRPr="00B03F63">
        <w:rPr>
          <w:sz w:val="28"/>
          <w:szCs w:val="28"/>
        </w:rPr>
        <w:t>в</w:t>
      </w:r>
      <w:r>
        <w:rPr>
          <w:sz w:val="28"/>
          <w:szCs w:val="28"/>
        </w:rPr>
        <w:t xml:space="preserve"> акциях,</w:t>
      </w:r>
      <w:r w:rsidR="005E1332" w:rsidRPr="00B03F63">
        <w:rPr>
          <w:spacing w:val="-3"/>
          <w:sz w:val="28"/>
          <w:szCs w:val="28"/>
        </w:rPr>
        <w:t xml:space="preserve"> </w:t>
      </w:r>
      <w:r w:rsidR="005E1332" w:rsidRPr="00B03F63">
        <w:rPr>
          <w:sz w:val="28"/>
          <w:szCs w:val="28"/>
        </w:rPr>
        <w:t>конкурсах</w:t>
      </w:r>
      <w:r w:rsidR="005E1332" w:rsidRPr="00B03F63">
        <w:rPr>
          <w:spacing w:val="-2"/>
          <w:sz w:val="28"/>
          <w:szCs w:val="28"/>
        </w:rPr>
        <w:t xml:space="preserve"> </w:t>
      </w:r>
      <w:r w:rsidR="005E1332" w:rsidRPr="00B03F63">
        <w:rPr>
          <w:sz w:val="28"/>
          <w:szCs w:val="28"/>
        </w:rPr>
        <w:t>различного</w:t>
      </w:r>
      <w:r w:rsidR="005E1332" w:rsidRPr="00B03F63">
        <w:rPr>
          <w:spacing w:val="-2"/>
          <w:sz w:val="28"/>
          <w:szCs w:val="28"/>
        </w:rPr>
        <w:t xml:space="preserve"> </w:t>
      </w:r>
      <w:r w:rsidR="005E1332" w:rsidRPr="00B03F63">
        <w:rPr>
          <w:sz w:val="28"/>
          <w:szCs w:val="28"/>
        </w:rPr>
        <w:t>уровня</w:t>
      </w:r>
      <w:r w:rsidR="005E1332" w:rsidRPr="00B03F63">
        <w:rPr>
          <w:spacing w:val="2"/>
          <w:sz w:val="28"/>
          <w:szCs w:val="28"/>
        </w:rPr>
        <w:t xml:space="preserve"> </w:t>
      </w:r>
      <w:r w:rsidR="00B242C3">
        <w:rPr>
          <w:spacing w:val="2"/>
          <w:sz w:val="28"/>
          <w:szCs w:val="28"/>
        </w:rPr>
        <w:t>и прочих мероприятиях</w:t>
      </w:r>
      <w:r>
        <w:rPr>
          <w:spacing w:val="2"/>
          <w:sz w:val="28"/>
          <w:szCs w:val="28"/>
        </w:rPr>
        <w:t xml:space="preserve"> </w:t>
      </w:r>
      <w:r w:rsidR="005E1332" w:rsidRPr="00B03F63">
        <w:rPr>
          <w:sz w:val="28"/>
          <w:szCs w:val="28"/>
        </w:rPr>
        <w:t>за</w:t>
      </w:r>
      <w:r w:rsidR="005E1332" w:rsidRPr="00B03F63">
        <w:rPr>
          <w:spacing w:val="-3"/>
          <w:sz w:val="28"/>
          <w:szCs w:val="28"/>
        </w:rPr>
        <w:t xml:space="preserve"> </w:t>
      </w:r>
      <w:r w:rsidR="005E1332" w:rsidRPr="00B03F63">
        <w:rPr>
          <w:sz w:val="28"/>
          <w:szCs w:val="28"/>
        </w:rPr>
        <w:t>2019-2022</w:t>
      </w:r>
      <w:r w:rsidR="005E1332" w:rsidRPr="00B03F63">
        <w:rPr>
          <w:spacing w:val="-2"/>
          <w:sz w:val="28"/>
          <w:szCs w:val="28"/>
        </w:rPr>
        <w:t xml:space="preserve"> </w:t>
      </w:r>
      <w:r w:rsidR="005E1332" w:rsidRPr="00B03F63">
        <w:rPr>
          <w:sz w:val="28"/>
          <w:szCs w:val="28"/>
        </w:rPr>
        <w:t>год</w:t>
      </w:r>
    </w:p>
    <w:tbl>
      <w:tblPr>
        <w:tblpPr w:leftFromText="180" w:rightFromText="180" w:vertAnchor="text" w:horzAnchor="page" w:tblpX="616" w:tblpY="1467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4"/>
        <w:gridCol w:w="1385"/>
        <w:gridCol w:w="2546"/>
        <w:gridCol w:w="2052"/>
        <w:gridCol w:w="2059"/>
      </w:tblGrid>
      <w:tr w:rsidR="004E31E6" w:rsidRPr="004E31E6" w:rsidTr="00D4389E">
        <w:trPr>
          <w:trHeight w:val="1108"/>
        </w:trPr>
        <w:tc>
          <w:tcPr>
            <w:tcW w:w="2376" w:type="dxa"/>
          </w:tcPr>
          <w:p w:rsidR="004E31E6" w:rsidRPr="004E31E6" w:rsidRDefault="004E31E6" w:rsidP="004E31E6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</w:p>
          <w:p w:rsidR="004E31E6" w:rsidRPr="004E31E6" w:rsidRDefault="004E31E6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4E31E6">
              <w:rPr>
                <w:rFonts w:eastAsia="Calibri"/>
                <w:b/>
                <w:bCs/>
                <w:color w:val="000000"/>
                <w:sz w:val="28"/>
                <w:szCs w:val="28"/>
              </w:rPr>
              <w:t>Уровень участия</w:t>
            </w:r>
          </w:p>
        </w:tc>
        <w:tc>
          <w:tcPr>
            <w:tcW w:w="1365" w:type="dxa"/>
          </w:tcPr>
          <w:p w:rsidR="004E31E6" w:rsidRPr="004E31E6" w:rsidRDefault="004E31E6" w:rsidP="004E31E6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</w:p>
          <w:p w:rsidR="004E31E6" w:rsidRPr="004E31E6" w:rsidRDefault="004E31E6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4E31E6">
              <w:rPr>
                <w:rFonts w:eastAsia="Calibri"/>
                <w:b/>
                <w:bCs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2506" w:type="dxa"/>
          </w:tcPr>
          <w:p w:rsidR="004E31E6" w:rsidRPr="004E31E6" w:rsidRDefault="004E31E6" w:rsidP="004E31E6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</w:p>
          <w:p w:rsidR="004E31E6" w:rsidRPr="004E31E6" w:rsidRDefault="004E31E6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4E31E6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Наименование творческих конкурсов, фестивалей, смотров</w:t>
            </w:r>
          </w:p>
        </w:tc>
        <w:tc>
          <w:tcPr>
            <w:tcW w:w="2020" w:type="dxa"/>
          </w:tcPr>
          <w:p w:rsidR="004E31E6" w:rsidRPr="004E31E6" w:rsidRDefault="004E31E6" w:rsidP="004E31E6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</w:p>
          <w:p w:rsidR="004E31E6" w:rsidRPr="004E31E6" w:rsidRDefault="004E31E6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4E31E6">
              <w:rPr>
                <w:rFonts w:eastAsia="Calibri"/>
                <w:b/>
                <w:bCs/>
                <w:color w:val="000000"/>
                <w:sz w:val="28"/>
                <w:szCs w:val="28"/>
              </w:rPr>
              <w:t>Фамилия, имя обучающегося</w:t>
            </w:r>
          </w:p>
        </w:tc>
        <w:tc>
          <w:tcPr>
            <w:tcW w:w="2189" w:type="dxa"/>
          </w:tcPr>
          <w:p w:rsidR="004E31E6" w:rsidRPr="004E31E6" w:rsidRDefault="004E31E6" w:rsidP="004E31E6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</w:p>
          <w:p w:rsidR="004E31E6" w:rsidRPr="004E31E6" w:rsidRDefault="004E31E6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4E31E6">
              <w:rPr>
                <w:rFonts w:eastAsia="Calibri"/>
                <w:b/>
                <w:bCs/>
                <w:color w:val="000000"/>
                <w:sz w:val="28"/>
                <w:szCs w:val="28"/>
              </w:rPr>
              <w:t>Результат</w:t>
            </w:r>
          </w:p>
        </w:tc>
      </w:tr>
      <w:tr w:rsidR="00601D85" w:rsidRPr="004E31E6" w:rsidTr="00D4389E">
        <w:trPr>
          <w:trHeight w:val="223"/>
        </w:trPr>
        <w:tc>
          <w:tcPr>
            <w:tcW w:w="2376" w:type="dxa"/>
            <w:vMerge w:val="restart"/>
          </w:tcPr>
          <w:p w:rsidR="00601D85" w:rsidRPr="004E31E6" w:rsidRDefault="00601D85" w:rsidP="004E31E6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E31E6">
              <w:rPr>
                <w:rFonts w:eastAsia="Calibri"/>
                <w:b/>
                <w:sz w:val="28"/>
                <w:szCs w:val="28"/>
              </w:rPr>
              <w:t>Федеральный уровень</w:t>
            </w:r>
          </w:p>
        </w:tc>
        <w:tc>
          <w:tcPr>
            <w:tcW w:w="1365" w:type="dxa"/>
          </w:tcPr>
          <w:p w:rsidR="00601D85" w:rsidRPr="004E31E6" w:rsidRDefault="00601D85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2020</w:t>
            </w:r>
            <w:r w:rsidRPr="004E31E6">
              <w:rPr>
                <w:rFonts w:eastAsia="Calibri"/>
                <w:sz w:val="28"/>
                <w:szCs w:val="28"/>
              </w:rPr>
              <w:t xml:space="preserve"> г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2506" w:type="dxa"/>
          </w:tcPr>
          <w:p w:rsidR="00601D85" w:rsidRPr="004E31E6" w:rsidRDefault="00601D85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4E31E6">
              <w:rPr>
                <w:rFonts w:eastAsia="Calibri"/>
                <w:sz w:val="28"/>
                <w:szCs w:val="28"/>
              </w:rPr>
              <w:t xml:space="preserve">Всероссийский </w:t>
            </w:r>
            <w:r>
              <w:rPr>
                <w:rFonts w:eastAsia="Calibri"/>
                <w:sz w:val="28"/>
                <w:szCs w:val="28"/>
              </w:rPr>
              <w:t>конкурс «День пожилого человека»</w:t>
            </w:r>
          </w:p>
        </w:tc>
        <w:tc>
          <w:tcPr>
            <w:tcW w:w="2020" w:type="dxa"/>
          </w:tcPr>
          <w:p w:rsidR="00601D85" w:rsidRPr="004E31E6" w:rsidRDefault="00601D85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Кузнецова Анастасия</w:t>
            </w:r>
          </w:p>
        </w:tc>
        <w:tc>
          <w:tcPr>
            <w:tcW w:w="2189" w:type="dxa"/>
          </w:tcPr>
          <w:p w:rsidR="00601D85" w:rsidRPr="004E31E6" w:rsidRDefault="00601D85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4E31E6">
              <w:rPr>
                <w:rFonts w:eastAsia="Calibri"/>
                <w:sz w:val="28"/>
                <w:szCs w:val="28"/>
              </w:rPr>
              <w:t xml:space="preserve">диплом </w:t>
            </w:r>
            <w:r w:rsidRPr="004E31E6">
              <w:rPr>
                <w:rFonts w:eastAsia="Calibri"/>
                <w:sz w:val="28"/>
                <w:szCs w:val="28"/>
                <w:lang w:val="en-US"/>
              </w:rPr>
              <w:t xml:space="preserve">I </w:t>
            </w:r>
            <w:r w:rsidRPr="004E31E6">
              <w:rPr>
                <w:rFonts w:eastAsia="Calibri"/>
                <w:sz w:val="28"/>
                <w:szCs w:val="28"/>
              </w:rPr>
              <w:t>степени</w:t>
            </w:r>
          </w:p>
        </w:tc>
      </w:tr>
      <w:tr w:rsidR="00601D85" w:rsidRPr="004E31E6" w:rsidTr="00D4389E">
        <w:trPr>
          <w:trHeight w:val="223"/>
        </w:trPr>
        <w:tc>
          <w:tcPr>
            <w:tcW w:w="2376" w:type="dxa"/>
            <w:vMerge/>
          </w:tcPr>
          <w:p w:rsidR="00601D85" w:rsidRPr="004E31E6" w:rsidRDefault="00601D85" w:rsidP="004E31E6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65" w:type="dxa"/>
          </w:tcPr>
          <w:p w:rsidR="00601D85" w:rsidRDefault="00601D85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2022 г.</w:t>
            </w:r>
          </w:p>
        </w:tc>
        <w:tc>
          <w:tcPr>
            <w:tcW w:w="2506" w:type="dxa"/>
          </w:tcPr>
          <w:p w:rsidR="00601D85" w:rsidRPr="004E31E6" w:rsidRDefault="00601D85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Всероссийская  детско-юношеская патриотическая акция «Рисуем победу-2022»</w:t>
            </w:r>
          </w:p>
        </w:tc>
        <w:tc>
          <w:tcPr>
            <w:tcW w:w="2020" w:type="dxa"/>
          </w:tcPr>
          <w:p w:rsidR="00601D85" w:rsidRDefault="00601D85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Ткаченко Ева</w:t>
            </w:r>
          </w:p>
        </w:tc>
        <w:tc>
          <w:tcPr>
            <w:tcW w:w="2189" w:type="dxa"/>
          </w:tcPr>
          <w:p w:rsidR="00601D85" w:rsidRPr="004E31E6" w:rsidRDefault="00601D85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Сертификат </w:t>
            </w:r>
          </w:p>
        </w:tc>
      </w:tr>
      <w:tr w:rsidR="00601D85" w:rsidRPr="004E31E6" w:rsidTr="00D4389E">
        <w:trPr>
          <w:trHeight w:val="223"/>
        </w:trPr>
        <w:tc>
          <w:tcPr>
            <w:tcW w:w="2376" w:type="dxa"/>
            <w:vMerge/>
          </w:tcPr>
          <w:p w:rsidR="00601D85" w:rsidRPr="004E31E6" w:rsidRDefault="00601D85" w:rsidP="004E31E6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65" w:type="dxa"/>
          </w:tcPr>
          <w:p w:rsidR="00601D85" w:rsidRDefault="00601D85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2021 г.</w:t>
            </w:r>
          </w:p>
        </w:tc>
        <w:tc>
          <w:tcPr>
            <w:tcW w:w="2506" w:type="dxa"/>
          </w:tcPr>
          <w:p w:rsidR="00601D85" w:rsidRDefault="00601D85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Всероссийский конкурс «Ты гений»</w:t>
            </w:r>
          </w:p>
        </w:tc>
        <w:tc>
          <w:tcPr>
            <w:tcW w:w="2020" w:type="dxa"/>
          </w:tcPr>
          <w:p w:rsidR="00601D85" w:rsidRDefault="00EF2EB0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Куликова Алина</w:t>
            </w:r>
          </w:p>
        </w:tc>
        <w:tc>
          <w:tcPr>
            <w:tcW w:w="2189" w:type="dxa"/>
          </w:tcPr>
          <w:p w:rsidR="00601D85" w:rsidRDefault="00601D85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4E31E6">
              <w:rPr>
                <w:rFonts w:eastAsia="Calibri"/>
                <w:sz w:val="28"/>
                <w:szCs w:val="28"/>
              </w:rPr>
              <w:t xml:space="preserve">диплом </w:t>
            </w:r>
            <w:r w:rsidRPr="004E31E6">
              <w:rPr>
                <w:rFonts w:eastAsia="Calibri"/>
                <w:sz w:val="28"/>
                <w:szCs w:val="28"/>
                <w:lang w:val="en-US"/>
              </w:rPr>
              <w:t xml:space="preserve">I </w:t>
            </w:r>
            <w:r w:rsidRPr="004E31E6">
              <w:rPr>
                <w:rFonts w:eastAsia="Calibri"/>
                <w:sz w:val="28"/>
                <w:szCs w:val="28"/>
              </w:rPr>
              <w:t>степени</w:t>
            </w:r>
          </w:p>
        </w:tc>
      </w:tr>
      <w:tr w:rsidR="00601D85" w:rsidRPr="004E31E6" w:rsidTr="00D4389E">
        <w:trPr>
          <w:trHeight w:val="223"/>
        </w:trPr>
        <w:tc>
          <w:tcPr>
            <w:tcW w:w="2376" w:type="dxa"/>
            <w:vMerge/>
          </w:tcPr>
          <w:p w:rsidR="00601D85" w:rsidRPr="004E31E6" w:rsidRDefault="00601D85" w:rsidP="004E31E6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65" w:type="dxa"/>
          </w:tcPr>
          <w:p w:rsidR="00601D85" w:rsidRDefault="00F00116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2021</w:t>
            </w:r>
            <w:r w:rsidR="00601D85">
              <w:rPr>
                <w:rFonts w:eastAsia="Calibri"/>
                <w:sz w:val="28"/>
                <w:szCs w:val="28"/>
              </w:rPr>
              <w:t xml:space="preserve"> г.</w:t>
            </w:r>
          </w:p>
        </w:tc>
        <w:tc>
          <w:tcPr>
            <w:tcW w:w="2506" w:type="dxa"/>
          </w:tcPr>
          <w:p w:rsidR="00601D85" w:rsidRPr="00015680" w:rsidRDefault="00601D85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IV</w:t>
            </w:r>
            <w:r>
              <w:rPr>
                <w:rFonts w:eastAsia="Calibri"/>
                <w:sz w:val="28"/>
                <w:szCs w:val="28"/>
              </w:rPr>
              <w:t xml:space="preserve"> Международный конкурс «Будущее страны»</w:t>
            </w:r>
          </w:p>
        </w:tc>
        <w:tc>
          <w:tcPr>
            <w:tcW w:w="2020" w:type="dxa"/>
          </w:tcPr>
          <w:p w:rsidR="00601D85" w:rsidRDefault="00601D85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Притьмова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Виктория</w:t>
            </w:r>
          </w:p>
        </w:tc>
        <w:tc>
          <w:tcPr>
            <w:tcW w:w="2189" w:type="dxa"/>
          </w:tcPr>
          <w:p w:rsidR="00601D85" w:rsidRPr="004E31E6" w:rsidRDefault="00601D85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Диплом 2 степени</w:t>
            </w:r>
          </w:p>
        </w:tc>
      </w:tr>
      <w:tr w:rsidR="00601D85" w:rsidRPr="004E31E6" w:rsidTr="00D4389E">
        <w:trPr>
          <w:trHeight w:val="223"/>
        </w:trPr>
        <w:tc>
          <w:tcPr>
            <w:tcW w:w="2376" w:type="dxa"/>
            <w:vMerge/>
          </w:tcPr>
          <w:p w:rsidR="00601D85" w:rsidRPr="004E31E6" w:rsidRDefault="00601D85" w:rsidP="004E31E6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65" w:type="dxa"/>
          </w:tcPr>
          <w:p w:rsidR="00601D85" w:rsidRDefault="006001B9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2021</w:t>
            </w:r>
            <w:r w:rsidR="00601D85">
              <w:rPr>
                <w:rFonts w:eastAsia="Calibri"/>
                <w:sz w:val="28"/>
                <w:szCs w:val="28"/>
              </w:rPr>
              <w:t xml:space="preserve"> г.</w:t>
            </w:r>
          </w:p>
        </w:tc>
        <w:tc>
          <w:tcPr>
            <w:tcW w:w="2506" w:type="dxa"/>
          </w:tcPr>
          <w:p w:rsidR="00601D85" w:rsidRPr="00015680" w:rsidRDefault="00601D85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Всероссийский детско-юношеский конкурс </w:t>
            </w:r>
            <w:r>
              <w:rPr>
                <w:rFonts w:eastAsia="Calibri"/>
                <w:sz w:val="28"/>
                <w:szCs w:val="28"/>
              </w:rPr>
              <w:lastRenderedPageBreak/>
              <w:t>«Масленица-краса и её чудеса»</w:t>
            </w:r>
          </w:p>
        </w:tc>
        <w:tc>
          <w:tcPr>
            <w:tcW w:w="2020" w:type="dxa"/>
          </w:tcPr>
          <w:p w:rsidR="00601D85" w:rsidRDefault="00601D85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Кузнецова Анастасия</w:t>
            </w:r>
          </w:p>
        </w:tc>
        <w:tc>
          <w:tcPr>
            <w:tcW w:w="2189" w:type="dxa"/>
          </w:tcPr>
          <w:p w:rsidR="00601D85" w:rsidRDefault="00601D85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4E31E6">
              <w:rPr>
                <w:rFonts w:eastAsia="Calibri"/>
                <w:sz w:val="28"/>
                <w:szCs w:val="28"/>
              </w:rPr>
              <w:t xml:space="preserve">диплом </w:t>
            </w:r>
            <w:r w:rsidRPr="004E31E6">
              <w:rPr>
                <w:rFonts w:eastAsia="Calibri"/>
                <w:sz w:val="28"/>
                <w:szCs w:val="28"/>
                <w:lang w:val="en-US"/>
              </w:rPr>
              <w:t xml:space="preserve">I </w:t>
            </w:r>
            <w:r w:rsidRPr="004E31E6">
              <w:rPr>
                <w:rFonts w:eastAsia="Calibri"/>
                <w:sz w:val="28"/>
                <w:szCs w:val="28"/>
              </w:rPr>
              <w:t>степени</w:t>
            </w:r>
          </w:p>
        </w:tc>
      </w:tr>
      <w:tr w:rsidR="00601D85" w:rsidRPr="004E31E6" w:rsidTr="00D4389E">
        <w:trPr>
          <w:trHeight w:val="223"/>
        </w:trPr>
        <w:tc>
          <w:tcPr>
            <w:tcW w:w="2376" w:type="dxa"/>
            <w:vMerge/>
          </w:tcPr>
          <w:p w:rsidR="00601D85" w:rsidRPr="004E31E6" w:rsidRDefault="00601D85" w:rsidP="004E31E6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65" w:type="dxa"/>
          </w:tcPr>
          <w:p w:rsidR="00601D85" w:rsidRDefault="00601D85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2021 г.</w:t>
            </w:r>
          </w:p>
        </w:tc>
        <w:tc>
          <w:tcPr>
            <w:tcW w:w="2506" w:type="dxa"/>
          </w:tcPr>
          <w:p w:rsidR="00601D85" w:rsidRPr="00015680" w:rsidRDefault="00601D85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IV</w:t>
            </w:r>
            <w:r>
              <w:rPr>
                <w:rFonts w:eastAsia="Calibri"/>
                <w:sz w:val="28"/>
                <w:szCs w:val="28"/>
              </w:rPr>
              <w:t>Международный конкурс «Гордость страны»</w:t>
            </w:r>
          </w:p>
        </w:tc>
        <w:tc>
          <w:tcPr>
            <w:tcW w:w="2020" w:type="dxa"/>
          </w:tcPr>
          <w:p w:rsidR="00601D85" w:rsidRDefault="00601D85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Кузнецова Анастасия</w:t>
            </w:r>
          </w:p>
        </w:tc>
        <w:tc>
          <w:tcPr>
            <w:tcW w:w="2189" w:type="dxa"/>
          </w:tcPr>
          <w:p w:rsidR="00601D85" w:rsidRPr="004E31E6" w:rsidRDefault="00601D85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4E31E6">
              <w:rPr>
                <w:rFonts w:eastAsia="Calibri"/>
                <w:sz w:val="28"/>
                <w:szCs w:val="28"/>
              </w:rPr>
              <w:t xml:space="preserve">диплом </w:t>
            </w:r>
            <w:r w:rsidRPr="004E31E6">
              <w:rPr>
                <w:rFonts w:eastAsia="Calibri"/>
                <w:sz w:val="28"/>
                <w:szCs w:val="28"/>
                <w:lang w:val="en-US"/>
              </w:rPr>
              <w:t xml:space="preserve">I </w:t>
            </w:r>
            <w:r w:rsidRPr="004E31E6">
              <w:rPr>
                <w:rFonts w:eastAsia="Calibri"/>
                <w:sz w:val="28"/>
                <w:szCs w:val="28"/>
              </w:rPr>
              <w:t>степени</w:t>
            </w:r>
          </w:p>
        </w:tc>
      </w:tr>
      <w:tr w:rsidR="00601D85" w:rsidRPr="004E31E6" w:rsidTr="00D4389E">
        <w:trPr>
          <w:trHeight w:val="223"/>
        </w:trPr>
        <w:tc>
          <w:tcPr>
            <w:tcW w:w="2376" w:type="dxa"/>
            <w:vMerge/>
          </w:tcPr>
          <w:p w:rsidR="00601D85" w:rsidRPr="004E31E6" w:rsidRDefault="00601D85" w:rsidP="004E31E6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65" w:type="dxa"/>
          </w:tcPr>
          <w:p w:rsidR="00601D85" w:rsidRDefault="00601D85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2021 г.</w:t>
            </w:r>
          </w:p>
        </w:tc>
        <w:tc>
          <w:tcPr>
            <w:tcW w:w="2506" w:type="dxa"/>
          </w:tcPr>
          <w:p w:rsidR="00601D85" w:rsidRPr="00015680" w:rsidRDefault="00601D85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Всероссийский творческий конкурс к 23 февраля «Слава Героям – Защитникам Отечества»</w:t>
            </w:r>
          </w:p>
        </w:tc>
        <w:tc>
          <w:tcPr>
            <w:tcW w:w="2020" w:type="dxa"/>
          </w:tcPr>
          <w:p w:rsidR="00601D85" w:rsidRPr="00601D85" w:rsidRDefault="00601D85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Новикова Полина</w:t>
            </w:r>
          </w:p>
        </w:tc>
        <w:tc>
          <w:tcPr>
            <w:tcW w:w="2189" w:type="dxa"/>
          </w:tcPr>
          <w:p w:rsidR="00601D85" w:rsidRPr="004E31E6" w:rsidRDefault="00601D85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диплом 2 степени</w:t>
            </w:r>
          </w:p>
        </w:tc>
      </w:tr>
      <w:tr w:rsidR="00D4389E" w:rsidRPr="004E31E6" w:rsidTr="00D4389E">
        <w:trPr>
          <w:trHeight w:val="223"/>
        </w:trPr>
        <w:tc>
          <w:tcPr>
            <w:tcW w:w="2376" w:type="dxa"/>
            <w:vMerge w:val="restart"/>
          </w:tcPr>
          <w:p w:rsidR="00D4389E" w:rsidRPr="004E31E6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65" w:type="dxa"/>
          </w:tcPr>
          <w:p w:rsidR="00D4389E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2021 г.</w:t>
            </w:r>
          </w:p>
        </w:tc>
        <w:tc>
          <w:tcPr>
            <w:tcW w:w="2506" w:type="dxa"/>
          </w:tcPr>
          <w:p w:rsidR="00D4389E" w:rsidRPr="00EF2EB0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VI</w:t>
            </w:r>
            <w:r>
              <w:rPr>
                <w:rFonts w:eastAsia="Calibri"/>
                <w:sz w:val="28"/>
                <w:szCs w:val="28"/>
              </w:rPr>
              <w:t xml:space="preserve"> Всероссийский конкурс «Ты гений»</w:t>
            </w:r>
          </w:p>
        </w:tc>
        <w:tc>
          <w:tcPr>
            <w:tcW w:w="2020" w:type="dxa"/>
          </w:tcPr>
          <w:p w:rsidR="00D4389E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Кузнецова Анастасия</w:t>
            </w:r>
          </w:p>
        </w:tc>
        <w:tc>
          <w:tcPr>
            <w:tcW w:w="2189" w:type="dxa"/>
          </w:tcPr>
          <w:p w:rsidR="00D4389E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4E31E6">
              <w:rPr>
                <w:rFonts w:eastAsia="Calibri"/>
                <w:sz w:val="28"/>
                <w:szCs w:val="28"/>
              </w:rPr>
              <w:t xml:space="preserve">диплом </w:t>
            </w:r>
            <w:r w:rsidRPr="004E31E6">
              <w:rPr>
                <w:rFonts w:eastAsia="Calibri"/>
                <w:sz w:val="28"/>
                <w:szCs w:val="28"/>
                <w:lang w:val="en-US"/>
              </w:rPr>
              <w:t xml:space="preserve">I </w:t>
            </w:r>
            <w:r w:rsidRPr="004E31E6">
              <w:rPr>
                <w:rFonts w:eastAsia="Calibri"/>
                <w:sz w:val="28"/>
                <w:szCs w:val="28"/>
              </w:rPr>
              <w:t>степени</w:t>
            </w:r>
          </w:p>
        </w:tc>
      </w:tr>
      <w:tr w:rsidR="00D4389E" w:rsidRPr="004E31E6" w:rsidTr="00D4389E">
        <w:trPr>
          <w:trHeight w:val="223"/>
        </w:trPr>
        <w:tc>
          <w:tcPr>
            <w:tcW w:w="2376" w:type="dxa"/>
            <w:vMerge/>
          </w:tcPr>
          <w:p w:rsidR="00D4389E" w:rsidRPr="004E31E6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65" w:type="dxa"/>
          </w:tcPr>
          <w:p w:rsidR="00D4389E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2020 г.</w:t>
            </w:r>
          </w:p>
        </w:tc>
        <w:tc>
          <w:tcPr>
            <w:tcW w:w="2506" w:type="dxa"/>
          </w:tcPr>
          <w:p w:rsidR="00D4389E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Всероссийский конкурс «75-летие Великой победы»</w:t>
            </w:r>
          </w:p>
        </w:tc>
        <w:tc>
          <w:tcPr>
            <w:tcW w:w="2020" w:type="dxa"/>
          </w:tcPr>
          <w:p w:rsidR="00D4389E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Кузнецова Анастасия</w:t>
            </w:r>
          </w:p>
        </w:tc>
        <w:tc>
          <w:tcPr>
            <w:tcW w:w="2189" w:type="dxa"/>
          </w:tcPr>
          <w:p w:rsidR="00D4389E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Диплом 1 степени</w:t>
            </w:r>
          </w:p>
        </w:tc>
      </w:tr>
      <w:tr w:rsidR="00D4389E" w:rsidRPr="004E31E6" w:rsidTr="00D4389E">
        <w:trPr>
          <w:trHeight w:val="223"/>
        </w:trPr>
        <w:tc>
          <w:tcPr>
            <w:tcW w:w="2376" w:type="dxa"/>
            <w:vMerge/>
          </w:tcPr>
          <w:p w:rsidR="00D4389E" w:rsidRPr="004E31E6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65" w:type="dxa"/>
          </w:tcPr>
          <w:p w:rsidR="00D4389E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2023 г.</w:t>
            </w:r>
          </w:p>
        </w:tc>
        <w:tc>
          <w:tcPr>
            <w:tcW w:w="2506" w:type="dxa"/>
          </w:tcPr>
          <w:p w:rsidR="00D4389E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Всероссийский конкурс «Весенняя сказка»</w:t>
            </w:r>
          </w:p>
        </w:tc>
        <w:tc>
          <w:tcPr>
            <w:tcW w:w="2020" w:type="dxa"/>
          </w:tcPr>
          <w:p w:rsidR="00D4389E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Егорушина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Анастасия</w:t>
            </w:r>
          </w:p>
        </w:tc>
        <w:tc>
          <w:tcPr>
            <w:tcW w:w="2189" w:type="dxa"/>
          </w:tcPr>
          <w:p w:rsidR="00D4389E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Диплом 1 степени</w:t>
            </w:r>
          </w:p>
        </w:tc>
      </w:tr>
      <w:tr w:rsidR="00D4389E" w:rsidRPr="004E31E6" w:rsidTr="00D4389E">
        <w:trPr>
          <w:trHeight w:val="210"/>
        </w:trPr>
        <w:tc>
          <w:tcPr>
            <w:tcW w:w="2376" w:type="dxa"/>
            <w:vMerge w:val="restart"/>
          </w:tcPr>
          <w:p w:rsidR="00D4389E" w:rsidRPr="004E31E6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E31E6">
              <w:rPr>
                <w:rFonts w:eastAsia="Calibri"/>
                <w:b/>
                <w:sz w:val="28"/>
                <w:szCs w:val="28"/>
              </w:rPr>
              <w:t>Региональный</w:t>
            </w:r>
          </w:p>
        </w:tc>
        <w:tc>
          <w:tcPr>
            <w:tcW w:w="1365" w:type="dxa"/>
          </w:tcPr>
          <w:p w:rsidR="00D4389E" w:rsidRPr="004E31E6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2020</w:t>
            </w:r>
            <w:r w:rsidRPr="004E31E6">
              <w:rPr>
                <w:rFonts w:eastAsia="Calibri"/>
                <w:sz w:val="28"/>
                <w:szCs w:val="28"/>
              </w:rPr>
              <w:t xml:space="preserve"> г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2506" w:type="dxa"/>
          </w:tcPr>
          <w:p w:rsidR="00D4389E" w:rsidRPr="00601D85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III</w:t>
            </w:r>
            <w:r>
              <w:rPr>
                <w:rFonts w:eastAsia="Calibri"/>
                <w:sz w:val="28"/>
                <w:szCs w:val="28"/>
              </w:rPr>
              <w:t xml:space="preserve"> тур цикла интернет-олимпиад «Великие герои России» </w:t>
            </w:r>
          </w:p>
        </w:tc>
        <w:tc>
          <w:tcPr>
            <w:tcW w:w="2020" w:type="dxa"/>
          </w:tcPr>
          <w:p w:rsidR="00D4389E" w:rsidRPr="00601D85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Кравченко Алина</w:t>
            </w:r>
          </w:p>
        </w:tc>
        <w:tc>
          <w:tcPr>
            <w:tcW w:w="2189" w:type="dxa"/>
          </w:tcPr>
          <w:p w:rsidR="00D4389E" w:rsidRPr="004E31E6" w:rsidRDefault="00D4389E" w:rsidP="00601D85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сертификат </w:t>
            </w:r>
            <w:r w:rsidRPr="004E31E6">
              <w:rPr>
                <w:rFonts w:eastAsia="Calibri"/>
                <w:sz w:val="28"/>
                <w:szCs w:val="28"/>
              </w:rPr>
              <w:t>об участии</w:t>
            </w:r>
          </w:p>
        </w:tc>
      </w:tr>
      <w:tr w:rsidR="00D4389E" w:rsidRPr="004E31E6" w:rsidTr="00D4389E">
        <w:trPr>
          <w:trHeight w:val="210"/>
        </w:trPr>
        <w:tc>
          <w:tcPr>
            <w:tcW w:w="2376" w:type="dxa"/>
            <w:vMerge/>
          </w:tcPr>
          <w:p w:rsidR="00D4389E" w:rsidRPr="004E31E6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65" w:type="dxa"/>
          </w:tcPr>
          <w:p w:rsidR="00D4389E" w:rsidRPr="004E31E6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2020 </w:t>
            </w:r>
            <w:r w:rsidRPr="004E31E6">
              <w:rPr>
                <w:rFonts w:eastAsia="Calibri"/>
                <w:sz w:val="28"/>
                <w:szCs w:val="28"/>
              </w:rPr>
              <w:t>г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2506" w:type="dxa"/>
          </w:tcPr>
          <w:p w:rsidR="00D4389E" w:rsidRPr="004E31E6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III</w:t>
            </w:r>
            <w:r>
              <w:rPr>
                <w:rFonts w:eastAsia="Calibri"/>
                <w:sz w:val="28"/>
                <w:szCs w:val="28"/>
              </w:rPr>
              <w:t xml:space="preserve"> тур цикла интернет-олимпиад «Великие герои России»</w:t>
            </w:r>
          </w:p>
        </w:tc>
        <w:tc>
          <w:tcPr>
            <w:tcW w:w="2020" w:type="dxa"/>
          </w:tcPr>
          <w:p w:rsidR="00D4389E" w:rsidRPr="004E31E6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Новикова Полина</w:t>
            </w:r>
          </w:p>
        </w:tc>
        <w:tc>
          <w:tcPr>
            <w:tcW w:w="2189" w:type="dxa"/>
          </w:tcPr>
          <w:p w:rsidR="00D4389E" w:rsidRPr="004E31E6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4E31E6">
              <w:rPr>
                <w:rFonts w:eastAsia="Calibri"/>
                <w:sz w:val="28"/>
                <w:szCs w:val="28"/>
              </w:rPr>
              <w:t>сертификат участника</w:t>
            </w:r>
          </w:p>
        </w:tc>
      </w:tr>
      <w:tr w:rsidR="00D4389E" w:rsidRPr="004E31E6" w:rsidTr="00D4389E">
        <w:trPr>
          <w:trHeight w:val="223"/>
        </w:trPr>
        <w:tc>
          <w:tcPr>
            <w:tcW w:w="2376" w:type="dxa"/>
            <w:vMerge/>
          </w:tcPr>
          <w:p w:rsidR="00D4389E" w:rsidRPr="004E31E6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65" w:type="dxa"/>
          </w:tcPr>
          <w:p w:rsidR="00D4389E" w:rsidRPr="004E31E6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2020</w:t>
            </w:r>
            <w:r w:rsidRPr="004E31E6">
              <w:rPr>
                <w:rFonts w:eastAsia="Calibri"/>
                <w:sz w:val="28"/>
                <w:szCs w:val="28"/>
              </w:rPr>
              <w:t xml:space="preserve"> г.</w:t>
            </w:r>
          </w:p>
        </w:tc>
        <w:tc>
          <w:tcPr>
            <w:tcW w:w="2506" w:type="dxa"/>
          </w:tcPr>
          <w:p w:rsidR="00D4389E" w:rsidRPr="004E31E6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Интернет- олимпиада «Города-герои</w:t>
            </w:r>
            <w:r w:rsidRPr="004E31E6"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2020" w:type="dxa"/>
          </w:tcPr>
          <w:p w:rsidR="00D4389E" w:rsidRPr="004E31E6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</w:p>
          <w:p w:rsidR="00D4389E" w:rsidRPr="004E31E6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Галактионов Саша</w:t>
            </w:r>
          </w:p>
        </w:tc>
        <w:tc>
          <w:tcPr>
            <w:tcW w:w="2189" w:type="dxa"/>
          </w:tcPr>
          <w:p w:rsidR="00D4389E" w:rsidRPr="004E31E6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4E31E6">
              <w:rPr>
                <w:rFonts w:eastAsia="Calibri"/>
                <w:sz w:val="28"/>
                <w:szCs w:val="28"/>
              </w:rPr>
              <w:t>сертификат участника</w:t>
            </w:r>
          </w:p>
        </w:tc>
      </w:tr>
      <w:tr w:rsidR="00D4389E" w:rsidRPr="004E31E6" w:rsidTr="00D4389E">
        <w:trPr>
          <w:trHeight w:val="223"/>
        </w:trPr>
        <w:tc>
          <w:tcPr>
            <w:tcW w:w="2376" w:type="dxa"/>
            <w:vMerge/>
          </w:tcPr>
          <w:p w:rsidR="00D4389E" w:rsidRPr="004E31E6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65" w:type="dxa"/>
          </w:tcPr>
          <w:p w:rsidR="00D4389E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2020 г.</w:t>
            </w:r>
          </w:p>
        </w:tc>
        <w:tc>
          <w:tcPr>
            <w:tcW w:w="2506" w:type="dxa"/>
          </w:tcPr>
          <w:p w:rsidR="00D4389E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Интернет-олимпиада «Города герои»</w:t>
            </w:r>
          </w:p>
        </w:tc>
        <w:tc>
          <w:tcPr>
            <w:tcW w:w="2020" w:type="dxa"/>
          </w:tcPr>
          <w:p w:rsidR="00D4389E" w:rsidRPr="004E31E6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Григорян Полина</w:t>
            </w:r>
          </w:p>
        </w:tc>
        <w:tc>
          <w:tcPr>
            <w:tcW w:w="2189" w:type="dxa"/>
          </w:tcPr>
          <w:p w:rsidR="00D4389E" w:rsidRPr="004E31E6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4E31E6">
              <w:rPr>
                <w:rFonts w:eastAsia="Calibri"/>
                <w:sz w:val="28"/>
                <w:szCs w:val="28"/>
              </w:rPr>
              <w:t>сертификат участника</w:t>
            </w:r>
          </w:p>
        </w:tc>
      </w:tr>
      <w:tr w:rsidR="00D4389E" w:rsidRPr="004E31E6" w:rsidTr="00D4389E">
        <w:trPr>
          <w:trHeight w:val="223"/>
        </w:trPr>
        <w:tc>
          <w:tcPr>
            <w:tcW w:w="2376" w:type="dxa"/>
            <w:vMerge/>
          </w:tcPr>
          <w:p w:rsidR="00D4389E" w:rsidRPr="004E31E6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65" w:type="dxa"/>
          </w:tcPr>
          <w:p w:rsidR="00D4389E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2020 г.</w:t>
            </w:r>
          </w:p>
        </w:tc>
        <w:tc>
          <w:tcPr>
            <w:tcW w:w="2506" w:type="dxa"/>
          </w:tcPr>
          <w:p w:rsidR="00D4389E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Интернет-олимпиада «Города герои»</w:t>
            </w:r>
          </w:p>
        </w:tc>
        <w:tc>
          <w:tcPr>
            <w:tcW w:w="2020" w:type="dxa"/>
          </w:tcPr>
          <w:p w:rsidR="00D4389E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Носовская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Анна</w:t>
            </w:r>
          </w:p>
        </w:tc>
        <w:tc>
          <w:tcPr>
            <w:tcW w:w="2189" w:type="dxa"/>
          </w:tcPr>
          <w:p w:rsidR="00D4389E" w:rsidRPr="004E31E6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4E31E6">
              <w:rPr>
                <w:rFonts w:eastAsia="Calibri"/>
                <w:sz w:val="28"/>
                <w:szCs w:val="28"/>
              </w:rPr>
              <w:t>сертификат участника</w:t>
            </w:r>
          </w:p>
        </w:tc>
      </w:tr>
      <w:tr w:rsidR="00D4389E" w:rsidRPr="004E31E6" w:rsidTr="00D4389E">
        <w:trPr>
          <w:trHeight w:val="223"/>
        </w:trPr>
        <w:tc>
          <w:tcPr>
            <w:tcW w:w="2376" w:type="dxa"/>
            <w:vMerge/>
          </w:tcPr>
          <w:p w:rsidR="00D4389E" w:rsidRPr="004E31E6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65" w:type="dxa"/>
          </w:tcPr>
          <w:p w:rsidR="00D4389E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2020 г.</w:t>
            </w:r>
          </w:p>
        </w:tc>
        <w:tc>
          <w:tcPr>
            <w:tcW w:w="2506" w:type="dxa"/>
          </w:tcPr>
          <w:p w:rsidR="00D4389E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Региональная акция помощи домам-интернатам для престарелых  и инвалидов «Новогоднее чудо </w:t>
            </w:r>
            <w:r>
              <w:rPr>
                <w:rFonts w:eastAsia="Calibri"/>
                <w:sz w:val="28"/>
                <w:szCs w:val="28"/>
              </w:rPr>
              <w:lastRenderedPageBreak/>
              <w:t>с РДШ»</w:t>
            </w:r>
          </w:p>
        </w:tc>
        <w:tc>
          <w:tcPr>
            <w:tcW w:w="2020" w:type="dxa"/>
          </w:tcPr>
          <w:p w:rsidR="00D4389E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Воспитанники объединения «</w:t>
            </w:r>
            <w:proofErr w:type="spellStart"/>
            <w:r>
              <w:rPr>
                <w:rFonts w:eastAsia="Calibri"/>
                <w:sz w:val="28"/>
                <w:szCs w:val="28"/>
              </w:rPr>
              <w:t>Мастерилка</w:t>
            </w:r>
            <w:proofErr w:type="spellEnd"/>
            <w:r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2189" w:type="dxa"/>
          </w:tcPr>
          <w:p w:rsidR="00D4389E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Сертификат </w:t>
            </w:r>
          </w:p>
          <w:p w:rsidR="00D4389E" w:rsidRPr="004E31E6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участника</w:t>
            </w:r>
          </w:p>
        </w:tc>
      </w:tr>
      <w:tr w:rsidR="00D4389E" w:rsidRPr="004E31E6" w:rsidTr="00D4389E">
        <w:trPr>
          <w:trHeight w:val="223"/>
        </w:trPr>
        <w:tc>
          <w:tcPr>
            <w:tcW w:w="2376" w:type="dxa"/>
            <w:vMerge/>
          </w:tcPr>
          <w:p w:rsidR="00D4389E" w:rsidRPr="004E31E6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65" w:type="dxa"/>
          </w:tcPr>
          <w:p w:rsidR="00D4389E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2020 г.</w:t>
            </w:r>
          </w:p>
        </w:tc>
        <w:tc>
          <w:tcPr>
            <w:tcW w:w="2506" w:type="dxa"/>
          </w:tcPr>
          <w:p w:rsidR="00D4389E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Региональная акция </w:t>
            </w:r>
          </w:p>
          <w:p w:rsidR="00D4389E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«Сдаём вместе!»</w:t>
            </w:r>
          </w:p>
        </w:tc>
        <w:tc>
          <w:tcPr>
            <w:tcW w:w="2020" w:type="dxa"/>
          </w:tcPr>
          <w:p w:rsidR="00D4389E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Воспитанники объединения «</w:t>
            </w:r>
            <w:proofErr w:type="spellStart"/>
            <w:r>
              <w:rPr>
                <w:rFonts w:eastAsia="Calibri"/>
                <w:sz w:val="28"/>
                <w:szCs w:val="28"/>
              </w:rPr>
              <w:t>Мастерилка</w:t>
            </w:r>
            <w:proofErr w:type="spellEnd"/>
            <w:r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2189" w:type="dxa"/>
          </w:tcPr>
          <w:p w:rsidR="00D4389E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благодарность</w:t>
            </w:r>
          </w:p>
        </w:tc>
      </w:tr>
      <w:tr w:rsidR="00EF2EB0" w:rsidRPr="004E31E6" w:rsidTr="00F25EB2">
        <w:trPr>
          <w:trHeight w:val="1781"/>
        </w:trPr>
        <w:tc>
          <w:tcPr>
            <w:tcW w:w="2376" w:type="dxa"/>
          </w:tcPr>
          <w:p w:rsidR="00EF2EB0" w:rsidRPr="004E31E6" w:rsidRDefault="00EF2EB0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65" w:type="dxa"/>
          </w:tcPr>
          <w:p w:rsidR="00EF2EB0" w:rsidRDefault="00EF2EB0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2021 г.</w:t>
            </w:r>
          </w:p>
        </w:tc>
        <w:tc>
          <w:tcPr>
            <w:tcW w:w="2506" w:type="dxa"/>
          </w:tcPr>
          <w:p w:rsidR="00EF2EB0" w:rsidRDefault="00EF2EB0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Региональная акция «С любовью к маме!», приуроченной к дню матери.</w:t>
            </w:r>
          </w:p>
        </w:tc>
        <w:tc>
          <w:tcPr>
            <w:tcW w:w="2020" w:type="dxa"/>
          </w:tcPr>
          <w:p w:rsidR="00EF2EB0" w:rsidRDefault="00EF2EB0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Кузнецова Анастасия</w:t>
            </w:r>
          </w:p>
        </w:tc>
        <w:tc>
          <w:tcPr>
            <w:tcW w:w="2189" w:type="dxa"/>
          </w:tcPr>
          <w:p w:rsidR="00EF2EB0" w:rsidRDefault="00EF2EB0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диплом</w:t>
            </w:r>
          </w:p>
        </w:tc>
      </w:tr>
      <w:tr w:rsidR="004E31E6" w:rsidRPr="004E31E6" w:rsidTr="00D4389E">
        <w:trPr>
          <w:trHeight w:val="210"/>
        </w:trPr>
        <w:tc>
          <w:tcPr>
            <w:tcW w:w="2376" w:type="dxa"/>
            <w:vMerge w:val="restart"/>
          </w:tcPr>
          <w:p w:rsidR="004E31E6" w:rsidRPr="004E31E6" w:rsidRDefault="00D4389E" w:rsidP="004E31E6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Муниципальны</w:t>
            </w:r>
            <w:r w:rsidR="004E31E6" w:rsidRPr="004E31E6">
              <w:rPr>
                <w:rFonts w:eastAsia="Calibri"/>
                <w:b/>
                <w:sz w:val="28"/>
                <w:szCs w:val="28"/>
              </w:rPr>
              <w:t>й</w:t>
            </w:r>
          </w:p>
        </w:tc>
        <w:tc>
          <w:tcPr>
            <w:tcW w:w="1365" w:type="dxa"/>
          </w:tcPr>
          <w:p w:rsidR="004E31E6" w:rsidRPr="004E31E6" w:rsidRDefault="00A21D7D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2022</w:t>
            </w:r>
            <w:r w:rsidR="004E31E6" w:rsidRPr="004E31E6">
              <w:rPr>
                <w:rFonts w:eastAsia="Calibri"/>
                <w:sz w:val="28"/>
                <w:szCs w:val="28"/>
              </w:rPr>
              <w:t xml:space="preserve"> г.</w:t>
            </w:r>
          </w:p>
        </w:tc>
        <w:tc>
          <w:tcPr>
            <w:tcW w:w="2506" w:type="dxa"/>
          </w:tcPr>
          <w:p w:rsidR="004E31E6" w:rsidRPr="004E31E6" w:rsidRDefault="004E31E6" w:rsidP="00A21D7D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4E31E6">
              <w:rPr>
                <w:rFonts w:eastAsia="Calibri"/>
                <w:sz w:val="28"/>
                <w:szCs w:val="28"/>
              </w:rPr>
              <w:t xml:space="preserve">Муниципальный конкурс </w:t>
            </w:r>
            <w:r w:rsidR="00A21D7D">
              <w:rPr>
                <w:rFonts w:eastAsia="Calibri"/>
                <w:sz w:val="28"/>
                <w:szCs w:val="28"/>
              </w:rPr>
              <w:t>по пожарной безопасности «Неопалимая купина»</w:t>
            </w:r>
          </w:p>
        </w:tc>
        <w:tc>
          <w:tcPr>
            <w:tcW w:w="2020" w:type="dxa"/>
          </w:tcPr>
          <w:p w:rsidR="004E31E6" w:rsidRDefault="00A21D7D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Григорян Полина</w:t>
            </w:r>
          </w:p>
          <w:p w:rsidR="00A21D7D" w:rsidRPr="004E31E6" w:rsidRDefault="00A21D7D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Новикова Полина</w:t>
            </w:r>
          </w:p>
        </w:tc>
        <w:tc>
          <w:tcPr>
            <w:tcW w:w="2189" w:type="dxa"/>
          </w:tcPr>
          <w:p w:rsidR="004E31E6" w:rsidRPr="004E31E6" w:rsidRDefault="00A21D7D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  <w:r w:rsidR="004E31E6" w:rsidRPr="004E31E6">
              <w:rPr>
                <w:rFonts w:eastAsia="Calibri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4E31E6" w:rsidRPr="004E31E6">
              <w:rPr>
                <w:rFonts w:eastAsia="Calibri"/>
                <w:sz w:val="28"/>
                <w:szCs w:val="28"/>
                <w:lang w:val="en-US"/>
              </w:rPr>
              <w:t>место</w:t>
            </w:r>
            <w:proofErr w:type="spellEnd"/>
          </w:p>
        </w:tc>
      </w:tr>
      <w:tr w:rsidR="004E31E6" w:rsidRPr="004E31E6" w:rsidTr="00D4389E">
        <w:trPr>
          <w:trHeight w:val="210"/>
        </w:trPr>
        <w:tc>
          <w:tcPr>
            <w:tcW w:w="2376" w:type="dxa"/>
            <w:vMerge/>
          </w:tcPr>
          <w:p w:rsidR="004E31E6" w:rsidRPr="004E31E6" w:rsidRDefault="004E31E6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65" w:type="dxa"/>
          </w:tcPr>
          <w:p w:rsidR="004E31E6" w:rsidRPr="004E31E6" w:rsidRDefault="00A21D7D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</w:t>
            </w:r>
            <w:r w:rsidR="0056506A">
              <w:rPr>
                <w:rFonts w:eastAsia="Calibri"/>
                <w:sz w:val="28"/>
                <w:szCs w:val="28"/>
              </w:rPr>
              <w:t>21</w:t>
            </w:r>
            <w:r w:rsidR="004E31E6" w:rsidRPr="004E31E6">
              <w:rPr>
                <w:rFonts w:eastAsia="Calibri"/>
                <w:sz w:val="28"/>
                <w:szCs w:val="28"/>
              </w:rPr>
              <w:t xml:space="preserve"> г.</w:t>
            </w:r>
          </w:p>
        </w:tc>
        <w:tc>
          <w:tcPr>
            <w:tcW w:w="2506" w:type="dxa"/>
          </w:tcPr>
          <w:p w:rsidR="004E31E6" w:rsidRPr="004E31E6" w:rsidRDefault="004E31E6" w:rsidP="0056506A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4E31E6">
              <w:rPr>
                <w:rFonts w:eastAsia="Calibri"/>
                <w:sz w:val="28"/>
                <w:szCs w:val="28"/>
              </w:rPr>
              <w:t>Муниципальный конкурса</w:t>
            </w:r>
            <w:r w:rsidR="0056506A">
              <w:rPr>
                <w:rFonts w:eastAsia="Calibri"/>
                <w:sz w:val="28"/>
                <w:szCs w:val="28"/>
              </w:rPr>
              <w:t xml:space="preserve"> поделок</w:t>
            </w:r>
            <w:r w:rsidRPr="004E31E6">
              <w:rPr>
                <w:rFonts w:eastAsia="Calibri"/>
                <w:sz w:val="28"/>
                <w:szCs w:val="28"/>
              </w:rPr>
              <w:t xml:space="preserve"> «</w:t>
            </w:r>
            <w:r w:rsidR="0056506A">
              <w:rPr>
                <w:rFonts w:eastAsia="Calibri"/>
                <w:sz w:val="28"/>
                <w:szCs w:val="28"/>
              </w:rPr>
              <w:t>Ёлочная игрушка</w:t>
            </w:r>
            <w:r w:rsidRPr="004E31E6"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2020" w:type="dxa"/>
          </w:tcPr>
          <w:p w:rsidR="004E31E6" w:rsidRPr="004E31E6" w:rsidRDefault="0056506A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Воспитанники объединения «</w:t>
            </w:r>
            <w:proofErr w:type="spellStart"/>
            <w:r>
              <w:rPr>
                <w:rFonts w:eastAsia="Calibri"/>
                <w:sz w:val="28"/>
                <w:szCs w:val="28"/>
              </w:rPr>
              <w:t>Мастерилка</w:t>
            </w:r>
            <w:proofErr w:type="spellEnd"/>
            <w:r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2189" w:type="dxa"/>
          </w:tcPr>
          <w:p w:rsidR="004E31E6" w:rsidRPr="004E31E6" w:rsidRDefault="0056506A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сертификат</w:t>
            </w:r>
          </w:p>
        </w:tc>
      </w:tr>
      <w:tr w:rsidR="004E31E6" w:rsidRPr="004E31E6" w:rsidTr="00D4389E">
        <w:trPr>
          <w:trHeight w:val="210"/>
        </w:trPr>
        <w:tc>
          <w:tcPr>
            <w:tcW w:w="2376" w:type="dxa"/>
            <w:vMerge/>
          </w:tcPr>
          <w:p w:rsidR="004E31E6" w:rsidRPr="004E31E6" w:rsidRDefault="004E31E6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65" w:type="dxa"/>
          </w:tcPr>
          <w:p w:rsidR="004E31E6" w:rsidRPr="004E31E6" w:rsidRDefault="0056506A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2023</w:t>
            </w:r>
            <w:r w:rsidR="004E31E6" w:rsidRPr="004E31E6">
              <w:rPr>
                <w:rFonts w:eastAsia="Calibri"/>
                <w:sz w:val="28"/>
                <w:szCs w:val="28"/>
              </w:rPr>
              <w:t xml:space="preserve"> г.</w:t>
            </w:r>
          </w:p>
        </w:tc>
        <w:tc>
          <w:tcPr>
            <w:tcW w:w="2506" w:type="dxa"/>
          </w:tcPr>
          <w:p w:rsidR="00D4389E" w:rsidRPr="004E31E6" w:rsidRDefault="004E31E6" w:rsidP="00D4389E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4E31E6">
              <w:rPr>
                <w:rFonts w:eastAsia="Calibri"/>
                <w:sz w:val="28"/>
                <w:szCs w:val="28"/>
              </w:rPr>
              <w:t xml:space="preserve">Муниципальный конкурс </w:t>
            </w:r>
            <w:r w:rsidR="0056506A">
              <w:rPr>
                <w:rFonts w:eastAsia="Calibri"/>
                <w:sz w:val="28"/>
                <w:szCs w:val="28"/>
              </w:rPr>
              <w:t>по пожарной безопасности «Неопалимая купина»</w:t>
            </w:r>
          </w:p>
        </w:tc>
        <w:tc>
          <w:tcPr>
            <w:tcW w:w="2020" w:type="dxa"/>
          </w:tcPr>
          <w:p w:rsidR="004E31E6" w:rsidRPr="004E31E6" w:rsidRDefault="0056506A" w:rsidP="004E31E6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Кузнецова Анастасия</w:t>
            </w:r>
          </w:p>
        </w:tc>
        <w:tc>
          <w:tcPr>
            <w:tcW w:w="2189" w:type="dxa"/>
          </w:tcPr>
          <w:p w:rsidR="004E31E6" w:rsidRPr="004E31E6" w:rsidRDefault="004E31E6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4E31E6">
              <w:rPr>
                <w:rFonts w:eastAsia="Calibri"/>
                <w:sz w:val="28"/>
                <w:szCs w:val="28"/>
              </w:rPr>
              <w:t>1 место</w:t>
            </w:r>
          </w:p>
        </w:tc>
      </w:tr>
      <w:tr w:rsidR="00F00116" w:rsidRPr="004E31E6" w:rsidTr="00F25EB2">
        <w:trPr>
          <w:gridAfter w:val="4"/>
          <w:wAfter w:w="8080" w:type="dxa"/>
          <w:trHeight w:val="322"/>
        </w:trPr>
        <w:tc>
          <w:tcPr>
            <w:tcW w:w="2376" w:type="dxa"/>
            <w:vMerge/>
          </w:tcPr>
          <w:p w:rsidR="00F00116" w:rsidRPr="004E31E6" w:rsidRDefault="00F00116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F00116" w:rsidRPr="004E31E6" w:rsidTr="00D4389E">
        <w:trPr>
          <w:gridAfter w:val="4"/>
          <w:wAfter w:w="8080" w:type="dxa"/>
          <w:trHeight w:val="322"/>
        </w:trPr>
        <w:tc>
          <w:tcPr>
            <w:tcW w:w="2376" w:type="dxa"/>
            <w:vMerge/>
          </w:tcPr>
          <w:p w:rsidR="00F00116" w:rsidRPr="004E31E6" w:rsidRDefault="00F00116" w:rsidP="004E31E6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:rsidR="004E31E6" w:rsidRPr="004E31E6" w:rsidRDefault="004E31E6" w:rsidP="002A3DB1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4E31E6">
        <w:rPr>
          <w:color w:val="000000"/>
          <w:sz w:val="28"/>
          <w:szCs w:val="28"/>
          <w:lang w:eastAsia="ru-RU"/>
        </w:rPr>
        <w:t>Участие ребят во всевозможных конкурсах способствует:</w:t>
      </w:r>
    </w:p>
    <w:p w:rsidR="004E31E6" w:rsidRPr="004E31E6" w:rsidRDefault="004E31E6" w:rsidP="002A3DB1">
      <w:pPr>
        <w:widowControl/>
        <w:shd w:val="clear" w:color="auto" w:fill="FFFFFF"/>
        <w:autoSpaceDE/>
        <w:autoSpaceDN/>
        <w:ind w:firstLine="710"/>
        <w:jc w:val="both"/>
        <w:rPr>
          <w:rFonts w:ascii="Calibri" w:hAnsi="Calibri"/>
          <w:color w:val="000000"/>
          <w:lang w:eastAsia="ru-RU"/>
        </w:rPr>
      </w:pPr>
      <w:r w:rsidRPr="004E31E6">
        <w:rPr>
          <w:color w:val="000000"/>
          <w:sz w:val="28"/>
          <w:szCs w:val="28"/>
          <w:lang w:eastAsia="ru-RU"/>
        </w:rPr>
        <w:t>- формированию общей культуры обучающихся;</w:t>
      </w:r>
    </w:p>
    <w:p w:rsidR="004E31E6" w:rsidRPr="005B3DE1" w:rsidRDefault="004E31E6" w:rsidP="002A3DB1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 w:rsidRPr="004E31E6">
        <w:rPr>
          <w:color w:val="000000"/>
          <w:sz w:val="28"/>
          <w:szCs w:val="28"/>
          <w:lang w:eastAsia="ru-RU"/>
        </w:rPr>
        <w:t>- активизации и развитию деятельности творческих способностей воспитанников;</w:t>
      </w:r>
    </w:p>
    <w:p w:rsidR="007B5EDF" w:rsidRDefault="004E31E6" w:rsidP="002F422C">
      <w:pPr>
        <w:widowControl/>
        <w:shd w:val="clear" w:color="auto" w:fill="FFFFFF"/>
        <w:autoSpaceDE/>
        <w:autoSpaceDN/>
        <w:ind w:firstLine="709"/>
        <w:jc w:val="both"/>
        <w:rPr>
          <w:sz w:val="28"/>
          <w:szCs w:val="28"/>
        </w:rPr>
      </w:pPr>
      <w:r w:rsidRPr="004E31E6">
        <w:rPr>
          <w:color w:val="000000"/>
          <w:sz w:val="28"/>
          <w:szCs w:val="28"/>
          <w:lang w:eastAsia="ru-RU"/>
        </w:rPr>
        <w:t>Из таблицы видно, что дети активно и плодотворно участвуют в муниципальных, региональных, федеральных конку</w:t>
      </w:r>
      <w:r w:rsidR="002A3DB1">
        <w:rPr>
          <w:color w:val="000000"/>
          <w:sz w:val="28"/>
          <w:szCs w:val="28"/>
          <w:lang w:eastAsia="ru-RU"/>
        </w:rPr>
        <w:t xml:space="preserve">рсах и получают призовые места. </w:t>
      </w:r>
      <w:r w:rsidR="005E1332" w:rsidRPr="00B03F63">
        <w:rPr>
          <w:sz w:val="28"/>
          <w:szCs w:val="28"/>
        </w:rPr>
        <w:t>Положительная</w:t>
      </w:r>
      <w:r w:rsidR="005E1332" w:rsidRPr="00B03F63">
        <w:rPr>
          <w:spacing w:val="1"/>
          <w:sz w:val="28"/>
          <w:szCs w:val="28"/>
        </w:rPr>
        <w:t xml:space="preserve"> </w:t>
      </w:r>
      <w:r w:rsidR="005E1332" w:rsidRPr="00B03F63">
        <w:rPr>
          <w:sz w:val="28"/>
          <w:szCs w:val="28"/>
        </w:rPr>
        <w:t>динамика</w:t>
      </w:r>
      <w:r w:rsidR="005E1332" w:rsidRPr="00B03F63">
        <w:rPr>
          <w:spacing w:val="1"/>
          <w:sz w:val="28"/>
          <w:szCs w:val="28"/>
        </w:rPr>
        <w:t xml:space="preserve"> </w:t>
      </w:r>
      <w:proofErr w:type="gramStart"/>
      <w:r w:rsidR="001C2BB0">
        <w:rPr>
          <w:sz w:val="28"/>
          <w:szCs w:val="28"/>
        </w:rPr>
        <w:t>достижений</w:t>
      </w:r>
      <w:proofErr w:type="gramEnd"/>
      <w:r w:rsidR="005E1332" w:rsidRPr="00B03F63">
        <w:rPr>
          <w:spacing w:val="1"/>
          <w:sz w:val="28"/>
          <w:szCs w:val="28"/>
        </w:rPr>
        <w:t xml:space="preserve"> </w:t>
      </w:r>
      <w:r w:rsidR="005E1332" w:rsidRPr="00B03F63">
        <w:rPr>
          <w:sz w:val="28"/>
          <w:szCs w:val="28"/>
        </w:rPr>
        <w:t>обучающихся</w:t>
      </w:r>
      <w:r w:rsidR="005E1332" w:rsidRPr="00B03F63">
        <w:rPr>
          <w:spacing w:val="1"/>
          <w:sz w:val="28"/>
          <w:szCs w:val="28"/>
        </w:rPr>
        <w:t xml:space="preserve"> </w:t>
      </w:r>
      <w:r w:rsidR="005E1332" w:rsidRPr="00B03F63">
        <w:rPr>
          <w:sz w:val="28"/>
          <w:szCs w:val="28"/>
        </w:rPr>
        <w:t>подтверждается</w:t>
      </w:r>
      <w:r w:rsidR="005E1332" w:rsidRPr="00B03F63">
        <w:rPr>
          <w:spacing w:val="1"/>
          <w:sz w:val="28"/>
          <w:szCs w:val="28"/>
        </w:rPr>
        <w:t xml:space="preserve"> </w:t>
      </w:r>
      <w:r w:rsidR="005E1332" w:rsidRPr="00B03F63">
        <w:rPr>
          <w:sz w:val="28"/>
          <w:szCs w:val="28"/>
        </w:rPr>
        <w:t>стабильно</w:t>
      </w:r>
      <w:r w:rsidR="002F422C">
        <w:rPr>
          <w:sz w:val="28"/>
          <w:szCs w:val="28"/>
        </w:rPr>
        <w:t xml:space="preserve"> </w:t>
      </w:r>
      <w:r w:rsidR="005E1332" w:rsidRPr="00B03F63">
        <w:rPr>
          <w:sz w:val="28"/>
          <w:szCs w:val="28"/>
        </w:rPr>
        <w:t>-</w:t>
      </w:r>
      <w:r w:rsidR="005E1332" w:rsidRPr="00B03F63">
        <w:rPr>
          <w:spacing w:val="1"/>
          <w:sz w:val="28"/>
          <w:szCs w:val="28"/>
        </w:rPr>
        <w:t xml:space="preserve"> </w:t>
      </w:r>
      <w:r w:rsidR="005E1332" w:rsidRPr="00B03F63">
        <w:rPr>
          <w:sz w:val="28"/>
          <w:szCs w:val="28"/>
        </w:rPr>
        <w:t>успешным</w:t>
      </w:r>
      <w:r w:rsidR="005E1332" w:rsidRPr="00B03F63">
        <w:rPr>
          <w:spacing w:val="1"/>
          <w:sz w:val="28"/>
          <w:szCs w:val="28"/>
        </w:rPr>
        <w:t xml:space="preserve"> </w:t>
      </w:r>
      <w:r w:rsidR="005E1332" w:rsidRPr="00B03F63">
        <w:rPr>
          <w:sz w:val="28"/>
          <w:szCs w:val="28"/>
        </w:rPr>
        <w:t>участием</w:t>
      </w:r>
      <w:r w:rsidR="005E1332" w:rsidRPr="00B03F63">
        <w:rPr>
          <w:spacing w:val="1"/>
          <w:sz w:val="28"/>
          <w:szCs w:val="28"/>
        </w:rPr>
        <w:t xml:space="preserve"> </w:t>
      </w:r>
      <w:r w:rsidR="005E1332" w:rsidRPr="00B03F63">
        <w:rPr>
          <w:sz w:val="28"/>
          <w:szCs w:val="28"/>
        </w:rPr>
        <w:t>обучающихся</w:t>
      </w:r>
      <w:r w:rsidR="005E1332" w:rsidRPr="00B03F63">
        <w:rPr>
          <w:spacing w:val="1"/>
          <w:sz w:val="28"/>
          <w:szCs w:val="28"/>
        </w:rPr>
        <w:t xml:space="preserve"> </w:t>
      </w:r>
      <w:r w:rsidR="005E1332" w:rsidRPr="00B03F63">
        <w:rPr>
          <w:sz w:val="28"/>
          <w:szCs w:val="28"/>
        </w:rPr>
        <w:t>в</w:t>
      </w:r>
      <w:r w:rsidR="005E1332" w:rsidRPr="00B03F63">
        <w:rPr>
          <w:spacing w:val="1"/>
          <w:sz w:val="28"/>
          <w:szCs w:val="28"/>
        </w:rPr>
        <w:t xml:space="preserve"> </w:t>
      </w:r>
      <w:r w:rsidR="005E1332" w:rsidRPr="00B03F63">
        <w:rPr>
          <w:sz w:val="28"/>
          <w:szCs w:val="28"/>
        </w:rPr>
        <w:t>конкурсах</w:t>
      </w:r>
      <w:r w:rsidR="005E1332" w:rsidRPr="00B03F63">
        <w:rPr>
          <w:spacing w:val="1"/>
          <w:sz w:val="28"/>
          <w:szCs w:val="28"/>
        </w:rPr>
        <w:t xml:space="preserve"> </w:t>
      </w:r>
      <w:r w:rsidR="005E1332" w:rsidRPr="00B03F63">
        <w:rPr>
          <w:sz w:val="28"/>
          <w:szCs w:val="28"/>
        </w:rPr>
        <w:t>на</w:t>
      </w:r>
      <w:r w:rsidR="005E1332" w:rsidRPr="00B03F63">
        <w:rPr>
          <w:spacing w:val="1"/>
          <w:sz w:val="28"/>
          <w:szCs w:val="28"/>
        </w:rPr>
        <w:t xml:space="preserve"> </w:t>
      </w:r>
      <w:r w:rsidR="005E1332" w:rsidRPr="00B03F63">
        <w:rPr>
          <w:sz w:val="28"/>
          <w:szCs w:val="28"/>
        </w:rPr>
        <w:t>муниципальном,</w:t>
      </w:r>
      <w:r w:rsidR="005E1332" w:rsidRPr="00B03F63">
        <w:rPr>
          <w:spacing w:val="1"/>
          <w:sz w:val="28"/>
          <w:szCs w:val="28"/>
        </w:rPr>
        <w:t xml:space="preserve"> </w:t>
      </w:r>
      <w:r w:rsidR="00B242C3">
        <w:rPr>
          <w:sz w:val="28"/>
          <w:szCs w:val="28"/>
        </w:rPr>
        <w:t>региональном</w:t>
      </w:r>
      <w:bookmarkStart w:id="0" w:name="_GoBack"/>
      <w:bookmarkEnd w:id="0"/>
      <w:r w:rsidR="002F422C">
        <w:rPr>
          <w:spacing w:val="1"/>
          <w:sz w:val="28"/>
          <w:szCs w:val="28"/>
        </w:rPr>
        <w:t xml:space="preserve"> и </w:t>
      </w:r>
      <w:r w:rsidR="005E1332" w:rsidRPr="00B03F63">
        <w:rPr>
          <w:sz w:val="28"/>
          <w:szCs w:val="28"/>
        </w:rPr>
        <w:t>всероссийском</w:t>
      </w:r>
      <w:r w:rsidR="005E1332" w:rsidRPr="00B03F63">
        <w:rPr>
          <w:spacing w:val="-2"/>
          <w:sz w:val="28"/>
          <w:szCs w:val="28"/>
        </w:rPr>
        <w:t xml:space="preserve"> </w:t>
      </w:r>
      <w:r w:rsidR="002F422C">
        <w:rPr>
          <w:sz w:val="28"/>
          <w:szCs w:val="28"/>
        </w:rPr>
        <w:t>уровнях.</w:t>
      </w:r>
    </w:p>
    <w:p w:rsidR="002F422C" w:rsidRDefault="002F422C" w:rsidP="002F422C">
      <w:pPr>
        <w:widowControl/>
        <w:shd w:val="clear" w:color="auto" w:fill="FFFFFF"/>
        <w:autoSpaceDE/>
        <w:autoSpaceDN/>
        <w:ind w:firstLine="709"/>
        <w:jc w:val="both"/>
        <w:rPr>
          <w:sz w:val="28"/>
          <w:szCs w:val="28"/>
        </w:rPr>
      </w:pPr>
    </w:p>
    <w:p w:rsidR="002F422C" w:rsidRDefault="002F422C" w:rsidP="002F422C">
      <w:pPr>
        <w:widowControl/>
        <w:shd w:val="clear" w:color="auto" w:fill="FFFFFF"/>
        <w:autoSpaceDE/>
        <w:autoSpaceDN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Ссылки</w:t>
      </w:r>
      <w:r w:rsidRPr="002F422C">
        <w:rPr>
          <w:b/>
          <w:sz w:val="28"/>
          <w:szCs w:val="28"/>
        </w:rPr>
        <w:t xml:space="preserve"> на публикации в со</w:t>
      </w:r>
      <w:r>
        <w:rPr>
          <w:b/>
          <w:sz w:val="28"/>
          <w:szCs w:val="28"/>
        </w:rPr>
        <w:t>циальных сетях:</w:t>
      </w:r>
    </w:p>
    <w:p w:rsidR="002F422C" w:rsidRPr="002F422C" w:rsidRDefault="002F422C" w:rsidP="002F422C">
      <w:pPr>
        <w:shd w:val="clear" w:color="auto" w:fill="FFFFFF"/>
        <w:rPr>
          <w:rFonts w:ascii="Arial" w:hAnsi="Arial" w:cs="Arial"/>
          <w:color w:val="2C2D2E"/>
          <w:sz w:val="24"/>
          <w:szCs w:val="24"/>
          <w:lang w:eastAsia="ru-RU"/>
        </w:rPr>
      </w:pPr>
      <w:r w:rsidRPr="002F422C">
        <w:rPr>
          <w:rFonts w:ascii="Arial" w:hAnsi="Arial" w:cs="Arial"/>
          <w:color w:val="2C2D2E"/>
          <w:sz w:val="24"/>
          <w:szCs w:val="24"/>
          <w:lang w:eastAsia="ru-RU"/>
        </w:rPr>
        <w:t>[14.03, 10:53] Кузнецова Марина Сергеевна: </w:t>
      </w:r>
      <w:hyperlink r:id="rId9" w:tgtFrame="_blank" w:history="1">
        <w:r w:rsidRPr="002F422C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https://vk.com/wall-178675294_1626</w:t>
        </w:r>
      </w:hyperlink>
    </w:p>
    <w:p w:rsidR="002F422C" w:rsidRPr="002F422C" w:rsidRDefault="002F422C" w:rsidP="002F422C">
      <w:pPr>
        <w:shd w:val="clear" w:color="auto" w:fill="FFFFFF"/>
        <w:rPr>
          <w:rFonts w:ascii="Arial" w:hAnsi="Arial" w:cs="Arial"/>
          <w:color w:val="2C2D2E"/>
          <w:sz w:val="24"/>
          <w:szCs w:val="24"/>
          <w:lang w:eastAsia="ru-RU"/>
        </w:rPr>
      </w:pPr>
      <w:r w:rsidRPr="002F422C">
        <w:rPr>
          <w:rFonts w:ascii="Arial" w:hAnsi="Arial" w:cs="Arial"/>
          <w:color w:val="2C2D2E"/>
          <w:sz w:val="24"/>
          <w:szCs w:val="24"/>
          <w:lang w:eastAsia="ru-RU"/>
        </w:rPr>
        <w:t>[14.03, 10:54] Кузнецова Марина Сергеевна: </w:t>
      </w:r>
      <w:hyperlink r:id="rId10" w:tgtFrame="_blank" w:history="1">
        <w:r w:rsidRPr="002F422C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https://vk.com/wall-178675294_1624</w:t>
        </w:r>
      </w:hyperlink>
    </w:p>
    <w:p w:rsidR="002F422C" w:rsidRPr="002F422C" w:rsidRDefault="002F422C" w:rsidP="002F422C">
      <w:pPr>
        <w:shd w:val="clear" w:color="auto" w:fill="FFFFFF"/>
        <w:rPr>
          <w:rFonts w:ascii="Arial" w:hAnsi="Arial" w:cs="Arial"/>
          <w:color w:val="2C2D2E"/>
          <w:sz w:val="24"/>
          <w:szCs w:val="24"/>
          <w:lang w:eastAsia="ru-RU"/>
        </w:rPr>
      </w:pPr>
      <w:r w:rsidRPr="002F422C">
        <w:rPr>
          <w:rFonts w:ascii="Arial" w:hAnsi="Arial" w:cs="Arial"/>
          <w:color w:val="2C2D2E"/>
          <w:sz w:val="24"/>
          <w:szCs w:val="24"/>
          <w:lang w:eastAsia="ru-RU"/>
        </w:rPr>
        <w:t>[14.03, 10:55] Кузнецова Марина Сергеевна: </w:t>
      </w:r>
      <w:hyperlink r:id="rId11" w:tgtFrame="_blank" w:history="1">
        <w:r w:rsidRPr="002F422C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https://vk.com/wall-178675294_1619</w:t>
        </w:r>
      </w:hyperlink>
    </w:p>
    <w:p w:rsidR="002F422C" w:rsidRPr="002F422C" w:rsidRDefault="002F422C" w:rsidP="002F422C">
      <w:pPr>
        <w:shd w:val="clear" w:color="auto" w:fill="FFFFFF"/>
        <w:rPr>
          <w:rFonts w:ascii="Arial" w:hAnsi="Arial" w:cs="Arial"/>
          <w:color w:val="2C2D2E"/>
          <w:sz w:val="24"/>
          <w:szCs w:val="24"/>
          <w:lang w:eastAsia="ru-RU"/>
        </w:rPr>
      </w:pPr>
      <w:r w:rsidRPr="002F422C">
        <w:rPr>
          <w:rFonts w:ascii="Arial" w:hAnsi="Arial" w:cs="Arial"/>
          <w:color w:val="2C2D2E"/>
          <w:sz w:val="24"/>
          <w:szCs w:val="24"/>
          <w:lang w:eastAsia="ru-RU"/>
        </w:rPr>
        <w:t>[14.03, 11:02] Кузнецова Марина Сергеевна: </w:t>
      </w:r>
      <w:hyperlink r:id="rId12" w:tgtFrame="_blank" w:history="1">
        <w:r w:rsidRPr="002F422C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https://vk.com/wall-178675294_1560</w:t>
        </w:r>
      </w:hyperlink>
    </w:p>
    <w:p w:rsidR="002F422C" w:rsidRPr="002F422C" w:rsidRDefault="002F422C" w:rsidP="002F422C">
      <w:pPr>
        <w:shd w:val="clear" w:color="auto" w:fill="FFFFFF"/>
        <w:rPr>
          <w:rFonts w:ascii="Arial" w:hAnsi="Arial" w:cs="Arial"/>
          <w:color w:val="2C2D2E"/>
          <w:sz w:val="24"/>
          <w:szCs w:val="24"/>
          <w:lang w:eastAsia="ru-RU"/>
        </w:rPr>
      </w:pPr>
      <w:r w:rsidRPr="002F422C">
        <w:rPr>
          <w:rFonts w:ascii="Arial" w:hAnsi="Arial" w:cs="Arial"/>
          <w:color w:val="2C2D2E"/>
          <w:sz w:val="24"/>
          <w:szCs w:val="24"/>
          <w:lang w:eastAsia="ru-RU"/>
        </w:rPr>
        <w:t>[14.03, 11:04] Кузнецова Марина Сергеевна: </w:t>
      </w:r>
      <w:hyperlink r:id="rId13" w:tgtFrame="_blank" w:history="1">
        <w:r w:rsidRPr="002F422C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https://vk.com/wall-178675294_1550</w:t>
        </w:r>
      </w:hyperlink>
    </w:p>
    <w:p w:rsidR="002F422C" w:rsidRPr="002F422C" w:rsidRDefault="002F422C" w:rsidP="002F422C">
      <w:pPr>
        <w:shd w:val="clear" w:color="auto" w:fill="FFFFFF"/>
        <w:rPr>
          <w:rFonts w:ascii="Arial" w:hAnsi="Arial" w:cs="Arial"/>
          <w:color w:val="2C2D2E"/>
          <w:sz w:val="24"/>
          <w:szCs w:val="24"/>
          <w:lang w:eastAsia="ru-RU"/>
        </w:rPr>
      </w:pPr>
      <w:r w:rsidRPr="002F422C">
        <w:rPr>
          <w:rFonts w:ascii="Arial" w:hAnsi="Arial" w:cs="Arial"/>
          <w:color w:val="2C2D2E"/>
          <w:sz w:val="24"/>
          <w:szCs w:val="24"/>
          <w:lang w:eastAsia="ru-RU"/>
        </w:rPr>
        <w:t>[14.03, 11:04] Кузнецова Марина Сергеевна: </w:t>
      </w:r>
      <w:hyperlink r:id="rId14" w:tgtFrame="_blank" w:history="1">
        <w:r w:rsidRPr="002F422C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https://vk.com/wall-178675294_1549</w:t>
        </w:r>
      </w:hyperlink>
    </w:p>
    <w:p w:rsidR="002F422C" w:rsidRPr="002F422C" w:rsidRDefault="002F422C" w:rsidP="002F422C">
      <w:pPr>
        <w:shd w:val="clear" w:color="auto" w:fill="FFFFFF"/>
        <w:rPr>
          <w:rFonts w:ascii="Arial" w:hAnsi="Arial" w:cs="Arial"/>
          <w:color w:val="2C2D2E"/>
          <w:sz w:val="24"/>
          <w:szCs w:val="24"/>
          <w:lang w:eastAsia="ru-RU"/>
        </w:rPr>
      </w:pPr>
      <w:r w:rsidRPr="002F422C">
        <w:rPr>
          <w:rFonts w:ascii="Arial" w:hAnsi="Arial" w:cs="Arial"/>
          <w:color w:val="2C2D2E"/>
          <w:sz w:val="24"/>
          <w:szCs w:val="24"/>
          <w:lang w:eastAsia="ru-RU"/>
        </w:rPr>
        <w:t>[14.03, 11:09] Кузнецова Марина Сергеевна: </w:t>
      </w:r>
      <w:hyperlink r:id="rId15" w:tgtFrame="_blank" w:history="1">
        <w:r w:rsidRPr="002F422C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https://vk.com/wall-178675294_1501</w:t>
        </w:r>
      </w:hyperlink>
    </w:p>
    <w:p w:rsidR="002F422C" w:rsidRPr="002F422C" w:rsidRDefault="002F422C" w:rsidP="002F422C">
      <w:pPr>
        <w:shd w:val="clear" w:color="auto" w:fill="FFFFFF"/>
        <w:rPr>
          <w:rFonts w:ascii="Arial" w:hAnsi="Arial" w:cs="Arial"/>
          <w:color w:val="0000FF"/>
          <w:sz w:val="24"/>
          <w:szCs w:val="24"/>
          <w:u w:val="single"/>
          <w:lang w:eastAsia="ru-RU"/>
        </w:rPr>
      </w:pPr>
      <w:r w:rsidRPr="002F422C">
        <w:rPr>
          <w:rFonts w:ascii="Arial" w:hAnsi="Arial" w:cs="Arial"/>
          <w:color w:val="2C2D2E"/>
          <w:sz w:val="24"/>
          <w:szCs w:val="24"/>
          <w:lang w:eastAsia="ru-RU"/>
        </w:rPr>
        <w:t>[14.03, 11:35] Кузнецова Марина Сергеевна: </w:t>
      </w:r>
      <w:hyperlink r:id="rId16" w:tgtFrame="_blank" w:history="1">
        <w:r w:rsidRPr="002F422C">
          <w:rPr>
            <w:rFonts w:ascii="Arial" w:hAnsi="Arial" w:cs="Arial"/>
            <w:color w:val="0000FF"/>
            <w:sz w:val="24"/>
            <w:szCs w:val="24"/>
            <w:u w:val="single"/>
            <w:lang w:eastAsia="ru-RU"/>
          </w:rPr>
          <w:t>https://vk.com/wall-178675294_109</w:t>
        </w:r>
      </w:hyperlink>
    </w:p>
    <w:p w:rsidR="002F422C" w:rsidRPr="002F422C" w:rsidRDefault="00B242C3" w:rsidP="002F422C">
      <w:pPr>
        <w:widowControl/>
        <w:shd w:val="clear" w:color="auto" w:fill="FFFFFF"/>
        <w:autoSpaceDE/>
        <w:autoSpaceDN/>
        <w:jc w:val="both"/>
        <w:rPr>
          <w:b/>
          <w:sz w:val="24"/>
          <w:szCs w:val="24"/>
        </w:rPr>
      </w:pPr>
      <w:hyperlink r:id="rId17" w:tgtFrame="_blank" w:history="1">
        <w:r w:rsidR="002F422C" w:rsidRPr="002F422C">
          <w:rPr>
            <w:rFonts w:ascii="Arial" w:hAnsi="Arial" w:cs="Arial"/>
            <w:color w:val="0000FF"/>
            <w:sz w:val="24"/>
            <w:szCs w:val="24"/>
            <w:u w:val="single"/>
            <w:shd w:val="clear" w:color="auto" w:fill="FFFFFF"/>
          </w:rPr>
          <w:t>https://vk.com/wall-178675294_1647</w:t>
        </w:r>
      </w:hyperlink>
    </w:p>
    <w:p w:rsidR="002F422C" w:rsidRPr="002F422C" w:rsidRDefault="00B242C3" w:rsidP="002F422C">
      <w:pPr>
        <w:rPr>
          <w:sz w:val="24"/>
          <w:szCs w:val="24"/>
        </w:rPr>
      </w:pPr>
      <w:hyperlink r:id="rId18" w:history="1">
        <w:r w:rsidR="002F422C" w:rsidRPr="002F422C">
          <w:rPr>
            <w:rStyle w:val="a6"/>
            <w:sz w:val="24"/>
            <w:szCs w:val="24"/>
          </w:rPr>
          <w:t>https://samcdt.nubex.ru/5901/6838.html</w:t>
        </w:r>
      </w:hyperlink>
    </w:p>
    <w:p w:rsidR="007B5EDF" w:rsidRPr="002F422C" w:rsidRDefault="00B242C3" w:rsidP="002F422C">
      <w:pPr>
        <w:rPr>
          <w:sz w:val="24"/>
          <w:szCs w:val="24"/>
        </w:rPr>
      </w:pPr>
      <w:hyperlink r:id="rId19" w:history="1">
        <w:r w:rsidR="002F422C" w:rsidRPr="002F422C">
          <w:rPr>
            <w:rStyle w:val="a6"/>
            <w:sz w:val="24"/>
            <w:szCs w:val="24"/>
          </w:rPr>
          <w:t>https://samcdt.nubex.ru/5901/6853.html</w:t>
        </w:r>
      </w:hyperlink>
    </w:p>
    <w:sectPr w:rsidR="007B5EDF" w:rsidRPr="002F422C">
      <w:pgSz w:w="11910" w:h="16840"/>
      <w:pgMar w:top="1320" w:right="10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D3B15"/>
    <w:multiLevelType w:val="hybridMultilevel"/>
    <w:tmpl w:val="8A0EB96A"/>
    <w:lvl w:ilvl="0" w:tplc="CB4EE560">
      <w:start w:val="1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783F5E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2" w:tplc="8B583D12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361C60E2">
      <w:numFmt w:val="bullet"/>
      <w:lvlText w:val="•"/>
      <w:lvlJc w:val="left"/>
      <w:pPr>
        <w:ind w:left="3647" w:hanging="360"/>
      </w:pPr>
      <w:rPr>
        <w:rFonts w:hint="default"/>
        <w:lang w:val="ru-RU" w:eastAsia="en-US" w:bidi="ar-SA"/>
      </w:rPr>
    </w:lvl>
    <w:lvl w:ilvl="4" w:tplc="545A8BA8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425EA14C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6" w:tplc="5A2CADCA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C6CC0086">
      <w:numFmt w:val="bullet"/>
      <w:lvlText w:val="•"/>
      <w:lvlJc w:val="left"/>
      <w:pPr>
        <w:ind w:left="7258" w:hanging="360"/>
      </w:pPr>
      <w:rPr>
        <w:rFonts w:hint="default"/>
        <w:lang w:val="ru-RU" w:eastAsia="en-US" w:bidi="ar-SA"/>
      </w:rPr>
    </w:lvl>
    <w:lvl w:ilvl="8" w:tplc="885A7F50">
      <w:numFmt w:val="bullet"/>
      <w:lvlText w:val="•"/>
      <w:lvlJc w:val="left"/>
      <w:pPr>
        <w:ind w:left="816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E3E6494"/>
    <w:multiLevelType w:val="hybridMultilevel"/>
    <w:tmpl w:val="84A08A3E"/>
    <w:lvl w:ilvl="0" w:tplc="D1B6EFFA">
      <w:start w:val="36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586986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2" w:tplc="D5EC6100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A45614F0">
      <w:numFmt w:val="bullet"/>
      <w:lvlText w:val="•"/>
      <w:lvlJc w:val="left"/>
      <w:pPr>
        <w:ind w:left="3647" w:hanging="360"/>
      </w:pPr>
      <w:rPr>
        <w:rFonts w:hint="default"/>
        <w:lang w:val="ru-RU" w:eastAsia="en-US" w:bidi="ar-SA"/>
      </w:rPr>
    </w:lvl>
    <w:lvl w:ilvl="4" w:tplc="AF6C3CC8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32F0A63A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6" w:tplc="A4C49DF8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AC0853F4">
      <w:numFmt w:val="bullet"/>
      <w:lvlText w:val="•"/>
      <w:lvlJc w:val="left"/>
      <w:pPr>
        <w:ind w:left="7258" w:hanging="360"/>
      </w:pPr>
      <w:rPr>
        <w:rFonts w:hint="default"/>
        <w:lang w:val="ru-RU" w:eastAsia="en-US" w:bidi="ar-SA"/>
      </w:rPr>
    </w:lvl>
    <w:lvl w:ilvl="8" w:tplc="38B4A966">
      <w:numFmt w:val="bullet"/>
      <w:lvlText w:val="•"/>
      <w:lvlJc w:val="left"/>
      <w:pPr>
        <w:ind w:left="816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32C0BAF"/>
    <w:multiLevelType w:val="hybridMultilevel"/>
    <w:tmpl w:val="B4521B22"/>
    <w:lvl w:ilvl="0" w:tplc="6C767CD8">
      <w:start w:val="5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2C05E0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2" w:tplc="D5522E08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380463F4">
      <w:numFmt w:val="bullet"/>
      <w:lvlText w:val="•"/>
      <w:lvlJc w:val="left"/>
      <w:pPr>
        <w:ind w:left="3647" w:hanging="360"/>
      </w:pPr>
      <w:rPr>
        <w:rFonts w:hint="default"/>
        <w:lang w:val="ru-RU" w:eastAsia="en-US" w:bidi="ar-SA"/>
      </w:rPr>
    </w:lvl>
    <w:lvl w:ilvl="4" w:tplc="1B30770C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9632716E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6" w:tplc="F5B0F400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4C34D102">
      <w:numFmt w:val="bullet"/>
      <w:lvlText w:val="•"/>
      <w:lvlJc w:val="left"/>
      <w:pPr>
        <w:ind w:left="7258" w:hanging="360"/>
      </w:pPr>
      <w:rPr>
        <w:rFonts w:hint="default"/>
        <w:lang w:val="ru-RU" w:eastAsia="en-US" w:bidi="ar-SA"/>
      </w:rPr>
    </w:lvl>
    <w:lvl w:ilvl="8" w:tplc="BEF2EBE2">
      <w:numFmt w:val="bullet"/>
      <w:lvlText w:val="•"/>
      <w:lvlJc w:val="left"/>
      <w:pPr>
        <w:ind w:left="816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8BD0751"/>
    <w:multiLevelType w:val="hybridMultilevel"/>
    <w:tmpl w:val="A3B26A56"/>
    <w:lvl w:ilvl="0" w:tplc="E7788328">
      <w:start w:val="22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3E66EC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2" w:tplc="FFE453FC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5E5A1826">
      <w:numFmt w:val="bullet"/>
      <w:lvlText w:val="•"/>
      <w:lvlJc w:val="left"/>
      <w:pPr>
        <w:ind w:left="3647" w:hanging="360"/>
      </w:pPr>
      <w:rPr>
        <w:rFonts w:hint="default"/>
        <w:lang w:val="ru-RU" w:eastAsia="en-US" w:bidi="ar-SA"/>
      </w:rPr>
    </w:lvl>
    <w:lvl w:ilvl="4" w:tplc="B520426A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4752A1EE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6" w:tplc="9FE0D1FE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80886388">
      <w:numFmt w:val="bullet"/>
      <w:lvlText w:val="•"/>
      <w:lvlJc w:val="left"/>
      <w:pPr>
        <w:ind w:left="7258" w:hanging="360"/>
      </w:pPr>
      <w:rPr>
        <w:rFonts w:hint="default"/>
        <w:lang w:val="ru-RU" w:eastAsia="en-US" w:bidi="ar-SA"/>
      </w:rPr>
    </w:lvl>
    <w:lvl w:ilvl="8" w:tplc="D924B51A">
      <w:numFmt w:val="bullet"/>
      <w:lvlText w:val="•"/>
      <w:lvlJc w:val="left"/>
      <w:pPr>
        <w:ind w:left="816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11A7C02"/>
    <w:multiLevelType w:val="hybridMultilevel"/>
    <w:tmpl w:val="3CE47AF0"/>
    <w:lvl w:ilvl="0" w:tplc="DA487F2C">
      <w:start w:val="46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E4525A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2" w:tplc="CD1072A8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23AE2C48">
      <w:numFmt w:val="bullet"/>
      <w:lvlText w:val="•"/>
      <w:lvlJc w:val="left"/>
      <w:pPr>
        <w:ind w:left="3647" w:hanging="360"/>
      </w:pPr>
      <w:rPr>
        <w:rFonts w:hint="default"/>
        <w:lang w:val="ru-RU" w:eastAsia="en-US" w:bidi="ar-SA"/>
      </w:rPr>
    </w:lvl>
    <w:lvl w:ilvl="4" w:tplc="1316BB60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F3A48DF8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6" w:tplc="C772EF8A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14AA3A64">
      <w:numFmt w:val="bullet"/>
      <w:lvlText w:val="•"/>
      <w:lvlJc w:val="left"/>
      <w:pPr>
        <w:ind w:left="7258" w:hanging="360"/>
      </w:pPr>
      <w:rPr>
        <w:rFonts w:hint="default"/>
        <w:lang w:val="ru-RU" w:eastAsia="en-US" w:bidi="ar-SA"/>
      </w:rPr>
    </w:lvl>
    <w:lvl w:ilvl="8" w:tplc="98B27566">
      <w:numFmt w:val="bullet"/>
      <w:lvlText w:val="•"/>
      <w:lvlJc w:val="left"/>
      <w:pPr>
        <w:ind w:left="816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4611B03"/>
    <w:multiLevelType w:val="hybridMultilevel"/>
    <w:tmpl w:val="E4064E82"/>
    <w:lvl w:ilvl="0" w:tplc="241CB4BE">
      <w:start w:val="43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FEBA50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2" w:tplc="39DE5474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5EEABABE">
      <w:numFmt w:val="bullet"/>
      <w:lvlText w:val="•"/>
      <w:lvlJc w:val="left"/>
      <w:pPr>
        <w:ind w:left="3647" w:hanging="360"/>
      </w:pPr>
      <w:rPr>
        <w:rFonts w:hint="default"/>
        <w:lang w:val="ru-RU" w:eastAsia="en-US" w:bidi="ar-SA"/>
      </w:rPr>
    </w:lvl>
    <w:lvl w:ilvl="4" w:tplc="8BB89BE4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1CF41676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6" w:tplc="1FEE65FC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04F477AA">
      <w:numFmt w:val="bullet"/>
      <w:lvlText w:val="•"/>
      <w:lvlJc w:val="left"/>
      <w:pPr>
        <w:ind w:left="7258" w:hanging="360"/>
      </w:pPr>
      <w:rPr>
        <w:rFonts w:hint="default"/>
        <w:lang w:val="ru-RU" w:eastAsia="en-US" w:bidi="ar-SA"/>
      </w:rPr>
    </w:lvl>
    <w:lvl w:ilvl="8" w:tplc="47E0BF44">
      <w:numFmt w:val="bullet"/>
      <w:lvlText w:val="•"/>
      <w:lvlJc w:val="left"/>
      <w:pPr>
        <w:ind w:left="816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C077475"/>
    <w:multiLevelType w:val="hybridMultilevel"/>
    <w:tmpl w:val="1B9ED710"/>
    <w:lvl w:ilvl="0" w:tplc="FB32501A">
      <w:start w:val="1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E26C4A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2" w:tplc="AF609422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83E4686C">
      <w:numFmt w:val="bullet"/>
      <w:lvlText w:val="•"/>
      <w:lvlJc w:val="left"/>
      <w:pPr>
        <w:ind w:left="3647" w:hanging="360"/>
      </w:pPr>
      <w:rPr>
        <w:rFonts w:hint="default"/>
        <w:lang w:val="ru-RU" w:eastAsia="en-US" w:bidi="ar-SA"/>
      </w:rPr>
    </w:lvl>
    <w:lvl w:ilvl="4" w:tplc="840A0452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2BD2657A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6" w:tplc="62DC0F24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2F8A2756">
      <w:numFmt w:val="bullet"/>
      <w:lvlText w:val="•"/>
      <w:lvlJc w:val="left"/>
      <w:pPr>
        <w:ind w:left="7258" w:hanging="360"/>
      </w:pPr>
      <w:rPr>
        <w:rFonts w:hint="default"/>
        <w:lang w:val="ru-RU" w:eastAsia="en-US" w:bidi="ar-SA"/>
      </w:rPr>
    </w:lvl>
    <w:lvl w:ilvl="8" w:tplc="76A63018">
      <w:numFmt w:val="bullet"/>
      <w:lvlText w:val="•"/>
      <w:lvlJc w:val="left"/>
      <w:pPr>
        <w:ind w:left="816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C5A3A26"/>
    <w:multiLevelType w:val="hybridMultilevel"/>
    <w:tmpl w:val="1908A7DE"/>
    <w:lvl w:ilvl="0" w:tplc="CDF013E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B5EDF"/>
    <w:rsid w:val="00015680"/>
    <w:rsid w:val="000F6787"/>
    <w:rsid w:val="00115359"/>
    <w:rsid w:val="001164A1"/>
    <w:rsid w:val="001C2BB0"/>
    <w:rsid w:val="00200CAA"/>
    <w:rsid w:val="002A3DB1"/>
    <w:rsid w:val="002C5AB6"/>
    <w:rsid w:val="002E537D"/>
    <w:rsid w:val="002F422C"/>
    <w:rsid w:val="003205A0"/>
    <w:rsid w:val="004E31E6"/>
    <w:rsid w:val="00511BD2"/>
    <w:rsid w:val="00537662"/>
    <w:rsid w:val="0056506A"/>
    <w:rsid w:val="005B3DE1"/>
    <w:rsid w:val="005E1332"/>
    <w:rsid w:val="006001B9"/>
    <w:rsid w:val="00601D85"/>
    <w:rsid w:val="006B6C2C"/>
    <w:rsid w:val="00745B97"/>
    <w:rsid w:val="007B5EDF"/>
    <w:rsid w:val="009237C3"/>
    <w:rsid w:val="00A21D7D"/>
    <w:rsid w:val="00B03F63"/>
    <w:rsid w:val="00B242C3"/>
    <w:rsid w:val="00D1348B"/>
    <w:rsid w:val="00D4389E"/>
    <w:rsid w:val="00DF738F"/>
    <w:rsid w:val="00EB24AF"/>
    <w:rsid w:val="00EF2EB0"/>
    <w:rsid w:val="00F00116"/>
    <w:rsid w:val="00F2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54C8D"/>
  <w15:docId w15:val="{D3C10139-DD37-4442-9858-547BAF569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33"/>
    </w:pPr>
    <w:rPr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  <w:pPr>
      <w:spacing w:before="41"/>
      <w:ind w:left="933" w:hanging="361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10">
    <w:name w:val="Абзац списка1"/>
    <w:basedOn w:val="a"/>
    <w:rsid w:val="002C5AB6"/>
    <w:pPr>
      <w:widowControl/>
      <w:autoSpaceDE/>
      <w:autoSpaceDN/>
      <w:spacing w:after="160" w:line="259" w:lineRule="auto"/>
      <w:ind w:left="720"/>
      <w:contextualSpacing/>
    </w:pPr>
    <w:rPr>
      <w:rFonts w:ascii="Calibri" w:hAnsi="Calibri"/>
    </w:rPr>
  </w:style>
  <w:style w:type="table" w:styleId="a5">
    <w:name w:val="Table Grid"/>
    <w:basedOn w:val="a1"/>
    <w:uiPriority w:val="39"/>
    <w:rsid w:val="006B6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2F422C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53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hyperlink" Target="https://vk.com/wall-178675294_1550" TargetMode="External"/><Relationship Id="rId18" Type="http://schemas.openxmlformats.org/officeDocument/2006/relationships/hyperlink" Target="https://samcdt.nubex.ru/5901/6838.htm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chart" Target="charts/chart3.xml"/><Relationship Id="rId12" Type="http://schemas.openxmlformats.org/officeDocument/2006/relationships/hyperlink" Target="https://vk.com/wall-178675294_1560" TargetMode="External"/><Relationship Id="rId17" Type="http://schemas.openxmlformats.org/officeDocument/2006/relationships/hyperlink" Target="https://vk.com/wall-178675294_1647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178675294_109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hyperlink" Target="https://vk.com/wall-178675294_1619" TargetMode="External"/><Relationship Id="rId5" Type="http://schemas.openxmlformats.org/officeDocument/2006/relationships/chart" Target="charts/chart1.xml"/><Relationship Id="rId15" Type="http://schemas.openxmlformats.org/officeDocument/2006/relationships/hyperlink" Target="https://vk.com/wall-178675294_1501" TargetMode="External"/><Relationship Id="rId10" Type="http://schemas.openxmlformats.org/officeDocument/2006/relationships/hyperlink" Target="https://vk.com/wall-178675294_1624" TargetMode="External"/><Relationship Id="rId19" Type="http://schemas.openxmlformats.org/officeDocument/2006/relationships/hyperlink" Target="https://samcdt.nubex.ru/5901/6853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178675294_1626" TargetMode="External"/><Relationship Id="rId14" Type="http://schemas.openxmlformats.org/officeDocument/2006/relationships/hyperlink" Target="https://vk.com/wall-178675294_1549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85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8.2329317269076302E-2"/>
          <c:y val="6.7692307692307691E-2"/>
          <c:w val="0.65863453815261042"/>
          <c:h val="0.7169230769230768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9999FF"/>
            </a:solidFill>
            <a:ln w="1270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73</c:v>
                </c:pt>
                <c:pt idx="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70-40B0-9CF9-00268C939877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993366"/>
            </a:solidFill>
            <a:ln w="1270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27</c:v>
                </c:pt>
                <c:pt idx="2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970-40B0-9CF9-00268C939877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FFCC"/>
            </a:solidFill>
            <a:ln w="1270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0</c:v>
                </c:pt>
                <c:pt idx="2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970-40B0-9CF9-00268C9398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72665448"/>
        <c:axId val="1"/>
        <c:axId val="0"/>
      </c:bar3DChart>
      <c:catAx>
        <c:axId val="1726654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2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2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172665448"/>
        <c:crosses val="autoZero"/>
        <c:crossBetween val="between"/>
      </c:valAx>
      <c:spPr>
        <a:noFill/>
        <a:ln w="25415">
          <a:noFill/>
        </a:ln>
      </c:spPr>
    </c:plotArea>
    <c:legend>
      <c:legendPos val="r"/>
      <c:layout>
        <c:manualLayout>
          <c:xMode val="edge"/>
          <c:yMode val="edge"/>
          <c:x val="0.76305220883534142"/>
          <c:y val="0.27384615384615385"/>
          <c:w val="0.2289156626506024"/>
          <c:h val="0.45538461538461539"/>
        </c:manualLayout>
      </c:layout>
      <c:overlay val="0"/>
      <c:spPr>
        <a:noFill/>
        <a:ln w="3177">
          <a:solidFill>
            <a:srgbClr val="000000"/>
          </a:solidFill>
          <a:prstDash val="solid"/>
        </a:ln>
      </c:spPr>
      <c:txPr>
        <a:bodyPr/>
        <a:lstStyle/>
        <a:p>
          <a:pPr>
            <a:defRPr sz="1311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42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85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8754578754578752E-2"/>
          <c:y val="6.4425770308123242E-2"/>
          <c:w val="0.6648351648351648"/>
          <c:h val="0.7170868347338935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9999FF"/>
            </a:solidFill>
            <a:ln w="12711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 formatCode="\О\с\н\о\в\н\о\й">
                  <c:v>60</c:v>
                </c:pt>
                <c:pt idx="2" formatCode="\О\с\н\о\в\н\о\й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60-4824-AD9E-EE93732474DF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993366"/>
            </a:solidFill>
            <a:ln w="12711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 formatCode="\О\с\н\о\в\н\о\й">
                  <c:v>40</c:v>
                </c:pt>
                <c:pt idx="2" formatCode="\О\с\н\о\в\н\о\й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260-4824-AD9E-EE93732474DF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FFCC"/>
            </a:solidFill>
            <a:ln w="12711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 formatCode="\О\с\н\о\в\н\о\й">
                  <c:v>0</c:v>
                </c:pt>
                <c:pt idx="2" formatCode="\О\с\н\о\в\н\о\й">
                  <c:v>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260-4824-AD9E-EE93732474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01179072"/>
        <c:axId val="1"/>
        <c:axId val="0"/>
      </c:bar3DChart>
      <c:catAx>
        <c:axId val="201179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57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2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8">
              <a:solidFill>
                <a:srgbClr val="000000"/>
              </a:solidFill>
              <a:prstDash val="solid"/>
            </a:ln>
          </c:spPr>
        </c:majorGridlines>
        <c:numFmt formatCode="General" sourceLinked="0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201179072"/>
        <c:crosses val="autoZero"/>
        <c:crossBetween val="between"/>
      </c:valAx>
      <c:spPr>
        <a:noFill/>
        <a:ln w="25421">
          <a:noFill/>
        </a:ln>
      </c:spPr>
    </c:plotArea>
    <c:legend>
      <c:legendPos val="r"/>
      <c:layout>
        <c:manualLayout>
          <c:xMode val="edge"/>
          <c:yMode val="edge"/>
          <c:x val="0.76373626373626369"/>
          <c:y val="0.26890756302521007"/>
          <c:w val="0.22893772893772893"/>
          <c:h val="0.46498599439775912"/>
        </c:manualLayout>
      </c:layout>
      <c:overlay val="0"/>
      <c:spPr>
        <a:noFill/>
        <a:ln w="3178">
          <a:solidFill>
            <a:srgbClr val="000000"/>
          </a:solidFill>
          <a:prstDash val="solid"/>
        </a:ln>
      </c:spPr>
      <c:txPr>
        <a:bodyPr/>
        <a:lstStyle/>
        <a:p>
          <a:pPr>
            <a:defRPr sz="1446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57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83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6779026217228458E-2"/>
          <c:y val="9.323588225171929E-2"/>
          <c:w val="0.70484130444008064"/>
          <c:h val="0.6858338920897887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9999FF"/>
            </a:solidFill>
            <a:ln w="12695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 formatCode="\О\с\н\о\в\н\о\й">
                  <c:v>71</c:v>
                </c:pt>
                <c:pt idx="2" formatCode="\О\с\н\о\в\н\о\й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B4-46D4-9998-38BDE351561C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993366"/>
            </a:solidFill>
            <a:ln w="12695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 formatCode="\О\с\н\о\в\н\о\й">
                  <c:v>29</c:v>
                </c:pt>
                <c:pt idx="2" formatCode="\О\с\н\о\в\н\о\й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CB4-46D4-9998-38BDE351561C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FFCC"/>
            </a:solidFill>
            <a:ln w="12695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 formatCode="\О\с\н\о\в\н\о\й">
                  <c:v>0</c:v>
                </c:pt>
                <c:pt idx="2" formatCode="\О\с\н\о\в\н\о\й">
                  <c:v>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CB4-46D4-9998-38BDE35156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01179072"/>
        <c:axId val="1"/>
        <c:axId val="0"/>
      </c:bar3DChart>
      <c:catAx>
        <c:axId val="201179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9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2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0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201179072"/>
        <c:crosses val="autoZero"/>
        <c:crossBetween val="between"/>
      </c:valAx>
      <c:spPr>
        <a:noFill/>
        <a:ln w="25390">
          <a:noFill/>
        </a:ln>
      </c:spPr>
    </c:plotArea>
    <c:legend>
      <c:legendPos val="r"/>
      <c:layout>
        <c:manualLayout>
          <c:xMode val="edge"/>
          <c:yMode val="edge"/>
          <c:x val="0.77340823970037453"/>
          <c:y val="0.26744186046511625"/>
          <c:w val="0.21910112359550563"/>
          <c:h val="0.46511627906976744"/>
        </c:manualLayout>
      </c:layout>
      <c:overlay val="0"/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1379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49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83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7067669172932327E-2"/>
          <c:y val="6.725146198830409E-2"/>
          <c:w val="0.67481203007518797"/>
          <c:h val="0.7105263157894736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9999FF"/>
            </a:solidFill>
            <a:ln w="12695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2019-2020 г</c:v>
                </c:pt>
                <c:pt idx="1">
                  <c:v>2020-2021 г.</c:v>
                </c:pt>
                <c:pt idx="2">
                  <c:v>2021-2022 г.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7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95-4EF0-8D26-D3EA467117C2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993366"/>
            </a:solidFill>
            <a:ln w="12695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2019-2020 г</c:v>
                </c:pt>
                <c:pt idx="1">
                  <c:v>2020-2021 г.</c:v>
                </c:pt>
                <c:pt idx="2">
                  <c:v>2021-2022 г.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33</c:v>
                </c:pt>
                <c:pt idx="1">
                  <c:v>27</c:v>
                </c:pt>
                <c:pt idx="2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A95-4EF0-8D26-D3EA467117C2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FFFFCC"/>
            </a:solidFill>
            <a:ln w="12695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2019-2020 г</c:v>
                </c:pt>
                <c:pt idx="1">
                  <c:v>2020-2021 г.</c:v>
                </c:pt>
                <c:pt idx="2">
                  <c:v>2021-2022 г.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60</c:v>
                </c:pt>
                <c:pt idx="1">
                  <c:v>73</c:v>
                </c:pt>
                <c:pt idx="2">
                  <c:v>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A95-4EF0-8D26-D3EA467117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00877816"/>
        <c:axId val="1"/>
        <c:axId val="0"/>
      </c:bar3DChart>
      <c:catAx>
        <c:axId val="2008778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9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0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9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00877816"/>
        <c:crosses val="autoZero"/>
        <c:crossBetween val="between"/>
      </c:valAx>
      <c:spPr>
        <a:noFill/>
        <a:ln w="25391">
          <a:noFill/>
        </a:ln>
      </c:spPr>
    </c:plotArea>
    <c:legend>
      <c:legendPos val="r"/>
      <c:layout>
        <c:manualLayout>
          <c:xMode val="edge"/>
          <c:yMode val="edge"/>
          <c:x val="0.77255639097744366"/>
          <c:y val="0.26608187134502925"/>
          <c:w val="0.21992481203007519"/>
          <c:h val="0.46783625730994149"/>
        </c:manualLayout>
      </c:layout>
      <c:overlay val="0"/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1379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49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7</Pages>
  <Words>1204</Words>
  <Characters>6865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МБУДО СОЗВЕЗДИЕ</dc:creator>
  <cp:keywords/>
  <dc:description/>
  <cp:lastModifiedBy>Пользователь Windows</cp:lastModifiedBy>
  <cp:revision>6</cp:revision>
  <dcterms:created xsi:type="dcterms:W3CDTF">2023-03-22T07:15:00Z</dcterms:created>
  <dcterms:modified xsi:type="dcterms:W3CDTF">2023-03-23T11:46:00Z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2023-03-22T00:00:00Z</vt:filetime>
  </property>
</Properties>
</file>