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72A7" w:rsidRPr="001F72A7" w:rsidRDefault="001F72A7" w:rsidP="001F72A7">
      <w:pPr>
        <w:rPr>
          <w:rFonts w:ascii="Times New Roman" w:hAnsi="Times New Roman" w:cs="Times New Roman"/>
          <w:sz w:val="24"/>
          <w:szCs w:val="24"/>
        </w:rPr>
      </w:pPr>
      <w:bookmarkStart w:id="0" w:name="_GoBack"/>
      <w:bookmarkEnd w:id="0"/>
      <w:r w:rsidRPr="001F72A7">
        <w:rPr>
          <w:rFonts w:ascii="Times New Roman" w:hAnsi="Times New Roman" w:cs="Times New Roman"/>
          <w:b/>
          <w:bCs/>
          <w:sz w:val="24"/>
          <w:szCs w:val="24"/>
        </w:rPr>
        <w:t>Памятка для родителей, отправляющих детей в оздоровительные лагеря</w:t>
      </w:r>
    </w:p>
    <w:p w:rsidR="001F72A7" w:rsidRPr="001F72A7" w:rsidRDefault="001F72A7" w:rsidP="001F72A7">
      <w:pPr>
        <w:rPr>
          <w:rFonts w:ascii="Times New Roman" w:hAnsi="Times New Roman" w:cs="Times New Roman"/>
          <w:sz w:val="24"/>
          <w:szCs w:val="24"/>
        </w:rPr>
      </w:pPr>
      <w:r w:rsidRPr="001F72A7">
        <w:rPr>
          <w:rFonts w:ascii="Times New Roman" w:hAnsi="Times New Roman" w:cs="Times New Roman"/>
          <w:sz w:val="24"/>
          <w:szCs w:val="24"/>
        </w:rPr>
        <w:t>Уважаемые родители!</w:t>
      </w:r>
    </w:p>
    <w:p w:rsidR="001F72A7" w:rsidRPr="001F72A7" w:rsidRDefault="001F72A7" w:rsidP="001F72A7">
      <w:pPr>
        <w:rPr>
          <w:rFonts w:ascii="Times New Roman" w:hAnsi="Times New Roman" w:cs="Times New Roman"/>
          <w:sz w:val="24"/>
          <w:szCs w:val="24"/>
        </w:rPr>
      </w:pPr>
      <w:r w:rsidRPr="001F72A7">
        <w:rPr>
          <w:rFonts w:ascii="Times New Roman" w:hAnsi="Times New Roman" w:cs="Times New Roman"/>
          <w:sz w:val="24"/>
          <w:szCs w:val="24"/>
        </w:rPr>
        <w:t>Детский оздоровительный лагер</w:t>
      </w:r>
      <w:proofErr w:type="gramStart"/>
      <w:r w:rsidRPr="001F72A7">
        <w:rPr>
          <w:rFonts w:ascii="Times New Roman" w:hAnsi="Times New Roman" w:cs="Times New Roman"/>
          <w:sz w:val="24"/>
          <w:szCs w:val="24"/>
        </w:rPr>
        <w:t>ь-</w:t>
      </w:r>
      <w:proofErr w:type="gramEnd"/>
      <w:r w:rsidRPr="001F72A7">
        <w:rPr>
          <w:rFonts w:ascii="Times New Roman" w:hAnsi="Times New Roman" w:cs="Times New Roman"/>
          <w:sz w:val="24"/>
          <w:szCs w:val="24"/>
        </w:rPr>
        <w:t xml:space="preserve"> это место получения социального опыта, психологического и личностного развития ребенка, его самореализации в среде сверстников. В лагере дети учатся самостоятельности, поскольку оказываются в новой для себя среде, где нет родных и близких, в результате чего приходится самим принимать решения и нести за них ответственность. Кроме того, в условиях лагеря, где регулярно проводятся мероприятия, сопряженные с повышенными требованиями к соблюдению правил безопасности (пребывание на открытом солнце, купание, спортивные и иные мероприятия), у детей тренируются навыки безопасного поведения.</w:t>
      </w:r>
    </w:p>
    <w:p w:rsidR="001F72A7" w:rsidRPr="001F72A7" w:rsidRDefault="001F72A7" w:rsidP="001F72A7">
      <w:pPr>
        <w:rPr>
          <w:rFonts w:ascii="Times New Roman" w:hAnsi="Times New Roman" w:cs="Times New Roman"/>
          <w:b/>
          <w:sz w:val="24"/>
          <w:szCs w:val="24"/>
        </w:rPr>
      </w:pPr>
      <w:r w:rsidRPr="001F72A7">
        <w:rPr>
          <w:rFonts w:ascii="Times New Roman" w:hAnsi="Times New Roman" w:cs="Times New Roman"/>
          <w:b/>
          <w:sz w:val="24"/>
          <w:szCs w:val="24"/>
        </w:rPr>
        <w:t>При заезде ребенка в загородный оздоровительный лагерь необходимо иметь следующие документы:</w:t>
      </w:r>
    </w:p>
    <w:p w:rsidR="001F72A7" w:rsidRPr="001F72A7" w:rsidRDefault="001F72A7" w:rsidP="001F72A7">
      <w:pPr>
        <w:rPr>
          <w:rFonts w:ascii="Times New Roman" w:hAnsi="Times New Roman" w:cs="Times New Roman"/>
          <w:sz w:val="24"/>
          <w:szCs w:val="24"/>
        </w:rPr>
      </w:pPr>
      <w:r w:rsidRPr="001F72A7">
        <w:rPr>
          <w:rFonts w:ascii="Times New Roman" w:hAnsi="Times New Roman" w:cs="Times New Roman"/>
          <w:sz w:val="24"/>
          <w:szCs w:val="24"/>
        </w:rPr>
        <w:t>1. ксерокопия свидетельства о рождении или паспорта;</w:t>
      </w:r>
    </w:p>
    <w:p w:rsidR="001F72A7" w:rsidRPr="001F72A7" w:rsidRDefault="001F72A7" w:rsidP="001F72A7">
      <w:pPr>
        <w:rPr>
          <w:rFonts w:ascii="Times New Roman" w:hAnsi="Times New Roman" w:cs="Times New Roman"/>
          <w:sz w:val="24"/>
          <w:szCs w:val="24"/>
        </w:rPr>
      </w:pPr>
      <w:r w:rsidRPr="001F72A7">
        <w:rPr>
          <w:rFonts w:ascii="Times New Roman" w:hAnsi="Times New Roman" w:cs="Times New Roman"/>
          <w:sz w:val="24"/>
          <w:szCs w:val="24"/>
        </w:rPr>
        <w:t>2. медицинская справка для отъезжающего в лагерь (форма № 079/у) или санаторно-курортная карта для детей и подростков (форма № 076/у);</w:t>
      </w:r>
    </w:p>
    <w:p w:rsidR="001F72A7" w:rsidRPr="001F72A7" w:rsidRDefault="001F72A7" w:rsidP="001F72A7">
      <w:pPr>
        <w:rPr>
          <w:rFonts w:ascii="Times New Roman" w:hAnsi="Times New Roman" w:cs="Times New Roman"/>
          <w:sz w:val="24"/>
          <w:szCs w:val="24"/>
        </w:rPr>
      </w:pPr>
      <w:r w:rsidRPr="001F72A7">
        <w:rPr>
          <w:rFonts w:ascii="Times New Roman" w:hAnsi="Times New Roman" w:cs="Times New Roman"/>
          <w:sz w:val="24"/>
          <w:szCs w:val="24"/>
        </w:rPr>
        <w:t>3. ксерокопия страхового полиса обязательного медицинского страхования;</w:t>
      </w:r>
    </w:p>
    <w:p w:rsidR="001F72A7" w:rsidRPr="001F72A7" w:rsidRDefault="001F72A7" w:rsidP="001F72A7">
      <w:pPr>
        <w:rPr>
          <w:rFonts w:ascii="Times New Roman" w:hAnsi="Times New Roman" w:cs="Times New Roman"/>
          <w:sz w:val="24"/>
          <w:szCs w:val="24"/>
        </w:rPr>
      </w:pPr>
      <w:r w:rsidRPr="001F72A7">
        <w:rPr>
          <w:rFonts w:ascii="Times New Roman" w:hAnsi="Times New Roman" w:cs="Times New Roman"/>
          <w:sz w:val="24"/>
          <w:szCs w:val="24"/>
        </w:rPr>
        <w:t>4. результаты анализов на яйца глист и энтеробиоз (если в загородном оздоровительном учреждении есть плавательный бассейн);</w:t>
      </w:r>
    </w:p>
    <w:p w:rsidR="001F72A7" w:rsidRPr="001F72A7" w:rsidRDefault="001F72A7" w:rsidP="001F72A7">
      <w:pPr>
        <w:rPr>
          <w:rFonts w:ascii="Times New Roman" w:hAnsi="Times New Roman" w:cs="Times New Roman"/>
          <w:sz w:val="24"/>
          <w:szCs w:val="24"/>
        </w:rPr>
      </w:pPr>
      <w:r w:rsidRPr="001F72A7">
        <w:rPr>
          <w:rFonts w:ascii="Times New Roman" w:hAnsi="Times New Roman" w:cs="Times New Roman"/>
          <w:sz w:val="24"/>
          <w:szCs w:val="24"/>
        </w:rPr>
        <w:t>5. справка о прививках (прививочный сертификат);</w:t>
      </w:r>
    </w:p>
    <w:p w:rsidR="001F72A7" w:rsidRPr="001F72A7" w:rsidRDefault="001F72A7" w:rsidP="001F72A7">
      <w:pPr>
        <w:rPr>
          <w:rFonts w:ascii="Times New Roman" w:hAnsi="Times New Roman" w:cs="Times New Roman"/>
          <w:sz w:val="24"/>
          <w:szCs w:val="24"/>
        </w:rPr>
      </w:pPr>
      <w:r w:rsidRPr="001F72A7">
        <w:rPr>
          <w:rFonts w:ascii="Times New Roman" w:hAnsi="Times New Roman" w:cs="Times New Roman"/>
          <w:sz w:val="24"/>
          <w:szCs w:val="24"/>
        </w:rPr>
        <w:t>6. справка об эпидемическом окружении (действительна в течение 3 суток).</w:t>
      </w:r>
    </w:p>
    <w:p w:rsidR="001F72A7" w:rsidRPr="001F72A7" w:rsidRDefault="001F72A7" w:rsidP="001F72A7">
      <w:pPr>
        <w:rPr>
          <w:rFonts w:ascii="Times New Roman" w:hAnsi="Times New Roman" w:cs="Times New Roman"/>
          <w:sz w:val="24"/>
          <w:szCs w:val="24"/>
        </w:rPr>
      </w:pPr>
      <w:r w:rsidRPr="001F72A7">
        <w:rPr>
          <w:rFonts w:ascii="Times New Roman" w:hAnsi="Times New Roman" w:cs="Times New Roman"/>
          <w:sz w:val="24"/>
          <w:szCs w:val="24"/>
        </w:rPr>
        <w:t>Что необходимо взять ребенку в лагерь? Главное, это хорошее настроение, а также все то, без чего невозможно обойтись мальчику или девочке в лагере в течение смены:</w:t>
      </w:r>
    </w:p>
    <w:p w:rsidR="001F72A7" w:rsidRPr="001F72A7" w:rsidRDefault="001F72A7" w:rsidP="001F72A7">
      <w:pPr>
        <w:rPr>
          <w:rFonts w:ascii="Times New Roman" w:hAnsi="Times New Roman" w:cs="Times New Roman"/>
          <w:sz w:val="24"/>
          <w:szCs w:val="24"/>
        </w:rPr>
      </w:pPr>
      <w:r w:rsidRPr="001F72A7">
        <w:rPr>
          <w:rFonts w:ascii="Times New Roman" w:hAnsi="Times New Roman" w:cs="Times New Roman"/>
          <w:sz w:val="24"/>
          <w:szCs w:val="24"/>
        </w:rPr>
        <w:t>1. Кроссовки, спортивная одежда</w:t>
      </w:r>
    </w:p>
    <w:p w:rsidR="001F72A7" w:rsidRPr="001F72A7" w:rsidRDefault="001F72A7" w:rsidP="001F72A7">
      <w:pPr>
        <w:rPr>
          <w:rFonts w:ascii="Times New Roman" w:hAnsi="Times New Roman" w:cs="Times New Roman"/>
          <w:sz w:val="24"/>
          <w:szCs w:val="24"/>
        </w:rPr>
      </w:pPr>
      <w:r w:rsidRPr="001F72A7">
        <w:rPr>
          <w:rFonts w:ascii="Times New Roman" w:hAnsi="Times New Roman" w:cs="Times New Roman"/>
          <w:sz w:val="24"/>
          <w:szCs w:val="24"/>
        </w:rPr>
        <w:t>2. Пляжные шлепанцы (сланцы) для бассейна, сандалии, комнатные тапочки .</w:t>
      </w:r>
    </w:p>
    <w:p w:rsidR="001F72A7" w:rsidRPr="001F72A7" w:rsidRDefault="001F72A7" w:rsidP="001F72A7">
      <w:pPr>
        <w:rPr>
          <w:rFonts w:ascii="Times New Roman" w:hAnsi="Times New Roman" w:cs="Times New Roman"/>
          <w:sz w:val="24"/>
          <w:szCs w:val="24"/>
        </w:rPr>
      </w:pPr>
      <w:r w:rsidRPr="001F72A7">
        <w:rPr>
          <w:rFonts w:ascii="Times New Roman" w:hAnsi="Times New Roman" w:cs="Times New Roman"/>
          <w:sz w:val="24"/>
          <w:szCs w:val="24"/>
        </w:rPr>
        <w:t>3. Носки и нижнее белье в достаточном количестве на 21 день (у Вашего ребенка будет возможность постирать вещи, но не факт, что он захочет ею воспользоваться).</w:t>
      </w:r>
    </w:p>
    <w:p w:rsidR="001F72A7" w:rsidRPr="001F72A7" w:rsidRDefault="001F72A7" w:rsidP="001F72A7">
      <w:pPr>
        <w:rPr>
          <w:rFonts w:ascii="Times New Roman" w:hAnsi="Times New Roman" w:cs="Times New Roman"/>
          <w:sz w:val="24"/>
          <w:szCs w:val="24"/>
        </w:rPr>
      </w:pPr>
      <w:r w:rsidRPr="001F72A7">
        <w:rPr>
          <w:rFonts w:ascii="Times New Roman" w:hAnsi="Times New Roman" w:cs="Times New Roman"/>
          <w:sz w:val="24"/>
          <w:szCs w:val="24"/>
        </w:rPr>
        <w:t>4. Свитер, джинсы, ветровка (на случай плохой погоды).</w:t>
      </w:r>
    </w:p>
    <w:p w:rsidR="001F72A7" w:rsidRPr="001F72A7" w:rsidRDefault="001F72A7" w:rsidP="001F72A7">
      <w:pPr>
        <w:rPr>
          <w:rFonts w:ascii="Times New Roman" w:hAnsi="Times New Roman" w:cs="Times New Roman"/>
          <w:sz w:val="24"/>
          <w:szCs w:val="24"/>
        </w:rPr>
      </w:pPr>
      <w:r w:rsidRPr="001F72A7">
        <w:rPr>
          <w:rFonts w:ascii="Times New Roman" w:hAnsi="Times New Roman" w:cs="Times New Roman"/>
          <w:sz w:val="24"/>
          <w:szCs w:val="24"/>
        </w:rPr>
        <w:t xml:space="preserve">5. Головной убор (панама, кепка или </w:t>
      </w:r>
      <w:proofErr w:type="spellStart"/>
      <w:r w:rsidRPr="001F72A7">
        <w:rPr>
          <w:rFonts w:ascii="Times New Roman" w:hAnsi="Times New Roman" w:cs="Times New Roman"/>
          <w:sz w:val="24"/>
          <w:szCs w:val="24"/>
        </w:rPr>
        <w:t>бандана</w:t>
      </w:r>
      <w:proofErr w:type="spellEnd"/>
      <w:r w:rsidRPr="001F72A7">
        <w:rPr>
          <w:rFonts w:ascii="Times New Roman" w:hAnsi="Times New Roman" w:cs="Times New Roman"/>
          <w:sz w:val="24"/>
          <w:szCs w:val="24"/>
        </w:rPr>
        <w:t>).</w:t>
      </w:r>
    </w:p>
    <w:p w:rsidR="001F72A7" w:rsidRPr="001F72A7" w:rsidRDefault="001F72A7" w:rsidP="001F72A7">
      <w:pPr>
        <w:rPr>
          <w:rFonts w:ascii="Times New Roman" w:hAnsi="Times New Roman" w:cs="Times New Roman"/>
          <w:sz w:val="24"/>
          <w:szCs w:val="24"/>
        </w:rPr>
      </w:pPr>
      <w:r w:rsidRPr="001F72A7">
        <w:rPr>
          <w:rFonts w:ascii="Times New Roman" w:hAnsi="Times New Roman" w:cs="Times New Roman"/>
          <w:sz w:val="24"/>
          <w:szCs w:val="24"/>
        </w:rPr>
        <w:t xml:space="preserve">6 Шорты </w:t>
      </w:r>
      <w:proofErr w:type="spellStart"/>
      <w:r w:rsidRPr="001F72A7">
        <w:rPr>
          <w:rFonts w:ascii="Times New Roman" w:hAnsi="Times New Roman" w:cs="Times New Roman"/>
          <w:sz w:val="24"/>
          <w:szCs w:val="24"/>
        </w:rPr>
        <w:t>ифутболка</w:t>
      </w:r>
      <w:proofErr w:type="spellEnd"/>
      <w:r w:rsidRPr="001F72A7">
        <w:rPr>
          <w:rFonts w:ascii="Times New Roman" w:hAnsi="Times New Roman" w:cs="Times New Roman"/>
          <w:sz w:val="24"/>
          <w:szCs w:val="24"/>
        </w:rPr>
        <w:t>, платье (2-3 штуки).</w:t>
      </w:r>
    </w:p>
    <w:p w:rsidR="001F72A7" w:rsidRPr="001F72A7" w:rsidRDefault="001F72A7" w:rsidP="001F72A7">
      <w:pPr>
        <w:rPr>
          <w:rFonts w:ascii="Times New Roman" w:hAnsi="Times New Roman" w:cs="Times New Roman"/>
          <w:sz w:val="24"/>
          <w:szCs w:val="24"/>
        </w:rPr>
      </w:pPr>
      <w:r w:rsidRPr="001F72A7">
        <w:rPr>
          <w:rFonts w:ascii="Times New Roman" w:hAnsi="Times New Roman" w:cs="Times New Roman"/>
          <w:sz w:val="24"/>
          <w:szCs w:val="24"/>
        </w:rPr>
        <w:t>7. Принадлежности для купания: полотенце банное, пара купальников для девочек и пара плавок для мальчиков.</w:t>
      </w:r>
    </w:p>
    <w:p w:rsidR="001F72A7" w:rsidRPr="001F72A7" w:rsidRDefault="001F72A7" w:rsidP="001F72A7">
      <w:pPr>
        <w:rPr>
          <w:rFonts w:ascii="Times New Roman" w:hAnsi="Times New Roman" w:cs="Times New Roman"/>
          <w:sz w:val="24"/>
          <w:szCs w:val="24"/>
        </w:rPr>
      </w:pPr>
      <w:r w:rsidRPr="001F72A7">
        <w:rPr>
          <w:rFonts w:ascii="Times New Roman" w:hAnsi="Times New Roman" w:cs="Times New Roman"/>
          <w:sz w:val="24"/>
          <w:szCs w:val="24"/>
        </w:rPr>
        <w:t xml:space="preserve">8. </w:t>
      </w:r>
      <w:proofErr w:type="gramStart"/>
      <w:r w:rsidRPr="001F72A7">
        <w:rPr>
          <w:rFonts w:ascii="Times New Roman" w:hAnsi="Times New Roman" w:cs="Times New Roman"/>
          <w:sz w:val="24"/>
          <w:szCs w:val="24"/>
        </w:rPr>
        <w:t>Туалетные принадлежности: туалетную бумагу, зубную щетку (желательно в футляре) и пасту, мыло в мыльнице, мочалку, шампунь, расческу, предметы личной гигиены для девочек.</w:t>
      </w:r>
      <w:proofErr w:type="gramEnd"/>
    </w:p>
    <w:p w:rsidR="001F72A7" w:rsidRPr="001F72A7" w:rsidRDefault="001F72A7" w:rsidP="001F72A7">
      <w:pPr>
        <w:rPr>
          <w:rFonts w:ascii="Times New Roman" w:hAnsi="Times New Roman" w:cs="Times New Roman"/>
          <w:sz w:val="24"/>
          <w:szCs w:val="24"/>
        </w:rPr>
      </w:pPr>
      <w:r w:rsidRPr="001F72A7">
        <w:rPr>
          <w:rFonts w:ascii="Times New Roman" w:hAnsi="Times New Roman" w:cs="Times New Roman"/>
          <w:sz w:val="24"/>
          <w:szCs w:val="24"/>
        </w:rPr>
        <w:lastRenderedPageBreak/>
        <w:t>Не рекомендуется брать с собой слишком много вещей. Желательно, чтобы все они поместились в одну спортивную сумку или чемодан (нести вещи от автобуса до спального корпуса ребенок будет самостоятельно).</w:t>
      </w:r>
    </w:p>
    <w:p w:rsidR="001F72A7" w:rsidRPr="001F72A7" w:rsidRDefault="001F72A7" w:rsidP="001F72A7">
      <w:pPr>
        <w:rPr>
          <w:rFonts w:ascii="Times New Roman" w:hAnsi="Times New Roman" w:cs="Times New Roman"/>
          <w:sz w:val="24"/>
          <w:szCs w:val="24"/>
        </w:rPr>
      </w:pPr>
      <w:r w:rsidRPr="001F72A7">
        <w:rPr>
          <w:rFonts w:ascii="Times New Roman" w:hAnsi="Times New Roman" w:cs="Times New Roman"/>
          <w:sz w:val="24"/>
          <w:szCs w:val="24"/>
        </w:rPr>
        <w:t>Чего не стоит давать ребенку в оздоровительный лагерь:</w:t>
      </w:r>
    </w:p>
    <w:p w:rsidR="001F72A7" w:rsidRPr="001F72A7" w:rsidRDefault="001F72A7" w:rsidP="001F72A7">
      <w:pPr>
        <w:rPr>
          <w:rFonts w:ascii="Times New Roman" w:hAnsi="Times New Roman" w:cs="Times New Roman"/>
          <w:sz w:val="24"/>
          <w:szCs w:val="24"/>
        </w:rPr>
      </w:pPr>
      <w:r w:rsidRPr="001F72A7">
        <w:rPr>
          <w:rFonts w:ascii="Times New Roman" w:hAnsi="Times New Roman" w:cs="Times New Roman"/>
          <w:sz w:val="24"/>
          <w:szCs w:val="24"/>
        </w:rPr>
        <w:t xml:space="preserve">- любые вещи, которые было бы очень жалко поломать или потерять (ювелирные изделия, семейные ценности, мобильный телефон, дорогие одежду, косметику и т.п.). Администрация лагеря не несет ответственности за пропажу ценных вещей и денег, </w:t>
      </w:r>
      <w:proofErr w:type="gramStart"/>
      <w:r w:rsidRPr="001F72A7">
        <w:rPr>
          <w:rFonts w:ascii="Times New Roman" w:hAnsi="Times New Roman" w:cs="Times New Roman"/>
          <w:sz w:val="24"/>
          <w:szCs w:val="24"/>
        </w:rPr>
        <w:t>кроме</w:t>
      </w:r>
      <w:proofErr w:type="gramEnd"/>
      <w:r w:rsidRPr="001F72A7">
        <w:rPr>
          <w:rFonts w:ascii="Times New Roman" w:hAnsi="Times New Roman" w:cs="Times New Roman"/>
          <w:sz w:val="24"/>
          <w:szCs w:val="24"/>
        </w:rPr>
        <w:t xml:space="preserve"> сданных на хранение.</w:t>
      </w:r>
    </w:p>
    <w:p w:rsidR="001F72A7" w:rsidRPr="001F72A7" w:rsidRDefault="001F72A7" w:rsidP="001F72A7">
      <w:pPr>
        <w:rPr>
          <w:rFonts w:ascii="Times New Roman" w:hAnsi="Times New Roman" w:cs="Times New Roman"/>
          <w:sz w:val="24"/>
          <w:szCs w:val="24"/>
        </w:rPr>
      </w:pPr>
      <w:r w:rsidRPr="001F72A7">
        <w:rPr>
          <w:rFonts w:ascii="Times New Roman" w:hAnsi="Times New Roman" w:cs="Times New Roman"/>
          <w:sz w:val="24"/>
          <w:szCs w:val="24"/>
        </w:rPr>
        <w:t>- роликовые коньки, скейтборд, маску и ласты для плавания и т.п.</w:t>
      </w:r>
    </w:p>
    <w:p w:rsidR="001F72A7" w:rsidRPr="001F72A7" w:rsidRDefault="001F72A7" w:rsidP="001F72A7">
      <w:pPr>
        <w:rPr>
          <w:rFonts w:ascii="Times New Roman" w:hAnsi="Times New Roman" w:cs="Times New Roman"/>
          <w:sz w:val="24"/>
          <w:szCs w:val="24"/>
        </w:rPr>
      </w:pPr>
      <w:r w:rsidRPr="001F72A7">
        <w:rPr>
          <w:rFonts w:ascii="Times New Roman" w:hAnsi="Times New Roman" w:cs="Times New Roman"/>
          <w:sz w:val="24"/>
          <w:szCs w:val="24"/>
        </w:rPr>
        <w:t>- скоропортящиеся продукты питания и напитки.</w:t>
      </w:r>
    </w:p>
    <w:p w:rsidR="001F72A7" w:rsidRPr="001F72A7" w:rsidRDefault="001F72A7" w:rsidP="001F72A7">
      <w:pPr>
        <w:rPr>
          <w:rFonts w:ascii="Times New Roman" w:hAnsi="Times New Roman" w:cs="Times New Roman"/>
          <w:sz w:val="24"/>
          <w:szCs w:val="24"/>
        </w:rPr>
      </w:pPr>
      <w:r w:rsidRPr="001F72A7">
        <w:rPr>
          <w:rFonts w:ascii="Times New Roman" w:hAnsi="Times New Roman" w:cs="Times New Roman"/>
          <w:sz w:val="24"/>
          <w:szCs w:val="24"/>
        </w:rPr>
        <w:t>- лекарственные препараты (в лагере круглосуточно работает медицинский пункт, где, в случае необходимости, Вашему ребенку окажут квалифицированную помощь). Если Ваш ребенок должен принимать в течение смены лекарства на регулярной основе, их необходимо передать медицинскому работнику лагеря.</w:t>
      </w:r>
    </w:p>
    <w:p w:rsidR="001F72A7" w:rsidRPr="001F72A7" w:rsidRDefault="001F72A7" w:rsidP="001F72A7">
      <w:pPr>
        <w:rPr>
          <w:rFonts w:ascii="Times New Roman" w:hAnsi="Times New Roman" w:cs="Times New Roman"/>
          <w:sz w:val="24"/>
          <w:szCs w:val="24"/>
        </w:rPr>
      </w:pPr>
      <w:r w:rsidRPr="001F72A7">
        <w:rPr>
          <w:rFonts w:ascii="Times New Roman" w:hAnsi="Times New Roman" w:cs="Times New Roman"/>
          <w:sz w:val="24"/>
          <w:szCs w:val="24"/>
        </w:rPr>
        <w:t>Почему не рекомендуется давать ребенку в оздоровительный лагерь мобильный телефон?</w:t>
      </w:r>
    </w:p>
    <w:p w:rsidR="001F72A7" w:rsidRPr="001F72A7" w:rsidRDefault="001F72A7" w:rsidP="001F72A7">
      <w:pPr>
        <w:rPr>
          <w:rFonts w:ascii="Times New Roman" w:hAnsi="Times New Roman" w:cs="Times New Roman"/>
          <w:sz w:val="24"/>
          <w:szCs w:val="24"/>
        </w:rPr>
      </w:pPr>
      <w:r w:rsidRPr="001F72A7">
        <w:rPr>
          <w:rFonts w:ascii="Times New Roman" w:hAnsi="Times New Roman" w:cs="Times New Roman"/>
          <w:sz w:val="24"/>
          <w:szCs w:val="24"/>
        </w:rPr>
        <w:t>- несвоевременные телефонные разговоры нарушают режим работы учреждения, который подразумевает интенсивную загруженность дня;</w:t>
      </w:r>
    </w:p>
    <w:p w:rsidR="001F72A7" w:rsidRPr="001F72A7" w:rsidRDefault="001F72A7" w:rsidP="001F72A7">
      <w:pPr>
        <w:rPr>
          <w:rFonts w:ascii="Times New Roman" w:hAnsi="Times New Roman" w:cs="Times New Roman"/>
          <w:sz w:val="24"/>
          <w:szCs w:val="24"/>
        </w:rPr>
      </w:pPr>
      <w:r w:rsidRPr="001F72A7">
        <w:rPr>
          <w:rFonts w:ascii="Times New Roman" w:hAnsi="Times New Roman" w:cs="Times New Roman"/>
          <w:sz w:val="24"/>
          <w:szCs w:val="24"/>
        </w:rPr>
        <w:t>- во избежание краж, потерь, конфликтных ситуаций;</w:t>
      </w:r>
    </w:p>
    <w:p w:rsidR="001F72A7" w:rsidRPr="001F72A7" w:rsidRDefault="001F72A7" w:rsidP="001F72A7">
      <w:pPr>
        <w:rPr>
          <w:rFonts w:ascii="Times New Roman" w:hAnsi="Times New Roman" w:cs="Times New Roman"/>
          <w:sz w:val="24"/>
          <w:szCs w:val="24"/>
        </w:rPr>
      </w:pPr>
      <w:r w:rsidRPr="001F72A7">
        <w:rPr>
          <w:rFonts w:ascii="Times New Roman" w:hAnsi="Times New Roman" w:cs="Times New Roman"/>
          <w:sz w:val="24"/>
          <w:szCs w:val="24"/>
        </w:rPr>
        <w:t>- негативное влияние на здоровье ребенка (длительные разговоров по телефону, игры, хранение телефона под подушкой);</w:t>
      </w:r>
    </w:p>
    <w:p w:rsidR="001F72A7" w:rsidRPr="001F72A7" w:rsidRDefault="001F72A7" w:rsidP="001F72A7">
      <w:pPr>
        <w:rPr>
          <w:rFonts w:ascii="Times New Roman" w:hAnsi="Times New Roman" w:cs="Times New Roman"/>
          <w:sz w:val="24"/>
          <w:szCs w:val="24"/>
        </w:rPr>
      </w:pPr>
      <w:r w:rsidRPr="001F72A7">
        <w:rPr>
          <w:rFonts w:ascii="Times New Roman" w:hAnsi="Times New Roman" w:cs="Times New Roman"/>
          <w:sz w:val="24"/>
          <w:szCs w:val="24"/>
        </w:rPr>
        <w:t xml:space="preserve">Если же все-таки планируется взять в лагерь телефон, рекомендуем выбрать недорогой аппарат, утрата которого не вызовет сожаления. </w:t>
      </w:r>
      <w:proofErr w:type="gramStart"/>
      <w:r w:rsidRPr="001F72A7">
        <w:rPr>
          <w:rFonts w:ascii="Times New Roman" w:hAnsi="Times New Roman" w:cs="Times New Roman"/>
          <w:sz w:val="24"/>
          <w:szCs w:val="24"/>
        </w:rPr>
        <w:t>Вместе с тем, будьте готовы, что в соответствии с внутренним правилами пребывания детей в отдельных оздоровительных учреждениях, телефон должен быть сдан на хранение воспитателю и будет выдаваться ребенку ежедневно в определенное время.</w:t>
      </w:r>
      <w:proofErr w:type="gramEnd"/>
    </w:p>
    <w:p w:rsidR="001F72A7" w:rsidRPr="001F72A7" w:rsidRDefault="001F72A7" w:rsidP="001F72A7">
      <w:pPr>
        <w:rPr>
          <w:rFonts w:ascii="Times New Roman" w:hAnsi="Times New Roman" w:cs="Times New Roman"/>
          <w:sz w:val="24"/>
          <w:szCs w:val="24"/>
        </w:rPr>
      </w:pPr>
      <w:r w:rsidRPr="001F72A7">
        <w:rPr>
          <w:rFonts w:ascii="Times New Roman" w:hAnsi="Times New Roman" w:cs="Times New Roman"/>
          <w:sz w:val="24"/>
          <w:szCs w:val="24"/>
        </w:rPr>
        <w:t>Категорически запрещено привозить в лагерь:</w:t>
      </w:r>
    </w:p>
    <w:p w:rsidR="001F72A7" w:rsidRPr="001F72A7" w:rsidRDefault="001F72A7" w:rsidP="001F72A7">
      <w:pPr>
        <w:rPr>
          <w:rFonts w:ascii="Times New Roman" w:hAnsi="Times New Roman" w:cs="Times New Roman"/>
          <w:sz w:val="24"/>
          <w:szCs w:val="24"/>
        </w:rPr>
      </w:pPr>
      <w:r w:rsidRPr="001F72A7">
        <w:rPr>
          <w:rFonts w:ascii="Times New Roman" w:hAnsi="Times New Roman" w:cs="Times New Roman"/>
          <w:sz w:val="24"/>
          <w:szCs w:val="24"/>
        </w:rPr>
        <w:t>- спиртные напитки (включая слабоалкогольные);</w:t>
      </w:r>
    </w:p>
    <w:p w:rsidR="001F72A7" w:rsidRPr="001F72A7" w:rsidRDefault="001F72A7" w:rsidP="001F72A7">
      <w:pPr>
        <w:rPr>
          <w:rFonts w:ascii="Times New Roman" w:hAnsi="Times New Roman" w:cs="Times New Roman"/>
          <w:sz w:val="24"/>
          <w:szCs w:val="24"/>
        </w:rPr>
      </w:pPr>
      <w:r w:rsidRPr="001F72A7">
        <w:rPr>
          <w:rFonts w:ascii="Times New Roman" w:hAnsi="Times New Roman" w:cs="Times New Roman"/>
          <w:sz w:val="24"/>
          <w:szCs w:val="24"/>
        </w:rPr>
        <w:t>- табачные изделия, спички, зажигалки;</w:t>
      </w:r>
    </w:p>
    <w:p w:rsidR="001F72A7" w:rsidRPr="001F72A7" w:rsidRDefault="001F72A7" w:rsidP="001F72A7">
      <w:pPr>
        <w:rPr>
          <w:rFonts w:ascii="Times New Roman" w:hAnsi="Times New Roman" w:cs="Times New Roman"/>
          <w:sz w:val="24"/>
          <w:szCs w:val="24"/>
        </w:rPr>
      </w:pPr>
      <w:r w:rsidRPr="001F72A7">
        <w:rPr>
          <w:rFonts w:ascii="Times New Roman" w:hAnsi="Times New Roman" w:cs="Times New Roman"/>
          <w:sz w:val="24"/>
          <w:szCs w:val="24"/>
        </w:rPr>
        <w:t>- наркотические и токсические вещества;</w:t>
      </w:r>
    </w:p>
    <w:p w:rsidR="001F72A7" w:rsidRPr="001F72A7" w:rsidRDefault="001F72A7" w:rsidP="001F72A7">
      <w:pPr>
        <w:rPr>
          <w:rFonts w:ascii="Times New Roman" w:hAnsi="Times New Roman" w:cs="Times New Roman"/>
          <w:sz w:val="24"/>
          <w:szCs w:val="24"/>
        </w:rPr>
      </w:pPr>
      <w:r w:rsidRPr="001F72A7">
        <w:rPr>
          <w:rFonts w:ascii="Times New Roman" w:hAnsi="Times New Roman" w:cs="Times New Roman"/>
          <w:sz w:val="24"/>
          <w:szCs w:val="24"/>
        </w:rPr>
        <w:t>- любую пиротехнику (петарды, хлопушки и т.д.);</w:t>
      </w:r>
    </w:p>
    <w:p w:rsidR="001F72A7" w:rsidRPr="001F72A7" w:rsidRDefault="001F72A7" w:rsidP="001F72A7">
      <w:pPr>
        <w:rPr>
          <w:rFonts w:ascii="Times New Roman" w:hAnsi="Times New Roman" w:cs="Times New Roman"/>
          <w:sz w:val="24"/>
          <w:szCs w:val="24"/>
        </w:rPr>
      </w:pPr>
      <w:r w:rsidRPr="001F72A7">
        <w:rPr>
          <w:rFonts w:ascii="Times New Roman" w:hAnsi="Times New Roman" w:cs="Times New Roman"/>
          <w:sz w:val="24"/>
          <w:szCs w:val="24"/>
        </w:rPr>
        <w:t>- колюще-режущие предметы, рогатки и т.п.</w:t>
      </w:r>
    </w:p>
    <w:p w:rsidR="001F72A7" w:rsidRPr="001F72A7" w:rsidRDefault="001F72A7" w:rsidP="001F72A7">
      <w:pPr>
        <w:rPr>
          <w:rFonts w:ascii="Times New Roman" w:hAnsi="Times New Roman" w:cs="Times New Roman"/>
          <w:sz w:val="24"/>
          <w:szCs w:val="24"/>
        </w:rPr>
      </w:pPr>
      <w:r w:rsidRPr="001F72A7">
        <w:rPr>
          <w:rFonts w:ascii="Times New Roman" w:hAnsi="Times New Roman" w:cs="Times New Roman"/>
          <w:sz w:val="24"/>
          <w:szCs w:val="24"/>
        </w:rPr>
        <w:t>В случае обнаружения у ребенка вышеперечисленных предметов он будет досрочно отчислен из учреждения. Если же у ребенка будут обнаружены наркотические вещества, дело будет передано в полицию.</w:t>
      </w:r>
    </w:p>
    <w:p w:rsidR="001F72A7" w:rsidRPr="001F72A7" w:rsidRDefault="001F72A7" w:rsidP="001F72A7">
      <w:pPr>
        <w:rPr>
          <w:rFonts w:ascii="Times New Roman" w:hAnsi="Times New Roman" w:cs="Times New Roman"/>
          <w:sz w:val="24"/>
          <w:szCs w:val="24"/>
        </w:rPr>
      </w:pPr>
      <w:r w:rsidRPr="001F72A7">
        <w:rPr>
          <w:rFonts w:ascii="Times New Roman" w:hAnsi="Times New Roman" w:cs="Times New Roman"/>
          <w:sz w:val="24"/>
          <w:szCs w:val="24"/>
        </w:rPr>
        <w:lastRenderedPageBreak/>
        <w:t>Первые три дня в лагере.</w:t>
      </w:r>
    </w:p>
    <w:p w:rsidR="001F72A7" w:rsidRPr="001F72A7" w:rsidRDefault="001F72A7" w:rsidP="001F72A7">
      <w:pPr>
        <w:rPr>
          <w:rFonts w:ascii="Times New Roman" w:hAnsi="Times New Roman" w:cs="Times New Roman"/>
          <w:sz w:val="24"/>
          <w:szCs w:val="24"/>
        </w:rPr>
      </w:pPr>
      <w:r w:rsidRPr="001F72A7">
        <w:rPr>
          <w:rFonts w:ascii="Times New Roman" w:hAnsi="Times New Roman" w:cs="Times New Roman"/>
          <w:sz w:val="24"/>
          <w:szCs w:val="24"/>
        </w:rPr>
        <w:t xml:space="preserve">Ребенок, как и любой взрослый, попадая в новый коллектив, проходит этап адаптации. За короткое время он должен занять свое место в отряде, найти себе друзей и единомышленников, определить занятие по душе и преодолеть коммуникативные барьеры. Поэтому отправляя ребенка на отдых, Вы сами должны оценить возможные риски. У ребенка </w:t>
      </w:r>
      <w:proofErr w:type="gramStart"/>
      <w:r w:rsidRPr="001F72A7">
        <w:rPr>
          <w:rFonts w:ascii="Times New Roman" w:hAnsi="Times New Roman" w:cs="Times New Roman"/>
          <w:sz w:val="24"/>
          <w:szCs w:val="24"/>
        </w:rPr>
        <w:t>могут</w:t>
      </w:r>
      <w:proofErr w:type="gramEnd"/>
      <w:r w:rsidRPr="001F72A7">
        <w:rPr>
          <w:rFonts w:ascii="Times New Roman" w:hAnsi="Times New Roman" w:cs="Times New Roman"/>
          <w:sz w:val="24"/>
          <w:szCs w:val="24"/>
        </w:rPr>
        <w:t xml:space="preserve"> возникнут трудности в лагере, если он:</w:t>
      </w:r>
    </w:p>
    <w:p w:rsidR="001F72A7" w:rsidRPr="001F72A7" w:rsidRDefault="001F72A7" w:rsidP="001F72A7">
      <w:pPr>
        <w:rPr>
          <w:rFonts w:ascii="Times New Roman" w:hAnsi="Times New Roman" w:cs="Times New Roman"/>
          <w:sz w:val="24"/>
          <w:szCs w:val="24"/>
        </w:rPr>
      </w:pPr>
      <w:r w:rsidRPr="001F72A7">
        <w:rPr>
          <w:rFonts w:ascii="Times New Roman" w:hAnsi="Times New Roman" w:cs="Times New Roman"/>
          <w:sz w:val="24"/>
          <w:szCs w:val="24"/>
        </w:rPr>
        <w:t>- не привык решать свои бытовые проблемы сам, нечистоплотен;</w:t>
      </w:r>
    </w:p>
    <w:p w:rsidR="001F72A7" w:rsidRPr="001F72A7" w:rsidRDefault="001F72A7" w:rsidP="001F72A7">
      <w:pPr>
        <w:rPr>
          <w:rFonts w:ascii="Times New Roman" w:hAnsi="Times New Roman" w:cs="Times New Roman"/>
          <w:sz w:val="24"/>
          <w:szCs w:val="24"/>
        </w:rPr>
      </w:pPr>
      <w:r w:rsidRPr="001F72A7">
        <w:rPr>
          <w:rFonts w:ascii="Times New Roman" w:hAnsi="Times New Roman" w:cs="Times New Roman"/>
          <w:sz w:val="24"/>
          <w:szCs w:val="24"/>
        </w:rPr>
        <w:t xml:space="preserve">- </w:t>
      </w:r>
      <w:proofErr w:type="gramStart"/>
      <w:r w:rsidRPr="001F72A7">
        <w:rPr>
          <w:rFonts w:ascii="Times New Roman" w:hAnsi="Times New Roman" w:cs="Times New Roman"/>
          <w:sz w:val="24"/>
          <w:szCs w:val="24"/>
        </w:rPr>
        <w:t>привередлив</w:t>
      </w:r>
      <w:proofErr w:type="gramEnd"/>
      <w:r w:rsidRPr="001F72A7">
        <w:rPr>
          <w:rFonts w:ascii="Times New Roman" w:hAnsi="Times New Roman" w:cs="Times New Roman"/>
          <w:sz w:val="24"/>
          <w:szCs w:val="24"/>
        </w:rPr>
        <w:t xml:space="preserve"> в еде;</w:t>
      </w:r>
    </w:p>
    <w:p w:rsidR="001F72A7" w:rsidRPr="001F72A7" w:rsidRDefault="001F72A7" w:rsidP="001F72A7">
      <w:pPr>
        <w:rPr>
          <w:rFonts w:ascii="Times New Roman" w:hAnsi="Times New Roman" w:cs="Times New Roman"/>
          <w:sz w:val="24"/>
          <w:szCs w:val="24"/>
        </w:rPr>
      </w:pPr>
      <w:r w:rsidRPr="001F72A7">
        <w:rPr>
          <w:rFonts w:ascii="Times New Roman" w:hAnsi="Times New Roman" w:cs="Times New Roman"/>
          <w:sz w:val="24"/>
          <w:szCs w:val="24"/>
        </w:rPr>
        <w:t xml:space="preserve">- быстро устает от детей, общается преимущественно </w:t>
      </w:r>
      <w:proofErr w:type="gramStart"/>
      <w:r w:rsidRPr="001F72A7">
        <w:rPr>
          <w:rFonts w:ascii="Times New Roman" w:hAnsi="Times New Roman" w:cs="Times New Roman"/>
          <w:sz w:val="24"/>
          <w:szCs w:val="24"/>
        </w:rPr>
        <w:t>со</w:t>
      </w:r>
      <w:proofErr w:type="gramEnd"/>
      <w:r w:rsidRPr="001F72A7">
        <w:rPr>
          <w:rFonts w:ascii="Times New Roman" w:hAnsi="Times New Roman" w:cs="Times New Roman"/>
          <w:sz w:val="24"/>
          <w:szCs w:val="24"/>
        </w:rPr>
        <w:t xml:space="preserve"> взрослыми или предпочитает одиночество;</w:t>
      </w:r>
    </w:p>
    <w:p w:rsidR="001F72A7" w:rsidRPr="001F72A7" w:rsidRDefault="001F72A7" w:rsidP="001F72A7">
      <w:pPr>
        <w:rPr>
          <w:rFonts w:ascii="Times New Roman" w:hAnsi="Times New Roman" w:cs="Times New Roman"/>
          <w:sz w:val="24"/>
          <w:szCs w:val="24"/>
        </w:rPr>
      </w:pPr>
      <w:proofErr w:type="gramStart"/>
      <w:r w:rsidRPr="001F72A7">
        <w:rPr>
          <w:rFonts w:ascii="Times New Roman" w:hAnsi="Times New Roman" w:cs="Times New Roman"/>
          <w:sz w:val="24"/>
          <w:szCs w:val="24"/>
        </w:rPr>
        <w:t>- непослушен, не умеет соблюдать правил и, если от него требуют их соблюдения, то «закатывает истерики»;</w:t>
      </w:r>
      <w:proofErr w:type="gramEnd"/>
    </w:p>
    <w:p w:rsidR="001F72A7" w:rsidRPr="001F72A7" w:rsidRDefault="001F72A7" w:rsidP="001F72A7">
      <w:pPr>
        <w:rPr>
          <w:rFonts w:ascii="Times New Roman" w:hAnsi="Times New Roman" w:cs="Times New Roman"/>
          <w:sz w:val="24"/>
          <w:szCs w:val="24"/>
        </w:rPr>
      </w:pPr>
      <w:r w:rsidRPr="001F72A7">
        <w:rPr>
          <w:rFonts w:ascii="Times New Roman" w:hAnsi="Times New Roman" w:cs="Times New Roman"/>
          <w:sz w:val="24"/>
          <w:szCs w:val="24"/>
        </w:rPr>
        <w:t xml:space="preserve">- очень </w:t>
      </w:r>
      <w:proofErr w:type="gramStart"/>
      <w:r w:rsidRPr="001F72A7">
        <w:rPr>
          <w:rFonts w:ascii="Times New Roman" w:hAnsi="Times New Roman" w:cs="Times New Roman"/>
          <w:sz w:val="24"/>
          <w:szCs w:val="24"/>
        </w:rPr>
        <w:t>привязан</w:t>
      </w:r>
      <w:proofErr w:type="gramEnd"/>
      <w:r w:rsidRPr="001F72A7">
        <w:rPr>
          <w:rFonts w:ascii="Times New Roman" w:hAnsi="Times New Roman" w:cs="Times New Roman"/>
          <w:sz w:val="24"/>
          <w:szCs w:val="24"/>
        </w:rPr>
        <w:t xml:space="preserve"> к родителям, с трудом переносит разлуку с ними.</w:t>
      </w:r>
    </w:p>
    <w:p w:rsidR="001F72A7" w:rsidRPr="001F72A7" w:rsidRDefault="001F72A7" w:rsidP="001F72A7">
      <w:pPr>
        <w:rPr>
          <w:rFonts w:ascii="Times New Roman" w:hAnsi="Times New Roman" w:cs="Times New Roman"/>
          <w:sz w:val="24"/>
          <w:szCs w:val="24"/>
        </w:rPr>
      </w:pPr>
      <w:r w:rsidRPr="001F72A7">
        <w:rPr>
          <w:rFonts w:ascii="Times New Roman" w:hAnsi="Times New Roman" w:cs="Times New Roman"/>
          <w:sz w:val="24"/>
          <w:szCs w:val="24"/>
        </w:rPr>
        <w:t>Пребывание в лагере требует определенного уровня самостоятельности и психологической зрелости. Вам необходимо объясните ребенку, что:</w:t>
      </w:r>
    </w:p>
    <w:p w:rsidR="001F72A7" w:rsidRPr="001F72A7" w:rsidRDefault="001F72A7" w:rsidP="001F72A7">
      <w:pPr>
        <w:rPr>
          <w:rFonts w:ascii="Times New Roman" w:hAnsi="Times New Roman" w:cs="Times New Roman"/>
          <w:sz w:val="24"/>
          <w:szCs w:val="24"/>
        </w:rPr>
      </w:pPr>
      <w:r w:rsidRPr="001F72A7">
        <w:rPr>
          <w:rFonts w:ascii="Times New Roman" w:hAnsi="Times New Roman" w:cs="Times New Roman"/>
          <w:sz w:val="24"/>
          <w:szCs w:val="24"/>
        </w:rPr>
        <w:t>- там придется долгое время быть без родителей;</w:t>
      </w:r>
    </w:p>
    <w:p w:rsidR="001F72A7" w:rsidRPr="001F72A7" w:rsidRDefault="001F72A7" w:rsidP="001F72A7">
      <w:pPr>
        <w:rPr>
          <w:rFonts w:ascii="Times New Roman" w:hAnsi="Times New Roman" w:cs="Times New Roman"/>
          <w:sz w:val="24"/>
          <w:szCs w:val="24"/>
        </w:rPr>
      </w:pPr>
      <w:r w:rsidRPr="001F72A7">
        <w:rPr>
          <w:rFonts w:ascii="Times New Roman" w:hAnsi="Times New Roman" w:cs="Times New Roman"/>
          <w:sz w:val="24"/>
          <w:szCs w:val="24"/>
        </w:rPr>
        <w:t>- пространство лагеря совершенно незнакомо, и сразу запомнить, что где находится, не просто, но необходимо;</w:t>
      </w:r>
    </w:p>
    <w:p w:rsidR="001F72A7" w:rsidRPr="001F72A7" w:rsidRDefault="001F72A7" w:rsidP="001F72A7">
      <w:pPr>
        <w:rPr>
          <w:rFonts w:ascii="Times New Roman" w:hAnsi="Times New Roman" w:cs="Times New Roman"/>
          <w:sz w:val="24"/>
          <w:szCs w:val="24"/>
        </w:rPr>
      </w:pPr>
      <w:r w:rsidRPr="001F72A7">
        <w:rPr>
          <w:rFonts w:ascii="Times New Roman" w:hAnsi="Times New Roman" w:cs="Times New Roman"/>
          <w:sz w:val="24"/>
          <w:szCs w:val="24"/>
        </w:rPr>
        <w:t>- правила пребывания в лагере поначалу неизвестны, но их выполнения требуют;</w:t>
      </w:r>
    </w:p>
    <w:p w:rsidR="001F72A7" w:rsidRPr="001F72A7" w:rsidRDefault="001F72A7" w:rsidP="001F72A7">
      <w:pPr>
        <w:rPr>
          <w:rFonts w:ascii="Times New Roman" w:hAnsi="Times New Roman" w:cs="Times New Roman"/>
          <w:sz w:val="24"/>
          <w:szCs w:val="24"/>
        </w:rPr>
      </w:pPr>
      <w:r w:rsidRPr="001F72A7">
        <w:rPr>
          <w:rFonts w:ascii="Times New Roman" w:hAnsi="Times New Roman" w:cs="Times New Roman"/>
          <w:sz w:val="24"/>
          <w:szCs w:val="24"/>
        </w:rPr>
        <w:t>- необходимо самому за собой ухаживать, например, содержать в порядке и чистоте одежду, тумбочку, постель; следить за своими вещами, чтобы не растерять предметы, без которых будет сложно обойтись - расческу, зубную щетку и т.д.;</w:t>
      </w:r>
    </w:p>
    <w:p w:rsidR="001F72A7" w:rsidRPr="001F72A7" w:rsidRDefault="001F72A7" w:rsidP="001F72A7">
      <w:pPr>
        <w:rPr>
          <w:rFonts w:ascii="Times New Roman" w:hAnsi="Times New Roman" w:cs="Times New Roman"/>
          <w:sz w:val="24"/>
          <w:szCs w:val="24"/>
        </w:rPr>
      </w:pPr>
      <w:r w:rsidRPr="001F72A7">
        <w:rPr>
          <w:rFonts w:ascii="Times New Roman" w:hAnsi="Times New Roman" w:cs="Times New Roman"/>
          <w:sz w:val="24"/>
          <w:szCs w:val="24"/>
        </w:rPr>
        <w:t>- детский коллектив абсолютно новый, и нужно найти в нем свое место;</w:t>
      </w:r>
    </w:p>
    <w:p w:rsidR="001F72A7" w:rsidRPr="001F72A7" w:rsidRDefault="001F72A7" w:rsidP="001F72A7">
      <w:pPr>
        <w:rPr>
          <w:rFonts w:ascii="Times New Roman" w:hAnsi="Times New Roman" w:cs="Times New Roman"/>
          <w:sz w:val="24"/>
          <w:szCs w:val="24"/>
        </w:rPr>
      </w:pPr>
      <w:r w:rsidRPr="001F72A7">
        <w:rPr>
          <w:rFonts w:ascii="Times New Roman" w:hAnsi="Times New Roman" w:cs="Times New Roman"/>
          <w:sz w:val="24"/>
          <w:szCs w:val="24"/>
        </w:rPr>
        <w:t>- ответственность за себя придется нести самому: решать, в какие кружки записаться, с кем дружить, в каких играх и забавах принимать участие.</w:t>
      </w:r>
    </w:p>
    <w:p w:rsidR="001F72A7" w:rsidRPr="001F72A7" w:rsidRDefault="001F72A7" w:rsidP="001F72A7">
      <w:pPr>
        <w:rPr>
          <w:rFonts w:ascii="Times New Roman" w:hAnsi="Times New Roman" w:cs="Times New Roman"/>
          <w:sz w:val="24"/>
          <w:szCs w:val="24"/>
        </w:rPr>
      </w:pPr>
      <w:r w:rsidRPr="001F72A7">
        <w:rPr>
          <w:rFonts w:ascii="Times New Roman" w:hAnsi="Times New Roman" w:cs="Times New Roman"/>
          <w:sz w:val="24"/>
          <w:szCs w:val="24"/>
        </w:rPr>
        <w:t>Отдельно следует объяснить ребенку о необходимости следить за состоянием собственного здоровья и своевременно обращаться за медицинской помощью на стадии появления первых признаков простудного заболевания, потертости ног, царапин, тошноте, поносе, не дожидаясь дальнейшего развития болезни.</w:t>
      </w:r>
    </w:p>
    <w:p w:rsidR="001F72A7" w:rsidRPr="001F72A7" w:rsidRDefault="001F72A7" w:rsidP="001F72A7">
      <w:pPr>
        <w:rPr>
          <w:rFonts w:ascii="Times New Roman" w:hAnsi="Times New Roman" w:cs="Times New Roman"/>
          <w:sz w:val="24"/>
          <w:szCs w:val="24"/>
        </w:rPr>
      </w:pPr>
      <w:r w:rsidRPr="001F72A7">
        <w:rPr>
          <w:rFonts w:ascii="Times New Roman" w:hAnsi="Times New Roman" w:cs="Times New Roman"/>
          <w:sz w:val="24"/>
          <w:szCs w:val="24"/>
        </w:rPr>
        <w:t>Кроме того, перед заездом в лагерь необходимо проговорить с ребенком о том, что с любыми проблемами или затруднениями следует обращаться к персоналу лагеря (вожатому, педагогу, инструктору, медработнику или даже начальнику лагеря).</w:t>
      </w:r>
    </w:p>
    <w:p w:rsidR="001F72A7" w:rsidRPr="001F72A7" w:rsidRDefault="001F72A7" w:rsidP="001F72A7">
      <w:pPr>
        <w:rPr>
          <w:rFonts w:ascii="Times New Roman" w:hAnsi="Times New Roman" w:cs="Times New Roman"/>
          <w:sz w:val="24"/>
          <w:szCs w:val="24"/>
        </w:rPr>
      </w:pPr>
      <w:r w:rsidRPr="001F72A7">
        <w:rPr>
          <w:rFonts w:ascii="Times New Roman" w:hAnsi="Times New Roman" w:cs="Times New Roman"/>
          <w:sz w:val="24"/>
          <w:szCs w:val="24"/>
        </w:rPr>
        <w:t>Важно психологически настроить ребенка на пребывание в лагере, т.к. в учреждении существует определенный режим сна, питания и отдыха, определенные ограничения в действиях и передвижениях детей и т.д.</w:t>
      </w:r>
    </w:p>
    <w:p w:rsidR="001F72A7" w:rsidRPr="001F72A7" w:rsidRDefault="001F72A7" w:rsidP="001F72A7">
      <w:pPr>
        <w:rPr>
          <w:rFonts w:ascii="Times New Roman" w:hAnsi="Times New Roman" w:cs="Times New Roman"/>
          <w:sz w:val="24"/>
          <w:szCs w:val="24"/>
        </w:rPr>
      </w:pPr>
      <w:r w:rsidRPr="001F72A7">
        <w:rPr>
          <w:rFonts w:ascii="Times New Roman" w:hAnsi="Times New Roman" w:cs="Times New Roman"/>
          <w:sz w:val="24"/>
          <w:szCs w:val="24"/>
        </w:rPr>
        <w:lastRenderedPageBreak/>
        <w:t>Успешно адаптироваться к новым условиям проживания ребятам помогают вожатые. Они вовлекают детей в активную коллективную деятельность, направленную на сплочение и взаимодействие команды.</w:t>
      </w:r>
    </w:p>
    <w:p w:rsidR="001F72A7" w:rsidRPr="001F72A7" w:rsidRDefault="001F72A7" w:rsidP="001F72A7">
      <w:pPr>
        <w:rPr>
          <w:rFonts w:ascii="Times New Roman" w:hAnsi="Times New Roman" w:cs="Times New Roman"/>
          <w:sz w:val="24"/>
          <w:szCs w:val="24"/>
        </w:rPr>
      </w:pPr>
      <w:r w:rsidRPr="001F72A7">
        <w:rPr>
          <w:rFonts w:ascii="Times New Roman" w:hAnsi="Times New Roman" w:cs="Times New Roman"/>
          <w:sz w:val="24"/>
          <w:szCs w:val="24"/>
        </w:rPr>
        <w:t>Чаще всего период адаптации длится 3-7 дней. Старайтесь в этот период не беспокоить ребенка телефонными звонками, посещениями, позвольте ему сдружиться с новыми ребятами самостоятельно. Не звоните часто, не контролируйте ребенка, дайте возможность процессу адаптации развиваться естественным ходом. Не впадайте в панику, если ребенок сказал, что его обидели, не накручивайте себя – дети порой преувеличивают. Позвоните представителю администрации лагеря или воспитателю и спокойно узнайте, как обстоит все на самом деле.</w:t>
      </w:r>
    </w:p>
    <w:p w:rsidR="001F72A7" w:rsidRPr="001F72A7" w:rsidRDefault="001F72A7" w:rsidP="001F72A7">
      <w:pPr>
        <w:rPr>
          <w:rFonts w:ascii="Times New Roman" w:hAnsi="Times New Roman" w:cs="Times New Roman"/>
          <w:sz w:val="24"/>
          <w:szCs w:val="24"/>
        </w:rPr>
      </w:pPr>
      <w:r w:rsidRPr="001F72A7">
        <w:rPr>
          <w:rFonts w:ascii="Times New Roman" w:hAnsi="Times New Roman" w:cs="Times New Roman"/>
          <w:sz w:val="24"/>
          <w:szCs w:val="24"/>
        </w:rPr>
        <w:t>Внимание! По приезду детей воспитателями отрядов будет проведен подробный инструктаж по правилам проживания, технике безопасности, пожарной безопасности на территории лагеря. Настройте ребенка на соблюдение всех правил, которые позволят сохранить их безопасность на протяжении всей смены. Дети должны быть готовы к тому, что они круглосуточно будут находиться под присмотром воспитателя, и это не должно тяготить их. Обо всех передвижениях детей по территории должны знать воспитатели отрядов.</w:t>
      </w:r>
    </w:p>
    <w:p w:rsidR="001F72A7" w:rsidRPr="001F72A7" w:rsidRDefault="001F72A7" w:rsidP="001F72A7">
      <w:pPr>
        <w:rPr>
          <w:rFonts w:ascii="Times New Roman" w:hAnsi="Times New Roman" w:cs="Times New Roman"/>
          <w:sz w:val="24"/>
          <w:szCs w:val="24"/>
        </w:rPr>
      </w:pPr>
      <w:r w:rsidRPr="001F72A7">
        <w:rPr>
          <w:rFonts w:ascii="Times New Roman" w:hAnsi="Times New Roman" w:cs="Times New Roman"/>
          <w:sz w:val="24"/>
          <w:szCs w:val="24"/>
        </w:rPr>
        <w:t>Вы должны понимать, что любое несоблюдение детьми Правил ставит под угрозу их жизнь и здоровье!</w:t>
      </w:r>
    </w:p>
    <w:p w:rsidR="001F72A7" w:rsidRPr="001F72A7" w:rsidRDefault="001F72A7" w:rsidP="001F72A7">
      <w:pPr>
        <w:rPr>
          <w:rFonts w:ascii="Times New Roman" w:hAnsi="Times New Roman" w:cs="Times New Roman"/>
          <w:sz w:val="24"/>
          <w:szCs w:val="24"/>
        </w:rPr>
      </w:pPr>
      <w:r w:rsidRPr="001F72A7">
        <w:rPr>
          <w:rFonts w:ascii="Times New Roman" w:hAnsi="Times New Roman" w:cs="Times New Roman"/>
          <w:sz w:val="24"/>
          <w:szCs w:val="24"/>
        </w:rPr>
        <w:t>Могут ли ребенка досрочно отчислить из лагеря?</w:t>
      </w:r>
    </w:p>
    <w:p w:rsidR="001F72A7" w:rsidRPr="001F72A7" w:rsidRDefault="001F72A7" w:rsidP="001F72A7">
      <w:pPr>
        <w:rPr>
          <w:rFonts w:ascii="Times New Roman" w:hAnsi="Times New Roman" w:cs="Times New Roman"/>
          <w:sz w:val="24"/>
          <w:szCs w:val="24"/>
        </w:rPr>
      </w:pPr>
      <w:r w:rsidRPr="001F72A7">
        <w:rPr>
          <w:rFonts w:ascii="Times New Roman" w:hAnsi="Times New Roman" w:cs="Times New Roman"/>
          <w:sz w:val="24"/>
          <w:szCs w:val="24"/>
        </w:rPr>
        <w:t>В случае злостного невыполнения правил внутреннего распорядка администрация лагеря оставляет за собой право, проинформировав об этом родителей, досрочно отправить его домой. Причинами, по которым можно отчислить ребенка из лагеря, являются:</w:t>
      </w:r>
    </w:p>
    <w:p w:rsidR="001F72A7" w:rsidRPr="001F72A7" w:rsidRDefault="001F72A7" w:rsidP="001F72A7">
      <w:pPr>
        <w:rPr>
          <w:rFonts w:ascii="Times New Roman" w:hAnsi="Times New Roman" w:cs="Times New Roman"/>
          <w:sz w:val="24"/>
          <w:szCs w:val="24"/>
        </w:rPr>
      </w:pPr>
      <w:r w:rsidRPr="001F72A7">
        <w:rPr>
          <w:rFonts w:ascii="Times New Roman" w:hAnsi="Times New Roman" w:cs="Times New Roman"/>
          <w:sz w:val="24"/>
          <w:szCs w:val="24"/>
        </w:rPr>
        <w:t xml:space="preserve">- грубое нарушение мер собственной безопасности, самовольный уход с территории лагеря или из корпуса после отбоя, самовольное купание или нарушение правил поведения на воде (ныряние, прыжки в воду с высоты, заплывание за ограждения), нарушение правил </w:t>
      </w:r>
      <w:proofErr w:type="spellStart"/>
      <w:r w:rsidRPr="001F72A7">
        <w:rPr>
          <w:rFonts w:ascii="Times New Roman" w:hAnsi="Times New Roman" w:cs="Times New Roman"/>
          <w:sz w:val="24"/>
          <w:szCs w:val="24"/>
        </w:rPr>
        <w:t>пожаро</w:t>
      </w:r>
      <w:proofErr w:type="spellEnd"/>
      <w:r w:rsidRPr="001F72A7">
        <w:rPr>
          <w:rFonts w:ascii="Times New Roman" w:hAnsi="Times New Roman" w:cs="Times New Roman"/>
          <w:sz w:val="24"/>
          <w:szCs w:val="24"/>
        </w:rPr>
        <w:t xml:space="preserve"> – и электробезопасности;</w:t>
      </w:r>
    </w:p>
    <w:p w:rsidR="001F72A7" w:rsidRPr="001F72A7" w:rsidRDefault="001F72A7" w:rsidP="001F72A7">
      <w:pPr>
        <w:rPr>
          <w:rFonts w:ascii="Times New Roman" w:hAnsi="Times New Roman" w:cs="Times New Roman"/>
          <w:sz w:val="24"/>
          <w:szCs w:val="24"/>
        </w:rPr>
      </w:pPr>
      <w:r w:rsidRPr="001F72A7">
        <w:rPr>
          <w:rFonts w:ascii="Times New Roman" w:hAnsi="Times New Roman" w:cs="Times New Roman"/>
          <w:sz w:val="24"/>
          <w:szCs w:val="24"/>
        </w:rPr>
        <w:t>- вымогательство, угрозы, кражи, нанесение морального или физического ущерба со стороны ребенка по отношению к другим детям;</w:t>
      </w:r>
    </w:p>
    <w:p w:rsidR="001F72A7" w:rsidRPr="001F72A7" w:rsidRDefault="001F72A7" w:rsidP="001F72A7">
      <w:pPr>
        <w:rPr>
          <w:rFonts w:ascii="Times New Roman" w:hAnsi="Times New Roman" w:cs="Times New Roman"/>
          <w:sz w:val="24"/>
          <w:szCs w:val="24"/>
        </w:rPr>
      </w:pPr>
      <w:r w:rsidRPr="001F72A7">
        <w:rPr>
          <w:rFonts w:ascii="Times New Roman" w:hAnsi="Times New Roman" w:cs="Times New Roman"/>
          <w:sz w:val="24"/>
          <w:szCs w:val="24"/>
        </w:rPr>
        <w:t>- нанесение значительного умышленного материального ущерба лагерю;</w:t>
      </w:r>
    </w:p>
    <w:p w:rsidR="001F72A7" w:rsidRPr="001F72A7" w:rsidRDefault="001F72A7" w:rsidP="001F72A7">
      <w:pPr>
        <w:rPr>
          <w:rFonts w:ascii="Times New Roman" w:hAnsi="Times New Roman" w:cs="Times New Roman"/>
          <w:sz w:val="24"/>
          <w:szCs w:val="24"/>
        </w:rPr>
      </w:pPr>
      <w:r w:rsidRPr="001F72A7">
        <w:rPr>
          <w:rFonts w:ascii="Times New Roman" w:hAnsi="Times New Roman" w:cs="Times New Roman"/>
          <w:sz w:val="24"/>
          <w:szCs w:val="24"/>
        </w:rPr>
        <w:t>- употребление спиртных напитков, наркотиков, курение в детском лагере;</w:t>
      </w:r>
    </w:p>
    <w:p w:rsidR="001F72A7" w:rsidRPr="001F72A7" w:rsidRDefault="001F72A7" w:rsidP="001F72A7">
      <w:pPr>
        <w:rPr>
          <w:rFonts w:ascii="Times New Roman" w:hAnsi="Times New Roman" w:cs="Times New Roman"/>
          <w:sz w:val="24"/>
          <w:szCs w:val="24"/>
        </w:rPr>
      </w:pPr>
      <w:r w:rsidRPr="001F72A7">
        <w:rPr>
          <w:rFonts w:ascii="Times New Roman" w:hAnsi="Times New Roman" w:cs="Times New Roman"/>
          <w:sz w:val="24"/>
          <w:szCs w:val="24"/>
        </w:rPr>
        <w:t>- обнаружение у ребенка медицинских противопоказаний или хронических заболеваний, не указанных в анкете или медицинских справках, которые могут негативно отразиться на его здоровье во время пребывания в лагере.</w:t>
      </w:r>
    </w:p>
    <w:p w:rsidR="001F72A7" w:rsidRPr="001F72A7" w:rsidRDefault="001F72A7" w:rsidP="001F72A7">
      <w:pPr>
        <w:rPr>
          <w:rFonts w:ascii="Times New Roman" w:hAnsi="Times New Roman" w:cs="Times New Roman"/>
          <w:sz w:val="24"/>
          <w:szCs w:val="24"/>
        </w:rPr>
      </w:pPr>
      <w:r w:rsidRPr="001F72A7">
        <w:rPr>
          <w:rFonts w:ascii="Times New Roman" w:hAnsi="Times New Roman" w:cs="Times New Roman"/>
          <w:sz w:val="24"/>
          <w:szCs w:val="24"/>
        </w:rPr>
        <w:t>Когда можно посетить ребенка в лагере?</w:t>
      </w:r>
    </w:p>
    <w:p w:rsidR="001F72A7" w:rsidRPr="001F72A7" w:rsidRDefault="001F72A7" w:rsidP="001F72A7">
      <w:pPr>
        <w:rPr>
          <w:rFonts w:ascii="Times New Roman" w:hAnsi="Times New Roman" w:cs="Times New Roman"/>
          <w:sz w:val="24"/>
          <w:szCs w:val="24"/>
        </w:rPr>
      </w:pPr>
      <w:r w:rsidRPr="001F72A7">
        <w:rPr>
          <w:rFonts w:ascii="Times New Roman" w:hAnsi="Times New Roman" w:cs="Times New Roman"/>
          <w:sz w:val="24"/>
          <w:szCs w:val="24"/>
        </w:rPr>
        <w:t>Наиболее благоприятные для посещения дни — суббота и воскресенье. План работы лагеря в эти дни специально составлен с учетом возможного посещения детей родителями.</w:t>
      </w:r>
    </w:p>
    <w:p w:rsidR="001F72A7" w:rsidRPr="001F72A7" w:rsidRDefault="001F72A7" w:rsidP="001F72A7">
      <w:pPr>
        <w:rPr>
          <w:rFonts w:ascii="Times New Roman" w:hAnsi="Times New Roman" w:cs="Times New Roman"/>
          <w:sz w:val="24"/>
          <w:szCs w:val="24"/>
        </w:rPr>
      </w:pPr>
      <w:r w:rsidRPr="001F72A7">
        <w:rPr>
          <w:rFonts w:ascii="Times New Roman" w:hAnsi="Times New Roman" w:cs="Times New Roman"/>
          <w:sz w:val="24"/>
          <w:szCs w:val="24"/>
        </w:rPr>
        <w:lastRenderedPageBreak/>
        <w:t>Посещение детей лицами в состоянии алкогольного или наркотического опьянения не допускается.</w:t>
      </w:r>
    </w:p>
    <w:p w:rsidR="001F72A7" w:rsidRPr="001F72A7" w:rsidRDefault="001F72A7" w:rsidP="001F72A7">
      <w:pPr>
        <w:rPr>
          <w:rFonts w:ascii="Times New Roman" w:hAnsi="Times New Roman" w:cs="Times New Roman"/>
          <w:sz w:val="24"/>
          <w:szCs w:val="24"/>
        </w:rPr>
      </w:pPr>
      <w:r w:rsidRPr="001F72A7">
        <w:rPr>
          <w:rFonts w:ascii="Times New Roman" w:hAnsi="Times New Roman" w:cs="Times New Roman"/>
          <w:sz w:val="24"/>
          <w:szCs w:val="24"/>
        </w:rPr>
        <w:t xml:space="preserve">Приехав в лагерь, сообщите дежурным фамилию, имя Вашего ребенка и номер его отряда. Педагог отряда приведет ребенка к Вам. Вы можете провести время с ребенком на специально отведенном для этого месте у центральной проходной. </w:t>
      </w:r>
      <w:proofErr w:type="gramStart"/>
      <w:r w:rsidRPr="001F72A7">
        <w:rPr>
          <w:rFonts w:ascii="Times New Roman" w:hAnsi="Times New Roman" w:cs="Times New Roman"/>
          <w:sz w:val="24"/>
          <w:szCs w:val="24"/>
        </w:rPr>
        <w:t xml:space="preserve">Категорически запрещено передавать детям следующие продукты питания: консервы, маринованные овощи и фрукты, продукцию домашнего приготовления (консервированные грибы, мясные, молочные, рыбные продукты), газированные напитки на основе синтетических </w:t>
      </w:r>
      <w:proofErr w:type="spellStart"/>
      <w:r w:rsidRPr="001F72A7">
        <w:rPr>
          <w:rFonts w:ascii="Times New Roman" w:hAnsi="Times New Roman" w:cs="Times New Roman"/>
          <w:sz w:val="24"/>
          <w:szCs w:val="24"/>
        </w:rPr>
        <w:t>ароматизаторов</w:t>
      </w:r>
      <w:proofErr w:type="spellEnd"/>
      <w:r w:rsidRPr="001F72A7">
        <w:rPr>
          <w:rFonts w:ascii="Times New Roman" w:hAnsi="Times New Roman" w:cs="Times New Roman"/>
          <w:sz w:val="24"/>
          <w:szCs w:val="24"/>
        </w:rPr>
        <w:t>, сметану, йогурты, напитки собственного приготовления, кремовые кондитерские изделия, колбасы, овощи, ягоды, фрукты (кроме яблок и апельсин), арбузы</w:t>
      </w:r>
      <w:proofErr w:type="gramEnd"/>
    </w:p>
    <w:p w:rsidR="001F72A7" w:rsidRPr="001F72A7" w:rsidRDefault="001F72A7" w:rsidP="001F72A7">
      <w:pPr>
        <w:rPr>
          <w:rFonts w:ascii="Times New Roman" w:hAnsi="Times New Roman" w:cs="Times New Roman"/>
          <w:sz w:val="24"/>
          <w:szCs w:val="24"/>
        </w:rPr>
      </w:pPr>
      <w:proofErr w:type="spellStart"/>
      <w:r w:rsidRPr="001F72A7">
        <w:rPr>
          <w:rFonts w:ascii="Times New Roman" w:hAnsi="Times New Roman" w:cs="Times New Roman"/>
          <w:sz w:val="24"/>
          <w:szCs w:val="24"/>
        </w:rPr>
        <w:t>Внимание</w:t>
      </w:r>
      <w:proofErr w:type="gramStart"/>
      <w:r w:rsidRPr="001F72A7">
        <w:rPr>
          <w:rFonts w:ascii="Times New Roman" w:hAnsi="Times New Roman" w:cs="Times New Roman"/>
          <w:sz w:val="24"/>
          <w:szCs w:val="24"/>
        </w:rPr>
        <w:t>!В</w:t>
      </w:r>
      <w:proofErr w:type="spellEnd"/>
      <w:proofErr w:type="gramEnd"/>
      <w:r w:rsidRPr="001F72A7">
        <w:rPr>
          <w:rFonts w:ascii="Times New Roman" w:hAnsi="Times New Roman" w:cs="Times New Roman"/>
          <w:sz w:val="24"/>
          <w:szCs w:val="24"/>
        </w:rPr>
        <w:t xml:space="preserve"> соответствие с Санитарными правилами и нормами, Типовым положением о детских загородных лагерях, а также Правилами внутреннего распорядка оздоровительных лагерей передвижение родителей и других посторонних лиц по территории лагеря, а тем более посещение спальных корпусов и других помещений запрещено.</w:t>
      </w:r>
    </w:p>
    <w:p w:rsidR="001F72A7" w:rsidRPr="001F72A7" w:rsidRDefault="001F72A7" w:rsidP="001F72A7">
      <w:pPr>
        <w:rPr>
          <w:rFonts w:ascii="Times New Roman" w:hAnsi="Times New Roman" w:cs="Times New Roman"/>
          <w:sz w:val="24"/>
          <w:szCs w:val="24"/>
        </w:rPr>
      </w:pPr>
      <w:r w:rsidRPr="001F72A7">
        <w:rPr>
          <w:rFonts w:ascii="Times New Roman" w:hAnsi="Times New Roman" w:cs="Times New Roman"/>
          <w:sz w:val="24"/>
          <w:szCs w:val="24"/>
        </w:rPr>
        <w:t>Как реагировать на просьбы ребенка забрать его домой?</w:t>
      </w:r>
    </w:p>
    <w:p w:rsidR="001F72A7" w:rsidRPr="001F72A7" w:rsidRDefault="001F72A7" w:rsidP="001F72A7">
      <w:pPr>
        <w:rPr>
          <w:rFonts w:ascii="Times New Roman" w:hAnsi="Times New Roman" w:cs="Times New Roman"/>
          <w:sz w:val="24"/>
          <w:szCs w:val="24"/>
        </w:rPr>
      </w:pPr>
      <w:r w:rsidRPr="001F72A7">
        <w:rPr>
          <w:rFonts w:ascii="Times New Roman" w:hAnsi="Times New Roman" w:cs="Times New Roman"/>
          <w:sz w:val="24"/>
          <w:szCs w:val="24"/>
        </w:rPr>
        <w:t>1. Надо расспросить ребенка о том, что именно не нравится в лагере, вместе поискать решение этих проблем.</w:t>
      </w:r>
    </w:p>
    <w:p w:rsidR="001F72A7" w:rsidRPr="001F72A7" w:rsidRDefault="001F72A7" w:rsidP="001F72A7">
      <w:pPr>
        <w:rPr>
          <w:rFonts w:ascii="Times New Roman" w:hAnsi="Times New Roman" w:cs="Times New Roman"/>
          <w:sz w:val="24"/>
          <w:szCs w:val="24"/>
        </w:rPr>
      </w:pPr>
      <w:r w:rsidRPr="001F72A7">
        <w:rPr>
          <w:rFonts w:ascii="Times New Roman" w:hAnsi="Times New Roman" w:cs="Times New Roman"/>
          <w:sz w:val="24"/>
          <w:szCs w:val="24"/>
        </w:rPr>
        <w:t>2. Важно сказать, что вы тоже скучаете, но верите, что он быстро найдет новых друзей, следует настроить ребенка на хороший отдых.</w:t>
      </w:r>
    </w:p>
    <w:p w:rsidR="001F72A7" w:rsidRPr="001F72A7" w:rsidRDefault="001F72A7" w:rsidP="001F72A7">
      <w:pPr>
        <w:rPr>
          <w:rFonts w:ascii="Times New Roman" w:hAnsi="Times New Roman" w:cs="Times New Roman"/>
          <w:sz w:val="24"/>
          <w:szCs w:val="24"/>
        </w:rPr>
      </w:pPr>
      <w:r w:rsidRPr="001F72A7">
        <w:rPr>
          <w:rFonts w:ascii="Times New Roman" w:hAnsi="Times New Roman" w:cs="Times New Roman"/>
          <w:sz w:val="24"/>
          <w:szCs w:val="24"/>
        </w:rPr>
        <w:t>3. Если ребенок жалуется, что его бьют, дразнят и обижают, надо обязательно связаться с администрацией лагеря и попросить вожатого прояснить ситуацию, можно по предварительной договоренности с администрацией лагеря, поехать (если территориально это доступно), чтобы понять, говорит ли ребенок правду или фантазирует с целью привлечения внимания.</w:t>
      </w:r>
    </w:p>
    <w:p w:rsidR="001F72A7" w:rsidRPr="001F72A7" w:rsidRDefault="001F72A7" w:rsidP="001F72A7">
      <w:pPr>
        <w:rPr>
          <w:rFonts w:ascii="Times New Roman" w:hAnsi="Times New Roman" w:cs="Times New Roman"/>
          <w:sz w:val="24"/>
          <w:szCs w:val="24"/>
        </w:rPr>
      </w:pPr>
      <w:r w:rsidRPr="001F72A7">
        <w:rPr>
          <w:rFonts w:ascii="Times New Roman" w:hAnsi="Times New Roman" w:cs="Times New Roman"/>
          <w:sz w:val="24"/>
          <w:szCs w:val="24"/>
        </w:rPr>
        <w:t>4. Еще один важный совет: постарайтесь общаться с ребенком по телефону до 18 часов – в это время ваш ребенок увлечен деятельностью и общением. Ваш звонок не вызовет грусти и тоски по дому. Поздние звонки, особенно ближе к отбою, напоминают ребенку об уютной обстановке дома. Ребенок начинает скучать и проситься домой.</w:t>
      </w:r>
    </w:p>
    <w:p w:rsidR="001F72A7" w:rsidRPr="001F72A7" w:rsidRDefault="001F72A7" w:rsidP="001F72A7">
      <w:pPr>
        <w:rPr>
          <w:rFonts w:ascii="Times New Roman" w:hAnsi="Times New Roman" w:cs="Times New Roman"/>
          <w:sz w:val="24"/>
          <w:szCs w:val="24"/>
        </w:rPr>
      </w:pPr>
      <w:r w:rsidRPr="001F72A7">
        <w:rPr>
          <w:rFonts w:ascii="Times New Roman" w:hAnsi="Times New Roman" w:cs="Times New Roman"/>
          <w:sz w:val="24"/>
          <w:szCs w:val="24"/>
        </w:rPr>
        <w:t>Дополнительная информация</w:t>
      </w:r>
    </w:p>
    <w:p w:rsidR="001F72A7" w:rsidRPr="001F72A7" w:rsidRDefault="001F72A7" w:rsidP="001F72A7">
      <w:pPr>
        <w:rPr>
          <w:rFonts w:ascii="Times New Roman" w:hAnsi="Times New Roman" w:cs="Times New Roman"/>
          <w:sz w:val="24"/>
          <w:szCs w:val="24"/>
        </w:rPr>
      </w:pPr>
      <w:r w:rsidRPr="001F72A7">
        <w:rPr>
          <w:rFonts w:ascii="Times New Roman" w:hAnsi="Times New Roman" w:cs="Times New Roman"/>
          <w:sz w:val="24"/>
          <w:szCs w:val="24"/>
        </w:rPr>
        <w:t>Продолжительность смены — 21 день.</w:t>
      </w:r>
    </w:p>
    <w:p w:rsidR="001F72A7" w:rsidRPr="001F72A7" w:rsidRDefault="001F72A7" w:rsidP="001F72A7">
      <w:pPr>
        <w:rPr>
          <w:rFonts w:ascii="Times New Roman" w:hAnsi="Times New Roman" w:cs="Times New Roman"/>
          <w:sz w:val="24"/>
          <w:szCs w:val="24"/>
        </w:rPr>
      </w:pPr>
      <w:r w:rsidRPr="001F72A7">
        <w:rPr>
          <w:rFonts w:ascii="Times New Roman" w:hAnsi="Times New Roman" w:cs="Times New Roman"/>
          <w:sz w:val="24"/>
          <w:szCs w:val="24"/>
        </w:rPr>
        <w:t xml:space="preserve">Любой оздоровительный лагерь живет по режиму дня, который предусматривает активное участие ребенка </w:t>
      </w:r>
      <w:proofErr w:type="gramStart"/>
      <w:r w:rsidRPr="001F72A7">
        <w:rPr>
          <w:rFonts w:ascii="Times New Roman" w:hAnsi="Times New Roman" w:cs="Times New Roman"/>
          <w:sz w:val="24"/>
          <w:szCs w:val="24"/>
        </w:rPr>
        <w:t>в</w:t>
      </w:r>
      <w:proofErr w:type="gramEnd"/>
      <w:r w:rsidRPr="001F72A7">
        <w:rPr>
          <w:rFonts w:ascii="Times New Roman" w:hAnsi="Times New Roman" w:cs="Times New Roman"/>
          <w:sz w:val="24"/>
          <w:szCs w:val="24"/>
        </w:rPr>
        <w:t xml:space="preserve"> </w:t>
      </w:r>
      <w:proofErr w:type="gramStart"/>
      <w:r w:rsidRPr="001F72A7">
        <w:rPr>
          <w:rFonts w:ascii="Times New Roman" w:hAnsi="Times New Roman" w:cs="Times New Roman"/>
          <w:sz w:val="24"/>
          <w:szCs w:val="24"/>
        </w:rPr>
        <w:t>различного</w:t>
      </w:r>
      <w:proofErr w:type="gramEnd"/>
      <w:r w:rsidRPr="001F72A7">
        <w:rPr>
          <w:rFonts w:ascii="Times New Roman" w:hAnsi="Times New Roman" w:cs="Times New Roman"/>
          <w:sz w:val="24"/>
          <w:szCs w:val="24"/>
        </w:rPr>
        <w:t xml:space="preserve"> рода мероприятиях, подъем, отбой, прием пищи производится в строго определенное время. Просмотр телепрограмм не предусмотрен.</w:t>
      </w:r>
    </w:p>
    <w:p w:rsidR="001F72A7" w:rsidRPr="001F72A7" w:rsidRDefault="001F72A7" w:rsidP="001F72A7">
      <w:pPr>
        <w:rPr>
          <w:rFonts w:ascii="Times New Roman" w:hAnsi="Times New Roman" w:cs="Times New Roman"/>
          <w:sz w:val="24"/>
          <w:szCs w:val="24"/>
        </w:rPr>
      </w:pPr>
      <w:r w:rsidRPr="001F72A7">
        <w:rPr>
          <w:rFonts w:ascii="Times New Roman" w:hAnsi="Times New Roman" w:cs="Times New Roman"/>
          <w:sz w:val="24"/>
          <w:szCs w:val="24"/>
        </w:rPr>
        <w:t>Для формирования навыков самостоятельности ребенок привлекается к элементарному труду, включающему в себя уборку своего спального места, содержание в порядке личных вещей, соблюдение норм личной гигиены, дежурство в комнате и столовой, поддержание в порядке закрепленной территории.</w:t>
      </w:r>
    </w:p>
    <w:p w:rsidR="001F72A7" w:rsidRPr="001F72A7" w:rsidRDefault="001F72A7" w:rsidP="001F72A7">
      <w:pPr>
        <w:rPr>
          <w:rFonts w:ascii="Times New Roman" w:hAnsi="Times New Roman" w:cs="Times New Roman"/>
          <w:sz w:val="24"/>
          <w:szCs w:val="24"/>
        </w:rPr>
      </w:pPr>
      <w:r w:rsidRPr="001F72A7">
        <w:rPr>
          <w:rFonts w:ascii="Times New Roman" w:hAnsi="Times New Roman" w:cs="Times New Roman"/>
          <w:sz w:val="24"/>
          <w:szCs w:val="24"/>
        </w:rPr>
        <w:lastRenderedPageBreak/>
        <w:t>Просим провести со своими детьми беседу о необходимости бережного отношения к материальным ценностям лагеря.</w:t>
      </w:r>
    </w:p>
    <w:p w:rsidR="001F72A7" w:rsidRPr="001F72A7" w:rsidRDefault="001F72A7" w:rsidP="001F72A7">
      <w:pPr>
        <w:rPr>
          <w:rFonts w:ascii="Times New Roman" w:hAnsi="Times New Roman" w:cs="Times New Roman"/>
          <w:sz w:val="24"/>
          <w:szCs w:val="24"/>
        </w:rPr>
      </w:pPr>
      <w:r w:rsidRPr="001F72A7">
        <w:rPr>
          <w:rFonts w:ascii="Times New Roman" w:hAnsi="Times New Roman" w:cs="Times New Roman"/>
          <w:sz w:val="24"/>
          <w:szCs w:val="24"/>
        </w:rPr>
        <w:t>Сотрудники лагеря заинтересованы в том, чтобы сделать отдых Вашего ребенка максимально приятным, полезным и запоминающимся.</w:t>
      </w:r>
    </w:p>
    <w:p w:rsidR="001F72A7" w:rsidRPr="001F72A7" w:rsidRDefault="001F72A7" w:rsidP="001F72A7">
      <w:pPr>
        <w:rPr>
          <w:rFonts w:ascii="Times New Roman" w:hAnsi="Times New Roman" w:cs="Times New Roman"/>
          <w:sz w:val="24"/>
          <w:szCs w:val="24"/>
        </w:rPr>
      </w:pPr>
      <w:r w:rsidRPr="001F72A7">
        <w:rPr>
          <w:rFonts w:ascii="Times New Roman" w:hAnsi="Times New Roman" w:cs="Times New Roman"/>
          <w:sz w:val="24"/>
          <w:szCs w:val="24"/>
        </w:rPr>
        <w:t>Забрать ребенка по окончании сезона может только родитель, опекун или доверенное лицо (при наличии доверенности). Самостоятельный выезд детей категорически запрещен!</w:t>
      </w:r>
    </w:p>
    <w:p w:rsidR="001F72A7" w:rsidRPr="001F72A7" w:rsidRDefault="001F72A7" w:rsidP="001F72A7">
      <w:pPr>
        <w:rPr>
          <w:rFonts w:ascii="Times New Roman" w:hAnsi="Times New Roman" w:cs="Times New Roman"/>
          <w:sz w:val="24"/>
          <w:szCs w:val="24"/>
        </w:rPr>
      </w:pPr>
      <w:r w:rsidRPr="001F72A7">
        <w:rPr>
          <w:rFonts w:ascii="Times New Roman" w:hAnsi="Times New Roman" w:cs="Times New Roman"/>
          <w:sz w:val="24"/>
          <w:szCs w:val="24"/>
        </w:rPr>
        <w:t>Желаем Вашим детям приятного и запоминающегося отдыха!</w:t>
      </w:r>
    </w:p>
    <w:p w:rsidR="00DB047C" w:rsidRPr="001F72A7" w:rsidRDefault="00DB047C">
      <w:pPr>
        <w:rPr>
          <w:rFonts w:ascii="Times New Roman" w:hAnsi="Times New Roman" w:cs="Times New Roman"/>
          <w:sz w:val="24"/>
          <w:szCs w:val="24"/>
        </w:rPr>
      </w:pPr>
    </w:p>
    <w:sectPr w:rsidR="00DB047C" w:rsidRPr="001F72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A42"/>
    <w:rsid w:val="001F72A7"/>
    <w:rsid w:val="00496A42"/>
    <w:rsid w:val="00DB047C"/>
    <w:rsid w:val="00FF4A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652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1810</Words>
  <Characters>10320</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Admin</cp:lastModifiedBy>
  <cp:revision>2</cp:revision>
  <dcterms:created xsi:type="dcterms:W3CDTF">2018-05-25T01:21:00Z</dcterms:created>
  <dcterms:modified xsi:type="dcterms:W3CDTF">2018-05-25T01:21:00Z</dcterms:modified>
</cp:coreProperties>
</file>