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43" w:rsidRDefault="004E0543" w:rsidP="004E0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по геометрии – 8 класс (демоверсия) </w:t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 xml:space="preserve">В треугольнике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 угол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 равен 90</w:t>
      </w:r>
      <w:r>
        <w:rPr>
          <w:rStyle w:val="mi"/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sin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Style w:val="mo"/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mo"/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Style w:val="mo"/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Style w:val="mi"/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Style w:val="mo"/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. Найдите </w:t>
      </w:r>
      <w:r>
        <w:rPr>
          <w:rFonts w:ascii="Times New Roman" w:hAnsi="Times New Roman" w:cs="Times New Roman"/>
          <w:i/>
          <w:iCs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420" cy="1257300"/>
            <wp:effectExtent l="0" t="0" r="0" b="0"/>
            <wp:docPr id="9" name="Рисунок 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>Сторона ромба равна 7, а расстояние от точки пересечения диагоналей ромба до неё равно 3. Найдите площадь этого ромба.</w:t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0620" cy="609600"/>
            <wp:effectExtent l="0" t="0" r="0" b="0"/>
            <wp:docPr id="8" name="Рисунок 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 xml:space="preserve">Точки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 и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 являются серединами сторон </w:t>
      </w:r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 и </w:t>
      </w:r>
      <w:r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 xml:space="preserve"> треугольника </w:t>
      </w:r>
      <w:r>
        <w:rPr>
          <w:rStyle w:val="mi"/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t xml:space="preserve"> соответственно. Отрезки </w:t>
      </w:r>
      <w:proofErr w:type="gramStart"/>
      <w:r>
        <w:rPr>
          <w:i/>
          <w:iCs/>
        </w:rPr>
        <w:t>AN</w:t>
      </w:r>
      <w:r>
        <w:t>  и</w:t>
      </w:r>
      <w:proofErr w:type="gramEnd"/>
      <w:r>
        <w:t xml:space="preserve"> </w:t>
      </w:r>
      <w:r>
        <w:rPr>
          <w:i/>
          <w:iCs/>
        </w:rPr>
        <w:t>CM</w:t>
      </w:r>
      <w:r>
        <w:t xml:space="preserve"> пересекаются в точке </w:t>
      </w:r>
      <w:r>
        <w:rPr>
          <w:i/>
          <w:iCs/>
        </w:rPr>
        <w:t>O</w:t>
      </w:r>
      <w:r>
        <w:t xml:space="preserve">, </w:t>
      </w:r>
      <w:r>
        <w:rPr>
          <w:i/>
          <w:iCs/>
        </w:rPr>
        <w:t>AN</w:t>
      </w:r>
      <w:r>
        <w:t>=</w:t>
      </w:r>
      <w:r>
        <w:rPr>
          <w:rStyle w:val="mn"/>
        </w:rPr>
        <w:t>12</w:t>
      </w:r>
      <w:r>
        <w:t xml:space="preserve">, </w:t>
      </w:r>
      <w:r>
        <w:rPr>
          <w:i/>
          <w:iCs/>
        </w:rPr>
        <w:t>CM</w:t>
      </w:r>
      <w:r>
        <w:t>=</w:t>
      </w:r>
      <w:r>
        <w:rPr>
          <w:rStyle w:val="mn"/>
        </w:rPr>
        <w:t>15</w:t>
      </w:r>
      <w:r>
        <w:t xml:space="preserve">. Найдите </w:t>
      </w:r>
      <w:r>
        <w:rPr>
          <w:i/>
          <w:iCs/>
        </w:rPr>
        <w:t>CO</w:t>
      </w:r>
      <w:r>
        <w:t>.</w:t>
      </w:r>
    </w:p>
    <w:p w:rsidR="004E0543" w:rsidRDefault="004E0543" w:rsidP="004E054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1188720"/>
            <wp:effectExtent l="0" t="0" r="0" b="0"/>
            <wp:docPr id="7" name="Рисунок 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>На клетчатой бумаге с размером клетки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n"/>
          <w:rFonts w:ascii="Times New Roman" w:hAnsi="Times New Roman" w:cs="Times New Roman"/>
          <w:sz w:val="24"/>
          <w:szCs w:val="24"/>
        </w:rPr>
        <w:t>1</w:t>
      </w:r>
      <w:r>
        <w:rPr>
          <w:rStyle w:val="mo"/>
          <w:rFonts w:ascii="Times New Roman" w:hAnsi="Times New Roman" w:cs="Times New Roman"/>
          <w:sz w:val="24"/>
          <w:szCs w:val="24"/>
        </w:rPr>
        <w:t>×</w:t>
      </w:r>
      <w:r>
        <w:rPr>
          <w:rStyle w:val="mn"/>
          <w:rFonts w:ascii="Times New Roman" w:hAnsi="Times New Roman" w:cs="Times New Roman"/>
          <w:sz w:val="24"/>
          <w:szCs w:val="24"/>
        </w:rPr>
        <w:t>1 </w:t>
      </w:r>
      <w:r>
        <w:rPr>
          <w:rFonts w:ascii="Times New Roman" w:hAnsi="Times New Roman" w:cs="Times New Roman"/>
          <w:sz w:val="24"/>
          <w:szCs w:val="24"/>
        </w:rPr>
        <w:t>изображён ромб. Найдите площадь этого ромба.</w:t>
      </w:r>
    </w:p>
    <w:p w:rsidR="004E0543" w:rsidRDefault="004E0543" w:rsidP="004E054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1333500"/>
            <wp:effectExtent l="0" t="0" r="0" b="0"/>
            <wp:docPr id="6" name="Рисунок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 xml:space="preserve"> На клетчатой бумаге с размером клетки 1</w:t>
      </w:r>
      <w:r>
        <w:rPr>
          <w:rStyle w:val="mo"/>
          <w:rFonts w:ascii="Times New Roman" w:hAnsi="Times New Roman" w:cs="Times New Roman"/>
          <w:sz w:val="24"/>
          <w:szCs w:val="24"/>
        </w:rPr>
        <w:t>×</w:t>
      </w:r>
      <w:r>
        <w:rPr>
          <w:rStyle w:val="mn"/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 изображён треугольник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. Найдите длину его средней линии, параллельной стороне </w:t>
      </w:r>
      <w:r>
        <w:rPr>
          <w:rFonts w:ascii="Times New Roman" w:hAnsi="Times New Roman" w:cs="Times New Roman"/>
          <w:i/>
          <w:iCs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543" w:rsidRDefault="004E0543" w:rsidP="004E054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45920" cy="1493520"/>
            <wp:effectExtent l="0" t="0" r="0" b="0"/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>Катеты прямоугольного треугольника равны 16 и 30. Найдите гипотенузу этого треугольника.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1180" cy="807720"/>
            <wp:effectExtent l="0" t="0" r="7620" b="0"/>
            <wp:docPr id="4" name="Рисунок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>Сторона треугольника равна 16, а высота, проведённая к этой стороне, равна 19. Найдите площадь этого треугольника.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4480" cy="891540"/>
            <wp:effectExtent l="0" t="0" r="7620" b="3810"/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 xml:space="preserve">Четырёхугольник </w:t>
      </w:r>
      <w:r>
        <w:rPr>
          <w:rFonts w:ascii="Times New Roman" w:hAnsi="Times New Roman" w:cs="Times New Roman"/>
          <w:i/>
          <w:iCs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 описан около окружности, </w:t>
      </w:r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Style w:val="mo"/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CD</w:t>
      </w:r>
      <w:r>
        <w:rPr>
          <w:rStyle w:val="mo"/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Найдите </w:t>
      </w:r>
      <w:r>
        <w:rPr>
          <w:rFonts w:ascii="Times New Roman" w:hAnsi="Times New Roman" w:cs="Times New Roman"/>
          <w:i/>
          <w:iCs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1379220"/>
            <wp:effectExtent l="0" t="0" r="0" b="0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балл). </w:t>
      </w:r>
      <w:r>
        <w:rPr>
          <w:rFonts w:ascii="Times New Roman" w:hAnsi="Times New Roman" w:cs="Times New Roman"/>
          <w:sz w:val="24"/>
          <w:szCs w:val="24"/>
        </w:rPr>
        <w:t>Какие из следующих утверждений верны: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Диагонали ромба равны.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Существует прямоугольник, диагонали которого взаимно перпендикулярны.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Любые два равносторонних треугольника подобны.</w:t>
      </w:r>
    </w:p>
    <w:p w:rsidR="004E0543" w:rsidRDefault="004E0543" w:rsidP="004E0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4E0543" w:rsidRDefault="004E0543" w:rsidP="004E05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0543" w:rsidRDefault="004E0543" w:rsidP="004E05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10 -11 решить с полным обоснованием.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i/>
          <w:sz w:val="24"/>
          <w:szCs w:val="24"/>
        </w:rPr>
        <w:t>(2 балла).</w:t>
      </w:r>
      <w:r>
        <w:rPr>
          <w:rFonts w:ascii="Times New Roman" w:hAnsi="Times New Roman" w:cs="Times New Roman"/>
          <w:sz w:val="24"/>
          <w:szCs w:val="24"/>
        </w:rPr>
        <w:t xml:space="preserve"> Прямая, параллельная стороне </w:t>
      </w:r>
      <w:r>
        <w:rPr>
          <w:rFonts w:ascii="Times New Roman" w:hAnsi="Times New Roman" w:cs="Times New Roman"/>
          <w:i/>
          <w:iCs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 треугольника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, пересекает стороны </w:t>
      </w:r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 и </w:t>
      </w:r>
      <w:r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 xml:space="preserve"> в точках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 и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 соответственно, </w:t>
      </w:r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Style w:val="mo"/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Найдите </w:t>
      </w:r>
      <w:r>
        <w:rPr>
          <w:rFonts w:ascii="Times New Roman" w:hAnsi="Times New Roman" w:cs="Times New Roman"/>
          <w:i/>
          <w:iCs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5380" cy="944880"/>
            <wp:effectExtent l="0" t="0" r="7620" b="762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undefin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43" w:rsidRDefault="004E0543" w:rsidP="004E0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i/>
          <w:sz w:val="24"/>
          <w:szCs w:val="24"/>
        </w:rPr>
        <w:t>(2 балла).</w:t>
      </w:r>
      <w:r>
        <w:rPr>
          <w:rFonts w:ascii="Times New Roman" w:hAnsi="Times New Roman" w:cs="Times New Roman"/>
          <w:sz w:val="24"/>
          <w:szCs w:val="24"/>
        </w:rPr>
        <w:t xml:space="preserve"> Биссектрисы углов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 и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 параллелограмма </w:t>
      </w:r>
      <w:r>
        <w:rPr>
          <w:rFonts w:ascii="Times New Roman" w:hAnsi="Times New Roman" w:cs="Times New Roman"/>
          <w:i/>
          <w:iCs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 пересекаются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точке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 лежащей на стороне </w:t>
      </w:r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. Докажите, что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 — середина </w:t>
      </w:r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543" w:rsidRDefault="004E0543" w:rsidP="004E05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«5» - 12-13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баллов;  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 «4» - 10-11 баллов;     на «3» -  6-9 баллов</w:t>
      </w:r>
    </w:p>
    <w:p w:rsidR="009F1AC2" w:rsidRDefault="009F1AC2">
      <w:bookmarkStart w:id="0" w:name="_GoBack"/>
      <w:bookmarkEnd w:id="0"/>
    </w:p>
    <w:sectPr w:rsidR="009F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2C"/>
    <w:rsid w:val="004E0543"/>
    <w:rsid w:val="005B6C2C"/>
    <w:rsid w:val="009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B334F-2522-4A85-A95A-EF5A25E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4E0543"/>
  </w:style>
  <w:style w:type="character" w:customStyle="1" w:styleId="mo">
    <w:name w:val="mo"/>
    <w:basedOn w:val="a0"/>
    <w:rsid w:val="004E0543"/>
  </w:style>
  <w:style w:type="character" w:customStyle="1" w:styleId="mn">
    <w:name w:val="mn"/>
    <w:basedOn w:val="a0"/>
    <w:rsid w:val="004E0543"/>
  </w:style>
  <w:style w:type="character" w:customStyle="1" w:styleId="apple-converted-space">
    <w:name w:val="apple-converted-space"/>
    <w:basedOn w:val="a0"/>
    <w:rsid w:val="004E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2023-03-20T08:44:00Z</dcterms:created>
  <dcterms:modified xsi:type="dcterms:W3CDTF">2023-03-20T08:44:00Z</dcterms:modified>
</cp:coreProperties>
</file>