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985D7A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ПП.0</w:t>
            </w:r>
            <w:r w:rsidR="005E5B95" w:rsidRPr="00985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985D7A" w:rsidRDefault="001F4910" w:rsidP="005046DB">
            <w:pPr>
              <w:pStyle w:val="5"/>
              <w:rPr>
                <w:b w:val="0"/>
              </w:rPr>
            </w:pPr>
            <w:r w:rsidRPr="00985D7A">
              <w:rPr>
                <w:b w:val="0"/>
              </w:rPr>
              <w:t xml:space="preserve">Производственная практика (по профилю </w:t>
            </w:r>
            <w:proofErr w:type="spellStart"/>
            <w:r w:rsidRPr="00985D7A">
              <w:rPr>
                <w:b w:val="0"/>
              </w:rPr>
              <w:t>специаль</w:t>
            </w:r>
            <w:proofErr w:type="spellEnd"/>
            <w:r w:rsidRPr="00985D7A">
              <w:rPr>
                <w:b w:val="0"/>
              </w:rPr>
              <w:t>)</w:t>
            </w:r>
          </w:p>
        </w:tc>
        <w:tc>
          <w:tcPr>
            <w:tcW w:w="1134" w:type="dxa"/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985D7A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985D7A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</w:rPr>
              <w:t>Производственная</w:t>
            </w:r>
            <w:r w:rsidRPr="00985D7A">
              <w:rPr>
                <w:rFonts w:ascii="Times New Roman" w:hAnsi="Times New Roman" w:cs="Times New Roman"/>
              </w:rPr>
              <w:t xml:space="preserve"> </w:t>
            </w:r>
            <w:r w:rsidRPr="00985D7A">
              <w:rPr>
                <w:rFonts w:ascii="Times New Roman" w:hAnsi="Times New Roman" w:cs="Times New Roman"/>
                <w:sz w:val="20"/>
              </w:rPr>
              <w:t xml:space="preserve">практика </w:t>
            </w: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985D7A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985D7A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7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9B59EA" w:rsidRDefault="00A91578" w:rsidP="009B59EA">
      <w:pPr>
        <w:pStyle w:val="a3"/>
        <w:ind w:left="180" w:right="-2554"/>
        <w:rPr>
          <w:b w:val="0"/>
          <w:sz w:val="22"/>
          <w:szCs w:val="22"/>
        </w:rPr>
      </w:pPr>
      <w:r>
        <w:rPr>
          <w:sz w:val="24"/>
        </w:rPr>
        <w:lastRenderedPageBreak/>
        <w:t>8</w:t>
      </w:r>
      <w:r w:rsidRPr="009B59EA">
        <w:rPr>
          <w:sz w:val="22"/>
          <w:szCs w:val="22"/>
        </w:rPr>
        <w:t xml:space="preserve">. Пояснительная записка </w:t>
      </w:r>
      <w:r w:rsidR="001F13EA" w:rsidRPr="009B59EA">
        <w:rPr>
          <w:sz w:val="22"/>
          <w:szCs w:val="22"/>
        </w:rPr>
        <w:t xml:space="preserve"> к учебному плану</w:t>
      </w:r>
      <w:r w:rsidR="001F13EA" w:rsidRPr="009B59EA">
        <w:rPr>
          <w:b w:val="0"/>
          <w:sz w:val="22"/>
          <w:szCs w:val="22"/>
        </w:rPr>
        <w:t xml:space="preserve"> </w:t>
      </w:r>
    </w:p>
    <w:p w:rsidR="001F13EA" w:rsidRPr="009B59EA" w:rsidRDefault="001F13EA" w:rsidP="009B59EA">
      <w:pPr>
        <w:pStyle w:val="a3"/>
        <w:ind w:left="180" w:right="-2554"/>
        <w:rPr>
          <w:sz w:val="22"/>
          <w:szCs w:val="22"/>
        </w:rPr>
      </w:pP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1. Учебный план составлен в соответствии с требованиями следующих нормативных документов: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– Федеральный закон от 29.12.2012 № 273-ФЗ «Об образовании в Российской Федерации»;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-приказ   Министерства   просвещения   Российской   Федерации</w:t>
      </w:r>
      <w:r w:rsidRPr="009B59EA">
        <w:rPr>
          <w:rFonts w:ascii="Times New Roman" w:hAnsi="Times New Roman" w:cs="Times New Roman"/>
          <w:spacing w:val="1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от 13 июля 2021 г. №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450 (зарегистрирован Министерством юстиции Российской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</w:rPr>
        <w:t>Федерации</w:t>
      </w:r>
      <w:r w:rsidRPr="009B59EA">
        <w:rPr>
          <w:rFonts w:ascii="Times New Roman" w:hAnsi="Times New Roman" w:cs="Times New Roman"/>
          <w:spacing w:val="51"/>
        </w:rPr>
        <w:t xml:space="preserve"> </w:t>
      </w:r>
      <w:r w:rsidRPr="009B59EA">
        <w:rPr>
          <w:rFonts w:ascii="Times New Roman" w:hAnsi="Times New Roman" w:cs="Times New Roman"/>
        </w:rPr>
        <w:t>14</w:t>
      </w:r>
      <w:r w:rsidRPr="009B59EA">
        <w:rPr>
          <w:rFonts w:ascii="Times New Roman" w:hAnsi="Times New Roman" w:cs="Times New Roman"/>
          <w:spacing w:val="42"/>
        </w:rPr>
        <w:t xml:space="preserve"> </w:t>
      </w:r>
      <w:r w:rsidRPr="009B59EA">
        <w:rPr>
          <w:rFonts w:ascii="Times New Roman" w:hAnsi="Times New Roman" w:cs="Times New Roman"/>
        </w:rPr>
        <w:t>октября</w:t>
      </w:r>
      <w:r w:rsidRPr="009B59EA">
        <w:rPr>
          <w:rFonts w:ascii="Times New Roman" w:hAnsi="Times New Roman" w:cs="Times New Roman"/>
          <w:spacing w:val="47"/>
        </w:rPr>
        <w:t xml:space="preserve"> </w:t>
      </w:r>
      <w:r w:rsidRPr="009B59EA">
        <w:rPr>
          <w:rFonts w:ascii="Times New Roman" w:hAnsi="Times New Roman" w:cs="Times New Roman"/>
        </w:rPr>
        <w:t>2021</w:t>
      </w:r>
      <w:r w:rsidRPr="009B59EA">
        <w:rPr>
          <w:rFonts w:ascii="Times New Roman" w:hAnsi="Times New Roman" w:cs="Times New Roman"/>
          <w:spacing w:val="52"/>
        </w:rPr>
        <w:t xml:space="preserve"> </w:t>
      </w:r>
      <w:r w:rsidRPr="009B59EA">
        <w:rPr>
          <w:rFonts w:ascii="Times New Roman" w:hAnsi="Times New Roman" w:cs="Times New Roman"/>
        </w:rPr>
        <w:t>г.,</w:t>
      </w:r>
      <w:r w:rsidRPr="009B59EA">
        <w:rPr>
          <w:rFonts w:ascii="Times New Roman" w:hAnsi="Times New Roman" w:cs="Times New Roman"/>
          <w:spacing w:val="44"/>
        </w:rPr>
        <w:t xml:space="preserve"> </w:t>
      </w:r>
      <w:r w:rsidRPr="009B59EA">
        <w:rPr>
          <w:rFonts w:ascii="Times New Roman" w:hAnsi="Times New Roman" w:cs="Times New Roman"/>
        </w:rPr>
        <w:t>регистрационный</w:t>
      </w:r>
      <w:r w:rsidRPr="009B59EA">
        <w:rPr>
          <w:rFonts w:ascii="Times New Roman" w:hAnsi="Times New Roman" w:cs="Times New Roman"/>
          <w:spacing w:val="34"/>
        </w:rPr>
        <w:t xml:space="preserve"> </w:t>
      </w:r>
      <w:r w:rsidRPr="009B59EA">
        <w:rPr>
          <w:rFonts w:ascii="Times New Roman" w:hAnsi="Times New Roman" w:cs="Times New Roman"/>
        </w:rPr>
        <w:t>№</w:t>
      </w:r>
      <w:r w:rsidRPr="009B59EA">
        <w:rPr>
          <w:rFonts w:ascii="Times New Roman" w:hAnsi="Times New Roman" w:cs="Times New Roman"/>
          <w:spacing w:val="16"/>
        </w:rPr>
        <w:t xml:space="preserve"> </w:t>
      </w:r>
      <w:r w:rsidRPr="009B59EA">
        <w:rPr>
          <w:rFonts w:ascii="Times New Roman" w:hAnsi="Times New Roman" w:cs="Times New Roman"/>
        </w:rPr>
        <w:t>65410)</w:t>
      </w:r>
    </w:p>
    <w:p w:rsidR="002E5F0F" w:rsidRPr="009B59EA" w:rsidRDefault="002E5F0F" w:rsidP="009B59EA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</w:rPr>
      </w:pPr>
      <w:r w:rsidRPr="009B59EA">
        <w:rPr>
          <w:rStyle w:val="a7"/>
          <w:rFonts w:ascii="Times New Roman" w:hAnsi="Times New Roman" w:cs="Times New Roman"/>
        </w:rPr>
        <w:t xml:space="preserve">- </w:t>
      </w:r>
      <w:r w:rsidRPr="009B59EA">
        <w:rPr>
          <w:rStyle w:val="a7"/>
          <w:rFonts w:ascii="Times New Roman" w:hAnsi="Times New Roman" w:cs="Times New Roman"/>
          <w:b w:val="0"/>
        </w:rPr>
        <w:t>приказ Министерства   просвещения   Российской   Федерации от 12 декабря  2022 г. № 1099 (зарегистрирован Министерством юстиции Российской Федерации 19января 2023г., регистрационный № 72067)</w:t>
      </w:r>
    </w:p>
    <w:p w:rsidR="002E5F0F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РТ».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России,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05.08.2020 № 885/390 «О практической подготовке обучающихся»;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Распоряжение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22.01.2015 № ДЛ- 1/05вн;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</w:t>
      </w:r>
      <w:r w:rsidR="002E5F0F" w:rsidRPr="009B59EA">
        <w:rPr>
          <w:rFonts w:ascii="Times New Roman" w:hAnsi="Times New Roman" w:cs="Times New Roman"/>
          <w:bCs/>
        </w:rPr>
        <w:t xml:space="preserve">Приказ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885,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Минпросвещения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7758AF" w:rsidRDefault="007758AF" w:rsidP="007758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-Приказ о внесении изменений в ФГОС СПО №464 от 3 июля 2024,  регистрационный. № 79088 от 9 августа 2024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Нормативно-методические документы </w:t>
      </w:r>
      <w:proofErr w:type="spellStart"/>
      <w:r w:rsidR="002E5F0F" w:rsidRPr="009B59EA">
        <w:rPr>
          <w:rFonts w:ascii="Times New Roman" w:hAnsi="Times New Roman" w:cs="Times New Roman"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</w:rPr>
        <w:t xml:space="preserve"> России; 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>Устав ГАПОУ«</w:t>
      </w:r>
      <w:proofErr w:type="spellStart"/>
      <w:r w:rsidR="002E5F0F" w:rsidRPr="009B59EA">
        <w:rPr>
          <w:rFonts w:ascii="Times New Roman" w:hAnsi="Times New Roman" w:cs="Times New Roman"/>
        </w:rPr>
        <w:t>Елабужский</w:t>
      </w:r>
      <w:proofErr w:type="spellEnd"/>
      <w:r w:rsidR="002E5F0F" w:rsidRPr="009B59EA">
        <w:rPr>
          <w:rFonts w:ascii="Times New Roman" w:hAnsi="Times New Roman" w:cs="Times New Roman"/>
        </w:rPr>
        <w:t xml:space="preserve"> колледж культуры и искусств»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Локальные нормативные акты колледжа: </w:t>
      </w:r>
    </w:p>
    <w:p w:rsid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>-</w:t>
      </w:r>
      <w:r w:rsidR="00757058" w:rsidRPr="009B59EA">
        <w:rPr>
          <w:rFonts w:ascii="Times New Roman" w:hAnsi="Times New Roman" w:cs="Times New Roman"/>
          <w:bCs/>
          <w:color w:val="000000"/>
        </w:rPr>
        <w:t>2. Учебная практика проходит ра</w:t>
      </w:r>
      <w:r w:rsidRPr="009B59EA">
        <w:rPr>
          <w:rFonts w:ascii="Times New Roman" w:hAnsi="Times New Roman" w:cs="Times New Roman"/>
          <w:bCs/>
          <w:color w:val="000000"/>
        </w:rPr>
        <w:t>с</w:t>
      </w:r>
      <w:r w:rsidR="009B59EA">
        <w:rPr>
          <w:rFonts w:ascii="Times New Roman" w:hAnsi="Times New Roman" w:cs="Times New Roman"/>
          <w:bCs/>
          <w:color w:val="000000"/>
        </w:rPr>
        <w:t>средоточе</w:t>
      </w:r>
      <w:r w:rsidRPr="009B59EA">
        <w:rPr>
          <w:rFonts w:ascii="Times New Roman" w:hAnsi="Times New Roman" w:cs="Times New Roman"/>
          <w:bCs/>
          <w:color w:val="000000"/>
        </w:rPr>
        <w:t xml:space="preserve">но – в 1-8  семестрах  (432ч) по модулям 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ПМ. 01 «</w:t>
      </w:r>
      <w:r w:rsidRPr="009B59EA">
        <w:rPr>
          <w:rFonts w:ascii="Times New Roman" w:hAnsi="Times New Roman" w:cs="Times New Roman"/>
          <w:bCs/>
          <w:color w:val="000000"/>
        </w:rPr>
        <w:t>Организация художественно - творческой деятельности</w:t>
      </w:r>
      <w:r w:rsidR="001F13EA" w:rsidRPr="009B59EA">
        <w:rPr>
          <w:rFonts w:ascii="Times New Roman" w:hAnsi="Times New Roman" w:cs="Times New Roman"/>
          <w:bCs/>
          <w:color w:val="000000"/>
        </w:rPr>
        <w:t>»</w:t>
      </w:r>
      <w:r w:rsidRPr="009B59EA">
        <w:rPr>
          <w:rFonts w:ascii="Times New Roman" w:hAnsi="Times New Roman" w:cs="Times New Roman"/>
        </w:rPr>
        <w:t xml:space="preserve"> и </w:t>
      </w:r>
    </w:p>
    <w:p w:rsidR="001F13EA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</w:rPr>
        <w:lastRenderedPageBreak/>
        <w:t>ПМ.02 Педагогическая деятельность</w:t>
      </w: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3.Педа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гогическая практика проходит  </w:t>
      </w:r>
      <w:r w:rsidR="002E5F0F" w:rsidRPr="009B59EA">
        <w:rPr>
          <w:rFonts w:ascii="Times New Roman" w:hAnsi="Times New Roman" w:cs="Times New Roman"/>
          <w:bCs/>
          <w:color w:val="000000"/>
        </w:rPr>
        <w:t>со</w:t>
      </w:r>
      <w:r w:rsidR="00757058" w:rsidRPr="009B59EA">
        <w:rPr>
          <w:rFonts w:ascii="Times New Roman" w:hAnsi="Times New Roman" w:cs="Times New Roman"/>
          <w:bCs/>
          <w:color w:val="000000"/>
        </w:rPr>
        <w:t>с</w:t>
      </w:r>
      <w:r w:rsidR="00CB76C8" w:rsidRPr="009B59EA">
        <w:rPr>
          <w:rFonts w:ascii="Times New Roman" w:hAnsi="Times New Roman" w:cs="Times New Roman"/>
          <w:bCs/>
          <w:color w:val="000000"/>
        </w:rPr>
        <w:t>редоточе</w:t>
      </w:r>
      <w:r w:rsidRPr="009B59EA">
        <w:rPr>
          <w:rFonts w:ascii="Times New Roman" w:hAnsi="Times New Roman" w:cs="Times New Roman"/>
          <w:bCs/>
          <w:color w:val="000000"/>
        </w:rPr>
        <w:t>н</w:t>
      </w:r>
      <w:r w:rsidR="00757058" w:rsidRPr="009B59EA">
        <w:rPr>
          <w:rFonts w:ascii="Times New Roman" w:hAnsi="Times New Roman" w:cs="Times New Roman"/>
          <w:bCs/>
          <w:color w:val="000000"/>
        </w:rPr>
        <w:t>н</w:t>
      </w:r>
      <w:r w:rsidRPr="009B59EA">
        <w:rPr>
          <w:rFonts w:ascii="Times New Roman" w:hAnsi="Times New Roman" w:cs="Times New Roman"/>
          <w:bCs/>
          <w:color w:val="000000"/>
        </w:rPr>
        <w:t>о – в</w:t>
      </w:r>
      <w:r w:rsidR="002E5F0F" w:rsidRPr="009B59EA">
        <w:rPr>
          <w:rFonts w:ascii="Times New Roman" w:hAnsi="Times New Roman" w:cs="Times New Roman"/>
          <w:bCs/>
          <w:color w:val="000000"/>
        </w:rPr>
        <w:t xml:space="preserve"> 5,8 семестра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(</w:t>
      </w:r>
      <w:r w:rsidR="007B27D9" w:rsidRPr="009B59EA">
        <w:rPr>
          <w:rFonts w:ascii="Times New Roman" w:hAnsi="Times New Roman" w:cs="Times New Roman"/>
          <w:bCs/>
          <w:color w:val="000000"/>
        </w:rPr>
        <w:t>108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ч.</w:t>
      </w:r>
      <w:r w:rsidRPr="009B59EA">
        <w:rPr>
          <w:rFonts w:ascii="Times New Roman" w:hAnsi="Times New Roman" w:cs="Times New Roman"/>
          <w:bCs/>
          <w:color w:val="000000"/>
        </w:rPr>
        <w:t xml:space="preserve">) </w:t>
      </w:r>
      <w:r w:rsidR="007B27D9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02 «Педагогическая деятельность»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4.  </w:t>
      </w:r>
      <w:r w:rsidRPr="009B59EA">
        <w:rPr>
          <w:rFonts w:ascii="Times New Roman" w:hAnsi="Times New Roman" w:cs="Times New Roman"/>
        </w:rPr>
        <w:t>Производственная практика проходи</w:t>
      </w:r>
      <w:r w:rsidR="007B27D9" w:rsidRPr="009B59EA">
        <w:rPr>
          <w:rFonts w:ascii="Times New Roman" w:hAnsi="Times New Roman" w:cs="Times New Roman"/>
        </w:rPr>
        <w:t xml:space="preserve">т сосредоточенно в </w:t>
      </w:r>
      <w:r w:rsidR="00757058" w:rsidRPr="009B59EA">
        <w:rPr>
          <w:rFonts w:ascii="Times New Roman" w:hAnsi="Times New Roman" w:cs="Times New Roman"/>
        </w:rPr>
        <w:t>4,</w:t>
      </w:r>
      <w:r w:rsidR="007B27D9" w:rsidRPr="009B59EA">
        <w:rPr>
          <w:rFonts w:ascii="Times New Roman" w:hAnsi="Times New Roman" w:cs="Times New Roman"/>
        </w:rPr>
        <w:t>6 семестре (</w:t>
      </w:r>
      <w:r w:rsidR="00757058" w:rsidRPr="009B59EA">
        <w:rPr>
          <w:rFonts w:ascii="Times New Roman" w:hAnsi="Times New Roman" w:cs="Times New Roman"/>
        </w:rPr>
        <w:t>252ч</w:t>
      </w:r>
      <w:r w:rsidR="007B27D9" w:rsidRPr="009B59EA">
        <w:rPr>
          <w:rFonts w:ascii="Times New Roman" w:hAnsi="Times New Roman" w:cs="Times New Roman"/>
        </w:rPr>
        <w:t>.)</w:t>
      </w:r>
      <w:r w:rsidRPr="009B59EA">
        <w:rPr>
          <w:rFonts w:ascii="Times New Roman" w:hAnsi="Times New Roman" w:cs="Times New Roman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01 «Художественно - творческая деятельность»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5.  Преддипломная практика проходит</w:t>
      </w:r>
      <w:r w:rsidRPr="009B59EA">
        <w:rPr>
          <w:rFonts w:ascii="Times New Roman" w:hAnsi="Times New Roman" w:cs="Times New Roman"/>
        </w:rPr>
        <w:t xml:space="preserve"> сосредоточенно</w:t>
      </w:r>
      <w:r w:rsidRPr="009B59EA">
        <w:rPr>
          <w:rFonts w:ascii="Times New Roman" w:hAnsi="Times New Roman" w:cs="Times New Roman"/>
          <w:bCs/>
          <w:color w:val="000000"/>
        </w:rPr>
        <w:t xml:space="preserve"> в 8 семестре </w:t>
      </w:r>
      <w:r w:rsidRPr="009B59EA">
        <w:rPr>
          <w:rFonts w:ascii="Times New Roman" w:hAnsi="Times New Roman" w:cs="Times New Roman"/>
        </w:rPr>
        <w:t>(3 недели</w:t>
      </w:r>
      <w:r w:rsidR="00757058" w:rsidRPr="009B59EA">
        <w:rPr>
          <w:rFonts w:ascii="Times New Roman" w:hAnsi="Times New Roman" w:cs="Times New Roman"/>
        </w:rPr>
        <w:t>-108ч</w:t>
      </w:r>
      <w:r w:rsidRPr="009B59EA">
        <w:rPr>
          <w:rFonts w:ascii="Times New Roman" w:hAnsi="Times New Roman" w:cs="Times New Roman"/>
        </w:rPr>
        <w:t>) по</w:t>
      </w:r>
      <w:r w:rsidR="00786E1A" w:rsidRPr="009B59EA">
        <w:rPr>
          <w:rFonts w:ascii="Times New Roman" w:hAnsi="Times New Roman" w:cs="Times New Roman"/>
        </w:rPr>
        <w:t xml:space="preserve"> модулю</w:t>
      </w:r>
      <w:r w:rsidRPr="009B59EA">
        <w:rPr>
          <w:rFonts w:ascii="Times New Roman" w:hAnsi="Times New Roman" w:cs="Times New Roman"/>
        </w:rPr>
        <w:t xml:space="preserve"> ПМ.01</w:t>
      </w:r>
      <w:r w:rsidRPr="009B59EA">
        <w:rPr>
          <w:rFonts w:ascii="Times New Roman" w:hAnsi="Times New Roman" w:cs="Times New Roman"/>
          <w:bCs/>
          <w:color w:val="000000"/>
        </w:rPr>
        <w:t>«Художестве</w:t>
      </w:r>
      <w:r w:rsidR="00786E1A" w:rsidRPr="009B59EA">
        <w:rPr>
          <w:rFonts w:ascii="Times New Roman" w:hAnsi="Times New Roman" w:cs="Times New Roman"/>
          <w:bCs/>
          <w:color w:val="000000"/>
        </w:rPr>
        <w:t>нно - творческая деятельность».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9B59EA" w:rsidRDefault="001F13EA" w:rsidP="009B59E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="00540CFA"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Pr="009B59EA">
        <w:rPr>
          <w:rFonts w:ascii="Times New Roman" w:hAnsi="Times New Roman" w:cs="Times New Roman"/>
          <w:bCs/>
          <w:color w:val="000000"/>
        </w:rPr>
        <w:t xml:space="preserve"> 6.  Из вариативно</w:t>
      </w:r>
      <w:r w:rsidR="00757058" w:rsidRPr="009B59EA">
        <w:rPr>
          <w:rFonts w:ascii="Times New Roman" w:hAnsi="Times New Roman" w:cs="Times New Roman"/>
          <w:bCs/>
          <w:color w:val="000000"/>
        </w:rPr>
        <w:t>й части (1782</w:t>
      </w:r>
      <w:r w:rsidR="00CB76C8" w:rsidRPr="009B59EA">
        <w:rPr>
          <w:rFonts w:ascii="Times New Roman" w:hAnsi="Times New Roman" w:cs="Times New Roman"/>
          <w:bCs/>
          <w:color w:val="000000"/>
        </w:rPr>
        <w:t xml:space="preserve"> часов) циклов ППССЗ</w:t>
      </w:r>
      <w:r w:rsidRPr="009B59EA">
        <w:rPr>
          <w:rFonts w:ascii="Times New Roman" w:hAnsi="Times New Roman" w:cs="Times New Roman"/>
          <w:bCs/>
          <w:color w:val="000000"/>
        </w:rPr>
        <w:t xml:space="preserve"> согласно ст. 3 Закона РТ от 28.07.2004 № 44</w:t>
      </w:r>
      <w:r w:rsidR="00985D7A">
        <w:rPr>
          <w:rFonts w:ascii="Times New Roman" w:hAnsi="Times New Roman" w:cs="Times New Roman"/>
          <w:bCs/>
          <w:color w:val="000000"/>
        </w:rPr>
        <w:t>-ЗРТ, от 03.12.2009 № 54-ЗРТ 61</w:t>
      </w:r>
      <w:r w:rsidRPr="009B59EA">
        <w:rPr>
          <w:rFonts w:ascii="Times New Roman" w:hAnsi="Times New Roman" w:cs="Times New Roman"/>
          <w:bCs/>
          <w:color w:val="000000"/>
        </w:rPr>
        <w:t xml:space="preserve"> часов  выделены на изучение  татарского языка </w:t>
      </w:r>
      <w:r w:rsidR="00757058" w:rsidRPr="009B59EA">
        <w:rPr>
          <w:rFonts w:ascii="Times New Roman" w:hAnsi="Times New Roman" w:cs="Times New Roman"/>
          <w:bCs/>
          <w:color w:val="000000"/>
        </w:rPr>
        <w:t>и татарской литературы</w:t>
      </w:r>
      <w:r w:rsidR="00985D7A">
        <w:rPr>
          <w:rFonts w:ascii="Times New Roman" w:hAnsi="Times New Roman" w:cs="Times New Roman"/>
          <w:bCs/>
          <w:color w:val="000000"/>
        </w:rPr>
        <w:t>, основы философии (48ч), 1589</w:t>
      </w:r>
      <w:r w:rsidRPr="009B59EA">
        <w:rPr>
          <w:rFonts w:ascii="Times New Roman" w:hAnsi="Times New Roman" w:cs="Times New Roman"/>
          <w:bCs/>
          <w:color w:val="000000"/>
        </w:rPr>
        <w:t xml:space="preserve"> часов  выделены на увеличение объема часов профессионального модуля  ПМ.01 «</w:t>
      </w:r>
      <w:r w:rsidR="00757058" w:rsidRPr="009B59EA">
        <w:rPr>
          <w:rFonts w:ascii="Times New Roman" w:hAnsi="Times New Roman" w:cs="Times New Roman"/>
          <w:bCs/>
          <w:color w:val="000000"/>
        </w:rPr>
        <w:t>Организация художественно-творческой деятельности</w:t>
      </w:r>
      <w:r w:rsidRPr="009B59EA">
        <w:rPr>
          <w:rFonts w:ascii="Times New Roman" w:hAnsi="Times New Roman" w:cs="Times New Roman"/>
          <w:bCs/>
          <w:color w:val="000000"/>
        </w:rPr>
        <w:t>»</w:t>
      </w:r>
      <w:r w:rsidR="00AC7891" w:rsidRPr="009B59EA">
        <w:rPr>
          <w:rFonts w:ascii="Times New Roman" w:hAnsi="Times New Roman" w:cs="Times New Roman"/>
          <w:bCs/>
          <w:color w:val="000000"/>
        </w:rPr>
        <w:t>,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985D7A">
        <w:rPr>
          <w:rFonts w:ascii="Times New Roman" w:hAnsi="Times New Roman" w:cs="Times New Roman"/>
          <w:bCs/>
          <w:color w:val="000000"/>
        </w:rPr>
        <w:t>84 ч.</w:t>
      </w:r>
      <w:r w:rsidR="00757058" w:rsidRPr="009B59EA">
        <w:rPr>
          <w:rFonts w:ascii="Times New Roman" w:hAnsi="Times New Roman" w:cs="Times New Roman"/>
          <w:bCs/>
          <w:color w:val="000000"/>
        </w:rPr>
        <w:t>на ПМ 02."Педагогическая деятельность"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985D7A">
        <w:rPr>
          <w:rFonts w:ascii="Times New Roman" w:hAnsi="Times New Roman" w:cs="Times New Roman"/>
          <w:bCs/>
          <w:color w:val="000000"/>
        </w:rPr>
        <w:t xml:space="preserve">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 </w:t>
      </w:r>
      <w:r w:rsidRPr="009B59EA">
        <w:rPr>
          <w:rFonts w:ascii="Times New Roman" w:hAnsi="Times New Roman" w:cs="Times New Roman"/>
          <w:bCs/>
          <w:color w:val="000000"/>
        </w:rPr>
        <w:t>для более успешного усвоения предметов и улучшения качества знаний обучающихся по данному модулю.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9B59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7. На весь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9B59EA">
        <w:rPr>
          <w:rFonts w:ascii="Times New Roman" w:hAnsi="Times New Roman" w:cs="Times New Roman"/>
          <w:bCs/>
          <w:color w:val="000000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8. 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9B59EA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9B59EA">
        <w:rPr>
          <w:rFonts w:ascii="Times New Roman" w:hAnsi="Times New Roman" w:cs="Times New Roman"/>
          <w:bCs/>
          <w:color w:val="000000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9B59EA">
        <w:rPr>
          <w:rFonts w:ascii="Times New Roman" w:hAnsi="Times New Roman" w:cs="Times New Roman"/>
          <w:bCs/>
        </w:rPr>
        <w:t>ст.6070; 2008, №30 ст3616.</w:t>
      </w:r>
    </w:p>
    <w:p w:rsidR="00757058" w:rsidRPr="009B59EA" w:rsidRDefault="00FB67C9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</w:rPr>
        <w:t>9</w:t>
      </w:r>
      <w:r w:rsidR="00CB76C8" w:rsidRPr="009B59EA">
        <w:rPr>
          <w:rFonts w:ascii="Times New Roman" w:hAnsi="Times New Roman" w:cs="Times New Roman"/>
          <w:bCs/>
        </w:rPr>
        <w:t>.</w:t>
      </w:r>
      <w:r w:rsidR="00CB76C8" w:rsidRPr="009B59EA">
        <w:rPr>
          <w:rFonts w:ascii="Times New Roman" w:hAnsi="Times New Roman" w:cs="Times New Roman"/>
          <w:bCs/>
          <w:color w:val="FF0000"/>
        </w:rPr>
        <w:t xml:space="preserve"> </w:t>
      </w:r>
      <w:r w:rsidR="00EF0ABD" w:rsidRPr="009B59EA">
        <w:rPr>
          <w:rFonts w:ascii="Times New Roman" w:hAnsi="Times New Roman" w:cs="Times New Roman"/>
          <w:bCs/>
        </w:rPr>
        <w:t xml:space="preserve">Консультации для обучающихся </w:t>
      </w:r>
      <w:r w:rsidR="004A173E" w:rsidRPr="009B59EA">
        <w:rPr>
          <w:rFonts w:ascii="Times New Roman" w:hAnsi="Times New Roman" w:cs="Times New Roman"/>
          <w:bCs/>
        </w:rPr>
        <w:t xml:space="preserve">я </w:t>
      </w:r>
      <w:r w:rsidR="00EF0ABD" w:rsidRPr="009B59EA">
        <w:rPr>
          <w:rFonts w:ascii="Times New Roman" w:hAnsi="Times New Roman" w:cs="Times New Roman"/>
          <w:bCs/>
        </w:rPr>
        <w:t xml:space="preserve">предусматриваются из расчета </w:t>
      </w:r>
      <w:r w:rsidR="004A173E" w:rsidRPr="009B59EA">
        <w:rPr>
          <w:rFonts w:ascii="Times New Roman" w:hAnsi="Times New Roman" w:cs="Times New Roman"/>
          <w:bCs/>
          <w:color w:val="000000"/>
        </w:rPr>
        <w:t xml:space="preserve">реализуемых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в пределах времени, отведенного на их изучение. </w:t>
      </w:r>
    </w:p>
    <w:p w:rsidR="00EF0ABD" w:rsidRDefault="00EF0ABD" w:rsidP="009B59E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Формы проведения консультаций групповые, индивидуальные, письменные, устные.</w:t>
      </w:r>
    </w:p>
    <w:p w:rsidR="00170A72" w:rsidRDefault="00170A72" w:rsidP="00170A72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 Самостоятельная работа студентами выполняется в виде домашней работы. </w:t>
      </w:r>
      <w:r w:rsidRPr="009B59EA">
        <w:rPr>
          <w:rFonts w:ascii="Times New Roman" w:hAnsi="Times New Roman" w:cs="Times New Roman"/>
          <w:bCs/>
        </w:rPr>
        <w:t xml:space="preserve">Формы проведения </w:t>
      </w:r>
      <w:r>
        <w:rPr>
          <w:rFonts w:ascii="Times New Roman" w:hAnsi="Times New Roman" w:cs="Times New Roman"/>
          <w:bCs/>
        </w:rPr>
        <w:t>самостоятельных работ</w:t>
      </w:r>
      <w:r w:rsidRPr="009B59EA">
        <w:rPr>
          <w:rFonts w:ascii="Times New Roman" w:hAnsi="Times New Roman" w:cs="Times New Roman"/>
          <w:bCs/>
        </w:rPr>
        <w:t xml:space="preserve"> индивидуальные, письменные, устные</w:t>
      </w:r>
      <w:r>
        <w:rPr>
          <w:rFonts w:ascii="Times New Roman" w:hAnsi="Times New Roman" w:cs="Times New Roman"/>
          <w:bCs/>
        </w:rPr>
        <w:t>, теоретические и практические</w:t>
      </w:r>
      <w:r w:rsidRPr="009B59EA">
        <w:rPr>
          <w:rFonts w:ascii="Times New Roman" w:hAnsi="Times New Roman" w:cs="Times New Roman"/>
          <w:bCs/>
        </w:rPr>
        <w:t>.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5D7A">
        <w:rPr>
          <w:rFonts w:ascii="Times New Roman" w:hAnsi="Times New Roman" w:cs="Times New Roman"/>
          <w:bCs/>
        </w:rPr>
        <w:t>1</w:t>
      </w:r>
      <w:r w:rsidR="00170A72">
        <w:rPr>
          <w:rFonts w:ascii="Times New Roman" w:hAnsi="Times New Roman" w:cs="Times New Roman"/>
          <w:bCs/>
        </w:rPr>
        <w:t>1</w:t>
      </w:r>
      <w:r w:rsidRPr="00985D7A">
        <w:rPr>
          <w:rFonts w:ascii="Times New Roman" w:hAnsi="Times New Roman" w:cs="Times New Roman"/>
          <w:bCs/>
        </w:rPr>
        <w:t>.</w:t>
      </w:r>
      <w:r w:rsidRPr="009B59EA">
        <w:rPr>
          <w:rFonts w:ascii="Times New Roman" w:hAnsi="Times New Roman" w:cs="Times New Roman"/>
          <w:bCs/>
          <w:color w:val="FF0000"/>
        </w:rPr>
        <w:t xml:space="preserve">  </w:t>
      </w:r>
      <w:r w:rsidRPr="009B59EA">
        <w:rPr>
          <w:rFonts w:ascii="Times New Roman" w:hAnsi="Times New Roman" w:cs="Times New Roman"/>
          <w:bCs/>
        </w:rPr>
        <w:t>Работа концертмейстеров  планируется: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Но время проведения  репетиций, промежуточной и государственной </w:t>
      </w:r>
      <w:r w:rsidR="00014EFD" w:rsidRPr="009B59EA">
        <w:rPr>
          <w:rFonts w:ascii="Times New Roman" w:hAnsi="Times New Roman" w:cs="Times New Roman"/>
          <w:bCs/>
        </w:rPr>
        <w:t>итоговой</w:t>
      </w:r>
      <w:r w:rsidRPr="009B59EA">
        <w:rPr>
          <w:rFonts w:ascii="Times New Roman" w:hAnsi="Times New Roman" w:cs="Times New Roman"/>
          <w:bCs/>
        </w:rPr>
        <w:t xml:space="preserve"> аттестации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Pr="009B59EA" w:rsidRDefault="00EF0ABD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F13EA" w:rsidRPr="009B59EA" w:rsidRDefault="00170A72" w:rsidP="009B59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</w:t>
      </w:r>
      <w:r w:rsidR="001F13EA" w:rsidRPr="009B59EA">
        <w:rPr>
          <w:rFonts w:ascii="Times New Roman" w:hAnsi="Times New Roman" w:cs="Times New Roman"/>
          <w:bCs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 w:rsidRPr="009B59EA">
        <w:rPr>
          <w:rFonts w:ascii="Times New Roman" w:hAnsi="Times New Roman" w:cs="Times New Roman"/>
          <w:bCs/>
        </w:rPr>
        <w:t>ромежуточную и государственную итоговую</w:t>
      </w:r>
      <w:r w:rsidR="001F13EA" w:rsidRPr="009B59EA">
        <w:rPr>
          <w:rFonts w:ascii="Times New Roman" w:hAnsi="Times New Roman" w:cs="Times New Roman"/>
          <w:bCs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9B59EA">
        <w:rPr>
          <w:rFonts w:ascii="Times New Roman" w:hAnsi="Times New Roman" w:cs="Times New Roman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9B59EA">
        <w:rPr>
          <w:rFonts w:ascii="Times New Roman" w:hAnsi="Times New Roman" w:cs="Times New Roman"/>
          <w:spacing w:val="-1"/>
        </w:rPr>
        <w:t xml:space="preserve">контрольной работы; </w:t>
      </w:r>
      <w:r w:rsidR="001F13EA" w:rsidRPr="009B59EA">
        <w:rPr>
          <w:rFonts w:ascii="Times New Roman" w:hAnsi="Times New Roman" w:cs="Times New Roman"/>
        </w:rPr>
        <w:t>контрольного показа; контрольного прослушивания.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lastRenderedPageBreak/>
        <w:t xml:space="preserve">Для аттестации обучающихся на соответствие их персональных достижений поэтапным </w:t>
      </w:r>
      <w:r w:rsidR="00FA5DE0" w:rsidRPr="009B59EA">
        <w:rPr>
          <w:rFonts w:ascii="Times New Roman" w:hAnsi="Times New Roman" w:cs="Times New Roman"/>
          <w:bCs/>
        </w:rPr>
        <w:t>требованиям соответствующей ППССЗ</w:t>
      </w:r>
      <w:r w:rsidRPr="009B59EA">
        <w:rPr>
          <w:rFonts w:ascii="Times New Roman" w:hAnsi="Times New Roman" w:cs="Times New Roman"/>
          <w:bCs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</w:t>
      </w:r>
      <w:r w:rsidR="00BF6EC4" w:rsidRPr="009B59EA">
        <w:rPr>
          <w:rFonts w:ascii="Times New Roman" w:hAnsi="Times New Roman" w:cs="Times New Roman"/>
          <w:bCs/>
        </w:rPr>
        <w:t>-</w:t>
      </w:r>
      <w:r w:rsidRPr="009B59EA">
        <w:rPr>
          <w:rFonts w:ascii="Times New Roman" w:hAnsi="Times New Roman" w:cs="Times New Roman"/>
          <w:bCs/>
        </w:rPr>
        <w:t>Оценка качества подготовки обучающихся и выпускников осуществляется в двух направлениях: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уровня освоения дисциплин;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компетенций обучающихся.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1</w:t>
      </w:r>
      <w:r w:rsidR="00FB67C9" w:rsidRPr="009B59EA">
        <w:rPr>
          <w:rFonts w:ascii="Times New Roman" w:hAnsi="Times New Roman" w:cs="Times New Roman"/>
          <w:bCs/>
        </w:rPr>
        <w:t>2</w:t>
      </w:r>
      <w:r w:rsidRPr="009B59EA">
        <w:rPr>
          <w:rFonts w:ascii="Times New Roman" w:hAnsi="Times New Roman" w:cs="Times New Roman"/>
          <w:bCs/>
        </w:rPr>
        <w:t>. Необходимым усло</w:t>
      </w:r>
      <w:r w:rsidR="00732E1B" w:rsidRPr="009B59EA">
        <w:rPr>
          <w:rFonts w:ascii="Times New Roman" w:hAnsi="Times New Roman" w:cs="Times New Roman"/>
          <w:bCs/>
        </w:rPr>
        <w:t>вием допуска к государственной итоговой</w:t>
      </w:r>
      <w:r w:rsidRPr="009B59EA">
        <w:rPr>
          <w:rFonts w:ascii="Times New Roman" w:hAnsi="Times New Roman" w:cs="Times New Roman"/>
          <w:bCs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Государственная итоговая аттестация включает подготовку и защиту </w:t>
      </w:r>
      <w:r w:rsidR="004A173E" w:rsidRPr="009B59EA">
        <w:rPr>
          <w:rFonts w:ascii="Times New Roman" w:hAnsi="Times New Roman" w:cs="Times New Roman"/>
          <w:bCs/>
        </w:rPr>
        <w:t>дипломной работы</w:t>
      </w:r>
      <w:r w:rsidRPr="009B59EA">
        <w:rPr>
          <w:rFonts w:ascii="Times New Roman" w:hAnsi="Times New Roman" w:cs="Times New Roman"/>
          <w:bCs/>
        </w:rPr>
        <w:t xml:space="preserve">. Обязательное требование- соответствие тематики </w:t>
      </w:r>
      <w:r w:rsidR="004A173E" w:rsidRPr="009B59EA">
        <w:rPr>
          <w:rFonts w:ascii="Times New Roman" w:hAnsi="Times New Roman" w:cs="Times New Roman"/>
          <w:bCs/>
        </w:rPr>
        <w:t xml:space="preserve">дипломной </w:t>
      </w:r>
      <w:r w:rsidRPr="009B59EA">
        <w:rPr>
          <w:rFonts w:ascii="Times New Roman" w:hAnsi="Times New Roman" w:cs="Times New Roman"/>
          <w:bCs/>
        </w:rPr>
        <w:t xml:space="preserve"> работы содержанию одного или нескольких профессиональных модулей.</w:t>
      </w:r>
    </w:p>
    <w:p w:rsidR="001F13EA" w:rsidRPr="009B59EA" w:rsidRDefault="00014EFD" w:rsidP="009B59EA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 Государственная итоговая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включает:</w:t>
      </w:r>
    </w:p>
    <w:p w:rsidR="001F13EA" w:rsidRPr="009B59EA" w:rsidRDefault="001F13EA" w:rsidP="009B59EA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- </w:t>
      </w:r>
      <w:r w:rsidR="004A173E" w:rsidRPr="009B59EA">
        <w:rPr>
          <w:rFonts w:ascii="Times New Roman" w:hAnsi="Times New Roman" w:cs="Times New Roman"/>
        </w:rPr>
        <w:t>Дипломная работа (проект)</w:t>
      </w:r>
      <w:r w:rsidRPr="009B59EA">
        <w:rPr>
          <w:rFonts w:ascii="Times New Roman" w:hAnsi="Times New Roman" w:cs="Times New Roman"/>
        </w:rPr>
        <w:t xml:space="preserve"> – «Показ и защита творческой работы»</w:t>
      </w:r>
    </w:p>
    <w:p w:rsidR="001F13EA" w:rsidRPr="009B59EA" w:rsidRDefault="001F13EA" w:rsidP="009B59EA">
      <w:pPr>
        <w:pStyle w:val="a3"/>
        <w:rPr>
          <w:sz w:val="22"/>
          <w:szCs w:val="22"/>
        </w:rPr>
      </w:pPr>
      <w:r w:rsidRPr="009B59EA">
        <w:rPr>
          <w:b w:val="0"/>
          <w:sz w:val="22"/>
          <w:szCs w:val="22"/>
        </w:rPr>
        <w:t xml:space="preserve"> - Государственный экзамен по </w:t>
      </w:r>
      <w:r w:rsidR="001C23E2" w:rsidRPr="009B59EA">
        <w:rPr>
          <w:b w:val="0"/>
          <w:sz w:val="22"/>
          <w:szCs w:val="22"/>
        </w:rPr>
        <w:t>профессиональному модулю «Педагогическая деятельность»</w:t>
      </w:r>
    </w:p>
    <w:p w:rsidR="001F13EA" w:rsidRPr="009B59EA" w:rsidRDefault="001F13EA" w:rsidP="009B59EA">
      <w:pPr>
        <w:pStyle w:val="a3"/>
        <w:rPr>
          <w:color w:val="000000"/>
          <w:sz w:val="22"/>
          <w:szCs w:val="22"/>
        </w:rPr>
      </w:pPr>
      <w:r w:rsidRPr="009B59EA">
        <w:rPr>
          <w:sz w:val="22"/>
          <w:szCs w:val="22"/>
        </w:rPr>
        <w:t xml:space="preserve"> </w:t>
      </w:r>
    </w:p>
    <w:p w:rsidR="001F13EA" w:rsidRPr="009B59EA" w:rsidRDefault="001F13EA" w:rsidP="009B59EA">
      <w:pPr>
        <w:pStyle w:val="8"/>
        <w:tabs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59E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Согласовано </w:t>
      </w:r>
      <w:r w:rsidRPr="009B59EA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>Заместитель директора по учебной работе</w:t>
      </w:r>
    </w:p>
    <w:p w:rsidR="001F13EA" w:rsidRPr="009B59EA" w:rsidRDefault="001F13EA" w:rsidP="009B59EA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B59EA">
        <w:rPr>
          <w:rFonts w:ascii="Times New Roman" w:hAnsi="Times New Roman" w:cs="Times New Roman"/>
        </w:rPr>
        <w:tab/>
        <w:t xml:space="preserve">                   </w:t>
      </w:r>
      <w:r w:rsidR="00961B53" w:rsidRPr="009B59EA">
        <w:rPr>
          <w:rFonts w:ascii="Times New Roman" w:hAnsi="Times New Roman" w:cs="Times New Roman"/>
        </w:rPr>
        <w:t xml:space="preserve">          </w:t>
      </w:r>
      <w:r w:rsidRPr="009B59EA">
        <w:rPr>
          <w:rFonts w:ascii="Times New Roman" w:hAnsi="Times New Roman" w:cs="Times New Roman"/>
        </w:rPr>
        <w:t xml:space="preserve">  ____________________</w:t>
      </w:r>
      <w:r w:rsidR="004372B0" w:rsidRPr="009B59EA">
        <w:rPr>
          <w:rFonts w:ascii="Times New Roman" w:hAnsi="Times New Roman" w:cs="Times New Roman"/>
          <w:b/>
          <w:bCs/>
        </w:rPr>
        <w:t>М.В.Лукашова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02A33"/>
    <w:rsid w:val="00014EFD"/>
    <w:rsid w:val="00020A69"/>
    <w:rsid w:val="00053A5B"/>
    <w:rsid w:val="0010436D"/>
    <w:rsid w:val="00170A72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32E1B"/>
    <w:rsid w:val="00733A44"/>
    <w:rsid w:val="00757058"/>
    <w:rsid w:val="007758AF"/>
    <w:rsid w:val="00786E1A"/>
    <w:rsid w:val="007B27D9"/>
    <w:rsid w:val="00842ECC"/>
    <w:rsid w:val="008D1107"/>
    <w:rsid w:val="008E7FE6"/>
    <w:rsid w:val="00905C04"/>
    <w:rsid w:val="00934623"/>
    <w:rsid w:val="00961B53"/>
    <w:rsid w:val="00985D7A"/>
    <w:rsid w:val="009B59EA"/>
    <w:rsid w:val="009E5462"/>
    <w:rsid w:val="00A91578"/>
    <w:rsid w:val="00AB0E7E"/>
    <w:rsid w:val="00AC7891"/>
    <w:rsid w:val="00B11801"/>
    <w:rsid w:val="00B3018A"/>
    <w:rsid w:val="00B57991"/>
    <w:rsid w:val="00B965DD"/>
    <w:rsid w:val="00BD0288"/>
    <w:rsid w:val="00BF2AAC"/>
    <w:rsid w:val="00BF6EC4"/>
    <w:rsid w:val="00C150C9"/>
    <w:rsid w:val="00C577A1"/>
    <w:rsid w:val="00CB76C8"/>
    <w:rsid w:val="00CC2178"/>
    <w:rsid w:val="00CF4F6C"/>
    <w:rsid w:val="00D36EB2"/>
    <w:rsid w:val="00E205C8"/>
    <w:rsid w:val="00EA425E"/>
    <w:rsid w:val="00EB775D"/>
    <w:rsid w:val="00EE25F8"/>
    <w:rsid w:val="00EF0ABD"/>
    <w:rsid w:val="00F02FE2"/>
    <w:rsid w:val="00F04060"/>
    <w:rsid w:val="00F1093D"/>
    <w:rsid w:val="00F141C7"/>
    <w:rsid w:val="00F3762D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54</cp:revision>
  <cp:lastPrinted>2023-08-28T09:58:00Z</cp:lastPrinted>
  <dcterms:created xsi:type="dcterms:W3CDTF">2014-08-05T12:32:00Z</dcterms:created>
  <dcterms:modified xsi:type="dcterms:W3CDTF">2025-12-23T07:04:00Z</dcterms:modified>
</cp:coreProperties>
</file>