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b/>
          <w:bCs/>
          <w:sz w:val="28"/>
          <w:szCs w:val="28"/>
        </w:rPr>
        <w:t>Актуальность</w:t>
      </w:r>
      <w:bookmarkStart w:id="0" w:name="_GoBack"/>
      <w:bookmarkEnd w:id="0"/>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Проблема защиты от опасностей возникла одновременно с появлением человека на земле. Многие правила безопасности формулировались, когда люди пытались защититься от диких зверей и природных явлений.</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Со временем изменились условия жизни человека, изменились и правила безопасности жизнедеятельности. Теперь они связаны с интенсивным движением транспорта на городских улицах, развитой сетью коммуникаций, большим скоплением людей, многообразием техники в доме.</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Ни для кого не секрет, что сложившаяся социальная и экологическая обстановка вызывает беспокойство у людей всей планеты. Особую тревогу мы испытываем за самых беззащитных граждан – маленьких детей. Задача взрослых (педагогов и родителей) состоит не только в том, чтобы оберегать и защищать ребенка, но и в том, чтобы подготовить его к различным сложным, а порой опасным жизненным ситуациям.</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Правила поведения и различные запреты непосредственным образом связаны с условиями жизни человека. Они имеют определенный, порой жизненно важный смысл. Однако взрослые, стремясь оградить детей от физических и психических травм, как правило, либо используют долгие наставления и нравоучения, либо регулируют поведение детей путем прямых запретов. И тот, и другой путь мало, а чаще всего вообще не</w:t>
      </w:r>
      <w:r w:rsidR="00E65DB1">
        <w:rPr>
          <w:rFonts w:ascii="Times New Roman" w:hAnsi="Times New Roman" w:cs="Times New Roman"/>
          <w:sz w:val="28"/>
          <w:szCs w:val="28"/>
        </w:rPr>
        <w:t xml:space="preserve"> </w:t>
      </w:r>
      <w:r w:rsidRPr="00E65DB1">
        <w:rPr>
          <w:rFonts w:ascii="Times New Roman" w:hAnsi="Times New Roman" w:cs="Times New Roman"/>
          <w:sz w:val="28"/>
          <w:szCs w:val="28"/>
        </w:rPr>
        <w:t>эффективны. Для того</w:t>
      </w:r>
      <w:proofErr w:type="gramStart"/>
      <w:r w:rsidRPr="00E65DB1">
        <w:rPr>
          <w:rFonts w:ascii="Times New Roman" w:hAnsi="Times New Roman" w:cs="Times New Roman"/>
          <w:sz w:val="28"/>
          <w:szCs w:val="28"/>
        </w:rPr>
        <w:t>,</w:t>
      </w:r>
      <w:proofErr w:type="gramEnd"/>
      <w:r w:rsidRPr="00E65DB1">
        <w:rPr>
          <w:rFonts w:ascii="Times New Roman" w:hAnsi="Times New Roman" w:cs="Times New Roman"/>
          <w:sz w:val="28"/>
          <w:szCs w:val="28"/>
        </w:rPr>
        <w:t xml:space="preserve"> чтобы прямые запреты стали реальными нормами поведения детей и действительно выполняли охранную функцию, необходимо чтобы дети увидели ту или иную ситуацию со стороны и даже сами приняли в ней участие. Только тогда им будет понятно, что можно, а чего нельзя делать, как поступить в той или иной ситуации.</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 xml:space="preserve">Дошкольный возраст – важнейший период, когда </w:t>
      </w:r>
      <w:proofErr w:type="gramStart"/>
      <w:r w:rsidRPr="00E65DB1">
        <w:rPr>
          <w:rFonts w:ascii="Times New Roman" w:hAnsi="Times New Roman" w:cs="Times New Roman"/>
          <w:sz w:val="28"/>
          <w:szCs w:val="28"/>
        </w:rPr>
        <w:t xml:space="preserve">формируется человеческая </w:t>
      </w:r>
      <w:r w:rsidR="00E65DB1">
        <w:rPr>
          <w:rFonts w:ascii="Times New Roman" w:hAnsi="Times New Roman" w:cs="Times New Roman"/>
          <w:sz w:val="28"/>
          <w:szCs w:val="28"/>
        </w:rPr>
        <w:t xml:space="preserve"> </w:t>
      </w:r>
      <w:r w:rsidRPr="00E65DB1">
        <w:rPr>
          <w:rFonts w:ascii="Times New Roman" w:hAnsi="Times New Roman" w:cs="Times New Roman"/>
          <w:sz w:val="28"/>
          <w:szCs w:val="28"/>
        </w:rPr>
        <w:t>личность и закладываются</w:t>
      </w:r>
      <w:proofErr w:type="gramEnd"/>
      <w:r w:rsidRPr="00E65DB1">
        <w:rPr>
          <w:rFonts w:ascii="Times New Roman" w:hAnsi="Times New Roman" w:cs="Times New Roman"/>
          <w:sz w:val="28"/>
          <w:szCs w:val="28"/>
        </w:rPr>
        <w:t xml:space="preserve"> прочные основы опыта жизнедеятельности, здорового образа жизни. Малыш по своим физиологическим особенностям не может самостоятельно определить всю меру опасности своего существования. Поэтому на взрослого человека природой возложена миссия защиты своего ребенка. Детям нужно разумно помогать избегать повреждений, ведь невозможно все время водить их за руку, удерживать возле себя. Необходимо воспитывать привычку правильно пользоваться предметами быта, учить общаться с животными, объяснить как вести себя во дворе, на улице и дома. Нужно привить детям навыки поведения в ситуациях, чреватых получением травм, формировать у них представление о наиболее типичных, часто встречающихся ситуациях.</w:t>
      </w:r>
    </w:p>
    <w:p w:rsidR="00E65DB1" w:rsidRDefault="00E65DB1" w:rsidP="006C48C0">
      <w:pPr>
        <w:rPr>
          <w:rFonts w:ascii="Times New Roman" w:hAnsi="Times New Roman" w:cs="Times New Roman"/>
          <w:b/>
          <w:bCs/>
          <w:sz w:val="28"/>
          <w:szCs w:val="28"/>
        </w:rPr>
      </w:pPr>
    </w:p>
    <w:p w:rsidR="00E65DB1" w:rsidRDefault="00E65DB1" w:rsidP="006C48C0">
      <w:pPr>
        <w:rPr>
          <w:rFonts w:ascii="Times New Roman" w:hAnsi="Times New Roman" w:cs="Times New Roman"/>
          <w:b/>
          <w:bCs/>
          <w:sz w:val="28"/>
          <w:szCs w:val="28"/>
        </w:rPr>
      </w:pP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b/>
          <w:bCs/>
          <w:sz w:val="28"/>
          <w:szCs w:val="28"/>
        </w:rPr>
        <w:t>Проблема:</w:t>
      </w:r>
      <w:r w:rsidRPr="00E65DB1">
        <w:rPr>
          <w:rFonts w:ascii="Times New Roman" w:hAnsi="Times New Roman" w:cs="Times New Roman"/>
          <w:sz w:val="28"/>
          <w:szCs w:val="28"/>
        </w:rPr>
        <w:t xml:space="preserve"> у детей младшего дошкольного возраста отсутствует защитная психологическая реакция на экстремальные ситуации, которая свойственна взрослым. </w:t>
      </w:r>
      <w:r w:rsidRPr="00E65DB1">
        <w:rPr>
          <w:rFonts w:ascii="Times New Roman" w:hAnsi="Times New Roman" w:cs="Times New Roman"/>
          <w:sz w:val="28"/>
          <w:szCs w:val="28"/>
        </w:rPr>
        <w:lastRenderedPageBreak/>
        <w:t>Желание постоянно открывать что-то новое, их непосредственность, любопытство часто ставит их перед реальной опасностью.</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b/>
          <w:bCs/>
          <w:sz w:val="28"/>
          <w:szCs w:val="28"/>
        </w:rPr>
        <w:t>Тип проекта: </w:t>
      </w:r>
      <w:r w:rsidRPr="00E65DB1">
        <w:rPr>
          <w:rFonts w:ascii="Times New Roman" w:hAnsi="Times New Roman" w:cs="Times New Roman"/>
          <w:sz w:val="28"/>
          <w:szCs w:val="28"/>
        </w:rPr>
        <w:t>познавательно-игровой.</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b/>
          <w:bCs/>
          <w:sz w:val="28"/>
          <w:szCs w:val="28"/>
        </w:rPr>
        <w:t>Участники проекта:</w:t>
      </w:r>
      <w:r w:rsidRPr="00E65DB1">
        <w:rPr>
          <w:rFonts w:ascii="Times New Roman" w:hAnsi="Times New Roman" w:cs="Times New Roman"/>
          <w:sz w:val="28"/>
          <w:szCs w:val="28"/>
        </w:rPr>
        <w:t> дети первой младшей группы, родители воспитанников, воспитатели.</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b/>
          <w:bCs/>
          <w:sz w:val="28"/>
          <w:szCs w:val="28"/>
        </w:rPr>
        <w:t>Срок реализации:</w:t>
      </w:r>
      <w:r w:rsidRPr="00E65DB1">
        <w:rPr>
          <w:rFonts w:ascii="Times New Roman" w:hAnsi="Times New Roman" w:cs="Times New Roman"/>
          <w:sz w:val="28"/>
          <w:szCs w:val="28"/>
        </w:rPr>
        <w:t> Кратк</w:t>
      </w:r>
      <w:proofErr w:type="gramStart"/>
      <w:r w:rsidRPr="00E65DB1">
        <w:rPr>
          <w:rFonts w:ascii="Times New Roman" w:hAnsi="Times New Roman" w:cs="Times New Roman"/>
          <w:sz w:val="28"/>
          <w:szCs w:val="28"/>
        </w:rPr>
        <w:t>о</w:t>
      </w:r>
      <w:r w:rsidR="00E65DB1">
        <w:rPr>
          <w:rFonts w:ascii="Times New Roman" w:hAnsi="Times New Roman" w:cs="Times New Roman"/>
          <w:sz w:val="28"/>
          <w:szCs w:val="28"/>
        </w:rPr>
        <w:t>-</w:t>
      </w:r>
      <w:proofErr w:type="gramEnd"/>
      <w:r w:rsidR="00E65DB1">
        <w:rPr>
          <w:rFonts w:ascii="Times New Roman" w:hAnsi="Times New Roman" w:cs="Times New Roman"/>
          <w:sz w:val="28"/>
          <w:szCs w:val="28"/>
        </w:rPr>
        <w:t xml:space="preserve"> срочный - 3</w:t>
      </w:r>
      <w:r w:rsidRPr="00E65DB1">
        <w:rPr>
          <w:rFonts w:ascii="Times New Roman" w:hAnsi="Times New Roman" w:cs="Times New Roman"/>
          <w:sz w:val="28"/>
          <w:szCs w:val="28"/>
        </w:rPr>
        <w:t xml:space="preserve"> недели</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b/>
          <w:bCs/>
          <w:sz w:val="28"/>
          <w:szCs w:val="28"/>
        </w:rPr>
        <w:t>Цель проекта:</w:t>
      </w:r>
      <w:r w:rsidRPr="00E65DB1">
        <w:rPr>
          <w:rFonts w:ascii="Times New Roman" w:hAnsi="Times New Roman" w:cs="Times New Roman"/>
          <w:sz w:val="28"/>
          <w:szCs w:val="28"/>
        </w:rPr>
        <w:t>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b/>
          <w:bCs/>
          <w:sz w:val="28"/>
          <w:szCs w:val="28"/>
        </w:rPr>
        <w:t>Задачи проекта:</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1.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2. Формировать первичные представления о машинах, улице, дороге. Знакомить с некоторыми видами транспортных средств.</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3. Знакомить с предметным миром и правилами безопасного обращения с предметами.</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4. Знакомить с понятиями «можно — нельзя», «опасно».</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5. Способствовать развитию познавательного интереса.</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6. Развивать умение детей отвечать на вопросы воспитателя.</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7. Привлечь внимание родителей к проблеме безопасности ребенка.</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b/>
          <w:bCs/>
          <w:sz w:val="28"/>
          <w:szCs w:val="28"/>
        </w:rPr>
        <w:t>Методы и приёмы:</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Практические: подвижные и дидактические игры, игры - ситуации.</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Наглядные: демонстрация иллюстраций по правилам безопасности.</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Словесные: ситуативные разговоры, прослушивание.</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b/>
          <w:bCs/>
          <w:sz w:val="28"/>
          <w:szCs w:val="28"/>
        </w:rPr>
        <w:t>Предполагаемый результат:</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1. Сформировать представление у детей о безопасном поведении на дороге, в природе и в собственной жизнедеятельности.</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2. Пополнение словарного запаса детей;</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3. Вовлечение родителей в совместную деятельность.</w:t>
      </w:r>
    </w:p>
    <w:p w:rsidR="00580713" w:rsidRDefault="00580713" w:rsidP="006C48C0">
      <w:pPr>
        <w:rPr>
          <w:rFonts w:ascii="Times New Roman" w:hAnsi="Times New Roman" w:cs="Times New Roman"/>
          <w:b/>
          <w:bCs/>
          <w:sz w:val="28"/>
          <w:szCs w:val="28"/>
        </w:rPr>
      </w:pP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b/>
          <w:bCs/>
          <w:sz w:val="28"/>
          <w:szCs w:val="28"/>
        </w:rPr>
        <w:t>1 этап: Подготовительный</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lastRenderedPageBreak/>
        <w:t>Подбор художественной литер</w:t>
      </w:r>
      <w:r w:rsidR="00DB31D3" w:rsidRPr="00E65DB1">
        <w:rPr>
          <w:rFonts w:ascii="Times New Roman" w:hAnsi="Times New Roman" w:cs="Times New Roman"/>
          <w:sz w:val="28"/>
          <w:szCs w:val="28"/>
        </w:rPr>
        <w:t>атуры.</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Подбор наглядно-иллюстративного материала.</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Работа с методическим материалом, литературой по данной теме.</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b/>
          <w:bCs/>
          <w:sz w:val="28"/>
          <w:szCs w:val="28"/>
        </w:rPr>
        <w:t>2 этап: Выполнение проекта</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 xml:space="preserve"> Ситуативные разговоры: «Безопасность в нашей группе», «Опасные предметы», «Незнакомые люди», «Как общаться с незнакомыми животными».</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Цель: Способствовать развитию чувства самосохранения и безопасности, формировать первичные представления о безопасном поведении в природе и в собственной жизнедеятельности.) Рассматривание: картинк</w:t>
      </w:r>
      <w:r w:rsidR="00DB31D3" w:rsidRPr="00E65DB1">
        <w:rPr>
          <w:rFonts w:ascii="Times New Roman" w:hAnsi="Times New Roman" w:cs="Times New Roman"/>
          <w:sz w:val="28"/>
          <w:szCs w:val="28"/>
        </w:rPr>
        <w:t xml:space="preserve">и </w:t>
      </w:r>
      <w:r w:rsidRPr="00E65DB1">
        <w:rPr>
          <w:rFonts w:ascii="Times New Roman" w:hAnsi="Times New Roman" w:cs="Times New Roman"/>
          <w:sz w:val="28"/>
          <w:szCs w:val="28"/>
        </w:rPr>
        <w:t>«Опасные предметы</w:t>
      </w:r>
      <w:r w:rsidR="00DB31D3" w:rsidRPr="00E65DB1">
        <w:rPr>
          <w:rFonts w:ascii="Times New Roman" w:hAnsi="Times New Roman" w:cs="Times New Roman"/>
          <w:sz w:val="28"/>
          <w:szCs w:val="28"/>
        </w:rPr>
        <w:t>»,  «Безопасность дома и на улице</w:t>
      </w:r>
      <w:r w:rsidRPr="00E65DB1">
        <w:rPr>
          <w:rFonts w:ascii="Times New Roman" w:hAnsi="Times New Roman" w:cs="Times New Roman"/>
          <w:sz w:val="28"/>
          <w:szCs w:val="28"/>
        </w:rPr>
        <w:t>»</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Цель: Знакомить с понятиями «можно – нельзя», «опасно». Поощрять попытки детей по собственной инициативе или по просьбе воспитателя рассказывать об изображении на картинке. Развивать активный словарь</w:t>
      </w:r>
    </w:p>
    <w:p w:rsidR="00DB31D3"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 xml:space="preserve"> Игры:</w:t>
      </w:r>
      <w:r w:rsidR="00E65DB1" w:rsidRPr="00E65DB1">
        <w:rPr>
          <w:rFonts w:ascii="Times New Roman" w:hAnsi="Times New Roman" w:cs="Times New Roman"/>
          <w:sz w:val="28"/>
          <w:szCs w:val="28"/>
        </w:rPr>
        <w:t xml:space="preserve">  </w:t>
      </w:r>
      <w:r w:rsidR="00DB31D3" w:rsidRPr="00E65DB1">
        <w:rPr>
          <w:rFonts w:ascii="Times New Roman" w:hAnsi="Times New Roman" w:cs="Times New Roman"/>
          <w:sz w:val="28"/>
          <w:szCs w:val="28"/>
        </w:rPr>
        <w:t xml:space="preserve">Дидактические игра «Опасные предметы», «Собери светофор». </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Цель: формировать знания о безопасном поведении в быту, о правилах пожарной безопасности, активизировать речь детей.</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Занятие по познавательному развитию</w:t>
      </w:r>
      <w:r w:rsidR="00DB31D3" w:rsidRPr="00E65DB1">
        <w:rPr>
          <w:rFonts w:ascii="Times New Roman" w:hAnsi="Times New Roman" w:cs="Times New Roman"/>
          <w:sz w:val="28"/>
          <w:szCs w:val="28"/>
        </w:rPr>
        <w:t xml:space="preserve"> «Сказочная безопасность».</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 xml:space="preserve">Цель: </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Чтение художественной литературы: К. И. Чуковский</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«Путаница»</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Цель: познакомить детей с новым произведением,</w:t>
      </w:r>
      <w:r w:rsidR="00DB31D3" w:rsidRPr="00E65DB1">
        <w:rPr>
          <w:rFonts w:ascii="Times New Roman" w:hAnsi="Times New Roman" w:cs="Times New Roman"/>
          <w:sz w:val="28"/>
          <w:szCs w:val="28"/>
        </w:rPr>
        <w:t xml:space="preserve"> ск</w:t>
      </w:r>
      <w:r w:rsidRPr="00E65DB1">
        <w:rPr>
          <w:rFonts w:ascii="Times New Roman" w:hAnsi="Times New Roman" w:cs="Times New Roman"/>
          <w:sz w:val="28"/>
          <w:szCs w:val="28"/>
        </w:rPr>
        <w:t>азкой «Кот, дрозд и петух», формировать способность слушать без наглядного сопровождения, обогатить словарь за счет звукоподражания, развивать слуховое внимание, воспитывать любовь к чтению.</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 xml:space="preserve"> Ситуативные разговоры: «Правила безопасности дома и в группе», «Как правильно играть с животными», «Расскажи, что будет с мишкой, если он будет играть со спичками», «Чужие взрослые»2) Рассматривание: картинки «Кошкин дом», игрушки «Пожарная машина»</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Цель: Поощрять попытки детей по собственной инициативе или по просьбе воспитателя рассказывать об изображении на картинке. Развивать активный словарь.</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 xml:space="preserve"> Игры</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 xml:space="preserve">Дидактические игры: «С чем можно играть, </w:t>
      </w:r>
      <w:r w:rsidR="00DB31D3" w:rsidRPr="00E65DB1">
        <w:rPr>
          <w:rFonts w:ascii="Times New Roman" w:hAnsi="Times New Roman" w:cs="Times New Roman"/>
          <w:sz w:val="28"/>
          <w:szCs w:val="28"/>
        </w:rPr>
        <w:t>а с чем нельзя»</w:t>
      </w:r>
      <w:r w:rsidRPr="00E65DB1">
        <w:rPr>
          <w:rFonts w:ascii="Times New Roman" w:hAnsi="Times New Roman" w:cs="Times New Roman"/>
          <w:sz w:val="28"/>
          <w:szCs w:val="28"/>
        </w:rPr>
        <w:t>.</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Цель: формировать знания о безопасном поведении в быту, о правилах пожарной безопасности, активизировать речь детей.</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lastRenderedPageBreak/>
        <w:t>Пальчиковые игры: «Спички», «Машина»</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Цель: формировать умение соотносить слова и движения рук.</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 xml:space="preserve">Игры - ситуации: «Машины едут по </w:t>
      </w:r>
      <w:r w:rsidR="00E65DB1" w:rsidRPr="00E65DB1">
        <w:rPr>
          <w:rFonts w:ascii="Times New Roman" w:hAnsi="Times New Roman" w:cs="Times New Roman"/>
          <w:sz w:val="28"/>
          <w:szCs w:val="28"/>
        </w:rPr>
        <w:t>дороге».</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Цель: формировать начальные навыки ролевого поведения; учить связывать сюжетные действия с ролью.</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Чтение художественной литературы:</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Русская народная сказка «Волк и семеро козлят»</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Цель: познакомить детей со сказкой, помочь понять содержание, развивать активный словарь, формировать простейшие представления о правилах безопасного поведения.</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Работа с родителями:</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1. Папка – передвижка «Опасные предметы»</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2. Папка – передвижка «Правила дорожного движения. Памятка родителям»</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3. Буклет - памятка «Безопасность ребенка дома»</w:t>
      </w:r>
    </w:p>
    <w:p w:rsidR="006C48C0" w:rsidRPr="00E65DB1" w:rsidRDefault="006C48C0" w:rsidP="006C48C0">
      <w:pPr>
        <w:rPr>
          <w:rFonts w:ascii="Times New Roman" w:hAnsi="Times New Roman" w:cs="Times New Roman"/>
          <w:sz w:val="28"/>
          <w:szCs w:val="28"/>
        </w:rPr>
      </w:pPr>
      <w:r w:rsidRPr="00E65DB1">
        <w:rPr>
          <w:rFonts w:ascii="Times New Roman" w:hAnsi="Times New Roman" w:cs="Times New Roman"/>
          <w:sz w:val="28"/>
          <w:szCs w:val="28"/>
        </w:rPr>
        <w:t>III этап: Итоговый</w:t>
      </w:r>
      <w:r w:rsidR="00DB31D3" w:rsidRPr="00E65DB1">
        <w:rPr>
          <w:rFonts w:ascii="Times New Roman" w:hAnsi="Times New Roman" w:cs="Times New Roman"/>
          <w:sz w:val="28"/>
          <w:szCs w:val="28"/>
        </w:rPr>
        <w:t xml:space="preserve"> </w:t>
      </w:r>
    </w:p>
    <w:p w:rsidR="00DB31D3" w:rsidRPr="00E65DB1" w:rsidRDefault="00DB31D3" w:rsidP="00DB31D3">
      <w:pPr>
        <w:rPr>
          <w:rFonts w:ascii="Times New Roman" w:hAnsi="Times New Roman" w:cs="Times New Roman"/>
          <w:sz w:val="28"/>
          <w:szCs w:val="28"/>
        </w:rPr>
      </w:pPr>
      <w:r w:rsidRPr="00E65DB1">
        <w:rPr>
          <w:rFonts w:ascii="Times New Roman" w:hAnsi="Times New Roman" w:cs="Times New Roman"/>
          <w:sz w:val="28"/>
          <w:szCs w:val="28"/>
        </w:rPr>
        <w:t>• Закрепить и обобщить знания полученные детьми в ходе реализации </w:t>
      </w:r>
      <w:r w:rsidRPr="00E65DB1">
        <w:rPr>
          <w:rFonts w:ascii="Times New Roman" w:hAnsi="Times New Roman" w:cs="Times New Roman"/>
          <w:bCs/>
          <w:sz w:val="28"/>
          <w:szCs w:val="28"/>
        </w:rPr>
        <w:t>проекта</w:t>
      </w:r>
      <w:r w:rsidRPr="00E65DB1">
        <w:rPr>
          <w:rFonts w:ascii="Times New Roman" w:hAnsi="Times New Roman" w:cs="Times New Roman"/>
          <w:sz w:val="28"/>
          <w:szCs w:val="28"/>
        </w:rPr>
        <w:t>.</w:t>
      </w:r>
    </w:p>
    <w:p w:rsidR="00DB31D3" w:rsidRPr="00E65DB1" w:rsidRDefault="003548A5" w:rsidP="00DB31D3">
      <w:pPr>
        <w:rPr>
          <w:rFonts w:ascii="Times New Roman" w:hAnsi="Times New Roman" w:cs="Times New Roman"/>
          <w:sz w:val="28"/>
          <w:szCs w:val="28"/>
        </w:rPr>
      </w:pPr>
      <w:r w:rsidRPr="00E65DB1">
        <w:rPr>
          <w:rFonts w:ascii="Times New Roman" w:hAnsi="Times New Roman" w:cs="Times New Roman"/>
          <w:sz w:val="28"/>
          <w:szCs w:val="28"/>
        </w:rPr>
        <w:t>У детей повысились знания о значимости </w:t>
      </w:r>
      <w:r w:rsidRPr="00E65DB1">
        <w:rPr>
          <w:rFonts w:ascii="Times New Roman" w:hAnsi="Times New Roman" w:cs="Times New Roman"/>
          <w:bCs/>
          <w:sz w:val="28"/>
          <w:szCs w:val="28"/>
        </w:rPr>
        <w:t>безопасного поведения</w:t>
      </w:r>
      <w:r w:rsidRPr="00E65DB1">
        <w:rPr>
          <w:rFonts w:ascii="Times New Roman" w:hAnsi="Times New Roman" w:cs="Times New Roman"/>
          <w:sz w:val="28"/>
          <w:szCs w:val="28"/>
        </w:rPr>
        <w:t>.</w:t>
      </w:r>
    </w:p>
    <w:p w:rsidR="003548A5" w:rsidRPr="00E65DB1" w:rsidRDefault="003548A5" w:rsidP="00DB31D3">
      <w:pPr>
        <w:rPr>
          <w:rFonts w:ascii="Times New Roman" w:hAnsi="Times New Roman" w:cs="Times New Roman"/>
          <w:sz w:val="28"/>
          <w:szCs w:val="28"/>
        </w:rPr>
      </w:pPr>
      <w:r w:rsidRPr="00E65DB1">
        <w:rPr>
          <w:rFonts w:ascii="Times New Roman" w:hAnsi="Times New Roman" w:cs="Times New Roman"/>
          <w:sz w:val="28"/>
          <w:szCs w:val="28"/>
        </w:rPr>
        <w:t>Расширилось представление о работе МЧС, полиции и скорой помощи.</w:t>
      </w:r>
    </w:p>
    <w:p w:rsidR="00DB31D3" w:rsidRPr="00E65DB1" w:rsidRDefault="00DB31D3" w:rsidP="00DB31D3">
      <w:pPr>
        <w:rPr>
          <w:rFonts w:ascii="Times New Roman" w:hAnsi="Times New Roman" w:cs="Times New Roman"/>
          <w:sz w:val="28"/>
          <w:szCs w:val="28"/>
        </w:rPr>
      </w:pPr>
      <w:r w:rsidRPr="00E65DB1">
        <w:rPr>
          <w:rFonts w:ascii="Times New Roman" w:hAnsi="Times New Roman" w:cs="Times New Roman"/>
          <w:sz w:val="28"/>
          <w:szCs w:val="28"/>
        </w:rPr>
        <w:t>С целью повышения интереса к </w:t>
      </w:r>
      <w:r w:rsidRPr="00E65DB1">
        <w:rPr>
          <w:rFonts w:ascii="Times New Roman" w:hAnsi="Times New Roman" w:cs="Times New Roman"/>
          <w:bCs/>
          <w:sz w:val="28"/>
          <w:szCs w:val="28"/>
        </w:rPr>
        <w:t>безопасному</w:t>
      </w:r>
      <w:r w:rsidRPr="00E65DB1">
        <w:rPr>
          <w:rFonts w:ascii="Times New Roman" w:hAnsi="Times New Roman" w:cs="Times New Roman"/>
          <w:sz w:val="28"/>
          <w:szCs w:val="28"/>
        </w:rPr>
        <w:t> поведению в различных ситуациях необходимо продолжать систематическую работу по указанной теме через создание и реализацию новых совместных с родителями </w:t>
      </w:r>
      <w:r w:rsidRPr="00E65DB1">
        <w:rPr>
          <w:rFonts w:ascii="Times New Roman" w:hAnsi="Times New Roman" w:cs="Times New Roman"/>
          <w:bCs/>
          <w:sz w:val="28"/>
          <w:szCs w:val="28"/>
        </w:rPr>
        <w:t>проектов</w:t>
      </w:r>
      <w:r w:rsidRPr="00E65DB1">
        <w:rPr>
          <w:rFonts w:ascii="Times New Roman" w:hAnsi="Times New Roman" w:cs="Times New Roman"/>
          <w:sz w:val="28"/>
          <w:szCs w:val="28"/>
        </w:rPr>
        <w:t> с использованием интегрированного подхода в этом направлении.</w:t>
      </w:r>
    </w:p>
    <w:p w:rsidR="00DB31D3" w:rsidRPr="00E65DB1" w:rsidRDefault="00E65DB1" w:rsidP="006C48C0">
      <w:pPr>
        <w:rPr>
          <w:rFonts w:ascii="Times New Roman" w:hAnsi="Times New Roman" w:cs="Times New Roman"/>
          <w:sz w:val="28"/>
          <w:szCs w:val="28"/>
        </w:rPr>
      </w:pPr>
      <w:r w:rsidRPr="00E65DB1">
        <w:rPr>
          <w:rFonts w:ascii="Times New Roman" w:hAnsi="Times New Roman" w:cs="Times New Roman"/>
          <w:sz w:val="28"/>
          <w:szCs w:val="28"/>
        </w:rPr>
        <w:t>Фотоотчет.</w:t>
      </w:r>
    </w:p>
    <w:p w:rsidR="00E65DB1" w:rsidRDefault="00E65DB1" w:rsidP="006C48C0"/>
    <w:p w:rsidR="00E65DB1" w:rsidRDefault="00E65DB1" w:rsidP="006C48C0"/>
    <w:p w:rsidR="00E65DB1" w:rsidRDefault="00E65DB1" w:rsidP="006C48C0"/>
    <w:p w:rsidR="00E65DB1" w:rsidRDefault="00E65DB1" w:rsidP="006C48C0"/>
    <w:p w:rsidR="00E65DB1" w:rsidRDefault="00E65DB1" w:rsidP="006C48C0"/>
    <w:p w:rsidR="00E65DB1" w:rsidRDefault="00E65DB1" w:rsidP="006C48C0"/>
    <w:p w:rsidR="00E65DB1" w:rsidRDefault="00E65DB1" w:rsidP="006C48C0"/>
    <w:p w:rsidR="008C48F4" w:rsidRDefault="008C48F4" w:rsidP="00580713">
      <w:pPr>
        <w:jc w:val="center"/>
        <w:rPr>
          <w:rFonts w:ascii="Times New Roman" w:hAnsi="Times New Roman" w:cs="Times New Roman"/>
          <w:b/>
          <w:bCs/>
          <w:sz w:val="28"/>
          <w:szCs w:val="28"/>
        </w:rPr>
      </w:pPr>
    </w:p>
    <w:p w:rsidR="008C48F4" w:rsidRDefault="008C48F4" w:rsidP="00580713">
      <w:pPr>
        <w:jc w:val="center"/>
        <w:rPr>
          <w:rFonts w:ascii="Times New Roman" w:hAnsi="Times New Roman" w:cs="Times New Roman"/>
          <w:b/>
          <w:bCs/>
          <w:sz w:val="28"/>
          <w:szCs w:val="28"/>
        </w:rPr>
      </w:pPr>
    </w:p>
    <w:p w:rsidR="00E65DB1" w:rsidRPr="00580713" w:rsidRDefault="00E65DB1" w:rsidP="00580713">
      <w:pPr>
        <w:jc w:val="center"/>
        <w:rPr>
          <w:rFonts w:ascii="Times New Roman" w:hAnsi="Times New Roman" w:cs="Times New Roman"/>
          <w:sz w:val="28"/>
          <w:szCs w:val="28"/>
        </w:rPr>
      </w:pPr>
      <w:r w:rsidRPr="00580713">
        <w:rPr>
          <w:rFonts w:ascii="Times New Roman" w:hAnsi="Times New Roman" w:cs="Times New Roman"/>
          <w:b/>
          <w:bCs/>
          <w:sz w:val="28"/>
          <w:szCs w:val="28"/>
        </w:rPr>
        <w:lastRenderedPageBreak/>
        <w:t>«Сказочная безопасность»</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b/>
          <w:bCs/>
          <w:sz w:val="28"/>
          <w:szCs w:val="28"/>
        </w:rPr>
        <w:t>Цель:</w:t>
      </w:r>
      <w:r w:rsidRPr="00580713">
        <w:rPr>
          <w:rFonts w:ascii="Times New Roman" w:hAnsi="Times New Roman" w:cs="Times New Roman"/>
          <w:sz w:val="28"/>
          <w:szCs w:val="28"/>
        </w:rPr>
        <w:t> Закрепить знания детей об основных правилах личной безопасности.</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sz w:val="28"/>
          <w:szCs w:val="28"/>
        </w:rPr>
        <w:t>Развивать мышление, память, связную речь, внимательность, осторожность.</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sz w:val="28"/>
          <w:szCs w:val="28"/>
        </w:rPr>
        <w:t>Воспитывать уверенность у детей в том, что в опасных ситуациях они могут приложить усилия, чтобы защитить и обезопасить себя.</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b/>
          <w:bCs/>
          <w:sz w:val="28"/>
          <w:szCs w:val="28"/>
        </w:rPr>
        <w:t>Материал:</w:t>
      </w:r>
      <w:r w:rsidRPr="00580713">
        <w:rPr>
          <w:rFonts w:ascii="Times New Roman" w:hAnsi="Times New Roman" w:cs="Times New Roman"/>
          <w:sz w:val="28"/>
          <w:szCs w:val="28"/>
        </w:rPr>
        <w:t> дидактические карточки для ознакомления с окружающим миром, клубок, сказка «Колобок» на фланелографе,  сказка «Волк и семеро козлят» - настольный театр.</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b/>
          <w:bCs/>
          <w:sz w:val="28"/>
          <w:szCs w:val="28"/>
        </w:rPr>
        <w:t>Предварительная работа:</w:t>
      </w:r>
      <w:r w:rsidRPr="00580713">
        <w:rPr>
          <w:rFonts w:ascii="Times New Roman" w:hAnsi="Times New Roman" w:cs="Times New Roman"/>
          <w:sz w:val="28"/>
          <w:szCs w:val="28"/>
        </w:rPr>
        <w:t> рассматривание иллюстраций,</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sz w:val="28"/>
          <w:szCs w:val="28"/>
        </w:rPr>
        <w:t>чтение художественной литературы по теме,</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sz w:val="28"/>
          <w:szCs w:val="28"/>
        </w:rPr>
        <w:t>обсуждение проблемных ситуаций,</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sz w:val="28"/>
          <w:szCs w:val="28"/>
        </w:rPr>
        <w:t>беседа «Что делать, когда потерялся?».</w:t>
      </w:r>
    </w:p>
    <w:p w:rsidR="00E65DB1" w:rsidRPr="00580713" w:rsidRDefault="00E65DB1" w:rsidP="00E65DB1">
      <w:pPr>
        <w:rPr>
          <w:rFonts w:ascii="Times New Roman" w:hAnsi="Times New Roman" w:cs="Times New Roman"/>
          <w:sz w:val="28"/>
          <w:szCs w:val="28"/>
        </w:rPr>
      </w:pPr>
      <w:proofErr w:type="gramStart"/>
      <w:r w:rsidRPr="00580713">
        <w:rPr>
          <w:rFonts w:ascii="Times New Roman" w:hAnsi="Times New Roman" w:cs="Times New Roman"/>
          <w:b/>
          <w:bCs/>
          <w:sz w:val="28"/>
          <w:szCs w:val="28"/>
        </w:rPr>
        <w:t>Методы и приемы:</w:t>
      </w:r>
      <w:r w:rsidRPr="00580713">
        <w:rPr>
          <w:rFonts w:ascii="Times New Roman" w:hAnsi="Times New Roman" w:cs="Times New Roman"/>
          <w:sz w:val="28"/>
          <w:szCs w:val="28"/>
        </w:rPr>
        <w:t> художественные слова, музыкальное сопровождение, игровые ситуации,  дидактическая игра, объединяющая игра, игровое упражнение, проблемная ситуация, объяснение, показ, подвижная игра.</w:t>
      </w:r>
      <w:proofErr w:type="gramEnd"/>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b/>
          <w:bCs/>
          <w:sz w:val="28"/>
          <w:szCs w:val="28"/>
        </w:rPr>
        <w:t>Ход занятия</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b/>
          <w:bCs/>
          <w:sz w:val="28"/>
          <w:szCs w:val="28"/>
        </w:rPr>
        <w:t>Организационный момент:</w:t>
      </w:r>
      <w:r w:rsidRPr="00580713">
        <w:rPr>
          <w:rFonts w:ascii="Times New Roman" w:hAnsi="Times New Roman" w:cs="Times New Roman"/>
          <w:sz w:val="28"/>
          <w:szCs w:val="28"/>
        </w:rPr>
        <w:t xml:space="preserve"> Дети заходят в зал. </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sz w:val="28"/>
          <w:szCs w:val="28"/>
        </w:rPr>
        <w:t>Воспитатель: - К нам сегодня пришли гости,  давайте с ними поздороваемся.</w:t>
      </w:r>
    </w:p>
    <w:p w:rsidR="00E65DB1" w:rsidRPr="00580713" w:rsidRDefault="00E65DB1" w:rsidP="00E65DB1">
      <w:pPr>
        <w:rPr>
          <w:rFonts w:ascii="Times New Roman" w:hAnsi="Times New Roman" w:cs="Times New Roman"/>
          <w:b/>
          <w:bCs/>
          <w:i/>
          <w:iCs/>
          <w:sz w:val="28"/>
          <w:szCs w:val="28"/>
        </w:rPr>
      </w:pPr>
      <w:r w:rsidRPr="00580713">
        <w:rPr>
          <w:rFonts w:ascii="Times New Roman" w:hAnsi="Times New Roman" w:cs="Times New Roman"/>
          <w:b/>
          <w:bCs/>
          <w:sz w:val="28"/>
          <w:szCs w:val="28"/>
        </w:rPr>
        <w:t>Игровая мотивация:</w:t>
      </w:r>
      <w:r w:rsidRPr="00580713">
        <w:rPr>
          <w:rFonts w:ascii="Times New Roman" w:hAnsi="Times New Roman" w:cs="Times New Roman"/>
          <w:sz w:val="28"/>
          <w:szCs w:val="28"/>
        </w:rPr>
        <w:t> </w:t>
      </w:r>
      <w:r w:rsidRPr="00580713">
        <w:rPr>
          <w:rFonts w:ascii="Times New Roman" w:hAnsi="Times New Roman" w:cs="Times New Roman"/>
          <w:b/>
          <w:bCs/>
          <w:sz w:val="28"/>
          <w:szCs w:val="28"/>
        </w:rPr>
        <w:t xml:space="preserve"> </w:t>
      </w:r>
    </w:p>
    <w:p w:rsidR="00E65DB1" w:rsidRPr="00580713" w:rsidRDefault="00E65DB1" w:rsidP="00E65DB1">
      <w:pPr>
        <w:rPr>
          <w:rFonts w:ascii="Times New Roman" w:hAnsi="Times New Roman" w:cs="Times New Roman"/>
          <w:iCs/>
          <w:sz w:val="28"/>
          <w:szCs w:val="28"/>
        </w:rPr>
      </w:pPr>
      <w:r w:rsidRPr="00580713">
        <w:rPr>
          <w:rFonts w:ascii="Times New Roman" w:hAnsi="Times New Roman" w:cs="Times New Roman"/>
          <w:iCs/>
          <w:sz w:val="28"/>
          <w:szCs w:val="28"/>
        </w:rPr>
        <w:t>Ребята, а вы любите сказки?  А какие чудеса происходят в сказках! Коза с козлятами умеют говорить, как люди! Колобок из муки оживает, катится, да еще и разговаривает с животными!</w:t>
      </w:r>
    </w:p>
    <w:p w:rsidR="00E65DB1" w:rsidRPr="00580713" w:rsidRDefault="00E65DB1" w:rsidP="00E65DB1">
      <w:pPr>
        <w:rPr>
          <w:rFonts w:ascii="Times New Roman" w:hAnsi="Times New Roman" w:cs="Times New Roman"/>
          <w:iCs/>
          <w:sz w:val="28"/>
          <w:szCs w:val="28"/>
        </w:rPr>
      </w:pPr>
      <w:r w:rsidRPr="00580713">
        <w:rPr>
          <w:rFonts w:ascii="Times New Roman" w:hAnsi="Times New Roman" w:cs="Times New Roman"/>
          <w:iCs/>
          <w:sz w:val="28"/>
          <w:szCs w:val="28"/>
        </w:rPr>
        <w:t>Я приглашаю вас еще раз побывать в наших любимых сказках и посмотреть, как поступают герои в сказках в некоторых ситуациях, и что из этого получается.</w:t>
      </w:r>
    </w:p>
    <w:p w:rsidR="00E65DB1" w:rsidRPr="00580713" w:rsidRDefault="00E65DB1" w:rsidP="00E65DB1">
      <w:pPr>
        <w:rPr>
          <w:rFonts w:ascii="Times New Roman" w:hAnsi="Times New Roman" w:cs="Times New Roman"/>
          <w:iCs/>
          <w:sz w:val="28"/>
          <w:szCs w:val="28"/>
        </w:rPr>
      </w:pPr>
      <w:r w:rsidRPr="00580713">
        <w:rPr>
          <w:rFonts w:ascii="Times New Roman" w:hAnsi="Times New Roman" w:cs="Times New Roman"/>
          <w:iCs/>
          <w:sz w:val="28"/>
          <w:szCs w:val="28"/>
        </w:rPr>
        <w:t xml:space="preserve">Как мы можем попасть в сказку? А поможет нам в этом волшебный клубочек. </w:t>
      </w:r>
    </w:p>
    <w:p w:rsidR="00E65DB1" w:rsidRPr="00580713" w:rsidRDefault="00E65DB1" w:rsidP="00E65DB1">
      <w:pPr>
        <w:rPr>
          <w:rFonts w:ascii="Times New Roman" w:hAnsi="Times New Roman" w:cs="Times New Roman"/>
          <w:iCs/>
          <w:sz w:val="28"/>
          <w:szCs w:val="28"/>
        </w:rPr>
      </w:pPr>
      <w:r w:rsidRPr="00580713">
        <w:rPr>
          <w:rFonts w:ascii="Times New Roman" w:hAnsi="Times New Roman" w:cs="Times New Roman"/>
          <w:iCs/>
          <w:sz w:val="28"/>
          <w:szCs w:val="28"/>
        </w:rPr>
        <w:t>I. Ты, клубочек повернись,</w:t>
      </w:r>
    </w:p>
    <w:p w:rsidR="00E65DB1" w:rsidRPr="00580713" w:rsidRDefault="00E65DB1" w:rsidP="00E65DB1">
      <w:pPr>
        <w:rPr>
          <w:rFonts w:ascii="Times New Roman" w:hAnsi="Times New Roman" w:cs="Times New Roman"/>
          <w:iCs/>
          <w:sz w:val="28"/>
          <w:szCs w:val="28"/>
        </w:rPr>
      </w:pPr>
      <w:r w:rsidRPr="00580713">
        <w:rPr>
          <w:rFonts w:ascii="Times New Roman" w:hAnsi="Times New Roman" w:cs="Times New Roman"/>
          <w:iCs/>
          <w:sz w:val="28"/>
          <w:szCs w:val="28"/>
        </w:rPr>
        <w:t>По дорожке покатись,</w:t>
      </w:r>
    </w:p>
    <w:p w:rsidR="00E65DB1" w:rsidRPr="00580713" w:rsidRDefault="00E65DB1" w:rsidP="00E65DB1">
      <w:pPr>
        <w:rPr>
          <w:rFonts w:ascii="Times New Roman" w:hAnsi="Times New Roman" w:cs="Times New Roman"/>
          <w:iCs/>
          <w:sz w:val="28"/>
          <w:szCs w:val="28"/>
        </w:rPr>
      </w:pPr>
      <w:r w:rsidRPr="00580713">
        <w:rPr>
          <w:rFonts w:ascii="Times New Roman" w:hAnsi="Times New Roman" w:cs="Times New Roman"/>
          <w:iCs/>
          <w:sz w:val="28"/>
          <w:szCs w:val="28"/>
        </w:rPr>
        <w:t>Сказка, сказка, покажись!</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b/>
          <w:bCs/>
          <w:sz w:val="28"/>
          <w:szCs w:val="28"/>
        </w:rPr>
        <w:t>Игровая мотивация.</w:t>
      </w:r>
      <w:r w:rsidRPr="00580713">
        <w:rPr>
          <w:rFonts w:ascii="Times New Roman" w:hAnsi="Times New Roman" w:cs="Times New Roman"/>
          <w:sz w:val="28"/>
          <w:szCs w:val="28"/>
        </w:rPr>
        <w:t> Куда клубочек покатится, туда мы и пойдем. И привел нас клубочек, вот к какой сказке. </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sz w:val="28"/>
          <w:szCs w:val="28"/>
        </w:rPr>
        <w:t>На  фланелографе  сказка «Колобок»</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sz w:val="28"/>
          <w:szCs w:val="28"/>
        </w:rPr>
        <w:t>- Как называется сказка? </w:t>
      </w:r>
      <w:r w:rsidRPr="00580713">
        <w:rPr>
          <w:rFonts w:ascii="Times New Roman" w:hAnsi="Times New Roman" w:cs="Times New Roman"/>
          <w:i/>
          <w:iCs/>
          <w:sz w:val="28"/>
          <w:szCs w:val="28"/>
        </w:rPr>
        <w:t>(Колобок.)</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sz w:val="28"/>
          <w:szCs w:val="28"/>
        </w:rPr>
        <w:lastRenderedPageBreak/>
        <w:t>- Куда колобок убежал? </w:t>
      </w:r>
      <w:r w:rsidRPr="00580713">
        <w:rPr>
          <w:rFonts w:ascii="Times New Roman" w:hAnsi="Times New Roman" w:cs="Times New Roman"/>
          <w:i/>
          <w:iCs/>
          <w:sz w:val="28"/>
          <w:szCs w:val="28"/>
        </w:rPr>
        <w:t>(В лес).</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sz w:val="28"/>
          <w:szCs w:val="28"/>
        </w:rPr>
        <w:t>- И что с ним случилось? </w:t>
      </w:r>
      <w:r w:rsidRPr="00580713">
        <w:rPr>
          <w:rFonts w:ascii="Times New Roman" w:hAnsi="Times New Roman" w:cs="Times New Roman"/>
          <w:i/>
          <w:iCs/>
          <w:sz w:val="28"/>
          <w:szCs w:val="28"/>
        </w:rPr>
        <w:t>(Его съели).</w:t>
      </w:r>
    </w:p>
    <w:p w:rsidR="00E65DB1" w:rsidRPr="00580713" w:rsidRDefault="00E65DB1" w:rsidP="00E65DB1">
      <w:pPr>
        <w:rPr>
          <w:rFonts w:ascii="Times New Roman" w:hAnsi="Times New Roman" w:cs="Times New Roman"/>
          <w:i/>
          <w:iCs/>
          <w:sz w:val="28"/>
          <w:szCs w:val="28"/>
        </w:rPr>
      </w:pPr>
      <w:r w:rsidRPr="00580713">
        <w:rPr>
          <w:rFonts w:ascii="Times New Roman" w:hAnsi="Times New Roman" w:cs="Times New Roman"/>
          <w:sz w:val="28"/>
          <w:szCs w:val="28"/>
        </w:rPr>
        <w:t>- Кто съел? </w:t>
      </w:r>
      <w:r w:rsidRPr="00580713">
        <w:rPr>
          <w:rFonts w:ascii="Times New Roman" w:hAnsi="Times New Roman" w:cs="Times New Roman"/>
          <w:i/>
          <w:iCs/>
          <w:sz w:val="28"/>
          <w:szCs w:val="28"/>
        </w:rPr>
        <w:t xml:space="preserve">(Лиса). </w:t>
      </w:r>
    </w:p>
    <w:p w:rsidR="00E65DB1" w:rsidRPr="00580713" w:rsidRDefault="00E65DB1" w:rsidP="00E65DB1">
      <w:pPr>
        <w:rPr>
          <w:rFonts w:ascii="Times New Roman" w:hAnsi="Times New Roman" w:cs="Times New Roman"/>
          <w:i/>
          <w:iCs/>
          <w:sz w:val="28"/>
          <w:szCs w:val="28"/>
        </w:rPr>
      </w:pPr>
      <w:r w:rsidRPr="00580713">
        <w:rPr>
          <w:rFonts w:ascii="Times New Roman" w:hAnsi="Times New Roman" w:cs="Times New Roman"/>
          <w:b/>
          <w:bCs/>
          <w:i/>
          <w:iCs/>
          <w:sz w:val="28"/>
          <w:szCs w:val="28"/>
        </w:rPr>
        <w:t>Воспитатель – </w:t>
      </w:r>
      <w:r w:rsidRPr="00580713">
        <w:rPr>
          <w:rFonts w:ascii="Times New Roman" w:hAnsi="Times New Roman" w:cs="Times New Roman"/>
          <w:i/>
          <w:iCs/>
          <w:sz w:val="28"/>
          <w:szCs w:val="28"/>
        </w:rPr>
        <w:t>Ребята, вам жалко колобка? (Да)</w:t>
      </w:r>
    </w:p>
    <w:p w:rsidR="00E65DB1" w:rsidRPr="00580713" w:rsidRDefault="00E65DB1" w:rsidP="00E65DB1">
      <w:pPr>
        <w:rPr>
          <w:rFonts w:ascii="Times New Roman" w:hAnsi="Times New Roman" w:cs="Times New Roman"/>
          <w:i/>
          <w:iCs/>
          <w:sz w:val="28"/>
          <w:szCs w:val="28"/>
        </w:rPr>
      </w:pPr>
      <w:r w:rsidRPr="00580713">
        <w:rPr>
          <w:rFonts w:ascii="Times New Roman" w:hAnsi="Times New Roman" w:cs="Times New Roman"/>
          <w:i/>
          <w:iCs/>
          <w:sz w:val="28"/>
          <w:szCs w:val="28"/>
        </w:rPr>
        <w:t>- Какая лиса? (Хитрая, злая, плохая, обманщица)</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sz w:val="28"/>
          <w:szCs w:val="28"/>
        </w:rPr>
        <w:t>- А почему так произошло? </w:t>
      </w:r>
      <w:r w:rsidRPr="00580713">
        <w:rPr>
          <w:rFonts w:ascii="Times New Roman" w:hAnsi="Times New Roman" w:cs="Times New Roman"/>
          <w:i/>
          <w:iCs/>
          <w:sz w:val="28"/>
          <w:szCs w:val="28"/>
        </w:rPr>
        <w:t>(Потому что он ушел без спросу, был непослушным).</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sz w:val="28"/>
          <w:szCs w:val="28"/>
        </w:rPr>
        <w:t>- Хорошо, ребята, а вы всегда слушаете родителей? </w:t>
      </w:r>
      <w:r w:rsidRPr="00580713">
        <w:rPr>
          <w:rFonts w:ascii="Times New Roman" w:hAnsi="Times New Roman" w:cs="Times New Roman"/>
          <w:i/>
          <w:iCs/>
          <w:sz w:val="28"/>
          <w:szCs w:val="28"/>
        </w:rPr>
        <w:t>(Да)</w:t>
      </w:r>
      <w:r w:rsidRPr="00580713">
        <w:rPr>
          <w:rFonts w:ascii="Times New Roman" w:hAnsi="Times New Roman" w:cs="Times New Roman"/>
          <w:sz w:val="28"/>
          <w:szCs w:val="28"/>
        </w:rPr>
        <w:t>.</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sz w:val="28"/>
          <w:szCs w:val="28"/>
        </w:rPr>
        <w:t>- А можно отойти или убежать от родителей? </w:t>
      </w:r>
      <w:r w:rsidRPr="00580713">
        <w:rPr>
          <w:rFonts w:ascii="Times New Roman" w:hAnsi="Times New Roman" w:cs="Times New Roman"/>
          <w:i/>
          <w:iCs/>
          <w:sz w:val="28"/>
          <w:szCs w:val="28"/>
        </w:rPr>
        <w:t>(Нет).</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sz w:val="28"/>
          <w:szCs w:val="28"/>
        </w:rPr>
        <w:t>- Почему? </w:t>
      </w:r>
      <w:r w:rsidRPr="00580713">
        <w:rPr>
          <w:rFonts w:ascii="Times New Roman" w:hAnsi="Times New Roman" w:cs="Times New Roman"/>
          <w:i/>
          <w:iCs/>
          <w:sz w:val="28"/>
          <w:szCs w:val="28"/>
        </w:rPr>
        <w:t>(Потому что можете  потеряться).</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sz w:val="28"/>
          <w:szCs w:val="28"/>
        </w:rPr>
        <w:t>- А если потерялись, что нужно сделать? </w:t>
      </w:r>
      <w:r w:rsidRPr="00580713">
        <w:rPr>
          <w:rFonts w:ascii="Times New Roman" w:hAnsi="Times New Roman" w:cs="Times New Roman"/>
          <w:i/>
          <w:iCs/>
          <w:sz w:val="28"/>
          <w:szCs w:val="28"/>
        </w:rPr>
        <w:t xml:space="preserve">(Стоять на месте, обратиться </w:t>
      </w:r>
      <w:proofErr w:type="gramStart"/>
      <w:r w:rsidRPr="00580713">
        <w:rPr>
          <w:rFonts w:ascii="Times New Roman" w:hAnsi="Times New Roman" w:cs="Times New Roman"/>
          <w:i/>
          <w:iCs/>
          <w:sz w:val="28"/>
          <w:szCs w:val="28"/>
        </w:rPr>
        <w:t>в</w:t>
      </w:r>
      <w:proofErr w:type="gramEnd"/>
      <w:r w:rsidRPr="00580713">
        <w:rPr>
          <w:rFonts w:ascii="Times New Roman" w:hAnsi="Times New Roman" w:cs="Times New Roman"/>
          <w:i/>
          <w:iCs/>
          <w:sz w:val="28"/>
          <w:szCs w:val="28"/>
        </w:rPr>
        <w:t xml:space="preserve"> милиционеру).</w:t>
      </w:r>
    </w:p>
    <w:p w:rsidR="00E65DB1" w:rsidRPr="00580713" w:rsidRDefault="00E65DB1" w:rsidP="00E65DB1">
      <w:pPr>
        <w:rPr>
          <w:rFonts w:ascii="Times New Roman" w:hAnsi="Times New Roman" w:cs="Times New Roman"/>
          <w:i/>
          <w:iCs/>
          <w:sz w:val="28"/>
          <w:szCs w:val="28"/>
        </w:rPr>
      </w:pPr>
      <w:r w:rsidRPr="00580713">
        <w:rPr>
          <w:rFonts w:ascii="Times New Roman" w:hAnsi="Times New Roman" w:cs="Times New Roman"/>
          <w:sz w:val="28"/>
          <w:szCs w:val="28"/>
        </w:rPr>
        <w:t>- А еще, что надо знать, ребята, когда потерялись? </w:t>
      </w:r>
      <w:r w:rsidRPr="00580713">
        <w:rPr>
          <w:rFonts w:ascii="Times New Roman" w:hAnsi="Times New Roman" w:cs="Times New Roman"/>
          <w:i/>
          <w:iCs/>
          <w:sz w:val="28"/>
          <w:szCs w:val="28"/>
        </w:rPr>
        <w:t>(Фамилию, имя свое и родителей, домашний адрес)</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b/>
          <w:bCs/>
          <w:sz w:val="28"/>
          <w:szCs w:val="28"/>
        </w:rPr>
        <w:t>Игровое упражнение: «Скажи свой адрес», «Скажи свое имя и фамилию», «</w:t>
      </w:r>
      <w:proofErr w:type="gramStart"/>
      <w:r w:rsidRPr="00580713">
        <w:rPr>
          <w:rFonts w:ascii="Times New Roman" w:hAnsi="Times New Roman" w:cs="Times New Roman"/>
          <w:b/>
          <w:bCs/>
          <w:sz w:val="28"/>
          <w:szCs w:val="28"/>
        </w:rPr>
        <w:t>Скажи</w:t>
      </w:r>
      <w:proofErr w:type="gramEnd"/>
      <w:r w:rsidRPr="00580713">
        <w:rPr>
          <w:rFonts w:ascii="Times New Roman" w:hAnsi="Times New Roman" w:cs="Times New Roman"/>
          <w:b/>
          <w:bCs/>
          <w:sz w:val="28"/>
          <w:szCs w:val="28"/>
        </w:rPr>
        <w:t xml:space="preserve"> как зовут твоих родителей».</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sz w:val="28"/>
          <w:szCs w:val="28"/>
        </w:rPr>
        <w:t>- Кто знает свой домашний адрес?</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sz w:val="28"/>
          <w:szCs w:val="28"/>
        </w:rPr>
        <w:t>- А как зовут маму, папу, знаете?</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sz w:val="28"/>
          <w:szCs w:val="28"/>
        </w:rPr>
        <w:t>- Я знаю, что наши ребята послушные, они </w:t>
      </w:r>
      <w:r w:rsidRPr="00580713">
        <w:rPr>
          <w:rFonts w:ascii="Times New Roman" w:hAnsi="Times New Roman" w:cs="Times New Roman"/>
          <w:bCs/>
          <w:sz w:val="28"/>
          <w:szCs w:val="28"/>
        </w:rPr>
        <w:t>не уходят без спросу, не разговаривают с незнакомыми людьми и не уходят с незнакомыми людьми.</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b/>
          <w:bCs/>
          <w:sz w:val="28"/>
          <w:szCs w:val="28"/>
        </w:rPr>
        <w:t>Воспитатель – </w:t>
      </w:r>
      <w:r w:rsidRPr="00580713">
        <w:rPr>
          <w:rFonts w:ascii="Times New Roman" w:hAnsi="Times New Roman" w:cs="Times New Roman"/>
          <w:sz w:val="28"/>
          <w:szCs w:val="28"/>
        </w:rPr>
        <w:t>Не только колобку нужно быть осторожным с незнакомыми животными. Детям тоже нужно соблюдать правила осторожности:</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sz w:val="28"/>
          <w:szCs w:val="28"/>
        </w:rPr>
        <w:t>- если вы хотите погулять, то нужно спросить разрешения у мамы или папы,</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sz w:val="28"/>
          <w:szCs w:val="28"/>
        </w:rPr>
        <w:t>- не подходить к чужим людям,</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sz w:val="28"/>
          <w:szCs w:val="28"/>
        </w:rPr>
        <w:t>- не брать у них конфеты, разные сладости, игрушки,</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sz w:val="28"/>
          <w:szCs w:val="28"/>
        </w:rPr>
        <w:t>- не уходить с чужими людьми от дома.</w:t>
      </w:r>
    </w:p>
    <w:p w:rsidR="00E65DB1" w:rsidRPr="00580713" w:rsidRDefault="00E65DB1" w:rsidP="00E65DB1">
      <w:pPr>
        <w:rPr>
          <w:rFonts w:ascii="Times New Roman" w:hAnsi="Times New Roman" w:cs="Times New Roman"/>
          <w:b/>
          <w:bCs/>
          <w:sz w:val="28"/>
          <w:szCs w:val="28"/>
        </w:rPr>
      </w:pPr>
      <w:r w:rsidRPr="00580713">
        <w:rPr>
          <w:rFonts w:ascii="Times New Roman" w:hAnsi="Times New Roman" w:cs="Times New Roman"/>
          <w:b/>
          <w:bCs/>
          <w:sz w:val="28"/>
          <w:szCs w:val="28"/>
        </w:rPr>
        <w:t>Физическая минутка  «Все ребята дружно встали»</w:t>
      </w:r>
    </w:p>
    <w:p w:rsidR="00E65DB1" w:rsidRPr="00580713" w:rsidRDefault="00E65DB1" w:rsidP="00E65DB1">
      <w:pPr>
        <w:numPr>
          <w:ilvl w:val="0"/>
          <w:numId w:val="3"/>
        </w:numPr>
        <w:rPr>
          <w:rFonts w:ascii="Times New Roman" w:hAnsi="Times New Roman" w:cs="Times New Roman"/>
          <w:sz w:val="28"/>
          <w:szCs w:val="28"/>
        </w:rPr>
      </w:pPr>
      <w:r w:rsidRPr="00580713">
        <w:rPr>
          <w:rFonts w:ascii="Times New Roman" w:hAnsi="Times New Roman" w:cs="Times New Roman"/>
          <w:sz w:val="28"/>
          <w:szCs w:val="28"/>
        </w:rPr>
        <w:t>Все ребята дружно встали</w:t>
      </w:r>
      <w:proofErr w:type="gramStart"/>
      <w:r w:rsidRPr="00580713">
        <w:rPr>
          <w:rFonts w:ascii="Times New Roman" w:hAnsi="Times New Roman" w:cs="Times New Roman"/>
          <w:sz w:val="28"/>
          <w:szCs w:val="28"/>
        </w:rPr>
        <w:t>                   </w:t>
      </w:r>
      <w:r w:rsidRPr="00580713">
        <w:rPr>
          <w:rFonts w:ascii="Times New Roman" w:hAnsi="Times New Roman" w:cs="Times New Roman"/>
          <w:i/>
          <w:iCs/>
          <w:sz w:val="28"/>
          <w:szCs w:val="28"/>
        </w:rPr>
        <w:t>В</w:t>
      </w:r>
      <w:proofErr w:type="gramEnd"/>
      <w:r w:rsidRPr="00580713">
        <w:rPr>
          <w:rFonts w:ascii="Times New Roman" w:hAnsi="Times New Roman" w:cs="Times New Roman"/>
          <w:i/>
          <w:iCs/>
          <w:sz w:val="28"/>
          <w:szCs w:val="28"/>
        </w:rPr>
        <w:t>ыпрямится.</w:t>
      </w:r>
    </w:p>
    <w:p w:rsidR="00E65DB1" w:rsidRPr="00580713" w:rsidRDefault="00E65DB1" w:rsidP="00E65DB1">
      <w:pPr>
        <w:numPr>
          <w:ilvl w:val="0"/>
          <w:numId w:val="3"/>
        </w:numPr>
        <w:rPr>
          <w:rFonts w:ascii="Times New Roman" w:hAnsi="Times New Roman" w:cs="Times New Roman"/>
          <w:sz w:val="28"/>
          <w:szCs w:val="28"/>
        </w:rPr>
      </w:pPr>
      <w:r w:rsidRPr="00580713">
        <w:rPr>
          <w:rFonts w:ascii="Times New Roman" w:hAnsi="Times New Roman" w:cs="Times New Roman"/>
          <w:sz w:val="28"/>
          <w:szCs w:val="28"/>
        </w:rPr>
        <w:t>И на месте зашагали.                            </w:t>
      </w:r>
      <w:r w:rsidRPr="00580713">
        <w:rPr>
          <w:rFonts w:ascii="Times New Roman" w:hAnsi="Times New Roman" w:cs="Times New Roman"/>
          <w:i/>
          <w:iCs/>
          <w:sz w:val="28"/>
          <w:szCs w:val="28"/>
        </w:rPr>
        <w:t>Ходьба на месте.</w:t>
      </w:r>
    </w:p>
    <w:p w:rsidR="00E65DB1" w:rsidRPr="00580713" w:rsidRDefault="00E65DB1" w:rsidP="00E65DB1">
      <w:pPr>
        <w:numPr>
          <w:ilvl w:val="0"/>
          <w:numId w:val="3"/>
        </w:numPr>
        <w:rPr>
          <w:rFonts w:ascii="Times New Roman" w:hAnsi="Times New Roman" w:cs="Times New Roman"/>
          <w:sz w:val="28"/>
          <w:szCs w:val="28"/>
        </w:rPr>
      </w:pPr>
      <w:r w:rsidRPr="00580713">
        <w:rPr>
          <w:rFonts w:ascii="Times New Roman" w:hAnsi="Times New Roman" w:cs="Times New Roman"/>
          <w:sz w:val="28"/>
          <w:szCs w:val="28"/>
        </w:rPr>
        <w:t>На носочках потянулись,                     </w:t>
      </w:r>
      <w:r w:rsidRPr="00580713">
        <w:rPr>
          <w:rFonts w:ascii="Times New Roman" w:hAnsi="Times New Roman" w:cs="Times New Roman"/>
          <w:i/>
          <w:iCs/>
          <w:sz w:val="28"/>
          <w:szCs w:val="28"/>
        </w:rPr>
        <w:t>Руки поднять вверх.</w:t>
      </w:r>
    </w:p>
    <w:p w:rsidR="00E65DB1" w:rsidRPr="00580713" w:rsidRDefault="00E65DB1" w:rsidP="00E65DB1">
      <w:pPr>
        <w:numPr>
          <w:ilvl w:val="0"/>
          <w:numId w:val="3"/>
        </w:numPr>
        <w:rPr>
          <w:rFonts w:ascii="Times New Roman" w:hAnsi="Times New Roman" w:cs="Times New Roman"/>
          <w:sz w:val="28"/>
          <w:szCs w:val="28"/>
        </w:rPr>
      </w:pPr>
      <w:r w:rsidRPr="00580713">
        <w:rPr>
          <w:rFonts w:ascii="Times New Roman" w:hAnsi="Times New Roman" w:cs="Times New Roman"/>
          <w:sz w:val="28"/>
          <w:szCs w:val="28"/>
        </w:rPr>
        <w:t>А теперь назад прогнулись.                 </w:t>
      </w:r>
      <w:r w:rsidRPr="00580713">
        <w:rPr>
          <w:rFonts w:ascii="Times New Roman" w:hAnsi="Times New Roman" w:cs="Times New Roman"/>
          <w:i/>
          <w:iCs/>
          <w:sz w:val="28"/>
          <w:szCs w:val="28"/>
        </w:rPr>
        <w:t>Прогнуться назад, руки</w:t>
      </w:r>
      <w:r w:rsidRPr="00580713">
        <w:rPr>
          <w:rFonts w:ascii="Times New Roman" w:hAnsi="Times New Roman" w:cs="Times New Roman"/>
          <w:sz w:val="28"/>
          <w:szCs w:val="28"/>
        </w:rPr>
        <w:t>  </w:t>
      </w:r>
      <w:r w:rsidRPr="00580713">
        <w:rPr>
          <w:rFonts w:ascii="Times New Roman" w:hAnsi="Times New Roman" w:cs="Times New Roman"/>
          <w:i/>
          <w:iCs/>
          <w:sz w:val="28"/>
          <w:szCs w:val="28"/>
        </w:rPr>
        <w:t>за голову.</w:t>
      </w:r>
      <w:r w:rsidRPr="00580713">
        <w:rPr>
          <w:rFonts w:ascii="Times New Roman" w:hAnsi="Times New Roman" w:cs="Times New Roman"/>
          <w:sz w:val="28"/>
          <w:szCs w:val="28"/>
        </w:rPr>
        <w:t>                  </w:t>
      </w:r>
    </w:p>
    <w:p w:rsidR="00E65DB1" w:rsidRPr="00580713" w:rsidRDefault="00E65DB1" w:rsidP="00E65DB1">
      <w:pPr>
        <w:numPr>
          <w:ilvl w:val="0"/>
          <w:numId w:val="3"/>
        </w:numPr>
        <w:rPr>
          <w:rFonts w:ascii="Times New Roman" w:hAnsi="Times New Roman" w:cs="Times New Roman"/>
          <w:sz w:val="28"/>
          <w:szCs w:val="28"/>
        </w:rPr>
      </w:pPr>
      <w:r w:rsidRPr="00580713">
        <w:rPr>
          <w:rFonts w:ascii="Times New Roman" w:hAnsi="Times New Roman" w:cs="Times New Roman"/>
          <w:sz w:val="28"/>
          <w:szCs w:val="28"/>
        </w:rPr>
        <w:lastRenderedPageBreak/>
        <w:t>Как пружинки мы присели</w:t>
      </w:r>
      <w:proofErr w:type="gramStart"/>
      <w:r w:rsidRPr="00580713">
        <w:rPr>
          <w:rFonts w:ascii="Times New Roman" w:hAnsi="Times New Roman" w:cs="Times New Roman"/>
          <w:sz w:val="28"/>
          <w:szCs w:val="28"/>
        </w:rPr>
        <w:t>                   </w:t>
      </w:r>
      <w:r w:rsidRPr="00580713">
        <w:rPr>
          <w:rFonts w:ascii="Times New Roman" w:hAnsi="Times New Roman" w:cs="Times New Roman"/>
          <w:i/>
          <w:iCs/>
          <w:sz w:val="28"/>
          <w:szCs w:val="28"/>
        </w:rPr>
        <w:t>П</w:t>
      </w:r>
      <w:proofErr w:type="gramEnd"/>
      <w:r w:rsidRPr="00580713">
        <w:rPr>
          <w:rFonts w:ascii="Times New Roman" w:hAnsi="Times New Roman" w:cs="Times New Roman"/>
          <w:i/>
          <w:iCs/>
          <w:sz w:val="28"/>
          <w:szCs w:val="28"/>
        </w:rPr>
        <w:t>рисесть.</w:t>
      </w:r>
    </w:p>
    <w:p w:rsidR="00E65DB1" w:rsidRPr="00580713" w:rsidRDefault="00E65DB1" w:rsidP="00E65DB1">
      <w:pPr>
        <w:numPr>
          <w:ilvl w:val="0"/>
          <w:numId w:val="3"/>
        </w:numPr>
        <w:rPr>
          <w:rFonts w:ascii="Times New Roman" w:hAnsi="Times New Roman" w:cs="Times New Roman"/>
          <w:sz w:val="28"/>
          <w:szCs w:val="28"/>
        </w:rPr>
      </w:pPr>
      <w:r w:rsidRPr="00580713">
        <w:rPr>
          <w:rFonts w:ascii="Times New Roman" w:hAnsi="Times New Roman" w:cs="Times New Roman"/>
          <w:sz w:val="28"/>
          <w:szCs w:val="28"/>
        </w:rPr>
        <w:t>И опять тихонько встали</w:t>
      </w:r>
    </w:p>
    <w:p w:rsidR="00E65DB1" w:rsidRPr="00580713" w:rsidRDefault="002C2C2E" w:rsidP="00E65DB1">
      <w:pPr>
        <w:rPr>
          <w:rFonts w:ascii="Times New Roman" w:hAnsi="Times New Roman" w:cs="Times New Roman"/>
          <w:sz w:val="28"/>
          <w:szCs w:val="28"/>
        </w:rPr>
      </w:pPr>
      <w:r w:rsidRPr="00580713">
        <w:rPr>
          <w:rFonts w:ascii="Times New Roman" w:hAnsi="Times New Roman" w:cs="Times New Roman"/>
          <w:sz w:val="28"/>
          <w:szCs w:val="28"/>
        </w:rPr>
        <w:t>   </w:t>
      </w:r>
      <w:r w:rsidR="00E65DB1" w:rsidRPr="00580713">
        <w:rPr>
          <w:rFonts w:ascii="Times New Roman" w:hAnsi="Times New Roman" w:cs="Times New Roman"/>
          <w:b/>
          <w:sz w:val="28"/>
          <w:szCs w:val="28"/>
        </w:rPr>
        <w:t xml:space="preserve">Воспитатель: </w:t>
      </w:r>
      <w:r w:rsidR="00E65DB1" w:rsidRPr="00580713">
        <w:rPr>
          <w:rFonts w:ascii="Times New Roman" w:hAnsi="Times New Roman" w:cs="Times New Roman"/>
          <w:sz w:val="28"/>
          <w:szCs w:val="28"/>
        </w:rPr>
        <w:t xml:space="preserve"> а мы с вами отправляемся дальше.  </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sz w:val="28"/>
          <w:szCs w:val="28"/>
        </w:rPr>
        <w:t>- Ребята, а это какая сказка? </w:t>
      </w:r>
      <w:r w:rsidRPr="00580713">
        <w:rPr>
          <w:rFonts w:ascii="Times New Roman" w:hAnsi="Times New Roman" w:cs="Times New Roman"/>
          <w:i/>
          <w:iCs/>
          <w:sz w:val="28"/>
          <w:szCs w:val="28"/>
        </w:rPr>
        <w:t>(</w:t>
      </w:r>
      <w:r w:rsidRPr="00580713">
        <w:rPr>
          <w:rFonts w:ascii="Times New Roman" w:hAnsi="Times New Roman" w:cs="Times New Roman"/>
          <w:i/>
          <w:iCs/>
          <w:sz w:val="28"/>
          <w:szCs w:val="28"/>
          <w:u w:val="single"/>
        </w:rPr>
        <w:t>На столе настольный театр по сказке «Волк и семеро козлят»)</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sz w:val="28"/>
          <w:szCs w:val="28"/>
        </w:rPr>
        <w:t>- Про кого это сказка? </w:t>
      </w:r>
      <w:r w:rsidRPr="00580713">
        <w:rPr>
          <w:rFonts w:ascii="Times New Roman" w:hAnsi="Times New Roman" w:cs="Times New Roman"/>
          <w:i/>
          <w:iCs/>
          <w:sz w:val="28"/>
          <w:szCs w:val="28"/>
        </w:rPr>
        <w:t>(Про волка, козу и козлят).</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sz w:val="28"/>
          <w:szCs w:val="28"/>
        </w:rPr>
        <w:t>- Куда мама уходила? </w:t>
      </w:r>
      <w:r w:rsidRPr="00580713">
        <w:rPr>
          <w:rFonts w:ascii="Times New Roman" w:hAnsi="Times New Roman" w:cs="Times New Roman"/>
          <w:i/>
          <w:iCs/>
          <w:sz w:val="28"/>
          <w:szCs w:val="28"/>
        </w:rPr>
        <w:t>(В лес).</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sz w:val="28"/>
          <w:szCs w:val="28"/>
        </w:rPr>
        <w:t>- Что мама наказывала козлятам? </w:t>
      </w:r>
      <w:r w:rsidRPr="00580713">
        <w:rPr>
          <w:rFonts w:ascii="Times New Roman" w:hAnsi="Times New Roman" w:cs="Times New Roman"/>
          <w:i/>
          <w:iCs/>
          <w:sz w:val="28"/>
          <w:szCs w:val="28"/>
        </w:rPr>
        <w:t>(не открывать дверь никому).</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sz w:val="28"/>
          <w:szCs w:val="28"/>
        </w:rPr>
        <w:t>- А они послушались маму? </w:t>
      </w:r>
      <w:r w:rsidRPr="00580713">
        <w:rPr>
          <w:rFonts w:ascii="Times New Roman" w:hAnsi="Times New Roman" w:cs="Times New Roman"/>
          <w:i/>
          <w:iCs/>
          <w:sz w:val="28"/>
          <w:szCs w:val="28"/>
        </w:rPr>
        <w:t>(Нет).</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sz w:val="28"/>
          <w:szCs w:val="28"/>
        </w:rPr>
        <w:t>- И что произошло? </w:t>
      </w:r>
      <w:r w:rsidRPr="00580713">
        <w:rPr>
          <w:rFonts w:ascii="Times New Roman" w:hAnsi="Times New Roman" w:cs="Times New Roman"/>
          <w:i/>
          <w:iCs/>
          <w:sz w:val="28"/>
          <w:szCs w:val="28"/>
        </w:rPr>
        <w:t>(Волк их съел).</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sz w:val="28"/>
          <w:szCs w:val="28"/>
        </w:rPr>
        <w:t>- А почему так случилось? </w:t>
      </w:r>
      <w:r w:rsidRPr="00580713">
        <w:rPr>
          <w:rFonts w:ascii="Times New Roman" w:hAnsi="Times New Roman" w:cs="Times New Roman"/>
          <w:i/>
          <w:iCs/>
          <w:sz w:val="28"/>
          <w:szCs w:val="28"/>
        </w:rPr>
        <w:t>(Потому что они были непослушными и открыли дверь).</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sz w:val="28"/>
          <w:szCs w:val="28"/>
        </w:rPr>
        <w:t>- Разве можно открывать дверь незнакомцу? </w:t>
      </w:r>
      <w:r w:rsidRPr="00580713">
        <w:rPr>
          <w:rFonts w:ascii="Times New Roman" w:hAnsi="Times New Roman" w:cs="Times New Roman"/>
          <w:i/>
          <w:iCs/>
          <w:sz w:val="28"/>
          <w:szCs w:val="28"/>
        </w:rPr>
        <w:t>(Нет).</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sz w:val="28"/>
          <w:szCs w:val="28"/>
        </w:rPr>
        <w:t>- Прежде чем открыть дверь, что надо сделать? </w:t>
      </w:r>
      <w:r w:rsidRPr="00580713">
        <w:rPr>
          <w:rFonts w:ascii="Times New Roman" w:hAnsi="Times New Roman" w:cs="Times New Roman"/>
          <w:i/>
          <w:iCs/>
          <w:sz w:val="28"/>
          <w:szCs w:val="28"/>
        </w:rPr>
        <w:t>(спросить кто там, чтобы узнать по голосу, посмотреть в глазок, чтобы увидеть кто).</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sz w:val="28"/>
          <w:szCs w:val="28"/>
        </w:rPr>
        <w:t>- А если никого дома нет, можно открывать дверь? </w:t>
      </w:r>
      <w:r w:rsidRPr="00580713">
        <w:rPr>
          <w:rFonts w:ascii="Times New Roman" w:hAnsi="Times New Roman" w:cs="Times New Roman"/>
          <w:i/>
          <w:iCs/>
          <w:sz w:val="28"/>
          <w:szCs w:val="28"/>
        </w:rPr>
        <w:t>(Нельзя даже если говорят, что они с милиции).</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sz w:val="28"/>
          <w:szCs w:val="28"/>
        </w:rPr>
        <w:t>Запомнили ребята правила: </w:t>
      </w:r>
      <w:r w:rsidRPr="00580713">
        <w:rPr>
          <w:rFonts w:ascii="Times New Roman" w:hAnsi="Times New Roman" w:cs="Times New Roman"/>
          <w:b/>
          <w:bCs/>
          <w:sz w:val="28"/>
          <w:szCs w:val="28"/>
        </w:rPr>
        <w:t>«Не впускать посторонних в свою квартиру».</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sz w:val="28"/>
          <w:szCs w:val="28"/>
          <w:u w:val="single"/>
        </w:rPr>
        <w:t>(Вывешивание картинок-иллюстраций).</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b/>
          <w:bCs/>
          <w:sz w:val="28"/>
          <w:szCs w:val="28"/>
        </w:rPr>
        <w:t>Дидактическая игра «Найди картинку»</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sz w:val="28"/>
          <w:szCs w:val="28"/>
        </w:rPr>
        <w:t>Я называю правила, а вы найдите и покажите всем картинку-иллюстрацию.</w:t>
      </w:r>
    </w:p>
    <w:p w:rsidR="00E65DB1" w:rsidRPr="00580713" w:rsidRDefault="00E65DB1" w:rsidP="00E65DB1">
      <w:pPr>
        <w:numPr>
          <w:ilvl w:val="0"/>
          <w:numId w:val="2"/>
        </w:numPr>
        <w:rPr>
          <w:rFonts w:ascii="Times New Roman" w:hAnsi="Times New Roman" w:cs="Times New Roman"/>
          <w:sz w:val="28"/>
          <w:szCs w:val="28"/>
        </w:rPr>
      </w:pPr>
      <w:r w:rsidRPr="00580713">
        <w:rPr>
          <w:rFonts w:ascii="Times New Roman" w:hAnsi="Times New Roman" w:cs="Times New Roman"/>
          <w:i/>
          <w:iCs/>
          <w:sz w:val="28"/>
          <w:szCs w:val="28"/>
        </w:rPr>
        <w:t>Не впускать посторонних в свою квартиру.</w:t>
      </w:r>
    </w:p>
    <w:p w:rsidR="00E65DB1" w:rsidRPr="00580713" w:rsidRDefault="00E65DB1" w:rsidP="00E65DB1">
      <w:pPr>
        <w:numPr>
          <w:ilvl w:val="0"/>
          <w:numId w:val="2"/>
        </w:numPr>
        <w:rPr>
          <w:rFonts w:ascii="Times New Roman" w:hAnsi="Times New Roman" w:cs="Times New Roman"/>
          <w:sz w:val="28"/>
          <w:szCs w:val="28"/>
        </w:rPr>
      </w:pPr>
      <w:r w:rsidRPr="00580713">
        <w:rPr>
          <w:rFonts w:ascii="Times New Roman" w:hAnsi="Times New Roman" w:cs="Times New Roman"/>
          <w:i/>
          <w:iCs/>
          <w:sz w:val="28"/>
          <w:szCs w:val="28"/>
        </w:rPr>
        <w:t>Не принимать подарки и угощения от посторонних людей.</w:t>
      </w:r>
    </w:p>
    <w:p w:rsidR="00E65DB1" w:rsidRPr="00580713" w:rsidRDefault="00E65DB1" w:rsidP="00E65DB1">
      <w:pPr>
        <w:numPr>
          <w:ilvl w:val="0"/>
          <w:numId w:val="2"/>
        </w:numPr>
        <w:rPr>
          <w:rFonts w:ascii="Times New Roman" w:hAnsi="Times New Roman" w:cs="Times New Roman"/>
          <w:sz w:val="28"/>
          <w:szCs w:val="28"/>
        </w:rPr>
      </w:pPr>
      <w:r w:rsidRPr="00580713">
        <w:rPr>
          <w:rFonts w:ascii="Times New Roman" w:hAnsi="Times New Roman" w:cs="Times New Roman"/>
          <w:i/>
          <w:iCs/>
          <w:sz w:val="28"/>
          <w:szCs w:val="28"/>
        </w:rPr>
        <w:t>В незнакомой обстановке не отходить от взрослого.</w:t>
      </w:r>
    </w:p>
    <w:p w:rsidR="00E65DB1" w:rsidRPr="00580713" w:rsidRDefault="00E65DB1" w:rsidP="00E65DB1">
      <w:pPr>
        <w:numPr>
          <w:ilvl w:val="0"/>
          <w:numId w:val="2"/>
        </w:numPr>
        <w:rPr>
          <w:rFonts w:ascii="Times New Roman" w:hAnsi="Times New Roman" w:cs="Times New Roman"/>
          <w:sz w:val="28"/>
          <w:szCs w:val="28"/>
        </w:rPr>
      </w:pPr>
      <w:r w:rsidRPr="00580713">
        <w:rPr>
          <w:rFonts w:ascii="Times New Roman" w:hAnsi="Times New Roman" w:cs="Times New Roman"/>
          <w:i/>
          <w:iCs/>
          <w:sz w:val="28"/>
          <w:szCs w:val="28"/>
        </w:rPr>
        <w:t>Не вступать в разговор с незнакомцами.</w:t>
      </w:r>
    </w:p>
    <w:p w:rsidR="00E65DB1" w:rsidRPr="00580713" w:rsidRDefault="00E65DB1" w:rsidP="00E65DB1">
      <w:pPr>
        <w:numPr>
          <w:ilvl w:val="0"/>
          <w:numId w:val="2"/>
        </w:numPr>
        <w:rPr>
          <w:rFonts w:ascii="Times New Roman" w:hAnsi="Times New Roman" w:cs="Times New Roman"/>
          <w:sz w:val="28"/>
          <w:szCs w:val="28"/>
        </w:rPr>
      </w:pPr>
      <w:r w:rsidRPr="00580713">
        <w:rPr>
          <w:rFonts w:ascii="Times New Roman" w:hAnsi="Times New Roman" w:cs="Times New Roman"/>
          <w:i/>
          <w:iCs/>
          <w:sz w:val="28"/>
          <w:szCs w:val="28"/>
        </w:rPr>
        <w:t>Никуда не уходить с незнакомыми людьми.</w:t>
      </w:r>
    </w:p>
    <w:p w:rsidR="00E65DB1" w:rsidRPr="00580713" w:rsidRDefault="00E65DB1" w:rsidP="00E65DB1">
      <w:pPr>
        <w:numPr>
          <w:ilvl w:val="0"/>
          <w:numId w:val="2"/>
        </w:numPr>
        <w:rPr>
          <w:rFonts w:ascii="Times New Roman" w:hAnsi="Times New Roman" w:cs="Times New Roman"/>
          <w:sz w:val="28"/>
          <w:szCs w:val="28"/>
        </w:rPr>
      </w:pPr>
      <w:r w:rsidRPr="00580713">
        <w:rPr>
          <w:rFonts w:ascii="Times New Roman" w:hAnsi="Times New Roman" w:cs="Times New Roman"/>
          <w:i/>
          <w:iCs/>
          <w:sz w:val="28"/>
          <w:szCs w:val="28"/>
        </w:rPr>
        <w:t>Не садись в чужую машину.</w:t>
      </w:r>
    </w:p>
    <w:p w:rsidR="00E65DB1" w:rsidRPr="00580713" w:rsidRDefault="00E65DB1" w:rsidP="00E65DB1">
      <w:pPr>
        <w:rPr>
          <w:rFonts w:ascii="Times New Roman" w:hAnsi="Times New Roman" w:cs="Times New Roman"/>
          <w:sz w:val="28"/>
          <w:szCs w:val="28"/>
        </w:rPr>
      </w:pPr>
      <w:r w:rsidRPr="00580713">
        <w:rPr>
          <w:rFonts w:ascii="Times New Roman" w:hAnsi="Times New Roman" w:cs="Times New Roman"/>
          <w:b/>
          <w:sz w:val="28"/>
          <w:szCs w:val="28"/>
        </w:rPr>
        <w:t>Воспитатель:</w:t>
      </w:r>
      <w:r w:rsidRPr="00580713">
        <w:rPr>
          <w:rFonts w:ascii="Times New Roman" w:hAnsi="Times New Roman" w:cs="Times New Roman"/>
          <w:sz w:val="28"/>
          <w:szCs w:val="28"/>
        </w:rPr>
        <w:t xml:space="preserve"> молодцы ребята, вот теперь вы знаете как вести себя в сложной обстановке, с незнакомыми людьми, можно ли открывать дверь незнакомцам. А наш  клубочек  ребята волшебный, и таким хорошим ребятам он приготовил подарок. Давайте  </w:t>
      </w:r>
      <w:proofErr w:type="gramStart"/>
      <w:r w:rsidRPr="00580713">
        <w:rPr>
          <w:rFonts w:ascii="Times New Roman" w:hAnsi="Times New Roman" w:cs="Times New Roman"/>
          <w:sz w:val="28"/>
          <w:szCs w:val="28"/>
        </w:rPr>
        <w:t>посмотрим</w:t>
      </w:r>
      <w:proofErr w:type="gramEnd"/>
      <w:r w:rsidRPr="00580713">
        <w:rPr>
          <w:rFonts w:ascii="Times New Roman" w:hAnsi="Times New Roman" w:cs="Times New Roman"/>
          <w:sz w:val="28"/>
          <w:szCs w:val="28"/>
        </w:rPr>
        <w:t xml:space="preserve"> куда он нас приведет, катают клубочек. И находят сюрприз.  Вот </w:t>
      </w:r>
      <w:r w:rsidRPr="00580713">
        <w:rPr>
          <w:rFonts w:ascii="Times New Roman" w:hAnsi="Times New Roman" w:cs="Times New Roman"/>
          <w:sz w:val="28"/>
          <w:szCs w:val="28"/>
        </w:rPr>
        <w:lastRenderedPageBreak/>
        <w:t xml:space="preserve">наше путешествие и закончилось, а что вам понравилось? Я предлагаю вам пойти в группу и нарисовать любимых героев сказки. </w:t>
      </w:r>
    </w:p>
    <w:p w:rsidR="00E65DB1" w:rsidRDefault="00E65DB1" w:rsidP="006C48C0"/>
    <w:p w:rsidR="00E65DB1" w:rsidRDefault="00E65DB1" w:rsidP="006C48C0"/>
    <w:p w:rsidR="00E65DB1" w:rsidRDefault="00E65DB1" w:rsidP="006C48C0"/>
    <w:p w:rsidR="00E65DB1" w:rsidRDefault="00E65DB1" w:rsidP="006C48C0"/>
    <w:p w:rsidR="00E65DB1" w:rsidRDefault="00E65DB1" w:rsidP="006C48C0"/>
    <w:p w:rsidR="00E65DB1" w:rsidRDefault="00E65DB1" w:rsidP="006C48C0"/>
    <w:p w:rsidR="00E65DB1" w:rsidRDefault="00E65DB1" w:rsidP="006C48C0"/>
    <w:p w:rsidR="00E65DB1" w:rsidRDefault="00E65DB1" w:rsidP="006C48C0"/>
    <w:p w:rsidR="00E65DB1" w:rsidRDefault="00E65DB1" w:rsidP="006C48C0"/>
    <w:p w:rsidR="00E65DB1" w:rsidRDefault="00E65DB1" w:rsidP="006C48C0"/>
    <w:p w:rsidR="00E65DB1" w:rsidRDefault="00E65DB1" w:rsidP="006C48C0"/>
    <w:p w:rsidR="00E65DB1" w:rsidRDefault="00E65DB1" w:rsidP="006C48C0"/>
    <w:p w:rsidR="00E65DB1" w:rsidRDefault="00E65DB1" w:rsidP="006C48C0"/>
    <w:p w:rsidR="00E65DB1" w:rsidRDefault="00E65DB1" w:rsidP="006C48C0"/>
    <w:p w:rsidR="00E65DB1" w:rsidRDefault="00E65DB1" w:rsidP="006C48C0"/>
    <w:p w:rsidR="00E65DB1" w:rsidRDefault="00E65DB1" w:rsidP="006C48C0"/>
    <w:p w:rsidR="00580713" w:rsidRDefault="00580713" w:rsidP="002C2C2E">
      <w:pPr>
        <w:jc w:val="center"/>
        <w:rPr>
          <w:rFonts w:ascii="Times New Roman" w:hAnsi="Times New Roman" w:cs="Times New Roman"/>
          <w:b/>
          <w:sz w:val="28"/>
          <w:szCs w:val="28"/>
        </w:rPr>
      </w:pPr>
    </w:p>
    <w:p w:rsidR="00580713" w:rsidRDefault="00580713" w:rsidP="002C2C2E">
      <w:pPr>
        <w:jc w:val="center"/>
        <w:rPr>
          <w:rFonts w:ascii="Times New Roman" w:hAnsi="Times New Roman" w:cs="Times New Roman"/>
          <w:b/>
          <w:sz w:val="28"/>
          <w:szCs w:val="28"/>
        </w:rPr>
      </w:pPr>
    </w:p>
    <w:p w:rsidR="00580713" w:rsidRDefault="00580713" w:rsidP="002C2C2E">
      <w:pPr>
        <w:jc w:val="center"/>
        <w:rPr>
          <w:rFonts w:ascii="Times New Roman" w:hAnsi="Times New Roman" w:cs="Times New Roman"/>
          <w:b/>
          <w:sz w:val="28"/>
          <w:szCs w:val="28"/>
        </w:rPr>
      </w:pPr>
    </w:p>
    <w:p w:rsidR="00580713" w:rsidRDefault="00580713" w:rsidP="002C2C2E">
      <w:pPr>
        <w:jc w:val="center"/>
        <w:rPr>
          <w:rFonts w:ascii="Times New Roman" w:hAnsi="Times New Roman" w:cs="Times New Roman"/>
          <w:b/>
          <w:sz w:val="28"/>
          <w:szCs w:val="28"/>
        </w:rPr>
      </w:pPr>
    </w:p>
    <w:p w:rsidR="00580713" w:rsidRDefault="00580713" w:rsidP="002C2C2E">
      <w:pPr>
        <w:jc w:val="center"/>
        <w:rPr>
          <w:rFonts w:ascii="Times New Roman" w:hAnsi="Times New Roman" w:cs="Times New Roman"/>
          <w:b/>
          <w:sz w:val="28"/>
          <w:szCs w:val="28"/>
        </w:rPr>
      </w:pPr>
    </w:p>
    <w:p w:rsidR="00580713" w:rsidRDefault="00580713" w:rsidP="002C2C2E">
      <w:pPr>
        <w:jc w:val="center"/>
        <w:rPr>
          <w:rFonts w:ascii="Times New Roman" w:hAnsi="Times New Roman" w:cs="Times New Roman"/>
          <w:b/>
          <w:sz w:val="28"/>
          <w:szCs w:val="28"/>
        </w:rPr>
      </w:pPr>
    </w:p>
    <w:p w:rsidR="00580713" w:rsidRDefault="00580713" w:rsidP="002C2C2E">
      <w:pPr>
        <w:jc w:val="center"/>
        <w:rPr>
          <w:rFonts w:ascii="Times New Roman" w:hAnsi="Times New Roman" w:cs="Times New Roman"/>
          <w:b/>
          <w:sz w:val="28"/>
          <w:szCs w:val="28"/>
        </w:rPr>
      </w:pPr>
    </w:p>
    <w:p w:rsidR="00580713" w:rsidRDefault="00580713" w:rsidP="002C2C2E">
      <w:pPr>
        <w:jc w:val="center"/>
        <w:rPr>
          <w:rFonts w:ascii="Times New Roman" w:hAnsi="Times New Roman" w:cs="Times New Roman"/>
          <w:b/>
          <w:sz w:val="28"/>
          <w:szCs w:val="28"/>
        </w:rPr>
      </w:pPr>
    </w:p>
    <w:p w:rsidR="00580713" w:rsidRDefault="00580713" w:rsidP="002C2C2E">
      <w:pPr>
        <w:jc w:val="center"/>
        <w:rPr>
          <w:rFonts w:ascii="Times New Roman" w:hAnsi="Times New Roman" w:cs="Times New Roman"/>
          <w:b/>
          <w:sz w:val="28"/>
          <w:szCs w:val="28"/>
        </w:rPr>
      </w:pPr>
    </w:p>
    <w:p w:rsidR="00580713" w:rsidRDefault="00580713" w:rsidP="002C2C2E">
      <w:pPr>
        <w:jc w:val="center"/>
        <w:rPr>
          <w:rFonts w:ascii="Times New Roman" w:hAnsi="Times New Roman" w:cs="Times New Roman"/>
          <w:b/>
          <w:sz w:val="28"/>
          <w:szCs w:val="28"/>
        </w:rPr>
      </w:pPr>
    </w:p>
    <w:p w:rsidR="00580713" w:rsidRDefault="00580713" w:rsidP="002C2C2E">
      <w:pPr>
        <w:jc w:val="center"/>
        <w:rPr>
          <w:rFonts w:ascii="Times New Roman" w:hAnsi="Times New Roman" w:cs="Times New Roman"/>
          <w:b/>
          <w:sz w:val="28"/>
          <w:szCs w:val="28"/>
        </w:rPr>
      </w:pPr>
    </w:p>
    <w:p w:rsidR="00580713" w:rsidRDefault="00580713" w:rsidP="002C2C2E">
      <w:pPr>
        <w:jc w:val="center"/>
        <w:rPr>
          <w:rFonts w:ascii="Times New Roman" w:hAnsi="Times New Roman" w:cs="Times New Roman"/>
          <w:b/>
          <w:sz w:val="28"/>
          <w:szCs w:val="28"/>
        </w:rPr>
      </w:pPr>
    </w:p>
    <w:p w:rsidR="00E65DB1" w:rsidRPr="002C2C2E" w:rsidRDefault="002C2C2E" w:rsidP="002C2C2E">
      <w:pPr>
        <w:jc w:val="center"/>
        <w:rPr>
          <w:rFonts w:ascii="Times New Roman" w:hAnsi="Times New Roman" w:cs="Times New Roman"/>
          <w:b/>
          <w:sz w:val="28"/>
          <w:szCs w:val="28"/>
        </w:rPr>
      </w:pPr>
      <w:r w:rsidRPr="002C2C2E">
        <w:rPr>
          <w:rFonts w:ascii="Times New Roman" w:hAnsi="Times New Roman" w:cs="Times New Roman"/>
          <w:b/>
          <w:sz w:val="28"/>
          <w:szCs w:val="28"/>
        </w:rPr>
        <w:lastRenderedPageBreak/>
        <w:t>Фотоотчет</w:t>
      </w:r>
    </w:p>
    <w:p w:rsidR="00C16847" w:rsidRDefault="00C16847" w:rsidP="00C16847">
      <w:pPr>
        <w:jc w:val="right"/>
      </w:pPr>
      <w:r>
        <w:rPr>
          <w:noProof/>
          <w:lang w:eastAsia="ru-RU"/>
        </w:rPr>
        <w:drawing>
          <wp:inline distT="0" distB="0" distL="0" distR="0">
            <wp:extent cx="3505200" cy="3924300"/>
            <wp:effectExtent l="0" t="0" r="0" b="0"/>
            <wp:docPr id="16" name="Рисунок 16" descr="C:\Users\User\AppData\Local\Microsoft\Windows\Temporary Internet Files\Content.Word\IMG_20191212_101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AppData\Local\Microsoft\Windows\Temporary Internet Files\Content.Word\IMG_20191212_10182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05093" cy="3924180"/>
                    </a:xfrm>
                    <a:prstGeom prst="rect">
                      <a:avLst/>
                    </a:prstGeom>
                    <a:noFill/>
                    <a:ln>
                      <a:noFill/>
                    </a:ln>
                  </pic:spPr>
                </pic:pic>
              </a:graphicData>
            </a:graphic>
          </wp:inline>
        </w:drawing>
      </w:r>
      <w:r>
        <w:t xml:space="preserve"> </w:t>
      </w:r>
    </w:p>
    <w:p w:rsidR="00C16847" w:rsidRDefault="00C16847" w:rsidP="00C16847">
      <w:r>
        <w:rPr>
          <w:noProof/>
          <w:lang w:eastAsia="ru-RU"/>
        </w:rPr>
        <w:drawing>
          <wp:inline distT="0" distB="0" distL="0" distR="0" wp14:anchorId="7E0F0FDA">
            <wp:extent cx="3505200" cy="467614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05200" cy="4676140"/>
                    </a:xfrm>
                    <a:prstGeom prst="rect">
                      <a:avLst/>
                    </a:prstGeom>
                    <a:noFill/>
                  </pic:spPr>
                </pic:pic>
              </a:graphicData>
            </a:graphic>
          </wp:inline>
        </w:drawing>
      </w:r>
    </w:p>
    <w:p w:rsidR="00C16847" w:rsidRDefault="00C16847" w:rsidP="00C16847">
      <w:pPr>
        <w:jc w:val="right"/>
      </w:pPr>
    </w:p>
    <w:p w:rsidR="00C16847" w:rsidRDefault="00C16847" w:rsidP="00C16847">
      <w:pPr>
        <w:jc w:val="center"/>
      </w:pPr>
    </w:p>
    <w:p w:rsidR="005D0E9C" w:rsidRDefault="00C16847" w:rsidP="005D0E9C">
      <w:pPr>
        <w:jc w:val="center"/>
      </w:pPr>
      <w:r>
        <w:rPr>
          <w:noProof/>
          <w:lang w:eastAsia="ru-RU"/>
        </w:rPr>
        <w:lastRenderedPageBreak/>
        <w:drawing>
          <wp:inline distT="0" distB="0" distL="0" distR="0">
            <wp:extent cx="3209925" cy="3352800"/>
            <wp:effectExtent l="0" t="0" r="9525" b="0"/>
            <wp:docPr id="14" name="Рисунок 14" descr="C:\Users\User\AppData\Local\Microsoft\Windows\Temporary Internet Files\Content.Word\IMG_20191212_101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AppData\Local\Microsoft\Windows\Temporary Internet Files\Content.Word\IMG_20191212_10170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16461" cy="3359627"/>
                    </a:xfrm>
                    <a:prstGeom prst="rect">
                      <a:avLst/>
                    </a:prstGeom>
                    <a:noFill/>
                    <a:ln>
                      <a:noFill/>
                    </a:ln>
                  </pic:spPr>
                </pic:pic>
              </a:graphicData>
            </a:graphic>
          </wp:inline>
        </w:drawing>
      </w:r>
      <w:r w:rsidR="005D0E9C">
        <w:t xml:space="preserve"> </w:t>
      </w:r>
    </w:p>
    <w:p w:rsidR="005D0E9C" w:rsidRDefault="005D0E9C" w:rsidP="005D0E9C">
      <w:pPr>
        <w:jc w:val="center"/>
      </w:pPr>
      <w:r>
        <w:rPr>
          <w:noProof/>
          <w:lang w:eastAsia="ru-RU"/>
        </w:rPr>
        <w:drawing>
          <wp:inline distT="0" distB="0" distL="0" distR="0" wp14:anchorId="79C1B3C5">
            <wp:extent cx="3319371" cy="4421789"/>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9427" cy="4435184"/>
                    </a:xfrm>
                    <a:prstGeom prst="rect">
                      <a:avLst/>
                    </a:prstGeom>
                    <a:noFill/>
                  </pic:spPr>
                </pic:pic>
              </a:graphicData>
            </a:graphic>
          </wp:inline>
        </w:drawing>
      </w:r>
    </w:p>
    <w:p w:rsidR="00316047" w:rsidRDefault="00C16847" w:rsidP="00316047">
      <w:pPr>
        <w:jc w:val="center"/>
        <w:rPr>
          <w:noProof/>
          <w:lang w:eastAsia="ru-RU"/>
        </w:rPr>
      </w:pPr>
      <w:r>
        <w:rPr>
          <w:noProof/>
          <w:lang w:eastAsia="ru-RU"/>
        </w:rPr>
        <w:lastRenderedPageBreak/>
        <w:drawing>
          <wp:inline distT="0" distB="0" distL="0" distR="0">
            <wp:extent cx="2400300" cy="3200400"/>
            <wp:effectExtent l="0" t="0" r="0" b="0"/>
            <wp:docPr id="11" name="Рисунок 11" descr="C:\Users\User\AppData\Local\Microsoft\Windows\Temporary Internet Files\Content.Word\IMG_20191212_101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Microsoft\Windows\Temporary Internet Files\Content.Word\IMG_20191212_10144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03299" cy="3204399"/>
                    </a:xfrm>
                    <a:prstGeom prst="rect">
                      <a:avLst/>
                    </a:prstGeom>
                    <a:noFill/>
                    <a:ln>
                      <a:noFill/>
                    </a:ln>
                  </pic:spPr>
                </pic:pic>
              </a:graphicData>
            </a:graphic>
          </wp:inline>
        </w:drawing>
      </w:r>
      <w:r w:rsidR="00316047">
        <w:rPr>
          <w:noProof/>
          <w:lang w:eastAsia="ru-RU"/>
        </w:rPr>
        <w:t xml:space="preserve">       </w:t>
      </w:r>
      <w:r>
        <w:rPr>
          <w:noProof/>
          <w:lang w:eastAsia="ru-RU"/>
        </w:rPr>
        <w:drawing>
          <wp:inline distT="0" distB="0" distL="0" distR="0">
            <wp:extent cx="2362200" cy="3149598"/>
            <wp:effectExtent l="0" t="0" r="0" b="0"/>
            <wp:docPr id="10" name="Рисунок 10" descr="C:\Users\User\AppData\Local\Microsoft\Windows\Temporary Internet Files\Content.Word\IMG_20191212_101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AppData\Local\Microsoft\Windows\Temporary Internet Files\Content.Word\IMG_20191212_10142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65524" cy="3154030"/>
                    </a:xfrm>
                    <a:prstGeom prst="rect">
                      <a:avLst/>
                    </a:prstGeom>
                    <a:noFill/>
                    <a:ln>
                      <a:noFill/>
                    </a:ln>
                  </pic:spPr>
                </pic:pic>
              </a:graphicData>
            </a:graphic>
          </wp:inline>
        </w:drawing>
      </w:r>
      <w:r w:rsidR="00316047">
        <w:rPr>
          <w:noProof/>
          <w:lang w:eastAsia="ru-RU"/>
        </w:rPr>
        <w:t xml:space="preserve">  </w:t>
      </w:r>
      <w:r>
        <w:rPr>
          <w:noProof/>
          <w:lang w:eastAsia="ru-RU"/>
        </w:rPr>
        <w:drawing>
          <wp:inline distT="0" distB="0" distL="0" distR="0">
            <wp:extent cx="4002881" cy="5337173"/>
            <wp:effectExtent l="0" t="0" r="0" b="0"/>
            <wp:docPr id="9" name="Рисунок 9" descr="C:\Users\User\AppData\Local\Microsoft\Windows\Temporary Internet Files\Content.Word\IMG_20191212_101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Microsoft\Windows\Temporary Internet Files\Content.Word\IMG_20191212_10123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09820" cy="5346425"/>
                    </a:xfrm>
                    <a:prstGeom prst="rect">
                      <a:avLst/>
                    </a:prstGeom>
                    <a:noFill/>
                    <a:ln>
                      <a:noFill/>
                    </a:ln>
                  </pic:spPr>
                </pic:pic>
              </a:graphicData>
            </a:graphic>
          </wp:inline>
        </w:drawing>
      </w:r>
      <w:r>
        <w:rPr>
          <w:noProof/>
          <w:lang w:eastAsia="ru-RU"/>
        </w:rPr>
        <w:lastRenderedPageBreak/>
        <w:drawing>
          <wp:inline distT="0" distB="0" distL="0" distR="0">
            <wp:extent cx="3829050" cy="5105399"/>
            <wp:effectExtent l="0" t="0" r="0" b="635"/>
            <wp:docPr id="8" name="Рисунок 8" descr="C:\Users\User\AppData\Local\Microsoft\Windows\Temporary Internet Files\Content.Word\IMG_20191212_101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Temporary Internet Files\Content.Word\IMG_20191212_10122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36253" cy="5115002"/>
                    </a:xfrm>
                    <a:prstGeom prst="rect">
                      <a:avLst/>
                    </a:prstGeom>
                    <a:noFill/>
                    <a:ln>
                      <a:noFill/>
                    </a:ln>
                  </pic:spPr>
                </pic:pic>
              </a:graphicData>
            </a:graphic>
          </wp:inline>
        </w:drawing>
      </w:r>
      <w:r w:rsidR="00316047">
        <w:rPr>
          <w:noProof/>
          <w:lang w:eastAsia="ru-RU"/>
        </w:rPr>
        <w:t xml:space="preserve"> </w:t>
      </w:r>
      <w:r>
        <w:rPr>
          <w:noProof/>
          <w:lang w:eastAsia="ru-RU"/>
        </w:rPr>
        <w:drawing>
          <wp:inline distT="0" distB="0" distL="0" distR="0">
            <wp:extent cx="3657601" cy="4876800"/>
            <wp:effectExtent l="0" t="0" r="0" b="0"/>
            <wp:docPr id="7" name="Рисунок 7" descr="C:\Users\User\AppData\Local\Microsoft\Windows\Temporary Internet Files\Content.Word\IMG_20191212_101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Temporary Internet Files\Content.Word\IMG_20191212_10120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57434" cy="4876578"/>
                    </a:xfrm>
                    <a:prstGeom prst="rect">
                      <a:avLst/>
                    </a:prstGeom>
                    <a:noFill/>
                    <a:ln>
                      <a:noFill/>
                    </a:ln>
                  </pic:spPr>
                </pic:pic>
              </a:graphicData>
            </a:graphic>
          </wp:inline>
        </w:drawing>
      </w:r>
      <w:r>
        <w:rPr>
          <w:noProof/>
          <w:lang w:eastAsia="ru-RU"/>
        </w:rPr>
        <w:lastRenderedPageBreak/>
        <w:drawing>
          <wp:inline distT="0" distB="0" distL="0" distR="0">
            <wp:extent cx="3457575" cy="3486150"/>
            <wp:effectExtent l="0" t="0" r="9525" b="0"/>
            <wp:docPr id="6" name="Рисунок 6" descr="C:\Users\User\AppData\Local\Microsoft\Windows\Temporary Internet Files\Content.Word\IMG_20191212_101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Temporary Internet Files\Content.Word\IMG_20191212_10102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77452" cy="3506191"/>
                    </a:xfrm>
                    <a:prstGeom prst="rect">
                      <a:avLst/>
                    </a:prstGeom>
                    <a:noFill/>
                    <a:ln>
                      <a:noFill/>
                    </a:ln>
                  </pic:spPr>
                </pic:pic>
              </a:graphicData>
            </a:graphic>
          </wp:inline>
        </w:drawing>
      </w:r>
      <w:r w:rsidR="00316047">
        <w:rPr>
          <w:noProof/>
          <w:lang w:eastAsia="ru-RU"/>
        </w:rPr>
        <w:t xml:space="preserve">  </w:t>
      </w:r>
    </w:p>
    <w:p w:rsidR="00316047" w:rsidRDefault="00316047" w:rsidP="00316047">
      <w:pPr>
        <w:jc w:val="center"/>
        <w:rPr>
          <w:noProof/>
          <w:lang w:eastAsia="ru-RU"/>
        </w:rPr>
      </w:pPr>
      <w:r>
        <w:rPr>
          <w:noProof/>
          <w:lang w:eastAsia="ru-RU"/>
        </w:rPr>
        <w:drawing>
          <wp:inline distT="0" distB="0" distL="0" distR="0" wp14:anchorId="28EBEA60">
            <wp:extent cx="3419475" cy="421640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21535" cy="4218940"/>
                    </a:xfrm>
                    <a:prstGeom prst="rect">
                      <a:avLst/>
                    </a:prstGeom>
                    <a:noFill/>
                  </pic:spPr>
                </pic:pic>
              </a:graphicData>
            </a:graphic>
          </wp:inline>
        </w:drawing>
      </w:r>
    </w:p>
    <w:p w:rsidR="00316047" w:rsidRDefault="00C16847" w:rsidP="00316047">
      <w:pPr>
        <w:jc w:val="center"/>
      </w:pPr>
      <w:r>
        <w:rPr>
          <w:noProof/>
          <w:lang w:eastAsia="ru-RU"/>
        </w:rPr>
        <w:lastRenderedPageBreak/>
        <w:drawing>
          <wp:inline distT="0" distB="0" distL="0" distR="0">
            <wp:extent cx="5219699" cy="3914775"/>
            <wp:effectExtent l="0" t="0" r="635" b="0"/>
            <wp:docPr id="4" name="Рисунок 4" descr="C:\Users\User\AppData\Local\Microsoft\Windows\Temporary Internet Files\Content.Word\IMG_20191212_101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Temporary Internet Files\Content.Word\IMG_20191212_10100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18809" cy="3914107"/>
                    </a:xfrm>
                    <a:prstGeom prst="rect">
                      <a:avLst/>
                    </a:prstGeom>
                    <a:noFill/>
                    <a:ln>
                      <a:noFill/>
                    </a:ln>
                  </pic:spPr>
                </pic:pic>
              </a:graphicData>
            </a:graphic>
          </wp:inline>
        </w:drawing>
      </w:r>
      <w:r w:rsidR="00316047">
        <w:t xml:space="preserve"> </w:t>
      </w:r>
      <w:r w:rsidR="00580713">
        <w:t xml:space="preserve"> </w:t>
      </w:r>
    </w:p>
    <w:p w:rsidR="00580713" w:rsidRDefault="00580713" w:rsidP="00316047">
      <w:pPr>
        <w:jc w:val="center"/>
      </w:pPr>
      <w:r>
        <w:rPr>
          <w:noProof/>
          <w:lang w:eastAsia="ru-RU"/>
        </w:rPr>
        <w:drawing>
          <wp:inline distT="0" distB="0" distL="0" distR="0" wp14:anchorId="4CB5DAFF">
            <wp:extent cx="3907790" cy="4590415"/>
            <wp:effectExtent l="0" t="0" r="0" b="63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07790" cy="4590415"/>
                    </a:xfrm>
                    <a:prstGeom prst="rect">
                      <a:avLst/>
                    </a:prstGeom>
                    <a:noFill/>
                  </pic:spPr>
                </pic:pic>
              </a:graphicData>
            </a:graphic>
          </wp:inline>
        </w:drawing>
      </w:r>
    </w:p>
    <w:p w:rsidR="00316047" w:rsidRDefault="00316047" w:rsidP="00316047">
      <w:pPr>
        <w:jc w:val="center"/>
      </w:pPr>
      <w:r>
        <w:rPr>
          <w:noProof/>
          <w:lang w:eastAsia="ru-RU"/>
        </w:rPr>
        <w:lastRenderedPageBreak/>
        <w:drawing>
          <wp:inline distT="0" distB="0" distL="0" distR="0">
            <wp:extent cx="4162425" cy="4686300"/>
            <wp:effectExtent l="0" t="0" r="9525" b="0"/>
            <wp:docPr id="20" name="Рисунок 20" descr="C:\Users\User\AppData\Local\Microsoft\Windows\Temporary Internet Files\Content.Word\IMG_20191212_101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User\AppData\Local\Microsoft\Windows\Temporary Internet Files\Content.Word\IMG_20191212_10184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73493" cy="4698761"/>
                    </a:xfrm>
                    <a:prstGeom prst="rect">
                      <a:avLst/>
                    </a:prstGeom>
                    <a:noFill/>
                    <a:ln>
                      <a:noFill/>
                    </a:ln>
                  </pic:spPr>
                </pic:pic>
              </a:graphicData>
            </a:graphic>
          </wp:inline>
        </w:drawing>
      </w:r>
    </w:p>
    <w:p w:rsidR="00E65DB1" w:rsidRDefault="00E65DB1" w:rsidP="00316047">
      <w:pPr>
        <w:jc w:val="center"/>
      </w:pPr>
    </w:p>
    <w:p w:rsidR="00E65DB1" w:rsidRDefault="00E65DB1" w:rsidP="006C48C0"/>
    <w:p w:rsidR="0034674E" w:rsidRDefault="0034674E"/>
    <w:sectPr w:rsidR="0034674E" w:rsidSect="00E65DB1">
      <w:pgSz w:w="11906" w:h="16838"/>
      <w:pgMar w:top="568" w:right="566"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7A0509"/>
    <w:multiLevelType w:val="hybridMultilevel"/>
    <w:tmpl w:val="A442E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C83605E"/>
    <w:multiLevelType w:val="multilevel"/>
    <w:tmpl w:val="BE1A9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FCF382A"/>
    <w:multiLevelType w:val="multilevel"/>
    <w:tmpl w:val="B14C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D4A"/>
    <w:rsid w:val="002C2C2E"/>
    <w:rsid w:val="00316047"/>
    <w:rsid w:val="0034674E"/>
    <w:rsid w:val="003548A5"/>
    <w:rsid w:val="003A1CEF"/>
    <w:rsid w:val="00580713"/>
    <w:rsid w:val="005D0E9C"/>
    <w:rsid w:val="006C48C0"/>
    <w:rsid w:val="00764D4A"/>
    <w:rsid w:val="007A71EC"/>
    <w:rsid w:val="008C48F4"/>
    <w:rsid w:val="00C16847"/>
    <w:rsid w:val="00DB31D3"/>
    <w:rsid w:val="00E65D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C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31D3"/>
    <w:pPr>
      <w:ind w:left="720"/>
      <w:contextualSpacing/>
    </w:pPr>
  </w:style>
  <w:style w:type="paragraph" w:styleId="a4">
    <w:name w:val="Balloon Text"/>
    <w:basedOn w:val="a"/>
    <w:link w:val="a5"/>
    <w:uiPriority w:val="99"/>
    <w:semiHidden/>
    <w:unhideWhenUsed/>
    <w:rsid w:val="00C1684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168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C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31D3"/>
    <w:pPr>
      <w:ind w:left="720"/>
      <w:contextualSpacing/>
    </w:pPr>
  </w:style>
  <w:style w:type="paragraph" w:styleId="a4">
    <w:name w:val="Balloon Text"/>
    <w:basedOn w:val="a"/>
    <w:link w:val="a5"/>
    <w:uiPriority w:val="99"/>
    <w:semiHidden/>
    <w:unhideWhenUsed/>
    <w:rsid w:val="00C1684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168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685665">
      <w:bodyDiv w:val="1"/>
      <w:marLeft w:val="0"/>
      <w:marRight w:val="0"/>
      <w:marTop w:val="0"/>
      <w:marBottom w:val="0"/>
      <w:divBdr>
        <w:top w:val="none" w:sz="0" w:space="0" w:color="auto"/>
        <w:left w:val="none" w:sz="0" w:space="0" w:color="auto"/>
        <w:bottom w:val="none" w:sz="0" w:space="0" w:color="auto"/>
        <w:right w:val="none" w:sz="0" w:space="0" w:color="auto"/>
      </w:divBdr>
    </w:div>
    <w:div w:id="1910458412">
      <w:bodyDiv w:val="1"/>
      <w:marLeft w:val="0"/>
      <w:marRight w:val="0"/>
      <w:marTop w:val="0"/>
      <w:marBottom w:val="0"/>
      <w:divBdr>
        <w:top w:val="none" w:sz="0" w:space="0" w:color="auto"/>
        <w:left w:val="none" w:sz="0" w:space="0" w:color="auto"/>
        <w:bottom w:val="none" w:sz="0" w:space="0" w:color="auto"/>
        <w:right w:val="none" w:sz="0" w:space="0" w:color="auto"/>
      </w:divBdr>
      <w:divsChild>
        <w:div w:id="1578123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Pages>
  <Words>1796</Words>
  <Characters>10238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2019-12-12T17:12:00Z</cp:lastPrinted>
  <dcterms:created xsi:type="dcterms:W3CDTF">2019-10-24T17:58:00Z</dcterms:created>
  <dcterms:modified xsi:type="dcterms:W3CDTF">2019-12-12T18:16:00Z</dcterms:modified>
</cp:coreProperties>
</file>