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0832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7146926" w14:textId="30E73A4C" w:rsidR="00783DEA" w:rsidRPr="00B30BB0" w:rsidRDefault="005E3FA8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Ивановой Юлии Викторовны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4512CBEB" w14:textId="790D7108" w:rsidR="00783DEA" w:rsidRPr="00B30BB0" w:rsidRDefault="005E3FA8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Советника директора по воспитанию и взаимодействию с детскими общественными объединениями</w:t>
      </w:r>
    </w:p>
    <w:p w14:paraId="7D25CC89" w14:textId="795E0599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:rsidRPr="001C5001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1C5001" w:rsidRDefault="00616227" w:rsidP="0061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Ретрансляция педагогического опыта</w:t>
            </w:r>
          </w:p>
        </w:tc>
      </w:tr>
      <w:tr w:rsidR="005E3FA8" w:rsidRPr="001C5001" w14:paraId="4C0498BF" w14:textId="77777777" w:rsidTr="00616227">
        <w:tc>
          <w:tcPr>
            <w:tcW w:w="9345" w:type="dxa"/>
          </w:tcPr>
          <w:p w14:paraId="4596FBCE" w14:textId="48133133" w:rsidR="00B7269A" w:rsidRDefault="001C5001" w:rsidP="001C500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2024-</w:t>
            </w:r>
            <w:r w:rsidR="007513C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2025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23535F4D" w14:textId="77777777" w:rsidR="00177155" w:rsidRPr="001C5001" w:rsidRDefault="00177155" w:rsidP="001C500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3124B22F" w14:textId="3C30BD55" w:rsidR="005F3A81" w:rsidRPr="001C5001" w:rsidRDefault="005F3A81" w:rsidP="005F3A81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A011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Министерство науки и высшего образования РФ Федеральное государственное бюджетное образовательное учреждение высшего образования «Петрозаводский государственный университет» Институт педагогики и психологии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Тема выступления: «Новая философия воспитания» </w:t>
            </w:r>
            <w:r w:rsidR="006E327F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секции </w:t>
            </w:r>
            <w:proofErr w:type="gram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Всероссийского</w:t>
            </w:r>
            <w:proofErr w:type="gram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международным участием) форума: «Дети Севера: здоровье, развитие, образование</w:t>
            </w:r>
            <w:r w:rsidR="006E327F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, ноябрь 2024;</w:t>
            </w:r>
          </w:p>
          <w:p w14:paraId="4C561603" w14:textId="1AF4ABB8" w:rsidR="009A0116" w:rsidRPr="001C5001" w:rsidRDefault="009A0116" w:rsidP="005F3A81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2.Благодарственное письмо Государственного автономного учреждения дополнительного профессионального образования Республики Карелия «Карельский институт развития образования» за проведения открытого урока по теме «Золотая хохлома: выполняем роспи</w:t>
            </w:r>
            <w:r w:rsidR="008D118D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ь» в рамках Республиканской эстафеты педагогического мастерства «Воспитательный потенциал учебного занятия: формирование </w:t>
            </w:r>
            <w:r w:rsidR="00245D26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нравственных ценностей», ноябрь 2024;</w:t>
            </w:r>
          </w:p>
          <w:p w14:paraId="376865B8" w14:textId="6C268BE7" w:rsidR="008D118D" w:rsidRPr="001C5001" w:rsidRDefault="008D118D" w:rsidP="005F3A81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3. Благодарственное письмо МАУ ДПО «Центр развития образования» за проведение мастер-класса «Новогодняя игрушка в стиле декупаж», декабрь 2024</w:t>
            </w:r>
            <w:r w:rsidR="0032748D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C46E38E" w14:textId="357A3678" w:rsidR="00B7269A" w:rsidRPr="001C5001" w:rsidRDefault="008D118D" w:rsidP="00000BC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000BC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gramStart"/>
            <w:r w:rsidR="00F8070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</w:t>
            </w:r>
            <w:r w:rsidR="00000BC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62CE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62CE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МОУ</w:t>
            </w:r>
            <w:proofErr w:type="gramEnd"/>
            <w:r w:rsidR="00762CE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«Ломоносовская </w:t>
            </w:r>
            <w:proofErr w:type="spellStart"/>
            <w:r w:rsidR="00762CE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гимназия»</w:t>
            </w:r>
            <w:r w:rsidR="00000BC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</w:t>
            </w:r>
            <w:proofErr w:type="spellEnd"/>
            <w:r w:rsidR="00000BC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проведение открытого урока изобразительного искусства в рамках Методического марафона «Современный урок» «Система оценки предметных результатов в соответствии с требованиями ФГОС»</w:t>
            </w:r>
            <w:r w:rsidR="00762C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теме «Иллюзия»</w:t>
            </w:r>
            <w:r w:rsidR="00000BC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март 2025</w:t>
            </w:r>
            <w:r w:rsidR="00FA5F91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569490A2" w14:textId="77777777" w:rsidR="00B7269A" w:rsidRPr="001C5001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3F0ACB3D" w14:textId="103DD2AD" w:rsidR="00D81B6B" w:rsidRDefault="007513CF" w:rsidP="00B7269A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2023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-202</w:t>
            </w: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4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  <w:r w:rsidR="00D81B6B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C7F51D" w14:textId="77777777" w:rsidR="00177155" w:rsidRPr="001C5001" w:rsidRDefault="00177155" w:rsidP="00B7269A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D6CB9" w14:textId="0855BA54" w:rsidR="00B7269A" w:rsidRPr="001C5001" w:rsidRDefault="00D81B6B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 Учебного</w:t>
            </w:r>
            <w:proofErr w:type="gramEnd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 Федерального государственного бюджетного учреждения «Российский детско-юношеский центр» за проведение внеурочного занятия по формированию личной безопасности обучающихся в рамках Всероссийского проекта «Безопасное лето», июнь 2024</w:t>
            </w:r>
            <w:r w:rsidR="00D5169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B6D5C41" w14:textId="77777777" w:rsidR="00B7269A" w:rsidRPr="001C5001" w:rsidRDefault="00B7269A" w:rsidP="006C226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48930A72" w14:textId="7193C803" w:rsidR="00FA5984" w:rsidRPr="001C5001" w:rsidRDefault="00FA5984" w:rsidP="003C5A8D">
            <w:pPr>
              <w:ind w:firstLine="5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764AF5A" w14:textId="77777777" w:rsidR="00616227" w:rsidRPr="001C5001" w:rsidRDefault="00616227" w:rsidP="00783DE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1C5001" w:rsidRDefault="00031B6B" w:rsidP="00C85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в профессиональных конкурсах</w:t>
            </w:r>
          </w:p>
        </w:tc>
      </w:tr>
      <w:tr w:rsidR="005E3FA8" w:rsidRPr="001C5001" w14:paraId="252CF6FD" w14:textId="77777777" w:rsidTr="00C8583A">
        <w:tc>
          <w:tcPr>
            <w:tcW w:w="9345" w:type="dxa"/>
          </w:tcPr>
          <w:p w14:paraId="68616AD3" w14:textId="3D667D91" w:rsidR="00B7269A" w:rsidRPr="001C5001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</w:t>
            </w:r>
            <w:r w:rsid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4-</w:t>
            </w: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2025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42A2A8EB" w14:textId="43E0895C" w:rsidR="00F262A6" w:rsidRPr="001C5001" w:rsidRDefault="00F262A6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Диплом </w:t>
            </w:r>
            <w:r w:rsidR="00DC285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 место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</w:t>
            </w:r>
            <w:r w:rsidR="00DC285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ероссийского издания «Слово Педагога» «Внеурочная деятельность, как неотъемлемая часть образовательного процесса», октябрь, 2024;</w:t>
            </w:r>
          </w:p>
          <w:p w14:paraId="6705366F" w14:textId="1FEBEE28" w:rsidR="00137FBB" w:rsidRPr="001C5001" w:rsidRDefault="00D51693" w:rsidP="00137FB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7B086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137FB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Благодарственное письмо за участие во Всероссийском профессиональном педагогическом конкурсе, в рамках реализации проекта «Культура для школьников» Научно-образовательного центра педагогических проектов за </w:t>
            </w:r>
            <w:proofErr w:type="gramStart"/>
            <w:r w:rsidR="00137FB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вклад  в</w:t>
            </w:r>
            <w:proofErr w:type="gramEnd"/>
            <w:r w:rsidR="00137FB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развитие системы  образования, распространение педагогического опыта, посредством участия в профессиональном конкурсе педагогического мастерства, январь 2025;</w:t>
            </w:r>
          </w:p>
          <w:p w14:paraId="1894A0A8" w14:textId="3C49FEFE" w:rsidR="0089558C" w:rsidRPr="001C5001" w:rsidRDefault="0089558C" w:rsidP="00137FB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3. Диплом 1 место Всероссийского профессионального педагогического конкурса «</w:t>
            </w:r>
            <w:proofErr w:type="gramStart"/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Мы  встречаем</w:t>
            </w:r>
            <w:proofErr w:type="gramEnd"/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Новый год 2025», в рамках реализации проекта «Культура для школьников» в номинации «Винтажная ёлочная игрушка в стиле декупаж», январь 2025;</w:t>
            </w:r>
          </w:p>
          <w:p w14:paraId="7DC8319C" w14:textId="5E0E7816" w:rsidR="006C79D5" w:rsidRPr="001C5001" w:rsidRDefault="006C79D5" w:rsidP="006C79D5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М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Ломоносовская гимназия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за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организацию и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мастер-класса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созданию оберега в винтажном стиле с лепниной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Застывшие мгновения зимы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советников по воспитанию, муниципальных координаторов </w:t>
            </w:r>
            <w:proofErr w:type="spell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г.Петрозаводска</w:t>
            </w:r>
            <w:proofErr w:type="spell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специалистов регионального ресурсного центра проекта «Навигаторы детства»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5;</w:t>
            </w:r>
          </w:p>
          <w:p w14:paraId="19962088" w14:textId="64EF8C63" w:rsidR="009E093C" w:rsidRPr="001C5001" w:rsidRDefault="006C79D5" w:rsidP="00137FB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9E093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Диплом Всероссийской общественной организации ветеранов «Боевое братство», за участие во Всероссийском патриотическом конкурсе творческих работ «Память сильнее времени», февраль 202</w:t>
            </w:r>
            <w:r w:rsidR="00A06969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9E093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2C1751A5" w14:textId="201ADEB3" w:rsidR="00D81B6B" w:rsidRPr="001C5001" w:rsidRDefault="006C79D5" w:rsidP="00D81B6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137FB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="00D81B6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1 место Центра организации проведения дистанционных мероприятий «Гордость России» за участие в Международном конкурсе «Талантливые дети России», апрель, 2025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41DE2D67" w14:textId="5A6CE659" w:rsidR="006C79D5" w:rsidRPr="001C5001" w:rsidRDefault="006C79D5" w:rsidP="006C79D5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МОУ «Ломоносовская гимназия» за организацию и проведение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интеллектуальной игры «Битва эрудитов», посвященной Дню Российской науки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2025;</w:t>
            </w:r>
          </w:p>
          <w:p w14:paraId="465C4D4E" w14:textId="2862E29D" w:rsidR="006C79D5" w:rsidRPr="001C5001" w:rsidRDefault="006C79D5" w:rsidP="00D81B6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МОУ «Ломоносовская гимназия» за </w:t>
            </w:r>
            <w:r w:rsidR="000D55AF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АКТИВНОЕ УЧАСТИЕ В ИГРЕ ПО МЕТОДУ «Дискуссия </w:t>
            </w:r>
            <w:proofErr w:type="spellStart"/>
            <w:r w:rsidR="000D55AF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Джеффа</w:t>
            </w:r>
            <w:proofErr w:type="spellEnd"/>
            <w:r w:rsidR="000D55AF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» на методической конференции «Традиции и инновации: взгляд в будущее»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 2025;</w:t>
            </w:r>
          </w:p>
          <w:p w14:paraId="7C4C1158" w14:textId="749C7ACC" w:rsidR="00B7269A" w:rsidRPr="001C5001" w:rsidRDefault="006C79D5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МОУ «Ломоносовская гимназия» за организацию и проведение городской интеллектуальной игры «Битва эрудитов», посвященной Дню Российской науки, май 2025;</w:t>
            </w:r>
          </w:p>
          <w:p w14:paraId="321FD52D" w14:textId="0BA44E52" w:rsidR="000D55AF" w:rsidRPr="001C5001" w:rsidRDefault="000D55A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М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АУ ДПО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образования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за организацию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советников города Петрозаводска на съемку сцены на базе МОУ «Ломоносовская гимназия» из советского фильма: «Весна на Заречной улице»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, май 2025;</w:t>
            </w:r>
          </w:p>
          <w:p w14:paraId="395D4900" w14:textId="2ACAF2FE" w:rsidR="00001523" w:rsidRPr="001C5001" w:rsidRDefault="00001523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МОУ «Ломоносовская гимназия» за организацию и проведение городско</w:t>
            </w:r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фоточелленджа</w:t>
            </w:r>
            <w:proofErr w:type="spellEnd"/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Артековец</w:t>
            </w:r>
            <w:proofErr w:type="spellEnd"/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</w:t>
            </w:r>
            <w:r w:rsidR="006C4792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142C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C4792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4792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Артековец</w:t>
            </w:r>
            <w:proofErr w:type="spellEnd"/>
            <w:r w:rsidR="006C4792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всегда»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C4792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посвященного 100-летию МДЦ «Артек»,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май 2025;</w:t>
            </w:r>
          </w:p>
          <w:p w14:paraId="05BEA030" w14:textId="0032EF3B" w:rsidR="006C4792" w:rsidRPr="001C5001" w:rsidRDefault="006C4792" w:rsidP="006C479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proofErr w:type="gram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МОУ</w:t>
            </w:r>
            <w:proofErr w:type="gram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«Ломоносовская гимназия» </w:t>
            </w:r>
            <w:proofErr w:type="spell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участинику</w:t>
            </w:r>
            <w:proofErr w:type="spell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</w:t>
            </w:r>
            <w:proofErr w:type="spell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фоточелленджа</w:t>
            </w:r>
            <w:proofErr w:type="spell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Артековец</w:t>
            </w:r>
            <w:proofErr w:type="spell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- </w:t>
            </w:r>
            <w:proofErr w:type="spellStart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Артековец</w:t>
            </w:r>
            <w:proofErr w:type="spellEnd"/>
            <w:r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всегда», посвященного 100-летию МДЦ «Артек», май 2025;</w:t>
            </w:r>
          </w:p>
          <w:p w14:paraId="5B6BDCB9" w14:textId="391C3D23" w:rsidR="008677FA" w:rsidRPr="001C5001" w:rsidRDefault="008677FA" w:rsidP="008677F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</w:t>
            </w:r>
            <w:r w:rsidR="002957EB" w:rsidRPr="001C500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от муниципальных координаторов деятельности советников директоров по воспитанию и взаимодействию с детскими общественными объединениями Петрозаводского городского округа за вклад в развитие проекта «Навигаторы детства», май 2025.</w:t>
            </w:r>
          </w:p>
          <w:p w14:paraId="0D425502" w14:textId="77777777" w:rsidR="00B7269A" w:rsidRPr="001C5001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4C3E0E7" w14:textId="37B6B1E7" w:rsidR="00B7269A" w:rsidRPr="001C5001" w:rsidRDefault="00B7269A" w:rsidP="00455945">
            <w:pPr>
              <w:pStyle w:val="a8"/>
              <w:numPr>
                <w:ilvl w:val="1"/>
                <w:numId w:val="9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учебный год:</w:t>
            </w:r>
          </w:p>
          <w:p w14:paraId="04FFC8A5" w14:textId="77777777" w:rsidR="00B7269A" w:rsidRPr="001C5001" w:rsidRDefault="00B7269A" w:rsidP="0072613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E45DFB9" w14:textId="569D5382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«Надежды России» в номинации «Стихотворение», апрель 2023;</w:t>
            </w:r>
          </w:p>
          <w:p w14:paraId="52696FC2" w14:textId="540DA638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«Надежды России» в номинации «Стихотворение», апрель 2023;</w:t>
            </w:r>
          </w:p>
          <w:p w14:paraId="759EEBE0" w14:textId="6B477925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степени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Международного профессионального конкурса «Надежды России» в номинации «Стихотворение», май 2023;</w:t>
            </w:r>
          </w:p>
          <w:p w14:paraId="755F097C" w14:textId="46262044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Всероссийского профессионального конкурса «Надежды России» в номинации «Фотоконкурс – И долго мне будет Карелия сниться», май 2023;</w:t>
            </w:r>
          </w:p>
          <w:p w14:paraId="27724810" w14:textId="03682AA1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 Х</w:t>
            </w:r>
            <w:proofErr w:type="gramEnd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«Гордость России» в номинации «стихотворение», июнь 2023;</w:t>
            </w:r>
          </w:p>
          <w:p w14:paraId="72FC4084" w14:textId="3BA09B42" w:rsidR="00524361" w:rsidRPr="001C5001" w:rsidRDefault="001B485E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72613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Награждена дипломом </w:t>
            </w:r>
            <w:r w:rsidR="00744909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 w:rsidR="00744909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744909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44909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</w:t>
            </w:r>
            <w:r w:rsidR="00524361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4361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proofErr w:type="gramEnd"/>
            <w:r w:rsidR="00524361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«Гордость Страны» в номинации «Внеклассное мероприятие», ноябрь 2023;</w:t>
            </w:r>
          </w:p>
          <w:p w14:paraId="2A958FB4" w14:textId="470BBACE" w:rsidR="001B485E" w:rsidRPr="001C5001" w:rsidRDefault="001B485E" w:rsidP="001B4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BC126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Награждена дипломом лауреат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proofErr w:type="gramEnd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«Гордость Страны» в номинации «</w:t>
            </w:r>
            <w:r w:rsidR="005A2768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любимый сказочный герой – Я и Пушкин»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ноябрь 2023;</w:t>
            </w:r>
          </w:p>
          <w:p w14:paraId="029B4E62" w14:textId="280A57A4" w:rsidR="005173AA" w:rsidRPr="001C5001" w:rsidRDefault="001B485E" w:rsidP="005173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Награждена дипломом лауреат </w:t>
            </w:r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 </w:t>
            </w:r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proofErr w:type="gramEnd"/>
            <w:r w:rsidR="005173A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профессионального конкурса «Гордость Страны» в номинации «История в лицах – Моя Родина – Россия»», ноябрь 2023;</w:t>
            </w:r>
          </w:p>
          <w:p w14:paraId="1B1ABFD3" w14:textId="0BE10C10" w:rsidR="005173AA" w:rsidRPr="001C5001" w:rsidRDefault="005173AA" w:rsidP="005173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BB06A4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Награждена дипломом 1 место Всероссийской блиц-олимпиады «Время знаний» «Профессиональная компетентность педагога», январь 2024;</w:t>
            </w:r>
          </w:p>
          <w:p w14:paraId="53986BD9" w14:textId="3AA98490" w:rsidR="00242D6C" w:rsidRPr="001C5001" w:rsidRDefault="00242D6C" w:rsidP="005173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10.Награждена дипломом 1 место Всероссийской блиц-олимпиады «Время знаний» «</w:t>
            </w:r>
            <w:r w:rsidR="00B30D0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Семья, как ячейка общества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B30D0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2024;</w:t>
            </w:r>
          </w:p>
          <w:p w14:paraId="46B6AE8D" w14:textId="144F6347" w:rsidR="001B485E" w:rsidRPr="001C5001" w:rsidRDefault="00B30D0D" w:rsidP="001B4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11.Награждена грамотой </w:t>
            </w:r>
            <w:r w:rsidR="007F3E22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Центром развития Педагогики на базе образовательной платформы "АРТ-талант" </w:t>
            </w:r>
            <w:r w:rsidR="00034C4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9A57AF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высокие</w:t>
            </w:r>
            <w:r w:rsidR="007F037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F037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достижения </w:t>
            </w:r>
            <w:r w:rsidR="00034C4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="00034C4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успешное развитие профессиональных компетентность при прохождении обучения образовательного курса по теме: «Классный час: особенности подготовки и проведения воспитательной работы» 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за, </w:t>
            </w:r>
            <w:r w:rsidR="00034C4D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2024;</w:t>
            </w:r>
          </w:p>
          <w:p w14:paraId="1866C1FB" w14:textId="08ED047D" w:rsidR="00455945" w:rsidRPr="001C5001" w:rsidRDefault="003B4FA0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D1331C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Награждена грамотой</w:t>
            </w:r>
            <w:r w:rsidR="00F75152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издания «Образовательное пространство» за успешное прохождение викторины «Государственный флаг Российской Федерации», август 2024;</w:t>
            </w:r>
          </w:p>
          <w:p w14:paraId="07D1F339" w14:textId="103ACBCF" w:rsidR="00666A6A" w:rsidRPr="001C5001" w:rsidRDefault="00666A6A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AF019C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всероссийского издания «Образовательное пространство» о прохождении тестирования по теме «Великая Отечественная война», август 2024;</w:t>
            </w:r>
          </w:p>
          <w:p w14:paraId="51801883" w14:textId="5B93E3BC" w:rsidR="000C7BA2" w:rsidRPr="001C5001" w:rsidRDefault="000C7BA2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Диплом 1 место Центр развития компетенций «</w:t>
            </w:r>
            <w:proofErr w:type="spellStart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во Всероссийской олимпиаде «Инновационные подходы в преподавании изобразительного искусства в школе в соответствии с ФГОС», август 2024</w:t>
            </w:r>
            <w:r w:rsidR="002A7D68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3948A8C" w14:textId="4A395622" w:rsidR="002A7D68" w:rsidRPr="001C5001" w:rsidRDefault="002A7D68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CB4AA8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 Республиканского конкурса «Лучший советник директора по воспитанию и взаимодействию с детскими общественными объединениями Республики Карелия», ноябрь 2023</w:t>
            </w:r>
            <w:r w:rsidR="00D5169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AC6EC2F" w14:textId="77777777" w:rsidR="00CB4AA8" w:rsidRPr="001C5001" w:rsidRDefault="00CB4AA8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D073C3" w14:textId="7F0C5D5D" w:rsidR="00455945" w:rsidRPr="001C5001" w:rsidRDefault="00455945" w:rsidP="004559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624CE7" w14:textId="75E83BA3" w:rsidR="00031B6B" w:rsidRPr="001C5001" w:rsidRDefault="00031B6B" w:rsidP="0072613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90BFCCF" w14:textId="77777777" w:rsidR="000578D1" w:rsidRPr="001C5001" w:rsidRDefault="000578D1" w:rsidP="000578D1">
      <w:pPr>
        <w:tabs>
          <w:tab w:val="left" w:pos="1104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C5001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1C5001" w:rsidRDefault="000578D1" w:rsidP="00C85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Повышение квалификации</w:t>
            </w:r>
          </w:p>
        </w:tc>
      </w:tr>
      <w:tr w:rsidR="005E3FA8" w:rsidRPr="001C5001" w14:paraId="2B3847ED" w14:textId="77777777" w:rsidTr="00C8583A">
        <w:tc>
          <w:tcPr>
            <w:tcW w:w="9345" w:type="dxa"/>
          </w:tcPr>
          <w:p w14:paraId="369C00CE" w14:textId="507BC46B" w:rsidR="00B7269A" w:rsidRDefault="00700E70" w:rsidP="00D1331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2024-</w:t>
            </w:r>
            <w:r w:rsidR="007513C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2025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372B2699" w14:textId="77777777" w:rsidR="00177155" w:rsidRPr="001C5001" w:rsidRDefault="00177155" w:rsidP="00D1331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26F8E91" w14:textId="018A4693" w:rsidR="006B7157" w:rsidRPr="001C5001" w:rsidRDefault="006B7157" w:rsidP="00D1331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требований обновлённых ФГОС НОО, ФГОС ООО в работе учителя изобразительного искусства», 72 часа, ООО «Центр развития компетенций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», сентябрь 2024</w:t>
            </w:r>
            <w:r w:rsidR="00700E70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09FB690" w14:textId="793651E6" w:rsidR="006B7157" w:rsidRPr="001C5001" w:rsidRDefault="006B7157" w:rsidP="00D1331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2.Эффективное управление воспитательной деятельностью в образовательной организации», 36 часов, ФГБОУ «Международный детский центр «Артек», сентябрь 2024</w:t>
            </w:r>
            <w:r w:rsidR="00700E70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E01CA74" w14:textId="77777777" w:rsidR="00C70B84" w:rsidRPr="001C5001" w:rsidRDefault="006B7157" w:rsidP="00D1331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3.Учебный профиль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C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Мессенджере: решение образовательных задач с использованием сервиса»,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,  8</w:t>
            </w:r>
            <w:proofErr w:type="gram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часов, октябрь 2024.         </w:t>
            </w:r>
          </w:p>
          <w:p w14:paraId="16378FB8" w14:textId="5F4428D4" w:rsidR="00DA7793" w:rsidRPr="001C5001" w:rsidRDefault="00DA7793" w:rsidP="00DA7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4.Критериальное оценивание при достижении образовательных результатов, 16 часов, ГАУ ДПО РК "Карельский институт развития образования", ноябрь 2024.                                                                                       </w:t>
            </w:r>
          </w:p>
          <w:p w14:paraId="6C9154E4" w14:textId="17F68438" w:rsidR="00DA7793" w:rsidRPr="001C5001" w:rsidRDefault="00DA7793" w:rsidP="00DA7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5. Изобразительное искусство как творческая составляющая развития обучающихся в системе образования в условиях реализации ФГОС, 36 часов, Центр дополнительного образования «Луч знаний», декабрь 2024.</w:t>
            </w:r>
          </w:p>
          <w:p w14:paraId="03D49686" w14:textId="5C309AC5" w:rsidR="00B7269A" w:rsidRPr="001C5001" w:rsidRDefault="00B7269A" w:rsidP="00D1331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0D9F45B6" w14:textId="0D747A60" w:rsidR="00B7269A" w:rsidRDefault="00B7269A" w:rsidP="00D1331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</w:t>
            </w:r>
            <w:r w:rsidR="007513C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3-2024</w:t>
            </w: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48877098" w14:textId="77777777" w:rsidR="00177155" w:rsidRPr="001C5001" w:rsidRDefault="00177155" w:rsidP="00D1331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627CEBE2" w14:textId="19342860" w:rsidR="006266C9" w:rsidRPr="001C5001" w:rsidRDefault="006266C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1F4B" w:rsidRPr="001C5001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proofErr w:type="gramStart"/>
            <w:r w:rsidR="00021F4B" w:rsidRPr="001C50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Федеральное государственное бюджетное учреждение "Российский детско-юношеский центр", 140 часов, февраль 2023</w:t>
            </w:r>
            <w:r w:rsidR="00700E70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6D7222DA" w14:textId="33C152DE" w:rsidR="006266C9" w:rsidRPr="001C5001" w:rsidRDefault="006266C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Вводный дистанционный курс в программу "Орлята России", </w:t>
            </w:r>
            <w:r w:rsidR="00950FD5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образовательное учреждение «Всероссийский детский центр «Орлёнок», 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32 часа, март 2023</w:t>
            </w:r>
            <w:r w:rsidR="00950FD5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A94D8FB" w14:textId="0FC7BFE2" w:rsidR="00021F4B" w:rsidRPr="001C5001" w:rsidRDefault="00021F4B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3.Курс </w:t>
            </w:r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бюджетного образовательного учреждения «</w:t>
            </w:r>
            <w:proofErr w:type="spellStart"/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>Всеросссийский</w:t>
            </w:r>
            <w:proofErr w:type="spellEnd"/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центр «Орлёнок», 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977096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Вводный дистанционный курс в программу «Орлята России», март 2023;</w:t>
            </w:r>
          </w:p>
          <w:p w14:paraId="4EAFF8A9" w14:textId="31A2FFD6" w:rsidR="006266C9" w:rsidRPr="001C5001" w:rsidRDefault="006266C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3. Курс «Академия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»: создание и администрирование сообщества, контентная политика, продвижение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паблика</w:t>
            </w:r>
            <w:proofErr w:type="spell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, обратная связь с аудиторией, Образовательная платформа «Диалог </w:t>
            </w:r>
            <w:proofErr w:type="spellStart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Регтоны</w:t>
            </w:r>
            <w:proofErr w:type="spellEnd"/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», 3 часа, ноябрь 2023</w:t>
            </w:r>
            <w:r w:rsidR="00950FD5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4FE341C9" w14:textId="3CDE74AF" w:rsidR="006266C9" w:rsidRPr="001C5001" w:rsidRDefault="006266C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4. Всё о нововведениях образовательного процесса с 01.09.2023 года, "Автономная некоммерческая организация дополнительного профессионального образования", "Инновационный образовательный центр повышения квалификации и переподготовки "Мой университет", 16 часов, декабрь 2023</w:t>
            </w:r>
          </w:p>
          <w:p w14:paraId="3D2F285A" w14:textId="33647CAA" w:rsidR="00A3582A" w:rsidRPr="001C5001" w:rsidRDefault="00A0696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582A" w:rsidRPr="001C5001">
              <w:rPr>
                <w:rFonts w:ascii="Times New Roman" w:hAnsi="Times New Roman" w:cs="Times New Roman"/>
                <w:sz w:val="24"/>
                <w:szCs w:val="24"/>
              </w:rPr>
              <w:t>. Диплом о профессиональной переподготовке «Учитель основ безопасности жизнедеятельности" 320 часов, декабрь 2023;</w:t>
            </w:r>
          </w:p>
          <w:p w14:paraId="5C5FA66B" w14:textId="371253E6" w:rsidR="006266C9" w:rsidRPr="001C5001" w:rsidRDefault="00A0696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66C9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582A" w:rsidRPr="001C5001">
              <w:rPr>
                <w:rFonts w:ascii="Times New Roman" w:hAnsi="Times New Roman" w:cs="Times New Roman"/>
                <w:sz w:val="24"/>
                <w:szCs w:val="24"/>
              </w:rPr>
              <w:t>Духовно</w:t>
            </w:r>
            <w:r w:rsidR="006266C9" w:rsidRPr="001C5001">
              <w:rPr>
                <w:rFonts w:ascii="Times New Roman" w:hAnsi="Times New Roman" w:cs="Times New Roman"/>
                <w:sz w:val="24"/>
                <w:szCs w:val="24"/>
              </w:rPr>
              <w:t>-нравственное воспитание в соответствии с ФГОС,  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переподготовки "Мой университет", 72 часа, январь 2024</w:t>
            </w:r>
            <w:r w:rsidR="00950FD5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6C9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802E03" w14:textId="335B6819" w:rsidR="006266C9" w:rsidRPr="001C5001" w:rsidRDefault="00A06969" w:rsidP="00D13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6C9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час: особенности подготовки и проведения воспитательной работы, Центр развития Педагогики на базе образовательной платформы "АРТ-талант", март 2024;                                                                                                </w:t>
            </w:r>
          </w:p>
          <w:p w14:paraId="29F15AE2" w14:textId="6ED66153" w:rsidR="000578D1" w:rsidRPr="001C5001" w:rsidRDefault="00A06969" w:rsidP="00A06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66C9" w:rsidRPr="001C5001">
              <w:rPr>
                <w:rFonts w:ascii="Times New Roman" w:hAnsi="Times New Roman" w:cs="Times New Roman"/>
                <w:sz w:val="24"/>
                <w:szCs w:val="24"/>
              </w:rPr>
              <w:t>.  Работа в рамках ФГОС и ФОП: требования, инструменты и особенности организации образовательного процесса, Центр онлайн-обучения Всероссийского форума «Педагоги России: инновации в образовании», 36 часов, апрель 2024</w:t>
            </w:r>
            <w:r w:rsidR="00950FD5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2C0EF0" w14:textId="6300FFCE" w:rsidR="00616227" w:rsidRPr="001C5001" w:rsidRDefault="00616227" w:rsidP="00D133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1C5001" w:rsidRDefault="00AA10F7" w:rsidP="00D133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Публикации</w:t>
            </w:r>
          </w:p>
        </w:tc>
      </w:tr>
      <w:tr w:rsidR="005E3FA8" w:rsidRPr="001C5001" w14:paraId="4092491D" w14:textId="77777777" w:rsidTr="002B42A1">
        <w:tc>
          <w:tcPr>
            <w:tcW w:w="9345" w:type="dxa"/>
          </w:tcPr>
          <w:p w14:paraId="496DB40B" w14:textId="7D0521E3" w:rsidR="00AA10F7" w:rsidRPr="001C5001" w:rsidRDefault="008A3676" w:rsidP="008A367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</w:t>
            </w:r>
            <w:r w:rsidR="00AA10F7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– 2025 учебный год:</w:t>
            </w:r>
          </w:p>
          <w:p w14:paraId="0FA360FD" w14:textId="77777777" w:rsidR="00CE6037" w:rsidRPr="001C5001" w:rsidRDefault="00CE6037" w:rsidP="00E9712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55A8BFC" w14:textId="6B42AE05" w:rsidR="00CE6037" w:rsidRPr="001C5001" w:rsidRDefault="00CE6037" w:rsidP="00CE603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Свидетельство о размещении авторского материала на сайте </w:t>
            </w:r>
            <w:hyperlink r:id="rId8" w:tgtFrame="_blank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infourok.ru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методической разработки, сценарий "</w:t>
            </w:r>
            <w:r w:rsidR="00B854EC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освящение в первоклассники"</w:t>
            </w:r>
            <w:r w:rsidR="00B854EC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proofErr w:type="spellStart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-адрес</w:t>
            </w:r>
            <w:r w:rsidR="008B5DB1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публикации //</w:t>
            </w:r>
            <w:r w:rsidR="008B5DB1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hyperlink r:id="rId9" w:history="1">
              <w:r w:rsidR="008B5DB1"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https://infourok.ru/scenarij-posvyashenie-v-pervoklassniki-7481337.html</w:t>
              </w:r>
            </w:hyperlink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Дата публикации 04.01.2025</w:t>
            </w:r>
          </w:p>
          <w:p w14:paraId="64708DC6" w14:textId="781AF5F1" w:rsidR="008B5DB1" w:rsidRPr="001C5001" w:rsidRDefault="008B5DB1" w:rsidP="008B5D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Свидетельство о размещении авторского материала на сайте </w:t>
            </w:r>
            <w:hyperlink r:id="rId10" w:tgtFrame="_blank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infourok.ru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методической разработки, сценарий </w:t>
            </w:r>
            <w:r w:rsidR="00951217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линейки на 1 сентября</w:t>
            </w:r>
            <w:r w:rsidR="00B854EC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proofErr w:type="spellStart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-адрес публикации // </w:t>
            </w:r>
            <w:hyperlink r:id="rId11" w:tgtFrame="_blank" w:history="1">
              <w:r w:rsidR="00951217"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https://infourok.ru/scenarij-linejki-na-1-sentyabrya-7481350.html</w:t>
              </w:r>
            </w:hyperlink>
            <w:r w:rsidR="00951217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публикации 04.01.2025</w:t>
            </w:r>
          </w:p>
          <w:p w14:paraId="6873D065" w14:textId="7AEB428F" w:rsidR="00B854EC" w:rsidRPr="001C5001" w:rsidRDefault="00B854EC" w:rsidP="00B854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Свидетельство о размещении авторского материала на сайте </w:t>
            </w:r>
            <w:hyperlink r:id="rId12" w:tgtFrame="_blank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infourok.ru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методической разработки, презентация урока по изобразительному уроку «Золотая хохлома». </w:t>
            </w:r>
            <w:proofErr w:type="spellStart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-адрес публикации // </w:t>
            </w:r>
            <w:hyperlink r:id="rId13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https://infourok.ru/prezentaciya-uroka-po-izobrazitelnomu-iskusstvu-zolotaya-hohloma-7481328.html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публикации 04.01.2025</w:t>
            </w:r>
          </w:p>
          <w:p w14:paraId="52C0D609" w14:textId="0F462C84" w:rsidR="00E80082" w:rsidRPr="001C5001" w:rsidRDefault="00E80082" w:rsidP="00E8008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Свидетельство о размещении авторского материала на сайте </w:t>
            </w:r>
            <w:hyperlink r:id="rId14" w:tgtFrame="_blank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infourok.ru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методической разработки, сценарий КО Дню памяти жертв фашизма</w:t>
            </w: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proofErr w:type="spellStart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-адрес публикации // </w:t>
            </w:r>
            <w:hyperlink r:id="rId15" w:history="1">
              <w:r w:rsidR="0088671B"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https://infourok.ru/scenarij-ko-dnyu-pamyati-zhertv-fashizma-7481359.html</w:t>
              </w:r>
              <w:r w:rsidR="0088671B" w:rsidRPr="001C500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88671B" w:rsidRPr="001C5001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Дата публикации 04.01.2025</w:t>
              </w:r>
            </w:hyperlink>
          </w:p>
          <w:p w14:paraId="12268D50" w14:textId="3C988227" w:rsidR="0088671B" w:rsidRPr="001C5001" w:rsidRDefault="0088671B" w:rsidP="0088671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5.Свидетельство о размещении авторского материала на сайте </w:t>
            </w:r>
            <w:hyperlink r:id="rId16" w:tgtFrame="_blank" w:history="1">
              <w:r w:rsidRPr="001C5001">
                <w:rPr>
                  <w:rStyle w:val="a9"/>
                  <w:rFonts w:ascii="Times New Roman" w:hAnsi="Times New Roman" w:cs="Times New Roman"/>
                  <w:spacing w:val="-1"/>
                  <w:sz w:val="24"/>
                  <w:szCs w:val="24"/>
                </w:rPr>
                <w:t>infourok.ru</w:t>
              </w:r>
            </w:hyperlink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методической разработки, сценарий театрализованной постановки ко Дню вывода войск из Афганистана «Солдатские письма». </w:t>
            </w:r>
            <w:proofErr w:type="spellStart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-адрес публикации // </w:t>
            </w:r>
            <w:hyperlink r:id="rId17" w:tgtFrame="_blank" w:history="1">
              <w:r w:rsidR="00B06F99" w:rsidRPr="001C5001">
                <w:rPr>
                  <w:rStyle w:val="a9"/>
                  <w:rFonts w:ascii="Times New Roman" w:hAnsi="Times New Roman" w:cs="Times New Roman"/>
                  <w:color w:val="2E74B5" w:themeColor="accent1" w:themeShade="BF"/>
                  <w:spacing w:val="-1"/>
                  <w:sz w:val="24"/>
                  <w:szCs w:val="24"/>
                </w:rPr>
                <w:t>https://infourok.ru/scenarij-teatralizovannoj-postanovki-ko-dnyu-vyvoda</w:t>
              </w:r>
            </w:hyperlink>
            <w:r w:rsidR="00B06F99" w:rsidRPr="001C5001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-</w:t>
            </w:r>
            <w:r w:rsidR="00B06F99" w:rsidRPr="001C5001">
              <w:rPr>
                <w:rFonts w:ascii="Times New Roman" w:hAnsi="Times New Roman" w:cs="Times New Roman"/>
                <w:color w:val="2E74B5" w:themeColor="accent1" w:themeShade="BF"/>
                <w:spacing w:val="-1"/>
                <w:sz w:val="24"/>
                <w:szCs w:val="24"/>
                <w:u w:val="single"/>
              </w:rPr>
              <w:t>vojsk-iz-afganistana-soldatskie-pisma-7481352.html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публикации 04.01.2025</w:t>
            </w:r>
          </w:p>
          <w:p w14:paraId="10A0E87C" w14:textId="7940404B" w:rsidR="00AA10F7" w:rsidRPr="001C5001" w:rsidRDefault="00D7308D" w:rsidP="00E9712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F36D2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Свидетельство за публикацию  </w:t>
            </w:r>
            <w:r w:rsidR="00D3659F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Авторск</w:t>
            </w:r>
            <w:r w:rsidR="00F36D2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</w:t>
            </w:r>
            <w:r w:rsidR="00D3659F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материал</w:t>
            </w:r>
            <w:r w:rsidR="00F36D2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периодическом сборнике детского и юношеского творчества, исследовательских работ и проектов «Радуга-</w:t>
            </w:r>
            <w:proofErr w:type="spellStart"/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талантов.РФ</w:t>
            </w:r>
            <w:proofErr w:type="spellEnd"/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CE6037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E6037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Web</w:t>
            </w:r>
            <w:proofErr w:type="spellEnd"/>
            <w:r w:rsidR="00CE6037" w:rsidRPr="001C5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-адрес публикации </w:t>
            </w:r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8A367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// </w:t>
            </w:r>
            <w:r w:rsidR="008A3676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8A3676" w:rsidRPr="001C5001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https://xn----7sbabamch1evalo5aeg.xn--p1ai/edu-05-2025-pb-29215 //</w:t>
              </w:r>
            </w:hyperlink>
            <w:r w:rsidR="008A367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9712C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публикации 17.05.2025</w:t>
            </w:r>
          </w:p>
          <w:p w14:paraId="08039266" w14:textId="77777777" w:rsidR="00AA10F7" w:rsidRPr="001C5001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0C14131F" w14:textId="77777777" w:rsidR="00AA10F7" w:rsidRPr="001C5001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2023-2024 учебный год:</w:t>
            </w:r>
          </w:p>
          <w:p w14:paraId="000D934A" w14:textId="12EC00A1" w:rsidR="00AA10F7" w:rsidRPr="001C5001" w:rsidRDefault="00AA10F7" w:rsidP="00AA10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EB3BE24" w14:textId="09E58891" w:rsidR="00AA10F7" w:rsidRPr="001C5001" w:rsidRDefault="00AA10F7" w:rsidP="002B42A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FA8" w:rsidRPr="001C500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1C5001" w:rsidRDefault="00226791" w:rsidP="002B42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Работа в качестве члена жюри, эксперта</w:t>
            </w:r>
          </w:p>
        </w:tc>
      </w:tr>
      <w:tr w:rsidR="005E3FA8" w:rsidRPr="001C5001" w14:paraId="27C2B24F" w14:textId="77777777" w:rsidTr="002B42A1">
        <w:tc>
          <w:tcPr>
            <w:tcW w:w="9345" w:type="dxa"/>
          </w:tcPr>
          <w:p w14:paraId="36685A32" w14:textId="1E0E8FCF" w:rsidR="00226791" w:rsidRDefault="00177155" w:rsidP="0017715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2024-</w:t>
            </w:r>
            <w:r w:rsidR="00226791" w:rsidRPr="00177155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2025 учебный год:</w:t>
            </w:r>
          </w:p>
          <w:p w14:paraId="2FAFC168" w14:textId="77777777" w:rsidR="00177155" w:rsidRPr="00177155" w:rsidRDefault="00177155" w:rsidP="0017715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D90BE0D" w14:textId="657B7752" w:rsidR="00CD5609" w:rsidRPr="001C5001" w:rsidRDefault="00871C55" w:rsidP="00871C5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F50426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5609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С 15 июня </w:t>
            </w:r>
            <w:r w:rsidR="005325A5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2023 года </w:t>
            </w:r>
            <w:r w:rsidR="00CD5609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вхожу в </w:t>
            </w:r>
            <w:r w:rsidR="00CD5609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 Экспертного совета Министерства культуры Республики Карелия по отбору учреждений и мероприятий для участия в программе социальной поддержки молодежи от 14 до 22 лет для повышения доступности организаций культуры «Пушкинская карта».</w:t>
            </w:r>
          </w:p>
          <w:p w14:paraId="5C590A9A" w14:textId="2A05A9D6" w:rsidR="00226791" w:rsidRPr="001C5001" w:rsidRDefault="00CD5609" w:rsidP="00871C5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E1B4C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  <w:r w:rsidR="00073C2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</w:t>
            </w:r>
            <w:proofErr w:type="gramStart"/>
            <w:r w:rsidR="00073C2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портала  «</w:t>
            </w:r>
            <w:proofErr w:type="gramEnd"/>
            <w:r w:rsidR="00073C2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Знаний» в оценивании работ, октябрь, 2024;</w:t>
            </w:r>
          </w:p>
          <w:p w14:paraId="5EF89900" w14:textId="40E5ECAD" w:rsidR="00226791" w:rsidRPr="001C5001" w:rsidRDefault="00CD5609" w:rsidP="002B42A1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1AD7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Сертификат Международного образовательного портала «Солнечный свет» за активное участие в деятельности жюри в оценивании проектных и исследовательских работ, ноябрь 2024;</w:t>
            </w:r>
          </w:p>
          <w:p w14:paraId="72B57766" w14:textId="7E4851CD" w:rsidR="00A3798D" w:rsidRPr="001C5001" w:rsidRDefault="00CD5609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4.Благодарственное письмо Администрации Петрозаводского городского округа</w:t>
            </w:r>
            <w:r w:rsidR="003C5A8D" w:rsidRPr="001C500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комитета социального развития за высококвалифицированную работу в качестве эксперта на муниципальном этапе всероссийской олимпиады школьников по искусству (МХК), декабрь 2024.</w:t>
            </w:r>
          </w:p>
          <w:p w14:paraId="6F3E02FE" w14:textId="5B5804FF" w:rsidR="004D4D6C" w:rsidRPr="001C5001" w:rsidRDefault="004D4D6C" w:rsidP="004D4D6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Благодарственное письмо Регионального ресурсного центра координации деятельности советников Республики Карелия за значимый вклад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эксперта отдела реализации проектов и программ в сфере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патриотического воспитания в развитие проекта «Навигаторы детства» в сфере воспитания и наставничества «навигаторы детства Карелии», </w:t>
            </w:r>
            <w:r w:rsidR="00091EA1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декабрь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2025</w:t>
            </w:r>
            <w:r w:rsidR="001771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37771A70" w14:textId="77777777" w:rsidR="004D4D6C" w:rsidRPr="001C5001" w:rsidRDefault="004D4D6C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D4F6C22" w14:textId="77777777" w:rsidR="005325A5" w:rsidRPr="001C5001" w:rsidRDefault="005325A5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021273CA" w14:textId="4C9D6599" w:rsidR="00226791" w:rsidRPr="001C5001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2023-2024 учебный год:</w:t>
            </w:r>
          </w:p>
          <w:p w14:paraId="7D9E4B3C" w14:textId="6086D66A" w:rsidR="00BC126A" w:rsidRPr="001C5001" w:rsidRDefault="00BC126A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608ED58E" w14:textId="5A186EBA" w:rsidR="00E62F0D" w:rsidRPr="001C5001" w:rsidRDefault="00BC126A" w:rsidP="00BC12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B4FA0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Благодарственное письмо</w:t>
            </w:r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МОУ «Ломоносовская гимназия» за продуктивную рабо</w:t>
            </w:r>
            <w:r w:rsidR="00E62F0D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в качестве члена </w:t>
            </w:r>
            <w:proofErr w:type="gramStart"/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жюри  </w:t>
            </w:r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proofErr w:type="gramEnd"/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горо</w:t>
            </w:r>
            <w:r w:rsidR="00E62F0D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15B8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ского конкурса наставнических пар «</w:t>
            </w:r>
            <w:r w:rsidR="00E62F0D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Вперёд и вместе», апрель 2024</w:t>
            </w:r>
            <w:r w:rsidR="00027D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0032230" w14:textId="03B78D73" w:rsidR="00226791" w:rsidRPr="001C5001" w:rsidRDefault="00226791" w:rsidP="00D81B6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434BE0" w14:textId="77777777" w:rsidR="00226791" w:rsidRPr="001C5001" w:rsidRDefault="00226791" w:rsidP="002B42A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8626963" w14:textId="3271D5DB" w:rsidR="00AA10F7" w:rsidRPr="001C5001" w:rsidRDefault="00AA10F7" w:rsidP="00783DE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425F2B2" w14:textId="77777777" w:rsidR="00AA10F7" w:rsidRPr="001C5001" w:rsidRDefault="00AA10F7" w:rsidP="00783DE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1C5001" w:rsidRDefault="00C65920" w:rsidP="00D007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RPr="001C5001" w14:paraId="09D16AA9" w14:textId="77777777" w:rsidTr="00D00784">
        <w:tc>
          <w:tcPr>
            <w:tcW w:w="9345" w:type="dxa"/>
          </w:tcPr>
          <w:p w14:paraId="161FB69A" w14:textId="16FE3D5C" w:rsidR="00B7269A" w:rsidRDefault="00AC2B66" w:rsidP="00AC2B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2024-</w:t>
            </w:r>
            <w:r w:rsidR="007513C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2025 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учебный год:</w:t>
            </w:r>
          </w:p>
          <w:p w14:paraId="3284AC58" w14:textId="77777777" w:rsidR="00602421" w:rsidRPr="001C5001" w:rsidRDefault="00602421" w:rsidP="00AC2B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58493926" w14:textId="230F47BE" w:rsidR="00B7269A" w:rsidRPr="001C5001" w:rsidRDefault="001F7D50" w:rsidP="00B7269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3457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Благодарственное письмо МОУ «Средняя школа №8 имени Н.Г. Варламова» за подготовку призёра Республиканского онлайн-конкурса рисунков «Мир М.Ю. Лермонтова», октябрь, 2024;</w:t>
            </w:r>
          </w:p>
          <w:p w14:paraId="252F7156" w14:textId="658A1E87" w:rsidR="00F36552" w:rsidRPr="001C5001" w:rsidRDefault="00F3655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123457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Благодарственное письмо МОУ «Средняя школа №8 имени Н.Г. Варламова» за подготовку победителей Республиканского онлайн-конкурса рисунков «Мир М.Ю. Лермонтова», октябрь, 2024;</w:t>
            </w:r>
          </w:p>
          <w:p w14:paraId="7EC203DF" w14:textId="46F6614D" w:rsidR="00FE5162" w:rsidRPr="001C5001" w:rsidRDefault="00FE516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Благодарственное письмо Муниципального образовательного учреждения дополнительного образования «Дом творчества детей и юношества №2» за подготовку победителя открытого городского конкурса «Мамина улыбка», ноябрь 2024;</w:t>
            </w:r>
          </w:p>
          <w:p w14:paraId="74FF9B30" w14:textId="696850CB" w:rsidR="00FF1CB7" w:rsidRPr="001C5001" w:rsidRDefault="000F2A0E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4. Диплом 1 степени Всероссийского СМИ 2Твори! Участвуй1 Побеждай!» «Талантливые дети России 2024 года» за подготовку призёра Международной онла</w:t>
            </w:r>
            <w:r w:rsidR="00325BCA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й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н-олимпиады: «Близ-олимпиада по изобразительному искусству. 5 класс», декабрь 2024;</w:t>
            </w:r>
          </w:p>
          <w:p w14:paraId="21AF62CD" w14:textId="1DD2B929" w:rsidR="00782071" w:rsidRPr="001C5001" w:rsidRDefault="00782071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 Грамота «Музей Победы» за подготовку конкурсантов Международного конкурса рисунков «Ёлка победы», ДЕКАБРЬ 2024;</w:t>
            </w:r>
          </w:p>
          <w:p w14:paraId="0D915140" w14:textId="76A0CBB5" w:rsidR="00123457" w:rsidRPr="001C5001" w:rsidRDefault="00782071" w:rsidP="00B7269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3457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ученицы 9а класса Воробьевой Софьи на </w:t>
            </w:r>
            <w:proofErr w:type="gramStart"/>
            <w:r w:rsidR="00123457" w:rsidRPr="001C5001">
              <w:rPr>
                <w:rFonts w:ascii="Times New Roman" w:hAnsi="Times New Roman" w:cs="Times New Roman"/>
                <w:sz w:val="24"/>
                <w:szCs w:val="24"/>
              </w:rPr>
              <w:t>очную  конференцию</w:t>
            </w:r>
            <w:proofErr w:type="gramEnd"/>
            <w:r w:rsidR="00123457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с её исследовательской работой «Роль иллюстраций в книгах» в направлении «Культура» в ХХХ межрегиональной открытой научно-исследовательской конференций</w:t>
            </w:r>
            <w:r w:rsidR="00325BCA" w:rsidRPr="001C5001">
              <w:rPr>
                <w:rFonts w:ascii="Times New Roman" w:hAnsi="Times New Roman" w:cs="Times New Roman"/>
                <w:sz w:val="24"/>
                <w:szCs w:val="24"/>
              </w:rPr>
              <w:t>, февраль2025;</w:t>
            </w:r>
          </w:p>
          <w:p w14:paraId="0684C2A5" w14:textId="6F1CAAAD" w:rsidR="007D6EC2" w:rsidRPr="001C5001" w:rsidRDefault="007D6EC2" w:rsidP="00B7269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0595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="00D1059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Научно-образовательного центра педагогических проектов</w:t>
            </w:r>
            <w:r w:rsidR="00D1059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 Москва</w:t>
            </w:r>
            <w:r w:rsidR="00B72288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 подготовку ученика 2 класса Шестакова Романа Всероссийского конкурса чтецов «История Победы в стихах», май 2025.</w:t>
            </w:r>
          </w:p>
          <w:p w14:paraId="4D113914" w14:textId="77777777" w:rsidR="007D6EC2" w:rsidRPr="001C5001" w:rsidRDefault="007D6EC2" w:rsidP="00B7269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40CC" w14:textId="3A9BFA72" w:rsidR="00B7269A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2023-2024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0CE3B75E" w14:textId="77777777" w:rsidR="00602421" w:rsidRPr="001C5001" w:rsidRDefault="00602421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2992E168" w14:textId="3B9AEA0C" w:rsidR="00E04A59" w:rsidRPr="001C5001" w:rsidRDefault="00137FBB" w:rsidP="00137FB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04A59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Свидетельство Всероссийского СМИ «</w:t>
            </w:r>
            <w:proofErr w:type="spellStart"/>
            <w:r w:rsidR="00E04A59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Буковкин</w:t>
            </w:r>
            <w:proofErr w:type="spellEnd"/>
            <w:r w:rsidR="00E04A59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о проведении в школе «Всероссийской олимпиады по ОБЖ» для учеников 11 классов, март, 2023;</w:t>
            </w:r>
          </w:p>
          <w:p w14:paraId="28DFAEF0" w14:textId="5F1DAACC" w:rsidR="00B7269A" w:rsidRPr="001C5001" w:rsidRDefault="00E04A59" w:rsidP="00137FB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37FB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Благодарность Всероссийского СМИ «</w:t>
            </w:r>
            <w:proofErr w:type="spellStart"/>
            <w:r w:rsidR="00137FB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Буковкин</w:t>
            </w:r>
            <w:proofErr w:type="spellEnd"/>
            <w:r w:rsidR="00137FB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за проведение в школе «Всероссийской олимпиады по ОБЖ» для учеников 11 классов, декабрь 2023;</w:t>
            </w:r>
          </w:p>
          <w:p w14:paraId="0EC2E10F" w14:textId="5BAD5B03" w:rsidR="004C1493" w:rsidRPr="001C5001" w:rsidRDefault="00E04A59" w:rsidP="004C149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65A04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C149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Благодарность Всероссийское СМИ «</w:t>
            </w:r>
            <w:proofErr w:type="spellStart"/>
            <w:r w:rsidR="004C149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Буковкин</w:t>
            </w:r>
            <w:proofErr w:type="spellEnd"/>
            <w:r w:rsidR="004C149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за подготовку и проведение мероприятия «Всероссийская олимпиада по истории» для учеников 8 класса, январь 2024;</w:t>
            </w:r>
          </w:p>
          <w:p w14:paraId="27F42B00" w14:textId="43CF5430" w:rsidR="004C1493" w:rsidRPr="001C5001" w:rsidRDefault="00E04A59" w:rsidP="004C149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4C1493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4C149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Благодарность Всероссийского СМИ «</w:t>
            </w:r>
            <w:proofErr w:type="spellStart"/>
            <w:r w:rsidR="004C149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Буковкин</w:t>
            </w:r>
            <w:proofErr w:type="spellEnd"/>
            <w:r w:rsidR="004C149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за подготовку и проведение в школе «Всероссийской олимпиады по ОБЖ» для учеников 11 классов, март 2024;</w:t>
            </w:r>
          </w:p>
          <w:p w14:paraId="0AE1AD52" w14:textId="3CD3E490" w:rsidR="004C1493" w:rsidRPr="001C5001" w:rsidRDefault="004C1493" w:rsidP="00865A0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BD65D99" w14:textId="1D404979" w:rsidR="00794512" w:rsidRPr="001C5001" w:rsidRDefault="00794512" w:rsidP="000D021E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1F59216" w14:textId="77777777" w:rsidR="00D00784" w:rsidRPr="001C5001" w:rsidRDefault="00D00784" w:rsidP="00783DE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1C5001" w:rsidRDefault="00616227" w:rsidP="00C85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исследовательской деятельностью гимназистов</w:t>
            </w:r>
          </w:p>
        </w:tc>
      </w:tr>
      <w:tr w:rsidR="005E3FA8" w:rsidRPr="001C5001" w14:paraId="0ED5E906" w14:textId="77777777" w:rsidTr="00C8583A">
        <w:tc>
          <w:tcPr>
            <w:tcW w:w="9345" w:type="dxa"/>
          </w:tcPr>
          <w:p w14:paraId="26833F51" w14:textId="0775D057" w:rsidR="00B7269A" w:rsidRPr="00602421" w:rsidRDefault="00602421" w:rsidP="006024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2024-</w:t>
            </w:r>
            <w:r w:rsidR="00B7269A" w:rsidRPr="0060242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</w:t>
            </w:r>
            <w:r w:rsidR="007513CF" w:rsidRPr="0060242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5</w:t>
            </w:r>
            <w:r w:rsidR="00B7269A" w:rsidRPr="0060242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3EB72F0F" w14:textId="77777777" w:rsidR="00602421" w:rsidRPr="00602421" w:rsidRDefault="00602421" w:rsidP="00602421">
            <w:pPr>
              <w:pStyle w:val="a8"/>
              <w:spacing w:line="254" w:lineRule="auto"/>
              <w:ind w:left="1044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6EA6031" w14:textId="4DC653AD" w:rsidR="00B7269A" w:rsidRDefault="00CB5221" w:rsidP="00B7269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>Ученица 9а класса Воробьевой Софьи исследовательская работа «Роль иллюстраций в книгах» в направлении «Культура» в ХХХ межрегиональной открытой научно-исследовательской конференции.</w:t>
            </w:r>
          </w:p>
          <w:p w14:paraId="4C84E4EB" w14:textId="77777777" w:rsidR="00602421" w:rsidRPr="001C5001" w:rsidRDefault="00602421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28791E87" w14:textId="2CF7A833" w:rsidR="00B7269A" w:rsidRPr="001C5001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</w:t>
            </w:r>
            <w:r w:rsidR="007513C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3-2024</w:t>
            </w: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2DE394F3" w14:textId="753ECA88" w:rsidR="00616227" w:rsidRPr="001C5001" w:rsidRDefault="00616227" w:rsidP="001F7D50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F594E3E" w14:textId="77777777" w:rsidR="00616227" w:rsidRPr="001C5001" w:rsidRDefault="00616227" w:rsidP="00E955E2">
      <w:pPr>
        <w:tabs>
          <w:tab w:val="left" w:pos="1860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C5001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986CFD" w:rsidRDefault="00733774" w:rsidP="00C85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C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Инновационная деятельность</w:t>
            </w:r>
          </w:p>
        </w:tc>
      </w:tr>
      <w:tr w:rsidR="005E3FA8" w:rsidRPr="001C5001" w14:paraId="0C150A9C" w14:textId="77777777" w:rsidTr="00C8583A">
        <w:tc>
          <w:tcPr>
            <w:tcW w:w="9345" w:type="dxa"/>
          </w:tcPr>
          <w:p w14:paraId="27C496AE" w14:textId="7BE6EF7A" w:rsidR="00B7269A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</w:t>
            </w:r>
            <w:r w:rsidR="00B7269A"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– 202</w:t>
            </w:r>
            <w:r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5</w:t>
            </w:r>
            <w:r w:rsidR="00B7269A"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657E1560" w14:textId="77777777" w:rsidR="00986CFD" w:rsidRPr="00986CFD" w:rsidRDefault="00986CFD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19314015" w14:textId="6AC35103" w:rsidR="006371B9" w:rsidRPr="00986CFD" w:rsidRDefault="006371B9" w:rsidP="00637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Подача заявки </w:t>
            </w:r>
            <w:r w:rsidRPr="00986C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hyperlink r:id="rId19" w:history="1">
              <w:r w:rsidRPr="00986CF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Министерство финансов Республики Карелия</w:t>
              </w:r>
            </w:hyperlink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участие в конкурсе </w:t>
            </w:r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«Школьное инициативное бюджетирование в Республике Карелия</w:t>
            </w:r>
            <w:r w:rsidRPr="00986CFD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Pr="00986CF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проектов «Школьное инициативное бюджетирование» под девизом «Участвуй! Улучшай! Управляй!» при содействии «Навигаторов Детства»</w:t>
            </w:r>
            <w:r w:rsidRPr="00986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май 2025.</w:t>
            </w:r>
          </w:p>
          <w:p w14:paraId="0492ADBF" w14:textId="2D01BD9F" w:rsidR="00B7269A" w:rsidRPr="00986CFD" w:rsidRDefault="00B7269A" w:rsidP="006371B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0A201BD5" w14:textId="648C60D0" w:rsidR="00B7269A" w:rsidRPr="00986CFD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</w:t>
            </w:r>
            <w:r w:rsidR="007513CF"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3</w:t>
            </w:r>
            <w:r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-202</w:t>
            </w:r>
            <w:r w:rsidR="007513CF"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4</w:t>
            </w:r>
            <w:r w:rsidRPr="00986CFD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73949FD5" w14:textId="77777777" w:rsidR="00B7269A" w:rsidRPr="00986CFD" w:rsidRDefault="00B7269A" w:rsidP="007945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E238FF3" w14:textId="77777777" w:rsidR="00733774" w:rsidRDefault="00733774" w:rsidP="007945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8FD4968" w14:textId="77777777" w:rsidR="005E4F28" w:rsidRDefault="005E4F28" w:rsidP="007945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C9D4426" w14:textId="77777777" w:rsidR="005E4F28" w:rsidRDefault="005E4F28" w:rsidP="007945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E57DF0E" w14:textId="17F5D29B" w:rsidR="005E4F28" w:rsidRPr="00986CFD" w:rsidRDefault="005E4F28" w:rsidP="007945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E44B327" w14:textId="77777777" w:rsidR="00741A66" w:rsidRPr="001C5001" w:rsidRDefault="00741A66" w:rsidP="00741A66">
      <w:pPr>
        <w:tabs>
          <w:tab w:val="left" w:pos="186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3FA8" w:rsidRPr="001C5001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1C5001" w:rsidRDefault="00741A66" w:rsidP="00C85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Дополнительные сведения </w:t>
            </w:r>
          </w:p>
        </w:tc>
      </w:tr>
      <w:tr w:rsidR="005E3FA8" w:rsidRPr="001C5001" w14:paraId="5A54A6F6" w14:textId="77777777" w:rsidTr="00C8583A">
        <w:tc>
          <w:tcPr>
            <w:tcW w:w="9345" w:type="dxa"/>
          </w:tcPr>
          <w:p w14:paraId="6C6EB386" w14:textId="33D213F7" w:rsidR="00B7269A" w:rsidRPr="001C5001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2024</w:t>
            </w:r>
            <w:r w:rsidR="00B15D0F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-</w:t>
            </w: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2025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учебный год:</w:t>
            </w:r>
          </w:p>
          <w:p w14:paraId="2041FA4B" w14:textId="14F9635F" w:rsidR="00F50426" w:rsidRDefault="00F50426" w:rsidP="00F5042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1.Сертификат Благотворительного Фонда защиты животных «Наша Карелия» за участие в благотворительной акции «Домой», сентябрь 2024;</w:t>
            </w:r>
          </w:p>
          <w:p w14:paraId="3E65EC15" w14:textId="7667E420" w:rsidR="003F4612" w:rsidRPr="003F4612" w:rsidRDefault="003F4612" w:rsidP="003F46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Муниципального бюджетного учреждения Петрозаводского городского округа «Молодёжный центр «Смена» за участие в Молодёжном образовательном форуме по противодействию экстремизму и терроризму «Созидай», октябрь, 2024;</w:t>
            </w:r>
          </w:p>
          <w:p w14:paraId="46E874C3" w14:textId="50EDAB0A" w:rsidR="00D51693" w:rsidRPr="001C5001" w:rsidRDefault="003F4612" w:rsidP="00D5169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693" w:rsidRPr="001C5001">
              <w:rPr>
                <w:rFonts w:ascii="Times New Roman" w:hAnsi="Times New Roman" w:cs="Times New Roman"/>
                <w:sz w:val="24"/>
                <w:szCs w:val="24"/>
              </w:rPr>
              <w:t>.Благодарственное письмо от редакции Всероссийского издания СМИ «Слово Педагога», за личный вклад по внедрению информационно-коммуникационных технологий (</w:t>
            </w:r>
            <w:proofErr w:type="gramStart"/>
            <w:r w:rsidR="00D51693" w:rsidRPr="001C5001">
              <w:rPr>
                <w:rFonts w:ascii="Times New Roman" w:hAnsi="Times New Roman" w:cs="Times New Roman"/>
                <w:sz w:val="24"/>
                <w:szCs w:val="24"/>
              </w:rPr>
              <w:t>ИКТ)  в</w:t>
            </w:r>
            <w:proofErr w:type="gramEnd"/>
            <w:r w:rsidR="00D51693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процесс, октябрь, 2024;        </w:t>
            </w:r>
          </w:p>
          <w:p w14:paraId="74C540F7" w14:textId="1DAF7BAC" w:rsidR="00F36552" w:rsidRPr="001C5001" w:rsidRDefault="003F4612" w:rsidP="00F5042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F3655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.Благодарственное письмо МОУ «Средняя школа №8 имени Н.Г. Варламова» за подготовку </w:t>
            </w:r>
            <w:r w:rsidR="00A32ABA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участников</w:t>
            </w:r>
            <w:r w:rsidR="00F3655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Республиканского онлайн-конкурса рисунков «Мир М.Ю. Лермонтова», октябрь, 2024;</w:t>
            </w:r>
          </w:p>
          <w:p w14:paraId="50A9E414" w14:textId="071A7963" w:rsidR="00425835" w:rsidRDefault="003F4612" w:rsidP="0042583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42583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.Благодарственное письмо Муниципального образовательного учреждения дополнительного образования «Дом творчества детей и юношества №2» за подготовку </w:t>
            </w:r>
            <w:r w:rsidR="00217A41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участников</w:t>
            </w:r>
            <w:r w:rsidR="00425835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открытого городского конкурса «Мамина улыбка», ноябрь 2024;</w:t>
            </w:r>
          </w:p>
          <w:p w14:paraId="58BFFB63" w14:textId="581BE2A0" w:rsidR="003F4612" w:rsidRPr="001C5001" w:rsidRDefault="003F4612" w:rsidP="0042583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Международного образовательного портала «Солнечный свет» «Внеклассное мероприятие: как включить в работу и детей, и родителей», ноябрь 2024</w:t>
            </w:r>
          </w:p>
          <w:p w14:paraId="0CB38FE3" w14:textId="5019F2A4" w:rsidR="005D0460" w:rsidRPr="001C5001" w:rsidRDefault="003F4612" w:rsidP="005D04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D046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.Благодарственное письмо Международного образовательного портала «Солнечный свет» за высокий уровень профессиональной компетентности и ответственности, ноябрь 2024;</w:t>
            </w:r>
          </w:p>
          <w:p w14:paraId="5FA3AE3C" w14:textId="21DADF4D" w:rsidR="005D0460" w:rsidRPr="001C5001" w:rsidRDefault="003F4612" w:rsidP="005D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. Грамота Карельского Филиала Ростелеком за </w:t>
            </w:r>
            <w:r w:rsidR="00D05815" w:rsidRPr="001C5001">
              <w:rPr>
                <w:rFonts w:ascii="Times New Roman" w:hAnsi="Times New Roman" w:cs="Times New Roman"/>
                <w:sz w:val="24"/>
                <w:szCs w:val="24"/>
              </w:rPr>
              <w:t>активное участие в</w:t>
            </w:r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D05815" w:rsidRPr="001C50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>турни</w:t>
            </w:r>
            <w:r w:rsidR="00D05815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ре </w:t>
            </w:r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1A09BC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настольной игре «Безопасный интернет», декабрь 2024</w:t>
            </w:r>
          </w:p>
          <w:p w14:paraId="202A3249" w14:textId="1B676B92" w:rsidR="004D4D6C" w:rsidRPr="001C5001" w:rsidRDefault="003F4612" w:rsidP="00F50426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693" w:rsidRPr="001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292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Благодарственное письмо </w:t>
            </w:r>
            <w:r w:rsidR="00041292" w:rsidRPr="001C5001">
              <w:rPr>
                <w:rFonts w:ascii="Times New Roman" w:hAnsi="Times New Roman" w:cs="Times New Roman"/>
                <w:sz w:val="24"/>
                <w:szCs w:val="24"/>
              </w:rPr>
              <w:t>Карельского Филиала Ростелеком за организацию</w:t>
            </w:r>
            <w:r w:rsidR="00D05815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</w:t>
            </w:r>
            <w:r w:rsidR="00041292"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турнира по настольной игре «Безопасный интернет», декабрь 2024</w:t>
            </w:r>
            <w:r w:rsidR="004D4D6C" w:rsidRPr="001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3FDA7E" w14:textId="4AF46AF8" w:rsidR="00794194" w:rsidRPr="001C5001" w:rsidRDefault="003F4612" w:rsidP="00F5042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9419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.Благодарность проекта «</w:t>
            </w:r>
            <w:proofErr w:type="spellStart"/>
            <w:r w:rsidR="0079419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Инфоурок</w:t>
            </w:r>
            <w:proofErr w:type="spellEnd"/>
            <w:r w:rsidR="0079419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за существенный вклад в методическое обеспечение учебного процесса по преподаваемой дисциплине в рамках </w:t>
            </w:r>
            <w:proofErr w:type="spellStart"/>
            <w:r w:rsidR="0079419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крупупнейшей</w:t>
            </w:r>
            <w:proofErr w:type="spellEnd"/>
            <w:r w:rsidR="00794194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онлайн-библиотеки методических разработок для учителей, январь 2024</w:t>
            </w:r>
          </w:p>
          <w:p w14:paraId="6DEA0028" w14:textId="5CDF6BF1" w:rsidR="00B7269A" w:rsidRPr="001C5001" w:rsidRDefault="003F461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380EA1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.Благодарственное письмо Регионального ресурсного центра координации деятельности </w:t>
            </w:r>
            <w:r w:rsidR="00390030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советников Республики Карелия</w:t>
            </w:r>
            <w:r w:rsidR="00EB125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 помощь в организации и проведении </w:t>
            </w:r>
            <w:r w:rsidR="00EB125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="00EB125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Республиканского форума специалистов в сфере воспитания и наставничества «навигаторы детства Карелии», март 202</w:t>
            </w:r>
            <w:r w:rsidR="007A71CB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EB1256"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4514EEB3" w14:textId="4EFD11B1" w:rsidR="00B7269A" w:rsidRPr="001C5001" w:rsidRDefault="00B72288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3F461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</w:t>
            </w:r>
            <w:r w:rsidRPr="001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Научно-образовательного центра педагогических проектов г. Москва за подготовку ученика 2 класса Шестакова Романа Всероссийского конкурса чтецов «История Победы в стихах», май 2025</w:t>
            </w:r>
            <w:r w:rsidRPr="001C50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6DD47B40" w14:textId="77777777" w:rsidR="00325BCA" w:rsidRPr="001C5001" w:rsidRDefault="00325BCA" w:rsidP="00325BC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AB6E1" w14:textId="1106AAF0" w:rsidR="00121BDA" w:rsidRPr="001C5001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7D87175" w14:textId="77777777" w:rsidR="00121BDA" w:rsidRPr="001C5001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4F161FB8" w14:textId="71A215E3" w:rsidR="00B7269A" w:rsidRPr="001C5001" w:rsidRDefault="0034113F" w:rsidP="00DB55F1">
            <w:pPr>
              <w:pStyle w:val="a8"/>
              <w:numPr>
                <w:ilvl w:val="1"/>
                <w:numId w:val="7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B7269A" w:rsidRPr="001C5001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  <w:t>учебный год:</w:t>
            </w:r>
          </w:p>
          <w:p w14:paraId="3ABAD65B" w14:textId="77777777" w:rsidR="003F4612" w:rsidRDefault="003F4612" w:rsidP="00E314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5E800" w14:textId="63687E1C" w:rsidR="00E314B3" w:rsidRPr="001C5001" w:rsidRDefault="00E314B3" w:rsidP="00E314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1.Благодарность Поискового отряда «Феникс КРОФ «Эстафета поколений», за волонтёрскую работу в рамках гуманитарных миссий «Всё для фронта! Всё для Победы», активную помощь бойцам и командирам специальной военной операции (СВО), февраль 2023;</w:t>
            </w:r>
          </w:p>
          <w:p w14:paraId="42620225" w14:textId="77777777" w:rsidR="00E314B3" w:rsidRPr="001C5001" w:rsidRDefault="00E314B3" w:rsidP="00E314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Сертификат Всероссийского образовательного издания «</w:t>
            </w:r>
            <w:proofErr w:type="spellStart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Педразвитие</w:t>
            </w:r>
            <w:proofErr w:type="spellEnd"/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за прохождение всероссийского тестирования по теме: «Внеурочная деятельность в соответствии с ФГОС», июнь 2023;</w:t>
            </w:r>
          </w:p>
          <w:p w14:paraId="44F91D7B" w14:textId="77777777" w:rsidR="00E314B3" w:rsidRPr="001C5001" w:rsidRDefault="00E314B3" w:rsidP="00E314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Сертификат Муниципального бюджетного учреждения Петрозаводского городского округа «Молодёжный центр «Смена» за участие в Молодёжном образовательном форуме «Созидай», декабрь, 2023;</w:t>
            </w:r>
          </w:p>
          <w:p w14:paraId="548DEDAB" w14:textId="77777777" w:rsidR="00DB55F1" w:rsidRPr="001C5001" w:rsidRDefault="00DB55F1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FDA40AE" w14:textId="766642D1" w:rsidR="00E314B3" w:rsidRPr="001C5001" w:rsidRDefault="00E314B3" w:rsidP="00E314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4.Благодарственное письмо Всероссийского издания СМИ «</w:t>
            </w:r>
            <w:proofErr w:type="spellStart"/>
            <w:r w:rsidR="00936BD9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Педразвитие</w:t>
            </w:r>
            <w:proofErr w:type="spellEnd"/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за активное участие в работе издания, а также за личный вклад по внедрению информационно-коммуникационных технологий (ИКТ) в образовательный процесс, июнь 2023;</w:t>
            </w:r>
          </w:p>
          <w:p w14:paraId="42F00590" w14:textId="434E9CCC" w:rsidR="00E314B3" w:rsidRPr="001C5001" w:rsidRDefault="00E314B3" w:rsidP="00E314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5D046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Международного образовательного портала «Солнечный свет» «Внеклассное мероприятие: как включить в работу и детей, и родителей», ноябрь 2023</w:t>
            </w:r>
          </w:p>
          <w:p w14:paraId="0D12418D" w14:textId="2FA40F22" w:rsidR="00E314B3" w:rsidRPr="001C5001" w:rsidRDefault="00D51693" w:rsidP="00E314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314B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Start"/>
            <w:r w:rsidR="00E314B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 Государственного</w:t>
            </w:r>
            <w:proofErr w:type="gramEnd"/>
            <w:r w:rsidR="00E314B3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автономного учреждения дополнительного профессионального образования Республики Карелия «Карельский институт развития образования» за участие в </w:t>
            </w:r>
            <w:r w:rsidR="00E314B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E314B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Республиканском форуме классных руководителей «Добро пожаловать в семью», март 2024;</w:t>
            </w:r>
          </w:p>
          <w:p w14:paraId="3BAE29FF" w14:textId="6EECD0B7" w:rsidR="00E314B3" w:rsidRPr="001C5001" w:rsidRDefault="00D51693" w:rsidP="00E314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314B3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.Сертификат МУ «МЦ Смена» за участие в профилактическом семинаре «Профилактика деструктивных форм поведения детей и молодежи», март 2024;</w:t>
            </w:r>
          </w:p>
          <w:p w14:paraId="4FF47A00" w14:textId="69B42495" w:rsidR="00D81B6B" w:rsidRPr="001C5001" w:rsidRDefault="00D51693" w:rsidP="00D81B6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81B6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.Диплом участника форума «Педагоги России: Инновации в образовании», июнь 2024;</w:t>
            </w:r>
          </w:p>
          <w:p w14:paraId="70F9216C" w14:textId="10436058" w:rsidR="00D81B6B" w:rsidRPr="001C5001" w:rsidRDefault="00D51693" w:rsidP="00D81B6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D81B6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Сертификат участника профессионального экспертного сообщества «Лучшие идеи ФОП НОО/ООО/СОО на </w:t>
            </w:r>
            <w:proofErr w:type="gramStart"/>
            <w:r w:rsidR="00D81B6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очном  форуме</w:t>
            </w:r>
            <w:proofErr w:type="gramEnd"/>
            <w:r w:rsidR="00D81B6B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«Педагоги России: Инновации в образовании», июнь 2024;</w:t>
            </w:r>
          </w:p>
          <w:p w14:paraId="449BFEB5" w14:textId="19C51E57" w:rsidR="00977096" w:rsidRPr="001C5001" w:rsidRDefault="00D51693" w:rsidP="00DB5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</w:t>
            </w:r>
            <w:r w:rsidR="002E3E0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Регионального ресурсного центра за </w:t>
            </w:r>
            <w:proofErr w:type="gramStart"/>
            <w:r w:rsidR="002E3E0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 </w:t>
            </w:r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Республиканском форуме специалистов в сфере воспитания и наставничества «Навигаторы детства Карелии», март 2024;</w:t>
            </w:r>
          </w:p>
          <w:p w14:paraId="52810038" w14:textId="1E1BC818" w:rsidR="00131971" w:rsidRPr="001C5001" w:rsidRDefault="00D51693" w:rsidP="00D516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131971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Благодарственное письмо Регионального Ресурсного центра по координации советников за организацию и проведение события «На </w:t>
            </w:r>
            <w:proofErr w:type="gramStart"/>
            <w:r w:rsidR="00131971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страницах  истории</w:t>
            </w:r>
            <w:proofErr w:type="gramEnd"/>
            <w:r w:rsidR="00131971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Пионерии»,</w:t>
            </w:r>
          </w:p>
          <w:p w14:paraId="39F2362B" w14:textId="22BD9F59" w:rsidR="00131971" w:rsidRPr="001C5001" w:rsidRDefault="00131971" w:rsidP="001319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приуроченного ко Дню детских общественных объединений и организаций, май 2024;</w:t>
            </w:r>
          </w:p>
          <w:p w14:paraId="5F96F066" w14:textId="39D503D5" w:rsidR="00131971" w:rsidRPr="001C5001" w:rsidRDefault="00D51693" w:rsidP="001319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131971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Благодарственное письмо Регионального Ресурсного центра по координации советников за активную и эффективную</w:t>
            </w:r>
            <w:r w:rsidR="007637C8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деятельность в должности советника по воспитанию</w:t>
            </w:r>
            <w:r w:rsidR="00131971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май 2024;</w:t>
            </w:r>
          </w:p>
          <w:p w14:paraId="64875ED8" w14:textId="574C8384" w:rsidR="000101FD" w:rsidRPr="001C5001" w:rsidRDefault="00D51693" w:rsidP="000101F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101FD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.Благодарственное письмо председателя совета Регионального отделения Общероссийского общественно-государственного движения детей и молодёжи «Движение Первых» Республики Карелия за большой и личный вклад в развитие Движения Первых на территории Республики Карелия в 2024 году, май 2024;</w:t>
            </w:r>
          </w:p>
          <w:p w14:paraId="7FC4D36D" w14:textId="64B47794" w:rsidR="001E1F7A" w:rsidRPr="001C5001" w:rsidRDefault="00D51693" w:rsidP="001E1F7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E1F7A" w:rsidRPr="001C50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.Грамота МОУ «Средняя общеобразовательная школа № 26» за бескорыстный труд и активную жизненную позицию, июнь 2024;</w:t>
            </w:r>
          </w:p>
          <w:p w14:paraId="603581E3" w14:textId="1C2CA82D" w:rsidR="001E1F7A" w:rsidRPr="001C5001" w:rsidRDefault="00D51693" w:rsidP="00DB5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16391A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Благодарственное письмо Форума «Педагоги России» за содействие и личный вклад в продвижении методов эффективной реализации образовательной и воспитательной работы в соответствии с Федеральной образовательной программой, июнь 2024;</w:t>
            </w:r>
          </w:p>
          <w:p w14:paraId="1A619C1D" w14:textId="2B94C09B" w:rsidR="00977096" w:rsidRPr="001C5001" w:rsidRDefault="00D51693" w:rsidP="00DB5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.Сертификат </w:t>
            </w:r>
            <w:r w:rsidR="00FB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Карельской региональной общественной организации</w:t>
            </w:r>
            <w:bookmarkStart w:id="0" w:name="_GoBack"/>
            <w:bookmarkEnd w:id="0"/>
            <w:r w:rsidR="00FB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поддержки общественных инициатив «Продвижение» </w:t>
            </w:r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участника в дистанционном модуле «Всё о детских общественных объединениях» в рамках реализации прое</w:t>
            </w:r>
            <w:r w:rsidR="0070344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  <w:r w:rsidR="00977096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«Школа сове</w:t>
            </w:r>
            <w:r w:rsidR="00703440" w:rsidRPr="001C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тников:</w:t>
            </w:r>
            <w:r w:rsidR="00A31C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FB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дготовка специалистов в области воспитания» при поддержке фонда Грантов главы Республики Карелия, август 2023.</w:t>
            </w:r>
          </w:p>
          <w:p w14:paraId="538EF8E7" w14:textId="64181208" w:rsidR="006C5F59" w:rsidRPr="004F5910" w:rsidRDefault="006C5F59" w:rsidP="006C5F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EE437F" w14:textId="333A1EAE" w:rsidR="008D0E0B" w:rsidRPr="001C5001" w:rsidRDefault="008D0E0B" w:rsidP="00DB55F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6391A" w:rsidRPr="001C5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137F23C" w14:textId="1E71C168" w:rsidR="00741A66" w:rsidRPr="001C5001" w:rsidRDefault="00741A66" w:rsidP="001B01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C9609ED" w14:textId="77777777" w:rsidR="00733774" w:rsidRPr="001C5001" w:rsidRDefault="00733774" w:rsidP="00741A66">
      <w:pPr>
        <w:tabs>
          <w:tab w:val="left" w:pos="186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33774" w:rsidRPr="001C5001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80ADA" w14:textId="77777777" w:rsidR="00EB64C2" w:rsidRDefault="00EB64C2" w:rsidP="00783DEA">
      <w:pPr>
        <w:spacing w:after="0" w:line="240" w:lineRule="auto"/>
      </w:pPr>
      <w:r>
        <w:separator/>
      </w:r>
    </w:p>
  </w:endnote>
  <w:endnote w:type="continuationSeparator" w:id="0">
    <w:p w14:paraId="004FDA9A" w14:textId="77777777" w:rsidR="00EB64C2" w:rsidRDefault="00EB64C2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D198" w14:textId="77777777" w:rsidR="00EB64C2" w:rsidRDefault="00EB64C2" w:rsidP="00783DEA">
      <w:pPr>
        <w:spacing w:after="0" w:line="240" w:lineRule="auto"/>
      </w:pPr>
      <w:r>
        <w:separator/>
      </w:r>
    </w:p>
  </w:footnote>
  <w:footnote w:type="continuationSeparator" w:id="0">
    <w:p w14:paraId="0BD3C521" w14:textId="77777777" w:rsidR="00EB64C2" w:rsidRDefault="00EB64C2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6FE6"/>
    <w:multiLevelType w:val="hybridMultilevel"/>
    <w:tmpl w:val="867A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7BF5"/>
    <w:multiLevelType w:val="hybridMultilevel"/>
    <w:tmpl w:val="6512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720"/>
    <w:multiLevelType w:val="multilevel"/>
    <w:tmpl w:val="A45E25D4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026D69"/>
    <w:multiLevelType w:val="hybridMultilevel"/>
    <w:tmpl w:val="1FA2DC38"/>
    <w:lvl w:ilvl="0" w:tplc="1A2673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1224"/>
    <w:multiLevelType w:val="hybridMultilevel"/>
    <w:tmpl w:val="A4B8B894"/>
    <w:lvl w:ilvl="0" w:tplc="3508C44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0FD0"/>
    <w:multiLevelType w:val="hybridMultilevel"/>
    <w:tmpl w:val="FF7CFAC6"/>
    <w:lvl w:ilvl="0" w:tplc="4266A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360"/>
    <w:multiLevelType w:val="hybridMultilevel"/>
    <w:tmpl w:val="590E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95B5B"/>
    <w:multiLevelType w:val="hybridMultilevel"/>
    <w:tmpl w:val="06E0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1A9C"/>
    <w:multiLevelType w:val="hybridMultilevel"/>
    <w:tmpl w:val="AB5A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E6B19"/>
    <w:multiLevelType w:val="hybridMultilevel"/>
    <w:tmpl w:val="CABA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91B9C"/>
    <w:multiLevelType w:val="hybridMultilevel"/>
    <w:tmpl w:val="CC4C2578"/>
    <w:lvl w:ilvl="0" w:tplc="4410A2C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5061C"/>
    <w:multiLevelType w:val="hybridMultilevel"/>
    <w:tmpl w:val="A22A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165A"/>
    <w:multiLevelType w:val="hybridMultilevel"/>
    <w:tmpl w:val="20D6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2320A"/>
    <w:multiLevelType w:val="multilevel"/>
    <w:tmpl w:val="E82C84F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  <w:num w:numId="14">
    <w:abstractNumId w:val="8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5"/>
    <w:rsid w:val="00000BC0"/>
    <w:rsid w:val="000014D6"/>
    <w:rsid w:val="00001523"/>
    <w:rsid w:val="000101FD"/>
    <w:rsid w:val="00021F4B"/>
    <w:rsid w:val="00027DB4"/>
    <w:rsid w:val="00031B6B"/>
    <w:rsid w:val="00034C4D"/>
    <w:rsid w:val="00041292"/>
    <w:rsid w:val="0004296D"/>
    <w:rsid w:val="000557C7"/>
    <w:rsid w:val="000578D1"/>
    <w:rsid w:val="00073C2B"/>
    <w:rsid w:val="00091EA1"/>
    <w:rsid w:val="000C7BA2"/>
    <w:rsid w:val="000D021E"/>
    <w:rsid w:val="000D55AF"/>
    <w:rsid w:val="000D5E7B"/>
    <w:rsid w:val="000F2A0E"/>
    <w:rsid w:val="000F4A78"/>
    <w:rsid w:val="00102AF1"/>
    <w:rsid w:val="0010643C"/>
    <w:rsid w:val="00117959"/>
    <w:rsid w:val="00121BDA"/>
    <w:rsid w:val="00123457"/>
    <w:rsid w:val="00131971"/>
    <w:rsid w:val="00137FBB"/>
    <w:rsid w:val="001467CA"/>
    <w:rsid w:val="00162B09"/>
    <w:rsid w:val="0016391A"/>
    <w:rsid w:val="00177155"/>
    <w:rsid w:val="001A09BC"/>
    <w:rsid w:val="001A2CB8"/>
    <w:rsid w:val="001B0186"/>
    <w:rsid w:val="001B485E"/>
    <w:rsid w:val="001C27E8"/>
    <w:rsid w:val="001C5001"/>
    <w:rsid w:val="001D4DF0"/>
    <w:rsid w:val="001E1F7A"/>
    <w:rsid w:val="001F7D50"/>
    <w:rsid w:val="00200011"/>
    <w:rsid w:val="00207594"/>
    <w:rsid w:val="00217A41"/>
    <w:rsid w:val="00226791"/>
    <w:rsid w:val="002277A3"/>
    <w:rsid w:val="00233C28"/>
    <w:rsid w:val="00242D6C"/>
    <w:rsid w:val="00245D26"/>
    <w:rsid w:val="00271B78"/>
    <w:rsid w:val="0028469A"/>
    <w:rsid w:val="002957EB"/>
    <w:rsid w:val="002A7D68"/>
    <w:rsid w:val="002B1E0B"/>
    <w:rsid w:val="002C39C7"/>
    <w:rsid w:val="002E3E00"/>
    <w:rsid w:val="00313FF4"/>
    <w:rsid w:val="00325BCA"/>
    <w:rsid w:val="0032748D"/>
    <w:rsid w:val="0034113F"/>
    <w:rsid w:val="00363C95"/>
    <w:rsid w:val="00364D78"/>
    <w:rsid w:val="00380EA1"/>
    <w:rsid w:val="00390030"/>
    <w:rsid w:val="003B4FA0"/>
    <w:rsid w:val="003C1314"/>
    <w:rsid w:val="003C5A8D"/>
    <w:rsid w:val="003C6B71"/>
    <w:rsid w:val="003E53EE"/>
    <w:rsid w:val="003F34F7"/>
    <w:rsid w:val="003F4612"/>
    <w:rsid w:val="00425835"/>
    <w:rsid w:val="00426BFE"/>
    <w:rsid w:val="00446083"/>
    <w:rsid w:val="004543DD"/>
    <w:rsid w:val="00455945"/>
    <w:rsid w:val="00457A32"/>
    <w:rsid w:val="004A142C"/>
    <w:rsid w:val="004A2592"/>
    <w:rsid w:val="004C1493"/>
    <w:rsid w:val="004C4276"/>
    <w:rsid w:val="004D4D6C"/>
    <w:rsid w:val="004F2371"/>
    <w:rsid w:val="004F5910"/>
    <w:rsid w:val="005173AA"/>
    <w:rsid w:val="00524361"/>
    <w:rsid w:val="005325A5"/>
    <w:rsid w:val="00544B17"/>
    <w:rsid w:val="005537CD"/>
    <w:rsid w:val="005A2768"/>
    <w:rsid w:val="005B52EA"/>
    <w:rsid w:val="005D0460"/>
    <w:rsid w:val="005E1980"/>
    <w:rsid w:val="005E1B4C"/>
    <w:rsid w:val="005E3FA8"/>
    <w:rsid w:val="005E4F28"/>
    <w:rsid w:val="005E6B2E"/>
    <w:rsid w:val="005F3A81"/>
    <w:rsid w:val="005F5B6D"/>
    <w:rsid w:val="00602421"/>
    <w:rsid w:val="00616227"/>
    <w:rsid w:val="006266C9"/>
    <w:rsid w:val="006371B9"/>
    <w:rsid w:val="00666A6A"/>
    <w:rsid w:val="00677584"/>
    <w:rsid w:val="0069786C"/>
    <w:rsid w:val="006A0C8A"/>
    <w:rsid w:val="006B7157"/>
    <w:rsid w:val="006C2263"/>
    <w:rsid w:val="006C4792"/>
    <w:rsid w:val="006C5F59"/>
    <w:rsid w:val="006C79D5"/>
    <w:rsid w:val="006E327F"/>
    <w:rsid w:val="00700E70"/>
    <w:rsid w:val="00703440"/>
    <w:rsid w:val="00712CAD"/>
    <w:rsid w:val="007133AF"/>
    <w:rsid w:val="00721471"/>
    <w:rsid w:val="00726130"/>
    <w:rsid w:val="00733774"/>
    <w:rsid w:val="00736731"/>
    <w:rsid w:val="00740B10"/>
    <w:rsid w:val="00741763"/>
    <w:rsid w:val="00741A66"/>
    <w:rsid w:val="00742D5B"/>
    <w:rsid w:val="00744909"/>
    <w:rsid w:val="00746B32"/>
    <w:rsid w:val="007513CF"/>
    <w:rsid w:val="00762CE2"/>
    <w:rsid w:val="007637C8"/>
    <w:rsid w:val="007645CB"/>
    <w:rsid w:val="00782071"/>
    <w:rsid w:val="00783DEA"/>
    <w:rsid w:val="00794194"/>
    <w:rsid w:val="00794512"/>
    <w:rsid w:val="007A71CB"/>
    <w:rsid w:val="007B086B"/>
    <w:rsid w:val="007B2588"/>
    <w:rsid w:val="007B5C60"/>
    <w:rsid w:val="007D6EC2"/>
    <w:rsid w:val="007F0373"/>
    <w:rsid w:val="007F3E22"/>
    <w:rsid w:val="008066F0"/>
    <w:rsid w:val="00810732"/>
    <w:rsid w:val="00817E01"/>
    <w:rsid w:val="0082352E"/>
    <w:rsid w:val="00825F43"/>
    <w:rsid w:val="00865783"/>
    <w:rsid w:val="00865A04"/>
    <w:rsid w:val="00866B70"/>
    <w:rsid w:val="008677FA"/>
    <w:rsid w:val="00870205"/>
    <w:rsid w:val="00871C55"/>
    <w:rsid w:val="008856A6"/>
    <w:rsid w:val="0088671B"/>
    <w:rsid w:val="0089558C"/>
    <w:rsid w:val="008A3676"/>
    <w:rsid w:val="008B5DB1"/>
    <w:rsid w:val="008D0E0B"/>
    <w:rsid w:val="008D118D"/>
    <w:rsid w:val="0092002D"/>
    <w:rsid w:val="0092353E"/>
    <w:rsid w:val="00936BD9"/>
    <w:rsid w:val="00946E88"/>
    <w:rsid w:val="00950FD5"/>
    <w:rsid w:val="00951217"/>
    <w:rsid w:val="00977096"/>
    <w:rsid w:val="00986CFD"/>
    <w:rsid w:val="00987747"/>
    <w:rsid w:val="009969A0"/>
    <w:rsid w:val="009A0116"/>
    <w:rsid w:val="009A0D81"/>
    <w:rsid w:val="009A57AF"/>
    <w:rsid w:val="009A75D7"/>
    <w:rsid w:val="009E093C"/>
    <w:rsid w:val="009F4D5E"/>
    <w:rsid w:val="00A02DC7"/>
    <w:rsid w:val="00A06969"/>
    <w:rsid w:val="00A139C1"/>
    <w:rsid w:val="00A229B4"/>
    <w:rsid w:val="00A24187"/>
    <w:rsid w:val="00A31C43"/>
    <w:rsid w:val="00A32ABA"/>
    <w:rsid w:val="00A3582A"/>
    <w:rsid w:val="00A3798D"/>
    <w:rsid w:val="00A40225"/>
    <w:rsid w:val="00A70B8C"/>
    <w:rsid w:val="00A83FBD"/>
    <w:rsid w:val="00AA10F7"/>
    <w:rsid w:val="00AC2B66"/>
    <w:rsid w:val="00AF019C"/>
    <w:rsid w:val="00B06F99"/>
    <w:rsid w:val="00B15D0F"/>
    <w:rsid w:val="00B26A04"/>
    <w:rsid w:val="00B30BB0"/>
    <w:rsid w:val="00B30D0D"/>
    <w:rsid w:val="00B32EAA"/>
    <w:rsid w:val="00B36F88"/>
    <w:rsid w:val="00B72288"/>
    <w:rsid w:val="00B7269A"/>
    <w:rsid w:val="00B83665"/>
    <w:rsid w:val="00B854EC"/>
    <w:rsid w:val="00BB06A4"/>
    <w:rsid w:val="00BC126A"/>
    <w:rsid w:val="00BC7324"/>
    <w:rsid w:val="00BE1DA5"/>
    <w:rsid w:val="00C31434"/>
    <w:rsid w:val="00C47738"/>
    <w:rsid w:val="00C65920"/>
    <w:rsid w:val="00C70B84"/>
    <w:rsid w:val="00CA0957"/>
    <w:rsid w:val="00CB4AA8"/>
    <w:rsid w:val="00CB5221"/>
    <w:rsid w:val="00CD5609"/>
    <w:rsid w:val="00CE19EA"/>
    <w:rsid w:val="00CE6037"/>
    <w:rsid w:val="00CF14B4"/>
    <w:rsid w:val="00D00784"/>
    <w:rsid w:val="00D00C0D"/>
    <w:rsid w:val="00D055CB"/>
    <w:rsid w:val="00D05815"/>
    <w:rsid w:val="00D10595"/>
    <w:rsid w:val="00D1331C"/>
    <w:rsid w:val="00D24EF9"/>
    <w:rsid w:val="00D35A62"/>
    <w:rsid w:val="00D3659F"/>
    <w:rsid w:val="00D51693"/>
    <w:rsid w:val="00D63276"/>
    <w:rsid w:val="00D6724E"/>
    <w:rsid w:val="00D67EF5"/>
    <w:rsid w:val="00D7308D"/>
    <w:rsid w:val="00D81AD7"/>
    <w:rsid w:val="00D81B6B"/>
    <w:rsid w:val="00DA7793"/>
    <w:rsid w:val="00DB55F1"/>
    <w:rsid w:val="00DC2855"/>
    <w:rsid w:val="00DE7FCC"/>
    <w:rsid w:val="00E030C1"/>
    <w:rsid w:val="00E04A59"/>
    <w:rsid w:val="00E248FD"/>
    <w:rsid w:val="00E314B3"/>
    <w:rsid w:val="00E57CE6"/>
    <w:rsid w:val="00E62F0D"/>
    <w:rsid w:val="00E80082"/>
    <w:rsid w:val="00E955E2"/>
    <w:rsid w:val="00E9712C"/>
    <w:rsid w:val="00EB1256"/>
    <w:rsid w:val="00EB64C2"/>
    <w:rsid w:val="00ED7017"/>
    <w:rsid w:val="00EE1DB2"/>
    <w:rsid w:val="00EF0B08"/>
    <w:rsid w:val="00F15B83"/>
    <w:rsid w:val="00F262A6"/>
    <w:rsid w:val="00F3407E"/>
    <w:rsid w:val="00F34551"/>
    <w:rsid w:val="00F36552"/>
    <w:rsid w:val="00F36D24"/>
    <w:rsid w:val="00F50426"/>
    <w:rsid w:val="00F75152"/>
    <w:rsid w:val="00F8070B"/>
    <w:rsid w:val="00F93053"/>
    <w:rsid w:val="00FA5984"/>
    <w:rsid w:val="00FA5F91"/>
    <w:rsid w:val="00FB5179"/>
    <w:rsid w:val="00FB7915"/>
    <w:rsid w:val="00FD48F4"/>
    <w:rsid w:val="00FE5162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5330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A36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nfourok.ru&amp;utf=1" TargetMode="External"/><Relationship Id="rId13" Type="http://schemas.openxmlformats.org/officeDocument/2006/relationships/hyperlink" Target="https://infourok.ru/prezentaciya-uroka-po-izobrazitelnomu-iskusstvu-zolotaya-hohloma-7481328.html" TargetMode="External"/><Relationship Id="rId18" Type="http://schemas.openxmlformats.org/officeDocument/2006/relationships/hyperlink" Target="https://xn----7sbabamch1evalo5aeg.xn--p1ai/edu-05-2025-pb-29215%20/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infourok.ru&amp;utf=1" TargetMode="External"/><Relationship Id="rId17" Type="http://schemas.openxmlformats.org/officeDocument/2006/relationships/hyperlink" Target="https://vk.com/away.php?to=https%3A%2F%2Finfourok.ru%2Fscenarij-teatralizovannoj-postanovki-ko-dnyu-vyvoda&amp;utf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infourok.ru&amp;utf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infourok.ru%2Fscenarij-linejki-na-1-sentyabrya-7481350.html&amp;utf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scenarij-ko-dnyu-pamyati-zhertv-fashizma-7481359.html%20&#1044;&#1072;&#1090;&#1072;%20&#1087;&#1091;&#1073;&#1083;&#1080;&#1082;&#1072;&#1094;&#1080;&#1080;%2004.01.2025" TargetMode="External"/><Relationship Id="rId10" Type="http://schemas.openxmlformats.org/officeDocument/2006/relationships/hyperlink" Target="https://vk.com/away.php?to=https%3A%2F%2Finfourok.ru&amp;utf=1" TargetMode="External"/><Relationship Id="rId19" Type="http://schemas.openxmlformats.org/officeDocument/2006/relationships/hyperlink" Target="https://vk.com/club69738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cenarij-posvyashenie-v-pervoklassniki-7481337.html" TargetMode="External"/><Relationship Id="rId14" Type="http://schemas.openxmlformats.org/officeDocument/2006/relationships/hyperlink" Target="https://vk.com/away.php?to=https%3A%2F%2Finfourok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B0C4-F9F5-461D-A160-346F1429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 03</cp:lastModifiedBy>
  <cp:revision>105</cp:revision>
  <dcterms:created xsi:type="dcterms:W3CDTF">2025-05-28T18:26:00Z</dcterms:created>
  <dcterms:modified xsi:type="dcterms:W3CDTF">2025-06-09T08:03:00Z</dcterms:modified>
</cp:coreProperties>
</file>