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B969" w14:textId="77777777" w:rsidR="004B4C45" w:rsidRPr="00C64D58" w:rsidRDefault="004B4C45" w:rsidP="00C64D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D58">
        <w:rPr>
          <w:rFonts w:ascii="Times New Roman" w:hAnsi="Times New Roman" w:cs="Times New Roman"/>
          <w:b/>
          <w:bCs/>
          <w:sz w:val="28"/>
          <w:szCs w:val="28"/>
        </w:rPr>
        <w:t>Конспект урока: Развитие личности младшего школьника через обращение к традиционным духовно-нравственным ценностям: "Святые места земли Кстовской"</w:t>
      </w:r>
    </w:p>
    <w:p w14:paraId="4197B2D1" w14:textId="3F18117D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📚</w:t>
      </w:r>
      <w:r w:rsidRPr="004B4C45">
        <w:rPr>
          <w:rFonts w:ascii="Times New Roman" w:hAnsi="Times New Roman" w:cs="Times New Roman"/>
          <w:sz w:val="28"/>
          <w:szCs w:val="28"/>
        </w:rPr>
        <w:t xml:space="preserve"> Цели урока:</w:t>
      </w:r>
    </w:p>
    <w:p w14:paraId="73B3C461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Развитие у младших школьников понимания традиционных духовно-нравственных ценностей через изучение святых мест.</w:t>
      </w:r>
    </w:p>
    <w:p w14:paraId="5281AFE1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Вовлечение родителей в процесс обучения и воспитания.</w:t>
      </w:r>
    </w:p>
    <w:p w14:paraId="54452148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Формирование у детей чувства патриотизма и уважения к культурному наследию.</w:t>
      </w:r>
    </w:p>
    <w:p w14:paraId="467155E3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📚</w:t>
      </w:r>
      <w:r w:rsidRPr="004B4C45">
        <w:rPr>
          <w:rFonts w:ascii="Times New Roman" w:hAnsi="Times New Roman" w:cs="Times New Roman"/>
          <w:sz w:val="28"/>
          <w:szCs w:val="28"/>
        </w:rPr>
        <w:t xml:space="preserve"> Материалы:</w:t>
      </w:r>
    </w:p>
    <w:p w14:paraId="04F8C9A6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Карта местности с указанием храмов.</w:t>
      </w:r>
    </w:p>
    <w:p w14:paraId="575C9329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Стихотворение Юрия Пятанова.</w:t>
      </w:r>
    </w:p>
    <w:p w14:paraId="15866C08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Видеоролик «Синяя сказка».</w:t>
      </w:r>
    </w:p>
    <w:p w14:paraId="60EB241B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Линейка для измерения расстояний на карте.</w:t>
      </w:r>
    </w:p>
    <w:p w14:paraId="0046694F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📚</w:t>
      </w:r>
      <w:r w:rsidRPr="004B4C45">
        <w:rPr>
          <w:rFonts w:ascii="Times New Roman" w:hAnsi="Times New Roman" w:cs="Times New Roman"/>
          <w:sz w:val="28"/>
          <w:szCs w:val="28"/>
        </w:rPr>
        <w:t xml:space="preserve"> План урока:</w:t>
      </w:r>
    </w:p>
    <w:p w14:paraId="20D42832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🔖</w:t>
      </w:r>
      <w:r w:rsidRPr="004B4C45">
        <w:rPr>
          <w:rFonts w:ascii="Times New Roman" w:hAnsi="Times New Roman" w:cs="Times New Roman"/>
          <w:sz w:val="28"/>
          <w:szCs w:val="28"/>
        </w:rPr>
        <w:t xml:space="preserve"> Введение (5 минут)</w:t>
      </w:r>
    </w:p>
    <w:p w14:paraId="0616D2F8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1. Приветствие и тема урока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Объяснить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тему урока и его цель.</w:t>
      </w:r>
    </w:p>
    <w:p w14:paraId="34A82E8A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2. Вовлечение родителей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Рассказать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о важности участия родителей в образовательном процессе.</w:t>
      </w:r>
    </w:p>
    <w:p w14:paraId="4294E057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🔖</w:t>
      </w:r>
      <w:r w:rsidRPr="004B4C45">
        <w:rPr>
          <w:rFonts w:ascii="Times New Roman" w:hAnsi="Times New Roman" w:cs="Times New Roman"/>
          <w:sz w:val="28"/>
          <w:szCs w:val="28"/>
        </w:rPr>
        <w:t xml:space="preserve"> Основная часть (30 минут)</w:t>
      </w:r>
    </w:p>
    <w:p w14:paraId="646F344F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1. Изучение святых мест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Показать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карту и указать на храмы рядом с школой (Храм в честь Сергия Радонежского, Храм в честь иконы Казанской Божией Матери и Храм в честь Иконы Владимирской Божией Матери).</w:t>
      </w:r>
    </w:p>
    <w:p w14:paraId="19369836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2. Расчет расстояний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Вместе с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детьми измерить расстояние от школы до одного из храмов, используя линейку и масштаб карты. Другие расстояния пусть посчитают дети самостоятельно.</w:t>
      </w:r>
    </w:p>
    <w:p w14:paraId="5E7A1D77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3. Создание памятки-путеводителя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обратной стороне карты создать памятку с информацией о храмах.</w:t>
      </w:r>
    </w:p>
    <w:p w14:paraId="0DC953DF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4. Исполнение стихотворения: Дети исполняют стихотворение Юрия Пятанова о златоглавых храмах России.</w:t>
      </w:r>
    </w:p>
    <w:p w14:paraId="36B05272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🔖</w:t>
      </w:r>
      <w:r w:rsidRPr="004B4C45">
        <w:rPr>
          <w:rFonts w:ascii="Times New Roman" w:hAnsi="Times New Roman" w:cs="Times New Roman"/>
          <w:sz w:val="28"/>
          <w:szCs w:val="28"/>
        </w:rPr>
        <w:t xml:space="preserve"> Заключение (10 минут)</w:t>
      </w:r>
    </w:p>
    <w:p w14:paraId="25579F2E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lastRenderedPageBreak/>
        <w:t>1. Обсуждение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Обсудить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важность святых мест и их роль в культурном наследии.</w:t>
      </w:r>
    </w:p>
    <w:p w14:paraId="2D82714B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2. Предложение посетить храмы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Поощрить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детей и родителей посетить храмы вместе.</w:t>
      </w:r>
    </w:p>
    <w:p w14:paraId="5A749B4E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🔖</w:t>
      </w:r>
      <w:r w:rsidRPr="004B4C45">
        <w:rPr>
          <w:rFonts w:ascii="Times New Roman" w:hAnsi="Times New Roman" w:cs="Times New Roman"/>
          <w:sz w:val="28"/>
          <w:szCs w:val="28"/>
        </w:rPr>
        <w:t xml:space="preserve"> Домашнее задание:</w:t>
      </w:r>
    </w:p>
    <w:p w14:paraId="4676EF5B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Создать семейный проект о посещении одного из ближайших храмов.</w:t>
      </w:r>
    </w:p>
    <w:p w14:paraId="54A0A103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📚</w:t>
      </w:r>
      <w:r w:rsidRPr="004B4C45">
        <w:rPr>
          <w:rFonts w:ascii="Times New Roman" w:hAnsi="Times New Roman" w:cs="Times New Roman"/>
          <w:sz w:val="28"/>
          <w:szCs w:val="28"/>
        </w:rPr>
        <w:t xml:space="preserve"> Формы работы с родителями:</w:t>
      </w:r>
    </w:p>
    <w:p w14:paraId="314DC882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Совместное посещение храмов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Пригласить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родителей присоединиться к детям в экскурсии по храмам.</w:t>
      </w:r>
    </w:p>
    <w:p w14:paraId="1011E398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Семейные обсуждения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: Поощрять</w:t>
      </w:r>
      <w:proofErr w:type="gramEnd"/>
      <w:r w:rsidRPr="004B4C45">
        <w:rPr>
          <w:rFonts w:ascii="Times New Roman" w:hAnsi="Times New Roman" w:cs="Times New Roman"/>
          <w:sz w:val="28"/>
          <w:szCs w:val="28"/>
        </w:rPr>
        <w:t xml:space="preserve"> семьи обсуждать значение традиционных ценностей и культурного наследия дома.</w:t>
      </w:r>
    </w:p>
    <w:p w14:paraId="6AF42965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📚</w:t>
      </w:r>
      <w:r w:rsidRPr="004B4C45">
        <w:rPr>
          <w:rFonts w:ascii="Times New Roman" w:hAnsi="Times New Roman" w:cs="Times New Roman"/>
          <w:sz w:val="28"/>
          <w:szCs w:val="28"/>
        </w:rPr>
        <w:t xml:space="preserve"> Оценка:</w:t>
      </w:r>
    </w:p>
    <w:p w14:paraId="33E4EFFE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Участие в занятии.</w:t>
      </w:r>
    </w:p>
    <w:p w14:paraId="70D7B71E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Качество созданной памятки-путеводителя.</w:t>
      </w:r>
    </w:p>
    <w:p w14:paraId="067646C1" w14:textId="1E98DD8E" w:rsidR="00082816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Домашний проект о посещении храма.</w:t>
      </w:r>
    </w:p>
    <w:p w14:paraId="5EF44729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✏️</w:t>
      </w:r>
      <w:r w:rsidRPr="004B4C45">
        <w:rPr>
          <w:rFonts w:ascii="Times New Roman" w:hAnsi="Times New Roman" w:cs="Times New Roman"/>
          <w:sz w:val="28"/>
          <w:szCs w:val="28"/>
        </w:rPr>
        <w:t xml:space="preserve"> Шаги для создания путеводителя:</w:t>
      </w:r>
    </w:p>
    <w:p w14:paraId="5C5AD8A5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1. Сгибание листа: Согните лист пополам по длинному краю, затем еще раз пополам.</w:t>
      </w:r>
    </w:p>
    <w:p w14:paraId="2436093C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2. Создание гармошки: Сделайте из заготовки гармошку так, чтобы название было на титульном листе.</w:t>
      </w:r>
    </w:p>
    <w:p w14:paraId="480D0DBA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Times New Roman" w:hAnsi="Times New Roman" w:cs="Times New Roman"/>
          <w:sz w:val="28"/>
          <w:szCs w:val="28"/>
        </w:rPr>
        <w:t>3. Путеводитель: Получившийся путеводитель будет полезен для посещения православного храма с родителями.</w:t>
      </w:r>
    </w:p>
    <w:p w14:paraId="6A250F9C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Segoe UI Emoji" w:hAnsi="Segoe UI Emoji" w:cs="Segoe UI Emoji"/>
          <w:sz w:val="28"/>
          <w:szCs w:val="28"/>
        </w:rPr>
        <w:t>✏️</w:t>
      </w:r>
      <w:r w:rsidRPr="004B4C45">
        <w:rPr>
          <w:rFonts w:ascii="Times New Roman" w:hAnsi="Times New Roman" w:cs="Times New Roman"/>
          <w:sz w:val="28"/>
          <w:szCs w:val="28"/>
        </w:rPr>
        <w:t xml:space="preserve"> Рефлексия:</w:t>
      </w:r>
    </w:p>
    <w:p w14:paraId="2AD4CA6F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Что узнали? Возможно, вы узнали о традициях и правилах поведения в православном храме.</w:t>
      </w:r>
    </w:p>
    <w:p w14:paraId="4066DA58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Что повторили? Повторили знания о православной вере и храмах.</w:t>
      </w:r>
    </w:p>
    <w:p w14:paraId="44D32986" w14:textId="77777777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Чем запомнится это занятие? Занятие запомнится созданием практичного путеводителя и просмотром видео от студентов техникума.</w:t>
      </w:r>
    </w:p>
    <w:p w14:paraId="44DC8207" w14:textId="16A1D105" w:rsidR="004B4C45" w:rsidRPr="004B4C45" w:rsidRDefault="004B4C45" w:rsidP="004B4C45">
      <w:pPr>
        <w:rPr>
          <w:rFonts w:ascii="Times New Roman" w:hAnsi="Times New Roman" w:cs="Times New Roman"/>
          <w:sz w:val="28"/>
          <w:szCs w:val="28"/>
        </w:rPr>
      </w:pP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Что расскажете родителям? Расскажите о создании путеводителя и о том, что узнали о православной </w:t>
      </w:r>
      <w:proofErr w:type="gramStart"/>
      <w:r w:rsidRPr="004B4C45">
        <w:rPr>
          <w:rFonts w:ascii="Times New Roman" w:hAnsi="Times New Roman" w:cs="Times New Roman"/>
          <w:sz w:val="28"/>
          <w:szCs w:val="28"/>
        </w:rPr>
        <w:t>вере.</w:t>
      </w:r>
      <w:r w:rsidRPr="004B4C45">
        <w:rPr>
          <w:rFonts w:ascii="Segoe UI Emoji" w:hAnsi="Segoe UI Emoji" w:cs="Segoe UI Emoji"/>
          <w:sz w:val="28"/>
          <w:szCs w:val="28"/>
        </w:rPr>
        <w:t>✏</w:t>
      </w:r>
      <w:proofErr w:type="gramEnd"/>
      <w:r w:rsidRPr="004B4C45">
        <w:rPr>
          <w:rFonts w:ascii="Segoe UI Emoji" w:hAnsi="Segoe UI Emoji" w:cs="Segoe UI Emoji"/>
          <w:sz w:val="28"/>
          <w:szCs w:val="28"/>
        </w:rPr>
        <w:t>️</w:t>
      </w:r>
      <w:r w:rsidRPr="004B4C45">
        <w:rPr>
          <w:rFonts w:ascii="Times New Roman" w:hAnsi="Times New Roman" w:cs="Times New Roman"/>
          <w:sz w:val="28"/>
          <w:szCs w:val="28"/>
        </w:rPr>
        <w:t xml:space="preserve"> Видео:</w:t>
      </w:r>
      <w:r w:rsidRPr="004B4C45">
        <w:rPr>
          <w:rFonts w:ascii="Cambria Math" w:hAnsi="Cambria Math" w:cs="Cambria Math"/>
          <w:sz w:val="28"/>
          <w:szCs w:val="28"/>
        </w:rPr>
        <w:t>⦁</w:t>
      </w:r>
      <w:r w:rsidRPr="004B4C45">
        <w:rPr>
          <w:rFonts w:ascii="Times New Roman" w:hAnsi="Times New Roman" w:cs="Times New Roman"/>
          <w:sz w:val="28"/>
          <w:szCs w:val="28"/>
        </w:rPr>
        <w:t xml:space="preserve"> Видео от студентов техникума: Просмотрели видео о православной вере, которое помогло лучше понять эту тему.</w:t>
      </w:r>
    </w:p>
    <w:sectPr w:rsidR="004B4C45" w:rsidRPr="004B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6F"/>
    <w:rsid w:val="00082816"/>
    <w:rsid w:val="002D2406"/>
    <w:rsid w:val="003525F0"/>
    <w:rsid w:val="004B4C45"/>
    <w:rsid w:val="0066624F"/>
    <w:rsid w:val="007477E1"/>
    <w:rsid w:val="0085466F"/>
    <w:rsid w:val="00C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DC4C"/>
  <w15:chartTrackingRefBased/>
  <w15:docId w15:val="{DB87B188-505D-4BFC-BB65-89FC16D3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Стулова</dc:creator>
  <cp:keywords/>
  <dc:description/>
  <cp:lastModifiedBy>Ольга Стулова</cp:lastModifiedBy>
  <cp:revision>5</cp:revision>
  <dcterms:created xsi:type="dcterms:W3CDTF">2025-03-29T17:22:00Z</dcterms:created>
  <dcterms:modified xsi:type="dcterms:W3CDTF">2025-03-29T17:28:00Z</dcterms:modified>
</cp:coreProperties>
</file>