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599" w:rsidRDefault="00D35599" w:rsidP="00D35599">
      <w:pPr>
        <w:jc w:val="center"/>
        <w:rPr>
          <w:rFonts w:ascii="Times New Roman" w:hAnsi="Times New Roman" w:cs="Times New Roman"/>
          <w:b/>
          <w:sz w:val="36"/>
          <w:szCs w:val="36"/>
        </w:rPr>
      </w:pPr>
    </w:p>
    <w:p w:rsidR="00BF4473" w:rsidRPr="00D35599" w:rsidRDefault="00BF4473" w:rsidP="00D35599">
      <w:pPr>
        <w:jc w:val="center"/>
        <w:rPr>
          <w:rFonts w:ascii="Times New Roman" w:hAnsi="Times New Roman" w:cs="Times New Roman"/>
          <w:b/>
          <w:sz w:val="36"/>
          <w:szCs w:val="36"/>
        </w:rPr>
      </w:pPr>
      <w:r w:rsidRPr="00D35599">
        <w:rPr>
          <w:rFonts w:ascii="Times New Roman" w:hAnsi="Times New Roman" w:cs="Times New Roman"/>
          <w:b/>
          <w:sz w:val="36"/>
          <w:szCs w:val="36"/>
        </w:rPr>
        <w:t>«Особенности геометрических представлений</w:t>
      </w:r>
    </w:p>
    <w:p w:rsidR="00921CF2" w:rsidRPr="00D35599" w:rsidRDefault="00BF4473" w:rsidP="00D35599">
      <w:pPr>
        <w:jc w:val="center"/>
        <w:rPr>
          <w:rFonts w:ascii="Times New Roman" w:hAnsi="Times New Roman" w:cs="Times New Roman"/>
          <w:b/>
          <w:sz w:val="36"/>
          <w:szCs w:val="36"/>
        </w:rPr>
      </w:pPr>
      <w:r w:rsidRPr="00D35599">
        <w:rPr>
          <w:rFonts w:ascii="Times New Roman" w:hAnsi="Times New Roman" w:cs="Times New Roman"/>
          <w:b/>
          <w:sz w:val="36"/>
          <w:szCs w:val="36"/>
        </w:rPr>
        <w:t>детей с нарушениями развития»</w:t>
      </w:r>
    </w:p>
    <w:p w:rsidR="00395D6F" w:rsidRPr="00AA5315" w:rsidRDefault="00395D6F" w:rsidP="00BF4473">
      <w:pPr>
        <w:jc w:val="both"/>
        <w:rPr>
          <w:rFonts w:ascii="Times New Roman" w:hAnsi="Times New Roman" w:cs="Times New Roman"/>
          <w:sz w:val="28"/>
          <w:szCs w:val="28"/>
        </w:rPr>
      </w:pPr>
      <w:r>
        <w:rPr>
          <w:rFonts w:ascii="Times New Roman" w:hAnsi="Times New Roman" w:cs="Times New Roman"/>
          <w:sz w:val="28"/>
          <w:szCs w:val="28"/>
        </w:rPr>
        <w:tab/>
      </w:r>
      <w:r w:rsidRPr="00AA5315">
        <w:rPr>
          <w:rFonts w:ascii="Times New Roman" w:hAnsi="Times New Roman" w:cs="Times New Roman"/>
          <w:sz w:val="28"/>
          <w:szCs w:val="28"/>
        </w:rPr>
        <w:t xml:space="preserve">Обучение </w:t>
      </w:r>
      <w:r w:rsidR="00215DFA" w:rsidRPr="00AA5315">
        <w:rPr>
          <w:rFonts w:ascii="Times New Roman" w:hAnsi="Times New Roman" w:cs="Times New Roman"/>
          <w:sz w:val="28"/>
          <w:szCs w:val="28"/>
        </w:rPr>
        <w:tab/>
      </w:r>
      <w:r w:rsidRPr="00AA5315">
        <w:rPr>
          <w:rFonts w:ascii="Times New Roman" w:hAnsi="Times New Roman" w:cs="Times New Roman"/>
          <w:sz w:val="28"/>
          <w:szCs w:val="28"/>
        </w:rPr>
        <w:t>математике – одно из основных нап</w:t>
      </w:r>
      <w:r w:rsidR="00452A61" w:rsidRPr="00AA5315">
        <w:rPr>
          <w:rFonts w:ascii="Times New Roman" w:hAnsi="Times New Roman" w:cs="Times New Roman"/>
          <w:sz w:val="28"/>
          <w:szCs w:val="28"/>
        </w:rPr>
        <w:t>ра</w:t>
      </w:r>
      <w:r w:rsidRPr="00AA5315">
        <w:rPr>
          <w:rFonts w:ascii="Times New Roman" w:hAnsi="Times New Roman" w:cs="Times New Roman"/>
          <w:sz w:val="28"/>
          <w:szCs w:val="28"/>
        </w:rPr>
        <w:t>влений подготовки учащихся с нарушениями инте</w:t>
      </w:r>
      <w:r w:rsidR="00452A61" w:rsidRPr="00AA5315">
        <w:rPr>
          <w:rFonts w:ascii="Times New Roman" w:hAnsi="Times New Roman" w:cs="Times New Roman"/>
          <w:sz w:val="28"/>
          <w:szCs w:val="28"/>
        </w:rPr>
        <w:t>ллектуального развития к самостоятельной трудовой жизни. Одной из актуальных проблем обучения математике в современной коррекционной школе является изучение геометрического материала. Геометрический материал для учащихся с нарушением интеллекта является теоретической базой для овладения профессионально-трудовыми умениями, а также играет большую роль в их будущей практической деятельности.</w:t>
      </w:r>
    </w:p>
    <w:p w:rsidR="0007232F" w:rsidRPr="00AA5315" w:rsidRDefault="00452A61" w:rsidP="00BF4473">
      <w:pPr>
        <w:jc w:val="both"/>
        <w:rPr>
          <w:rFonts w:ascii="Times New Roman" w:hAnsi="Times New Roman" w:cs="Times New Roman"/>
          <w:sz w:val="28"/>
          <w:szCs w:val="28"/>
        </w:rPr>
      </w:pPr>
      <w:r w:rsidRPr="00AA5315">
        <w:rPr>
          <w:rFonts w:ascii="Times New Roman" w:hAnsi="Times New Roman" w:cs="Times New Roman"/>
          <w:sz w:val="28"/>
          <w:szCs w:val="28"/>
        </w:rPr>
        <w:tab/>
        <w:t xml:space="preserve">Формирование  геометрических знаний у учащихся специальной (коррекционной) школы </w:t>
      </w:r>
      <w:r w:rsidRPr="00AA5315">
        <w:rPr>
          <w:rFonts w:ascii="Times New Roman" w:hAnsi="Times New Roman" w:cs="Times New Roman"/>
          <w:sz w:val="28"/>
          <w:szCs w:val="28"/>
          <w:lang w:val="en-US"/>
        </w:rPr>
        <w:t>VIII</w:t>
      </w:r>
      <w:r w:rsidRPr="00AA5315">
        <w:rPr>
          <w:rFonts w:ascii="Times New Roman" w:hAnsi="Times New Roman" w:cs="Times New Roman"/>
          <w:sz w:val="28"/>
          <w:szCs w:val="28"/>
        </w:rPr>
        <w:t xml:space="preserve"> вида имеет для них большое практическое значение. У учеников происходит накопление определенного запаса геометрических представлений, формируется целостная система знаний о геометрических объектах, а также развивается познавательная деятельность, все виды мышления. Изучение элементов геометрии создает благоприятные предпосылки для формирования у школьников пространственных представлений</w:t>
      </w:r>
      <w:r w:rsidR="002B143D" w:rsidRPr="00AA5315">
        <w:rPr>
          <w:rFonts w:ascii="Times New Roman" w:hAnsi="Times New Roman" w:cs="Times New Roman"/>
          <w:sz w:val="28"/>
          <w:szCs w:val="28"/>
        </w:rPr>
        <w:t>, понятий о формах, размерах, взаимном расположении геометрических фигур в пространстве. Но усвоение</w:t>
      </w:r>
      <w:r w:rsidR="00215DFA" w:rsidRPr="00AA5315">
        <w:rPr>
          <w:rFonts w:ascii="Times New Roman" w:hAnsi="Times New Roman" w:cs="Times New Roman"/>
          <w:sz w:val="28"/>
          <w:szCs w:val="28"/>
        </w:rPr>
        <w:t xml:space="preserve"> геометрического материала для детей специальной (коррекционной) школы </w:t>
      </w:r>
      <w:r w:rsidR="00215DFA" w:rsidRPr="00AA5315">
        <w:rPr>
          <w:rFonts w:ascii="Times New Roman" w:hAnsi="Times New Roman" w:cs="Times New Roman"/>
          <w:sz w:val="28"/>
          <w:szCs w:val="28"/>
          <w:lang w:val="en-US"/>
        </w:rPr>
        <w:t>VIII</w:t>
      </w:r>
      <w:r w:rsidR="00215DFA" w:rsidRPr="00AA5315">
        <w:rPr>
          <w:rFonts w:ascii="Times New Roman" w:hAnsi="Times New Roman" w:cs="Times New Roman"/>
          <w:sz w:val="28"/>
          <w:szCs w:val="28"/>
        </w:rPr>
        <w:t xml:space="preserve"> вида </w:t>
      </w:r>
      <w:r w:rsidR="002B143D" w:rsidRPr="00AA5315">
        <w:rPr>
          <w:rFonts w:ascii="Times New Roman" w:hAnsi="Times New Roman" w:cs="Times New Roman"/>
          <w:sz w:val="28"/>
          <w:szCs w:val="28"/>
        </w:rPr>
        <w:t xml:space="preserve"> представляет большие трудности. </w:t>
      </w:r>
      <w:r w:rsidR="0007232F" w:rsidRPr="00AA5315">
        <w:rPr>
          <w:rFonts w:ascii="Times New Roman" w:hAnsi="Times New Roman" w:cs="Times New Roman"/>
          <w:sz w:val="28"/>
          <w:szCs w:val="28"/>
        </w:rPr>
        <w:t xml:space="preserve"> </w:t>
      </w:r>
      <w:r w:rsidR="002B143D" w:rsidRPr="00AA5315">
        <w:rPr>
          <w:rFonts w:ascii="Times New Roman" w:hAnsi="Times New Roman" w:cs="Times New Roman"/>
          <w:sz w:val="28"/>
          <w:szCs w:val="28"/>
        </w:rPr>
        <w:t>П</w:t>
      </w:r>
      <w:r w:rsidR="0007232F" w:rsidRPr="00AA5315">
        <w:rPr>
          <w:rFonts w:ascii="Times New Roman" w:hAnsi="Times New Roman" w:cs="Times New Roman"/>
          <w:sz w:val="28"/>
          <w:szCs w:val="28"/>
        </w:rPr>
        <w:t>ричины</w:t>
      </w:r>
      <w:r w:rsidR="002B143D" w:rsidRPr="00AA5315">
        <w:rPr>
          <w:rFonts w:ascii="Times New Roman" w:hAnsi="Times New Roman" w:cs="Times New Roman"/>
          <w:sz w:val="28"/>
          <w:szCs w:val="28"/>
        </w:rPr>
        <w:t xml:space="preserve"> этих трудностей заключаются</w:t>
      </w:r>
      <w:r w:rsidR="0007232F" w:rsidRPr="00AA5315">
        <w:rPr>
          <w:rFonts w:ascii="Times New Roman" w:hAnsi="Times New Roman" w:cs="Times New Roman"/>
          <w:sz w:val="28"/>
          <w:szCs w:val="28"/>
        </w:rPr>
        <w:t xml:space="preserve"> в первую очередь </w:t>
      </w:r>
      <w:r w:rsidR="002B143D" w:rsidRPr="00AA5315">
        <w:rPr>
          <w:rFonts w:ascii="Times New Roman" w:hAnsi="Times New Roman" w:cs="Times New Roman"/>
          <w:sz w:val="28"/>
          <w:szCs w:val="28"/>
        </w:rPr>
        <w:t xml:space="preserve">в </w:t>
      </w:r>
      <w:r w:rsidR="0007232F" w:rsidRPr="00AA5315">
        <w:rPr>
          <w:rFonts w:ascii="Times New Roman" w:hAnsi="Times New Roman" w:cs="Times New Roman"/>
          <w:sz w:val="28"/>
          <w:szCs w:val="28"/>
        </w:rPr>
        <w:t>особенностя</w:t>
      </w:r>
      <w:r w:rsidR="002B143D" w:rsidRPr="00AA5315">
        <w:rPr>
          <w:rFonts w:ascii="Times New Roman" w:hAnsi="Times New Roman" w:cs="Times New Roman"/>
          <w:sz w:val="28"/>
          <w:szCs w:val="28"/>
        </w:rPr>
        <w:t>х</w:t>
      </w:r>
      <w:r w:rsidR="0007232F" w:rsidRPr="00AA5315">
        <w:rPr>
          <w:rFonts w:ascii="Times New Roman" w:hAnsi="Times New Roman" w:cs="Times New Roman"/>
          <w:sz w:val="28"/>
          <w:szCs w:val="28"/>
        </w:rPr>
        <w:t xml:space="preserve"> развития познавательной и эмоционально-волевой </w:t>
      </w:r>
      <w:r w:rsidR="002B143D" w:rsidRPr="00AA5315">
        <w:rPr>
          <w:rFonts w:ascii="Times New Roman" w:hAnsi="Times New Roman" w:cs="Times New Roman"/>
          <w:sz w:val="28"/>
          <w:szCs w:val="28"/>
        </w:rPr>
        <w:t>деятельности детей с нарушением интеллекта: недоразвитии внимания, воображения, несовершенстве анализа, синтеза, слабости обобщения и отвлечения</w:t>
      </w:r>
      <w:r w:rsidR="0007232F" w:rsidRPr="00AA5315">
        <w:rPr>
          <w:rFonts w:ascii="Times New Roman" w:hAnsi="Times New Roman" w:cs="Times New Roman"/>
          <w:sz w:val="28"/>
          <w:szCs w:val="28"/>
        </w:rPr>
        <w:t>.</w:t>
      </w:r>
    </w:p>
    <w:p w:rsidR="008B77EE" w:rsidRPr="00AA5315" w:rsidRDefault="008B77EE" w:rsidP="00BF4473">
      <w:pPr>
        <w:jc w:val="both"/>
        <w:rPr>
          <w:rFonts w:ascii="Times New Roman" w:hAnsi="Times New Roman" w:cs="Times New Roman"/>
          <w:sz w:val="28"/>
          <w:szCs w:val="28"/>
        </w:rPr>
      </w:pPr>
      <w:r w:rsidRPr="00AA5315">
        <w:rPr>
          <w:rFonts w:ascii="Times New Roman" w:hAnsi="Times New Roman" w:cs="Times New Roman"/>
          <w:sz w:val="28"/>
          <w:szCs w:val="28"/>
        </w:rPr>
        <w:tab/>
        <w:t>В работах, посвященных обучению школьников с нарушением интеллекта элементам геометрии (П.Г.Тишин, М.Н.Перова, В.В.Эк, О.Я.Бибина и др.) были описаны особенности и трудности усвоения геометрических знаний.</w:t>
      </w:r>
    </w:p>
    <w:p w:rsidR="008B77EE" w:rsidRPr="00AA5315" w:rsidRDefault="008B77EE" w:rsidP="008B77EE">
      <w:pPr>
        <w:jc w:val="both"/>
        <w:rPr>
          <w:rFonts w:ascii="Times New Roman" w:hAnsi="Times New Roman" w:cs="Times New Roman"/>
          <w:sz w:val="28"/>
          <w:szCs w:val="28"/>
        </w:rPr>
      </w:pPr>
      <w:r w:rsidRPr="00AA5315">
        <w:rPr>
          <w:rFonts w:ascii="Times New Roman" w:hAnsi="Times New Roman" w:cs="Times New Roman"/>
          <w:sz w:val="28"/>
          <w:szCs w:val="28"/>
        </w:rPr>
        <w:tab/>
        <w:t>Для многих учащихся геометрия является одним из трудных учебных предметов. Многие из них не понимают важности и необходимости усвоения геометрических знаний, их практической ценности.</w:t>
      </w:r>
    </w:p>
    <w:p w:rsidR="008B77EE" w:rsidRPr="00AA5315" w:rsidRDefault="008B77EE" w:rsidP="00BF4473">
      <w:pPr>
        <w:jc w:val="both"/>
        <w:rPr>
          <w:rFonts w:ascii="Times New Roman" w:hAnsi="Times New Roman" w:cs="Times New Roman"/>
          <w:sz w:val="28"/>
          <w:szCs w:val="28"/>
        </w:rPr>
      </w:pPr>
      <w:r w:rsidRPr="00AA5315">
        <w:rPr>
          <w:rFonts w:ascii="Times New Roman" w:hAnsi="Times New Roman" w:cs="Times New Roman"/>
          <w:sz w:val="28"/>
          <w:szCs w:val="28"/>
        </w:rPr>
        <w:lastRenderedPageBreak/>
        <w:tab/>
        <w:t>Из-за отклонения в интеллектуальном развитии, у учеников практически не развито наглядно-образное мышление, они с трудом представляют образ того геометрического объекта, о котором идет речь. Образы геометрических понятий нечетки, расплывчаты и обычно не соответствуют действительному образу геометрического объекта. Учащиеся плохо владеют действиями по преобразованию, моделированию геометрических фигур.</w:t>
      </w:r>
    </w:p>
    <w:p w:rsidR="0044403C" w:rsidRPr="00AA5315" w:rsidRDefault="008B77EE" w:rsidP="00BF4473">
      <w:pPr>
        <w:jc w:val="both"/>
        <w:rPr>
          <w:rFonts w:ascii="Times New Roman" w:hAnsi="Times New Roman" w:cs="Times New Roman"/>
          <w:sz w:val="28"/>
          <w:szCs w:val="28"/>
        </w:rPr>
      </w:pPr>
      <w:r w:rsidRPr="00AA5315">
        <w:rPr>
          <w:rFonts w:ascii="Times New Roman" w:hAnsi="Times New Roman" w:cs="Times New Roman"/>
          <w:sz w:val="28"/>
          <w:szCs w:val="28"/>
        </w:rPr>
        <w:tab/>
        <w:t>Уровень овладения основными геометрическими понятиями низкий. Учащиеся слабо</w:t>
      </w:r>
      <w:r w:rsidR="0044403C" w:rsidRPr="00AA5315">
        <w:rPr>
          <w:rFonts w:ascii="Times New Roman" w:hAnsi="Times New Roman" w:cs="Times New Roman"/>
          <w:sz w:val="28"/>
          <w:szCs w:val="28"/>
        </w:rPr>
        <w:t xml:space="preserve"> дифференцируют геометрические фигуры и тела. Полученные геометрические знания неустойчивые, быстро забываются, знания недостаточны, неточны, разобщены, бессистемны. Ученики плохо владеют геометрическими понятиями и не распознают их даже в простейших ситуациях, с трудом объясняют выполнение действий на распознавание.</w:t>
      </w:r>
    </w:p>
    <w:p w:rsidR="0044403C" w:rsidRPr="00AA5315" w:rsidRDefault="002F04DF" w:rsidP="002F04DF">
      <w:pPr>
        <w:ind w:firstLine="708"/>
        <w:jc w:val="both"/>
        <w:rPr>
          <w:rFonts w:ascii="Times New Roman" w:hAnsi="Times New Roman" w:cs="Times New Roman"/>
          <w:sz w:val="28"/>
          <w:szCs w:val="28"/>
        </w:rPr>
      </w:pPr>
      <w:r w:rsidRPr="00AA5315">
        <w:rPr>
          <w:rFonts w:ascii="Times New Roman" w:hAnsi="Times New Roman" w:cs="Times New Roman"/>
          <w:sz w:val="28"/>
          <w:szCs w:val="28"/>
        </w:rPr>
        <w:t>Не все учащиеся могут установить четкое соответствие между образом фигуры и ее названием; названия геометрических фигур они запоминают с большим трудом, например, чертят квадрат, а подписывают «куб», чертят параллелепипед, а подписывают «прямоугольник» или «прямой угольник». Ребенку с нарушение интеллекта  легче вычертить фигуру, чем назвать ее, легче определить величину углов, сторон, чем рассказать о свойствах фигуры, т. е. суждение заменяется действием.</w:t>
      </w:r>
    </w:p>
    <w:p w:rsidR="0007232F" w:rsidRPr="00AA5315" w:rsidRDefault="0007232F" w:rsidP="0007232F">
      <w:pPr>
        <w:ind w:firstLine="708"/>
        <w:jc w:val="both"/>
        <w:rPr>
          <w:rFonts w:ascii="Times New Roman" w:hAnsi="Times New Roman" w:cs="Times New Roman"/>
          <w:sz w:val="28"/>
          <w:szCs w:val="28"/>
        </w:rPr>
      </w:pPr>
      <w:r w:rsidRPr="00AA5315">
        <w:rPr>
          <w:rFonts w:ascii="Times New Roman" w:hAnsi="Times New Roman" w:cs="Times New Roman"/>
          <w:sz w:val="28"/>
          <w:szCs w:val="28"/>
        </w:rPr>
        <w:t xml:space="preserve">Учащимся </w:t>
      </w:r>
      <w:r w:rsidR="00921CF2" w:rsidRPr="00AA5315">
        <w:rPr>
          <w:rFonts w:ascii="Times New Roman" w:hAnsi="Times New Roman" w:cs="Times New Roman"/>
          <w:sz w:val="28"/>
          <w:szCs w:val="28"/>
        </w:rPr>
        <w:t xml:space="preserve">с нарушением интеллекта </w:t>
      </w:r>
      <w:r w:rsidRPr="00AA5315">
        <w:rPr>
          <w:rFonts w:ascii="Times New Roman" w:hAnsi="Times New Roman" w:cs="Times New Roman"/>
          <w:sz w:val="28"/>
          <w:szCs w:val="28"/>
        </w:rPr>
        <w:t xml:space="preserve">  свойственны определенные особенности при усвоении геометрического материала. Например, они плохо ориентируются в окружающей обстановке, на листе бумаги. Многие из них не различают или неправильно используют термины, указывающие на положение предметов: справа, слева, сверху, внизу, спереди, сзади, над, около и т. д.</w:t>
      </w:r>
    </w:p>
    <w:p w:rsidR="0007232F" w:rsidRPr="00AA5315" w:rsidRDefault="0007232F" w:rsidP="0007232F">
      <w:pPr>
        <w:ind w:firstLine="708"/>
        <w:jc w:val="both"/>
        <w:rPr>
          <w:rFonts w:ascii="Times New Roman" w:hAnsi="Times New Roman" w:cs="Times New Roman"/>
          <w:sz w:val="28"/>
          <w:szCs w:val="28"/>
        </w:rPr>
      </w:pPr>
      <w:r w:rsidRPr="00AA5315">
        <w:rPr>
          <w:rFonts w:ascii="Times New Roman" w:hAnsi="Times New Roman" w:cs="Times New Roman"/>
          <w:sz w:val="28"/>
          <w:szCs w:val="28"/>
        </w:rPr>
        <w:t xml:space="preserve">Несовершенство зрительных восприятий учащихся с </w:t>
      </w:r>
      <w:r w:rsidR="00921CF2" w:rsidRPr="00AA5315">
        <w:rPr>
          <w:rFonts w:ascii="Times New Roman" w:hAnsi="Times New Roman" w:cs="Times New Roman"/>
          <w:sz w:val="28"/>
          <w:szCs w:val="28"/>
        </w:rPr>
        <w:t xml:space="preserve">нарушением интеллекта </w:t>
      </w:r>
      <w:r w:rsidRPr="00AA5315">
        <w:rPr>
          <w:rFonts w:ascii="Times New Roman" w:hAnsi="Times New Roman" w:cs="Times New Roman"/>
          <w:sz w:val="28"/>
          <w:szCs w:val="28"/>
        </w:rPr>
        <w:t xml:space="preserve"> затрудняет восприятие ими фигур. Меньше ошибок учащиеся допускают при отборе фигур по образцу, хотя часто отбирают фигуры, одинаковые с образцом не только по форме, но по цвету и величине. Значительно больше ошибок наблюдается при отборе фигур по названию.</w:t>
      </w:r>
    </w:p>
    <w:p w:rsidR="000F496E" w:rsidRPr="00AA5315" w:rsidRDefault="0007232F" w:rsidP="0007232F">
      <w:pPr>
        <w:ind w:firstLine="708"/>
        <w:jc w:val="both"/>
        <w:rPr>
          <w:rFonts w:ascii="Times New Roman" w:hAnsi="Times New Roman" w:cs="Times New Roman"/>
          <w:sz w:val="28"/>
          <w:szCs w:val="28"/>
        </w:rPr>
      </w:pPr>
      <w:r w:rsidRPr="00AA5315">
        <w:rPr>
          <w:rFonts w:ascii="Times New Roman" w:hAnsi="Times New Roman" w:cs="Times New Roman"/>
          <w:sz w:val="28"/>
          <w:szCs w:val="28"/>
        </w:rPr>
        <w:t>Учащиеся не узнают знакомых им фигур, если они даны в непривычном положении на плоскости, с трудом выделяют знакомые фигуры в предметах, слабо дифференцируют сходные по внешнему виду фигуры – прямоугольник и параллелограмм, квадрат и прямоугольник</w:t>
      </w:r>
      <w:r w:rsidR="000F496E" w:rsidRPr="00AA5315">
        <w:rPr>
          <w:rFonts w:ascii="Times New Roman" w:hAnsi="Times New Roman" w:cs="Times New Roman"/>
          <w:sz w:val="28"/>
          <w:szCs w:val="28"/>
        </w:rPr>
        <w:t xml:space="preserve">, квадрат и ромб, круг и окружность, а также пространственные и плоскостные фигуры – куб и </w:t>
      </w:r>
      <w:r w:rsidR="000F496E" w:rsidRPr="00AA5315">
        <w:rPr>
          <w:rFonts w:ascii="Times New Roman" w:hAnsi="Times New Roman" w:cs="Times New Roman"/>
          <w:sz w:val="28"/>
          <w:szCs w:val="28"/>
        </w:rPr>
        <w:lastRenderedPageBreak/>
        <w:t>квадрат, параллелепипед и прямоугольник, шар и круг, треугольник и пирамиду. Они с трудом запоминают названия фигур и долгое время называют их бытовыми названиями: «кружочек», «колесико» – вместо круг, «домик» –  вместо квадрат, «крыша» – вместо треугольник, «линеечка», «полоска» – вместо прямоугольник.</w:t>
      </w:r>
    </w:p>
    <w:p w:rsidR="000F496E" w:rsidRPr="00AA5315" w:rsidRDefault="000F496E" w:rsidP="0007232F">
      <w:pPr>
        <w:ind w:firstLine="708"/>
        <w:jc w:val="both"/>
        <w:rPr>
          <w:rFonts w:ascii="Times New Roman" w:hAnsi="Times New Roman" w:cs="Times New Roman"/>
          <w:sz w:val="28"/>
          <w:szCs w:val="28"/>
        </w:rPr>
      </w:pPr>
      <w:r w:rsidRPr="00AA5315">
        <w:rPr>
          <w:rFonts w:ascii="Times New Roman" w:hAnsi="Times New Roman" w:cs="Times New Roman"/>
          <w:sz w:val="28"/>
          <w:szCs w:val="28"/>
        </w:rPr>
        <w:t xml:space="preserve">Нет достаточно четких представлений о геометрических фигурах и у учащихся старших классов специальной (коррекционной) школы </w:t>
      </w:r>
      <w:r w:rsidRPr="00AA5315">
        <w:rPr>
          <w:rFonts w:ascii="Times New Roman" w:hAnsi="Times New Roman" w:cs="Times New Roman"/>
          <w:sz w:val="28"/>
          <w:szCs w:val="28"/>
          <w:lang w:val="en-US"/>
        </w:rPr>
        <w:t>VIII</w:t>
      </w:r>
      <w:r w:rsidRPr="00AA5315">
        <w:rPr>
          <w:rFonts w:ascii="Times New Roman" w:hAnsi="Times New Roman" w:cs="Times New Roman"/>
          <w:sz w:val="28"/>
          <w:szCs w:val="28"/>
        </w:rPr>
        <w:t xml:space="preserve"> вида. К геометрическим фигурам они относят миллиметр, квадратный сантиметр, кубический дециметр, слова вертикальный и горизонтальный, предметы, которые используются на уроках математики (линейку, циркуль, транспортир, точилку, резинку, карандаш), а также предметы, связанные с названием фигура (шашки, шахматы, игрушки).</w:t>
      </w:r>
    </w:p>
    <w:p w:rsidR="00DA12F9" w:rsidRPr="00AA5315" w:rsidRDefault="00DA12F9" w:rsidP="00DA12F9">
      <w:pPr>
        <w:ind w:firstLine="708"/>
        <w:jc w:val="both"/>
        <w:rPr>
          <w:rFonts w:ascii="Times New Roman" w:hAnsi="Times New Roman" w:cs="Times New Roman"/>
          <w:sz w:val="28"/>
          <w:szCs w:val="28"/>
        </w:rPr>
      </w:pPr>
      <w:r w:rsidRPr="00AA5315">
        <w:rPr>
          <w:rFonts w:ascii="Times New Roman" w:hAnsi="Times New Roman" w:cs="Times New Roman"/>
          <w:sz w:val="28"/>
          <w:szCs w:val="28"/>
        </w:rPr>
        <w:t>Большие трудности испытывают учащиеся при изучении углов и классификации треугольников по видам углов. Они смешивают прямой угол, прямоугольный треугольник и прямоугольник. Появляется неправильная терминология: «прямой угольник», «тупой угольник» или «тупоугольник», «острый угольник» ли «остроугольник» и т.</w:t>
      </w:r>
      <w:r w:rsidR="005B3328" w:rsidRPr="00AA5315">
        <w:rPr>
          <w:rFonts w:ascii="Times New Roman" w:hAnsi="Times New Roman" w:cs="Times New Roman"/>
          <w:sz w:val="28"/>
          <w:szCs w:val="28"/>
        </w:rPr>
        <w:t xml:space="preserve"> </w:t>
      </w:r>
      <w:r w:rsidRPr="00AA5315">
        <w:rPr>
          <w:rFonts w:ascii="Times New Roman" w:hAnsi="Times New Roman" w:cs="Times New Roman"/>
          <w:sz w:val="28"/>
          <w:szCs w:val="28"/>
        </w:rPr>
        <w:t>д. Ученики затрудняются доказать с помощью угольника вид угла.</w:t>
      </w:r>
    </w:p>
    <w:p w:rsidR="00DA12F9" w:rsidRPr="00AA5315" w:rsidRDefault="00DA12F9" w:rsidP="00DA12F9">
      <w:pPr>
        <w:ind w:firstLine="708"/>
        <w:jc w:val="both"/>
        <w:rPr>
          <w:rFonts w:ascii="Times New Roman" w:hAnsi="Times New Roman" w:cs="Times New Roman"/>
          <w:sz w:val="28"/>
          <w:szCs w:val="28"/>
        </w:rPr>
      </w:pPr>
      <w:r w:rsidRPr="00AA5315">
        <w:rPr>
          <w:rFonts w:ascii="Times New Roman" w:hAnsi="Times New Roman" w:cs="Times New Roman"/>
          <w:sz w:val="28"/>
          <w:szCs w:val="28"/>
        </w:rPr>
        <w:t>У учащихся нередко отсутствуют четкие представления о существенных особенностях фигур. В суждениях они опираются на несущественные признаки: «Все стороны гладкие, углы острые». При определении фигуры даже учащиеся старших классов</w:t>
      </w:r>
      <w:r w:rsidR="007C4FC9" w:rsidRPr="00AA5315">
        <w:rPr>
          <w:rFonts w:ascii="Times New Roman" w:hAnsi="Times New Roman" w:cs="Times New Roman"/>
          <w:sz w:val="28"/>
          <w:szCs w:val="28"/>
        </w:rPr>
        <w:t xml:space="preserve"> пользуются лишь одним из существенных признаков, несмотря на то что они не являются достаточным для данной фигуры» «Это квадрат, у него все стороны равны», «Это прямоугольник, у него противоположные стороны равны».</w:t>
      </w:r>
    </w:p>
    <w:p w:rsidR="007C4FC9" w:rsidRPr="00AA5315" w:rsidRDefault="007C4FC9" w:rsidP="00DA12F9">
      <w:pPr>
        <w:ind w:firstLine="708"/>
        <w:jc w:val="both"/>
        <w:rPr>
          <w:rFonts w:ascii="Times New Roman" w:hAnsi="Times New Roman" w:cs="Times New Roman"/>
          <w:sz w:val="28"/>
          <w:szCs w:val="28"/>
        </w:rPr>
      </w:pPr>
      <w:r w:rsidRPr="00AA5315">
        <w:rPr>
          <w:rFonts w:ascii="Times New Roman" w:hAnsi="Times New Roman" w:cs="Times New Roman"/>
          <w:sz w:val="28"/>
          <w:szCs w:val="28"/>
        </w:rPr>
        <w:t>Особые затруднения испытывают учащиеся при сравнении фигур. На вопрос «Чем похожи квадрат и прямоугольник?» они отвечают: «У них есть общие стороны». На вопрос «Чем непохожи фигуры, чем они отличаются?» отвечают: «У них разные бока. Разной величины». Часто дети не могут распознать знакомые фигуры в сложном орнаменте, на рисунке, в изделии (в табурете, фартуке, коробочке и т.</w:t>
      </w:r>
      <w:r w:rsidR="005B3328" w:rsidRPr="00AA5315">
        <w:rPr>
          <w:rFonts w:ascii="Times New Roman" w:hAnsi="Times New Roman" w:cs="Times New Roman"/>
          <w:sz w:val="28"/>
          <w:szCs w:val="28"/>
        </w:rPr>
        <w:t xml:space="preserve"> </w:t>
      </w:r>
      <w:r w:rsidRPr="00AA5315">
        <w:rPr>
          <w:rFonts w:ascii="Times New Roman" w:hAnsi="Times New Roman" w:cs="Times New Roman"/>
          <w:sz w:val="28"/>
          <w:szCs w:val="28"/>
        </w:rPr>
        <w:t>д.).</w:t>
      </w:r>
    </w:p>
    <w:p w:rsidR="007C4FC9" w:rsidRPr="00AA5315" w:rsidRDefault="002F04DF" w:rsidP="002F04DF">
      <w:pPr>
        <w:ind w:firstLine="708"/>
        <w:jc w:val="both"/>
        <w:rPr>
          <w:rFonts w:ascii="Times New Roman" w:hAnsi="Times New Roman" w:cs="Times New Roman"/>
          <w:sz w:val="28"/>
          <w:szCs w:val="28"/>
        </w:rPr>
      </w:pPr>
      <w:r w:rsidRPr="00AA5315">
        <w:rPr>
          <w:rFonts w:ascii="Times New Roman" w:hAnsi="Times New Roman" w:cs="Times New Roman"/>
          <w:sz w:val="28"/>
          <w:szCs w:val="28"/>
        </w:rPr>
        <w:t xml:space="preserve">Для школьников с нарушение интеллекта является типичным неумение пользоваться чертежными и измерительными инструментами. </w:t>
      </w:r>
      <w:r w:rsidR="007C4FC9" w:rsidRPr="00AA5315">
        <w:rPr>
          <w:rFonts w:ascii="Times New Roman" w:hAnsi="Times New Roman" w:cs="Times New Roman"/>
          <w:sz w:val="28"/>
          <w:szCs w:val="28"/>
        </w:rPr>
        <w:t xml:space="preserve">Учащимся специальной (коррекционной) школы </w:t>
      </w:r>
      <w:r w:rsidR="007C4FC9" w:rsidRPr="00AA5315">
        <w:rPr>
          <w:rFonts w:ascii="Times New Roman" w:hAnsi="Times New Roman" w:cs="Times New Roman"/>
          <w:sz w:val="28"/>
          <w:szCs w:val="28"/>
          <w:lang w:val="en-US"/>
        </w:rPr>
        <w:t>VIII</w:t>
      </w:r>
      <w:r w:rsidR="007C4FC9" w:rsidRPr="00AA5315">
        <w:rPr>
          <w:rFonts w:ascii="Times New Roman" w:hAnsi="Times New Roman" w:cs="Times New Roman"/>
          <w:sz w:val="28"/>
          <w:szCs w:val="28"/>
        </w:rPr>
        <w:t xml:space="preserve"> вида свойственна неточность измерений (нередко они начинают измерения с конца линейки или с отметки </w:t>
      </w:r>
      <w:r w:rsidR="007C4FC9" w:rsidRPr="00AA5315">
        <w:rPr>
          <w:rFonts w:ascii="Times New Roman" w:hAnsi="Times New Roman" w:cs="Times New Roman"/>
          <w:sz w:val="28"/>
          <w:szCs w:val="28"/>
        </w:rPr>
        <w:lastRenderedPageBreak/>
        <w:t>1 см). Из-за плохой моторики, скованности движений они с трудом овладевают навыками работы с линейкой, угольником, циркулем.</w:t>
      </w:r>
      <w:r w:rsidRPr="00AA5315">
        <w:rPr>
          <w:rFonts w:ascii="Times New Roman" w:hAnsi="Times New Roman" w:cs="Times New Roman"/>
          <w:sz w:val="28"/>
          <w:szCs w:val="28"/>
        </w:rPr>
        <w:t xml:space="preserve"> </w:t>
      </w:r>
    </w:p>
    <w:p w:rsidR="007C4FC9" w:rsidRPr="00AA5315" w:rsidRDefault="007C4FC9" w:rsidP="00DA12F9">
      <w:pPr>
        <w:ind w:firstLine="708"/>
        <w:jc w:val="both"/>
        <w:rPr>
          <w:rFonts w:ascii="Times New Roman" w:hAnsi="Times New Roman" w:cs="Times New Roman"/>
          <w:sz w:val="28"/>
          <w:szCs w:val="28"/>
        </w:rPr>
      </w:pPr>
      <w:r w:rsidRPr="00AA5315">
        <w:rPr>
          <w:rFonts w:ascii="Times New Roman" w:hAnsi="Times New Roman" w:cs="Times New Roman"/>
          <w:sz w:val="28"/>
          <w:szCs w:val="28"/>
        </w:rPr>
        <w:t xml:space="preserve">Определенные трудности представляет для учащихся с </w:t>
      </w:r>
      <w:r w:rsidR="00921CF2" w:rsidRPr="00AA5315">
        <w:rPr>
          <w:rFonts w:ascii="Times New Roman" w:hAnsi="Times New Roman" w:cs="Times New Roman"/>
          <w:sz w:val="28"/>
          <w:szCs w:val="28"/>
        </w:rPr>
        <w:t xml:space="preserve">нарушением интеллекта </w:t>
      </w:r>
      <w:r w:rsidRPr="00AA5315">
        <w:rPr>
          <w:rFonts w:ascii="Times New Roman" w:hAnsi="Times New Roman" w:cs="Times New Roman"/>
          <w:sz w:val="28"/>
          <w:szCs w:val="28"/>
        </w:rPr>
        <w:t xml:space="preserve">  формирование обобщенного понятия таких величин, как длина, площадь, объем. Они не видят существенной разницы между ними, слабо дифференцируют эти понятия, нечетко представляют себе единицы измерения каждой из величин. Причиной этого является отрыв конкретного образа единиц измерения от их названий. </w:t>
      </w:r>
      <w:r w:rsidR="005B3328" w:rsidRPr="00AA5315">
        <w:rPr>
          <w:rFonts w:ascii="Times New Roman" w:hAnsi="Times New Roman" w:cs="Times New Roman"/>
          <w:sz w:val="28"/>
          <w:szCs w:val="28"/>
        </w:rPr>
        <w:t>За названием единиц мер, например сантиметром, квадратным сантиметром, кубическим сантиметром, не стоит реальный образ этих мер, реальная их величина. Поэтому учащиеся смешивают эти величины и меры. Они могут ответить, что площадь измеряется метром или кубическим метром, длина – квадратным метром и т.д.</w:t>
      </w:r>
    </w:p>
    <w:p w:rsidR="005B3328" w:rsidRPr="00AA5315" w:rsidRDefault="005B3328" w:rsidP="00DA12F9">
      <w:pPr>
        <w:ind w:firstLine="708"/>
        <w:jc w:val="both"/>
        <w:rPr>
          <w:rFonts w:ascii="Times New Roman" w:hAnsi="Times New Roman" w:cs="Times New Roman"/>
          <w:sz w:val="28"/>
          <w:szCs w:val="28"/>
        </w:rPr>
      </w:pPr>
      <w:r w:rsidRPr="00AA5315">
        <w:rPr>
          <w:rFonts w:ascii="Times New Roman" w:hAnsi="Times New Roman" w:cs="Times New Roman"/>
          <w:sz w:val="28"/>
          <w:szCs w:val="28"/>
        </w:rPr>
        <w:t xml:space="preserve">Наряду с объективными причинами трудного усвоения детьми с </w:t>
      </w:r>
      <w:r w:rsidR="00921CF2" w:rsidRPr="00AA5315">
        <w:rPr>
          <w:rFonts w:ascii="Times New Roman" w:hAnsi="Times New Roman" w:cs="Times New Roman"/>
          <w:sz w:val="28"/>
          <w:szCs w:val="28"/>
        </w:rPr>
        <w:t xml:space="preserve">нарушением интеллекта </w:t>
      </w:r>
      <w:r w:rsidRPr="00AA5315">
        <w:rPr>
          <w:rFonts w:ascii="Times New Roman" w:hAnsi="Times New Roman" w:cs="Times New Roman"/>
          <w:sz w:val="28"/>
          <w:szCs w:val="28"/>
        </w:rPr>
        <w:t xml:space="preserve"> элементов геометрии, следует указать и на недостатки преподавания наглядной геометрии в специальной (коррекционной) школы </w:t>
      </w:r>
      <w:r w:rsidRPr="00AA5315">
        <w:rPr>
          <w:rFonts w:ascii="Times New Roman" w:hAnsi="Times New Roman" w:cs="Times New Roman"/>
          <w:sz w:val="28"/>
          <w:szCs w:val="28"/>
          <w:lang w:val="en-US"/>
        </w:rPr>
        <w:t>VIII</w:t>
      </w:r>
      <w:r w:rsidRPr="00AA5315">
        <w:rPr>
          <w:rFonts w:ascii="Times New Roman" w:hAnsi="Times New Roman" w:cs="Times New Roman"/>
          <w:sz w:val="28"/>
          <w:szCs w:val="28"/>
        </w:rPr>
        <w:t xml:space="preserve"> вида. Среди причин можно отметить следующие:</w:t>
      </w:r>
    </w:p>
    <w:p w:rsidR="005B3328" w:rsidRPr="00AA5315" w:rsidRDefault="005B3328" w:rsidP="005B3328">
      <w:pPr>
        <w:pStyle w:val="a3"/>
        <w:numPr>
          <w:ilvl w:val="0"/>
          <w:numId w:val="1"/>
        </w:numPr>
        <w:jc w:val="both"/>
        <w:rPr>
          <w:rFonts w:ascii="Times New Roman" w:hAnsi="Times New Roman" w:cs="Times New Roman"/>
          <w:sz w:val="28"/>
          <w:szCs w:val="28"/>
        </w:rPr>
      </w:pPr>
      <w:r w:rsidRPr="00AA5315">
        <w:rPr>
          <w:rFonts w:ascii="Times New Roman" w:hAnsi="Times New Roman" w:cs="Times New Roman"/>
          <w:sz w:val="28"/>
          <w:szCs w:val="28"/>
        </w:rPr>
        <w:t>Неправомерное сокращение пропедевтического периода обучения элементам геометрии, который помогает накоплению геометрических сведений и формированию представлений, развитию ориентировки в окружающей обстановке, овладению необходимой пространственной терминологией и умением пользоваться ею в игровой и практической деятельности.</w:t>
      </w:r>
    </w:p>
    <w:p w:rsidR="005B3328" w:rsidRPr="00AA5315" w:rsidRDefault="005B3328" w:rsidP="005B3328">
      <w:pPr>
        <w:pStyle w:val="a3"/>
        <w:numPr>
          <w:ilvl w:val="0"/>
          <w:numId w:val="1"/>
        </w:numPr>
        <w:jc w:val="both"/>
        <w:rPr>
          <w:rFonts w:ascii="Times New Roman" w:hAnsi="Times New Roman" w:cs="Times New Roman"/>
          <w:sz w:val="28"/>
          <w:szCs w:val="28"/>
        </w:rPr>
      </w:pPr>
      <w:r w:rsidRPr="00AA5315">
        <w:rPr>
          <w:rFonts w:ascii="Times New Roman" w:hAnsi="Times New Roman" w:cs="Times New Roman"/>
          <w:sz w:val="28"/>
          <w:szCs w:val="28"/>
        </w:rPr>
        <w:t>Формализм в формировании геометрических представлений и понятий: а) недостаточная опора на кинестезию и тактильную чувствительность, большая опора</w:t>
      </w:r>
      <w:r w:rsidR="00414E2C" w:rsidRPr="00AA5315">
        <w:rPr>
          <w:rFonts w:ascii="Times New Roman" w:hAnsi="Times New Roman" w:cs="Times New Roman"/>
          <w:sz w:val="28"/>
          <w:szCs w:val="28"/>
        </w:rPr>
        <w:t xml:space="preserve"> на зрительные восприятия, слишком малое количество наблюдений, на основе которых делаются выводы; б) недостаточное использование практической деятельности учащихся: практических работ по измерению, черчению, моделированию, лепке и т. д.; в) недостаточное использование сравнений для дифференциации и классификации геометрических знаний; г) недостаточная вариативность заданий, упражнений; д) слабая связь элементов геометрии с другими учебными предметами, с уроками профессионально-трудовой подготовки, с жизнью.</w:t>
      </w:r>
    </w:p>
    <w:p w:rsidR="00BF4473" w:rsidRPr="00AA5315" w:rsidRDefault="002F04DF" w:rsidP="0094503E">
      <w:pPr>
        <w:ind w:firstLine="708"/>
        <w:jc w:val="both"/>
        <w:rPr>
          <w:rFonts w:ascii="Times New Roman" w:hAnsi="Times New Roman" w:cs="Times New Roman"/>
          <w:sz w:val="28"/>
          <w:szCs w:val="28"/>
        </w:rPr>
      </w:pPr>
      <w:r w:rsidRPr="00AA5315">
        <w:rPr>
          <w:rFonts w:ascii="Times New Roman" w:hAnsi="Times New Roman" w:cs="Times New Roman"/>
          <w:sz w:val="28"/>
          <w:szCs w:val="28"/>
        </w:rPr>
        <w:lastRenderedPageBreak/>
        <w:t xml:space="preserve">Все эти трудности, встречающиеся при усвоении геометрического материала, частично объясняются особенностями их познавательной деятельности и сложностью геометрического материала. Только хорошее знание трудностей и особенностей усвоения геометрического материала учащимися коррекционной школы, умение предвидеть эти трудности, использование специфических приемов обучения, наглядных средств обучения позволит учителю преодолеть у учащихся возможные ошибки и недочеты в усвоении знаний, умений и навыков </w:t>
      </w:r>
      <w:r w:rsidR="0094503E" w:rsidRPr="00AA5315">
        <w:rPr>
          <w:rFonts w:ascii="Times New Roman" w:hAnsi="Times New Roman" w:cs="Times New Roman"/>
          <w:sz w:val="28"/>
          <w:szCs w:val="28"/>
        </w:rPr>
        <w:t>элементов наглядной геометрии.</w:t>
      </w:r>
    </w:p>
    <w:p w:rsidR="008A459E" w:rsidRPr="00AA5315" w:rsidRDefault="008A459E" w:rsidP="008A459E">
      <w:pPr>
        <w:jc w:val="both"/>
        <w:rPr>
          <w:rFonts w:ascii="Times New Roman" w:hAnsi="Times New Roman" w:cs="Times New Roman"/>
          <w:sz w:val="28"/>
          <w:szCs w:val="28"/>
        </w:rPr>
      </w:pPr>
      <w:r w:rsidRPr="00AA5315">
        <w:rPr>
          <w:rFonts w:ascii="Times New Roman" w:hAnsi="Times New Roman" w:cs="Times New Roman"/>
          <w:sz w:val="28"/>
          <w:szCs w:val="28"/>
        </w:rPr>
        <w:t>Литература.</w:t>
      </w:r>
    </w:p>
    <w:p w:rsidR="008A459E" w:rsidRPr="00AA5315" w:rsidRDefault="008A459E" w:rsidP="008A459E">
      <w:pPr>
        <w:pStyle w:val="a3"/>
        <w:numPr>
          <w:ilvl w:val="0"/>
          <w:numId w:val="3"/>
        </w:numPr>
        <w:jc w:val="both"/>
        <w:rPr>
          <w:rFonts w:ascii="Times New Roman" w:hAnsi="Times New Roman" w:cs="Times New Roman"/>
          <w:sz w:val="28"/>
          <w:szCs w:val="28"/>
        </w:rPr>
      </w:pPr>
      <w:r w:rsidRPr="00AA5315">
        <w:rPr>
          <w:rFonts w:ascii="Times New Roman" w:hAnsi="Times New Roman" w:cs="Times New Roman"/>
          <w:sz w:val="28"/>
          <w:szCs w:val="28"/>
        </w:rPr>
        <w:t>Перова М.Н. Методика преподавания математике в коррекционной школе: учебник для вузов. – М.:ВЛАДОС, 2001.-408с.</w:t>
      </w:r>
    </w:p>
    <w:p w:rsidR="008A459E" w:rsidRPr="00AA5315" w:rsidRDefault="008A459E" w:rsidP="008A459E">
      <w:pPr>
        <w:pStyle w:val="a3"/>
        <w:numPr>
          <w:ilvl w:val="0"/>
          <w:numId w:val="3"/>
        </w:numPr>
        <w:jc w:val="both"/>
        <w:rPr>
          <w:rFonts w:ascii="Times New Roman" w:hAnsi="Times New Roman" w:cs="Times New Roman"/>
          <w:sz w:val="28"/>
          <w:szCs w:val="28"/>
        </w:rPr>
      </w:pPr>
      <w:r w:rsidRPr="00AA5315">
        <w:rPr>
          <w:rFonts w:ascii="Times New Roman" w:hAnsi="Times New Roman" w:cs="Times New Roman"/>
          <w:sz w:val="28"/>
          <w:szCs w:val="28"/>
        </w:rPr>
        <w:t>Перова М.Н., Эк В.В. Обучение элементам геометрии во вспомогательной школе: Пособие для учителя. – М.:Просвещение, 1992.-145 с.</w:t>
      </w:r>
    </w:p>
    <w:p w:rsidR="008A459E" w:rsidRPr="00AA5315" w:rsidRDefault="008A459E" w:rsidP="008A459E">
      <w:pPr>
        <w:pStyle w:val="a3"/>
        <w:numPr>
          <w:ilvl w:val="0"/>
          <w:numId w:val="3"/>
        </w:numPr>
        <w:jc w:val="both"/>
        <w:rPr>
          <w:rFonts w:ascii="Times New Roman" w:hAnsi="Times New Roman" w:cs="Times New Roman"/>
          <w:sz w:val="28"/>
          <w:szCs w:val="28"/>
        </w:rPr>
      </w:pPr>
      <w:r w:rsidRPr="00AA5315">
        <w:rPr>
          <w:rFonts w:ascii="Times New Roman" w:hAnsi="Times New Roman" w:cs="Times New Roman"/>
          <w:sz w:val="28"/>
          <w:szCs w:val="28"/>
        </w:rPr>
        <w:t xml:space="preserve"> Бибина О.А. изучение геометрического материала в 5-6 классах специальной (коррекционной) общеобразовательной школы </w:t>
      </w:r>
      <w:r w:rsidRPr="00AA5315">
        <w:rPr>
          <w:rFonts w:ascii="Times New Roman" w:hAnsi="Times New Roman" w:cs="Times New Roman"/>
          <w:sz w:val="28"/>
          <w:szCs w:val="28"/>
          <w:lang w:val="en-US"/>
        </w:rPr>
        <w:t>VIII</w:t>
      </w:r>
      <w:r w:rsidRPr="00AA5315">
        <w:rPr>
          <w:rFonts w:ascii="Times New Roman" w:hAnsi="Times New Roman" w:cs="Times New Roman"/>
          <w:sz w:val="28"/>
          <w:szCs w:val="28"/>
        </w:rPr>
        <w:t xml:space="preserve"> вида: Пособие для учителя-дефектолога. – М.:ВЛАДОС, 2005.-136 с.</w:t>
      </w:r>
    </w:p>
    <w:p w:rsidR="008A459E" w:rsidRPr="00AA5315" w:rsidRDefault="003B7DCC" w:rsidP="008A459E">
      <w:pPr>
        <w:pStyle w:val="a3"/>
        <w:numPr>
          <w:ilvl w:val="0"/>
          <w:numId w:val="3"/>
        </w:numPr>
        <w:jc w:val="both"/>
        <w:rPr>
          <w:rFonts w:ascii="Times New Roman" w:hAnsi="Times New Roman" w:cs="Times New Roman"/>
          <w:sz w:val="28"/>
          <w:szCs w:val="28"/>
        </w:rPr>
      </w:pPr>
      <w:hyperlink r:id="rId7" w:history="1">
        <w:r w:rsidR="00AA5315" w:rsidRPr="00AA5315">
          <w:rPr>
            <w:rStyle w:val="a6"/>
            <w:rFonts w:ascii="Times New Roman" w:hAnsi="Times New Roman" w:cs="Times New Roman"/>
            <w:sz w:val="28"/>
            <w:szCs w:val="28"/>
            <w:lang w:val="en-US"/>
          </w:rPr>
          <w:t>http</w:t>
        </w:r>
        <w:r w:rsidR="00AA5315" w:rsidRPr="00AA5315">
          <w:rPr>
            <w:rStyle w:val="a6"/>
            <w:rFonts w:ascii="Times New Roman" w:hAnsi="Times New Roman" w:cs="Times New Roman"/>
            <w:sz w:val="28"/>
            <w:szCs w:val="28"/>
          </w:rPr>
          <w:t>://</w:t>
        </w:r>
        <w:r w:rsidR="00AA5315" w:rsidRPr="00AA5315">
          <w:rPr>
            <w:rStyle w:val="a6"/>
            <w:rFonts w:ascii="Times New Roman" w:hAnsi="Times New Roman" w:cs="Times New Roman"/>
            <w:sz w:val="28"/>
            <w:szCs w:val="28"/>
            <w:lang w:val="en-US"/>
          </w:rPr>
          <w:t>aplik</w:t>
        </w:r>
        <w:r w:rsidR="00AA5315" w:rsidRPr="00AA5315">
          <w:rPr>
            <w:rStyle w:val="a6"/>
            <w:rFonts w:ascii="Times New Roman" w:hAnsi="Times New Roman" w:cs="Times New Roman"/>
            <w:sz w:val="28"/>
            <w:szCs w:val="28"/>
          </w:rPr>
          <w:t>/</w:t>
        </w:r>
        <w:r w:rsidR="00AA5315" w:rsidRPr="00AA5315">
          <w:rPr>
            <w:rStyle w:val="a6"/>
            <w:rFonts w:ascii="Times New Roman" w:hAnsi="Times New Roman" w:cs="Times New Roman"/>
            <w:sz w:val="28"/>
            <w:szCs w:val="28"/>
            <w:lang w:val="en-US"/>
          </w:rPr>
          <w:t>ru</w:t>
        </w:r>
      </w:hyperlink>
      <w:r w:rsidR="00AA5315" w:rsidRPr="00AA5315">
        <w:rPr>
          <w:rFonts w:ascii="Times New Roman" w:hAnsi="Times New Roman" w:cs="Times New Roman"/>
          <w:sz w:val="28"/>
          <w:szCs w:val="28"/>
        </w:rPr>
        <w:t xml:space="preserve"> Изучение геометрического материала в школе </w:t>
      </w:r>
      <w:r w:rsidR="00AA5315" w:rsidRPr="00AA5315">
        <w:rPr>
          <w:rFonts w:ascii="Times New Roman" w:hAnsi="Times New Roman" w:cs="Times New Roman"/>
          <w:sz w:val="28"/>
          <w:szCs w:val="28"/>
          <w:lang w:val="en-US"/>
        </w:rPr>
        <w:t>VIII</w:t>
      </w:r>
      <w:r w:rsidR="00AA5315" w:rsidRPr="00AA5315">
        <w:rPr>
          <w:rFonts w:ascii="Times New Roman" w:hAnsi="Times New Roman" w:cs="Times New Roman"/>
          <w:sz w:val="28"/>
          <w:szCs w:val="28"/>
        </w:rPr>
        <w:t xml:space="preserve"> вида</w:t>
      </w:r>
    </w:p>
    <w:p w:rsidR="0094503E" w:rsidRPr="00AA5315" w:rsidRDefault="0094503E" w:rsidP="0094503E">
      <w:pPr>
        <w:ind w:firstLine="708"/>
        <w:jc w:val="both"/>
        <w:rPr>
          <w:rFonts w:ascii="Times New Roman" w:hAnsi="Times New Roman" w:cs="Times New Roman"/>
          <w:sz w:val="28"/>
          <w:szCs w:val="28"/>
        </w:rPr>
      </w:pPr>
    </w:p>
    <w:sectPr w:rsidR="0094503E" w:rsidRPr="00AA5315" w:rsidSect="00402300">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B35" w:rsidRDefault="001F3B35" w:rsidP="00D35599">
      <w:pPr>
        <w:spacing w:after="0" w:line="240" w:lineRule="auto"/>
      </w:pPr>
      <w:r>
        <w:separator/>
      </w:r>
    </w:p>
  </w:endnote>
  <w:endnote w:type="continuationSeparator" w:id="1">
    <w:p w:rsidR="001F3B35" w:rsidRDefault="001F3B35" w:rsidP="00D35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B35" w:rsidRDefault="001F3B35" w:rsidP="00D35599">
      <w:pPr>
        <w:spacing w:after="0" w:line="240" w:lineRule="auto"/>
      </w:pPr>
      <w:r>
        <w:separator/>
      </w:r>
    </w:p>
  </w:footnote>
  <w:footnote w:type="continuationSeparator" w:id="1">
    <w:p w:rsidR="001F3B35" w:rsidRDefault="001F3B35" w:rsidP="00D35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99" w:rsidRDefault="00D35599" w:rsidP="00D35599">
    <w:pPr>
      <w:pStyle w:val="a7"/>
      <w:jc w:val="center"/>
    </w:pPr>
    <w:r>
      <w:t>Желтовских Любовь Дмитриевна, учитель математики</w:t>
    </w:r>
  </w:p>
  <w:p w:rsidR="00D35599" w:rsidRDefault="00D35599" w:rsidP="00D35599">
    <w:pPr>
      <w:pStyle w:val="a7"/>
      <w:jc w:val="center"/>
    </w:pPr>
    <w:r>
      <w:t>МКОУ «Посадская ОШИ для обучающихся с ОВЗ»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D1D56"/>
    <w:multiLevelType w:val="hybridMultilevel"/>
    <w:tmpl w:val="82708F80"/>
    <w:lvl w:ilvl="0" w:tplc="8D709A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C096048"/>
    <w:multiLevelType w:val="hybridMultilevel"/>
    <w:tmpl w:val="90FA4FA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8510A8"/>
    <w:multiLevelType w:val="hybridMultilevel"/>
    <w:tmpl w:val="82F8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BF4473"/>
    <w:rsid w:val="0007232F"/>
    <w:rsid w:val="000F496E"/>
    <w:rsid w:val="001776BF"/>
    <w:rsid w:val="001F3B35"/>
    <w:rsid w:val="00215DFA"/>
    <w:rsid w:val="002B143D"/>
    <w:rsid w:val="002F04DF"/>
    <w:rsid w:val="00395D6F"/>
    <w:rsid w:val="003B7DCC"/>
    <w:rsid w:val="00402300"/>
    <w:rsid w:val="00414E2C"/>
    <w:rsid w:val="0044403C"/>
    <w:rsid w:val="00452A61"/>
    <w:rsid w:val="005B3328"/>
    <w:rsid w:val="007C4FC9"/>
    <w:rsid w:val="008A459E"/>
    <w:rsid w:val="008B77EE"/>
    <w:rsid w:val="00921CF2"/>
    <w:rsid w:val="0094503E"/>
    <w:rsid w:val="00AA5315"/>
    <w:rsid w:val="00BF4473"/>
    <w:rsid w:val="00D35599"/>
    <w:rsid w:val="00DA1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3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328"/>
    <w:pPr>
      <w:ind w:left="720"/>
      <w:contextualSpacing/>
    </w:pPr>
  </w:style>
  <w:style w:type="paragraph" w:styleId="a4">
    <w:name w:val="Normal (Web)"/>
    <w:basedOn w:val="a"/>
    <w:uiPriority w:val="99"/>
    <w:semiHidden/>
    <w:unhideWhenUsed/>
    <w:rsid w:val="00395D6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A459E"/>
    <w:rPr>
      <w:b/>
      <w:bCs/>
    </w:rPr>
  </w:style>
  <w:style w:type="character" w:styleId="a6">
    <w:name w:val="Hyperlink"/>
    <w:basedOn w:val="a0"/>
    <w:uiPriority w:val="99"/>
    <w:unhideWhenUsed/>
    <w:rsid w:val="00AA5315"/>
    <w:rPr>
      <w:color w:val="0000FF" w:themeColor="hyperlink"/>
      <w:u w:val="single"/>
    </w:rPr>
  </w:style>
  <w:style w:type="paragraph" w:styleId="a7">
    <w:name w:val="header"/>
    <w:basedOn w:val="a"/>
    <w:link w:val="a8"/>
    <w:uiPriority w:val="99"/>
    <w:semiHidden/>
    <w:unhideWhenUsed/>
    <w:rsid w:val="00D355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35599"/>
  </w:style>
  <w:style w:type="paragraph" w:styleId="a9">
    <w:name w:val="footer"/>
    <w:basedOn w:val="a"/>
    <w:link w:val="aa"/>
    <w:uiPriority w:val="99"/>
    <w:semiHidden/>
    <w:unhideWhenUsed/>
    <w:rsid w:val="00D3559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355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l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1421</Words>
  <Characters>8103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6</cp:revision>
  <dcterms:created xsi:type="dcterms:W3CDTF">2015-07-04T16:09:00Z</dcterms:created>
  <dcterms:modified xsi:type="dcterms:W3CDTF">2016-02-08T19:44:00Z</dcterms:modified>
</cp:coreProperties>
</file>