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FEAA" w14:textId="77777777" w:rsidR="006A5E2A" w:rsidRPr="006A5E2A" w:rsidRDefault="006A5E2A" w:rsidP="006A5E2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  <w:t>МИНИСТЕРСТВО ОБРАЗОВАНИЯ И НАУКИ МУРМАНСКОЙ ОБЛАСТИ</w:t>
      </w:r>
    </w:p>
    <w:p w14:paraId="209FB878" w14:textId="77777777" w:rsidR="006A5E2A" w:rsidRPr="006A5E2A" w:rsidRDefault="006A5E2A" w:rsidP="006A5E2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Государственное автономное профессиональное образовательное учреждение Мурманской области «</w:t>
      </w:r>
      <w:proofErr w:type="spellStart"/>
      <w:r w:rsidRPr="006A5E2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Полярнозоринский</w:t>
      </w:r>
      <w:proofErr w:type="spellEnd"/>
      <w:r w:rsidRPr="006A5E2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энергетический колледж»</w:t>
      </w:r>
    </w:p>
    <w:p w14:paraId="2A749F0C" w14:textId="77777777" w:rsidR="006A5E2A" w:rsidRPr="006A5E2A" w:rsidRDefault="006A5E2A" w:rsidP="006A5E2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x-none" w:eastAsia="ru-RU"/>
        </w:rPr>
        <w:t>(ГА</w:t>
      </w:r>
      <w:r w:rsidRPr="006A5E2A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П</w:t>
      </w:r>
      <w:r w:rsidRPr="006A5E2A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x-none" w:eastAsia="ru-RU"/>
        </w:rPr>
        <w:t>ОУ МО «ПЭК»)</w:t>
      </w:r>
    </w:p>
    <w:p w14:paraId="570665D3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D4105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42FD5" w14:textId="77777777" w:rsidR="006A5E2A" w:rsidRPr="006A5E2A" w:rsidRDefault="006A5E2A" w:rsidP="006A5E2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369"/>
        <w:gridCol w:w="3162"/>
        <w:gridCol w:w="3500"/>
      </w:tblGrid>
      <w:tr w:rsidR="006A5E2A" w:rsidRPr="006A5E2A" w14:paraId="055405C4" w14:textId="77777777" w:rsidTr="00AF159C">
        <w:trPr>
          <w:trHeight w:val="1967"/>
        </w:trPr>
        <w:tc>
          <w:tcPr>
            <w:tcW w:w="3369" w:type="dxa"/>
          </w:tcPr>
          <w:p w14:paraId="101C087A" w14:textId="77777777" w:rsidR="006A5E2A" w:rsidRPr="006A5E2A" w:rsidRDefault="006A5E2A" w:rsidP="006A5E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«РАССМОТРЕНО»</w:t>
            </w:r>
          </w:p>
          <w:p w14:paraId="1E7DDACF" w14:textId="77777777" w:rsidR="006A5E2A" w:rsidRPr="006A5E2A" w:rsidRDefault="006A5E2A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на заседании ЦК ОД</w:t>
            </w:r>
          </w:p>
          <w:p w14:paraId="5D3FEA4D" w14:textId="77777777" w:rsidR="006A5E2A" w:rsidRPr="006A5E2A" w:rsidRDefault="006A5E2A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протокол №_____________ </w:t>
            </w:r>
          </w:p>
          <w:p w14:paraId="780C612A" w14:textId="77777777" w:rsidR="006A5E2A" w:rsidRPr="006A5E2A" w:rsidRDefault="006A5E2A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от «____»__________202_г.</w:t>
            </w:r>
          </w:p>
          <w:p w14:paraId="0DF87642" w14:textId="77777777" w:rsidR="006A5E2A" w:rsidRPr="006A5E2A" w:rsidRDefault="006A5E2A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Председатель ЦК ОД</w:t>
            </w:r>
          </w:p>
          <w:p w14:paraId="0FDD67F8" w14:textId="77777777" w:rsidR="006A5E2A" w:rsidRPr="006A5E2A" w:rsidRDefault="006A5E2A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__________</w:t>
            </w:r>
            <w:r w:rsidR="00874AB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Храмцова Т</w:t>
            </w:r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.В.</w:t>
            </w:r>
          </w:p>
          <w:p w14:paraId="3BEA4C17" w14:textId="77777777" w:rsidR="006A5E2A" w:rsidRPr="006A5E2A" w:rsidRDefault="006A5E2A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«_____»__________ 202_ г.</w:t>
            </w:r>
          </w:p>
        </w:tc>
        <w:tc>
          <w:tcPr>
            <w:tcW w:w="3162" w:type="dxa"/>
          </w:tcPr>
          <w:p w14:paraId="2675F4A2" w14:textId="77777777" w:rsidR="006A5E2A" w:rsidRPr="006A5E2A" w:rsidRDefault="006A5E2A" w:rsidP="006A5E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</w:p>
          <w:p w14:paraId="1636C25F" w14:textId="77777777" w:rsidR="006A5E2A" w:rsidRPr="006A5E2A" w:rsidRDefault="006A5E2A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</w:tcPr>
          <w:p w14:paraId="4DCB6FFB" w14:textId="77777777" w:rsidR="006A5E2A" w:rsidRPr="006A5E2A" w:rsidRDefault="006A5E2A" w:rsidP="006A5E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«УТВЕРЖДАЮ»</w:t>
            </w:r>
          </w:p>
          <w:p w14:paraId="1093D63D" w14:textId="77777777" w:rsidR="006A5E2A" w:rsidRPr="006A5E2A" w:rsidRDefault="006A5E2A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Заместитель директора по ТО</w:t>
            </w:r>
          </w:p>
          <w:p w14:paraId="128EA4C6" w14:textId="5E6A57DF" w:rsidR="006A5E2A" w:rsidRPr="006A5E2A" w:rsidRDefault="006A5E2A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____________ </w:t>
            </w:r>
            <w:r w:rsidR="00310D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Джафарова</w:t>
            </w:r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</w:t>
            </w:r>
            <w:r w:rsidR="00310D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Э</w:t>
            </w:r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.</w:t>
            </w:r>
            <w:r w:rsidR="00310D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А</w:t>
            </w:r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.  «______»____________202_ г.</w:t>
            </w:r>
          </w:p>
        </w:tc>
      </w:tr>
    </w:tbl>
    <w:p w14:paraId="036DEEC6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B6DC8BE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DBAFE50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9BAFC01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562B45E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06AE3353" w14:textId="77777777" w:rsidR="00591EFE" w:rsidRDefault="00591EFE" w:rsidP="00591E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РАБОЧАЯ  ПРОГРАММа ОБЩЕОБРАЗОВАТЕЛЬНОЙ дисциплины</w:t>
      </w:r>
    </w:p>
    <w:p w14:paraId="63F39AF7" w14:textId="77777777" w:rsidR="00591EFE" w:rsidRDefault="00591EFE" w:rsidP="00591E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</w:p>
    <w:p w14:paraId="138CEF31" w14:textId="23E140D9" w:rsidR="00591EFE" w:rsidRDefault="00591EFE" w:rsidP="00591E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 xml:space="preserve"> </w:t>
      </w:r>
      <w:r w:rsidR="00310DBE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 xml:space="preserve">ОУП. 03 </w:t>
      </w:r>
      <w:r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 xml:space="preserve">иностранный язык (английский) </w:t>
      </w:r>
    </w:p>
    <w:p w14:paraId="20C0EF23" w14:textId="77777777" w:rsidR="006A5E2A" w:rsidRPr="006A5E2A" w:rsidRDefault="006A5E2A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</w:p>
    <w:p w14:paraId="24A2DE5E" w14:textId="77777777" w:rsidR="006A5E2A" w:rsidRPr="006A5E2A" w:rsidRDefault="006A5E2A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для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ПРОФИЛЯ ПОЛУЧАЕМОГО ПРОФЕССИОНАЛЬНОГО ОБРАЗОВАНИЯ</w:t>
      </w:r>
      <w:r w:rsidRPr="006A5E2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ab/>
      </w:r>
    </w:p>
    <w:p w14:paraId="17398F06" w14:textId="77777777" w:rsidR="006A5E2A" w:rsidRPr="006A5E2A" w:rsidRDefault="006A5E2A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</w:p>
    <w:p w14:paraId="1630889D" w14:textId="19150BFA" w:rsidR="006A5E2A" w:rsidRPr="006A5E2A" w:rsidRDefault="006A5E2A" w:rsidP="006A5E2A">
      <w:pPr>
        <w:keepNext/>
        <w:keepLines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 xml:space="preserve">ДЛЯ </w:t>
      </w:r>
      <w:r w:rsidR="00310DBE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 xml:space="preserve">специальностей и </w:t>
      </w:r>
      <w:r w:rsidRPr="006A5E2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ПРОФЕССИ</w:t>
      </w:r>
      <w:r w:rsidR="00310DBE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й</w:t>
      </w:r>
    </w:p>
    <w:p w14:paraId="5EF5A1AF" w14:textId="2C9B2944" w:rsidR="006A5E2A" w:rsidRDefault="00310DBE" w:rsidP="006A5E2A">
      <w:pPr>
        <w:keepNext/>
        <w:keepLines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  <w:t>14.02</w:t>
      </w:r>
      <w:r w:rsidR="006A5E2A" w:rsidRPr="006A5E2A"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  <w:t>1</w:t>
      </w:r>
      <w:r w:rsidR="006A5E2A" w:rsidRPr="006A5E2A"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  <w:t>АТОМНЫЕ ЭЛЕКТРИЧЕСКИЕ СТАНЦИИ И УСТАНОВКИ</w:t>
      </w:r>
    </w:p>
    <w:p w14:paraId="04FE0B1F" w14:textId="1063D120" w:rsidR="00310DBE" w:rsidRDefault="00310DBE" w:rsidP="006A5E2A">
      <w:pPr>
        <w:keepNext/>
        <w:keepLines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  <w:t>15.02.19 СВАРОЧНОЕ ПРОИЗВОДСТВО</w:t>
      </w:r>
    </w:p>
    <w:p w14:paraId="287451BA" w14:textId="4B91D68B" w:rsidR="00B65341" w:rsidRPr="006A5E2A" w:rsidRDefault="00310DBE" w:rsidP="00B65341">
      <w:pPr>
        <w:keepNext/>
        <w:keepLines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  <w:t>27.02.06 МЕТРОЛОГИЧЕСКИЙ КОНТРОЛЬ СРЕДСТВ ИЗМЕРЕНИЙ</w:t>
      </w:r>
    </w:p>
    <w:p w14:paraId="1048AEB0" w14:textId="1F97DD34" w:rsidR="006A5E2A" w:rsidRPr="006A5E2A" w:rsidRDefault="00B65341" w:rsidP="006A5E2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  <w:r w:rsidRPr="00154F9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13.02.07 ЭЛЕКТРОСНАБЖЕНИЕ</w:t>
      </w:r>
    </w:p>
    <w:p w14:paraId="4F624FEE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9A14DEF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C376F97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5C0BC50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E051558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C38787F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D739ACB" w14:textId="25DF3DD1" w:rsidR="006A5E2A" w:rsidRPr="006A5E2A" w:rsidRDefault="006A5E2A" w:rsidP="006A5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A5E2A" w:rsidRPr="006A5E2A" w:rsidSect="006A5E2A">
          <w:footerReference w:type="default" r:id="rId8"/>
          <w:footerReference w:type="first" r:id="rId9"/>
          <w:type w:val="continuous"/>
          <w:pgSz w:w="11906" w:h="16838"/>
          <w:pgMar w:top="1134" w:right="850" w:bottom="1134" w:left="1701" w:header="709" w:footer="709" w:gutter="0"/>
          <w:pgNumType w:start="1"/>
          <w:cols w:space="720"/>
          <w:titlePg/>
        </w:sectPr>
      </w:pPr>
      <w:r w:rsidRPr="006A5E2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10D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3E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7B6AE503" w14:textId="0500D7C6" w:rsidR="000B2229" w:rsidRDefault="006A5E2A" w:rsidP="00846379">
      <w:pPr>
        <w:keepNext/>
        <w:keepLines/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  <w:r w:rsidRPr="00D60E20">
        <w:rPr>
          <w:rFonts w:ascii="Times New Roman" w:hAnsi="Times New Roman"/>
          <w:sz w:val="24"/>
          <w:szCs w:val="24"/>
          <w:lang w:eastAsia="ru-RU"/>
        </w:rPr>
        <w:lastRenderedPageBreak/>
        <w:t>Рабочая программа общеобразовательной дисциплины «Иностранный язык</w:t>
      </w:r>
      <w:r w:rsidR="008F53CC">
        <w:rPr>
          <w:rFonts w:ascii="Times New Roman" w:hAnsi="Times New Roman"/>
          <w:sz w:val="24"/>
          <w:szCs w:val="24"/>
          <w:lang w:eastAsia="ru-RU"/>
        </w:rPr>
        <w:t xml:space="preserve"> в профессиональной деятельности</w:t>
      </w:r>
      <w:r w:rsidRPr="00D60E20">
        <w:rPr>
          <w:rFonts w:ascii="Times New Roman" w:hAnsi="Times New Roman"/>
          <w:sz w:val="24"/>
          <w:szCs w:val="24"/>
          <w:lang w:eastAsia="ru-RU"/>
        </w:rPr>
        <w:t xml:space="preserve">» разработана на основе требований ФГОС среднего общего образования, утвержденного приказом Министерства образования и науки Российской Федерации от </w:t>
      </w:r>
      <w:smartTag w:uri="urn:schemas-microsoft-com:office:smarttags" w:element="date">
        <w:smartTagPr>
          <w:attr w:name="Year" w:val="2012"/>
          <w:attr w:name="Day" w:val="17"/>
          <w:attr w:name="Month" w:val="5"/>
          <w:attr w:name="ls" w:val="trans"/>
        </w:smartTagPr>
        <w:r w:rsidRPr="00D60E20">
          <w:rPr>
            <w:rFonts w:ascii="Times New Roman" w:hAnsi="Times New Roman"/>
            <w:sz w:val="24"/>
            <w:szCs w:val="24"/>
            <w:lang w:eastAsia="ru-RU"/>
          </w:rPr>
          <w:t xml:space="preserve">17 мая </w:t>
        </w:r>
        <w:smartTag w:uri="urn:schemas-microsoft-com:office:smarttags" w:element="metricconverter">
          <w:smartTagPr>
            <w:attr w:name="ProductID" w:val="2012 г"/>
          </w:smartTagPr>
          <w:r w:rsidRPr="00D60E20">
            <w:rPr>
              <w:rFonts w:ascii="Times New Roman" w:hAnsi="Times New Roman"/>
              <w:sz w:val="24"/>
              <w:szCs w:val="24"/>
              <w:lang w:eastAsia="ru-RU"/>
            </w:rPr>
            <w:t>2012 г</w:t>
          </w:r>
        </w:smartTag>
        <w:r w:rsidRPr="00D60E20">
          <w:rPr>
            <w:rFonts w:ascii="Times New Roman" w:hAnsi="Times New Roman"/>
            <w:sz w:val="24"/>
            <w:szCs w:val="24"/>
            <w:lang w:eastAsia="ru-RU"/>
          </w:rPr>
          <w:t>.</w:t>
        </w:r>
      </w:smartTag>
      <w:r w:rsidRPr="00D60E20">
        <w:rPr>
          <w:rFonts w:ascii="Times New Roman" w:hAnsi="Times New Roman"/>
          <w:sz w:val="24"/>
          <w:szCs w:val="24"/>
          <w:lang w:eastAsia="ru-RU"/>
        </w:rPr>
        <w:t xml:space="preserve"> N 413 (изменения внесены Приказом Министерства просвещения РФ от </w:t>
      </w:r>
      <w:smartTag w:uri="urn:schemas-microsoft-com:office:smarttags" w:element="date">
        <w:smartTagPr>
          <w:attr w:name="Year" w:val="2022"/>
          <w:attr w:name="Day" w:val="12"/>
          <w:attr w:name="Month" w:val="8"/>
          <w:attr w:name="ls" w:val="trans"/>
        </w:smartTagPr>
        <w:r w:rsidRPr="00D60E20">
          <w:rPr>
            <w:rFonts w:ascii="Times New Roman" w:hAnsi="Times New Roman"/>
            <w:sz w:val="24"/>
            <w:szCs w:val="24"/>
            <w:lang w:eastAsia="ru-RU"/>
          </w:rPr>
          <w:t xml:space="preserve">12 августа </w:t>
        </w:r>
        <w:smartTag w:uri="urn:schemas-microsoft-com:office:smarttags" w:element="metricconverter">
          <w:smartTagPr>
            <w:attr w:name="ProductID" w:val="2022 г"/>
          </w:smartTagPr>
          <w:r w:rsidRPr="00D60E20">
            <w:rPr>
              <w:rFonts w:ascii="Times New Roman" w:hAnsi="Times New Roman"/>
              <w:sz w:val="24"/>
              <w:szCs w:val="24"/>
              <w:lang w:eastAsia="ru-RU"/>
            </w:rPr>
            <w:t>2022 г</w:t>
          </w:r>
        </w:smartTag>
        <w:r w:rsidRPr="00D60E20">
          <w:rPr>
            <w:rFonts w:ascii="Times New Roman" w:hAnsi="Times New Roman"/>
            <w:sz w:val="24"/>
            <w:szCs w:val="24"/>
            <w:lang w:eastAsia="ru-RU"/>
          </w:rPr>
          <w:t>.</w:t>
        </w:r>
      </w:smartTag>
      <w:r w:rsidRPr="00D60E20">
        <w:rPr>
          <w:rFonts w:ascii="Times New Roman" w:hAnsi="Times New Roman"/>
          <w:sz w:val="24"/>
          <w:szCs w:val="24"/>
          <w:lang w:eastAsia="ru-RU"/>
        </w:rPr>
        <w:t xml:space="preserve"> N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</w:t>
      </w:r>
      <w:smartTag w:uri="urn:schemas-microsoft-com:office:smarttags" w:element="date">
        <w:smartTagPr>
          <w:attr w:name="Year" w:val="2012"/>
          <w:attr w:name="Day" w:val="17"/>
          <w:attr w:name="Month" w:val="5"/>
          <w:attr w:name="ls" w:val="trans"/>
        </w:smartTagPr>
        <w:r w:rsidRPr="00D60E20">
          <w:rPr>
            <w:rFonts w:ascii="Times New Roman" w:hAnsi="Times New Roman"/>
            <w:sz w:val="24"/>
            <w:szCs w:val="24"/>
            <w:lang w:eastAsia="ru-RU"/>
          </w:rPr>
          <w:t xml:space="preserve">17 мая </w:t>
        </w:r>
        <w:smartTag w:uri="urn:schemas-microsoft-com:office:smarttags" w:element="metricconverter">
          <w:smartTagPr>
            <w:attr w:name="ProductID" w:val="2012 г"/>
          </w:smartTagPr>
          <w:r w:rsidRPr="00D60E20">
            <w:rPr>
              <w:rFonts w:ascii="Times New Roman" w:hAnsi="Times New Roman"/>
              <w:sz w:val="24"/>
              <w:szCs w:val="24"/>
              <w:lang w:eastAsia="ru-RU"/>
            </w:rPr>
            <w:t>2012 г</w:t>
          </w:r>
        </w:smartTag>
        <w:r w:rsidRPr="00D60E20">
          <w:rPr>
            <w:rFonts w:ascii="Times New Roman" w:hAnsi="Times New Roman"/>
            <w:sz w:val="24"/>
            <w:szCs w:val="24"/>
            <w:lang w:eastAsia="ru-RU"/>
          </w:rPr>
          <w:t>.</w:t>
        </w:r>
      </w:smartTag>
      <w:r w:rsidRPr="00D60E20">
        <w:rPr>
          <w:rFonts w:ascii="Times New Roman" w:hAnsi="Times New Roman"/>
          <w:sz w:val="24"/>
          <w:szCs w:val="24"/>
          <w:lang w:eastAsia="ru-RU"/>
        </w:rPr>
        <w:t xml:space="preserve"> N 413»), ФГОС СПО по </w:t>
      </w:r>
      <w:r w:rsidR="00002F3C" w:rsidRPr="000B2229">
        <w:rPr>
          <w:rFonts w:ascii="Times New Roman" w:hAnsi="Times New Roman"/>
          <w:sz w:val="24"/>
          <w:szCs w:val="24"/>
          <w:lang w:eastAsia="ru-RU"/>
        </w:rPr>
        <w:t>специальност</w:t>
      </w:r>
      <w:r w:rsidR="000B2229" w:rsidRPr="000B2229">
        <w:rPr>
          <w:rFonts w:ascii="Times New Roman" w:hAnsi="Times New Roman"/>
          <w:sz w:val="24"/>
          <w:szCs w:val="24"/>
          <w:lang w:eastAsia="ru-RU"/>
        </w:rPr>
        <w:t>ям</w:t>
      </w:r>
      <w:r w:rsidRPr="000B22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02F3C" w:rsidRPr="000B2229">
        <w:rPr>
          <w:rFonts w:ascii="Times New Roman" w:hAnsi="Times New Roman"/>
          <w:sz w:val="24"/>
          <w:szCs w:val="24"/>
          <w:lang w:eastAsia="ru-RU"/>
        </w:rPr>
        <w:t>14.02.01</w:t>
      </w:r>
      <w:r w:rsidRPr="0069456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02F3C" w:rsidRPr="000B2229">
        <w:rPr>
          <w:rFonts w:ascii="Times New Roman" w:hAnsi="Times New Roman"/>
          <w:sz w:val="24"/>
          <w:szCs w:val="24"/>
          <w:lang w:eastAsia="ru-RU"/>
        </w:rPr>
        <w:t>Атомные электрические станции и установки</w:t>
      </w:r>
      <w:r w:rsidR="000B2229" w:rsidRPr="000B222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846379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0B2229" w:rsidRPr="000B2229">
        <w:rPr>
          <w:rFonts w:ascii="Times New Roman" w:hAnsi="Times New Roman"/>
          <w:sz w:val="24"/>
          <w:szCs w:val="24"/>
          <w:lang w:eastAsia="ru-RU"/>
        </w:rPr>
        <w:t xml:space="preserve">15.02.19 </w:t>
      </w:r>
      <w:r w:rsidR="00846379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0B2229">
        <w:rPr>
          <w:rFonts w:ascii="Times New Roman" w:hAnsi="Times New Roman"/>
          <w:sz w:val="24"/>
          <w:szCs w:val="24"/>
          <w:lang w:eastAsia="ru-RU"/>
        </w:rPr>
        <w:t>С</w:t>
      </w:r>
      <w:r w:rsidR="000B2229" w:rsidRPr="000B2229">
        <w:rPr>
          <w:rFonts w:ascii="Times New Roman" w:hAnsi="Times New Roman"/>
          <w:sz w:val="24"/>
          <w:szCs w:val="24"/>
          <w:lang w:eastAsia="ru-RU"/>
        </w:rPr>
        <w:t>варочное производство</w:t>
      </w:r>
      <w:r w:rsidR="000B2229">
        <w:rPr>
          <w:rFonts w:ascii="Times New Roman" w:hAnsi="Times New Roman"/>
          <w:sz w:val="24"/>
          <w:szCs w:val="24"/>
          <w:lang w:eastAsia="ru-RU"/>
        </w:rPr>
        <w:t>,</w:t>
      </w:r>
      <w:r w:rsidR="00846379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0B2229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Hlk202646248"/>
      <w:r w:rsidR="00846379" w:rsidRPr="00154F9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13.02.07 </w:t>
      </w:r>
      <w:r w:rsidR="0084637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 </w:t>
      </w:r>
      <w:r w:rsidR="00846379" w:rsidRPr="00154F9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Электроснабжение</w:t>
      </w:r>
      <w:bookmarkEnd w:id="0"/>
      <w:r w:rsidR="0084637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,</w:t>
      </w:r>
    </w:p>
    <w:p w14:paraId="4EE09F0C" w14:textId="615EBE1F" w:rsidR="000B2229" w:rsidRPr="00154F95" w:rsidRDefault="000B2229" w:rsidP="000B2229">
      <w:pPr>
        <w:keepNext/>
        <w:keepLines/>
        <w:spacing w:after="0" w:line="360" w:lineRule="auto"/>
        <w:outlineLvl w:val="2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  <w:t xml:space="preserve">27.02.06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Метрологический контроль средств измерений</w:t>
      </w:r>
      <w:r w:rsidR="0084637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.</w:t>
      </w:r>
    </w:p>
    <w:p w14:paraId="586B45B2" w14:textId="77777777" w:rsidR="006A5E2A" w:rsidRPr="00A866D7" w:rsidRDefault="006A5E2A" w:rsidP="006A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DA9B6" w14:textId="77777777" w:rsidR="006A5E2A" w:rsidRPr="00A866D7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244821B" w14:textId="77777777" w:rsidR="006A5E2A" w:rsidRPr="00A866D7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6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Организация-разработчик: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ГАПОУ МО</w:t>
      </w:r>
      <w:r w:rsidRPr="00A8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Полярнозоринский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энергетический</w:t>
      </w:r>
      <w:r w:rsidRPr="00A8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колледж» </w:t>
      </w:r>
    </w:p>
    <w:p w14:paraId="49404197" w14:textId="77777777" w:rsidR="006A5E2A" w:rsidRPr="00A866D7" w:rsidRDefault="006A5E2A" w:rsidP="006A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211A64" w14:textId="77777777" w:rsidR="006A5E2A" w:rsidRPr="00A866D7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6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zh-CN"/>
        </w:rPr>
        <w:t>Храмцова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</w:t>
      </w:r>
      <w:r w:rsidRPr="00A866D7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преподаватель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высшей категории</w:t>
      </w:r>
    </w:p>
    <w:p w14:paraId="2DFE54AE" w14:textId="77777777" w:rsidR="006A5E2A" w:rsidRPr="00A866D7" w:rsidRDefault="006A5E2A" w:rsidP="006A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375B3" w14:textId="77777777" w:rsidR="009059EE" w:rsidRDefault="009059EE"/>
    <w:p w14:paraId="4CC70960" w14:textId="77777777" w:rsidR="006A5E2A" w:rsidRDefault="006A5E2A"/>
    <w:p w14:paraId="0ABF8E4E" w14:textId="77777777" w:rsidR="006A5E2A" w:rsidRDefault="006A5E2A"/>
    <w:p w14:paraId="71C3056C" w14:textId="77777777" w:rsidR="006A5E2A" w:rsidRDefault="006A5E2A"/>
    <w:p w14:paraId="61B3FE30" w14:textId="77777777" w:rsidR="006A5E2A" w:rsidRDefault="006A5E2A"/>
    <w:p w14:paraId="512B5E50" w14:textId="77777777" w:rsidR="006A5E2A" w:rsidRDefault="006A5E2A"/>
    <w:p w14:paraId="07CE0BF7" w14:textId="77777777" w:rsidR="006A5E2A" w:rsidRDefault="006A5E2A"/>
    <w:p w14:paraId="06ADC199" w14:textId="77777777" w:rsidR="006A5E2A" w:rsidRDefault="006A5E2A"/>
    <w:p w14:paraId="52E8CD44" w14:textId="77777777" w:rsidR="006A5E2A" w:rsidRDefault="006A5E2A"/>
    <w:p w14:paraId="48179CDE" w14:textId="77777777" w:rsidR="006A5E2A" w:rsidRDefault="006A5E2A"/>
    <w:p w14:paraId="4CE9D175" w14:textId="77777777" w:rsidR="006A5E2A" w:rsidRDefault="006A5E2A"/>
    <w:p w14:paraId="4115430E" w14:textId="77777777" w:rsidR="006A5E2A" w:rsidRDefault="006A5E2A"/>
    <w:p w14:paraId="67BA49D9" w14:textId="77777777" w:rsidR="006A5E2A" w:rsidRDefault="006A5E2A"/>
    <w:p w14:paraId="70AFFAE5" w14:textId="77777777" w:rsidR="006A5E2A" w:rsidRDefault="006A5E2A"/>
    <w:p w14:paraId="2A392711" w14:textId="77777777" w:rsidR="006A5E2A" w:rsidRDefault="006A5E2A"/>
    <w:p w14:paraId="6D9C8506" w14:textId="77777777" w:rsidR="006A5E2A" w:rsidRDefault="006A5E2A"/>
    <w:p w14:paraId="28A82CD2" w14:textId="77777777" w:rsidR="006A5E2A" w:rsidRDefault="006A5E2A"/>
    <w:p w14:paraId="56CC2EA8" w14:textId="77777777" w:rsidR="006A5E2A" w:rsidRDefault="006A5E2A"/>
    <w:p w14:paraId="7226CFF9" w14:textId="77777777" w:rsidR="006A5E2A" w:rsidRDefault="006A5E2A"/>
    <w:p w14:paraId="560587B4" w14:textId="77777777" w:rsidR="006A5E2A" w:rsidRDefault="006A5E2A"/>
    <w:p w14:paraId="2D33F529" w14:textId="77777777" w:rsidR="006A5E2A" w:rsidRDefault="006A5E2A"/>
    <w:p w14:paraId="3D50E788" w14:textId="77777777" w:rsidR="006A5E2A" w:rsidRDefault="006A5E2A"/>
    <w:p w14:paraId="63CF2ABD" w14:textId="77777777" w:rsidR="006A5E2A" w:rsidRPr="00A866D7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9516"/>
      </w:tblGrid>
      <w:tr w:rsidR="006A5E2A" w:rsidRPr="00A866D7" w14:paraId="3F37E8C7" w14:textId="77777777" w:rsidTr="00AF159C">
        <w:trPr>
          <w:trHeight w:val="595"/>
        </w:trPr>
        <w:tc>
          <w:tcPr>
            <w:tcW w:w="9464" w:type="dxa"/>
            <w:shd w:val="clear" w:color="auto" w:fill="auto"/>
          </w:tcPr>
          <w:p w14:paraId="1DA788CD" w14:textId="77777777" w:rsidR="006A5E2A" w:rsidRPr="00A866D7" w:rsidRDefault="006A5E2A" w:rsidP="00AF159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6A5E2A" w:rsidRPr="00A866D7" w14:paraId="5A024FB7" w14:textId="77777777" w:rsidTr="00AF159C">
        <w:tc>
          <w:tcPr>
            <w:tcW w:w="9464" w:type="dxa"/>
            <w:shd w:val="clear" w:color="auto" w:fill="auto"/>
          </w:tcPr>
          <w:p w14:paraId="5EE9FEFF" w14:textId="77777777" w:rsidR="006A5E2A" w:rsidRPr="00A866D7" w:rsidRDefault="006A5E2A" w:rsidP="00AF159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</w:t>
            </w: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 характеристика рабочей программы общеобразовательной дисциплин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E01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«Иностранный язык»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….........................................................................................................… 4</w:t>
            </w:r>
          </w:p>
          <w:p w14:paraId="51E85B45" w14:textId="77777777" w:rsidR="006A5E2A" w:rsidRPr="00A866D7" w:rsidRDefault="006A5E2A" w:rsidP="00AF1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A866D7" w14:paraId="1E43D5EB" w14:textId="77777777" w:rsidTr="00AF159C">
        <w:tc>
          <w:tcPr>
            <w:tcW w:w="9464" w:type="dxa"/>
            <w:shd w:val="clear" w:color="auto" w:fill="auto"/>
          </w:tcPr>
          <w:p w14:paraId="25B8FDAB" w14:textId="77777777" w:rsidR="006A5E2A" w:rsidRPr="00A866D7" w:rsidRDefault="006A5E2A" w:rsidP="00AF159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труктура и содержание общеобразовательной дисциплины </w:t>
            </w:r>
            <w:r w:rsidRPr="00E01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………………………………………………………………………………………...…………</w:t>
            </w:r>
            <w:r w:rsidR="00BD7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14:paraId="44E848F6" w14:textId="77777777" w:rsidR="006A5E2A" w:rsidRPr="00A866D7" w:rsidRDefault="006A5E2A" w:rsidP="00AF159C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6A5E2A" w:rsidRPr="00A866D7" w14:paraId="4F9A267E" w14:textId="77777777" w:rsidTr="00AF159C">
        <w:trPr>
          <w:trHeight w:val="670"/>
        </w:trPr>
        <w:tc>
          <w:tcPr>
            <w:tcW w:w="9464" w:type="dxa"/>
            <w:shd w:val="clear" w:color="auto" w:fill="auto"/>
          </w:tcPr>
          <w:p w14:paraId="2B7255F7" w14:textId="7D3C4BEA" w:rsidR="006A5E2A" w:rsidRPr="00A866D7" w:rsidRDefault="006A5E2A" w:rsidP="00AF159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словия реализации программы общеобразовательной дисциплины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1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…………………………………………………………………………………</w:t>
            </w:r>
            <w:r w:rsidR="00BD7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</w:t>
            </w:r>
            <w:r w:rsidR="00BD7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 2</w:t>
            </w:r>
            <w:r w:rsidR="001F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5C58A40B" w14:textId="77777777" w:rsidR="006A5E2A" w:rsidRPr="00A866D7" w:rsidRDefault="006A5E2A" w:rsidP="00AF159C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6A5E2A" w:rsidRPr="00A866D7" w14:paraId="5A4AD144" w14:textId="77777777" w:rsidTr="00AF159C">
        <w:tc>
          <w:tcPr>
            <w:tcW w:w="9464" w:type="dxa"/>
            <w:shd w:val="clear" w:color="auto" w:fill="auto"/>
          </w:tcPr>
          <w:p w14:paraId="67C38A36" w14:textId="49FF6B73" w:rsidR="006A5E2A" w:rsidRPr="00A866D7" w:rsidRDefault="006A5E2A" w:rsidP="00AF159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 и оценка результатов освоения</w:t>
            </w:r>
            <w:r w:rsidRPr="00A866D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общеобразовательной дисциплины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1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……………………………………………………………………….…..</w:t>
            </w:r>
            <w:r w:rsidR="001F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14:paraId="539A1CAC" w14:textId="77777777" w:rsidR="006A5E2A" w:rsidRPr="00A866D7" w:rsidRDefault="006A5E2A" w:rsidP="00AF159C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</w:tbl>
    <w:p w14:paraId="034B154B" w14:textId="77777777" w:rsidR="006A5E2A" w:rsidRDefault="006A5E2A"/>
    <w:p w14:paraId="727C8DD3" w14:textId="77777777" w:rsidR="006A5E2A" w:rsidRDefault="006A5E2A"/>
    <w:p w14:paraId="2F59BE9C" w14:textId="77777777" w:rsidR="006A5E2A" w:rsidRDefault="006A5E2A"/>
    <w:p w14:paraId="20F220E5" w14:textId="77777777" w:rsidR="006A5E2A" w:rsidRDefault="006A5E2A"/>
    <w:p w14:paraId="03E4A9D7" w14:textId="77777777" w:rsidR="006A5E2A" w:rsidRDefault="006A5E2A"/>
    <w:p w14:paraId="76545CDE" w14:textId="77777777" w:rsidR="006A5E2A" w:rsidRDefault="006A5E2A"/>
    <w:p w14:paraId="1D7BA098" w14:textId="77777777" w:rsidR="006A5E2A" w:rsidRDefault="006A5E2A"/>
    <w:p w14:paraId="2ACCA915" w14:textId="77777777" w:rsidR="006A5E2A" w:rsidRDefault="006A5E2A"/>
    <w:p w14:paraId="087F5782" w14:textId="77777777" w:rsidR="006A5E2A" w:rsidRDefault="006A5E2A"/>
    <w:p w14:paraId="184CD7A4" w14:textId="77777777" w:rsidR="006A5E2A" w:rsidRDefault="006A5E2A"/>
    <w:p w14:paraId="56F97802" w14:textId="77777777" w:rsidR="006A5E2A" w:rsidRDefault="006A5E2A"/>
    <w:p w14:paraId="3B7DBEDE" w14:textId="77777777" w:rsidR="006A5E2A" w:rsidRDefault="006A5E2A"/>
    <w:p w14:paraId="621011D4" w14:textId="77777777" w:rsidR="006A5E2A" w:rsidRDefault="006A5E2A"/>
    <w:p w14:paraId="1D88E149" w14:textId="77777777" w:rsidR="006A5E2A" w:rsidRDefault="006A5E2A"/>
    <w:p w14:paraId="27377D3F" w14:textId="77777777" w:rsidR="006A5E2A" w:rsidRDefault="006A5E2A"/>
    <w:p w14:paraId="16CC978E" w14:textId="77777777" w:rsidR="006A5E2A" w:rsidRDefault="006A5E2A"/>
    <w:p w14:paraId="41DEE8DE" w14:textId="77777777" w:rsidR="006A5E2A" w:rsidRDefault="006A5E2A"/>
    <w:p w14:paraId="1F987507" w14:textId="77777777" w:rsidR="006A5E2A" w:rsidRDefault="006A5E2A"/>
    <w:p w14:paraId="36CE41FE" w14:textId="77777777" w:rsidR="006A5E2A" w:rsidRDefault="006A5E2A"/>
    <w:p w14:paraId="21C68CCF" w14:textId="77777777" w:rsidR="006A5E2A" w:rsidRDefault="006A5E2A"/>
    <w:p w14:paraId="5914AB61" w14:textId="77777777" w:rsidR="006A5E2A" w:rsidRDefault="006A5E2A"/>
    <w:p w14:paraId="08FF7B56" w14:textId="77777777" w:rsidR="006A5E2A" w:rsidRDefault="006A5E2A"/>
    <w:p w14:paraId="4C2B5694" w14:textId="77777777" w:rsidR="006A5E2A" w:rsidRDefault="006A5E2A"/>
    <w:p w14:paraId="2CF529C7" w14:textId="77777777" w:rsidR="009E478A" w:rsidRPr="005B255D" w:rsidRDefault="009E478A" w:rsidP="009E478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 w:rsidRPr="005B255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1. </w:t>
      </w:r>
      <w:r w:rsidRPr="005B2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рабочей програ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ммы </w:t>
      </w:r>
      <w:r w:rsidRPr="005B2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бщеобразовательной дисциплины «И</w:t>
      </w:r>
      <w:r w:rsidRPr="005B2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ностранный язык»</w:t>
      </w:r>
    </w:p>
    <w:p w14:paraId="54507C9A" w14:textId="77777777" w:rsidR="009E478A" w:rsidRPr="005B255D" w:rsidRDefault="009E478A" w:rsidP="009E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EC8FA76" w14:textId="77777777" w:rsidR="009E478A" w:rsidRPr="005B255D" w:rsidRDefault="009E478A" w:rsidP="009E478A">
      <w:pPr>
        <w:widowControl w:val="0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 дисциплины в структуре основной образовательной программы:</w:t>
      </w:r>
      <w:r w:rsidRPr="005B2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F3D4486" w14:textId="77777777" w:rsidR="009E478A" w:rsidRDefault="009E478A" w:rsidP="009E47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2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 дисциплина </w:t>
      </w:r>
      <w:bookmarkStart w:id="1" w:name="_Hlk136162429"/>
      <w:r w:rsidRPr="005B255D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«Иностранный язык» </w:t>
      </w:r>
      <w:bookmarkEnd w:id="1"/>
      <w:r w:rsidRPr="005B255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 обязательной </w:t>
      </w:r>
    </w:p>
    <w:p w14:paraId="62C325DC" w14:textId="3C6996D7" w:rsidR="009E478A" w:rsidRPr="006A5E2A" w:rsidRDefault="009E478A" w:rsidP="009E478A">
      <w:pPr>
        <w:keepNext/>
        <w:keepLines/>
        <w:spacing w:after="0" w:line="360" w:lineRule="auto"/>
        <w:ind w:firstLine="708"/>
        <w:outlineLvl w:val="2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  <w:r w:rsidRPr="0069456B">
        <w:rPr>
          <w:rFonts w:ascii="Times New Roman" w:hAnsi="Times New Roman"/>
          <w:sz w:val="24"/>
          <w:szCs w:val="24"/>
          <w:lang w:eastAsia="ru-RU"/>
        </w:rPr>
        <w:t xml:space="preserve">частью общеобразовательного цикла образовательной программы в соответствии с ФГОС </w:t>
      </w:r>
      <w:r w:rsidRPr="00D60E20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Pr="000B2229">
        <w:rPr>
          <w:rFonts w:ascii="Times New Roman" w:hAnsi="Times New Roman"/>
          <w:sz w:val="24"/>
          <w:szCs w:val="24"/>
          <w:lang w:eastAsia="ru-RU"/>
        </w:rPr>
        <w:t>специальностям 14.02.01</w:t>
      </w:r>
      <w:r w:rsidRPr="0069456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B2229">
        <w:rPr>
          <w:rFonts w:ascii="Times New Roman" w:hAnsi="Times New Roman"/>
          <w:sz w:val="24"/>
          <w:szCs w:val="24"/>
          <w:lang w:eastAsia="ru-RU"/>
        </w:rPr>
        <w:t xml:space="preserve">Атомные электрические станции и установки, 15.02.19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0B2229">
        <w:rPr>
          <w:rFonts w:ascii="Times New Roman" w:hAnsi="Times New Roman"/>
          <w:sz w:val="24"/>
          <w:szCs w:val="24"/>
          <w:lang w:eastAsia="ru-RU"/>
        </w:rPr>
        <w:t>варочное производство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  <w:t xml:space="preserve">27.02.06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Метрологический контроль средств измерений</w:t>
      </w:r>
      <w:r w:rsidR="00154F9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,</w:t>
      </w:r>
      <w:r w:rsidR="00154F95" w:rsidRPr="00154F95">
        <w:rPr>
          <w:rFonts w:ascii="Cambria" w:eastAsia="Cambria" w:hAnsi="Cambria" w:cs="Times New Roman"/>
        </w:rPr>
        <w:t xml:space="preserve"> 13.02.07 Электроснабжение</w:t>
      </w:r>
    </w:p>
    <w:p w14:paraId="60356CDB" w14:textId="77777777" w:rsidR="009E478A" w:rsidRPr="005B255D" w:rsidRDefault="009E478A" w:rsidP="009E47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D59DD" w14:textId="77777777" w:rsidR="004B624F" w:rsidRPr="005B255D" w:rsidRDefault="004B624F" w:rsidP="004B6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Цели и планируемые результаты освоения дисциплины: </w:t>
      </w:r>
    </w:p>
    <w:p w14:paraId="306D5465" w14:textId="77777777" w:rsidR="004B624F" w:rsidRPr="005B255D" w:rsidRDefault="004B624F" w:rsidP="004B624F">
      <w:pPr>
        <w:tabs>
          <w:tab w:val="left" w:pos="4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D4B69C0" w14:textId="77777777" w:rsidR="004B624F" w:rsidRDefault="004B624F" w:rsidP="004B624F">
      <w:p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1.2.1. Цели дисциплины </w:t>
      </w:r>
    </w:p>
    <w:p w14:paraId="0124DA66" w14:textId="77777777" w:rsidR="004B624F" w:rsidRPr="005B255D" w:rsidRDefault="004B624F" w:rsidP="004B624F">
      <w:p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DB210A" w14:textId="77777777" w:rsidR="004B624F" w:rsidRPr="005B255D" w:rsidRDefault="004B624F" w:rsidP="004B62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B255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Содержание программы общеобразовательной дисциплины </w:t>
      </w:r>
      <w:r w:rsidRPr="005B255D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«Иностранный язык» направлено на достижение следующих целей:</w:t>
      </w:r>
    </w:p>
    <w:p w14:paraId="5A8F805B" w14:textId="77777777" w:rsidR="004B624F" w:rsidRPr="005B255D" w:rsidRDefault="004B624F" w:rsidP="004B6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B255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понимание иностранного языка как средства межличностного и профессионального общения, инструмента познания, самообразования, социализации и самореализации в </w:t>
      </w:r>
      <w:proofErr w:type="spellStart"/>
      <w:r w:rsidRPr="005B255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полиязычном</w:t>
      </w:r>
      <w:proofErr w:type="spellEnd"/>
      <w:r w:rsidRPr="005B255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поликультурном мире;</w:t>
      </w:r>
    </w:p>
    <w:p w14:paraId="4E3C14E0" w14:textId="77777777" w:rsidR="004B624F" w:rsidRPr="005B255D" w:rsidRDefault="004B624F" w:rsidP="004B6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B255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14:paraId="71F9ABD7" w14:textId="77777777" w:rsidR="004B624F" w:rsidRPr="005B255D" w:rsidRDefault="004B624F" w:rsidP="004B6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B255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14:paraId="1242487A" w14:textId="77777777" w:rsidR="004B624F" w:rsidRPr="005B255D" w:rsidRDefault="004B624F" w:rsidP="004B624F">
      <w:pPr>
        <w:autoSpaceDE w:val="0"/>
        <w:autoSpaceDN w:val="0"/>
        <w:adjustRightInd w:val="0"/>
        <w:spacing w:after="0" w:line="240" w:lineRule="auto"/>
        <w:ind w:right="11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E31D0E" w14:textId="77777777" w:rsidR="004B624F" w:rsidRDefault="004B624F" w:rsidP="004B624F">
      <w:pPr>
        <w:autoSpaceDE w:val="0"/>
        <w:autoSpaceDN w:val="0"/>
        <w:adjustRightInd w:val="0"/>
        <w:spacing w:after="0"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14:paraId="40C7A933" w14:textId="77777777" w:rsidR="006A5E2A" w:rsidRDefault="006A5E2A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57498" w14:textId="77777777" w:rsidR="00EF7221" w:rsidRDefault="00EF7221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CDA53A" w14:textId="77777777" w:rsidR="00EF7221" w:rsidRDefault="00EF7221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484808" w14:textId="77777777" w:rsidR="00EF7221" w:rsidRDefault="00EF7221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32223" w14:textId="77777777" w:rsidR="00EF7221" w:rsidRDefault="00EF7221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5C27B" w14:textId="77777777" w:rsidR="00EF7221" w:rsidRDefault="00EF7221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74997" w14:textId="77777777" w:rsidR="00EF7221" w:rsidRDefault="00EF7221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29BA4" w14:textId="77777777" w:rsidR="00EF7221" w:rsidRDefault="00EF7221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DF1314" w14:textId="77777777" w:rsidR="00EF7221" w:rsidRDefault="00EF7221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91EC12" w14:textId="77777777" w:rsidR="00EF7221" w:rsidRDefault="00EF7221" w:rsidP="008721B8">
      <w:pPr>
        <w:spacing w:after="0" w:line="240" w:lineRule="auto"/>
        <w:jc w:val="center"/>
        <w:rPr>
          <w:rFonts w:ascii="Times New Roman" w:eastAsia="SimSun" w:hAnsi="Times New Roman" w:cs="Times New Roman"/>
          <w:b/>
          <w:iCs/>
          <w:sz w:val="24"/>
          <w:szCs w:val="24"/>
          <w:lang w:eastAsia="en-GB"/>
        </w:rPr>
        <w:sectPr w:rsidR="00EF7221" w:rsidSect="006A5E2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0"/>
        <w:gridCol w:w="4951"/>
        <w:gridCol w:w="7215"/>
      </w:tblGrid>
      <w:tr w:rsidR="00EF7221" w:rsidRPr="006A5E2A" w14:paraId="11733D54" w14:textId="77777777" w:rsidTr="008721B8">
        <w:trPr>
          <w:cantSplit/>
          <w:trHeight w:val="221"/>
          <w:jc w:val="center"/>
        </w:trPr>
        <w:tc>
          <w:tcPr>
            <w:tcW w:w="2400" w:type="dxa"/>
            <w:vMerge w:val="restart"/>
            <w:vAlign w:val="center"/>
          </w:tcPr>
          <w:p w14:paraId="20F501E9" w14:textId="77777777" w:rsidR="00EF7221" w:rsidRPr="006A5E2A" w:rsidRDefault="00EF7221" w:rsidP="008721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en-GB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66" w:type="dxa"/>
            <w:gridSpan w:val="2"/>
            <w:vAlign w:val="center"/>
          </w:tcPr>
          <w:p w14:paraId="725712A5" w14:textId="77777777" w:rsidR="00EF7221" w:rsidRPr="006A5E2A" w:rsidRDefault="00EF7221" w:rsidP="0087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en-GB"/>
              </w:rPr>
              <w:t>Планируемые результаты освоения дисциплины</w:t>
            </w:r>
          </w:p>
        </w:tc>
      </w:tr>
      <w:tr w:rsidR="00EF7221" w:rsidRPr="006A5E2A" w14:paraId="73CD4553" w14:textId="77777777" w:rsidTr="008721B8">
        <w:trPr>
          <w:cantSplit/>
          <w:trHeight w:val="258"/>
          <w:jc w:val="center"/>
        </w:trPr>
        <w:tc>
          <w:tcPr>
            <w:tcW w:w="2400" w:type="dxa"/>
            <w:vMerge/>
            <w:vAlign w:val="center"/>
          </w:tcPr>
          <w:p w14:paraId="0D047CE3" w14:textId="77777777" w:rsidR="00EF7221" w:rsidRPr="006A5E2A" w:rsidRDefault="00EF7221" w:rsidP="00872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951" w:type="dxa"/>
            <w:vAlign w:val="center"/>
          </w:tcPr>
          <w:p w14:paraId="0037BAE1" w14:textId="77777777" w:rsidR="00EF7221" w:rsidRPr="006A5E2A" w:rsidRDefault="00EF7221" w:rsidP="0087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Общие</w:t>
            </w:r>
          </w:p>
        </w:tc>
        <w:tc>
          <w:tcPr>
            <w:tcW w:w="7215" w:type="dxa"/>
            <w:vAlign w:val="center"/>
          </w:tcPr>
          <w:p w14:paraId="7508F5DE" w14:textId="77777777" w:rsidR="00EF7221" w:rsidRPr="006A5E2A" w:rsidRDefault="00EF7221" w:rsidP="0087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Дисциплинарные</w:t>
            </w:r>
          </w:p>
        </w:tc>
      </w:tr>
      <w:tr w:rsidR="00EF7221" w:rsidRPr="006A5E2A" w14:paraId="3D066222" w14:textId="77777777" w:rsidTr="008721B8">
        <w:trPr>
          <w:trHeight w:val="147"/>
          <w:jc w:val="center"/>
        </w:trPr>
        <w:tc>
          <w:tcPr>
            <w:tcW w:w="2400" w:type="dxa"/>
            <w:tcBorders>
              <w:bottom w:val="single" w:sz="4" w:space="0" w:color="000000"/>
            </w:tcBorders>
          </w:tcPr>
          <w:p w14:paraId="24E97D29" w14:textId="77777777" w:rsidR="00EF7221" w:rsidRPr="006A5E2A" w:rsidRDefault="00EF7221" w:rsidP="00872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ОК 01. Выбирать способы решения задач профессиональной деятельности применительно к различным контекстам</w:t>
            </w:r>
          </w:p>
        </w:tc>
        <w:tc>
          <w:tcPr>
            <w:tcW w:w="4951" w:type="dxa"/>
            <w:tcBorders>
              <w:bottom w:val="single" w:sz="4" w:space="0" w:color="000000"/>
            </w:tcBorders>
          </w:tcPr>
          <w:p w14:paraId="2C73590D" w14:textId="77777777" w:rsidR="00EF7221" w:rsidRPr="006A5E2A" w:rsidRDefault="00EF7221" w:rsidP="008721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В части трудового воспитания:</w:t>
            </w:r>
          </w:p>
          <w:p w14:paraId="602C0251" w14:textId="77777777" w:rsidR="00EF7221" w:rsidRPr="006A5E2A" w:rsidRDefault="00EF7221" w:rsidP="008721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 готовность к труду, осознание ценности мастерства, трудолюбие; </w:t>
            </w:r>
          </w:p>
          <w:p w14:paraId="1361B8EB" w14:textId="77777777" w:rsidR="00EF7221" w:rsidRPr="006A5E2A" w:rsidRDefault="00EF7221" w:rsidP="008721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 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26FFBA88" w14:textId="77777777" w:rsidR="00EF7221" w:rsidRPr="006A5E2A" w:rsidRDefault="00EF7221" w:rsidP="008721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 интерес к различным сферам профессиональной деятельности, </w:t>
            </w:r>
          </w:p>
          <w:p w14:paraId="3BA3BEDC" w14:textId="77777777" w:rsidR="00EF7221" w:rsidRPr="006A5E2A" w:rsidRDefault="00EF7221" w:rsidP="008721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Овладение универсальными учебными познавательными действиями:</w:t>
            </w:r>
          </w:p>
          <w:p w14:paraId="13DDD464" w14:textId="77777777" w:rsidR="00EF7221" w:rsidRPr="006A5E2A" w:rsidRDefault="00EF7221" w:rsidP="008721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а) базовые логические действия:</w:t>
            </w:r>
          </w:p>
          <w:p w14:paraId="4029CB55" w14:textId="77777777" w:rsidR="00EF7221" w:rsidRPr="006A5E2A" w:rsidRDefault="00EF7221" w:rsidP="008721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 самостоятельно формулировать и актуализировать проблему, рассматривать ее всесторонне;  </w:t>
            </w:r>
          </w:p>
          <w:p w14:paraId="1E6A4EE7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A5E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 устанавливать существенный признак или основания для сравнения, классификации и обобщения;  </w:t>
            </w:r>
          </w:p>
          <w:p w14:paraId="6F61B148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A5E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 определять цели деятельности, задавать параметры и критерии их достижения;</w:t>
            </w:r>
          </w:p>
          <w:p w14:paraId="11DB0E4C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A5E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 выявлять закономерности и противоречия в рассматриваемых явлениях;  </w:t>
            </w:r>
          </w:p>
          <w:p w14:paraId="1BC025E5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A5E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357A8315" w14:textId="77777777" w:rsidR="00EF7221" w:rsidRPr="006A5E2A" w:rsidRDefault="00EF7221" w:rsidP="008721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развивать креативное мышление при решении жизненных проблем </w:t>
            </w:r>
          </w:p>
          <w:p w14:paraId="38037BA5" w14:textId="77777777" w:rsidR="00EF7221" w:rsidRPr="006A5E2A" w:rsidRDefault="00EF7221" w:rsidP="008721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б) базовые исследовательские действия:</w:t>
            </w:r>
          </w:p>
          <w:p w14:paraId="78AB3990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lastRenderedPageBreak/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5BCC343C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43FCC36E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52E22070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-- уметь переносить знания в познавательную и практическую области жизнедеятельности;</w:t>
            </w:r>
          </w:p>
          <w:p w14:paraId="48033B7C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уметь интегрировать знания из разных предметных областей; </w:t>
            </w:r>
          </w:p>
          <w:p w14:paraId="3F0DD2DF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выдвигать новые идеи, предлагать оригинальные подходы и решения; </w:t>
            </w:r>
          </w:p>
          <w:p w14:paraId="105F9227" w14:textId="77777777" w:rsidR="00EF7221" w:rsidRPr="006A5E2A" w:rsidRDefault="00EF7221" w:rsidP="00872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и способность их использования в познавательной и социальной практике </w:t>
            </w:r>
          </w:p>
        </w:tc>
        <w:tc>
          <w:tcPr>
            <w:tcW w:w="7215" w:type="dxa"/>
          </w:tcPr>
          <w:p w14:paraId="3D768D2D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- владеть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14:paraId="0812DB3B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 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14:paraId="56711EC7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 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14:paraId="4CB6A8E9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14:paraId="167ACCB6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несплошные тексты (таблицы, диаграммы, графики) и понимать представленную в них информацию;</w:t>
            </w:r>
          </w:p>
          <w:p w14:paraId="000C2256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14:paraId="6C8DE3E7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</w:p>
          <w:p w14:paraId="1A6D0AA2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</w:p>
          <w:p w14:paraId="643DB7C0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не ставить точку после заголовка; правильно оформлять прямую речь, электронное сообщение личного характера;</w:t>
            </w:r>
          </w:p>
          <w:p w14:paraId="2EBF24DB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знать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14:paraId="75F5B2CF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выявление признаков изученных грамматических и лексических явлений по заданным основаниям;</w:t>
            </w:r>
          </w:p>
          <w:p w14:paraId="6DD99373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14:paraId="4EFAA47A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14:paraId="0084C659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14:paraId="00B9F8A3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 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14:paraId="79843072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14:paraId="5F4389B2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EF7221" w:rsidRPr="006A5E2A" w14:paraId="08425BF5" w14:textId="77777777" w:rsidTr="008721B8">
        <w:trPr>
          <w:trHeight w:val="220"/>
          <w:jc w:val="center"/>
        </w:trPr>
        <w:tc>
          <w:tcPr>
            <w:tcW w:w="2400" w:type="dxa"/>
          </w:tcPr>
          <w:p w14:paraId="38EF7E7B" w14:textId="77777777" w:rsidR="00EF7221" w:rsidRPr="006A5E2A" w:rsidRDefault="00EF7221" w:rsidP="00872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профессиональной деятельности</w:t>
            </w:r>
          </w:p>
        </w:tc>
        <w:tc>
          <w:tcPr>
            <w:tcW w:w="4951" w:type="dxa"/>
          </w:tcPr>
          <w:p w14:paraId="56D3FD23" w14:textId="77777777" w:rsidR="00EF7221" w:rsidRPr="006A5E2A" w:rsidRDefault="00EF7221" w:rsidP="008721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lastRenderedPageBreak/>
              <w:t>В области ценности научного познания:</w:t>
            </w:r>
          </w:p>
          <w:p w14:paraId="1DA31A5C" w14:textId="77777777" w:rsidR="00EF7221" w:rsidRPr="006A5E2A" w:rsidRDefault="00EF7221" w:rsidP="008721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1536EB74" w14:textId="77777777" w:rsidR="00EF7221" w:rsidRPr="006A5E2A" w:rsidRDefault="00EF7221" w:rsidP="008721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совершенствование языковой и читательской культуры как средства </w:t>
            </w: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lastRenderedPageBreak/>
              <w:t xml:space="preserve">взаимодействия между людьми и познания мира;  </w:t>
            </w:r>
          </w:p>
          <w:p w14:paraId="76F3852C" w14:textId="77777777" w:rsidR="00EF7221" w:rsidRPr="006A5E2A" w:rsidRDefault="00EF7221" w:rsidP="008721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группе.  </w:t>
            </w:r>
          </w:p>
          <w:p w14:paraId="7748E67C" w14:textId="77777777" w:rsidR="00EF7221" w:rsidRPr="006A5E2A" w:rsidRDefault="00EF7221" w:rsidP="008721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Овладение универсальными учебными познавательными действиями:</w:t>
            </w:r>
          </w:p>
          <w:p w14:paraId="42BF2CD7" w14:textId="77777777" w:rsidR="00EF7221" w:rsidRPr="006A5E2A" w:rsidRDefault="00EF7221" w:rsidP="008721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в) работа с информацией:</w:t>
            </w:r>
          </w:p>
          <w:p w14:paraId="3B280F72" w14:textId="77777777" w:rsidR="00EF7221" w:rsidRPr="006A5E2A" w:rsidRDefault="00EF7221" w:rsidP="008721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 </w:t>
            </w:r>
          </w:p>
          <w:p w14:paraId="0AE54C01" w14:textId="77777777" w:rsidR="00EF7221" w:rsidRPr="006A5E2A" w:rsidRDefault="00EF7221" w:rsidP="008721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создавать тексты в различных форматах с учетом назначения информации и целевой аудитории, выбирая оптимальную форму представления и визуализации;  </w:t>
            </w:r>
          </w:p>
          <w:p w14:paraId="19A16FB3" w14:textId="77777777" w:rsidR="00EF7221" w:rsidRPr="006A5E2A" w:rsidRDefault="00EF7221" w:rsidP="008721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оценивать достоверность, легитимность информации, ее соответствие правовым и морально-этическим нормам;  </w:t>
            </w:r>
          </w:p>
          <w:p w14:paraId="6146D561" w14:textId="77777777" w:rsidR="00EF7221" w:rsidRPr="006A5E2A" w:rsidRDefault="00EF7221" w:rsidP="008721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  </w:t>
            </w:r>
          </w:p>
          <w:p w14:paraId="7574E2A5" w14:textId="77777777" w:rsidR="00EF7221" w:rsidRPr="006A5E2A" w:rsidRDefault="00EF7221" w:rsidP="00872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7215" w:type="dxa"/>
          </w:tcPr>
          <w:p w14:paraId="2027D02D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14:paraId="326A081E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14:paraId="28C64276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14:paraId="58F0815B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  <w:p w14:paraId="1D9F6DC2" w14:textId="77777777" w:rsidR="00EF7221" w:rsidRPr="006A5E2A" w:rsidRDefault="00EF7221" w:rsidP="00872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F7221" w:rsidRPr="006A5E2A" w14:paraId="228504F9" w14:textId="77777777" w:rsidTr="008721B8">
        <w:trPr>
          <w:trHeight w:val="220"/>
          <w:jc w:val="center"/>
        </w:trPr>
        <w:tc>
          <w:tcPr>
            <w:tcW w:w="2400" w:type="dxa"/>
          </w:tcPr>
          <w:p w14:paraId="2E26F600" w14:textId="23FC2574" w:rsidR="00EF7221" w:rsidRPr="006A5E2A" w:rsidRDefault="004B624F" w:rsidP="00B7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2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ОК 03. </w:t>
            </w:r>
            <w:r w:rsidRPr="004B624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951" w:type="dxa"/>
          </w:tcPr>
          <w:p w14:paraId="62301558" w14:textId="77777777" w:rsidR="00EF7221" w:rsidRPr="006A5E2A" w:rsidRDefault="00EF7221" w:rsidP="00EF722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В части трудового воспитания:</w:t>
            </w:r>
          </w:p>
          <w:p w14:paraId="69AFC328" w14:textId="77777777" w:rsidR="00EF7221" w:rsidRPr="006A5E2A" w:rsidRDefault="00EF7221" w:rsidP="00EF722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 готовность к труду, осознание ценности мастерства, трудолюбие; </w:t>
            </w:r>
          </w:p>
          <w:p w14:paraId="16DECED8" w14:textId="77777777" w:rsidR="00EF7221" w:rsidRPr="006A5E2A" w:rsidRDefault="00EF7221" w:rsidP="00EF722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 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7CB1EADD" w14:textId="77777777" w:rsidR="00EF7221" w:rsidRPr="006A5E2A" w:rsidRDefault="00EF7221" w:rsidP="00EF722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 интерес к различным сферам профессиональной деятельности, </w:t>
            </w:r>
          </w:p>
          <w:p w14:paraId="508C1B8B" w14:textId="77777777" w:rsidR="00EF7221" w:rsidRPr="006A5E2A" w:rsidRDefault="00EF7221" w:rsidP="00EF722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Овладение универсальными учебными познавательными действиями:</w:t>
            </w:r>
          </w:p>
          <w:p w14:paraId="2A0975B2" w14:textId="77777777" w:rsidR="00EF7221" w:rsidRPr="006A5E2A" w:rsidRDefault="00EF7221" w:rsidP="00EF722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а) базовые логические действия:</w:t>
            </w:r>
          </w:p>
          <w:p w14:paraId="47F4EB1B" w14:textId="77777777" w:rsidR="00EF7221" w:rsidRPr="006A5E2A" w:rsidRDefault="00EF7221" w:rsidP="00EF722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 самостоятельно формулировать и актуализировать проблему, рассматривать ее всесторонне;  </w:t>
            </w:r>
          </w:p>
          <w:p w14:paraId="19EC428D" w14:textId="77777777" w:rsidR="00EF7221" w:rsidRPr="006A5E2A" w:rsidRDefault="00EF7221" w:rsidP="00EF722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A5E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 устанавливать существенный признак или основания для сравнения, классификации и обобщения;  </w:t>
            </w:r>
          </w:p>
          <w:p w14:paraId="17C1E99A" w14:textId="77777777" w:rsidR="00EF7221" w:rsidRPr="006A5E2A" w:rsidRDefault="00EF7221" w:rsidP="00EF722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A5E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 определять цели деятельности, задавать параметры и критерии их достижения;</w:t>
            </w:r>
          </w:p>
          <w:p w14:paraId="052B6C46" w14:textId="77777777" w:rsidR="00EF7221" w:rsidRPr="006A5E2A" w:rsidRDefault="00EF7221" w:rsidP="00EF722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A5E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 выявлять закономерности и противоречия в рассматриваемых явлениях;  </w:t>
            </w:r>
          </w:p>
          <w:p w14:paraId="6DE57D2A" w14:textId="77777777" w:rsidR="00EF7221" w:rsidRPr="006A5E2A" w:rsidRDefault="00EF7221" w:rsidP="00EF722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A5E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17FF95E4" w14:textId="77777777" w:rsidR="00EF7221" w:rsidRPr="006A5E2A" w:rsidRDefault="00EF7221" w:rsidP="00EF722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развивать креативное мышление при решении жизненных проблем </w:t>
            </w:r>
          </w:p>
          <w:p w14:paraId="43261961" w14:textId="77777777" w:rsidR="00EF7221" w:rsidRPr="006A5E2A" w:rsidRDefault="00EF7221" w:rsidP="00EF722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б) базовые исследовательские действия:</w:t>
            </w:r>
          </w:p>
          <w:p w14:paraId="27A87801" w14:textId="77777777" w:rsidR="00EF7221" w:rsidRPr="006A5E2A" w:rsidRDefault="00EF7221" w:rsidP="00EF722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05108912" w14:textId="77777777" w:rsidR="00EF7221" w:rsidRPr="006A5E2A" w:rsidRDefault="00EF7221" w:rsidP="00EF722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lastRenderedPageBreak/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66672EAF" w14:textId="77777777" w:rsidR="00EF7221" w:rsidRPr="006A5E2A" w:rsidRDefault="00EF7221" w:rsidP="00EF722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1F76E3CA" w14:textId="77777777" w:rsidR="00EF7221" w:rsidRPr="006A5E2A" w:rsidRDefault="00EF7221" w:rsidP="00EF722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-- уметь переносить знания в познавательную и практическую области жизнедеятельности;</w:t>
            </w:r>
          </w:p>
          <w:p w14:paraId="2F0D8BA9" w14:textId="77777777" w:rsidR="00EF7221" w:rsidRPr="006A5E2A" w:rsidRDefault="00EF7221" w:rsidP="00EF722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уметь интегрировать знания из разных предметных областей; </w:t>
            </w:r>
          </w:p>
          <w:p w14:paraId="35B38C9D" w14:textId="77777777" w:rsidR="00EF7221" w:rsidRPr="006A5E2A" w:rsidRDefault="00EF7221" w:rsidP="00EF722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выдвигать новые идеи, предлагать оригинальные подходы и решения; </w:t>
            </w:r>
          </w:p>
          <w:p w14:paraId="27B827E2" w14:textId="4426420B" w:rsidR="00EF7221" w:rsidRPr="006A5E2A" w:rsidRDefault="00EF7221" w:rsidP="00EF722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и способность их использования в познавательной и социальной практике</w:t>
            </w:r>
          </w:p>
        </w:tc>
        <w:tc>
          <w:tcPr>
            <w:tcW w:w="7215" w:type="dxa"/>
          </w:tcPr>
          <w:p w14:paraId="7892B780" w14:textId="77777777" w:rsidR="00634D46" w:rsidRPr="006A5E2A" w:rsidRDefault="00634D46" w:rsidP="00634D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14:paraId="2F96AD9A" w14:textId="77777777" w:rsidR="00634D46" w:rsidRPr="006A5E2A" w:rsidRDefault="00634D46" w:rsidP="00634D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</w:t>
            </w:r>
          </w:p>
          <w:p w14:paraId="5EDEC052" w14:textId="428EA96A" w:rsidR="00EF7221" w:rsidRPr="006A5E2A" w:rsidRDefault="00634D46" w:rsidP="00634D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EF7221" w:rsidRPr="006A5E2A" w14:paraId="670BD967" w14:textId="77777777" w:rsidTr="008721B8">
        <w:trPr>
          <w:trHeight w:val="292"/>
          <w:jc w:val="center"/>
        </w:trPr>
        <w:tc>
          <w:tcPr>
            <w:tcW w:w="2400" w:type="dxa"/>
          </w:tcPr>
          <w:p w14:paraId="74CE8D7C" w14:textId="77777777" w:rsidR="00EF7221" w:rsidRPr="006A5E2A" w:rsidRDefault="00EF7221" w:rsidP="00872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4951" w:type="dxa"/>
          </w:tcPr>
          <w:p w14:paraId="3316B2D4" w14:textId="77777777" w:rsidR="00EF7221" w:rsidRPr="006A5E2A" w:rsidRDefault="00EF7221" w:rsidP="008721B8">
            <w:pPr>
              <w:spacing w:after="0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готовность к саморазвитию, самостоятельности и самоопределению; </w:t>
            </w:r>
          </w:p>
          <w:p w14:paraId="08D72E55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A5E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-овладение навыками учебно-исследовательской, проектной и социальной деятельности; </w:t>
            </w:r>
          </w:p>
          <w:p w14:paraId="42193903" w14:textId="77777777" w:rsidR="00EF7221" w:rsidRPr="006A5E2A" w:rsidRDefault="00EF7221" w:rsidP="008721B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Овладение универсальными коммуникативными действиями:</w:t>
            </w:r>
          </w:p>
          <w:p w14:paraId="5CAD0287" w14:textId="77777777" w:rsidR="00EF7221" w:rsidRPr="006A5E2A" w:rsidRDefault="00EF7221" w:rsidP="008721B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б) совместная деятельность:</w:t>
            </w:r>
          </w:p>
          <w:p w14:paraId="7446D818" w14:textId="77777777" w:rsidR="00EF7221" w:rsidRPr="006A5E2A" w:rsidRDefault="00EF7221" w:rsidP="008721B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понимать и использовать преимущества командной и индивидуальной работы; </w:t>
            </w:r>
          </w:p>
          <w:p w14:paraId="5CDD15DD" w14:textId="77777777" w:rsidR="00EF7221" w:rsidRPr="006A5E2A" w:rsidRDefault="00EF7221" w:rsidP="008721B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</w:t>
            </w: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lastRenderedPageBreak/>
              <w:t xml:space="preserve">участников обсуждать результаты совместной работы; </w:t>
            </w:r>
          </w:p>
          <w:p w14:paraId="289CB6F3" w14:textId="77777777" w:rsidR="00EF7221" w:rsidRPr="006A5E2A" w:rsidRDefault="00EF7221" w:rsidP="008721B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координировать и выполнять работу в условиях реального, виртуального и комбинированного взаимодействия; </w:t>
            </w:r>
          </w:p>
          <w:p w14:paraId="1F233ED4" w14:textId="77777777" w:rsidR="00EF7221" w:rsidRPr="006A5E2A" w:rsidRDefault="00EF7221" w:rsidP="008721B8">
            <w:pPr>
              <w:spacing w:after="0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262E077C" w14:textId="77777777" w:rsidR="00EF7221" w:rsidRPr="006A5E2A" w:rsidRDefault="00EF7221" w:rsidP="008721B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Овладение универсальными регулятивными действиями:</w:t>
            </w:r>
          </w:p>
          <w:p w14:paraId="4EE1E9ED" w14:textId="77777777" w:rsidR="00EF7221" w:rsidRPr="006A5E2A" w:rsidRDefault="00EF7221" w:rsidP="008721B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г) принятие себя и других людей:</w:t>
            </w:r>
          </w:p>
          <w:p w14:paraId="4BD806AF" w14:textId="77777777" w:rsidR="00EF7221" w:rsidRPr="006A5E2A" w:rsidRDefault="00EF7221" w:rsidP="008721B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принимать мотивы и аргументы других людей при анализе результатов деятельности; </w:t>
            </w:r>
          </w:p>
          <w:p w14:paraId="39853C65" w14:textId="77777777" w:rsidR="00EF7221" w:rsidRPr="006A5E2A" w:rsidRDefault="00EF7221" w:rsidP="008721B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признавать свое право и право других людей на ошибки; </w:t>
            </w:r>
          </w:p>
          <w:p w14:paraId="476AB9D8" w14:textId="77777777" w:rsidR="00EF7221" w:rsidRPr="006A5E2A" w:rsidRDefault="00EF7221" w:rsidP="00872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- развивать способность понимать мир с позиции другого человека.</w:t>
            </w:r>
          </w:p>
        </w:tc>
        <w:tc>
          <w:tcPr>
            <w:tcW w:w="7215" w:type="dxa"/>
          </w:tcPr>
          <w:p w14:paraId="6468746D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14:paraId="16475517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материалов на изучаемом иностранном языке и применением информационно-коммуникационных технологий; </w:t>
            </w:r>
          </w:p>
          <w:p w14:paraId="4997FE84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634D46" w:rsidRPr="006A5E2A" w14:paraId="0B1E9069" w14:textId="77777777" w:rsidTr="008721B8">
        <w:trPr>
          <w:trHeight w:val="292"/>
          <w:jc w:val="center"/>
        </w:trPr>
        <w:tc>
          <w:tcPr>
            <w:tcW w:w="2400" w:type="dxa"/>
          </w:tcPr>
          <w:p w14:paraId="081DE68C" w14:textId="77777777" w:rsidR="00634D46" w:rsidRPr="000F29F7" w:rsidRDefault="00634D46" w:rsidP="00634D46">
            <w:pPr>
              <w:tabs>
                <w:tab w:val="left" w:pos="567"/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14:paraId="58388F05" w14:textId="77777777" w:rsidR="00634D46" w:rsidRPr="006A5E2A" w:rsidRDefault="00634D46" w:rsidP="00634D46">
            <w:pPr>
              <w:tabs>
                <w:tab w:val="left" w:pos="567"/>
                <w:tab w:val="left" w:pos="283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951" w:type="dxa"/>
          </w:tcPr>
          <w:p w14:paraId="0CD38FA8" w14:textId="77777777" w:rsidR="00634D46" w:rsidRPr="006A5E2A" w:rsidRDefault="00634D46" w:rsidP="008721B8">
            <w:pPr>
              <w:spacing w:after="0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7215" w:type="dxa"/>
          </w:tcPr>
          <w:p w14:paraId="2B3AD588" w14:textId="77777777" w:rsidR="00634D46" w:rsidRPr="006A5E2A" w:rsidRDefault="00634D46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4D46" w:rsidRPr="006A5E2A" w14:paraId="37356A9E" w14:textId="77777777" w:rsidTr="008721B8">
        <w:trPr>
          <w:trHeight w:val="292"/>
          <w:jc w:val="center"/>
        </w:trPr>
        <w:tc>
          <w:tcPr>
            <w:tcW w:w="2400" w:type="dxa"/>
          </w:tcPr>
          <w:p w14:paraId="7FB1BFE7" w14:textId="5EC7A249" w:rsidR="00634D46" w:rsidRPr="000F29F7" w:rsidRDefault="004B624F" w:rsidP="00B74CE5">
            <w:pPr>
              <w:tabs>
                <w:tab w:val="left" w:pos="567"/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06. Проявлять гражданско-патриотическую </w:t>
            </w:r>
            <w:r w:rsidRPr="004B62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51" w:type="dxa"/>
          </w:tcPr>
          <w:p w14:paraId="7247EB7B" w14:textId="77777777" w:rsidR="004B624F" w:rsidRPr="006A5E2A" w:rsidRDefault="004B624F" w:rsidP="004B624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-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наличие мотивации к обучению и личностному развитию; </w:t>
            </w:r>
          </w:p>
          <w:p w14:paraId="4C21B4DC" w14:textId="77777777" w:rsidR="004B624F" w:rsidRPr="006A5E2A" w:rsidRDefault="004B624F" w:rsidP="004B624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 области ценности научного познания:</w:t>
            </w:r>
          </w:p>
          <w:p w14:paraId="44243A68" w14:textId="77777777" w:rsidR="004B624F" w:rsidRPr="006A5E2A" w:rsidRDefault="004B624F" w:rsidP="004B624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3CE1837E" w14:textId="77777777" w:rsidR="004B624F" w:rsidRPr="006A5E2A" w:rsidRDefault="004B624F" w:rsidP="004B624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327E5F34" w14:textId="77777777" w:rsidR="004B624F" w:rsidRPr="006A5E2A" w:rsidRDefault="004B624F" w:rsidP="004B624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 </w:t>
            </w:r>
          </w:p>
          <w:p w14:paraId="35170CFB" w14:textId="77777777" w:rsidR="004B624F" w:rsidRPr="006A5E2A" w:rsidRDefault="004B624F" w:rsidP="004B624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Овладение универсальными учебными познавательными действиями:</w:t>
            </w:r>
          </w:p>
          <w:p w14:paraId="5059D0C6" w14:textId="77777777" w:rsidR="004B624F" w:rsidRPr="006A5E2A" w:rsidRDefault="004B624F" w:rsidP="004B624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б) базовые исследовательские действия:</w:t>
            </w:r>
          </w:p>
          <w:p w14:paraId="20AB22BC" w14:textId="77777777" w:rsidR="004B624F" w:rsidRPr="006A5E2A" w:rsidRDefault="004B624F" w:rsidP="004B624F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606041DD" w14:textId="77777777" w:rsidR="004B624F" w:rsidRPr="006A5E2A" w:rsidRDefault="004B624F" w:rsidP="004B624F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14:paraId="67CBA4A2" w14:textId="77777777" w:rsidR="004B624F" w:rsidRPr="006A5E2A" w:rsidRDefault="004B624F" w:rsidP="004B624F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0A77C388" w14:textId="77777777" w:rsidR="004B624F" w:rsidRPr="006A5E2A" w:rsidRDefault="004B624F" w:rsidP="004B624F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611BEE29" w14:textId="2F94E25E" w:rsidR="00634D46" w:rsidRPr="006A5E2A" w:rsidRDefault="004B624F" w:rsidP="004B624F">
            <w:pPr>
              <w:spacing w:after="0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7215" w:type="dxa"/>
          </w:tcPr>
          <w:p w14:paraId="0A38AF02" w14:textId="77777777" w:rsidR="004B624F" w:rsidRPr="006A5E2A" w:rsidRDefault="004B624F" w:rsidP="004B62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14:paraId="3B9E9AEC" w14:textId="77777777" w:rsidR="004B624F" w:rsidRPr="006A5E2A" w:rsidRDefault="004B624F" w:rsidP="004B62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14:paraId="4EAA163E" w14:textId="77777777" w:rsidR="004B624F" w:rsidRPr="006A5E2A" w:rsidRDefault="004B624F" w:rsidP="004B62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14:paraId="6E241F70" w14:textId="77777777" w:rsidR="004B624F" w:rsidRPr="006A5E2A" w:rsidRDefault="004B624F" w:rsidP="004B62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  <w:p w14:paraId="078C94CE" w14:textId="77777777" w:rsidR="00634D46" w:rsidRPr="006A5E2A" w:rsidRDefault="00634D46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F7221" w:rsidRPr="006A5E2A" w14:paraId="0CA2A274" w14:textId="77777777" w:rsidTr="008721B8">
        <w:trPr>
          <w:trHeight w:val="221"/>
          <w:jc w:val="center"/>
        </w:trPr>
        <w:tc>
          <w:tcPr>
            <w:tcW w:w="2400" w:type="dxa"/>
          </w:tcPr>
          <w:p w14:paraId="4CA04140" w14:textId="77777777" w:rsidR="00EF7221" w:rsidRPr="006A5E2A" w:rsidRDefault="00EF7221" w:rsidP="00872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51" w:type="dxa"/>
          </w:tcPr>
          <w:p w14:paraId="3AF3FF41" w14:textId="253B0F3C" w:rsidR="00EF7221" w:rsidRPr="006A5E2A" w:rsidRDefault="004B624F" w:rsidP="008721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EF7221"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наличие мотивации к обучению и личностному развитию; </w:t>
            </w:r>
          </w:p>
          <w:p w14:paraId="3D9433A2" w14:textId="77777777" w:rsidR="00EF7221" w:rsidRPr="006A5E2A" w:rsidRDefault="00EF7221" w:rsidP="008721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 области ценности научного познания:</w:t>
            </w:r>
          </w:p>
          <w:p w14:paraId="798DB194" w14:textId="77777777" w:rsidR="00EF7221" w:rsidRPr="006A5E2A" w:rsidRDefault="00EF7221" w:rsidP="008721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4BE271E7" w14:textId="77777777" w:rsidR="00EF7221" w:rsidRPr="006A5E2A" w:rsidRDefault="00EF7221" w:rsidP="008721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49387D90" w14:textId="77777777" w:rsidR="00EF7221" w:rsidRPr="006A5E2A" w:rsidRDefault="00EF7221" w:rsidP="008721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 </w:t>
            </w:r>
          </w:p>
          <w:p w14:paraId="1735E491" w14:textId="77777777" w:rsidR="00EF7221" w:rsidRPr="006A5E2A" w:rsidRDefault="00EF7221" w:rsidP="008721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Овладение универсальными учебными познавательными действиями:</w:t>
            </w:r>
          </w:p>
          <w:p w14:paraId="098E4DB2" w14:textId="77777777" w:rsidR="00EF7221" w:rsidRPr="006A5E2A" w:rsidRDefault="00EF7221" w:rsidP="008721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б) базовые исследовательские действия:</w:t>
            </w:r>
          </w:p>
          <w:p w14:paraId="33474FED" w14:textId="77777777" w:rsidR="00EF7221" w:rsidRPr="006A5E2A" w:rsidRDefault="00EF7221" w:rsidP="008721B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51D1FBA8" w14:textId="77777777" w:rsidR="00EF7221" w:rsidRPr="006A5E2A" w:rsidRDefault="00EF7221" w:rsidP="008721B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способность и готовность к самостоятельному поиску методов решения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практических задач, применению различных методов познания; </w:t>
            </w:r>
          </w:p>
          <w:p w14:paraId="7FB03D96" w14:textId="77777777" w:rsidR="00EF7221" w:rsidRPr="006A5E2A" w:rsidRDefault="00EF7221" w:rsidP="008721B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2737905D" w14:textId="77777777" w:rsidR="00EF7221" w:rsidRPr="006A5E2A" w:rsidRDefault="00EF7221" w:rsidP="008721B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19AA16C8" w14:textId="77777777" w:rsidR="00EF7221" w:rsidRPr="006A5E2A" w:rsidRDefault="00EF7221" w:rsidP="008721B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7215" w:type="dxa"/>
          </w:tcPr>
          <w:p w14:paraId="2D38A5B6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- 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14:paraId="713A13A7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14:paraId="5C10D405" w14:textId="77777777" w:rsidR="00EF7221" w:rsidRPr="006A5E2A" w:rsidRDefault="00EF7221" w:rsidP="008721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14:paraId="311A344C" w14:textId="77777777" w:rsidR="00EF7221" w:rsidRDefault="00EF7221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F7221" w:rsidSect="00EF7221">
          <w:type w:val="continuous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6971F22C" w14:textId="77777777" w:rsidR="00BD5147" w:rsidRDefault="00BD5147">
      <w:pPr>
        <w:sectPr w:rsidR="00BD5147" w:rsidSect="00EF72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D967331" w14:textId="3B138D7F" w:rsidR="00BD5147" w:rsidRPr="00BD5147" w:rsidRDefault="00BD5147" w:rsidP="00BD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Pr="00BD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 СОДЕРЖАНИЕ УЧЕБНОЙ ДИСЦИПЛИНЫ</w:t>
      </w:r>
    </w:p>
    <w:p w14:paraId="5FCDE562" w14:textId="77777777" w:rsidR="00BD5147" w:rsidRPr="00BD5147" w:rsidRDefault="00BD5147" w:rsidP="000B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F15240" w14:textId="77777777" w:rsidR="00BD5147" w:rsidRPr="006A5E2A" w:rsidRDefault="00BD5147" w:rsidP="00BD5147">
      <w:pPr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</w:p>
    <w:p w14:paraId="66ED1F5D" w14:textId="77777777" w:rsidR="00BD5147" w:rsidRPr="006A5E2A" w:rsidRDefault="00BD5147" w:rsidP="00BD5147">
      <w:pPr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  <w:r w:rsidRPr="006A5E2A"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  <w:t>2.1. Объем учебной дисциплины и виды учебной работы</w:t>
      </w:r>
    </w:p>
    <w:p w14:paraId="31D922E1" w14:textId="77777777" w:rsidR="00BD5147" w:rsidRPr="006A5E2A" w:rsidRDefault="00BD5147" w:rsidP="00BD5147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</w:p>
    <w:tbl>
      <w:tblPr>
        <w:tblW w:w="93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3"/>
        <w:gridCol w:w="1976"/>
      </w:tblGrid>
      <w:tr w:rsidR="00BD5147" w:rsidRPr="006A5E2A" w14:paraId="1CB08719" w14:textId="77777777" w:rsidTr="00EE116F">
        <w:trPr>
          <w:trHeight w:val="369"/>
        </w:trPr>
        <w:tc>
          <w:tcPr>
            <w:tcW w:w="7363" w:type="dxa"/>
            <w:vAlign w:val="center"/>
          </w:tcPr>
          <w:p w14:paraId="721BE162" w14:textId="77777777" w:rsidR="00BD5147" w:rsidRPr="006A5E2A" w:rsidRDefault="00BD5147" w:rsidP="00EE116F">
            <w:pPr>
              <w:spacing w:after="0" w:line="276" w:lineRule="auto"/>
              <w:ind w:firstLine="164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en-GB"/>
              </w:rPr>
              <w:t>Вид учебной работы</w:t>
            </w:r>
          </w:p>
        </w:tc>
        <w:tc>
          <w:tcPr>
            <w:tcW w:w="1976" w:type="dxa"/>
            <w:vAlign w:val="center"/>
          </w:tcPr>
          <w:p w14:paraId="32A27007" w14:textId="77777777" w:rsidR="00BD5147" w:rsidRPr="006A5E2A" w:rsidRDefault="00BD5147" w:rsidP="00EE116F">
            <w:pPr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en-GB"/>
              </w:rPr>
              <w:t>Объем в часах</w:t>
            </w:r>
          </w:p>
        </w:tc>
      </w:tr>
      <w:tr w:rsidR="00BD5147" w:rsidRPr="006A5E2A" w14:paraId="17A23876" w14:textId="77777777" w:rsidTr="00EE116F">
        <w:trPr>
          <w:trHeight w:val="350"/>
        </w:trPr>
        <w:tc>
          <w:tcPr>
            <w:tcW w:w="7363" w:type="dxa"/>
            <w:vAlign w:val="center"/>
          </w:tcPr>
          <w:p w14:paraId="7E14E36D" w14:textId="77777777" w:rsidR="00BD5147" w:rsidRPr="006A5E2A" w:rsidRDefault="00BD5147" w:rsidP="00EE116F">
            <w:pPr>
              <w:spacing w:after="0" w:line="276" w:lineRule="auto"/>
              <w:ind w:firstLine="164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en-GB"/>
              </w:rPr>
              <w:t>Объем образовательной программы учебной дисциплины</w:t>
            </w:r>
          </w:p>
        </w:tc>
        <w:tc>
          <w:tcPr>
            <w:tcW w:w="1976" w:type="dxa"/>
            <w:vAlign w:val="center"/>
          </w:tcPr>
          <w:p w14:paraId="0265D4D2" w14:textId="6886DA4B" w:rsidR="00BD5147" w:rsidRPr="006A5E2A" w:rsidRDefault="00BD5147" w:rsidP="00EE116F">
            <w:pPr>
              <w:spacing w:after="0" w:line="276" w:lineRule="auto"/>
              <w:ind w:firstLine="709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en-GB"/>
              </w:rPr>
              <w:t>10</w:t>
            </w:r>
            <w:r w:rsidR="004B624F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en-GB"/>
              </w:rPr>
              <w:t>8</w:t>
            </w:r>
          </w:p>
        </w:tc>
      </w:tr>
      <w:tr w:rsidR="00BD5147" w:rsidRPr="006A5E2A" w14:paraId="123C1A40" w14:textId="77777777" w:rsidTr="00EE116F">
        <w:trPr>
          <w:trHeight w:val="284"/>
        </w:trPr>
        <w:tc>
          <w:tcPr>
            <w:tcW w:w="7363" w:type="dxa"/>
            <w:tcBorders>
              <w:right w:val="single" w:sz="4" w:space="0" w:color="000000"/>
            </w:tcBorders>
            <w:vAlign w:val="center"/>
          </w:tcPr>
          <w:p w14:paraId="455CB4E0" w14:textId="77777777" w:rsidR="00BD5147" w:rsidRPr="006A5E2A" w:rsidRDefault="00BD5147" w:rsidP="00EE116F">
            <w:pPr>
              <w:spacing w:after="0" w:line="276" w:lineRule="auto"/>
              <w:ind w:firstLine="164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  <w:lang w:eastAsia="en-GB"/>
              </w:rPr>
              <w:t>в т. ч.:</w:t>
            </w:r>
          </w:p>
        </w:tc>
        <w:tc>
          <w:tcPr>
            <w:tcW w:w="1976" w:type="dxa"/>
            <w:tcBorders>
              <w:left w:val="single" w:sz="4" w:space="0" w:color="000000"/>
            </w:tcBorders>
            <w:vAlign w:val="center"/>
          </w:tcPr>
          <w:p w14:paraId="1093D416" w14:textId="77777777" w:rsidR="00BD5147" w:rsidRPr="006A5E2A" w:rsidRDefault="00BD5147" w:rsidP="00EE116F">
            <w:pPr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D5147" w:rsidRPr="006A5E2A" w14:paraId="7A964A95" w14:textId="77777777" w:rsidTr="00EE116F">
        <w:trPr>
          <w:trHeight w:val="336"/>
        </w:trPr>
        <w:tc>
          <w:tcPr>
            <w:tcW w:w="7363" w:type="dxa"/>
            <w:tcBorders>
              <w:right w:val="single" w:sz="4" w:space="0" w:color="000000"/>
            </w:tcBorders>
            <w:vAlign w:val="center"/>
          </w:tcPr>
          <w:p w14:paraId="26C7BCF4" w14:textId="77777777" w:rsidR="00BD5147" w:rsidRPr="006A5E2A" w:rsidRDefault="00BD5147" w:rsidP="00EE116F">
            <w:pPr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en-GB"/>
              </w:rPr>
              <w:t>1.  Основное содержание</w:t>
            </w:r>
          </w:p>
        </w:tc>
        <w:tc>
          <w:tcPr>
            <w:tcW w:w="1976" w:type="dxa"/>
            <w:tcBorders>
              <w:left w:val="single" w:sz="4" w:space="0" w:color="000000"/>
            </w:tcBorders>
            <w:vAlign w:val="center"/>
          </w:tcPr>
          <w:p w14:paraId="57A89CDA" w14:textId="77777777" w:rsidR="00BD5147" w:rsidRPr="006A5E2A" w:rsidRDefault="00BD5147" w:rsidP="00EE116F">
            <w:pPr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en-GB"/>
              </w:rPr>
              <w:t>68</w:t>
            </w:r>
          </w:p>
        </w:tc>
      </w:tr>
      <w:tr w:rsidR="00BD5147" w:rsidRPr="006A5E2A" w14:paraId="4C7FEDDD" w14:textId="77777777" w:rsidTr="00EE116F">
        <w:trPr>
          <w:trHeight w:val="309"/>
        </w:trPr>
        <w:tc>
          <w:tcPr>
            <w:tcW w:w="7363" w:type="dxa"/>
            <w:tcBorders>
              <w:right w:val="single" w:sz="4" w:space="0" w:color="000000"/>
            </w:tcBorders>
            <w:vAlign w:val="center"/>
          </w:tcPr>
          <w:p w14:paraId="72B82BD7" w14:textId="77777777" w:rsidR="00BD5147" w:rsidRPr="006A5E2A" w:rsidRDefault="00BD5147" w:rsidP="00EE116F">
            <w:pPr>
              <w:spacing w:after="0" w:line="276" w:lineRule="auto"/>
              <w:ind w:firstLine="164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  <w:lang w:eastAsia="en-GB"/>
              </w:rPr>
              <w:t>в т. ч.:</w:t>
            </w:r>
          </w:p>
        </w:tc>
        <w:tc>
          <w:tcPr>
            <w:tcW w:w="1976" w:type="dxa"/>
            <w:tcBorders>
              <w:left w:val="single" w:sz="4" w:space="0" w:color="000000"/>
            </w:tcBorders>
            <w:vAlign w:val="center"/>
          </w:tcPr>
          <w:p w14:paraId="1E76BEBC" w14:textId="77777777" w:rsidR="00BD5147" w:rsidRPr="006A5E2A" w:rsidRDefault="00BD5147" w:rsidP="00EE116F">
            <w:pPr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D5147" w:rsidRPr="006A5E2A" w14:paraId="4E933E5E" w14:textId="77777777" w:rsidTr="00EE116F">
        <w:trPr>
          <w:trHeight w:val="309"/>
        </w:trPr>
        <w:tc>
          <w:tcPr>
            <w:tcW w:w="7363" w:type="dxa"/>
            <w:tcBorders>
              <w:right w:val="single" w:sz="4" w:space="0" w:color="000000"/>
            </w:tcBorders>
            <w:vAlign w:val="center"/>
          </w:tcPr>
          <w:p w14:paraId="62D520A2" w14:textId="77777777" w:rsidR="00BD5147" w:rsidRPr="006A5E2A" w:rsidRDefault="00BD5147" w:rsidP="00EE116F">
            <w:pPr>
              <w:spacing w:after="0" w:line="276" w:lineRule="auto"/>
              <w:ind w:firstLine="164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  <w:lang w:eastAsia="en-GB"/>
              </w:rPr>
              <w:t>теоретическое обучение</w:t>
            </w:r>
          </w:p>
        </w:tc>
        <w:tc>
          <w:tcPr>
            <w:tcW w:w="1976" w:type="dxa"/>
            <w:tcBorders>
              <w:left w:val="single" w:sz="4" w:space="0" w:color="000000"/>
            </w:tcBorders>
            <w:vAlign w:val="center"/>
          </w:tcPr>
          <w:p w14:paraId="2551CF87" w14:textId="77777777" w:rsidR="00BD5147" w:rsidRPr="006A5E2A" w:rsidRDefault="00BD5147" w:rsidP="00EE116F">
            <w:pPr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  <w:lang w:eastAsia="en-GB"/>
              </w:rPr>
              <w:t>-</w:t>
            </w:r>
          </w:p>
        </w:tc>
      </w:tr>
      <w:tr w:rsidR="00BD5147" w:rsidRPr="006A5E2A" w14:paraId="23A06944" w14:textId="77777777" w:rsidTr="00EE116F">
        <w:trPr>
          <w:trHeight w:val="276"/>
        </w:trPr>
        <w:tc>
          <w:tcPr>
            <w:tcW w:w="7363" w:type="dxa"/>
            <w:vAlign w:val="center"/>
          </w:tcPr>
          <w:p w14:paraId="01CC6B34" w14:textId="77777777" w:rsidR="00BD5147" w:rsidRPr="006A5E2A" w:rsidRDefault="00BD5147" w:rsidP="00EE116F">
            <w:pPr>
              <w:spacing w:after="0" w:line="276" w:lineRule="auto"/>
              <w:ind w:firstLine="164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  <w:lang w:eastAsia="en-GB"/>
              </w:rPr>
              <w:t>практические занятия</w:t>
            </w:r>
            <w:r w:rsidRPr="006A5E2A">
              <w:rPr>
                <w:rFonts w:ascii="Times New Roman" w:eastAsia="OfficinaSansBookC" w:hAnsi="Times New Roman" w:cs="Times New Roman"/>
                <w:i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976" w:type="dxa"/>
            <w:vAlign w:val="center"/>
          </w:tcPr>
          <w:p w14:paraId="1A394F35" w14:textId="77777777" w:rsidR="00BD5147" w:rsidRPr="006A5E2A" w:rsidRDefault="00BD5147" w:rsidP="00EE116F">
            <w:pPr>
              <w:spacing w:after="0" w:line="276" w:lineRule="auto"/>
              <w:ind w:firstLine="709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en-GB"/>
              </w:rPr>
              <w:t>68</w:t>
            </w:r>
          </w:p>
        </w:tc>
      </w:tr>
      <w:tr w:rsidR="00BD5147" w:rsidRPr="006A5E2A" w14:paraId="222C5623" w14:textId="77777777" w:rsidTr="00EE116F">
        <w:trPr>
          <w:trHeight w:val="490"/>
        </w:trPr>
        <w:tc>
          <w:tcPr>
            <w:tcW w:w="7363" w:type="dxa"/>
            <w:vAlign w:val="center"/>
          </w:tcPr>
          <w:p w14:paraId="5BF32B58" w14:textId="77777777" w:rsidR="00BD5147" w:rsidRPr="006A5E2A" w:rsidRDefault="00BD5147" w:rsidP="00EE11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976" w:type="dxa"/>
            <w:vAlign w:val="center"/>
          </w:tcPr>
          <w:p w14:paraId="1AD2C06A" w14:textId="77777777" w:rsidR="00BD5147" w:rsidRPr="006A5E2A" w:rsidRDefault="00BD5147" w:rsidP="00EE116F">
            <w:pPr>
              <w:spacing w:after="0" w:line="276" w:lineRule="auto"/>
              <w:ind w:firstLine="709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en-GB"/>
              </w:rPr>
              <w:t>32</w:t>
            </w:r>
          </w:p>
        </w:tc>
      </w:tr>
      <w:tr w:rsidR="00BD5147" w:rsidRPr="006A5E2A" w14:paraId="55AFEF83" w14:textId="77777777" w:rsidTr="00EE116F">
        <w:trPr>
          <w:trHeight w:val="361"/>
        </w:trPr>
        <w:tc>
          <w:tcPr>
            <w:tcW w:w="9339" w:type="dxa"/>
            <w:gridSpan w:val="2"/>
            <w:vAlign w:val="center"/>
          </w:tcPr>
          <w:p w14:paraId="19F135F6" w14:textId="77777777" w:rsidR="00BD5147" w:rsidRPr="006A5E2A" w:rsidRDefault="00BD5147" w:rsidP="00EE116F">
            <w:pPr>
              <w:spacing w:after="0" w:line="276" w:lineRule="auto"/>
              <w:ind w:firstLine="164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  <w:lang w:eastAsia="en-GB"/>
              </w:rPr>
              <w:t>в т. ч.:</w:t>
            </w:r>
          </w:p>
        </w:tc>
      </w:tr>
      <w:tr w:rsidR="00BD5147" w:rsidRPr="006A5E2A" w14:paraId="0DA1251E" w14:textId="77777777" w:rsidTr="00EE116F">
        <w:trPr>
          <w:trHeight w:val="229"/>
        </w:trPr>
        <w:tc>
          <w:tcPr>
            <w:tcW w:w="7363" w:type="dxa"/>
            <w:tcBorders>
              <w:right w:val="single" w:sz="4" w:space="0" w:color="000000"/>
            </w:tcBorders>
            <w:vAlign w:val="center"/>
          </w:tcPr>
          <w:p w14:paraId="598469ED" w14:textId="77777777" w:rsidR="00BD5147" w:rsidRPr="006A5E2A" w:rsidRDefault="00BD5147" w:rsidP="00EE116F">
            <w:pPr>
              <w:spacing w:after="0" w:line="276" w:lineRule="auto"/>
              <w:ind w:firstLine="164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  <w:lang w:eastAsia="en-GB"/>
              </w:rPr>
              <w:t>теоретическое обучение</w:t>
            </w:r>
          </w:p>
        </w:tc>
        <w:tc>
          <w:tcPr>
            <w:tcW w:w="1976" w:type="dxa"/>
            <w:tcBorders>
              <w:left w:val="single" w:sz="4" w:space="0" w:color="000000"/>
            </w:tcBorders>
            <w:vAlign w:val="center"/>
          </w:tcPr>
          <w:p w14:paraId="47E0942C" w14:textId="77777777" w:rsidR="00BD5147" w:rsidRPr="006A5E2A" w:rsidRDefault="00BD5147" w:rsidP="00EE116F">
            <w:pPr>
              <w:spacing w:after="0" w:line="276" w:lineRule="auto"/>
              <w:ind w:firstLine="709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  <w:lang w:eastAsia="en-GB"/>
              </w:rPr>
              <w:t>-</w:t>
            </w:r>
          </w:p>
        </w:tc>
      </w:tr>
      <w:tr w:rsidR="00BD5147" w:rsidRPr="006A5E2A" w14:paraId="6DCF43A7" w14:textId="77777777" w:rsidTr="00EE116F">
        <w:trPr>
          <w:trHeight w:val="229"/>
        </w:trPr>
        <w:tc>
          <w:tcPr>
            <w:tcW w:w="7363" w:type="dxa"/>
            <w:vAlign w:val="center"/>
          </w:tcPr>
          <w:p w14:paraId="7A19AE29" w14:textId="77777777" w:rsidR="00BD5147" w:rsidRPr="006A5E2A" w:rsidRDefault="00BD5147" w:rsidP="00EE116F">
            <w:pPr>
              <w:spacing w:after="0" w:line="276" w:lineRule="auto"/>
              <w:ind w:firstLine="164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  <w:lang w:eastAsia="en-GB"/>
              </w:rPr>
              <w:t>практические занятия</w:t>
            </w:r>
          </w:p>
        </w:tc>
        <w:tc>
          <w:tcPr>
            <w:tcW w:w="1976" w:type="dxa"/>
            <w:vAlign w:val="center"/>
          </w:tcPr>
          <w:p w14:paraId="463B58ED" w14:textId="77777777" w:rsidR="00BD5147" w:rsidRPr="006A5E2A" w:rsidRDefault="00BD5147" w:rsidP="00EE116F">
            <w:pPr>
              <w:spacing w:after="0" w:line="276" w:lineRule="auto"/>
              <w:ind w:firstLine="709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en-GB"/>
              </w:rPr>
              <w:t>32</w:t>
            </w:r>
          </w:p>
        </w:tc>
      </w:tr>
      <w:tr w:rsidR="00BD5147" w:rsidRPr="006A5E2A" w14:paraId="6676B78D" w14:textId="77777777" w:rsidTr="00EE116F">
        <w:trPr>
          <w:trHeight w:val="229"/>
        </w:trPr>
        <w:tc>
          <w:tcPr>
            <w:tcW w:w="7363" w:type="dxa"/>
            <w:vAlign w:val="center"/>
          </w:tcPr>
          <w:p w14:paraId="4363496A" w14:textId="39C1D73D" w:rsidR="00BD5147" w:rsidRPr="006A5E2A" w:rsidRDefault="00BD5147" w:rsidP="00EE116F">
            <w:pPr>
              <w:spacing w:after="0" w:line="276" w:lineRule="auto"/>
              <w:ind w:firstLine="164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en-GB"/>
              </w:rPr>
              <w:t>С</w:t>
            </w:r>
            <w:r w:rsidRPr="004674AD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en-GB"/>
              </w:rPr>
              <w:t>амостоятельная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46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студентов</w:t>
            </w:r>
            <w:r w:rsidR="00FE6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(консультации)</w:t>
            </w:r>
          </w:p>
        </w:tc>
        <w:tc>
          <w:tcPr>
            <w:tcW w:w="1976" w:type="dxa"/>
            <w:vAlign w:val="center"/>
          </w:tcPr>
          <w:p w14:paraId="53044923" w14:textId="77777777" w:rsidR="00BD5147" w:rsidRPr="004674AD" w:rsidRDefault="00BD5147" w:rsidP="00EE116F">
            <w:pPr>
              <w:spacing w:after="0" w:line="276" w:lineRule="auto"/>
              <w:ind w:firstLine="709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4674AD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en-GB"/>
              </w:rPr>
              <w:t>2</w:t>
            </w:r>
          </w:p>
        </w:tc>
      </w:tr>
      <w:tr w:rsidR="00BD5147" w:rsidRPr="006A5E2A" w14:paraId="7E0FF5BB" w14:textId="77777777" w:rsidTr="00EE116F">
        <w:trPr>
          <w:trHeight w:val="331"/>
        </w:trPr>
        <w:tc>
          <w:tcPr>
            <w:tcW w:w="7363" w:type="dxa"/>
            <w:vAlign w:val="center"/>
          </w:tcPr>
          <w:p w14:paraId="736C9561" w14:textId="77777777" w:rsidR="00BD5147" w:rsidRPr="006A5E2A" w:rsidRDefault="00BD5147" w:rsidP="00EE116F">
            <w:pPr>
              <w:spacing w:after="0" w:line="276" w:lineRule="auto"/>
              <w:ind w:firstLine="164"/>
              <w:jc w:val="both"/>
              <w:rPr>
                <w:rFonts w:ascii="Times New Roman" w:eastAsia="OfficinaSansBookC" w:hAnsi="Times New Roman" w:cs="Times New Roman"/>
                <w:i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en-GB"/>
              </w:rPr>
              <w:t>Промежуточная аттестация (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en-GB"/>
              </w:rPr>
              <w:t>экзамен</w:t>
            </w:r>
            <w:r w:rsidRPr="006A5E2A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976" w:type="dxa"/>
            <w:vAlign w:val="center"/>
          </w:tcPr>
          <w:p w14:paraId="27AB9F6E" w14:textId="77777777" w:rsidR="00BD5147" w:rsidRPr="006A5E2A" w:rsidRDefault="00BD5147" w:rsidP="00EE116F">
            <w:pPr>
              <w:spacing w:after="0" w:line="276" w:lineRule="auto"/>
              <w:ind w:firstLine="709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en-GB"/>
              </w:rPr>
              <w:t>6</w:t>
            </w:r>
          </w:p>
        </w:tc>
      </w:tr>
    </w:tbl>
    <w:p w14:paraId="4552FEAB" w14:textId="77777777" w:rsidR="00BD5147" w:rsidRPr="006A5E2A" w:rsidRDefault="00BD5147" w:rsidP="00BD51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1C00CA27" w14:textId="77777777" w:rsidR="00BD5147" w:rsidRDefault="00BD5147" w:rsidP="00BD5147"/>
    <w:p w14:paraId="35B932ED" w14:textId="77777777" w:rsidR="006A5E2A" w:rsidRDefault="006A5E2A">
      <w:pPr>
        <w:sectPr w:rsidR="006A5E2A" w:rsidSect="00BD5147">
          <w:type w:val="continuous"/>
          <w:pgSz w:w="11906" w:h="16838"/>
          <w:pgMar w:top="1701" w:right="1134" w:bottom="850" w:left="1134" w:header="708" w:footer="708" w:gutter="0"/>
          <w:cols w:space="708"/>
          <w:docGrid w:linePitch="360"/>
        </w:sectPr>
      </w:pPr>
    </w:p>
    <w:p w14:paraId="1F6189B0" w14:textId="77777777" w:rsidR="006A5E2A" w:rsidRDefault="006A5E2A"/>
    <w:p w14:paraId="7BEBDCD5" w14:textId="77777777" w:rsidR="006A5E2A" w:rsidRDefault="006A5E2A"/>
    <w:p w14:paraId="2283C48D" w14:textId="77777777" w:rsidR="006A5E2A" w:rsidRDefault="006A5E2A"/>
    <w:p w14:paraId="341821BA" w14:textId="77777777" w:rsidR="006A5E2A" w:rsidRDefault="006A5E2A">
      <w:pPr>
        <w:sectPr w:rsidR="006A5E2A" w:rsidSect="006A5E2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ABBE7D" w14:textId="33545225" w:rsidR="00BD5147" w:rsidRPr="00BD5147" w:rsidRDefault="006A5E2A" w:rsidP="00BD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A5E2A"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  <w:lastRenderedPageBreak/>
        <w:t xml:space="preserve">2.2. Тематический план и содержание </w:t>
      </w:r>
      <w:r w:rsidR="00BD5147" w:rsidRPr="00BD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  <w:r w:rsidR="00BD5147" w:rsidRPr="00BD514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«</w:t>
      </w:r>
      <w:r w:rsidR="00BD5147" w:rsidRPr="00BD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Иностранный язык</w:t>
      </w:r>
      <w:r w:rsidR="00BD5147" w:rsidRPr="00BD514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»</w:t>
      </w:r>
    </w:p>
    <w:p w14:paraId="1CD2A182" w14:textId="49B782F9" w:rsidR="006A5E2A" w:rsidRPr="006A5E2A" w:rsidRDefault="006A5E2A" w:rsidP="006A5E2A">
      <w:pPr>
        <w:spacing w:after="200" w:line="276" w:lineRule="auto"/>
        <w:jc w:val="both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8631"/>
        <w:gridCol w:w="1008"/>
        <w:gridCol w:w="1984"/>
      </w:tblGrid>
      <w:tr w:rsidR="006A5E2A" w:rsidRPr="006A5E2A" w14:paraId="6BD2274B" w14:textId="77777777" w:rsidTr="00AF159C">
        <w:tc>
          <w:tcPr>
            <w:tcW w:w="993" w:type="dxa"/>
            <w:shd w:val="clear" w:color="auto" w:fill="auto"/>
          </w:tcPr>
          <w:p w14:paraId="578AAFE6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_heading=h.17dp8vu" w:colFirst="0" w:colLast="0"/>
            <w:bookmarkEnd w:id="2"/>
            <w:r w:rsidRPr="006A5E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Порядковый номер урока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E2D1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A5E2A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en-GB"/>
              </w:rPr>
              <w:t>Наименование разделов и тем</w:t>
            </w:r>
          </w:p>
        </w:tc>
        <w:tc>
          <w:tcPr>
            <w:tcW w:w="8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6B15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en-GB"/>
              </w:rPr>
              <w:t>Содержание учебного материала, лабораторные и практические работы, самостоятельная работа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C18D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en-GB"/>
              </w:rPr>
              <w:t>Объем часов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E530" w14:textId="2E667E7F" w:rsidR="006A5E2A" w:rsidRPr="006A5E2A" w:rsidRDefault="00BD5147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1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Осваиваемые элементы компетенций</w:t>
            </w:r>
          </w:p>
        </w:tc>
      </w:tr>
      <w:tr w:rsidR="006A5E2A" w:rsidRPr="006A5E2A" w14:paraId="4959D8C3" w14:textId="77777777" w:rsidTr="00AF159C">
        <w:tc>
          <w:tcPr>
            <w:tcW w:w="993" w:type="dxa"/>
            <w:shd w:val="clear" w:color="auto" w:fill="auto"/>
          </w:tcPr>
          <w:p w14:paraId="783A65AC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35B7A62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31" w:type="dxa"/>
            <w:shd w:val="clear" w:color="auto" w:fill="auto"/>
          </w:tcPr>
          <w:p w14:paraId="1772E808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08" w:type="dxa"/>
            <w:shd w:val="clear" w:color="auto" w:fill="auto"/>
          </w:tcPr>
          <w:p w14:paraId="2E3C3A12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578CA319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4</w:t>
            </w:r>
          </w:p>
        </w:tc>
      </w:tr>
      <w:tr w:rsidR="006A5E2A" w:rsidRPr="006A5E2A" w14:paraId="4D62D845" w14:textId="77777777" w:rsidTr="00AF159C">
        <w:trPr>
          <w:trHeight w:val="477"/>
        </w:trPr>
        <w:tc>
          <w:tcPr>
            <w:tcW w:w="14742" w:type="dxa"/>
            <w:gridSpan w:val="5"/>
            <w:shd w:val="clear" w:color="auto" w:fill="auto"/>
          </w:tcPr>
          <w:p w14:paraId="16DD9326" w14:textId="77777777" w:rsidR="006A5E2A" w:rsidRPr="006A5E2A" w:rsidRDefault="006A5E2A" w:rsidP="006A5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6A5E2A" w:rsidRPr="006A5E2A" w14:paraId="45E13B15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640FA322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6F247E9" w14:textId="77777777" w:rsidR="006A5E2A" w:rsidRPr="006A5E2A" w:rsidRDefault="006A5E2A" w:rsidP="006A5E2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Входное тестирование</w:t>
            </w:r>
          </w:p>
        </w:tc>
        <w:tc>
          <w:tcPr>
            <w:tcW w:w="8631" w:type="dxa"/>
            <w:shd w:val="clear" w:color="auto" w:fill="auto"/>
          </w:tcPr>
          <w:p w14:paraId="57BD9973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входного уровня владения иностранным языком обучающегося.</w:t>
            </w:r>
          </w:p>
          <w:p w14:paraId="1FB4A885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  <w:lang w:eastAsia="en-GB"/>
              </w:rPr>
              <w:t>Лексико-грамматический тест</w:t>
            </w:r>
          </w:p>
        </w:tc>
        <w:tc>
          <w:tcPr>
            <w:tcW w:w="1008" w:type="dxa"/>
            <w:shd w:val="clear" w:color="auto" w:fill="auto"/>
          </w:tcPr>
          <w:p w14:paraId="70B1C4B0" w14:textId="77777777" w:rsidR="006A5E2A" w:rsidRPr="006A5E2A" w:rsidRDefault="006A5E2A" w:rsidP="006A5E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6ED393FD" w14:textId="77777777" w:rsidR="006A5E2A" w:rsidRPr="006A5E2A" w:rsidRDefault="006A5E2A" w:rsidP="006A5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2DA48377" w14:textId="77777777" w:rsidTr="00AF159C">
        <w:trPr>
          <w:trHeight w:val="477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6CA47D4D" w14:textId="77777777" w:rsidR="006A5E2A" w:rsidRPr="006A5E2A" w:rsidRDefault="006A5E2A" w:rsidP="006A5E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7E9A8" w14:textId="77777777" w:rsidR="006A5E2A" w:rsidRPr="006A5E2A" w:rsidRDefault="006A5E2A" w:rsidP="006A5E2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8631" w:type="dxa"/>
            <w:tcBorders>
              <w:bottom w:val="single" w:sz="4" w:space="0" w:color="auto"/>
            </w:tcBorders>
            <w:shd w:val="clear" w:color="auto" w:fill="auto"/>
          </w:tcPr>
          <w:p w14:paraId="167BC772" w14:textId="77777777" w:rsidR="006A5E2A" w:rsidRPr="006A5E2A" w:rsidRDefault="00344C2D" w:rsidP="00344C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ЧЕЛОВЕКА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14:paraId="259F2C2B" w14:textId="507B48F7" w:rsidR="006A5E2A" w:rsidRPr="006A5E2A" w:rsidRDefault="003519BB" w:rsidP="006A5E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66E3999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6C95351C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1B5440C1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A44DB66" w14:textId="77777777" w:rsidR="006A5E2A" w:rsidRPr="008D6C7F" w:rsidRDefault="006A5E2A" w:rsidP="006A5E2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8D6C7F" w:rsidRPr="008D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8D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Спряжение</w:t>
            </w:r>
            <w:r w:rsidRPr="008D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</w:t>
            </w:r>
            <w:r w:rsidRPr="008D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ru-RU"/>
              </w:rPr>
              <w:t xml:space="preserve">to be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D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ru-RU"/>
              </w:rPr>
              <w:t>Present Simple</w:t>
            </w:r>
          </w:p>
        </w:tc>
        <w:tc>
          <w:tcPr>
            <w:tcW w:w="8631" w:type="dxa"/>
            <w:shd w:val="clear" w:color="auto" w:fill="auto"/>
          </w:tcPr>
          <w:p w14:paraId="0EA17CC6" w14:textId="77777777" w:rsidR="006A5E2A" w:rsidRPr="006A5E2A" w:rsidRDefault="006A5E2A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3C6B8E" w14:textId="77777777" w:rsidR="006A5E2A" w:rsidRPr="006A5E2A" w:rsidRDefault="006A5E2A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глагола-связки, спряжение глагола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ru-RU"/>
              </w:rPr>
              <w:t>to be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настоящем простом времени в утвердительных, отрицательных и вопросительных предложениях. Особенности перевода. Выполнение грамматических упражнений.  </w:t>
            </w:r>
          </w:p>
        </w:tc>
        <w:tc>
          <w:tcPr>
            <w:tcW w:w="1008" w:type="dxa"/>
            <w:shd w:val="clear" w:color="auto" w:fill="auto"/>
          </w:tcPr>
          <w:p w14:paraId="7CF70631" w14:textId="77777777" w:rsidR="006A5E2A" w:rsidRPr="006A5E2A" w:rsidRDefault="006A5E2A" w:rsidP="006A5E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BB57D50" w14:textId="4BA33617" w:rsidR="006A5E2A" w:rsidRPr="006A5E2A" w:rsidRDefault="006A5E2A" w:rsidP="006A5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</w:t>
            </w:r>
            <w:r w:rsidR="0004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4715D"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04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</w:t>
            </w:r>
            <w:r w:rsidR="0004715D"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04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A5E2A" w:rsidRPr="006A5E2A" w14:paraId="7F776214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33236537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6FEEB423" w14:textId="77777777" w:rsidR="006A5E2A" w:rsidRPr="006A5E2A" w:rsidRDefault="008D6C7F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1.2</w:t>
            </w:r>
            <w:r w:rsidR="006A5E2A"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Описание внешности человека.</w:t>
            </w:r>
          </w:p>
        </w:tc>
        <w:tc>
          <w:tcPr>
            <w:tcW w:w="8631" w:type="dxa"/>
            <w:shd w:val="clear" w:color="auto" w:fill="auto"/>
          </w:tcPr>
          <w:p w14:paraId="338195A8" w14:textId="1DED32CF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лексики по теме «Внешность». </w:t>
            </w:r>
            <w:r w:rsidR="0035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лексики в речи.</w:t>
            </w:r>
          </w:p>
        </w:tc>
        <w:tc>
          <w:tcPr>
            <w:tcW w:w="1008" w:type="dxa"/>
            <w:shd w:val="clear" w:color="auto" w:fill="auto"/>
          </w:tcPr>
          <w:p w14:paraId="0D571A16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61907F7A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9BB" w:rsidRPr="006A5E2A" w14:paraId="039B5AC8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6804AF39" w14:textId="77777777" w:rsidR="003519BB" w:rsidRPr="006A5E2A" w:rsidRDefault="003519BB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6C2FD65" w14:textId="77777777" w:rsidR="003519BB" w:rsidRDefault="003519BB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517FBD71" w14:textId="2F8377A6" w:rsidR="003519BB" w:rsidRPr="006A5E2A" w:rsidRDefault="003519BB" w:rsidP="006A5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текста.</w:t>
            </w:r>
            <w:r w:rsidRPr="006A5E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Выполнение лексических упражнений.</w:t>
            </w:r>
          </w:p>
        </w:tc>
        <w:tc>
          <w:tcPr>
            <w:tcW w:w="1008" w:type="dxa"/>
            <w:shd w:val="clear" w:color="auto" w:fill="auto"/>
          </w:tcPr>
          <w:p w14:paraId="2C938945" w14:textId="2FC2F243" w:rsidR="003519BB" w:rsidRPr="006A5E2A" w:rsidRDefault="003519BB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3305E127" w14:textId="77777777" w:rsidR="003519BB" w:rsidRPr="006A5E2A" w:rsidRDefault="003519BB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DBE" w:rsidRPr="006A5E2A" w14:paraId="7881A2CA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642C8241" w14:textId="77777777" w:rsidR="00310DBE" w:rsidRPr="006A5E2A" w:rsidRDefault="00310DBE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8DF0C6" w14:textId="77777777" w:rsidR="00310DBE" w:rsidRDefault="00310DBE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525AAAC1" w14:textId="68FF7F41" w:rsidR="00310DBE" w:rsidRPr="006A5E2A" w:rsidRDefault="00310DBE" w:rsidP="006A5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Написание эссе по теме.</w:t>
            </w:r>
          </w:p>
        </w:tc>
        <w:tc>
          <w:tcPr>
            <w:tcW w:w="1008" w:type="dxa"/>
            <w:shd w:val="clear" w:color="auto" w:fill="auto"/>
          </w:tcPr>
          <w:p w14:paraId="7B558B3F" w14:textId="2CC1D308" w:rsidR="00310DBE" w:rsidRPr="006A5E2A" w:rsidRDefault="00310DBE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1BCBE7A0" w14:textId="77777777" w:rsidR="00310DBE" w:rsidRPr="006A5E2A" w:rsidRDefault="00310DBE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3640D4DF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21FA95A6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54BC8DD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tcBorders>
              <w:bottom w:val="single" w:sz="4" w:space="0" w:color="auto"/>
            </w:tcBorders>
            <w:shd w:val="clear" w:color="auto" w:fill="auto"/>
          </w:tcPr>
          <w:p w14:paraId="67658BAB" w14:textId="77777777" w:rsidR="006A5E2A" w:rsidRPr="006A5E2A" w:rsidRDefault="006A5E2A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диалогов.</w:t>
            </w: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диалогов в паре. </w:t>
            </w:r>
            <w:r w:rsidRPr="006A5E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Описание внешности по картинке. Словарный диктант.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14:paraId="3DAC009A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0A9FF9DA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4F5E309B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70333D16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8BB592B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8631" w:type="dxa"/>
            <w:shd w:val="clear" w:color="auto" w:fill="auto"/>
          </w:tcPr>
          <w:p w14:paraId="4658C147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МОЯ СЕМЬЯ</w:t>
            </w:r>
          </w:p>
        </w:tc>
        <w:tc>
          <w:tcPr>
            <w:tcW w:w="1008" w:type="dxa"/>
            <w:shd w:val="clear" w:color="auto" w:fill="auto"/>
          </w:tcPr>
          <w:p w14:paraId="55FBA7F8" w14:textId="46A70DD0" w:rsidR="006A5E2A" w:rsidRPr="006A5E2A" w:rsidRDefault="003519BB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67B381" w14:textId="77777777" w:rsidR="006A5E2A" w:rsidRPr="006A5E2A" w:rsidRDefault="006A5E2A" w:rsidP="006A5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0E3C366B" w14:textId="77777777" w:rsidTr="00AF159C">
        <w:trPr>
          <w:trHeight w:val="879"/>
        </w:trPr>
        <w:tc>
          <w:tcPr>
            <w:tcW w:w="993" w:type="dxa"/>
            <w:shd w:val="clear" w:color="auto" w:fill="auto"/>
          </w:tcPr>
          <w:p w14:paraId="6B7B94DB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F0A7AA2" w14:textId="77777777" w:rsidR="006A5E2A" w:rsidRPr="006A5E2A" w:rsidRDefault="006A5E2A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2.1. Время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ru-RU"/>
              </w:rPr>
              <w:t>Present Simple</w:t>
            </w:r>
          </w:p>
        </w:tc>
        <w:tc>
          <w:tcPr>
            <w:tcW w:w="8631" w:type="dxa"/>
            <w:shd w:val="clear" w:color="auto" w:fill="auto"/>
          </w:tcPr>
          <w:p w14:paraId="500F9A67" w14:textId="77777777" w:rsidR="006A5E2A" w:rsidRPr="006A5E2A" w:rsidRDefault="006A5E2A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и особенности употребления настоящего простого слова-указатели времени, построение утвердительного, отрицательного и вопросительного предложений. </w:t>
            </w:r>
          </w:p>
        </w:tc>
        <w:tc>
          <w:tcPr>
            <w:tcW w:w="1008" w:type="dxa"/>
            <w:shd w:val="clear" w:color="auto" w:fill="auto"/>
          </w:tcPr>
          <w:p w14:paraId="01A33D82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  <w:vAlign w:val="bottom"/>
          </w:tcPr>
          <w:p w14:paraId="6E7B60C4" w14:textId="12FC48B4" w:rsidR="006A5E2A" w:rsidRPr="006A5E2A" w:rsidRDefault="0004715D" w:rsidP="000471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ОК9</w:t>
            </w:r>
          </w:p>
        </w:tc>
      </w:tr>
      <w:tr w:rsidR="006A5E2A" w:rsidRPr="006A5E2A" w14:paraId="7872295D" w14:textId="77777777" w:rsidTr="00AF159C">
        <w:trPr>
          <w:trHeight w:val="551"/>
        </w:trPr>
        <w:tc>
          <w:tcPr>
            <w:tcW w:w="993" w:type="dxa"/>
            <w:shd w:val="clear" w:color="auto" w:fill="auto"/>
          </w:tcPr>
          <w:p w14:paraId="37006596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546069B" w14:textId="77777777" w:rsidR="006A5E2A" w:rsidRPr="006A5E2A" w:rsidRDefault="006A5E2A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0A783D5B" w14:textId="77777777" w:rsidR="006A5E2A" w:rsidRPr="006A5E2A" w:rsidRDefault="006A5E2A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упражнений.</w:t>
            </w:r>
          </w:p>
        </w:tc>
        <w:tc>
          <w:tcPr>
            <w:tcW w:w="1008" w:type="dxa"/>
            <w:shd w:val="clear" w:color="auto" w:fill="auto"/>
          </w:tcPr>
          <w:p w14:paraId="41D685C1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  <w:vAlign w:val="bottom"/>
          </w:tcPr>
          <w:p w14:paraId="5DD611B5" w14:textId="77777777" w:rsidR="006A5E2A" w:rsidRPr="006A5E2A" w:rsidRDefault="006A5E2A" w:rsidP="006A5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3AE080F0" w14:textId="77777777" w:rsidTr="00AF159C">
        <w:trPr>
          <w:trHeight w:val="701"/>
        </w:trPr>
        <w:tc>
          <w:tcPr>
            <w:tcW w:w="993" w:type="dxa"/>
            <w:shd w:val="clear" w:color="auto" w:fill="auto"/>
          </w:tcPr>
          <w:p w14:paraId="4EA9C21B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6188603F" w14:textId="77777777" w:rsidR="006A5E2A" w:rsidRPr="006A5E2A" w:rsidRDefault="006A5E2A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2.2. Моя семья.</w:t>
            </w:r>
          </w:p>
          <w:p w14:paraId="47E133F1" w14:textId="77777777" w:rsidR="006A5E2A" w:rsidRPr="006A5E2A" w:rsidRDefault="006A5E2A" w:rsidP="006A5E2A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31" w:type="dxa"/>
            <w:shd w:val="clear" w:color="auto" w:fill="auto"/>
          </w:tcPr>
          <w:p w14:paraId="25928356" w14:textId="77777777" w:rsidR="006A5E2A" w:rsidRPr="006A5E2A" w:rsidRDefault="006A5E2A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лексики по теме «Члены семьи». Притяжательный падеж существительных. Составление диалогов. Описание картинок.</w:t>
            </w:r>
          </w:p>
        </w:tc>
        <w:tc>
          <w:tcPr>
            <w:tcW w:w="1008" w:type="dxa"/>
            <w:shd w:val="clear" w:color="auto" w:fill="auto"/>
          </w:tcPr>
          <w:p w14:paraId="00C54B78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  <w:vAlign w:val="bottom"/>
          </w:tcPr>
          <w:p w14:paraId="2BECEA2D" w14:textId="77777777" w:rsidR="006A5E2A" w:rsidRPr="006A5E2A" w:rsidRDefault="006A5E2A" w:rsidP="006A5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9BB" w:rsidRPr="006A5E2A" w14:paraId="2ACDFD70" w14:textId="77777777" w:rsidTr="00AF159C">
        <w:trPr>
          <w:trHeight w:val="701"/>
        </w:trPr>
        <w:tc>
          <w:tcPr>
            <w:tcW w:w="993" w:type="dxa"/>
            <w:shd w:val="clear" w:color="auto" w:fill="auto"/>
          </w:tcPr>
          <w:p w14:paraId="737D012C" w14:textId="77777777" w:rsidR="003519BB" w:rsidRPr="006A5E2A" w:rsidRDefault="003519BB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DA2DE1C" w14:textId="77777777" w:rsidR="003519BB" w:rsidRPr="006A5E2A" w:rsidRDefault="003519BB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0C2FAC05" w14:textId="687DAC56" w:rsidR="003519BB" w:rsidRPr="006A5E2A" w:rsidRDefault="003519BB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текста, ответы на вопросы.</w:t>
            </w:r>
          </w:p>
        </w:tc>
        <w:tc>
          <w:tcPr>
            <w:tcW w:w="1008" w:type="dxa"/>
            <w:shd w:val="clear" w:color="auto" w:fill="auto"/>
          </w:tcPr>
          <w:p w14:paraId="1BE6F91C" w14:textId="3849558E" w:rsidR="003519BB" w:rsidRPr="006A5E2A" w:rsidRDefault="003519BB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  <w:vAlign w:val="bottom"/>
          </w:tcPr>
          <w:p w14:paraId="06EF70FB" w14:textId="77777777" w:rsidR="003519BB" w:rsidRPr="006A5E2A" w:rsidRDefault="003519BB" w:rsidP="006A5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2A49ACB5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51BF4C31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2DAE398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125A185C" w14:textId="0630CE30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Аудирование. Написание письма другу.</w:t>
            </w:r>
          </w:p>
        </w:tc>
        <w:tc>
          <w:tcPr>
            <w:tcW w:w="1008" w:type="dxa"/>
            <w:shd w:val="clear" w:color="auto" w:fill="auto"/>
          </w:tcPr>
          <w:p w14:paraId="2565489B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399F2B37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1CB92DE7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6773596B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F3A4A84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8631" w:type="dxa"/>
            <w:shd w:val="clear" w:color="auto" w:fill="auto"/>
          </w:tcPr>
          <w:p w14:paraId="0A499255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МОЙ ДОМ. ЖИЗНЬ В ГОРОДЕ И ДЕРЕВНЕ</w:t>
            </w:r>
          </w:p>
        </w:tc>
        <w:tc>
          <w:tcPr>
            <w:tcW w:w="1008" w:type="dxa"/>
            <w:shd w:val="clear" w:color="auto" w:fill="auto"/>
          </w:tcPr>
          <w:p w14:paraId="437F7B54" w14:textId="337D8AC1" w:rsidR="006A5E2A" w:rsidRPr="006A5E2A" w:rsidRDefault="003519BB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0CAB250D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9BB" w:rsidRPr="006A5E2A" w14:paraId="3BCE2B07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0722CA04" w14:textId="77777777" w:rsidR="003519BB" w:rsidRPr="006A5E2A" w:rsidRDefault="003519BB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CACBFC9" w14:textId="77777777" w:rsidR="003519BB" w:rsidRPr="006A5E2A" w:rsidRDefault="003519BB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3.1.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there is/there are</w:t>
            </w:r>
          </w:p>
        </w:tc>
        <w:tc>
          <w:tcPr>
            <w:tcW w:w="8631" w:type="dxa"/>
            <w:shd w:val="clear" w:color="auto" w:fill="auto"/>
          </w:tcPr>
          <w:p w14:paraId="6A467508" w14:textId="6DA19DA3" w:rsidR="003519BB" w:rsidRPr="006A5E2A" w:rsidRDefault="003519BB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are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особенности построения, использования и перевода. </w:t>
            </w:r>
          </w:p>
        </w:tc>
        <w:tc>
          <w:tcPr>
            <w:tcW w:w="1008" w:type="dxa"/>
            <w:shd w:val="clear" w:color="auto" w:fill="auto"/>
          </w:tcPr>
          <w:p w14:paraId="2C04AD24" w14:textId="77777777" w:rsidR="003519BB" w:rsidRPr="006A5E2A" w:rsidRDefault="003519BB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A7313DF" w14:textId="185F86C7" w:rsidR="003519BB" w:rsidRPr="006A5E2A" w:rsidRDefault="0004715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74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 06</w:t>
            </w:r>
          </w:p>
        </w:tc>
      </w:tr>
      <w:tr w:rsidR="003519BB" w:rsidRPr="006A5E2A" w14:paraId="01B17BA7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71D9C0B6" w14:textId="77777777" w:rsidR="003519BB" w:rsidRPr="006A5E2A" w:rsidRDefault="003519BB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9C2F0BD" w14:textId="77777777" w:rsidR="003519BB" w:rsidRPr="006A5E2A" w:rsidRDefault="003519BB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569A6EC8" w14:textId="6C2964CE" w:rsidR="003519BB" w:rsidRPr="006A5E2A" w:rsidRDefault="003519BB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упражнений.</w:t>
            </w:r>
          </w:p>
        </w:tc>
        <w:tc>
          <w:tcPr>
            <w:tcW w:w="1008" w:type="dxa"/>
            <w:shd w:val="clear" w:color="auto" w:fill="auto"/>
          </w:tcPr>
          <w:p w14:paraId="7D98CC9D" w14:textId="4044DBA4" w:rsidR="003519BB" w:rsidRPr="006A5E2A" w:rsidRDefault="003519BB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69EE9AB2" w14:textId="77777777" w:rsidR="003519BB" w:rsidRPr="006A5E2A" w:rsidRDefault="003519BB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DBE" w:rsidRPr="006A5E2A" w14:paraId="438CCF51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6F557D4A" w14:textId="77777777" w:rsidR="00310DBE" w:rsidRPr="006A5E2A" w:rsidRDefault="00310DBE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DB4603E" w14:textId="77777777" w:rsidR="00310DBE" w:rsidRPr="006A5E2A" w:rsidRDefault="00310DBE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3.2. Мой дом. Жизнь в городе и деревне.</w:t>
            </w:r>
          </w:p>
        </w:tc>
        <w:tc>
          <w:tcPr>
            <w:tcW w:w="8631" w:type="dxa"/>
            <w:shd w:val="clear" w:color="auto" w:fill="auto"/>
          </w:tcPr>
          <w:p w14:paraId="4BDCF4C7" w14:textId="77777777" w:rsidR="00310DBE" w:rsidRPr="006A5E2A" w:rsidRDefault="00310DBE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лексики по теме «Мой дом». Решение тематического кроссворда. Составление диалогов. </w:t>
            </w:r>
          </w:p>
        </w:tc>
        <w:tc>
          <w:tcPr>
            <w:tcW w:w="1008" w:type="dxa"/>
            <w:shd w:val="clear" w:color="auto" w:fill="auto"/>
          </w:tcPr>
          <w:p w14:paraId="76A7505B" w14:textId="77777777" w:rsidR="00310DBE" w:rsidRPr="006A5E2A" w:rsidRDefault="00310DBE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0BC299A4" w14:textId="77777777" w:rsidR="00310DBE" w:rsidRPr="006A5E2A" w:rsidRDefault="00310DBE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DBE" w:rsidRPr="006A5E2A" w14:paraId="76DE4B5A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0BFA2CBF" w14:textId="77777777" w:rsidR="00310DBE" w:rsidRPr="006A5E2A" w:rsidRDefault="00310DBE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7935875" w14:textId="77777777" w:rsidR="00310DBE" w:rsidRPr="006A5E2A" w:rsidRDefault="00310DBE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0AB53568" w14:textId="7A21F50E" w:rsidR="00310DBE" w:rsidRPr="006A5E2A" w:rsidRDefault="00310DBE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текста. Ответы на вопросы. </w:t>
            </w:r>
          </w:p>
        </w:tc>
        <w:tc>
          <w:tcPr>
            <w:tcW w:w="1008" w:type="dxa"/>
            <w:shd w:val="clear" w:color="auto" w:fill="auto"/>
          </w:tcPr>
          <w:p w14:paraId="64CE9365" w14:textId="77777777" w:rsidR="00310DBE" w:rsidRPr="006A5E2A" w:rsidRDefault="00310DBE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63F987DE" w14:textId="77777777" w:rsidR="00310DBE" w:rsidRPr="006A5E2A" w:rsidRDefault="00310DBE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DBE" w:rsidRPr="006A5E2A" w14:paraId="19AA22C0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5FC590D5" w14:textId="77777777" w:rsidR="00310DBE" w:rsidRPr="006A5E2A" w:rsidRDefault="00310DBE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522FAB" w14:textId="77777777" w:rsidR="00310DBE" w:rsidRPr="006A5E2A" w:rsidRDefault="00310DBE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20FB895E" w14:textId="005E6FB2" w:rsidR="00310DBE" w:rsidRPr="006A5E2A" w:rsidRDefault="00310DBE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1008" w:type="dxa"/>
            <w:shd w:val="clear" w:color="auto" w:fill="auto"/>
          </w:tcPr>
          <w:p w14:paraId="6CD1913F" w14:textId="51009649" w:rsidR="00310DBE" w:rsidRPr="006A5E2A" w:rsidRDefault="003519BB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3EBDFD45" w14:textId="77777777" w:rsidR="00310DBE" w:rsidRPr="006A5E2A" w:rsidRDefault="00310DBE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51109A01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48FDB7A0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87A5FBF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</w:t>
            </w:r>
          </w:p>
        </w:tc>
        <w:tc>
          <w:tcPr>
            <w:tcW w:w="8631" w:type="dxa"/>
            <w:shd w:val="clear" w:color="auto" w:fill="auto"/>
          </w:tcPr>
          <w:p w14:paraId="19B80E70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МОЙ РАБОЧИЙ ДЕНЬ</w:t>
            </w:r>
          </w:p>
        </w:tc>
        <w:tc>
          <w:tcPr>
            <w:tcW w:w="1008" w:type="dxa"/>
            <w:shd w:val="clear" w:color="auto" w:fill="auto"/>
          </w:tcPr>
          <w:p w14:paraId="450E8F51" w14:textId="290EDBC6" w:rsidR="006A5E2A" w:rsidRPr="006A5E2A" w:rsidRDefault="00310DBE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5A9CEBD8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DBE" w:rsidRPr="006A5E2A" w14:paraId="7BB2491D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04F0FEB8" w14:textId="77777777" w:rsidR="00310DBE" w:rsidRPr="006A5E2A" w:rsidRDefault="00310DBE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C6890F7" w14:textId="77777777" w:rsidR="00310DBE" w:rsidRPr="006A5E2A" w:rsidRDefault="00310DBE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4.1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14:paraId="428E2F71" w14:textId="77777777" w:rsidR="00310DBE" w:rsidRPr="006A5E2A" w:rsidRDefault="00310DBE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Обозначение времени. </w:t>
            </w:r>
          </w:p>
        </w:tc>
        <w:tc>
          <w:tcPr>
            <w:tcW w:w="8631" w:type="dxa"/>
            <w:shd w:val="clear" w:color="auto" w:fill="auto"/>
          </w:tcPr>
          <w:p w14:paraId="63BEE87A" w14:textId="77777777" w:rsidR="00310DBE" w:rsidRPr="006A5E2A" w:rsidRDefault="00310DBE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 времени. Выполнение лексических упражнений. Обозначение времени. Выполнение лексических упражнений.</w:t>
            </w:r>
          </w:p>
        </w:tc>
        <w:tc>
          <w:tcPr>
            <w:tcW w:w="1008" w:type="dxa"/>
            <w:shd w:val="clear" w:color="auto" w:fill="auto"/>
          </w:tcPr>
          <w:p w14:paraId="2DE975C6" w14:textId="77777777" w:rsidR="00310DBE" w:rsidRPr="006A5E2A" w:rsidRDefault="00310DBE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0580485" w14:textId="7AA2D7AF" w:rsidR="00310DBE" w:rsidRPr="006A5E2A" w:rsidRDefault="0004715D" w:rsidP="00FB3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ОК9</w:t>
            </w:r>
          </w:p>
        </w:tc>
      </w:tr>
      <w:tr w:rsidR="00310DBE" w:rsidRPr="006A5E2A" w14:paraId="23FB16AD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01ABE5D5" w14:textId="77777777" w:rsidR="00310DBE" w:rsidRPr="006A5E2A" w:rsidRDefault="00310DBE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A9CDF71" w14:textId="77777777" w:rsidR="00310DBE" w:rsidRPr="006A5E2A" w:rsidRDefault="00310DBE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4.2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Мой рабочий день.</w:t>
            </w:r>
          </w:p>
        </w:tc>
        <w:tc>
          <w:tcPr>
            <w:tcW w:w="8631" w:type="dxa"/>
            <w:shd w:val="clear" w:color="auto" w:fill="auto"/>
          </w:tcPr>
          <w:p w14:paraId="2F34BB56" w14:textId="189D431E" w:rsidR="00310DBE" w:rsidRPr="006A5E2A" w:rsidRDefault="00310DBE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лексики по теме «Мой рабочий день». Чтение «Чем занимаются студенты колледжа?». Выполнение заданий к тексту. </w:t>
            </w:r>
          </w:p>
        </w:tc>
        <w:tc>
          <w:tcPr>
            <w:tcW w:w="1008" w:type="dxa"/>
            <w:shd w:val="clear" w:color="auto" w:fill="auto"/>
          </w:tcPr>
          <w:p w14:paraId="15038F16" w14:textId="77777777" w:rsidR="00310DBE" w:rsidRPr="006A5E2A" w:rsidRDefault="00310DBE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4495055A" w14:textId="77777777" w:rsidR="00310DBE" w:rsidRPr="006A5E2A" w:rsidRDefault="00310DBE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DBE" w:rsidRPr="006A5E2A" w14:paraId="486951DF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72A1C189" w14:textId="77777777" w:rsidR="00310DBE" w:rsidRPr="006A5E2A" w:rsidRDefault="00310DBE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28AAB0B" w14:textId="77777777" w:rsidR="00310DBE" w:rsidRPr="006A5E2A" w:rsidRDefault="00310DBE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5CD08BA7" w14:textId="77777777" w:rsidR="00310DBE" w:rsidRPr="006A5E2A" w:rsidRDefault="00310DBE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лексических упражнений. Презентация монолога «Мой рабочий день». Словарный диктант.</w:t>
            </w:r>
          </w:p>
        </w:tc>
        <w:tc>
          <w:tcPr>
            <w:tcW w:w="1008" w:type="dxa"/>
            <w:shd w:val="clear" w:color="auto" w:fill="auto"/>
          </w:tcPr>
          <w:p w14:paraId="478A6A85" w14:textId="77777777" w:rsidR="00310DBE" w:rsidRPr="006A5E2A" w:rsidRDefault="00310DBE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24255CE4" w14:textId="77777777" w:rsidR="00310DBE" w:rsidRPr="006A5E2A" w:rsidRDefault="00310DBE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DBE" w:rsidRPr="006A5E2A" w14:paraId="7CCF2728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626EFF31" w14:textId="77777777" w:rsidR="00310DBE" w:rsidRPr="006A5E2A" w:rsidRDefault="00310DBE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740EB1E" w14:textId="77777777" w:rsidR="00310DBE" w:rsidRPr="006A5E2A" w:rsidRDefault="00310DBE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7088C273" w14:textId="6C4A6612" w:rsidR="00310DBE" w:rsidRPr="006A5E2A" w:rsidRDefault="00310DBE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эссе.</w:t>
            </w:r>
          </w:p>
        </w:tc>
        <w:tc>
          <w:tcPr>
            <w:tcW w:w="1008" w:type="dxa"/>
            <w:shd w:val="clear" w:color="auto" w:fill="auto"/>
          </w:tcPr>
          <w:p w14:paraId="4998ACD7" w14:textId="781FE3C3" w:rsidR="00310DBE" w:rsidRPr="006A5E2A" w:rsidRDefault="00310DBE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012B7FB6" w14:textId="77777777" w:rsidR="00310DBE" w:rsidRPr="006A5E2A" w:rsidRDefault="00310DBE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1C30798A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0B76B6F3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4554112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</w:t>
            </w:r>
          </w:p>
        </w:tc>
        <w:tc>
          <w:tcPr>
            <w:tcW w:w="8631" w:type="dxa"/>
            <w:shd w:val="clear" w:color="auto" w:fill="auto"/>
          </w:tcPr>
          <w:p w14:paraId="35AE439B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МОЙ КОЛЛЕДЖ</w:t>
            </w:r>
          </w:p>
        </w:tc>
        <w:tc>
          <w:tcPr>
            <w:tcW w:w="1008" w:type="dxa"/>
            <w:shd w:val="clear" w:color="auto" w:fill="auto"/>
          </w:tcPr>
          <w:p w14:paraId="796452A5" w14:textId="322D1C49" w:rsidR="006A5E2A" w:rsidRPr="006A5E2A" w:rsidRDefault="003519BB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18C36CC5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19BB" w:rsidRPr="006A5E2A" w14:paraId="7FEC7FE7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0AB370E9" w14:textId="77777777" w:rsidR="003519BB" w:rsidRPr="006A5E2A" w:rsidRDefault="003519BB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20FF62F4" w14:textId="77777777" w:rsidR="003519BB" w:rsidRPr="006A5E2A" w:rsidRDefault="003519BB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Тема 5.1.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Множественное число имен существительных</w:t>
            </w:r>
          </w:p>
        </w:tc>
        <w:tc>
          <w:tcPr>
            <w:tcW w:w="8631" w:type="dxa"/>
            <w:shd w:val="clear" w:color="auto" w:fill="auto"/>
          </w:tcPr>
          <w:p w14:paraId="0083E8FC" w14:textId="77777777" w:rsidR="003519BB" w:rsidRPr="006A5E2A" w:rsidRDefault="003519BB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F8DC3D1" w14:textId="0294133D" w:rsidR="003519BB" w:rsidRPr="006A5E2A" w:rsidRDefault="003519BB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Множественное число имен существительных: особенности образования, слова-исключения. </w:t>
            </w:r>
          </w:p>
        </w:tc>
        <w:tc>
          <w:tcPr>
            <w:tcW w:w="1008" w:type="dxa"/>
            <w:shd w:val="clear" w:color="auto" w:fill="auto"/>
          </w:tcPr>
          <w:p w14:paraId="5C9E1293" w14:textId="77777777" w:rsidR="003519BB" w:rsidRPr="006A5E2A" w:rsidRDefault="003519BB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73B7B0D" w14:textId="7FBDF16E" w:rsidR="003519BB" w:rsidRPr="006A5E2A" w:rsidRDefault="0004715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</w:t>
            </w:r>
            <w:r w:rsidR="00B74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06,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ОК9</w:t>
            </w:r>
          </w:p>
        </w:tc>
      </w:tr>
      <w:tr w:rsidR="003519BB" w:rsidRPr="006A5E2A" w14:paraId="254A5C6F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073C8476" w14:textId="77777777" w:rsidR="003519BB" w:rsidRPr="006A5E2A" w:rsidRDefault="003519BB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7B2481B" w14:textId="77777777" w:rsidR="003519BB" w:rsidRPr="006A5E2A" w:rsidRDefault="003519BB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4D851836" w14:textId="05B2C42F" w:rsidR="003519BB" w:rsidRPr="006A5E2A" w:rsidRDefault="003519BB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1008" w:type="dxa"/>
            <w:shd w:val="clear" w:color="auto" w:fill="auto"/>
          </w:tcPr>
          <w:p w14:paraId="05FEB8BF" w14:textId="18AC2EE1" w:rsidR="003519BB" w:rsidRPr="006A5E2A" w:rsidRDefault="003519BB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180224CC" w14:textId="77777777" w:rsidR="003519BB" w:rsidRPr="006A5E2A" w:rsidRDefault="003519BB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45B4C45B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2EF3CD7C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A1EDE98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5.2</w:t>
            </w:r>
            <w:r w:rsidRPr="006A5E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 места и направления.</w:t>
            </w:r>
          </w:p>
        </w:tc>
        <w:tc>
          <w:tcPr>
            <w:tcW w:w="8631" w:type="dxa"/>
            <w:shd w:val="clear" w:color="auto" w:fill="auto"/>
          </w:tcPr>
          <w:p w14:paraId="6D4E512C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08CEAA9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 места и направления. Выполнение лексических упражнений.</w:t>
            </w:r>
          </w:p>
          <w:p w14:paraId="691341F7" w14:textId="77777777" w:rsidR="006A5E2A" w:rsidRPr="006A5E2A" w:rsidRDefault="006A5E2A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14:paraId="22D68237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1A4E3786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4E1E999F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42DDA522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C14ED88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5.3. Мой колледж.</w:t>
            </w:r>
          </w:p>
        </w:tc>
        <w:tc>
          <w:tcPr>
            <w:tcW w:w="8631" w:type="dxa"/>
            <w:shd w:val="clear" w:color="auto" w:fill="auto"/>
          </w:tcPr>
          <w:p w14:paraId="59E94EA0" w14:textId="77777777" w:rsidR="006A5E2A" w:rsidRPr="006A5E2A" w:rsidRDefault="006A5E2A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лексики по теме. Чтение текста о колледже. Ответы на вопросы. </w:t>
            </w:r>
          </w:p>
        </w:tc>
        <w:tc>
          <w:tcPr>
            <w:tcW w:w="1008" w:type="dxa"/>
            <w:shd w:val="clear" w:color="auto" w:fill="auto"/>
          </w:tcPr>
          <w:p w14:paraId="667A3042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789A2F89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3D3021EF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06F85689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01C7D38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5FFC90B4" w14:textId="77777777" w:rsidR="006A5E2A" w:rsidRPr="006A5E2A" w:rsidRDefault="006A5E2A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классов прошлого и настоящего. Монолог « Описание моего класса». Выполнение лексико-грамматических упражнений.</w:t>
            </w:r>
          </w:p>
        </w:tc>
        <w:tc>
          <w:tcPr>
            <w:tcW w:w="1008" w:type="dxa"/>
            <w:shd w:val="clear" w:color="auto" w:fill="auto"/>
          </w:tcPr>
          <w:p w14:paraId="77482E8B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272E7AF7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5D940198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7A929D3F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5A76867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8631" w:type="dxa"/>
            <w:shd w:val="clear" w:color="auto" w:fill="auto"/>
          </w:tcPr>
          <w:p w14:paraId="625D349F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ХОББИ И УВЛЕЧЕНИЯ</w:t>
            </w:r>
          </w:p>
        </w:tc>
        <w:tc>
          <w:tcPr>
            <w:tcW w:w="1008" w:type="dxa"/>
            <w:shd w:val="clear" w:color="auto" w:fill="auto"/>
          </w:tcPr>
          <w:p w14:paraId="2CB8A59C" w14:textId="10E1D2D9" w:rsidR="006A5E2A" w:rsidRPr="006A5E2A" w:rsidRDefault="00310DBE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42B61016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400D1FCE" w14:textId="77777777" w:rsidTr="00AF159C">
        <w:trPr>
          <w:trHeight w:val="1104"/>
        </w:trPr>
        <w:tc>
          <w:tcPr>
            <w:tcW w:w="993" w:type="dxa"/>
            <w:shd w:val="clear" w:color="auto" w:fill="auto"/>
          </w:tcPr>
          <w:p w14:paraId="120E09C0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F98C2F2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6.1. Инфинитив и герундий после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love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like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enjoy</w:t>
            </w:r>
          </w:p>
        </w:tc>
        <w:tc>
          <w:tcPr>
            <w:tcW w:w="8631" w:type="dxa"/>
            <w:shd w:val="clear" w:color="auto" w:fill="auto"/>
          </w:tcPr>
          <w:p w14:paraId="627BA098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BCCC986" w14:textId="77777777" w:rsidR="006A5E2A" w:rsidRPr="006A5E2A" w:rsidRDefault="006A5E2A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Инфинитив и герундий после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love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like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enjoy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грамматических упражнений.</w:t>
            </w:r>
          </w:p>
        </w:tc>
        <w:tc>
          <w:tcPr>
            <w:tcW w:w="1008" w:type="dxa"/>
            <w:shd w:val="clear" w:color="auto" w:fill="auto"/>
          </w:tcPr>
          <w:p w14:paraId="3A5BFF82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665F24B" w14:textId="345D870A" w:rsidR="006A5E2A" w:rsidRPr="006A5E2A" w:rsidRDefault="0004715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A5E2A" w:rsidRPr="006A5E2A" w14:paraId="7E0A05A0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528A05B7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140A1C31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6.2. Хобби.</w:t>
            </w:r>
          </w:p>
        </w:tc>
        <w:tc>
          <w:tcPr>
            <w:tcW w:w="8631" w:type="dxa"/>
            <w:shd w:val="clear" w:color="auto" w:fill="auto"/>
          </w:tcPr>
          <w:p w14:paraId="62E84E0E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лексики по теме. Чтение текста о хобби. Выполнение упражнений к тексту. Ответы на вопросы.</w:t>
            </w:r>
          </w:p>
        </w:tc>
        <w:tc>
          <w:tcPr>
            <w:tcW w:w="1008" w:type="dxa"/>
            <w:shd w:val="clear" w:color="auto" w:fill="auto"/>
          </w:tcPr>
          <w:p w14:paraId="05074927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038E1D63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DBE" w:rsidRPr="006A5E2A" w14:paraId="6D9A77FB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1C64D593" w14:textId="77777777" w:rsidR="00310DBE" w:rsidRPr="006A5E2A" w:rsidRDefault="00310DBE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3621DD3" w14:textId="77777777" w:rsidR="00310DBE" w:rsidRPr="006A5E2A" w:rsidRDefault="00310DBE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461F150C" w14:textId="62708577" w:rsidR="00310DBE" w:rsidRPr="006A5E2A" w:rsidRDefault="00310DBE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0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диалогов</w:t>
            </w:r>
          </w:p>
        </w:tc>
        <w:tc>
          <w:tcPr>
            <w:tcW w:w="1008" w:type="dxa"/>
            <w:shd w:val="clear" w:color="auto" w:fill="auto"/>
          </w:tcPr>
          <w:p w14:paraId="31774EB1" w14:textId="71A3C5E9" w:rsidR="00310DBE" w:rsidRPr="006A5E2A" w:rsidRDefault="00310DBE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4912B444" w14:textId="77777777" w:rsidR="00310DBE" w:rsidRPr="006A5E2A" w:rsidRDefault="00310DBE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1A47021C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6186C0D6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9A0B95F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75F42D00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Аудирование. Выполнение лексический упражнений. Чтение тематических текстов. Описание картинок.</w:t>
            </w:r>
          </w:p>
        </w:tc>
        <w:tc>
          <w:tcPr>
            <w:tcW w:w="1008" w:type="dxa"/>
            <w:shd w:val="clear" w:color="auto" w:fill="auto"/>
          </w:tcPr>
          <w:p w14:paraId="336F61BF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5305A2E5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314A384D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3128BA9F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28C466C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</w:t>
            </w:r>
          </w:p>
        </w:tc>
        <w:tc>
          <w:tcPr>
            <w:tcW w:w="8631" w:type="dxa"/>
            <w:shd w:val="clear" w:color="auto" w:fill="auto"/>
          </w:tcPr>
          <w:p w14:paraId="5A765CD9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 МНЕ ТУДА ДОБРАТЬСЯ?</w:t>
            </w:r>
          </w:p>
        </w:tc>
        <w:tc>
          <w:tcPr>
            <w:tcW w:w="1008" w:type="dxa"/>
            <w:shd w:val="clear" w:color="auto" w:fill="auto"/>
          </w:tcPr>
          <w:p w14:paraId="09D4D2D8" w14:textId="5DDC6EB0" w:rsidR="006A5E2A" w:rsidRPr="006A5E2A" w:rsidRDefault="005E7D2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44A96310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DBE" w:rsidRPr="006A5E2A" w14:paraId="550871D2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075EB380" w14:textId="77777777" w:rsidR="00310DBE" w:rsidRPr="006A5E2A" w:rsidRDefault="00310DBE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718DA97" w14:textId="77777777" w:rsidR="00310DBE" w:rsidRPr="006A5E2A" w:rsidRDefault="00310DBE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7.1. Специальные вопросы</w:t>
            </w:r>
          </w:p>
        </w:tc>
        <w:tc>
          <w:tcPr>
            <w:tcW w:w="8631" w:type="dxa"/>
            <w:shd w:val="clear" w:color="auto" w:fill="auto"/>
          </w:tcPr>
          <w:p w14:paraId="6F86A952" w14:textId="77777777" w:rsidR="00310DBE" w:rsidRPr="006A5E2A" w:rsidRDefault="00310DBE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вопросы: образование, употребление. Вопросительные слова. Выполнение грамматических упражнений. Наречия и выражения места и направления.</w:t>
            </w:r>
          </w:p>
        </w:tc>
        <w:tc>
          <w:tcPr>
            <w:tcW w:w="1008" w:type="dxa"/>
            <w:shd w:val="clear" w:color="auto" w:fill="auto"/>
          </w:tcPr>
          <w:p w14:paraId="1C1AA028" w14:textId="77777777" w:rsidR="00310DBE" w:rsidRPr="006A5E2A" w:rsidRDefault="00310DBE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47EF1A0" w14:textId="35D07F43" w:rsidR="00310DBE" w:rsidRPr="006A5E2A" w:rsidRDefault="0004715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ОК9</w:t>
            </w:r>
          </w:p>
        </w:tc>
      </w:tr>
      <w:tr w:rsidR="00310DBE" w:rsidRPr="006A5E2A" w14:paraId="29FD131F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4003784E" w14:textId="77777777" w:rsidR="00310DBE" w:rsidRPr="006A5E2A" w:rsidRDefault="00310DBE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602B1B34" w14:textId="77777777" w:rsidR="00310DBE" w:rsidRPr="006A5E2A" w:rsidRDefault="00310DBE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7.2. Как узнать дорогу</w:t>
            </w:r>
          </w:p>
        </w:tc>
        <w:tc>
          <w:tcPr>
            <w:tcW w:w="8631" w:type="dxa"/>
            <w:shd w:val="clear" w:color="auto" w:fill="auto"/>
          </w:tcPr>
          <w:p w14:paraId="70BF960B" w14:textId="77777777" w:rsidR="00310DBE" w:rsidRPr="006A5E2A" w:rsidRDefault="00310DBE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лексики по теме. Чтение текста. Ответы на вопросы. </w:t>
            </w:r>
          </w:p>
        </w:tc>
        <w:tc>
          <w:tcPr>
            <w:tcW w:w="1008" w:type="dxa"/>
            <w:shd w:val="clear" w:color="auto" w:fill="auto"/>
          </w:tcPr>
          <w:p w14:paraId="00EC2361" w14:textId="77777777" w:rsidR="00310DBE" w:rsidRPr="006A5E2A" w:rsidRDefault="00310DBE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7E15EB9E" w14:textId="77777777" w:rsidR="00310DBE" w:rsidRPr="006A5E2A" w:rsidRDefault="00310DBE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DBE" w:rsidRPr="006A5E2A" w14:paraId="0BF290B9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6CD361E7" w14:textId="77777777" w:rsidR="00310DBE" w:rsidRPr="006A5E2A" w:rsidRDefault="00310DBE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45FCC5D" w14:textId="77777777" w:rsidR="00310DBE" w:rsidRPr="006A5E2A" w:rsidRDefault="00310DBE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6A2FBF8F" w14:textId="13565A75" w:rsidR="00310DBE" w:rsidRPr="006A5E2A" w:rsidRDefault="00310DBE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и составление диалогов. </w:t>
            </w:r>
          </w:p>
        </w:tc>
        <w:tc>
          <w:tcPr>
            <w:tcW w:w="1008" w:type="dxa"/>
            <w:shd w:val="clear" w:color="auto" w:fill="auto"/>
          </w:tcPr>
          <w:p w14:paraId="44D4BE7F" w14:textId="77777777" w:rsidR="00310DBE" w:rsidRPr="006A5E2A" w:rsidRDefault="00310DBE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309CD70B" w14:textId="77777777" w:rsidR="00310DBE" w:rsidRPr="006A5E2A" w:rsidRDefault="00310DBE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DBE" w:rsidRPr="006A5E2A" w14:paraId="5A4C90EB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200CE610" w14:textId="77777777" w:rsidR="00310DBE" w:rsidRPr="006A5E2A" w:rsidRDefault="00310DBE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9E2BDFE" w14:textId="77777777" w:rsidR="00310DBE" w:rsidRPr="006A5E2A" w:rsidRDefault="00310DBE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7A9F8C5E" w14:textId="72D9074D" w:rsidR="00310DBE" w:rsidRPr="006A5E2A" w:rsidRDefault="00310DBE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Аудирование. Выполнение лексико-грамматических упражнений.</w:t>
            </w:r>
          </w:p>
        </w:tc>
        <w:tc>
          <w:tcPr>
            <w:tcW w:w="1008" w:type="dxa"/>
            <w:shd w:val="clear" w:color="auto" w:fill="auto"/>
          </w:tcPr>
          <w:p w14:paraId="55D8DCD8" w14:textId="0AFA1C26" w:rsidR="00310DBE" w:rsidRPr="006A5E2A" w:rsidRDefault="00310DBE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7B9D3D7B" w14:textId="77777777" w:rsidR="00310DBE" w:rsidRPr="006A5E2A" w:rsidRDefault="00310DBE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0C2752B4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73A6C6DF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02845A8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8</w:t>
            </w:r>
          </w:p>
        </w:tc>
        <w:tc>
          <w:tcPr>
            <w:tcW w:w="8631" w:type="dxa"/>
            <w:shd w:val="clear" w:color="auto" w:fill="auto"/>
          </w:tcPr>
          <w:p w14:paraId="0405268F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ЕДА И БЛЮДА</w:t>
            </w:r>
          </w:p>
        </w:tc>
        <w:tc>
          <w:tcPr>
            <w:tcW w:w="1008" w:type="dxa"/>
            <w:shd w:val="clear" w:color="auto" w:fill="auto"/>
          </w:tcPr>
          <w:p w14:paraId="54A4FE56" w14:textId="3DCB9FE1" w:rsidR="006A5E2A" w:rsidRPr="006A5E2A" w:rsidRDefault="005E7D2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58BE0088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711AE781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5B9C6914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A780C1E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8.1. Исчисляемые и неисчисляемые существительные </w:t>
            </w:r>
          </w:p>
        </w:tc>
        <w:tc>
          <w:tcPr>
            <w:tcW w:w="8631" w:type="dxa"/>
            <w:shd w:val="clear" w:color="auto" w:fill="auto"/>
          </w:tcPr>
          <w:p w14:paraId="5F3958A0" w14:textId="77777777" w:rsidR="006A5E2A" w:rsidRPr="006A5E2A" w:rsidRDefault="006A5E2A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Исчисляемые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неисчисляемые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существительные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lot of, much, many, a little, little, few, a few.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грамматических упражнений. </w:t>
            </w:r>
          </w:p>
        </w:tc>
        <w:tc>
          <w:tcPr>
            <w:tcW w:w="1008" w:type="dxa"/>
            <w:shd w:val="clear" w:color="auto" w:fill="auto"/>
          </w:tcPr>
          <w:p w14:paraId="3609E00C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3E4F1BE" w14:textId="1204A63F" w:rsidR="006A5E2A" w:rsidRPr="006A5E2A" w:rsidRDefault="0004715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ОК6,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ОК9</w:t>
            </w:r>
          </w:p>
        </w:tc>
      </w:tr>
      <w:tr w:rsidR="006A5E2A" w:rsidRPr="006A5E2A" w14:paraId="016C0496" w14:textId="77777777" w:rsidTr="00AF159C">
        <w:trPr>
          <w:trHeight w:val="415"/>
        </w:trPr>
        <w:tc>
          <w:tcPr>
            <w:tcW w:w="993" w:type="dxa"/>
            <w:shd w:val="clear" w:color="auto" w:fill="auto"/>
          </w:tcPr>
          <w:p w14:paraId="303025C4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225AB3E" w14:textId="77777777" w:rsidR="006A5E2A" w:rsidRPr="006A5E2A" w:rsidRDefault="005A3C69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8.2</w:t>
            </w:r>
            <w:r w:rsidR="006A5E2A"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Приготовление пищи</w:t>
            </w:r>
          </w:p>
        </w:tc>
        <w:tc>
          <w:tcPr>
            <w:tcW w:w="8631" w:type="dxa"/>
            <w:shd w:val="clear" w:color="auto" w:fill="auto"/>
          </w:tcPr>
          <w:p w14:paraId="3A273799" w14:textId="6796A22D" w:rsidR="006A5E2A" w:rsidRPr="006A5E2A" w:rsidRDefault="005E7D2D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текста. Выполнение лексико-грамматических упражнений.</w:t>
            </w:r>
          </w:p>
        </w:tc>
        <w:tc>
          <w:tcPr>
            <w:tcW w:w="1008" w:type="dxa"/>
            <w:shd w:val="clear" w:color="auto" w:fill="auto"/>
          </w:tcPr>
          <w:p w14:paraId="0D8CCCC4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6D98290F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D2D" w:rsidRPr="006A5E2A" w14:paraId="5929315C" w14:textId="77777777" w:rsidTr="00AF159C">
        <w:trPr>
          <w:trHeight w:val="415"/>
        </w:trPr>
        <w:tc>
          <w:tcPr>
            <w:tcW w:w="993" w:type="dxa"/>
            <w:shd w:val="clear" w:color="auto" w:fill="auto"/>
          </w:tcPr>
          <w:p w14:paraId="6AF21A25" w14:textId="77777777" w:rsidR="005E7D2D" w:rsidRPr="006A5E2A" w:rsidRDefault="005E7D2D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4E1EEF5" w14:textId="77777777" w:rsidR="005E7D2D" w:rsidRDefault="005E7D2D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4A990E09" w14:textId="621C151C" w:rsidR="005E7D2D" w:rsidRPr="006A5E2A" w:rsidRDefault="005E7D2D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рецептов. Составление собственного рецепта. Аудирование.</w:t>
            </w:r>
          </w:p>
        </w:tc>
        <w:tc>
          <w:tcPr>
            <w:tcW w:w="1008" w:type="dxa"/>
            <w:shd w:val="clear" w:color="auto" w:fill="auto"/>
          </w:tcPr>
          <w:p w14:paraId="6CBC51B9" w14:textId="18D87AE2" w:rsidR="005E7D2D" w:rsidRPr="006A5E2A" w:rsidRDefault="005E7D2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0F9819F9" w14:textId="77777777" w:rsidR="005E7D2D" w:rsidRPr="006A5E2A" w:rsidRDefault="005E7D2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07E2F48C" w14:textId="77777777" w:rsidTr="00AF159C">
        <w:trPr>
          <w:trHeight w:val="465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7F8A3C5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AF75AB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4E41C978" w14:textId="77777777" w:rsidR="006A5E2A" w:rsidRPr="006A5E2A" w:rsidRDefault="006A5E2A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монолога «Традиционная еда моей семьи». Словарный диктант.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14:paraId="4CDAE675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04C80135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2E490879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28CC4B5E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0742AF1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9</w:t>
            </w:r>
          </w:p>
        </w:tc>
        <w:tc>
          <w:tcPr>
            <w:tcW w:w="8631" w:type="dxa"/>
            <w:shd w:val="clear" w:color="auto" w:fill="auto"/>
          </w:tcPr>
          <w:p w14:paraId="43A03891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МАГАЗИНЫ И ПОКУПКИ</w:t>
            </w:r>
          </w:p>
        </w:tc>
        <w:tc>
          <w:tcPr>
            <w:tcW w:w="1008" w:type="dxa"/>
            <w:shd w:val="clear" w:color="auto" w:fill="auto"/>
          </w:tcPr>
          <w:p w14:paraId="74A6E46B" w14:textId="32D05644" w:rsidR="006A5E2A" w:rsidRPr="006A5E2A" w:rsidRDefault="003519BB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4195E398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9BB" w:rsidRPr="006A5E2A" w14:paraId="07717196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42D6E405" w14:textId="77777777" w:rsidR="003519BB" w:rsidRPr="006A5E2A" w:rsidRDefault="003519BB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8F67A65" w14:textId="77777777" w:rsidR="003519BB" w:rsidRPr="006A5E2A" w:rsidRDefault="003519BB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9.1.</w:t>
            </w:r>
            <w:r w:rsidRPr="006A5E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Неопределенные местоимения</w:t>
            </w:r>
          </w:p>
        </w:tc>
        <w:tc>
          <w:tcPr>
            <w:tcW w:w="8631" w:type="dxa"/>
            <w:shd w:val="clear" w:color="auto" w:fill="auto"/>
          </w:tcPr>
          <w:p w14:paraId="32C241B8" w14:textId="292F5F73" w:rsidR="003519BB" w:rsidRPr="00F673B9" w:rsidRDefault="003519BB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Неопределенные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some, any, one, anybody, somebody, anyone, someone, something, anything. </w:t>
            </w:r>
          </w:p>
        </w:tc>
        <w:tc>
          <w:tcPr>
            <w:tcW w:w="1008" w:type="dxa"/>
            <w:shd w:val="clear" w:color="auto" w:fill="auto"/>
          </w:tcPr>
          <w:p w14:paraId="615FFF31" w14:textId="77777777" w:rsidR="003519BB" w:rsidRPr="006A5E2A" w:rsidRDefault="003519BB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ACDE25A" w14:textId="332EB369" w:rsidR="003519BB" w:rsidRPr="006A5E2A" w:rsidRDefault="0004715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ОК9</w:t>
            </w:r>
          </w:p>
        </w:tc>
      </w:tr>
      <w:tr w:rsidR="003519BB" w:rsidRPr="006A5E2A" w14:paraId="5F094ADF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5EB32D7E" w14:textId="77777777" w:rsidR="003519BB" w:rsidRPr="006A5E2A" w:rsidRDefault="003519BB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E528EC" w14:textId="77777777" w:rsidR="003519BB" w:rsidRPr="006A5E2A" w:rsidRDefault="003519BB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645F99A8" w14:textId="196D8D5F" w:rsidR="003519BB" w:rsidRPr="006A5E2A" w:rsidRDefault="003519BB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1008" w:type="dxa"/>
            <w:shd w:val="clear" w:color="auto" w:fill="auto"/>
          </w:tcPr>
          <w:p w14:paraId="4296BD83" w14:textId="468B678F" w:rsidR="003519BB" w:rsidRPr="006A5E2A" w:rsidRDefault="003519BB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2BF1319E" w14:textId="77777777" w:rsidR="003519BB" w:rsidRPr="006A5E2A" w:rsidRDefault="003519BB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D2D" w:rsidRPr="006A5E2A" w14:paraId="6FA8B7A8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261F47A2" w14:textId="77777777" w:rsidR="005E7D2D" w:rsidRPr="006A5E2A" w:rsidRDefault="005E7D2D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190BD7EA" w14:textId="77777777" w:rsidR="005E7D2D" w:rsidRPr="006A5E2A" w:rsidRDefault="005E7D2D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9.2.</w:t>
            </w:r>
            <w:r w:rsidRPr="006A5E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магазине.</w:t>
            </w:r>
          </w:p>
        </w:tc>
        <w:tc>
          <w:tcPr>
            <w:tcW w:w="8631" w:type="dxa"/>
            <w:shd w:val="clear" w:color="auto" w:fill="auto"/>
          </w:tcPr>
          <w:p w14:paraId="7666D91D" w14:textId="77777777" w:rsidR="005E7D2D" w:rsidRPr="006A5E2A" w:rsidRDefault="005E7D2D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лексики по теме. Чтение текста «Что предлагают магазины?» Ответы на вопросы. </w:t>
            </w:r>
          </w:p>
        </w:tc>
        <w:tc>
          <w:tcPr>
            <w:tcW w:w="1008" w:type="dxa"/>
            <w:shd w:val="clear" w:color="auto" w:fill="auto"/>
          </w:tcPr>
          <w:p w14:paraId="62A414B6" w14:textId="77777777" w:rsidR="005E7D2D" w:rsidRPr="006A5E2A" w:rsidRDefault="005E7D2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4BBB689A" w14:textId="77777777" w:rsidR="005E7D2D" w:rsidRPr="006A5E2A" w:rsidRDefault="005E7D2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D2D" w:rsidRPr="006A5E2A" w14:paraId="5014B41B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369A8E76" w14:textId="77777777" w:rsidR="005E7D2D" w:rsidRPr="006A5E2A" w:rsidRDefault="005E7D2D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2580408" w14:textId="77777777" w:rsidR="005E7D2D" w:rsidRPr="006A5E2A" w:rsidRDefault="005E7D2D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659F8577" w14:textId="7A00E981" w:rsidR="005E7D2D" w:rsidRPr="006A5E2A" w:rsidRDefault="005E7D2D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списка покупок. Аудирование. </w:t>
            </w:r>
          </w:p>
        </w:tc>
        <w:tc>
          <w:tcPr>
            <w:tcW w:w="1008" w:type="dxa"/>
            <w:shd w:val="clear" w:color="auto" w:fill="auto"/>
          </w:tcPr>
          <w:p w14:paraId="33D008E9" w14:textId="77777777" w:rsidR="005E7D2D" w:rsidRPr="006A5E2A" w:rsidRDefault="005E7D2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4EF2B4F3" w14:textId="77777777" w:rsidR="005E7D2D" w:rsidRPr="006A5E2A" w:rsidRDefault="005E7D2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D2D" w:rsidRPr="006A5E2A" w14:paraId="34892275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64DE5570" w14:textId="77777777" w:rsidR="005E7D2D" w:rsidRPr="006A5E2A" w:rsidRDefault="005E7D2D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0809476" w14:textId="77777777" w:rsidR="005E7D2D" w:rsidRPr="006A5E2A" w:rsidRDefault="005E7D2D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1FCC467D" w14:textId="100AF161" w:rsidR="005E7D2D" w:rsidRPr="006A5E2A" w:rsidRDefault="005E7D2D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монолога «Мои покупки».</w:t>
            </w:r>
          </w:p>
        </w:tc>
        <w:tc>
          <w:tcPr>
            <w:tcW w:w="1008" w:type="dxa"/>
            <w:shd w:val="clear" w:color="auto" w:fill="auto"/>
          </w:tcPr>
          <w:p w14:paraId="7AB8F828" w14:textId="102DDECA" w:rsidR="005E7D2D" w:rsidRPr="006A5E2A" w:rsidRDefault="005E7D2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25151310" w14:textId="77777777" w:rsidR="005E7D2D" w:rsidRPr="006A5E2A" w:rsidRDefault="005E7D2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72FDEBE3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454E43E1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68EE0EF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10</w:t>
            </w:r>
          </w:p>
        </w:tc>
        <w:tc>
          <w:tcPr>
            <w:tcW w:w="8631" w:type="dxa"/>
            <w:shd w:val="clear" w:color="auto" w:fill="auto"/>
          </w:tcPr>
          <w:p w14:paraId="125814A2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ФИЗКУЛЬТУРА И СПОРТ. ЗДОРОВЫЙ ОБРАЗ ЖИЗНИ.</w:t>
            </w:r>
          </w:p>
        </w:tc>
        <w:tc>
          <w:tcPr>
            <w:tcW w:w="1008" w:type="dxa"/>
            <w:shd w:val="clear" w:color="auto" w:fill="auto"/>
          </w:tcPr>
          <w:p w14:paraId="581C3C3A" w14:textId="2994F7D2" w:rsidR="006A5E2A" w:rsidRPr="006A5E2A" w:rsidRDefault="003519BB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4E3F71CF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597294C8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124F4D91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75F6EF3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10.1. Степени сравнения прилагательных</w:t>
            </w:r>
          </w:p>
        </w:tc>
        <w:tc>
          <w:tcPr>
            <w:tcW w:w="8631" w:type="dxa"/>
            <w:shd w:val="clear" w:color="auto" w:fill="auto"/>
          </w:tcPr>
          <w:p w14:paraId="73300763" w14:textId="77777777" w:rsidR="006A5E2A" w:rsidRPr="006A5E2A" w:rsidRDefault="006A5E2A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прилагательных: образования и употребление. Слова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исключения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as… as, not so…as, than.</w:t>
            </w:r>
          </w:p>
        </w:tc>
        <w:tc>
          <w:tcPr>
            <w:tcW w:w="1008" w:type="dxa"/>
            <w:shd w:val="clear" w:color="auto" w:fill="auto"/>
          </w:tcPr>
          <w:p w14:paraId="14985A20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3C64C87" w14:textId="6631677F" w:rsidR="006A5E2A" w:rsidRPr="006A5E2A" w:rsidRDefault="0004715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ОК9</w:t>
            </w:r>
          </w:p>
        </w:tc>
      </w:tr>
      <w:tr w:rsidR="006A5E2A" w:rsidRPr="006A5E2A" w14:paraId="49C27465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1BC2B046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6F12B53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3D17C3FA" w14:textId="77777777" w:rsidR="006A5E2A" w:rsidRPr="006A5E2A" w:rsidRDefault="006A5E2A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упражнений.</w:t>
            </w:r>
          </w:p>
        </w:tc>
        <w:tc>
          <w:tcPr>
            <w:tcW w:w="1008" w:type="dxa"/>
            <w:shd w:val="clear" w:color="auto" w:fill="auto"/>
          </w:tcPr>
          <w:p w14:paraId="53C629D5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743FAC50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6333DBA8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43F81FEE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20EDD41D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10.2.</w:t>
            </w:r>
            <w:r w:rsidRPr="006A5E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</w:t>
            </w:r>
          </w:p>
        </w:tc>
        <w:tc>
          <w:tcPr>
            <w:tcW w:w="8631" w:type="dxa"/>
            <w:shd w:val="clear" w:color="auto" w:fill="auto"/>
          </w:tcPr>
          <w:p w14:paraId="5EEF3087" w14:textId="77777777" w:rsidR="006A5E2A" w:rsidRPr="006A5E2A" w:rsidRDefault="006A5E2A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 «Спорт и спортивные игры». Ответы на вопросы по тексту.</w:t>
            </w:r>
          </w:p>
        </w:tc>
        <w:tc>
          <w:tcPr>
            <w:tcW w:w="1008" w:type="dxa"/>
            <w:shd w:val="clear" w:color="auto" w:fill="auto"/>
          </w:tcPr>
          <w:p w14:paraId="19259CA3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52F6DAC7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9BB" w:rsidRPr="006A5E2A" w14:paraId="6CB26912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4E5402A8" w14:textId="77777777" w:rsidR="003519BB" w:rsidRPr="006A5E2A" w:rsidRDefault="003519BB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7F6B9D5" w14:textId="77777777" w:rsidR="003519BB" w:rsidRPr="006A5E2A" w:rsidRDefault="003519BB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1F43C8D8" w14:textId="30F391C5" w:rsidR="003519BB" w:rsidRPr="006A5E2A" w:rsidRDefault="003519BB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Аудирование. Выполнение лексико-грамматических упражнений.</w:t>
            </w:r>
          </w:p>
        </w:tc>
        <w:tc>
          <w:tcPr>
            <w:tcW w:w="1008" w:type="dxa"/>
            <w:shd w:val="clear" w:color="auto" w:fill="auto"/>
          </w:tcPr>
          <w:p w14:paraId="067CBD3F" w14:textId="0B2BFC73" w:rsidR="003519BB" w:rsidRPr="006A5E2A" w:rsidRDefault="003519BB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7A74C4E4" w14:textId="77777777" w:rsidR="003519BB" w:rsidRPr="006A5E2A" w:rsidRDefault="003519BB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225C9479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577EB44A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2D7692E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0CEACB94" w14:textId="2BBA9BB1" w:rsidR="006A5E2A" w:rsidRPr="006A5E2A" w:rsidRDefault="006A5E2A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эссе.</w:t>
            </w:r>
          </w:p>
        </w:tc>
        <w:tc>
          <w:tcPr>
            <w:tcW w:w="1008" w:type="dxa"/>
            <w:shd w:val="clear" w:color="auto" w:fill="auto"/>
          </w:tcPr>
          <w:p w14:paraId="26909348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136EF292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76FAA764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54B899BB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8EE887B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11</w:t>
            </w:r>
          </w:p>
        </w:tc>
        <w:tc>
          <w:tcPr>
            <w:tcW w:w="8631" w:type="dxa"/>
            <w:shd w:val="clear" w:color="auto" w:fill="auto"/>
          </w:tcPr>
          <w:p w14:paraId="01F69F98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ПЛАНИРОВАНИЕ ПУТЕШЕСТВИЯ </w:t>
            </w:r>
          </w:p>
        </w:tc>
        <w:tc>
          <w:tcPr>
            <w:tcW w:w="1008" w:type="dxa"/>
            <w:shd w:val="clear" w:color="auto" w:fill="auto"/>
          </w:tcPr>
          <w:p w14:paraId="6D553394" w14:textId="75751601" w:rsidR="006A5E2A" w:rsidRPr="006A5E2A" w:rsidRDefault="003519BB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78A898CB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2D831C82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08F4AD14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2DA09496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Тема 11.1. Время </w:t>
            </w:r>
            <w:r w:rsidRPr="006A5E2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Present Continuous </w:t>
            </w:r>
          </w:p>
        </w:tc>
        <w:tc>
          <w:tcPr>
            <w:tcW w:w="8631" w:type="dxa"/>
            <w:shd w:val="clear" w:color="auto" w:fill="auto"/>
          </w:tcPr>
          <w:p w14:paraId="0470FA70" w14:textId="77777777" w:rsidR="006A5E2A" w:rsidRPr="006A5E2A" w:rsidRDefault="006A5E2A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Время </w:t>
            </w:r>
            <w:r w:rsidRPr="006A5E2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Present</w:t>
            </w:r>
            <w:r w:rsidRPr="006A5E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A5E2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Continuous</w:t>
            </w:r>
            <w:r w:rsidRPr="006A5E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: образование и употребление.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Present Simple</w:t>
            </w: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A5E2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Present Continuous.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</w:t>
            </w:r>
          </w:p>
        </w:tc>
        <w:tc>
          <w:tcPr>
            <w:tcW w:w="1008" w:type="dxa"/>
            <w:shd w:val="clear" w:color="auto" w:fill="auto"/>
          </w:tcPr>
          <w:p w14:paraId="7D445A26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2435E3D" w14:textId="23049343" w:rsidR="006A5E2A" w:rsidRPr="006A5E2A" w:rsidRDefault="0004715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ОК6,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ОК9</w:t>
            </w:r>
          </w:p>
        </w:tc>
      </w:tr>
      <w:tr w:rsidR="006A5E2A" w:rsidRPr="006A5E2A" w14:paraId="4AC67CF3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19E9729B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BDE73CF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100D9B54" w14:textId="77777777" w:rsidR="006A5E2A" w:rsidRPr="006A5E2A" w:rsidRDefault="006A5E2A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be going to do something.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</w:t>
            </w:r>
          </w:p>
        </w:tc>
        <w:tc>
          <w:tcPr>
            <w:tcW w:w="1008" w:type="dxa"/>
            <w:shd w:val="clear" w:color="auto" w:fill="auto"/>
          </w:tcPr>
          <w:p w14:paraId="750C91CC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7E42265B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3A14E2CA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3BB454EA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102A584C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11.2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Планы на будущее</w:t>
            </w:r>
          </w:p>
        </w:tc>
        <w:tc>
          <w:tcPr>
            <w:tcW w:w="8631" w:type="dxa"/>
            <w:shd w:val="clear" w:color="auto" w:fill="auto"/>
          </w:tcPr>
          <w:p w14:paraId="438A136E" w14:textId="77777777" w:rsidR="006A5E2A" w:rsidRPr="006A5E2A" w:rsidRDefault="006A5E2A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«Планирование путешествия». Выполнение заданий к тексту. </w:t>
            </w:r>
          </w:p>
        </w:tc>
        <w:tc>
          <w:tcPr>
            <w:tcW w:w="1008" w:type="dxa"/>
            <w:shd w:val="clear" w:color="auto" w:fill="auto"/>
          </w:tcPr>
          <w:p w14:paraId="2318492A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75BBA0CE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9BB" w:rsidRPr="006A5E2A" w14:paraId="2BD0374A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6022E28D" w14:textId="77777777" w:rsidR="003519BB" w:rsidRPr="006A5E2A" w:rsidRDefault="003519BB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55A30C9" w14:textId="77777777" w:rsidR="003519BB" w:rsidRPr="006A5E2A" w:rsidRDefault="003519BB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600E68A2" w14:textId="0185E9B7" w:rsidR="003519BB" w:rsidRPr="006A5E2A" w:rsidRDefault="003519BB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 «Что я собираюсь делать завтра». Презентация проекта «Путеводитель по городу Полярные Зори».</w:t>
            </w:r>
          </w:p>
        </w:tc>
        <w:tc>
          <w:tcPr>
            <w:tcW w:w="1008" w:type="dxa"/>
            <w:shd w:val="clear" w:color="auto" w:fill="auto"/>
          </w:tcPr>
          <w:p w14:paraId="23D0F1FC" w14:textId="0963D585" w:rsidR="003519BB" w:rsidRPr="006A5E2A" w:rsidRDefault="003519BB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21E00FF0" w14:textId="77777777" w:rsidR="003519BB" w:rsidRPr="006A5E2A" w:rsidRDefault="003519BB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2E879BCE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4E4D4536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564FCB1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0E3EBE23" w14:textId="1B7BC558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картинок. Словарный диктант.</w:t>
            </w:r>
          </w:p>
        </w:tc>
        <w:tc>
          <w:tcPr>
            <w:tcW w:w="1008" w:type="dxa"/>
            <w:shd w:val="clear" w:color="auto" w:fill="auto"/>
          </w:tcPr>
          <w:p w14:paraId="18110229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5F8C9045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426C965A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23710787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23A89C7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12</w:t>
            </w:r>
          </w:p>
        </w:tc>
        <w:tc>
          <w:tcPr>
            <w:tcW w:w="8631" w:type="dxa"/>
            <w:shd w:val="clear" w:color="auto" w:fill="auto"/>
          </w:tcPr>
          <w:p w14:paraId="5AC478EC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МОСКВА. ПРОШЛОЕ И НАСТОЯЩЕЕ </w:t>
            </w:r>
          </w:p>
        </w:tc>
        <w:tc>
          <w:tcPr>
            <w:tcW w:w="1008" w:type="dxa"/>
            <w:shd w:val="clear" w:color="auto" w:fill="auto"/>
          </w:tcPr>
          <w:p w14:paraId="3E5FE993" w14:textId="7ECF4184" w:rsidR="006A5E2A" w:rsidRPr="006A5E2A" w:rsidRDefault="003519BB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00907F34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72978B2C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5AD0D7D5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18F4E338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12.1. Время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 Simple</w:t>
            </w:r>
          </w:p>
        </w:tc>
        <w:tc>
          <w:tcPr>
            <w:tcW w:w="8631" w:type="dxa"/>
            <w:shd w:val="clear" w:color="auto" w:fill="auto"/>
          </w:tcPr>
          <w:p w14:paraId="05BD90D9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образование и употребление. Выполнение грамматических упражнений.</w:t>
            </w:r>
          </w:p>
        </w:tc>
        <w:tc>
          <w:tcPr>
            <w:tcW w:w="1008" w:type="dxa"/>
            <w:shd w:val="clear" w:color="auto" w:fill="auto"/>
          </w:tcPr>
          <w:p w14:paraId="546A7C78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435E4CF" w14:textId="2DA9E856" w:rsidR="006A5E2A" w:rsidRPr="006A5E2A" w:rsidRDefault="0004715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ОК6</w:t>
            </w:r>
          </w:p>
        </w:tc>
      </w:tr>
      <w:tr w:rsidR="006A5E2A" w:rsidRPr="006A5E2A" w14:paraId="607000CA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3AC31D1B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A40740A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45B09EAA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</w:t>
            </w: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used</w:t>
            </w: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to</w:t>
            </w: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упражнений.</w:t>
            </w:r>
          </w:p>
        </w:tc>
        <w:tc>
          <w:tcPr>
            <w:tcW w:w="1008" w:type="dxa"/>
            <w:shd w:val="clear" w:color="auto" w:fill="auto"/>
          </w:tcPr>
          <w:p w14:paraId="23C3C357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2829A371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7D1C273B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43DB1DF3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818C194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Тема 12.2. Москва </w:t>
            </w:r>
          </w:p>
        </w:tc>
        <w:tc>
          <w:tcPr>
            <w:tcW w:w="8631" w:type="dxa"/>
            <w:shd w:val="clear" w:color="auto" w:fill="auto"/>
          </w:tcPr>
          <w:p w14:paraId="78C71D7C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лексики по теме. Чтение текста «Москва- всегда молодая и красивая». Ответы на вопросы.</w:t>
            </w:r>
          </w:p>
        </w:tc>
        <w:tc>
          <w:tcPr>
            <w:tcW w:w="1008" w:type="dxa"/>
            <w:shd w:val="clear" w:color="auto" w:fill="auto"/>
          </w:tcPr>
          <w:p w14:paraId="09C30C45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1ABA6E0A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9BB" w:rsidRPr="006A5E2A" w14:paraId="75F244F3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2E963159" w14:textId="77777777" w:rsidR="003519BB" w:rsidRPr="006A5E2A" w:rsidRDefault="003519BB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2EFEAF6" w14:textId="77777777" w:rsidR="003519BB" w:rsidRPr="006A5E2A" w:rsidRDefault="003519BB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5915D215" w14:textId="3AFA661D" w:rsidR="003519BB" w:rsidRPr="006A5E2A" w:rsidRDefault="003519BB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Аудирование. Выполнение лексико-грамматических упражнений.</w:t>
            </w:r>
          </w:p>
        </w:tc>
        <w:tc>
          <w:tcPr>
            <w:tcW w:w="1008" w:type="dxa"/>
            <w:shd w:val="clear" w:color="auto" w:fill="auto"/>
          </w:tcPr>
          <w:p w14:paraId="35294CFE" w14:textId="332C4BD7" w:rsidR="003519BB" w:rsidRPr="006A5E2A" w:rsidRDefault="003519BB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0C7B6C31" w14:textId="77777777" w:rsidR="003519BB" w:rsidRPr="006A5E2A" w:rsidRDefault="003519BB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721FDF7C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3C1A0C14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E4E28AA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tr-TR"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277AF3F3" w14:textId="18E24193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монолога о Москве.</w:t>
            </w:r>
          </w:p>
        </w:tc>
        <w:tc>
          <w:tcPr>
            <w:tcW w:w="1008" w:type="dxa"/>
            <w:shd w:val="clear" w:color="auto" w:fill="auto"/>
          </w:tcPr>
          <w:p w14:paraId="32ED8439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5CF65B78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20DBFCE5" w14:textId="77777777" w:rsidTr="00AF159C">
        <w:trPr>
          <w:trHeight w:val="536"/>
        </w:trPr>
        <w:tc>
          <w:tcPr>
            <w:tcW w:w="993" w:type="dxa"/>
            <w:shd w:val="clear" w:color="auto" w:fill="auto"/>
          </w:tcPr>
          <w:p w14:paraId="4BCD9088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82E8E3F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13</w:t>
            </w:r>
          </w:p>
        </w:tc>
        <w:tc>
          <w:tcPr>
            <w:tcW w:w="8631" w:type="dxa"/>
            <w:shd w:val="clear" w:color="auto" w:fill="auto"/>
          </w:tcPr>
          <w:p w14:paraId="1D13BC63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 – НАША РОДИНА</w:t>
            </w:r>
          </w:p>
        </w:tc>
        <w:tc>
          <w:tcPr>
            <w:tcW w:w="1008" w:type="dxa"/>
            <w:shd w:val="clear" w:color="auto" w:fill="auto"/>
          </w:tcPr>
          <w:p w14:paraId="192EEFF8" w14:textId="734ABA38" w:rsidR="006A5E2A" w:rsidRPr="006A5E2A" w:rsidRDefault="003519BB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38B8B3F1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ru-RU"/>
              </w:rPr>
            </w:pPr>
          </w:p>
        </w:tc>
      </w:tr>
      <w:tr w:rsidR="005E7D2D" w:rsidRPr="006A5E2A" w14:paraId="5C57FCCB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32819696" w14:textId="77777777" w:rsidR="005E7D2D" w:rsidRPr="006A5E2A" w:rsidRDefault="005E7D2D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07AD794" w14:textId="77777777" w:rsidR="005E7D2D" w:rsidRPr="006A5E2A" w:rsidRDefault="005E7D2D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13.1. Время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Future Simple</w:t>
            </w:r>
          </w:p>
        </w:tc>
        <w:tc>
          <w:tcPr>
            <w:tcW w:w="8631" w:type="dxa"/>
            <w:shd w:val="clear" w:color="auto" w:fill="auto"/>
          </w:tcPr>
          <w:p w14:paraId="73AD0F7F" w14:textId="15D63CFE" w:rsidR="005E7D2D" w:rsidRPr="006A5E2A" w:rsidRDefault="005E7D2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Future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Образование и употребление. </w:t>
            </w:r>
          </w:p>
        </w:tc>
        <w:tc>
          <w:tcPr>
            <w:tcW w:w="1008" w:type="dxa"/>
            <w:shd w:val="clear" w:color="auto" w:fill="auto"/>
          </w:tcPr>
          <w:p w14:paraId="513866F5" w14:textId="77777777" w:rsidR="005E7D2D" w:rsidRPr="006A5E2A" w:rsidRDefault="005E7D2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7D3D22C" w14:textId="11F8565C" w:rsidR="00B74CE5" w:rsidRDefault="00B74CE5" w:rsidP="00B74C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ОК6</w:t>
            </w:r>
          </w:p>
          <w:p w14:paraId="7BD2AD87" w14:textId="559A0D2D" w:rsidR="005E7D2D" w:rsidRPr="006A5E2A" w:rsidRDefault="005E7D2D" w:rsidP="00B74C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9BB" w:rsidRPr="006A5E2A" w14:paraId="3C6B851E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0E02BF71" w14:textId="77777777" w:rsidR="003519BB" w:rsidRPr="006A5E2A" w:rsidRDefault="003519BB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A771291" w14:textId="77777777" w:rsidR="003519BB" w:rsidRPr="006A5E2A" w:rsidRDefault="003519BB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65100736" w14:textId="56EEA75A" w:rsidR="003519BB" w:rsidRPr="006A5E2A" w:rsidRDefault="003519BB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упражнений.</w:t>
            </w:r>
          </w:p>
        </w:tc>
        <w:tc>
          <w:tcPr>
            <w:tcW w:w="1008" w:type="dxa"/>
            <w:shd w:val="clear" w:color="auto" w:fill="auto"/>
          </w:tcPr>
          <w:p w14:paraId="32F187D9" w14:textId="1C9701B0" w:rsidR="003519BB" w:rsidRPr="006A5E2A" w:rsidRDefault="003519BB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76F55284" w14:textId="77777777" w:rsidR="003519BB" w:rsidRPr="006A5E2A" w:rsidRDefault="003519BB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D2D" w:rsidRPr="006A5E2A" w14:paraId="0E08C7F2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3689CF30" w14:textId="77777777" w:rsidR="005E7D2D" w:rsidRPr="006A5E2A" w:rsidRDefault="005E7D2D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FDE3D4D" w14:textId="77777777" w:rsidR="005E7D2D" w:rsidRPr="006A5E2A" w:rsidRDefault="005E7D2D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13.2. Россия</w:t>
            </w:r>
          </w:p>
        </w:tc>
        <w:tc>
          <w:tcPr>
            <w:tcW w:w="8631" w:type="dxa"/>
            <w:shd w:val="clear" w:color="auto" w:fill="auto"/>
          </w:tcPr>
          <w:p w14:paraId="6BE29D25" w14:textId="77777777" w:rsidR="005E7D2D" w:rsidRPr="006A5E2A" w:rsidRDefault="005E7D2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лексики по теме. Чтение текста «Политическая система России». Ответы на вопросы к тексту.</w:t>
            </w:r>
          </w:p>
        </w:tc>
        <w:tc>
          <w:tcPr>
            <w:tcW w:w="1008" w:type="dxa"/>
            <w:shd w:val="clear" w:color="auto" w:fill="auto"/>
          </w:tcPr>
          <w:p w14:paraId="6FB37D0A" w14:textId="77777777" w:rsidR="005E7D2D" w:rsidRPr="006A5E2A" w:rsidRDefault="005E7D2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53D0D85A" w14:textId="77777777" w:rsidR="005E7D2D" w:rsidRPr="006A5E2A" w:rsidRDefault="005E7D2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D2D" w:rsidRPr="006A5E2A" w14:paraId="1AFA8979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01EB3AD3" w14:textId="77777777" w:rsidR="005E7D2D" w:rsidRPr="006A5E2A" w:rsidRDefault="005E7D2D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83C7510" w14:textId="77777777" w:rsidR="005E7D2D" w:rsidRPr="006A5E2A" w:rsidRDefault="005E7D2D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0263BA70" w14:textId="77777777" w:rsidR="005E7D2D" w:rsidRPr="006A5E2A" w:rsidRDefault="005E7D2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Аудирование. Выполнение лексико-грамматических упражнений</w:t>
            </w:r>
          </w:p>
        </w:tc>
        <w:tc>
          <w:tcPr>
            <w:tcW w:w="1008" w:type="dxa"/>
            <w:shd w:val="clear" w:color="auto" w:fill="auto"/>
          </w:tcPr>
          <w:p w14:paraId="46F41A14" w14:textId="77777777" w:rsidR="005E7D2D" w:rsidRPr="006A5E2A" w:rsidRDefault="005E7D2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1D993E5F" w14:textId="77777777" w:rsidR="005E7D2D" w:rsidRPr="006A5E2A" w:rsidRDefault="005E7D2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D2D" w:rsidRPr="006A5E2A" w14:paraId="2AE94D73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6EA5DAB8" w14:textId="77777777" w:rsidR="005E7D2D" w:rsidRPr="006A5E2A" w:rsidRDefault="005E7D2D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BC4B59C" w14:textId="77777777" w:rsidR="005E7D2D" w:rsidRPr="006A5E2A" w:rsidRDefault="005E7D2D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747809BF" w14:textId="56208596" w:rsidR="005E7D2D" w:rsidRPr="006A5E2A" w:rsidRDefault="005E7D2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Диалог-расспрос о политической системе России</w:t>
            </w:r>
          </w:p>
        </w:tc>
        <w:tc>
          <w:tcPr>
            <w:tcW w:w="1008" w:type="dxa"/>
            <w:shd w:val="clear" w:color="auto" w:fill="auto"/>
          </w:tcPr>
          <w:p w14:paraId="3C1AC9C4" w14:textId="38B1A1E3" w:rsidR="005E7D2D" w:rsidRPr="006A5E2A" w:rsidRDefault="005E7D2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6ABB34E6" w14:textId="77777777" w:rsidR="005E7D2D" w:rsidRPr="006A5E2A" w:rsidRDefault="005E7D2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37AD25FC" w14:textId="77777777" w:rsidTr="00AF159C">
        <w:trPr>
          <w:trHeight w:val="477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18789AF6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5DD8517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14</w:t>
            </w:r>
          </w:p>
        </w:tc>
        <w:tc>
          <w:tcPr>
            <w:tcW w:w="8631" w:type="dxa"/>
            <w:tcBorders>
              <w:bottom w:val="single" w:sz="4" w:space="0" w:color="auto"/>
            </w:tcBorders>
            <w:shd w:val="clear" w:color="auto" w:fill="auto"/>
          </w:tcPr>
          <w:p w14:paraId="7E47A642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ВЕЛИКОБРИТАНИЯ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14:paraId="1DC22931" w14:textId="73BA08DB" w:rsidR="006A5E2A" w:rsidRPr="006A5E2A" w:rsidRDefault="003519BB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CB2EFFA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5E2A" w:rsidRPr="006A5E2A" w14:paraId="558B31E2" w14:textId="77777777" w:rsidTr="00AF159C">
        <w:trPr>
          <w:trHeight w:val="477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0896F810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22B7242E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14.1. Артикли</w:t>
            </w:r>
          </w:p>
        </w:tc>
        <w:tc>
          <w:tcPr>
            <w:tcW w:w="8631" w:type="dxa"/>
            <w:shd w:val="clear" w:color="auto" w:fill="auto"/>
          </w:tcPr>
          <w:p w14:paraId="66F3AC2F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определенного и неопределенного артикля, особенности употребления. Выполнение грамматических упражнений.</w:t>
            </w:r>
          </w:p>
          <w:p w14:paraId="2D217F1C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14:paraId="79162E8F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3051889" w14:textId="3D95EFAE" w:rsidR="006A5E2A" w:rsidRPr="006A5E2A" w:rsidRDefault="0004715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ОК6</w:t>
            </w:r>
          </w:p>
        </w:tc>
      </w:tr>
      <w:tr w:rsidR="006A5E2A" w:rsidRPr="006A5E2A" w14:paraId="6F867AAC" w14:textId="77777777" w:rsidTr="00AF159C">
        <w:trPr>
          <w:trHeight w:val="477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8059D71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A75D8EE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46101D58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Артикль с географическими названиями. Определенный и нулевой артикль с географическими названиями.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14:paraId="73428E9C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5B65E81D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60DA8AD8" w14:textId="77777777" w:rsidTr="00AF159C">
        <w:trPr>
          <w:trHeight w:val="477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151D0608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7D29F7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7DBFA006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упражнений.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14:paraId="3B6B0855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142B6BFD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744D7BB9" w14:textId="77777777" w:rsidTr="00AF159C">
        <w:trPr>
          <w:trHeight w:val="681"/>
        </w:trPr>
        <w:tc>
          <w:tcPr>
            <w:tcW w:w="993" w:type="dxa"/>
            <w:shd w:val="clear" w:color="auto" w:fill="auto"/>
          </w:tcPr>
          <w:p w14:paraId="3B0D7AAD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F282281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14.2. Великобритания. </w:t>
            </w:r>
          </w:p>
        </w:tc>
        <w:tc>
          <w:tcPr>
            <w:tcW w:w="8631" w:type="dxa"/>
            <w:shd w:val="clear" w:color="auto" w:fill="auto"/>
          </w:tcPr>
          <w:p w14:paraId="11C078AC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новой лексики по теме. Чтение «Некоторые факты о Соединенном Королевстве». Выполнение задания к тексту.</w:t>
            </w:r>
          </w:p>
        </w:tc>
        <w:tc>
          <w:tcPr>
            <w:tcW w:w="1008" w:type="dxa"/>
            <w:shd w:val="clear" w:color="auto" w:fill="auto"/>
          </w:tcPr>
          <w:p w14:paraId="1FE20EBE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3E5C419A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9BB" w:rsidRPr="006A5E2A" w14:paraId="7F977D51" w14:textId="77777777" w:rsidTr="00AF159C">
        <w:trPr>
          <w:trHeight w:val="681"/>
        </w:trPr>
        <w:tc>
          <w:tcPr>
            <w:tcW w:w="993" w:type="dxa"/>
            <w:shd w:val="clear" w:color="auto" w:fill="auto"/>
          </w:tcPr>
          <w:p w14:paraId="2FEACDEB" w14:textId="77777777" w:rsidR="003519BB" w:rsidRPr="006A5E2A" w:rsidRDefault="003519BB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DEA8B55" w14:textId="77777777" w:rsidR="003519BB" w:rsidRPr="006A5E2A" w:rsidRDefault="003519BB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09F0295A" w14:textId="64D15E1C" w:rsidR="003519BB" w:rsidRPr="006A5E2A" w:rsidRDefault="003519BB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Аудирование. Выполнение лексико-грамматических упражнений.</w:t>
            </w:r>
          </w:p>
        </w:tc>
        <w:tc>
          <w:tcPr>
            <w:tcW w:w="1008" w:type="dxa"/>
            <w:shd w:val="clear" w:color="auto" w:fill="auto"/>
          </w:tcPr>
          <w:p w14:paraId="5D6F23A1" w14:textId="4F1457ED" w:rsidR="003519BB" w:rsidRPr="006A5E2A" w:rsidRDefault="003519BB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0BB6D1B3" w14:textId="77777777" w:rsidR="003519BB" w:rsidRPr="006A5E2A" w:rsidRDefault="003519BB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31EBDE33" w14:textId="77777777" w:rsidTr="00AF159C">
        <w:trPr>
          <w:trHeight w:val="477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B904CAF" w14:textId="77777777" w:rsidR="006A5E2A" w:rsidRPr="006A5E2A" w:rsidRDefault="006A5E2A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9DAC5BE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tcBorders>
              <w:bottom w:val="single" w:sz="4" w:space="0" w:color="auto"/>
            </w:tcBorders>
            <w:shd w:val="clear" w:color="auto" w:fill="auto"/>
          </w:tcPr>
          <w:p w14:paraId="68E0E0A3" w14:textId="15C22FA1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диктант.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14:paraId="1616CC85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03B0D519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70EDF79F" w14:textId="77777777" w:rsidTr="00AF159C">
        <w:trPr>
          <w:trHeight w:val="477"/>
        </w:trPr>
        <w:tc>
          <w:tcPr>
            <w:tcW w:w="14742" w:type="dxa"/>
            <w:gridSpan w:val="5"/>
            <w:shd w:val="clear" w:color="auto" w:fill="auto"/>
          </w:tcPr>
          <w:p w14:paraId="40B81442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ПРИКЛАДНОЙ МОДУЛЬ</w:t>
            </w:r>
          </w:p>
        </w:tc>
      </w:tr>
      <w:tr w:rsidR="006A5E2A" w:rsidRPr="006A5E2A" w14:paraId="3FA7EF97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7441922F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29205FF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15</w:t>
            </w:r>
          </w:p>
        </w:tc>
        <w:tc>
          <w:tcPr>
            <w:tcW w:w="8631" w:type="dxa"/>
            <w:shd w:val="clear" w:color="auto" w:fill="auto"/>
          </w:tcPr>
          <w:p w14:paraId="06FCB0ED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МОЯ БУДУЩАЯ ПРОФЕССИЯ</w:t>
            </w:r>
          </w:p>
        </w:tc>
        <w:tc>
          <w:tcPr>
            <w:tcW w:w="1008" w:type="dxa"/>
            <w:shd w:val="clear" w:color="auto" w:fill="auto"/>
          </w:tcPr>
          <w:p w14:paraId="271C2ACC" w14:textId="275683EA" w:rsidR="006A5E2A" w:rsidRPr="006A5E2A" w:rsidRDefault="00D52287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7EA29E82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4AD" w:rsidRPr="006A5E2A" w14:paraId="724BC179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289F5231" w14:textId="77777777" w:rsidR="004674AD" w:rsidRPr="006A5E2A" w:rsidRDefault="004674AD" w:rsidP="006A5E2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320EF95" w14:textId="77777777" w:rsidR="004674AD" w:rsidRPr="006A5E2A" w:rsidRDefault="004674AD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15.1. Времена группы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Perfect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31" w:type="dxa"/>
            <w:shd w:val="clear" w:color="auto" w:fill="auto"/>
          </w:tcPr>
          <w:p w14:paraId="2193C913" w14:textId="02F80E2D" w:rsidR="004674AD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Perfect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Образование и употребление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08" w:type="dxa"/>
            <w:shd w:val="clear" w:color="auto" w:fill="auto"/>
          </w:tcPr>
          <w:p w14:paraId="3D959C3F" w14:textId="77777777" w:rsidR="004674AD" w:rsidRPr="006A5E2A" w:rsidRDefault="004674A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F97EC2A" w14:textId="51E22D35" w:rsidR="004674AD" w:rsidRPr="006A5E2A" w:rsidRDefault="0004715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ОК6, ОК</w:t>
            </w:r>
            <w:r w:rsidR="00B74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52287" w:rsidRPr="006A5E2A" w14:paraId="70FCDB9B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7522AD3B" w14:textId="77777777" w:rsidR="00D52287" w:rsidRPr="006A5E2A" w:rsidRDefault="00D52287" w:rsidP="006A5E2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E5CA1E0" w14:textId="77777777" w:rsidR="00D52287" w:rsidRPr="006A5E2A" w:rsidRDefault="00D52287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52BAFF71" w14:textId="014484D5" w:rsidR="00D52287" w:rsidRPr="006A5E2A" w:rsidRDefault="00D52287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упражнений.</w:t>
            </w:r>
          </w:p>
        </w:tc>
        <w:tc>
          <w:tcPr>
            <w:tcW w:w="1008" w:type="dxa"/>
            <w:shd w:val="clear" w:color="auto" w:fill="auto"/>
          </w:tcPr>
          <w:p w14:paraId="6AE66F8F" w14:textId="3D0F7170" w:rsidR="00D52287" w:rsidRPr="006A5E2A" w:rsidRDefault="00D52287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2552B52A" w14:textId="77777777" w:rsidR="00D52287" w:rsidRPr="006A5E2A" w:rsidRDefault="00D52287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4AD" w:rsidRPr="004674AD" w14:paraId="73DEF42A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2BEA19AE" w14:textId="77777777" w:rsidR="004674AD" w:rsidRPr="006A5E2A" w:rsidRDefault="004674AD" w:rsidP="006A5E2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EE7E99F" w14:textId="77777777" w:rsidR="004674AD" w:rsidRPr="006A5E2A" w:rsidRDefault="004674AD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31FA688E" w14:textId="15AF5E03" w:rsidR="004674AD" w:rsidRPr="004674AD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Present Perfect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Past Simple.</w:t>
            </w:r>
            <w:r w:rsidRPr="004674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упражнений.</w:t>
            </w:r>
          </w:p>
        </w:tc>
        <w:tc>
          <w:tcPr>
            <w:tcW w:w="1008" w:type="dxa"/>
            <w:shd w:val="clear" w:color="auto" w:fill="auto"/>
          </w:tcPr>
          <w:p w14:paraId="6E89E9B9" w14:textId="77565375" w:rsidR="004674AD" w:rsidRPr="004674AD" w:rsidRDefault="004674A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3BD84BC1" w14:textId="77777777" w:rsidR="004674AD" w:rsidRPr="004674AD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674AD" w:rsidRPr="006A5E2A" w14:paraId="75E89281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5F4A4454" w14:textId="77777777" w:rsidR="004674AD" w:rsidRPr="004674AD" w:rsidRDefault="004674AD" w:rsidP="006A5E2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F2C30A5" w14:textId="77777777" w:rsidR="004674AD" w:rsidRPr="004674AD" w:rsidRDefault="004674AD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1D52F386" w14:textId="0B771A35" w:rsidR="004674AD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Perfect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Образование и употребление. Выполнение грамматических упражнений.</w:t>
            </w:r>
          </w:p>
        </w:tc>
        <w:tc>
          <w:tcPr>
            <w:tcW w:w="1008" w:type="dxa"/>
            <w:shd w:val="clear" w:color="auto" w:fill="auto"/>
          </w:tcPr>
          <w:p w14:paraId="12551D65" w14:textId="77777777" w:rsidR="004674AD" w:rsidRPr="006A5E2A" w:rsidRDefault="004674A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66556AA1" w14:textId="77777777" w:rsidR="004674AD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4AD" w:rsidRPr="006A5E2A" w14:paraId="468BD6FD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03FD00EB" w14:textId="77777777" w:rsidR="004674AD" w:rsidRPr="004674AD" w:rsidRDefault="004674AD" w:rsidP="006A5E2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C18EDEC" w14:textId="77777777" w:rsidR="004674AD" w:rsidRPr="004674AD" w:rsidRDefault="004674AD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036C3335" w14:textId="27169CEF" w:rsidR="004674AD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Past Perfect Past Simple.</w:t>
            </w:r>
            <w:r w:rsidRPr="004674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упражнений.</w:t>
            </w:r>
          </w:p>
        </w:tc>
        <w:tc>
          <w:tcPr>
            <w:tcW w:w="1008" w:type="dxa"/>
            <w:shd w:val="clear" w:color="auto" w:fill="auto"/>
          </w:tcPr>
          <w:p w14:paraId="68F51BC5" w14:textId="298F3E50" w:rsidR="004674AD" w:rsidRPr="006A5E2A" w:rsidRDefault="004674A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1E373227" w14:textId="77777777" w:rsidR="004674AD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4AD" w:rsidRPr="006A5E2A" w14:paraId="358054D0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76494DE7" w14:textId="77777777" w:rsidR="004674AD" w:rsidRPr="006A5E2A" w:rsidRDefault="004674AD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53E9E9C" w14:textId="77777777" w:rsidR="004674AD" w:rsidRPr="006A5E2A" w:rsidRDefault="004674AD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15.2. </w:t>
            </w:r>
          </w:p>
          <w:p w14:paraId="7E57C513" w14:textId="77777777" w:rsidR="004674AD" w:rsidRPr="006A5E2A" w:rsidRDefault="004674AD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Будущая профессия</w:t>
            </w:r>
          </w:p>
        </w:tc>
        <w:tc>
          <w:tcPr>
            <w:tcW w:w="8631" w:type="dxa"/>
            <w:shd w:val="clear" w:color="auto" w:fill="auto"/>
          </w:tcPr>
          <w:p w14:paraId="0830543B" w14:textId="5A7EA21D" w:rsidR="004674AD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лексики по теме. Чтение текста «Выбор профессии». </w:t>
            </w:r>
          </w:p>
        </w:tc>
        <w:tc>
          <w:tcPr>
            <w:tcW w:w="1008" w:type="dxa"/>
            <w:shd w:val="clear" w:color="auto" w:fill="auto"/>
          </w:tcPr>
          <w:p w14:paraId="411C0552" w14:textId="77777777" w:rsidR="004674AD" w:rsidRPr="006A5E2A" w:rsidRDefault="004674A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6B04E2DE" w14:textId="77777777" w:rsidR="004674AD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4AD" w:rsidRPr="006A5E2A" w14:paraId="2543EEB5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33C5EB6C" w14:textId="77777777" w:rsidR="004674AD" w:rsidRPr="006A5E2A" w:rsidRDefault="004674AD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AE55D35" w14:textId="77777777" w:rsidR="004674AD" w:rsidRPr="006A5E2A" w:rsidRDefault="004674AD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5C35A553" w14:textId="471E17B0" w:rsidR="004674AD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 к тексту.</w:t>
            </w:r>
          </w:p>
        </w:tc>
        <w:tc>
          <w:tcPr>
            <w:tcW w:w="1008" w:type="dxa"/>
            <w:shd w:val="clear" w:color="auto" w:fill="auto"/>
          </w:tcPr>
          <w:p w14:paraId="111450A6" w14:textId="6828B8AF" w:rsidR="004674AD" w:rsidRPr="006A5E2A" w:rsidRDefault="004674A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5366AE92" w14:textId="77777777" w:rsidR="004674AD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4AD" w:rsidRPr="006A5E2A" w14:paraId="7B7F83A2" w14:textId="77777777" w:rsidTr="004674AD">
        <w:trPr>
          <w:trHeight w:val="704"/>
        </w:trPr>
        <w:tc>
          <w:tcPr>
            <w:tcW w:w="993" w:type="dxa"/>
            <w:shd w:val="clear" w:color="auto" w:fill="auto"/>
          </w:tcPr>
          <w:p w14:paraId="17427446" w14:textId="77777777" w:rsidR="004674AD" w:rsidRPr="006A5E2A" w:rsidRDefault="004674AD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B736A8F" w14:textId="77777777" w:rsidR="004674AD" w:rsidRPr="006A5E2A" w:rsidRDefault="004674AD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45CBD494" w14:textId="77777777" w:rsidR="004674AD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Аудирование. Выполнение лексико-грамматических</w:t>
            </w: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упражнений.</w:t>
            </w:r>
          </w:p>
        </w:tc>
        <w:tc>
          <w:tcPr>
            <w:tcW w:w="1008" w:type="dxa"/>
            <w:shd w:val="clear" w:color="auto" w:fill="auto"/>
          </w:tcPr>
          <w:p w14:paraId="37A70982" w14:textId="77777777" w:rsidR="004674AD" w:rsidRPr="006A5E2A" w:rsidRDefault="004674A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1E248E9B" w14:textId="77777777" w:rsidR="004674AD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4AD" w:rsidRPr="006A5E2A" w14:paraId="5C4AE38D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12600D3E" w14:textId="77777777" w:rsidR="004674AD" w:rsidRPr="006A5E2A" w:rsidRDefault="004674AD" w:rsidP="006A5E2A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9E8CD1B" w14:textId="77777777" w:rsidR="004674AD" w:rsidRPr="006A5E2A" w:rsidRDefault="004674AD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43114685" w14:textId="6F358BF7" w:rsidR="004674AD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 «Моя будущая профессия»</w:t>
            </w:r>
          </w:p>
        </w:tc>
        <w:tc>
          <w:tcPr>
            <w:tcW w:w="1008" w:type="dxa"/>
            <w:shd w:val="clear" w:color="auto" w:fill="auto"/>
          </w:tcPr>
          <w:p w14:paraId="08CB41A0" w14:textId="7D41FE84" w:rsidR="004674AD" w:rsidRPr="006A5E2A" w:rsidRDefault="004674A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78A13A6A" w14:textId="77777777" w:rsidR="004674AD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039DB692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65E9C7F3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4A896E8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16</w:t>
            </w:r>
          </w:p>
        </w:tc>
        <w:tc>
          <w:tcPr>
            <w:tcW w:w="8631" w:type="dxa"/>
            <w:shd w:val="clear" w:color="auto" w:fill="auto"/>
          </w:tcPr>
          <w:p w14:paraId="62B2361E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КОМПЬЮТЕРНЫЕ ТЕХНОЛОГИИ В ПРОМЫШЛЕННОСТИ</w:t>
            </w:r>
          </w:p>
        </w:tc>
        <w:tc>
          <w:tcPr>
            <w:tcW w:w="1008" w:type="dxa"/>
            <w:shd w:val="clear" w:color="auto" w:fill="auto"/>
          </w:tcPr>
          <w:p w14:paraId="69D3160E" w14:textId="3E114A09" w:rsidR="006A5E2A" w:rsidRPr="006A5E2A" w:rsidRDefault="004674A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14:paraId="62020C46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4AD" w:rsidRPr="006A5E2A" w14:paraId="6663E5AE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5471AA0C" w14:textId="77777777" w:rsidR="004674AD" w:rsidRPr="006A5E2A" w:rsidRDefault="004674AD" w:rsidP="006A5E2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2795723E" w14:textId="77777777" w:rsidR="004674AD" w:rsidRPr="006A5E2A" w:rsidRDefault="004674AD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16.1. Меры и числа.</w:t>
            </w:r>
          </w:p>
        </w:tc>
        <w:tc>
          <w:tcPr>
            <w:tcW w:w="8631" w:type="dxa"/>
            <w:shd w:val="clear" w:color="auto" w:fill="auto"/>
          </w:tcPr>
          <w:p w14:paraId="2B4C6CDF" w14:textId="2DA21834" w:rsidR="004674AD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Количественные и порядковые числительные. Простые и десятичные дроби. </w:t>
            </w:r>
          </w:p>
        </w:tc>
        <w:tc>
          <w:tcPr>
            <w:tcW w:w="1008" w:type="dxa"/>
            <w:shd w:val="clear" w:color="auto" w:fill="auto"/>
          </w:tcPr>
          <w:p w14:paraId="2DF97144" w14:textId="77777777" w:rsidR="004674AD" w:rsidRPr="006A5E2A" w:rsidRDefault="004674A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E4BA0C7" w14:textId="2F8BA547" w:rsidR="004674AD" w:rsidRPr="006A5E2A" w:rsidRDefault="0004715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ОК6,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ОК9</w:t>
            </w:r>
          </w:p>
        </w:tc>
      </w:tr>
      <w:tr w:rsidR="004674AD" w:rsidRPr="006A5E2A" w14:paraId="28D5C56E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7AF7B049" w14:textId="77777777" w:rsidR="004674AD" w:rsidRPr="006A5E2A" w:rsidRDefault="004674AD" w:rsidP="006A5E2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B32EB24" w14:textId="77777777" w:rsidR="004674AD" w:rsidRPr="006A5E2A" w:rsidRDefault="004674AD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3B73790E" w14:textId="3E875084" w:rsidR="004674AD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Даты.  Математические действия с числительными</w:t>
            </w:r>
          </w:p>
        </w:tc>
        <w:tc>
          <w:tcPr>
            <w:tcW w:w="1008" w:type="dxa"/>
            <w:shd w:val="clear" w:color="auto" w:fill="auto"/>
          </w:tcPr>
          <w:p w14:paraId="57F7D1AC" w14:textId="1679E1A3" w:rsidR="004674AD" w:rsidRPr="006A5E2A" w:rsidRDefault="004674A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5933872E" w14:textId="77777777" w:rsidR="004674AD" w:rsidRPr="006A5E2A" w:rsidRDefault="004674AD" w:rsidP="006A5E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4AD" w:rsidRPr="006A5E2A" w14:paraId="59BB8C4F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216F39ED" w14:textId="77777777" w:rsidR="004674AD" w:rsidRPr="006A5E2A" w:rsidRDefault="004674AD" w:rsidP="006A5E2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30DFA49" w14:textId="77777777" w:rsidR="004674AD" w:rsidRPr="006A5E2A" w:rsidRDefault="004674AD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0A479D69" w14:textId="77777777" w:rsidR="004674AD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лексики по теме. Чтение текста «Метрическая система». </w:t>
            </w:r>
          </w:p>
        </w:tc>
        <w:tc>
          <w:tcPr>
            <w:tcW w:w="1008" w:type="dxa"/>
            <w:shd w:val="clear" w:color="auto" w:fill="auto"/>
          </w:tcPr>
          <w:p w14:paraId="786E8548" w14:textId="77777777" w:rsidR="004674AD" w:rsidRPr="006A5E2A" w:rsidRDefault="004674A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42FC0794" w14:textId="77777777" w:rsidR="004674AD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4AD" w:rsidRPr="006A5E2A" w14:paraId="21FA3C69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0B02A0D9" w14:textId="77777777" w:rsidR="004674AD" w:rsidRPr="006A5E2A" w:rsidRDefault="004674AD" w:rsidP="006A5E2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EE158C1" w14:textId="77777777" w:rsidR="004674AD" w:rsidRPr="006A5E2A" w:rsidRDefault="004674AD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2616DF99" w14:textId="7C1F9C10" w:rsidR="004674AD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заданий к тексту. </w:t>
            </w:r>
          </w:p>
        </w:tc>
        <w:tc>
          <w:tcPr>
            <w:tcW w:w="1008" w:type="dxa"/>
            <w:shd w:val="clear" w:color="auto" w:fill="auto"/>
          </w:tcPr>
          <w:p w14:paraId="568CB13E" w14:textId="77777777" w:rsidR="004674AD" w:rsidRPr="006A5E2A" w:rsidRDefault="004674A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6E788E5B" w14:textId="77777777" w:rsidR="004674AD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4AD" w:rsidRPr="006A5E2A" w14:paraId="7DE8C674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08C1FB97" w14:textId="77777777" w:rsidR="004674AD" w:rsidRPr="006A5E2A" w:rsidRDefault="004674AD" w:rsidP="006A5E2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4DD83C9" w14:textId="77777777" w:rsidR="004674AD" w:rsidRPr="006A5E2A" w:rsidRDefault="004674AD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111564C7" w14:textId="411334EE" w:rsidR="004674AD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диалогов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Опрос лексики.</w:t>
            </w:r>
          </w:p>
        </w:tc>
        <w:tc>
          <w:tcPr>
            <w:tcW w:w="1008" w:type="dxa"/>
            <w:shd w:val="clear" w:color="auto" w:fill="auto"/>
          </w:tcPr>
          <w:p w14:paraId="7CC7E6F4" w14:textId="5EC4084F" w:rsidR="004674AD" w:rsidRPr="006A5E2A" w:rsidRDefault="004674A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1BF4157B" w14:textId="77777777" w:rsidR="004674AD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6965D92E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17EC4BA8" w14:textId="77777777" w:rsidR="006A5E2A" w:rsidRPr="006A5E2A" w:rsidRDefault="006A5E2A" w:rsidP="006A5E2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F1F38C2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16.2. Компьютерные технологии в быту и промышленности</w:t>
            </w:r>
          </w:p>
        </w:tc>
        <w:tc>
          <w:tcPr>
            <w:tcW w:w="8631" w:type="dxa"/>
            <w:shd w:val="clear" w:color="auto" w:fill="auto"/>
          </w:tcPr>
          <w:p w14:paraId="4BD14451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текстов «Роль электронных устройств в моей жизни». Выполнение упражнений. </w:t>
            </w:r>
            <w:proofErr w:type="spellStart"/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Spotlight</w:t>
            </w:r>
            <w:proofErr w:type="spellEnd"/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10, стр. 140-141</w:t>
            </w:r>
          </w:p>
        </w:tc>
        <w:tc>
          <w:tcPr>
            <w:tcW w:w="1008" w:type="dxa"/>
            <w:shd w:val="clear" w:color="auto" w:fill="auto"/>
          </w:tcPr>
          <w:p w14:paraId="3636A919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6A01FD78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6788C4A8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0349ABD5" w14:textId="77777777" w:rsidR="006A5E2A" w:rsidRPr="006A5E2A" w:rsidRDefault="006A5E2A" w:rsidP="006A5E2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51AFFE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24D98429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лексико-грамматических упражнений</w:t>
            </w:r>
          </w:p>
        </w:tc>
        <w:tc>
          <w:tcPr>
            <w:tcW w:w="1008" w:type="dxa"/>
            <w:shd w:val="clear" w:color="auto" w:fill="auto"/>
          </w:tcPr>
          <w:p w14:paraId="47AFDE0E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40E68BAA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5BB54C75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04ED6150" w14:textId="77777777" w:rsidR="006A5E2A" w:rsidRPr="006A5E2A" w:rsidRDefault="006A5E2A" w:rsidP="006A5E2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1BAEC57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1B099AE0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лексики по теме. Чтение текста «Функции компьютеров». </w:t>
            </w:r>
          </w:p>
        </w:tc>
        <w:tc>
          <w:tcPr>
            <w:tcW w:w="1008" w:type="dxa"/>
            <w:shd w:val="clear" w:color="auto" w:fill="auto"/>
          </w:tcPr>
          <w:p w14:paraId="5A8751F9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1460AC0E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5E860635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55430742" w14:textId="77777777" w:rsidR="006A5E2A" w:rsidRPr="006A5E2A" w:rsidRDefault="006A5E2A" w:rsidP="006A5E2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77A5841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7B9870F4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 к тексту. Составление диалогов.</w:t>
            </w:r>
          </w:p>
        </w:tc>
        <w:tc>
          <w:tcPr>
            <w:tcW w:w="1008" w:type="dxa"/>
            <w:shd w:val="clear" w:color="auto" w:fill="auto"/>
          </w:tcPr>
          <w:p w14:paraId="22323B73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7C1F7986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0B2F5D90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56A91B42" w14:textId="77777777" w:rsidR="006A5E2A" w:rsidRPr="006A5E2A" w:rsidRDefault="006A5E2A" w:rsidP="006A5E2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087A46B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5EBB76DC" w14:textId="6611691E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лексики по теме. Чтение текста «Промышленная электроника». </w:t>
            </w:r>
          </w:p>
        </w:tc>
        <w:tc>
          <w:tcPr>
            <w:tcW w:w="1008" w:type="dxa"/>
            <w:shd w:val="clear" w:color="auto" w:fill="auto"/>
          </w:tcPr>
          <w:p w14:paraId="58CBB587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19FFF38E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4AD" w:rsidRPr="006A5E2A" w14:paraId="31788115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2DBCDDF1" w14:textId="77777777" w:rsidR="004674AD" w:rsidRPr="006A5E2A" w:rsidRDefault="004674AD" w:rsidP="006A5E2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19B2903" w14:textId="77777777" w:rsidR="004674AD" w:rsidRPr="006A5E2A" w:rsidRDefault="004674AD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78813659" w14:textId="4F546544" w:rsidR="004674AD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 к тексту.</w:t>
            </w:r>
          </w:p>
        </w:tc>
        <w:tc>
          <w:tcPr>
            <w:tcW w:w="1008" w:type="dxa"/>
            <w:shd w:val="clear" w:color="auto" w:fill="auto"/>
          </w:tcPr>
          <w:p w14:paraId="100EE181" w14:textId="73BDC056" w:rsidR="004674AD" w:rsidRPr="006A5E2A" w:rsidRDefault="004674A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25EDDE5E" w14:textId="77777777" w:rsidR="004674AD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2E2CF47F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33252206" w14:textId="77777777" w:rsidR="006A5E2A" w:rsidRPr="006A5E2A" w:rsidRDefault="006A5E2A" w:rsidP="006A5E2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2970950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674D0053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лексических упражнений. Составление диалогов.</w:t>
            </w:r>
          </w:p>
        </w:tc>
        <w:tc>
          <w:tcPr>
            <w:tcW w:w="1008" w:type="dxa"/>
            <w:shd w:val="clear" w:color="auto" w:fill="auto"/>
          </w:tcPr>
          <w:p w14:paraId="10126E2F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2E19C87B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6A8D2D84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0DAC6F80" w14:textId="77777777" w:rsidR="006A5E2A" w:rsidRPr="006A5E2A" w:rsidRDefault="006A5E2A" w:rsidP="006A5E2A">
            <w:pPr>
              <w:spacing w:after="0" w:line="240" w:lineRule="auto"/>
              <w:rPr>
                <w:rFonts w:ascii="Times New Roman" w:eastAsia="SimSu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B3E404B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17</w:t>
            </w:r>
          </w:p>
        </w:tc>
        <w:tc>
          <w:tcPr>
            <w:tcW w:w="8631" w:type="dxa"/>
            <w:shd w:val="clear" w:color="auto" w:fill="auto"/>
          </w:tcPr>
          <w:p w14:paraId="0E3538F8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ДОСТИЖЕНИЯ И ИННОВАЦИИ В ОБЛАСТИ НАУКИ И ТЕХНИКИ</w:t>
            </w:r>
          </w:p>
        </w:tc>
        <w:tc>
          <w:tcPr>
            <w:tcW w:w="1008" w:type="dxa"/>
            <w:shd w:val="clear" w:color="auto" w:fill="auto"/>
          </w:tcPr>
          <w:p w14:paraId="2AD72CA8" w14:textId="5C4ADC35" w:rsidR="006A5E2A" w:rsidRPr="006A5E2A" w:rsidRDefault="004674A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52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BD8E31A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6F29D34D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45180F53" w14:textId="77777777" w:rsidR="006A5E2A" w:rsidRPr="006A5E2A" w:rsidRDefault="006A5E2A" w:rsidP="006A5E2A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710ABFC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17.1. Страдательный залог</w:t>
            </w:r>
          </w:p>
        </w:tc>
        <w:tc>
          <w:tcPr>
            <w:tcW w:w="8631" w:type="dxa"/>
            <w:shd w:val="clear" w:color="auto" w:fill="auto"/>
          </w:tcPr>
          <w:p w14:paraId="65A2AB4D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Страдательный залог. Образование и употребление. </w:t>
            </w:r>
          </w:p>
        </w:tc>
        <w:tc>
          <w:tcPr>
            <w:tcW w:w="1008" w:type="dxa"/>
            <w:shd w:val="clear" w:color="auto" w:fill="auto"/>
          </w:tcPr>
          <w:p w14:paraId="2C929120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DD63E89" w14:textId="57627A6F" w:rsidR="006A5E2A" w:rsidRPr="006A5E2A" w:rsidRDefault="0004715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ОК6,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ОК9</w:t>
            </w:r>
          </w:p>
        </w:tc>
      </w:tr>
      <w:tr w:rsidR="006A5E2A" w:rsidRPr="006A5E2A" w14:paraId="72D1B3DC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329C2064" w14:textId="77777777" w:rsidR="006A5E2A" w:rsidRPr="006A5E2A" w:rsidRDefault="006A5E2A" w:rsidP="006A5E2A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A937A11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76BE9A91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упражнений.</w:t>
            </w:r>
          </w:p>
        </w:tc>
        <w:tc>
          <w:tcPr>
            <w:tcW w:w="1008" w:type="dxa"/>
            <w:shd w:val="clear" w:color="auto" w:fill="auto"/>
          </w:tcPr>
          <w:p w14:paraId="093C95F4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74516D0E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7E3C7C49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71EDEFD6" w14:textId="77777777" w:rsidR="006A5E2A" w:rsidRPr="006A5E2A" w:rsidRDefault="006A5E2A" w:rsidP="006A5E2A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016DAC1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17.2. Научно-технический прогресс</w:t>
            </w:r>
          </w:p>
        </w:tc>
        <w:tc>
          <w:tcPr>
            <w:tcW w:w="8631" w:type="dxa"/>
            <w:shd w:val="clear" w:color="auto" w:fill="auto"/>
          </w:tcPr>
          <w:p w14:paraId="17D2FB40" w14:textId="4A2B02EF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и аудирование «Британские изобретатели и их изобретения». </w:t>
            </w:r>
            <w:proofErr w:type="spellStart"/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Spotlight</w:t>
            </w:r>
            <w:proofErr w:type="spellEnd"/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10, стр. 151. </w:t>
            </w:r>
          </w:p>
        </w:tc>
        <w:tc>
          <w:tcPr>
            <w:tcW w:w="1008" w:type="dxa"/>
            <w:shd w:val="clear" w:color="auto" w:fill="auto"/>
          </w:tcPr>
          <w:p w14:paraId="13FD97A0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02AE92A5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4AD" w:rsidRPr="006A5E2A" w14:paraId="6265895D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77DA4D8C" w14:textId="77777777" w:rsidR="004674AD" w:rsidRPr="006A5E2A" w:rsidRDefault="004674AD" w:rsidP="006A5E2A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CDDFC75" w14:textId="77777777" w:rsidR="004674AD" w:rsidRPr="006A5E2A" w:rsidRDefault="004674AD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3B2ACD13" w14:textId="6F1C6F4D" w:rsidR="004674AD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упражнений.</w:t>
            </w:r>
          </w:p>
        </w:tc>
        <w:tc>
          <w:tcPr>
            <w:tcW w:w="1008" w:type="dxa"/>
            <w:shd w:val="clear" w:color="auto" w:fill="auto"/>
          </w:tcPr>
          <w:p w14:paraId="740A310F" w14:textId="5CEAA8DB" w:rsidR="004674AD" w:rsidRPr="006A5E2A" w:rsidRDefault="004674A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46090083" w14:textId="77777777" w:rsidR="004674AD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287" w:rsidRPr="006A5E2A" w14:paraId="7AD8F949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1971F4F8" w14:textId="77777777" w:rsidR="00D52287" w:rsidRPr="006A5E2A" w:rsidRDefault="00D52287" w:rsidP="006A5E2A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3CF7E33" w14:textId="77777777" w:rsidR="00D52287" w:rsidRPr="006A5E2A" w:rsidRDefault="00D52287" w:rsidP="006A5E2A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0A293589" w14:textId="4EE52808" w:rsidR="00D52287" w:rsidRPr="006A5E2A" w:rsidRDefault="00D52287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Изобретение термометра. Измерение температуры.</w:t>
            </w:r>
          </w:p>
        </w:tc>
        <w:tc>
          <w:tcPr>
            <w:tcW w:w="1008" w:type="dxa"/>
            <w:shd w:val="clear" w:color="auto" w:fill="auto"/>
          </w:tcPr>
          <w:p w14:paraId="69F7756D" w14:textId="483D8828" w:rsidR="00D52287" w:rsidRDefault="00D52287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5560BA54" w14:textId="77777777" w:rsidR="00D52287" w:rsidRPr="006A5E2A" w:rsidRDefault="00D52287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25CC0239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7178ED23" w14:textId="77777777" w:rsidR="006A5E2A" w:rsidRPr="006A5E2A" w:rsidRDefault="006A5E2A" w:rsidP="006A5E2A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72E48C8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55AAFE3E" w14:textId="02551D51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лексики по теме. Чтение текста «Роль технического прогресса». </w:t>
            </w:r>
          </w:p>
        </w:tc>
        <w:tc>
          <w:tcPr>
            <w:tcW w:w="1008" w:type="dxa"/>
            <w:shd w:val="clear" w:color="auto" w:fill="auto"/>
          </w:tcPr>
          <w:p w14:paraId="1BE86558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3D84AC1F" w14:textId="77777777" w:rsidR="006A5E2A" w:rsidRPr="006A5E2A" w:rsidRDefault="006A5E2A" w:rsidP="006A5E2A">
            <w:pPr>
              <w:rPr>
                <w:rFonts w:ascii="Calibri" w:eastAsia="SimSun" w:hAnsi="Calibri" w:cs="Calibri"/>
                <w:b/>
                <w:sz w:val="24"/>
                <w:szCs w:val="24"/>
                <w:lang w:eastAsia="en-GB"/>
              </w:rPr>
            </w:pPr>
          </w:p>
        </w:tc>
      </w:tr>
      <w:tr w:rsidR="004674AD" w:rsidRPr="006A5E2A" w14:paraId="772C2E9D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3813356D" w14:textId="77777777" w:rsidR="004674AD" w:rsidRPr="006A5E2A" w:rsidRDefault="004674AD" w:rsidP="006A5E2A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3F57874" w14:textId="77777777" w:rsidR="004674AD" w:rsidRPr="006A5E2A" w:rsidRDefault="004674AD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0B1ADC86" w14:textId="165250FE" w:rsidR="004674AD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 к тексту.</w:t>
            </w:r>
          </w:p>
        </w:tc>
        <w:tc>
          <w:tcPr>
            <w:tcW w:w="1008" w:type="dxa"/>
            <w:shd w:val="clear" w:color="auto" w:fill="auto"/>
          </w:tcPr>
          <w:p w14:paraId="208AC71D" w14:textId="315CB2CD" w:rsidR="004674AD" w:rsidRPr="006A5E2A" w:rsidRDefault="004674A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0705737D" w14:textId="77777777" w:rsidR="004674AD" w:rsidRPr="006A5E2A" w:rsidRDefault="004674AD" w:rsidP="006A5E2A">
            <w:pPr>
              <w:rPr>
                <w:rFonts w:ascii="Calibri" w:eastAsia="SimSun" w:hAnsi="Calibri" w:cs="Calibri"/>
                <w:b/>
                <w:sz w:val="24"/>
                <w:szCs w:val="24"/>
                <w:lang w:eastAsia="en-GB"/>
              </w:rPr>
            </w:pPr>
          </w:p>
        </w:tc>
      </w:tr>
      <w:tr w:rsidR="006A5E2A" w:rsidRPr="006A5E2A" w14:paraId="71F8FC75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1E7DF9D5" w14:textId="77777777" w:rsidR="006A5E2A" w:rsidRPr="006A5E2A" w:rsidRDefault="006A5E2A" w:rsidP="006A5E2A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1E631E6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5715365F" w14:textId="73C0350D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лексических упражнений. </w:t>
            </w:r>
          </w:p>
        </w:tc>
        <w:tc>
          <w:tcPr>
            <w:tcW w:w="1008" w:type="dxa"/>
            <w:shd w:val="clear" w:color="auto" w:fill="auto"/>
          </w:tcPr>
          <w:p w14:paraId="63D3B0FA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4B395830" w14:textId="77777777" w:rsidR="006A5E2A" w:rsidRPr="006A5E2A" w:rsidRDefault="006A5E2A" w:rsidP="006A5E2A">
            <w:pPr>
              <w:rPr>
                <w:rFonts w:ascii="Calibri" w:eastAsia="SimSun" w:hAnsi="Calibri" w:cs="Calibri"/>
                <w:b/>
                <w:sz w:val="24"/>
                <w:szCs w:val="24"/>
                <w:lang w:eastAsia="en-GB"/>
              </w:rPr>
            </w:pPr>
          </w:p>
        </w:tc>
      </w:tr>
      <w:tr w:rsidR="004674AD" w:rsidRPr="006A5E2A" w14:paraId="5D4083BD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51616F88" w14:textId="77777777" w:rsidR="004674AD" w:rsidRPr="006A5E2A" w:rsidRDefault="004674AD" w:rsidP="006A5E2A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2008568" w14:textId="77777777" w:rsidR="004674AD" w:rsidRPr="006A5E2A" w:rsidRDefault="004674AD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090AA7D3" w14:textId="2FC024A4" w:rsidR="004674AD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 «Научно-технический прогресс»</w:t>
            </w:r>
          </w:p>
        </w:tc>
        <w:tc>
          <w:tcPr>
            <w:tcW w:w="1008" w:type="dxa"/>
            <w:shd w:val="clear" w:color="auto" w:fill="auto"/>
          </w:tcPr>
          <w:p w14:paraId="78D4F03D" w14:textId="794A7739" w:rsidR="004674AD" w:rsidRPr="006A5E2A" w:rsidRDefault="004674AD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1C1142E8" w14:textId="77777777" w:rsidR="004674AD" w:rsidRPr="006A5E2A" w:rsidRDefault="004674AD" w:rsidP="006A5E2A">
            <w:pPr>
              <w:rPr>
                <w:rFonts w:ascii="Calibri" w:eastAsia="SimSun" w:hAnsi="Calibri" w:cs="Calibri"/>
                <w:b/>
                <w:sz w:val="24"/>
                <w:szCs w:val="24"/>
                <w:lang w:eastAsia="en-GB"/>
              </w:rPr>
            </w:pPr>
          </w:p>
        </w:tc>
      </w:tr>
      <w:tr w:rsidR="006A5E2A" w:rsidRPr="006A5E2A" w14:paraId="3143A370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77F9F83B" w14:textId="5B6D75F3" w:rsidR="006A5E2A" w:rsidRPr="006A5E2A" w:rsidRDefault="00310DBE" w:rsidP="006A5E2A">
            <w:pPr>
              <w:spacing w:after="0" w:line="240" w:lineRule="auto"/>
              <w:rPr>
                <w:rFonts w:ascii="Times New Roman" w:eastAsia="SimSu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Calibri"/>
                <w:b/>
                <w:sz w:val="24"/>
                <w:szCs w:val="24"/>
                <w:lang w:eastAsia="ru-RU"/>
              </w:rPr>
              <w:t>9</w:t>
            </w:r>
            <w:r w:rsidR="004674AD">
              <w:rPr>
                <w:rFonts w:ascii="Times New Roman" w:eastAsia="SimSun" w:hAnsi="Times New Roman" w:cs="Calibri"/>
                <w:b/>
                <w:sz w:val="24"/>
                <w:szCs w:val="24"/>
                <w:lang w:eastAsia="ru-RU"/>
              </w:rPr>
              <w:t>9</w:t>
            </w:r>
            <w:r w:rsidR="006A5E2A" w:rsidRPr="006A5E2A">
              <w:rPr>
                <w:rFonts w:ascii="Times New Roman" w:eastAsia="SimSun" w:hAnsi="Times New Roman" w:cs="Calibri"/>
                <w:b/>
                <w:sz w:val="24"/>
                <w:szCs w:val="24"/>
                <w:lang w:eastAsia="ru-RU"/>
              </w:rPr>
              <w:t>-</w:t>
            </w:r>
            <w:r w:rsidR="004674AD">
              <w:rPr>
                <w:rFonts w:ascii="Times New Roman" w:eastAsia="SimSun" w:hAnsi="Times New Roman" w:cs="Calibri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vMerge/>
            <w:shd w:val="clear" w:color="auto" w:fill="auto"/>
          </w:tcPr>
          <w:p w14:paraId="4BB4E6A5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7601217A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опрос профессиональной лексики. Перевод специализированных текстов</w:t>
            </w:r>
          </w:p>
        </w:tc>
        <w:tc>
          <w:tcPr>
            <w:tcW w:w="1008" w:type="dxa"/>
            <w:shd w:val="clear" w:color="auto" w:fill="auto"/>
          </w:tcPr>
          <w:p w14:paraId="246E47D9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14:paraId="35C7137E" w14:textId="77777777" w:rsidR="006A5E2A" w:rsidRPr="006A5E2A" w:rsidRDefault="006A5E2A" w:rsidP="006A5E2A">
            <w:pPr>
              <w:rPr>
                <w:rFonts w:ascii="Calibri" w:eastAsia="SimSun" w:hAnsi="Calibri" w:cs="Calibri"/>
                <w:b/>
                <w:sz w:val="24"/>
                <w:szCs w:val="24"/>
                <w:lang w:eastAsia="en-GB"/>
              </w:rPr>
            </w:pPr>
          </w:p>
        </w:tc>
      </w:tr>
      <w:tr w:rsidR="00310DBE" w:rsidRPr="006A5E2A" w14:paraId="2F2DF49F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53B4DBBE" w14:textId="3A8F9D01" w:rsidR="00310DBE" w:rsidRPr="006A5E2A" w:rsidRDefault="004674AD" w:rsidP="006A5E2A">
            <w:pPr>
              <w:spacing w:after="0" w:line="240" w:lineRule="auto"/>
              <w:rPr>
                <w:rFonts w:ascii="Times New Roman" w:eastAsia="SimSu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Calibri"/>
                <w:b/>
                <w:sz w:val="24"/>
                <w:szCs w:val="24"/>
                <w:lang w:eastAsia="ru-RU"/>
              </w:rPr>
              <w:t>101</w:t>
            </w:r>
            <w:r w:rsidR="00310DBE">
              <w:rPr>
                <w:rFonts w:ascii="Times New Roman" w:eastAsia="SimSun" w:hAnsi="Times New Roman" w:cs="Calibri"/>
                <w:b/>
                <w:sz w:val="24"/>
                <w:szCs w:val="24"/>
                <w:lang w:eastAsia="ru-RU"/>
              </w:rPr>
              <w:t>-10</w:t>
            </w:r>
            <w:r>
              <w:rPr>
                <w:rFonts w:ascii="Times New Roman" w:eastAsia="SimSun" w:hAnsi="Times New Roman" w:cs="Calibri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5C5EE502" w14:textId="77777777" w:rsidR="00310DBE" w:rsidRPr="006A5E2A" w:rsidRDefault="00310DBE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3F846787" w14:textId="137C8F8C" w:rsidR="00310DBE" w:rsidRPr="006A5E2A" w:rsidRDefault="00310DBE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  <w:r w:rsidR="0046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студентов</w:t>
            </w:r>
            <w:r w:rsidR="00FE6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(консультации)</w:t>
            </w:r>
          </w:p>
        </w:tc>
        <w:tc>
          <w:tcPr>
            <w:tcW w:w="1008" w:type="dxa"/>
            <w:shd w:val="clear" w:color="auto" w:fill="auto"/>
          </w:tcPr>
          <w:p w14:paraId="55846BCD" w14:textId="616F0981" w:rsidR="00310DBE" w:rsidRPr="006A5E2A" w:rsidRDefault="00310DBE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5428756F" w14:textId="77777777" w:rsidR="00310DBE" w:rsidRPr="006A5E2A" w:rsidRDefault="00310DBE" w:rsidP="006A5E2A">
            <w:pPr>
              <w:rPr>
                <w:rFonts w:ascii="Calibri" w:eastAsia="SimSun" w:hAnsi="Calibri" w:cs="Calibri"/>
                <w:b/>
                <w:sz w:val="24"/>
                <w:szCs w:val="24"/>
                <w:lang w:eastAsia="en-GB"/>
              </w:rPr>
            </w:pPr>
          </w:p>
        </w:tc>
      </w:tr>
      <w:tr w:rsidR="006A5E2A" w:rsidRPr="006A5E2A" w14:paraId="5102BB47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0AE1D14A" w14:textId="1A949A6B" w:rsidR="006A5E2A" w:rsidRPr="006A5E2A" w:rsidRDefault="00310DBE" w:rsidP="006A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46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6A5E2A"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467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1426AFF2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и итоговая аттестация </w:t>
            </w:r>
          </w:p>
        </w:tc>
        <w:tc>
          <w:tcPr>
            <w:tcW w:w="8631" w:type="dxa"/>
            <w:shd w:val="clear" w:color="auto" w:fill="auto"/>
          </w:tcPr>
          <w:p w14:paraId="2B3882E6" w14:textId="3EBF824D" w:rsidR="006A5E2A" w:rsidRPr="006A5E2A" w:rsidRDefault="004674AD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008" w:type="dxa"/>
            <w:shd w:val="clear" w:color="auto" w:fill="auto"/>
          </w:tcPr>
          <w:p w14:paraId="32027CEF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247FAC53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6A5E2A" w14:paraId="26C3E3FA" w14:textId="77777777" w:rsidTr="00AF159C">
        <w:trPr>
          <w:trHeight w:val="477"/>
        </w:trPr>
        <w:tc>
          <w:tcPr>
            <w:tcW w:w="993" w:type="dxa"/>
            <w:shd w:val="clear" w:color="auto" w:fill="auto"/>
          </w:tcPr>
          <w:p w14:paraId="70D76570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25B60F1" w14:textId="77777777" w:rsidR="006A5E2A" w:rsidRPr="006A5E2A" w:rsidRDefault="006A5E2A" w:rsidP="006A5E2A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1" w:type="dxa"/>
            <w:shd w:val="clear" w:color="auto" w:fill="auto"/>
          </w:tcPr>
          <w:p w14:paraId="56A2BCB7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                                                                                      </w:t>
            </w:r>
          </w:p>
          <w:p w14:paraId="3C2E970A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14:paraId="62653D50" w14:textId="0B43620D" w:rsidR="006A5E2A" w:rsidRPr="006A5E2A" w:rsidRDefault="00310DBE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D52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14:paraId="60EE085E" w14:textId="77777777" w:rsidR="006A5E2A" w:rsidRPr="006A5E2A" w:rsidRDefault="006A5E2A" w:rsidP="006A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40DC1E4" w14:textId="77777777" w:rsidR="006A5E2A" w:rsidRPr="006A5E2A" w:rsidRDefault="006A5E2A" w:rsidP="006A5E2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i/>
          <w:sz w:val="24"/>
          <w:szCs w:val="24"/>
          <w:lang w:eastAsia="en-GB"/>
        </w:rPr>
      </w:pPr>
    </w:p>
    <w:p w14:paraId="09F73BFD" w14:textId="77777777" w:rsidR="006A5E2A" w:rsidRDefault="006A5E2A">
      <w:pPr>
        <w:sectPr w:rsidR="006A5E2A" w:rsidSect="006A5E2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6CC50A49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3. </w:t>
      </w:r>
      <w:r w:rsidRPr="006A5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 реализации программы общеобразовательной дисциплины</w:t>
      </w:r>
    </w:p>
    <w:p w14:paraId="5E288742" w14:textId="77777777" w:rsidR="006A5E2A" w:rsidRPr="006A5E2A" w:rsidRDefault="006A5E2A" w:rsidP="006A5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D9C8D1" w14:textId="77777777" w:rsidR="006A5E2A" w:rsidRPr="006A5E2A" w:rsidRDefault="006A5E2A" w:rsidP="006A5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Материально-технические условия реализации дисциплины</w:t>
      </w:r>
    </w:p>
    <w:p w14:paraId="64F9CB98" w14:textId="77777777" w:rsidR="006A5E2A" w:rsidRPr="006A5E2A" w:rsidRDefault="006A5E2A" w:rsidP="006A5E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E0485F8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5E2A">
        <w:rPr>
          <w:rFonts w:ascii="Times New Roman" w:eastAsia="Calibri" w:hAnsi="Times New Roman" w:cs="Times New Roman"/>
          <w:sz w:val="24"/>
          <w:szCs w:val="24"/>
        </w:rPr>
        <w:t>Реализация учебной дисциплины осуществляется в учебном кабинете</w:t>
      </w:r>
    </w:p>
    <w:p w14:paraId="6E946FAE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4F8D5853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 xml:space="preserve">Оборудование учебного кабинета: </w:t>
      </w:r>
    </w:p>
    <w:p w14:paraId="7C825A91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>- доска учебная;</w:t>
      </w:r>
    </w:p>
    <w:p w14:paraId="2FD95487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6A5E2A">
        <w:rPr>
          <w:rFonts w:ascii="Times New Roman" w:eastAsia="Calibri" w:hAnsi="Times New Roman" w:cs="Times New Roman"/>
          <w:sz w:val="24"/>
          <w:szCs w:val="24"/>
        </w:rPr>
        <w:t>рабочее место преподавателя;</w:t>
      </w:r>
    </w:p>
    <w:p w14:paraId="3F8C8F97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A5E2A">
        <w:rPr>
          <w:rFonts w:ascii="Times New Roman" w:eastAsia="Calibri" w:hAnsi="Times New Roman" w:cs="Times New Roman"/>
          <w:sz w:val="24"/>
          <w:szCs w:val="24"/>
        </w:rPr>
        <w:t>- парты и стулья по количеству обучающихся;</w:t>
      </w:r>
    </w:p>
    <w:p w14:paraId="0E6D77D0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A5E2A">
        <w:rPr>
          <w:rFonts w:ascii="Times New Roman" w:eastAsia="Calibri" w:hAnsi="Times New Roman" w:cs="Times New Roman"/>
          <w:sz w:val="24"/>
          <w:szCs w:val="24"/>
        </w:rPr>
        <w:t>- шкафы для хранения раздаточного дидактического материала и др.;</w:t>
      </w:r>
    </w:p>
    <w:p w14:paraId="189A25E1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>- технические средства обучения (компьютер,</w:t>
      </w:r>
      <w:r w:rsidRPr="006A5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5E2A">
        <w:rPr>
          <w:rFonts w:ascii="Times New Roman" w:eastAsia="Calibri" w:hAnsi="Times New Roman" w:cs="Times New Roman"/>
          <w:bCs/>
          <w:sz w:val="24"/>
          <w:szCs w:val="24"/>
        </w:rPr>
        <w:t xml:space="preserve">подключенный к сети Internet и средства аудио </w:t>
      </w:r>
    </w:p>
    <w:p w14:paraId="6CABEEDE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 xml:space="preserve">  визуализации);</w:t>
      </w:r>
    </w:p>
    <w:p w14:paraId="1AF7BB74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>- многофункциональный комплекс преподавателя;</w:t>
      </w:r>
    </w:p>
    <w:p w14:paraId="2CDF0DE9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>- </w:t>
      </w:r>
      <w:r w:rsidRPr="006A5E2A">
        <w:rPr>
          <w:rFonts w:ascii="Times New Roman" w:eastAsia="Calibri" w:hAnsi="Times New Roman" w:cs="Times New Roman"/>
          <w:sz w:val="24"/>
          <w:szCs w:val="24"/>
        </w:rPr>
        <w:t>наглядные пособия</w:t>
      </w:r>
      <w:r w:rsidRPr="006A5E2A">
        <w:rPr>
          <w:rFonts w:ascii="Times New Roman" w:eastAsia="OfficinaSansBookC" w:hAnsi="Times New Roman" w:cs="Times New Roman"/>
          <w:sz w:val="24"/>
        </w:rPr>
        <w:t>;</w:t>
      </w:r>
    </w:p>
    <w:p w14:paraId="0425630A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A5E2A">
        <w:rPr>
          <w:rFonts w:ascii="Times New Roman" w:eastAsia="Calibri" w:hAnsi="Times New Roman" w:cs="Times New Roman"/>
          <w:sz w:val="24"/>
          <w:szCs w:val="24"/>
        </w:rPr>
        <w:t xml:space="preserve">- информационно-коммуникативные средства; </w:t>
      </w:r>
    </w:p>
    <w:p w14:paraId="29551D5F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A5E2A">
        <w:rPr>
          <w:rFonts w:ascii="Times New Roman" w:eastAsia="Calibri" w:hAnsi="Times New Roman" w:cs="Times New Roman"/>
          <w:sz w:val="24"/>
          <w:szCs w:val="24"/>
        </w:rPr>
        <w:t xml:space="preserve">- библиотечный фонд. </w:t>
      </w:r>
    </w:p>
    <w:p w14:paraId="41549BD4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5EAF772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223ABAE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14:paraId="2D7DEED4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4012D5" w14:textId="77777777" w:rsidR="006A5E2A" w:rsidRPr="006A5E2A" w:rsidRDefault="006A5E2A" w:rsidP="006A5E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рекомендуемых учебных изданий, Интернет-ресурсов, дополнительной литературы </w:t>
      </w:r>
    </w:p>
    <w:p w14:paraId="5C1F61B9" w14:textId="77777777" w:rsidR="006A5E2A" w:rsidRPr="006A5E2A" w:rsidRDefault="006A5E2A" w:rsidP="006A5E2A">
      <w:pPr>
        <w:tabs>
          <w:tab w:val="left" w:pos="193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14:paraId="3AF4E913" w14:textId="77777777" w:rsidR="006A5E2A" w:rsidRPr="006A5E2A" w:rsidRDefault="006A5E2A" w:rsidP="006A5E2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14:paraId="609E42D6" w14:textId="77777777" w:rsidR="006A5E2A" w:rsidRPr="006A5E2A" w:rsidRDefault="006A5E2A" w:rsidP="006A5E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en-GB"/>
        </w:rPr>
      </w:pPr>
      <w:proofErr w:type="spellStart"/>
      <w:r w:rsidRPr="006A5E2A">
        <w:rPr>
          <w:rFonts w:ascii="Times New Roman" w:eastAsia="SimSun" w:hAnsi="Times New Roman" w:cs="Times New Roman"/>
          <w:iCs/>
          <w:sz w:val="24"/>
          <w:szCs w:val="24"/>
          <w:lang w:eastAsia="en-GB"/>
        </w:rPr>
        <w:t>Безкоровайная</w:t>
      </w:r>
      <w:proofErr w:type="spellEnd"/>
      <w:r w:rsidRPr="006A5E2A">
        <w:rPr>
          <w:rFonts w:ascii="Times New Roman" w:eastAsia="SimSun" w:hAnsi="Times New Roman" w:cs="Times New Roman"/>
          <w:iCs/>
          <w:sz w:val="24"/>
          <w:szCs w:val="24"/>
          <w:lang w:eastAsia="en-GB"/>
        </w:rPr>
        <w:t xml:space="preserve"> Г.Т.</w:t>
      </w:r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>,</w:t>
      </w:r>
      <w:r w:rsidRPr="006A5E2A">
        <w:rPr>
          <w:rFonts w:ascii="Times New Roman" w:eastAsia="SimSun" w:hAnsi="Times New Roman" w:cs="Times New Roman"/>
          <w:iCs/>
          <w:sz w:val="24"/>
          <w:szCs w:val="24"/>
          <w:lang w:eastAsia="en-GB"/>
        </w:rPr>
        <w:t xml:space="preserve"> </w:t>
      </w:r>
      <w:proofErr w:type="spellStart"/>
      <w:r w:rsidRPr="006A5E2A">
        <w:rPr>
          <w:rFonts w:ascii="Times New Roman" w:eastAsia="SimSun" w:hAnsi="Times New Roman" w:cs="Times New Roman"/>
          <w:iCs/>
          <w:sz w:val="24"/>
          <w:szCs w:val="24"/>
          <w:lang w:eastAsia="en-GB"/>
        </w:rPr>
        <w:t>Койранская</w:t>
      </w:r>
      <w:proofErr w:type="spellEnd"/>
      <w:r w:rsidRPr="006A5E2A">
        <w:rPr>
          <w:rFonts w:ascii="Times New Roman" w:eastAsia="SimSun" w:hAnsi="Times New Roman" w:cs="Times New Roman"/>
          <w:iCs/>
          <w:sz w:val="24"/>
          <w:szCs w:val="24"/>
          <w:lang w:eastAsia="en-GB"/>
        </w:rPr>
        <w:t xml:space="preserve"> Е.А.</w:t>
      </w:r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>,</w:t>
      </w:r>
      <w:r w:rsidRPr="006A5E2A">
        <w:rPr>
          <w:rFonts w:ascii="Times New Roman" w:eastAsia="SimSun" w:hAnsi="Times New Roman" w:cs="Times New Roman"/>
          <w:iCs/>
          <w:sz w:val="24"/>
          <w:szCs w:val="24"/>
          <w:lang w:eastAsia="en-GB"/>
        </w:rPr>
        <w:t xml:space="preserve"> Соколова Н.И.</w:t>
      </w:r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>,</w:t>
      </w:r>
      <w:r w:rsidRPr="006A5E2A">
        <w:rPr>
          <w:rFonts w:ascii="Times New Roman" w:eastAsia="SimSun" w:hAnsi="Times New Roman" w:cs="Times New Roman"/>
          <w:iCs/>
          <w:sz w:val="24"/>
          <w:szCs w:val="24"/>
          <w:lang w:eastAsia="en-GB"/>
        </w:rPr>
        <w:t xml:space="preserve"> Лаврик Г.В. </w:t>
      </w:r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Planet </w:t>
      </w:r>
      <w:proofErr w:type="spellStart"/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>of</w:t>
      </w:r>
      <w:proofErr w:type="spellEnd"/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 English: учебник английского языка для учреждений СПО. — М., 2021.</w:t>
      </w:r>
    </w:p>
    <w:p w14:paraId="3276E9C7" w14:textId="77777777" w:rsidR="006A5E2A" w:rsidRPr="006A5E2A" w:rsidRDefault="006A5E2A" w:rsidP="006A5E2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en-GB"/>
        </w:rPr>
      </w:pPr>
      <w:r w:rsidRPr="006A5E2A">
        <w:rPr>
          <w:rFonts w:ascii="Times New Roman" w:eastAsia="SimSun" w:hAnsi="Times New Roman" w:cs="Times New Roman"/>
          <w:iCs/>
          <w:sz w:val="24"/>
          <w:szCs w:val="24"/>
          <w:lang w:eastAsia="en-GB"/>
        </w:rPr>
        <w:t>Голубев А.П.</w:t>
      </w:r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>,</w:t>
      </w:r>
      <w:r w:rsidRPr="006A5E2A">
        <w:rPr>
          <w:rFonts w:ascii="Times New Roman" w:eastAsia="SimSun" w:hAnsi="Times New Roman" w:cs="Times New Roman"/>
          <w:iCs/>
          <w:sz w:val="24"/>
          <w:szCs w:val="24"/>
          <w:lang w:eastAsia="en-GB"/>
        </w:rPr>
        <w:t xml:space="preserve"> </w:t>
      </w:r>
      <w:proofErr w:type="spellStart"/>
      <w:r w:rsidRPr="006A5E2A">
        <w:rPr>
          <w:rFonts w:ascii="Times New Roman" w:eastAsia="SimSun" w:hAnsi="Times New Roman" w:cs="Times New Roman"/>
          <w:iCs/>
          <w:sz w:val="24"/>
          <w:szCs w:val="24"/>
          <w:lang w:eastAsia="en-GB"/>
        </w:rPr>
        <w:t>Коржавый</w:t>
      </w:r>
      <w:proofErr w:type="spellEnd"/>
      <w:r w:rsidRPr="006A5E2A">
        <w:rPr>
          <w:rFonts w:ascii="Times New Roman" w:eastAsia="SimSun" w:hAnsi="Times New Roman" w:cs="Times New Roman"/>
          <w:iCs/>
          <w:sz w:val="24"/>
          <w:szCs w:val="24"/>
          <w:lang w:eastAsia="en-GB"/>
        </w:rPr>
        <w:t xml:space="preserve"> А.П.</w:t>
      </w:r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>,</w:t>
      </w:r>
      <w:r w:rsidRPr="006A5E2A">
        <w:rPr>
          <w:rFonts w:ascii="Times New Roman" w:eastAsia="SimSun" w:hAnsi="Times New Roman" w:cs="Times New Roman"/>
          <w:iCs/>
          <w:sz w:val="24"/>
          <w:szCs w:val="24"/>
          <w:lang w:eastAsia="en-GB"/>
        </w:rPr>
        <w:t xml:space="preserve"> Смирнова И.Б. </w:t>
      </w:r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Английский язык для технических специальностей = English </w:t>
      </w:r>
      <w:proofErr w:type="spellStart"/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>for</w:t>
      </w:r>
      <w:proofErr w:type="spellEnd"/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>Technical</w:t>
      </w:r>
      <w:proofErr w:type="spellEnd"/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>Colleges</w:t>
      </w:r>
      <w:proofErr w:type="spellEnd"/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>: учебник для студ. учреждений сред. проф. образования. — М., 2020.</w:t>
      </w:r>
    </w:p>
    <w:p w14:paraId="16F34F90" w14:textId="77777777" w:rsidR="006A5E2A" w:rsidRPr="006A5E2A" w:rsidRDefault="006A5E2A" w:rsidP="006A5E2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F3FF9BE" w14:textId="77777777" w:rsidR="006A5E2A" w:rsidRPr="006A5E2A" w:rsidRDefault="006A5E2A" w:rsidP="006A5E2A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6A5E2A">
        <w:rPr>
          <w:rFonts w:ascii="Times New Roman" w:eastAsia="SimSun" w:hAnsi="Times New Roman" w:cs="Times New Roman"/>
          <w:b/>
          <w:sz w:val="24"/>
          <w:szCs w:val="24"/>
        </w:rPr>
        <w:t>Дополнительные источники:</w:t>
      </w:r>
    </w:p>
    <w:p w14:paraId="245CAADE" w14:textId="77777777" w:rsidR="006A5E2A" w:rsidRPr="006A5E2A" w:rsidRDefault="006A5E2A" w:rsidP="006A5E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en-GB"/>
        </w:rPr>
      </w:pPr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Афанасьева О.В, </w:t>
      </w:r>
      <w:proofErr w:type="spellStart"/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>Д.Дули</w:t>
      </w:r>
      <w:proofErr w:type="spellEnd"/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>И.В.Михеева</w:t>
      </w:r>
      <w:proofErr w:type="spellEnd"/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>Б.Оби</w:t>
      </w:r>
      <w:proofErr w:type="spellEnd"/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>В.Эванс</w:t>
      </w:r>
      <w:proofErr w:type="spellEnd"/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 «Английский язык» (</w:t>
      </w:r>
      <w:r w:rsidRPr="006A5E2A">
        <w:rPr>
          <w:rFonts w:ascii="Times New Roman" w:eastAsia="SimSun" w:hAnsi="Times New Roman" w:cs="Times New Roman"/>
          <w:sz w:val="24"/>
          <w:szCs w:val="24"/>
          <w:lang w:val="en-US" w:eastAsia="en-GB"/>
        </w:rPr>
        <w:t>Spotlight</w:t>
      </w:r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 10 кл.,11 </w:t>
      </w:r>
      <w:proofErr w:type="spellStart"/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>кл</w:t>
      </w:r>
      <w:proofErr w:type="spellEnd"/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>.). – М., 2021</w:t>
      </w:r>
    </w:p>
    <w:p w14:paraId="1213CD02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C8EB6" w14:textId="77777777" w:rsidR="006A5E2A" w:rsidRPr="006A5E2A" w:rsidRDefault="006A5E2A" w:rsidP="006A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Интернет-ресурсы:</w:t>
      </w:r>
    </w:p>
    <w:p w14:paraId="22EB8C73" w14:textId="77777777" w:rsidR="006A5E2A" w:rsidRPr="006A5E2A" w:rsidRDefault="006A5E2A" w:rsidP="006A5E2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0" w:history="1">
        <w:r w:rsidRPr="006A5E2A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https://wooordhunt.ru/</w:t>
        </w:r>
      </w:hyperlink>
    </w:p>
    <w:p w14:paraId="4177D153" w14:textId="77777777" w:rsidR="006A5E2A" w:rsidRPr="006A5E2A" w:rsidRDefault="006A5E2A" w:rsidP="006A5E2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1" w:history="1"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http://www.edu.ru/index.php?page_id=6</w:t>
        </w:r>
      </w:hyperlink>
      <w:r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портал Российское образование</w:t>
      </w:r>
    </w:p>
    <w:p w14:paraId="2CA623D0" w14:textId="77777777" w:rsidR="006A5E2A" w:rsidRPr="006A5E2A" w:rsidRDefault="006A5E2A" w:rsidP="006A5E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proofErr w:type="spellStart"/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edu</w:t>
        </w:r>
        <w:proofErr w:type="spellEnd"/>
      </w:hyperlink>
      <w:r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"Российское образование"</w:t>
      </w:r>
      <w:r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портал</w:t>
      </w:r>
    </w:p>
    <w:p w14:paraId="7CB8A10D" w14:textId="77777777" w:rsidR="006A5E2A" w:rsidRPr="006A5E2A" w:rsidRDefault="006A5E2A" w:rsidP="006A5E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school</w:t>
        </w:r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proofErr w:type="spellEnd"/>
      </w:hyperlink>
      <w:r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"Российский общеобразовательный портал"</w:t>
      </w:r>
    </w:p>
    <w:p w14:paraId="52075C4B" w14:textId="77777777" w:rsidR="006A5E2A" w:rsidRPr="006A5E2A" w:rsidRDefault="006A5E2A" w:rsidP="006A5E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proofErr w:type="spellStart"/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fepo</w:t>
        </w:r>
        <w:proofErr w:type="spellEnd"/>
      </w:hyperlink>
      <w:r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"Федеральный Интернет-экзамен в сфере профессионального образования"</w:t>
      </w:r>
      <w:r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6C8AB9" w14:textId="77777777" w:rsidR="006A5E2A" w:rsidRPr="006A5E2A" w:rsidRDefault="006A5E2A" w:rsidP="006A5E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proofErr w:type="spellStart"/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allbest</w:t>
        </w:r>
        <w:proofErr w:type="spellEnd"/>
      </w:hyperlink>
      <w:r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A5E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r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"Союз образовательных сайтов"</w:t>
      </w:r>
      <w:r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212E77A" w14:textId="77777777" w:rsidR="006A5E2A" w:rsidRPr="006A5E2A" w:rsidRDefault="006A5E2A" w:rsidP="006A5E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proofErr w:type="spellStart"/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fipi</w:t>
        </w:r>
        <w:proofErr w:type="spellEnd"/>
      </w:hyperlink>
      <w:r w:rsidRPr="006A5E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ФИПИ</w:t>
      </w:r>
      <w:r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федеральный институт педагогических измерений</w:t>
      </w:r>
    </w:p>
    <w:p w14:paraId="2A46E7FF" w14:textId="77777777" w:rsidR="006A5E2A" w:rsidRPr="006A5E2A" w:rsidRDefault="006A5E2A" w:rsidP="006A5E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</w:t>
        </w:r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</w:hyperlink>
      <w:r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"Федеральное агентство по образованию РФ"</w:t>
      </w:r>
      <w:r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3EEFB6" w14:textId="77777777" w:rsidR="006A5E2A" w:rsidRPr="006A5E2A" w:rsidRDefault="006A5E2A" w:rsidP="006A5E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proofErr w:type="spellStart"/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obrnadzor</w:t>
        </w:r>
        <w:proofErr w:type="spellEnd"/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</w:hyperlink>
      <w:r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"Федеральная служба по надзору в сфере образования и науки"</w:t>
      </w:r>
    </w:p>
    <w:p w14:paraId="727F144C" w14:textId="77777777" w:rsidR="006A5E2A" w:rsidRPr="006A5E2A" w:rsidRDefault="006A5E2A" w:rsidP="006A5E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proofErr w:type="spellStart"/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mon</w:t>
        </w:r>
        <w:proofErr w:type="spellEnd"/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</w:hyperlink>
      <w:r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Официальный сайт </w:t>
      </w:r>
      <w:r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Министерства образования и науки</w:t>
      </w:r>
      <w:r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</w:p>
    <w:p w14:paraId="103A9921" w14:textId="77777777" w:rsidR="006A5E2A" w:rsidRPr="006A5E2A" w:rsidRDefault="006A5E2A" w:rsidP="006A5E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proofErr w:type="spellStart"/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rost</w:t>
        </w:r>
        <w:proofErr w:type="spellEnd"/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projects</w:t>
        </w:r>
      </w:hyperlink>
      <w:r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Национальный проект "Образование"</w:t>
      </w:r>
      <w:r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14:paraId="331141A9" w14:textId="77777777" w:rsidR="006A5E2A" w:rsidRPr="006A5E2A" w:rsidRDefault="006A5E2A" w:rsidP="006A5E2A">
      <w:pPr>
        <w:numPr>
          <w:ilvl w:val="0"/>
          <w:numId w:val="3"/>
        </w:num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km</w:t>
        </w:r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</w:t>
      </w:r>
      <w:proofErr w:type="spellStart"/>
      <w:r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Мультипортал</w:t>
      </w:r>
      <w:proofErr w:type="spellEnd"/>
    </w:p>
    <w:p w14:paraId="3810AC7D" w14:textId="77777777" w:rsidR="006A5E2A" w:rsidRPr="006A5E2A" w:rsidRDefault="006A5E2A" w:rsidP="006A5E2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http://claw.ru/</w:t>
        </w:r>
      </w:hyperlink>
      <w:r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Образовательный портал  </w:t>
      </w:r>
    </w:p>
    <w:p w14:paraId="72B604CF" w14:textId="77777777" w:rsidR="006A5E2A" w:rsidRPr="006A5E2A" w:rsidRDefault="006A5E2A" w:rsidP="006A5E2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http://ru.wikipedia.org/</w:t>
        </w:r>
      </w:hyperlink>
      <w:r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Свободная энциклопедия</w:t>
      </w:r>
    </w:p>
    <w:p w14:paraId="4BE36B64" w14:textId="77777777" w:rsidR="006A5E2A" w:rsidRPr="006A5E2A" w:rsidRDefault="006A5E2A" w:rsidP="006A5E2A">
      <w:pPr>
        <w:keepNext/>
        <w:keepLines/>
        <w:spacing w:before="240" w:after="0"/>
        <w:jc w:val="center"/>
        <w:outlineLvl w:val="0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  <w:bookmarkStart w:id="3" w:name="_Toc124862064"/>
      <w:r w:rsidRPr="006A5E2A"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  <w:lastRenderedPageBreak/>
        <w:t>4. Контроль и оценка результатов освоения общеобразовательной дисциплины</w:t>
      </w:r>
      <w:bookmarkEnd w:id="3"/>
    </w:p>
    <w:p w14:paraId="6E9BAE45" w14:textId="77777777" w:rsidR="006A5E2A" w:rsidRPr="006A5E2A" w:rsidRDefault="006A5E2A" w:rsidP="006A5E2A">
      <w:pPr>
        <w:spacing w:after="0" w:line="276" w:lineRule="auto"/>
        <w:jc w:val="both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</w:p>
    <w:p w14:paraId="65799030" w14:textId="77777777" w:rsidR="006A5E2A" w:rsidRPr="006A5E2A" w:rsidRDefault="006A5E2A" w:rsidP="006A5E2A">
      <w:pPr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en-GB"/>
        </w:rPr>
      </w:pPr>
      <w:r w:rsidRPr="006A5E2A">
        <w:rPr>
          <w:rFonts w:ascii="Times New Roman" w:eastAsia="SimSun" w:hAnsi="Times New Roman" w:cs="Times New Roman"/>
          <w:b/>
          <w:sz w:val="24"/>
          <w:szCs w:val="24"/>
          <w:lang w:eastAsia="en-GB"/>
        </w:rPr>
        <w:t>Контроль</w:t>
      </w:r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 </w:t>
      </w:r>
      <w:r w:rsidRPr="006A5E2A">
        <w:rPr>
          <w:rFonts w:ascii="Times New Roman" w:eastAsia="SimSun" w:hAnsi="Times New Roman" w:cs="Times New Roman"/>
          <w:b/>
          <w:sz w:val="24"/>
          <w:szCs w:val="24"/>
          <w:lang w:eastAsia="en-GB"/>
        </w:rPr>
        <w:t>и оценка</w:t>
      </w:r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</w:p>
    <w:p w14:paraId="039D7CD9" w14:textId="77777777" w:rsidR="006A5E2A" w:rsidRPr="006A5E2A" w:rsidRDefault="006A5E2A" w:rsidP="006A5E2A">
      <w:pPr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9498" w:type="dxa"/>
        <w:tblInd w:w="-5" w:type="dxa"/>
        <w:tblLook w:val="04A0" w:firstRow="1" w:lastRow="0" w:firstColumn="1" w:lastColumn="0" w:noHBand="0" w:noVBand="1"/>
      </w:tblPr>
      <w:tblGrid>
        <w:gridCol w:w="4253"/>
        <w:gridCol w:w="1956"/>
        <w:gridCol w:w="3289"/>
      </w:tblGrid>
      <w:tr w:rsidR="006A5E2A" w:rsidRPr="006A5E2A" w14:paraId="315E49F9" w14:textId="77777777" w:rsidTr="00AF159C">
        <w:tc>
          <w:tcPr>
            <w:tcW w:w="4253" w:type="dxa"/>
          </w:tcPr>
          <w:p w14:paraId="4BCB4A87" w14:textId="77777777" w:rsidR="006A5E2A" w:rsidRPr="006A5E2A" w:rsidRDefault="006A5E2A" w:rsidP="006A5E2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956" w:type="dxa"/>
          </w:tcPr>
          <w:p w14:paraId="50F6F1A3" w14:textId="77777777" w:rsidR="006A5E2A" w:rsidRPr="006A5E2A" w:rsidRDefault="006A5E2A" w:rsidP="006A5E2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Раздел / Тема</w:t>
            </w:r>
          </w:p>
        </w:tc>
        <w:tc>
          <w:tcPr>
            <w:tcW w:w="3289" w:type="dxa"/>
          </w:tcPr>
          <w:p w14:paraId="2CA0D6D4" w14:textId="77777777" w:rsidR="006A5E2A" w:rsidRPr="006A5E2A" w:rsidRDefault="006A5E2A" w:rsidP="006A5E2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Тип оценочных мероприятий</w:t>
            </w:r>
          </w:p>
        </w:tc>
      </w:tr>
      <w:tr w:rsidR="006A5E2A" w:rsidRPr="006A5E2A" w14:paraId="5C1D66BC" w14:textId="77777777" w:rsidTr="00AF159C">
        <w:tc>
          <w:tcPr>
            <w:tcW w:w="4253" w:type="dxa"/>
          </w:tcPr>
          <w:p w14:paraId="0948AFD3" w14:textId="77777777" w:rsidR="006A5E2A" w:rsidRPr="006A5E2A" w:rsidRDefault="006A5E2A" w:rsidP="006A5E2A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14:paraId="448DE760" w14:textId="77777777" w:rsidR="006A5E2A" w:rsidRDefault="006A5E2A" w:rsidP="006A5E2A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14:paraId="736F3C23" w14:textId="28D52B81" w:rsidR="00B74CE5" w:rsidRPr="006A5E2A" w:rsidRDefault="00B74CE5" w:rsidP="006A5E2A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2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ОК 03. </w:t>
            </w:r>
            <w:r w:rsidRPr="004B624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</w:t>
            </w:r>
          </w:p>
          <w:p w14:paraId="37BF7AFB" w14:textId="77777777" w:rsidR="006A5E2A" w:rsidRDefault="006A5E2A" w:rsidP="006A5E2A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  <w:p w14:paraId="6B967AAE" w14:textId="5BC5CBC6" w:rsidR="00B74CE5" w:rsidRPr="00B74CE5" w:rsidRDefault="00B74CE5" w:rsidP="00B74CE5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E5">
              <w:rPr>
                <w:rFonts w:ascii="Times New Roman" w:eastAsia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14:paraId="12F230C9" w14:textId="06ED6199" w:rsidR="00B74CE5" w:rsidRPr="006A5E2A" w:rsidRDefault="00B74CE5" w:rsidP="00B74CE5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E5">
              <w:rPr>
                <w:rFonts w:ascii="Times New Roman" w:eastAsia="Times New Roman" w:hAnsi="Times New Roman" w:cs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956" w:type="dxa"/>
          </w:tcPr>
          <w:p w14:paraId="70463980" w14:textId="77777777" w:rsidR="006A5E2A" w:rsidRPr="006A5E2A" w:rsidRDefault="006A5E2A" w:rsidP="006A5E2A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содержание: Раздел 0-14</w:t>
            </w:r>
          </w:p>
          <w:p w14:paraId="5118E354" w14:textId="77777777" w:rsidR="006A5E2A" w:rsidRPr="006A5E2A" w:rsidRDefault="006A5E2A" w:rsidP="006A5E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</w:tcPr>
          <w:p w14:paraId="42D5E2DC" w14:textId="77777777" w:rsidR="006A5E2A" w:rsidRPr="006A5E2A" w:rsidRDefault="006A5E2A" w:rsidP="006A5E2A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Ролевые игры,</w:t>
            </w:r>
          </w:p>
          <w:p w14:paraId="226CE77E" w14:textId="77777777" w:rsidR="006A5E2A" w:rsidRPr="006A5E2A" w:rsidRDefault="006A5E2A" w:rsidP="006A5E2A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Устный опрос,</w:t>
            </w:r>
          </w:p>
          <w:p w14:paraId="46F990E2" w14:textId="77777777" w:rsidR="006A5E2A" w:rsidRPr="006A5E2A" w:rsidRDefault="006A5E2A" w:rsidP="006A5E2A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Письменный опрос,</w:t>
            </w:r>
          </w:p>
          <w:p w14:paraId="6F380C35" w14:textId="77777777" w:rsidR="006A5E2A" w:rsidRPr="006A5E2A" w:rsidRDefault="006A5E2A" w:rsidP="006A5E2A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Выполнение тестовых заданий,</w:t>
            </w:r>
          </w:p>
          <w:p w14:paraId="543952DA" w14:textId="77777777" w:rsidR="006A5E2A" w:rsidRPr="006A5E2A" w:rsidRDefault="006A5E2A" w:rsidP="006A5E2A">
            <w:pPr>
              <w:ind w:right="57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Выполнение заданий дифференцированного зачета</w:t>
            </w:r>
          </w:p>
          <w:p w14:paraId="362C49F1" w14:textId="77777777" w:rsidR="006A5E2A" w:rsidRPr="006A5E2A" w:rsidRDefault="006A5E2A" w:rsidP="006A5E2A">
            <w:pPr>
              <w:ind w:right="57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Решение кроссвордов</w:t>
            </w:r>
          </w:p>
        </w:tc>
      </w:tr>
      <w:tr w:rsidR="006A5E2A" w:rsidRPr="006A5E2A" w14:paraId="550804A6" w14:textId="77777777" w:rsidTr="00AF159C">
        <w:tc>
          <w:tcPr>
            <w:tcW w:w="4253" w:type="dxa"/>
          </w:tcPr>
          <w:p w14:paraId="6EFB1F5F" w14:textId="77777777" w:rsidR="006A5E2A" w:rsidRPr="006A5E2A" w:rsidRDefault="006A5E2A" w:rsidP="006A5E2A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</w:rPr>
              <w:t>ОК01. Выбирать способы решения задач профессиональной деятельности применительно к различным контекстам</w:t>
            </w:r>
          </w:p>
          <w:p w14:paraId="32EF80FD" w14:textId="77777777" w:rsidR="006A5E2A" w:rsidRDefault="006A5E2A" w:rsidP="006A5E2A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ОК02. Использовать современные средства поиска, анализа и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интерпретации информации, и информационные технологии для выполнения задач профессиональной деятельности</w:t>
            </w:r>
          </w:p>
          <w:p w14:paraId="4182674C" w14:textId="42C19BEF" w:rsidR="00B74CE5" w:rsidRPr="006A5E2A" w:rsidRDefault="00B74CE5" w:rsidP="006A5E2A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2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ОК 03. </w:t>
            </w:r>
            <w:r w:rsidRPr="004B624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</w:t>
            </w:r>
          </w:p>
          <w:p w14:paraId="29343EF5" w14:textId="77777777" w:rsidR="006A5E2A" w:rsidRDefault="006A5E2A" w:rsidP="006A5E2A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</w:rPr>
              <w:t>ОК04. Эффективно взаимодействовать и работать в коллективе и команде</w:t>
            </w:r>
          </w:p>
          <w:p w14:paraId="5E57C7B8" w14:textId="77777777" w:rsidR="00B74CE5" w:rsidRPr="00B74CE5" w:rsidRDefault="00B74CE5" w:rsidP="00B74CE5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E5">
              <w:rPr>
                <w:rFonts w:ascii="Times New Roman" w:eastAsia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14:paraId="09495BEA" w14:textId="6895C205" w:rsidR="00B74CE5" w:rsidRPr="006A5E2A" w:rsidRDefault="00B74CE5" w:rsidP="00B74CE5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E5">
              <w:rPr>
                <w:rFonts w:ascii="Times New Roman" w:eastAsia="Times New Roman" w:hAnsi="Times New Roman" w:cs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14:paraId="7B0C06D4" w14:textId="12EF7898" w:rsidR="006A5E2A" w:rsidRPr="000B2229" w:rsidRDefault="006A5E2A" w:rsidP="000B2229">
            <w:pPr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</w:rPr>
              <w:t>ОК09.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956" w:type="dxa"/>
          </w:tcPr>
          <w:p w14:paraId="176EFF5C" w14:textId="77777777" w:rsidR="006A5E2A" w:rsidRPr="006A5E2A" w:rsidRDefault="006A5E2A" w:rsidP="006A5E2A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>Прикладной модуль: Раздел 15-17</w:t>
            </w:r>
          </w:p>
          <w:p w14:paraId="18472824" w14:textId="77777777" w:rsidR="006A5E2A" w:rsidRPr="006A5E2A" w:rsidRDefault="006A5E2A" w:rsidP="006A5E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7CDBBDFF" w14:textId="77777777" w:rsidR="006A5E2A" w:rsidRPr="006A5E2A" w:rsidRDefault="006A5E2A" w:rsidP="006A5E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1514E670" w14:textId="77777777" w:rsidR="006A5E2A" w:rsidRPr="006A5E2A" w:rsidRDefault="006A5E2A" w:rsidP="006A5E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5DD90178" w14:textId="77777777" w:rsidR="006A5E2A" w:rsidRPr="006A5E2A" w:rsidRDefault="006A5E2A" w:rsidP="006A5E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691A4DEE" w14:textId="77777777" w:rsidR="006A5E2A" w:rsidRPr="006A5E2A" w:rsidRDefault="006A5E2A" w:rsidP="006A5E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312C8E89" w14:textId="77777777" w:rsidR="006A5E2A" w:rsidRPr="006A5E2A" w:rsidRDefault="006A5E2A" w:rsidP="006A5E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1564E6E7" w14:textId="77777777" w:rsidR="006A5E2A" w:rsidRPr="006A5E2A" w:rsidRDefault="006A5E2A" w:rsidP="006A5E2A">
            <w:pPr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5AFAEA2F" w14:textId="77777777" w:rsidR="006A5E2A" w:rsidRPr="006A5E2A" w:rsidRDefault="006A5E2A" w:rsidP="006A5E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66F6E4BD" w14:textId="77777777" w:rsidR="006A5E2A" w:rsidRPr="006A5E2A" w:rsidRDefault="006A5E2A" w:rsidP="006A5E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28B2146F" w14:textId="77777777" w:rsidR="006A5E2A" w:rsidRPr="006A5E2A" w:rsidRDefault="006A5E2A" w:rsidP="006A5E2A">
            <w:pPr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52C69DC5" w14:textId="77777777" w:rsidR="006A5E2A" w:rsidRPr="006A5E2A" w:rsidRDefault="006A5E2A" w:rsidP="006A5E2A">
            <w:pPr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289F784B" w14:textId="77777777" w:rsidR="006A5E2A" w:rsidRPr="006A5E2A" w:rsidRDefault="006A5E2A" w:rsidP="006A5E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89" w:type="dxa"/>
            <w:shd w:val="clear" w:color="auto" w:fill="auto"/>
          </w:tcPr>
          <w:p w14:paraId="08D6940A" w14:textId="77777777" w:rsidR="006A5E2A" w:rsidRPr="006A5E2A" w:rsidRDefault="006A5E2A" w:rsidP="006A5E2A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Заполнение формы-резюме,</w:t>
            </w:r>
          </w:p>
          <w:p w14:paraId="2AF9FF5A" w14:textId="77777777" w:rsidR="006A5E2A" w:rsidRPr="006A5E2A" w:rsidRDefault="006A5E2A" w:rsidP="006A5E2A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Ролевые игры</w:t>
            </w:r>
          </w:p>
          <w:p w14:paraId="53C5F09E" w14:textId="77777777" w:rsidR="006A5E2A" w:rsidRPr="006A5E2A" w:rsidRDefault="006A5E2A" w:rsidP="006A5E2A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Устный опрос,</w:t>
            </w:r>
          </w:p>
          <w:p w14:paraId="6BACBDD4" w14:textId="77777777" w:rsidR="006A5E2A" w:rsidRPr="006A5E2A" w:rsidRDefault="006A5E2A" w:rsidP="006A5E2A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Письменный опрос,</w:t>
            </w:r>
          </w:p>
          <w:p w14:paraId="5CFB6573" w14:textId="77777777" w:rsidR="006A5E2A" w:rsidRPr="006A5E2A" w:rsidRDefault="006A5E2A" w:rsidP="006A5E2A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Выполнение тестовых заданий,</w:t>
            </w:r>
          </w:p>
          <w:p w14:paraId="336FDB4C" w14:textId="77777777" w:rsidR="006A5E2A" w:rsidRPr="006A5E2A" w:rsidRDefault="006A5E2A" w:rsidP="006A5E2A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Перевод профессионально-ориентированной информации,</w:t>
            </w:r>
          </w:p>
          <w:p w14:paraId="653CC960" w14:textId="6E7A5CEE" w:rsidR="006A5E2A" w:rsidRPr="006A5E2A" w:rsidRDefault="006A5E2A" w:rsidP="006A5E2A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Выполнение заданий </w:t>
            </w:r>
            <w:r w:rsidR="008A71EC">
              <w:rPr>
                <w:rFonts w:ascii="Times New Roman" w:eastAsia="OfficinaSansBookC" w:hAnsi="Times New Roman" w:cs="Times New Roman"/>
                <w:sz w:val="24"/>
                <w:szCs w:val="24"/>
              </w:rPr>
              <w:t>экзамена</w:t>
            </w:r>
          </w:p>
          <w:p w14:paraId="68064EC0" w14:textId="77777777" w:rsidR="006A5E2A" w:rsidRPr="006A5E2A" w:rsidRDefault="006A5E2A" w:rsidP="006A5E2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2FA73989" w14:textId="77777777" w:rsidR="006A5E2A" w:rsidRDefault="006A5E2A" w:rsidP="006A5E2A"/>
    <w:sectPr w:rsidR="006A5E2A" w:rsidSect="006A5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FB156" w14:textId="77777777" w:rsidR="006A5E2A" w:rsidRDefault="006A5E2A" w:rsidP="006A5E2A">
      <w:pPr>
        <w:spacing w:after="0" w:line="240" w:lineRule="auto"/>
      </w:pPr>
      <w:r>
        <w:separator/>
      </w:r>
    </w:p>
  </w:endnote>
  <w:endnote w:type="continuationSeparator" w:id="0">
    <w:p w14:paraId="722652D5" w14:textId="77777777" w:rsidR="006A5E2A" w:rsidRDefault="006A5E2A" w:rsidP="006A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9403840"/>
      <w:docPartObj>
        <w:docPartGallery w:val="Page Numbers (Bottom of Page)"/>
        <w:docPartUnique/>
      </w:docPartObj>
    </w:sdtPr>
    <w:sdtEndPr/>
    <w:sdtContent>
      <w:p w14:paraId="3BC38039" w14:textId="77777777" w:rsidR="006A5E2A" w:rsidRDefault="006A5E2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544">
          <w:rPr>
            <w:noProof/>
          </w:rPr>
          <w:t>29</w:t>
        </w:r>
        <w:r>
          <w:fldChar w:fldCharType="end"/>
        </w:r>
      </w:p>
    </w:sdtContent>
  </w:sdt>
  <w:p w14:paraId="561AED29" w14:textId="77777777" w:rsidR="00B349EC" w:rsidRDefault="00B349EC">
    <w:pPr>
      <w:pStyle w:val="a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EC3A" w14:textId="77777777" w:rsidR="00B349EC" w:rsidRDefault="00B349EC" w:rsidP="007C5AC3">
    <w:pPr>
      <w:pStyle w:val="a3"/>
      <w:ind w:left="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2F84E" w14:textId="77777777" w:rsidR="006A5E2A" w:rsidRDefault="006A5E2A" w:rsidP="006A5E2A">
      <w:pPr>
        <w:spacing w:after="0" w:line="240" w:lineRule="auto"/>
      </w:pPr>
      <w:r>
        <w:separator/>
      </w:r>
    </w:p>
  </w:footnote>
  <w:footnote w:type="continuationSeparator" w:id="0">
    <w:p w14:paraId="0A01BDFF" w14:textId="77777777" w:rsidR="006A5E2A" w:rsidRDefault="006A5E2A" w:rsidP="006A5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50A0"/>
    <w:multiLevelType w:val="hybridMultilevel"/>
    <w:tmpl w:val="C2A603A4"/>
    <w:lvl w:ilvl="0" w:tplc="EBB62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C945EB"/>
    <w:multiLevelType w:val="multilevel"/>
    <w:tmpl w:val="6AD28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2" w15:restartNumberingAfterBreak="0">
    <w:nsid w:val="49C72ADD"/>
    <w:multiLevelType w:val="hybridMultilevel"/>
    <w:tmpl w:val="2DC2DD2E"/>
    <w:lvl w:ilvl="0" w:tplc="40708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23A7D"/>
    <w:multiLevelType w:val="hybridMultilevel"/>
    <w:tmpl w:val="A016F6FA"/>
    <w:lvl w:ilvl="0" w:tplc="93D84C96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42F6A"/>
    <w:multiLevelType w:val="multilevel"/>
    <w:tmpl w:val="5492BD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6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8" w:hanging="1800"/>
      </w:pPr>
      <w:rPr>
        <w:rFonts w:hint="default"/>
      </w:rPr>
    </w:lvl>
  </w:abstractNum>
  <w:num w:numId="1" w16cid:durableId="1615792922">
    <w:abstractNumId w:val="1"/>
  </w:num>
  <w:num w:numId="2" w16cid:durableId="470948684">
    <w:abstractNumId w:val="3"/>
  </w:num>
  <w:num w:numId="3" w16cid:durableId="285695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8252951">
    <w:abstractNumId w:val="2"/>
  </w:num>
  <w:num w:numId="5" w16cid:durableId="1322395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F54"/>
    <w:rsid w:val="00002F3C"/>
    <w:rsid w:val="0004715D"/>
    <w:rsid w:val="00074D55"/>
    <w:rsid w:val="000B2229"/>
    <w:rsid w:val="000F29F7"/>
    <w:rsid w:val="001054E8"/>
    <w:rsid w:val="0012188E"/>
    <w:rsid w:val="00137F54"/>
    <w:rsid w:val="00154F95"/>
    <w:rsid w:val="001F5352"/>
    <w:rsid w:val="001F6DA5"/>
    <w:rsid w:val="00310DBE"/>
    <w:rsid w:val="00344C2D"/>
    <w:rsid w:val="003519BB"/>
    <w:rsid w:val="00382AB0"/>
    <w:rsid w:val="00413598"/>
    <w:rsid w:val="00441BA1"/>
    <w:rsid w:val="00446A4E"/>
    <w:rsid w:val="004674AD"/>
    <w:rsid w:val="0049051D"/>
    <w:rsid w:val="004B624F"/>
    <w:rsid w:val="004D69FA"/>
    <w:rsid w:val="00591EFE"/>
    <w:rsid w:val="005A1229"/>
    <w:rsid w:val="005A3C69"/>
    <w:rsid w:val="005E7D2D"/>
    <w:rsid w:val="00634D46"/>
    <w:rsid w:val="006A5E2A"/>
    <w:rsid w:val="006F3544"/>
    <w:rsid w:val="00701978"/>
    <w:rsid w:val="008148FD"/>
    <w:rsid w:val="00814DA3"/>
    <w:rsid w:val="00846379"/>
    <w:rsid w:val="00874ABA"/>
    <w:rsid w:val="00875A55"/>
    <w:rsid w:val="008A71EC"/>
    <w:rsid w:val="008D6C7F"/>
    <w:rsid w:val="008F53CC"/>
    <w:rsid w:val="009059EE"/>
    <w:rsid w:val="0095054A"/>
    <w:rsid w:val="00961731"/>
    <w:rsid w:val="009E478A"/>
    <w:rsid w:val="009E5BD8"/>
    <w:rsid w:val="00A92FA2"/>
    <w:rsid w:val="00B349EC"/>
    <w:rsid w:val="00B65341"/>
    <w:rsid w:val="00B74CE5"/>
    <w:rsid w:val="00BD5147"/>
    <w:rsid w:val="00BD6C66"/>
    <w:rsid w:val="00BD7FF0"/>
    <w:rsid w:val="00C03FAA"/>
    <w:rsid w:val="00C55D38"/>
    <w:rsid w:val="00C7692D"/>
    <w:rsid w:val="00CA7BCC"/>
    <w:rsid w:val="00CD68DD"/>
    <w:rsid w:val="00D20688"/>
    <w:rsid w:val="00D52287"/>
    <w:rsid w:val="00E31B03"/>
    <w:rsid w:val="00E81978"/>
    <w:rsid w:val="00EF7221"/>
    <w:rsid w:val="00F06C25"/>
    <w:rsid w:val="00F673B9"/>
    <w:rsid w:val="00F83E8F"/>
    <w:rsid w:val="00FB3508"/>
    <w:rsid w:val="00FE6310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4:docId w14:val="05392B6D"/>
  <w15:chartTrackingRefBased/>
  <w15:docId w15:val="{7DB8C85B-DEE1-4968-A4F1-86CB917C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A5E2A"/>
    <w:pPr>
      <w:keepNext/>
      <w:keepLines/>
      <w:spacing w:before="280" w:after="80" w:line="276" w:lineRule="auto"/>
      <w:outlineLvl w:val="2"/>
    </w:pPr>
    <w:rPr>
      <w:rFonts w:ascii="Calibri" w:eastAsia="Times New Roman" w:hAnsi="Calibri" w:cs="Times New Roman"/>
      <w:b/>
      <w:sz w:val="28"/>
      <w:szCs w:val="28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A5E2A"/>
    <w:pPr>
      <w:tabs>
        <w:tab w:val="center" w:pos="4677"/>
        <w:tab w:val="right" w:pos="9355"/>
      </w:tabs>
      <w:spacing w:after="0" w:line="240" w:lineRule="auto"/>
    </w:pPr>
    <w:rPr>
      <w:rFonts w:ascii="Calibri" w:eastAsia="SimSun" w:hAnsi="Calibri" w:cs="Calibri"/>
      <w:lang w:eastAsia="en-GB"/>
    </w:rPr>
  </w:style>
  <w:style w:type="character" w:customStyle="1" w:styleId="a4">
    <w:name w:val="Нижний колонтитул Знак"/>
    <w:basedOn w:val="a0"/>
    <w:link w:val="a3"/>
    <w:uiPriority w:val="99"/>
    <w:rsid w:val="006A5E2A"/>
    <w:rPr>
      <w:rFonts w:ascii="Calibri" w:eastAsia="SimSun" w:hAnsi="Calibri" w:cs="Calibri"/>
      <w:lang w:eastAsia="en-GB"/>
    </w:rPr>
  </w:style>
  <w:style w:type="character" w:customStyle="1" w:styleId="30">
    <w:name w:val="Заголовок 3 Знак"/>
    <w:basedOn w:val="a0"/>
    <w:link w:val="3"/>
    <w:uiPriority w:val="9"/>
    <w:rsid w:val="006A5E2A"/>
    <w:rPr>
      <w:rFonts w:ascii="Calibri" w:eastAsia="Times New Roman" w:hAnsi="Calibri" w:cs="Times New Roman"/>
      <w:b/>
      <w:sz w:val="28"/>
      <w:szCs w:val="28"/>
      <w:lang w:eastAsia="en-GB"/>
    </w:rPr>
  </w:style>
  <w:style w:type="paragraph" w:styleId="a5">
    <w:name w:val="header"/>
    <w:basedOn w:val="a"/>
    <w:link w:val="a6"/>
    <w:uiPriority w:val="99"/>
    <w:unhideWhenUsed/>
    <w:rsid w:val="006A5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5E2A"/>
  </w:style>
  <w:style w:type="table" w:styleId="a7">
    <w:name w:val="Table Grid"/>
    <w:basedOn w:val="a1"/>
    <w:uiPriority w:val="59"/>
    <w:rsid w:val="006A5E2A"/>
    <w:pPr>
      <w:spacing w:after="0" w:line="240" w:lineRule="auto"/>
    </w:pPr>
    <w:rPr>
      <w:rFonts w:ascii="Calibri" w:eastAsia="SimSun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B2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chool.edu.ru/" TargetMode="External"/><Relationship Id="rId18" Type="http://schemas.openxmlformats.org/officeDocument/2006/relationships/hyperlink" Target="http://www.obrnadzor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m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du.ru/index.php" TargetMode="External"/><Relationship Id="rId17" Type="http://schemas.openxmlformats.org/officeDocument/2006/relationships/hyperlink" Target="http://www.ed.gov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fipi.ru/" TargetMode="External"/><Relationship Id="rId20" Type="http://schemas.openxmlformats.org/officeDocument/2006/relationships/hyperlink" Target="http://www.rost.ru/projects/education/education_main.s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/index.php?page_id=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allbest.ru/union/d/a/?61538" TargetMode="External"/><Relationship Id="rId23" Type="http://schemas.openxmlformats.org/officeDocument/2006/relationships/hyperlink" Target="http://ru.wikipedia.org/" TargetMode="External"/><Relationship Id="rId10" Type="http://schemas.openxmlformats.org/officeDocument/2006/relationships/hyperlink" Target="https://wooordhunt.ru/" TargetMode="External"/><Relationship Id="rId19" Type="http://schemas.openxmlformats.org/officeDocument/2006/relationships/hyperlink" Target="http://www.mon.gov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fepo.ru/" TargetMode="External"/><Relationship Id="rId22" Type="http://schemas.openxmlformats.org/officeDocument/2006/relationships/hyperlink" Target="http://claw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8A084-0499-4339-AF80-3712EFB5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27</Pages>
  <Words>6534</Words>
  <Characters>37247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Храмцова</dc:creator>
  <cp:keywords/>
  <dc:description/>
  <cp:lastModifiedBy>Тамара Храмцова</cp:lastModifiedBy>
  <cp:revision>39</cp:revision>
  <dcterms:created xsi:type="dcterms:W3CDTF">2023-07-31T16:10:00Z</dcterms:created>
  <dcterms:modified xsi:type="dcterms:W3CDTF">2025-07-05T20:03:00Z</dcterms:modified>
</cp:coreProperties>
</file>