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0AB" w:rsidRPr="00BE1800" w:rsidRDefault="006850AB" w:rsidP="006850AB">
      <w:pPr>
        <w:rPr>
          <w:color w:val="FF0000"/>
        </w:rPr>
      </w:pPr>
      <w:r w:rsidRPr="00671023">
        <w:rPr>
          <w:color w:val="FF0000"/>
        </w:rPr>
        <w:t>Пройти по</w:t>
      </w:r>
      <w:r>
        <w:rPr>
          <w:color w:val="FF0000"/>
        </w:rPr>
        <w:t xml:space="preserve"> ссылке почитать конспект урока </w:t>
      </w:r>
      <w:r>
        <w:rPr>
          <w:color w:val="FF0000"/>
        </w:rPr>
        <w:t xml:space="preserve">№ </w:t>
      </w:r>
      <w:proofErr w:type="gramStart"/>
      <w:r>
        <w:rPr>
          <w:color w:val="FF0000"/>
        </w:rPr>
        <w:t>16  «</w:t>
      </w:r>
      <w:proofErr w:type="gramEnd"/>
      <w:r>
        <w:rPr>
          <w:color w:val="FF0000"/>
        </w:rPr>
        <w:t xml:space="preserve">Форсированная индустриализация» </w:t>
      </w:r>
      <w:r>
        <w:rPr>
          <w:color w:val="FF0000"/>
        </w:rPr>
        <w:t xml:space="preserve">и  посмотреть видео в основной части, </w:t>
      </w:r>
      <w:r w:rsidRPr="00671023">
        <w:rPr>
          <w:color w:val="FF0000"/>
        </w:rPr>
        <w:t>решить тренировочные задания.</w:t>
      </w:r>
      <w:r>
        <w:rPr>
          <w:color w:val="FF0000"/>
        </w:rPr>
        <w:t xml:space="preserve"> Сохранить результат.</w:t>
      </w:r>
    </w:p>
    <w:p w:rsidR="0096512F" w:rsidRDefault="006850AB">
      <w:r w:rsidRPr="006850AB">
        <w:t>https://resh.edu.ru/subject/lesson/6089/start/281881/</w:t>
      </w:r>
      <w:bookmarkStart w:id="0" w:name="_GoBack"/>
      <w:bookmarkEnd w:id="0"/>
    </w:p>
    <w:sectPr w:rsidR="00965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6FC"/>
    <w:rsid w:val="000136FC"/>
    <w:rsid w:val="006850AB"/>
    <w:rsid w:val="0096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4C9E3"/>
  <w15:chartTrackingRefBased/>
  <w15:docId w15:val="{3E34BE2C-B1B6-4425-A081-032D1F941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50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2025-12-11T09:45:00Z</dcterms:created>
  <dcterms:modified xsi:type="dcterms:W3CDTF">2025-12-11T09:46:00Z</dcterms:modified>
</cp:coreProperties>
</file>