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6B" w:rsidRPr="004B5104" w:rsidRDefault="00710B6B" w:rsidP="00710B6B">
      <w:pPr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>УЧЕБНЫЙ ПЛАН</w:t>
      </w:r>
    </w:p>
    <w:p w:rsidR="00710B6B" w:rsidRPr="004B5104" w:rsidRDefault="00710B6B" w:rsidP="00710B6B">
      <w:pPr>
        <w:spacing w:line="216" w:lineRule="auto"/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>по дополнительной предпрофе</w:t>
      </w:r>
      <w:r w:rsidR="00CF42C0">
        <w:rPr>
          <w:b/>
          <w:sz w:val="20"/>
          <w:szCs w:val="20"/>
        </w:rPr>
        <w:t xml:space="preserve">ссиональной </w:t>
      </w:r>
      <w:r w:rsidRPr="004B5104">
        <w:rPr>
          <w:b/>
          <w:sz w:val="20"/>
          <w:szCs w:val="20"/>
        </w:rPr>
        <w:t>программе</w:t>
      </w:r>
    </w:p>
    <w:p w:rsidR="00D96D7A" w:rsidRPr="00731424" w:rsidRDefault="00710B6B" w:rsidP="00710B6B">
      <w:pPr>
        <w:spacing w:line="216" w:lineRule="auto"/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>в области музыкального искусства</w:t>
      </w:r>
    </w:p>
    <w:p w:rsidR="00710B6B" w:rsidRPr="004B5104" w:rsidRDefault="00710B6B" w:rsidP="00710B6B">
      <w:pPr>
        <w:spacing w:line="216" w:lineRule="auto"/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 xml:space="preserve"> «Музыкальный фольклор»</w:t>
      </w:r>
    </w:p>
    <w:p w:rsidR="00710B6B" w:rsidRPr="004B5104" w:rsidRDefault="00710B6B" w:rsidP="004B5104">
      <w:pPr>
        <w:spacing w:line="216" w:lineRule="auto"/>
        <w:jc w:val="center"/>
        <w:rPr>
          <w:sz w:val="20"/>
          <w:szCs w:val="20"/>
        </w:rPr>
      </w:pPr>
      <w:r w:rsidRPr="004B5104">
        <w:rPr>
          <w:sz w:val="20"/>
          <w:szCs w:val="20"/>
        </w:rPr>
        <w:t>Срок обучения – 8 лет</w:t>
      </w:r>
    </w:p>
    <w:tbl>
      <w:tblPr>
        <w:tblW w:w="9657" w:type="dxa"/>
        <w:tblInd w:w="563" w:type="dxa"/>
        <w:tblLayout w:type="fixed"/>
        <w:tblLook w:val="0000" w:firstRow="0" w:lastRow="0" w:firstColumn="0" w:lastColumn="0" w:noHBand="0" w:noVBand="0"/>
      </w:tblPr>
      <w:tblGrid>
        <w:gridCol w:w="1572"/>
        <w:gridCol w:w="3122"/>
        <w:gridCol w:w="578"/>
        <w:gridCol w:w="109"/>
        <w:gridCol w:w="33"/>
        <w:gridCol w:w="456"/>
        <w:gridCol w:w="51"/>
        <w:gridCol w:w="516"/>
        <w:gridCol w:w="24"/>
        <w:gridCol w:w="676"/>
        <w:gridCol w:w="567"/>
        <w:gridCol w:w="567"/>
        <w:gridCol w:w="49"/>
        <w:gridCol w:w="617"/>
        <w:gridCol w:w="720"/>
      </w:tblGrid>
      <w:tr w:rsidR="00D02BF7" w:rsidTr="004B5104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02BF7" w:rsidRPr="005769E3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  <w:r w:rsidRPr="005769E3">
              <w:rPr>
                <w:b/>
                <w:bCs/>
                <w:sz w:val="20"/>
                <w:szCs w:val="20"/>
              </w:rPr>
              <w:t>Структура и объем ОП</w:t>
            </w:r>
          </w:p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D02BF7" w:rsidTr="004B5104">
        <w:trPr>
          <w:trHeight w:val="413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33</w:t>
            </w:r>
          </w:p>
        </w:tc>
      </w:tr>
      <w:tr w:rsidR="00D02BF7" w:rsidTr="004B5104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02BF7" w:rsidRPr="005769E3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  <w:r w:rsidRPr="005769E3"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9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CF42C0" w:rsidRDefault="00CF42C0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42C0">
              <w:rPr>
                <w:b/>
                <w:bCs/>
                <w:iCs/>
                <w:sz w:val="20"/>
                <w:szCs w:val="20"/>
              </w:rPr>
              <w:t>8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ПО.01.УП.01.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5769E3">
              <w:rPr>
                <w:sz w:val="20"/>
                <w:szCs w:val="20"/>
              </w:rPr>
              <w:t>Фольклорный ансамбль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5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ПО.01.УП.02.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ПО.02.УП.01.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Сольфеджио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ПО.02.УП.02.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 xml:space="preserve">Народное музыкальное творчество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ПО.02.УП.03.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  <w:r w:rsidRPr="005769E3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5769E3">
              <w:rPr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В.01.УП.01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5769E3">
              <w:rPr>
                <w:sz w:val="20"/>
                <w:szCs w:val="20"/>
              </w:rPr>
              <w:t>Фольклорная хореография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В.02.УП.02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0,5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28653A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49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5769E3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69E3">
              <w:rPr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К.03.01.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bCs/>
                <w:sz w:val="20"/>
                <w:szCs w:val="20"/>
              </w:rPr>
              <w:t>Фольклорный ансамбль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12</w:t>
            </w:r>
          </w:p>
        </w:tc>
      </w:tr>
      <w:tr w:rsidR="00D02BF7" w:rsidTr="004B5104">
        <w:trPr>
          <w:trHeight w:val="1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К.03.02.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5769E3" w:rsidRDefault="00D02BF7" w:rsidP="005E1230">
            <w:pPr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К.03.03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5769E3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Сольфеджио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4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К.03.04.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5769E3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 w:rsidRPr="005769E3">
              <w:rPr>
                <w:color w:val="000000"/>
                <w:sz w:val="20"/>
                <w:szCs w:val="20"/>
              </w:rPr>
              <w:t>Народное творчество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К.03.05.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 w:rsidRPr="005769E3">
              <w:rPr>
                <w:color w:val="000000"/>
                <w:sz w:val="20"/>
                <w:szCs w:val="20"/>
              </w:rPr>
              <w:t>Музы</w:t>
            </w:r>
            <w:r>
              <w:rPr>
                <w:color w:val="000000"/>
                <w:sz w:val="20"/>
                <w:szCs w:val="20"/>
              </w:rPr>
              <w:t>кальная литература</w:t>
            </w:r>
          </w:p>
          <w:p w:rsidR="00D02BF7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(зарубежная,</w:t>
            </w:r>
            <w:proofErr w:type="gramEnd"/>
          </w:p>
          <w:p w:rsidR="00D02BF7" w:rsidRPr="005769E3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отечественная</w:t>
            </w:r>
            <w:r w:rsidRPr="005769E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5769E3" w:rsidRDefault="00D02BF7" w:rsidP="005E1230">
            <w:pPr>
              <w:jc w:val="center"/>
              <w:rPr>
                <w:sz w:val="20"/>
                <w:szCs w:val="20"/>
              </w:rPr>
            </w:pPr>
            <w:r w:rsidRPr="005769E3">
              <w:rPr>
                <w:sz w:val="20"/>
                <w:szCs w:val="20"/>
              </w:rPr>
              <w:t>2</w:t>
            </w:r>
          </w:p>
        </w:tc>
      </w:tr>
    </w:tbl>
    <w:p w:rsidR="00D02BF7" w:rsidRPr="004B5104" w:rsidRDefault="00D02BF7" w:rsidP="00710B6B">
      <w:pPr>
        <w:jc w:val="center"/>
        <w:rPr>
          <w:b/>
          <w:sz w:val="20"/>
          <w:szCs w:val="20"/>
        </w:rPr>
      </w:pPr>
    </w:p>
    <w:p w:rsidR="00710B6B" w:rsidRPr="004B5104" w:rsidRDefault="00710B6B" w:rsidP="00710B6B">
      <w:pPr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>УЧЕБНЫЙ ПЛАН</w:t>
      </w:r>
    </w:p>
    <w:p w:rsidR="004B5104" w:rsidRDefault="00CF42C0" w:rsidP="004B51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дополнительной</w:t>
      </w:r>
      <w:r w:rsidR="00710B6B" w:rsidRPr="004B5104">
        <w:rPr>
          <w:b/>
          <w:sz w:val="20"/>
          <w:szCs w:val="20"/>
        </w:rPr>
        <w:t xml:space="preserve"> предпрофессиональной общеобразовательной программе</w:t>
      </w:r>
    </w:p>
    <w:p w:rsidR="00CF42C0" w:rsidRDefault="00710B6B" w:rsidP="004B5104">
      <w:pPr>
        <w:jc w:val="center"/>
        <w:rPr>
          <w:b/>
          <w:sz w:val="20"/>
          <w:szCs w:val="20"/>
        </w:rPr>
      </w:pPr>
      <w:r w:rsidRPr="004B5104">
        <w:rPr>
          <w:b/>
          <w:sz w:val="20"/>
          <w:szCs w:val="20"/>
        </w:rPr>
        <w:t>в области музыкального искусства «Музыкальный фольклор»</w:t>
      </w:r>
      <w:r w:rsidR="00CF42C0" w:rsidRPr="00CF42C0">
        <w:rPr>
          <w:b/>
          <w:sz w:val="20"/>
          <w:szCs w:val="20"/>
        </w:rPr>
        <w:t xml:space="preserve"> </w:t>
      </w:r>
    </w:p>
    <w:p w:rsidR="00710B6B" w:rsidRPr="004B5104" w:rsidRDefault="00CF42C0" w:rsidP="004B51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(дополнительный 9 год обучения)</w:t>
      </w:r>
    </w:p>
    <w:p w:rsidR="00710B6B" w:rsidRDefault="00710B6B" w:rsidP="00710B6B">
      <w:pPr>
        <w:spacing w:line="216" w:lineRule="auto"/>
        <w:jc w:val="right"/>
        <w:rPr>
          <w:sz w:val="16"/>
          <w:szCs w:val="16"/>
        </w:rPr>
      </w:pPr>
    </w:p>
    <w:tbl>
      <w:tblPr>
        <w:tblW w:w="9685" w:type="dxa"/>
        <w:tblInd w:w="548" w:type="dxa"/>
        <w:tblLayout w:type="fixed"/>
        <w:tblLook w:val="0000" w:firstRow="0" w:lastRow="0" w:firstColumn="0" w:lastColumn="0" w:noHBand="0" w:noVBand="0"/>
      </w:tblPr>
      <w:tblGrid>
        <w:gridCol w:w="1572"/>
        <w:gridCol w:w="5136"/>
        <w:gridCol w:w="1559"/>
        <w:gridCol w:w="1418"/>
      </w:tblGrid>
      <w:tr w:rsidR="00D02BF7" w:rsidTr="004B5104">
        <w:trPr>
          <w:trHeight w:val="2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02BF7" w:rsidRPr="004B5104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D02BF7" w:rsidTr="004B5104">
        <w:trPr>
          <w:trHeight w:val="275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18</w:t>
            </w:r>
          </w:p>
        </w:tc>
      </w:tr>
      <w:tr w:rsidR="00D02BF7" w:rsidTr="004B5104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  <w:r w:rsidRPr="004B5104"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ПО.01.УП.01.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4B5104">
              <w:rPr>
                <w:sz w:val="20"/>
                <w:szCs w:val="20"/>
              </w:rPr>
              <w:t>Фольклорный ансамбль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5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ПО.01.УП.02.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4B5104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4B5104">
              <w:rPr>
                <w:rFonts w:ascii="Symbol" w:hAnsi="Symbol" w:cs="Arial CYR"/>
                <w:sz w:val="20"/>
                <w:szCs w:val="20"/>
              </w:rPr>
              <w:t>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2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04">
              <w:rPr>
                <w:b/>
                <w:bCs/>
                <w:i/>
                <w:iCs/>
                <w:sz w:val="20"/>
                <w:szCs w:val="20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0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ПО.02.УП.01.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Сольфеджио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rFonts w:cs="Arial CYR"/>
                <w:sz w:val="20"/>
                <w:szCs w:val="20"/>
              </w:rPr>
            </w:pPr>
            <w:r w:rsidRPr="004B5104">
              <w:rPr>
                <w:rFonts w:cs="Arial CYR"/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1,5</w:t>
            </w:r>
          </w:p>
        </w:tc>
      </w:tr>
      <w:tr w:rsidR="00D02BF7" w:rsidTr="004B510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ПО.02.УП.02.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</w:rPr>
            </w:pPr>
            <w:r w:rsidRPr="004B5104">
              <w:rPr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sz w:val="20"/>
                <w:szCs w:val="20"/>
              </w:rPr>
            </w:pPr>
            <w:r w:rsidRPr="004B5104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4B5104">
              <w:rPr>
                <w:b/>
                <w:bCs/>
                <w:sz w:val="20"/>
                <w:szCs w:val="20"/>
              </w:rPr>
              <w:t xml:space="preserve">Вариативная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В.01.УП.01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4B5104">
              <w:rPr>
                <w:sz w:val="20"/>
                <w:szCs w:val="20"/>
              </w:rPr>
              <w:t>Фольклорная хореография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rFonts w:cs="Arial CYR"/>
                <w:sz w:val="20"/>
                <w:szCs w:val="20"/>
              </w:rPr>
            </w:pPr>
            <w:r w:rsidRPr="004B5104"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В.02.УП.02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rPr>
                <w:sz w:val="20"/>
                <w:szCs w:val="20"/>
                <w:vertAlign w:val="superscript"/>
              </w:rPr>
            </w:pPr>
            <w:r w:rsidRPr="004B5104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rFonts w:cs="Arial CYR"/>
                <w:sz w:val="20"/>
                <w:szCs w:val="20"/>
              </w:rPr>
            </w:pPr>
            <w:r w:rsidRPr="004B5104"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1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BF7" w:rsidRPr="004B5104" w:rsidRDefault="00D02BF7" w:rsidP="005E12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04">
              <w:rPr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К.03.01.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4B5104" w:rsidRDefault="00D02BF7" w:rsidP="005E1230">
            <w:pPr>
              <w:rPr>
                <w:sz w:val="20"/>
                <w:szCs w:val="20"/>
              </w:rPr>
            </w:pPr>
            <w:r w:rsidRPr="004B5104">
              <w:rPr>
                <w:bCs/>
                <w:sz w:val="20"/>
                <w:szCs w:val="20"/>
              </w:rPr>
              <w:t>Фольклорный ансамбль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Cs/>
                <w:iCs/>
                <w:sz w:val="20"/>
                <w:szCs w:val="20"/>
              </w:rPr>
            </w:pPr>
            <w:r w:rsidRPr="004B5104">
              <w:rPr>
                <w:bCs/>
                <w:iCs/>
                <w:sz w:val="20"/>
                <w:szCs w:val="20"/>
              </w:rPr>
              <w:t>12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К.03.02.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4B5104" w:rsidRDefault="00D02BF7" w:rsidP="005E1230">
            <w:pPr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Сольфеджио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Cs/>
                <w:iCs/>
                <w:sz w:val="20"/>
                <w:szCs w:val="20"/>
              </w:rPr>
            </w:pPr>
            <w:r w:rsidRPr="004B5104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К.03.03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4B5104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 w:rsidRPr="004B5104">
              <w:rPr>
                <w:color w:val="000000"/>
                <w:sz w:val="20"/>
                <w:szCs w:val="20"/>
              </w:rPr>
              <w:t>Музыкальный инструмент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Cs/>
                <w:iCs/>
                <w:sz w:val="20"/>
                <w:szCs w:val="20"/>
              </w:rPr>
            </w:pPr>
            <w:r w:rsidRPr="004B5104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D02BF7" w:rsidTr="004B510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sz w:val="20"/>
                <w:szCs w:val="20"/>
              </w:rPr>
            </w:pPr>
            <w:r w:rsidRPr="004B5104">
              <w:rPr>
                <w:sz w:val="20"/>
                <w:szCs w:val="20"/>
              </w:rPr>
              <w:t>К.03.04.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F7" w:rsidRPr="004B5104" w:rsidRDefault="00D02BF7" w:rsidP="005E1230">
            <w:pPr>
              <w:spacing w:line="280" w:lineRule="exact"/>
              <w:ind w:right="686"/>
              <w:jc w:val="both"/>
              <w:rPr>
                <w:color w:val="000000"/>
                <w:sz w:val="20"/>
                <w:szCs w:val="20"/>
              </w:rPr>
            </w:pPr>
            <w:r w:rsidRPr="004B5104">
              <w:rPr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F7" w:rsidRPr="004B5104" w:rsidRDefault="00D02BF7" w:rsidP="005E1230">
            <w:pPr>
              <w:jc w:val="center"/>
              <w:rPr>
                <w:bCs/>
                <w:iCs/>
                <w:sz w:val="20"/>
                <w:szCs w:val="20"/>
              </w:rPr>
            </w:pPr>
            <w:r w:rsidRPr="004B5104">
              <w:rPr>
                <w:bCs/>
                <w:iCs/>
                <w:sz w:val="20"/>
                <w:szCs w:val="20"/>
              </w:rPr>
              <w:t>4</w:t>
            </w:r>
          </w:p>
        </w:tc>
      </w:tr>
    </w:tbl>
    <w:p w:rsidR="00973BF9" w:rsidRDefault="00CF42C0">
      <w:bookmarkStart w:id="0" w:name="_GoBack"/>
      <w:bookmarkEnd w:id="0"/>
    </w:p>
    <w:sectPr w:rsidR="00973BF9" w:rsidSect="004B51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663B"/>
    <w:multiLevelType w:val="hybridMultilevel"/>
    <w:tmpl w:val="04ACA496"/>
    <w:lvl w:ilvl="0" w:tplc="9590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B6B"/>
    <w:rsid w:val="00130EC2"/>
    <w:rsid w:val="00356010"/>
    <w:rsid w:val="003D0D5D"/>
    <w:rsid w:val="004B5104"/>
    <w:rsid w:val="00517383"/>
    <w:rsid w:val="00556DEF"/>
    <w:rsid w:val="005769E3"/>
    <w:rsid w:val="00710B6B"/>
    <w:rsid w:val="00731424"/>
    <w:rsid w:val="0097541C"/>
    <w:rsid w:val="009E3EC8"/>
    <w:rsid w:val="00A12C79"/>
    <w:rsid w:val="00A235FF"/>
    <w:rsid w:val="00A33FC3"/>
    <w:rsid w:val="00B25343"/>
    <w:rsid w:val="00B5272F"/>
    <w:rsid w:val="00CA2716"/>
    <w:rsid w:val="00CF42C0"/>
    <w:rsid w:val="00D02BF7"/>
    <w:rsid w:val="00D96D7A"/>
    <w:rsid w:val="00DB0258"/>
    <w:rsid w:val="00F5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0B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13</cp:revision>
  <dcterms:created xsi:type="dcterms:W3CDTF">2014-03-13T10:08:00Z</dcterms:created>
  <dcterms:modified xsi:type="dcterms:W3CDTF">2018-05-22T14:08:00Z</dcterms:modified>
</cp:coreProperties>
</file>