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Spacing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Открытый региональный фестиваль-конкурс современной популярной и джазовой музыки 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«Вдохновение»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НОМИНАЦИЯ «АРТИСТ ЭСТРАДЫ»</w:t>
      </w:r>
    </w:p>
    <w:p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ИНСТРУМЕНТАЛЬНОЕ ИСПОЛНИТЕЛЬСТВО</w:t>
      </w:r>
    </w:p>
    <w:p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 февраля 2026 г., начало в 9:00 час.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Концертный зал ДШИ № 36 (улица Карла Маркса д.48)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77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1758"/>
        <w:gridCol w:w="1051"/>
        <w:gridCol w:w="2435"/>
        <w:gridCol w:w="2977"/>
        <w:gridCol w:w="1985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Фамилия, имя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Возраст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Инструмент,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школа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ФИО преподавателя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ФИО концертмейстера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</w:tr>
      <w:tr>
        <w:trPr/>
        <w:tc>
          <w:tcPr>
            <w:tcW w:w="10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МЛАДШАЯ ВОЗРАСТНАЯ ГРУППА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(7- 9 лет) </w:t>
            </w:r>
          </w:p>
        </w:tc>
      </w:tr>
      <w:tr>
        <w:trPr>
          <w:trHeight w:val="114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Крылов Савелий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лет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флейта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Салова М.А.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конц. Вовк Н.Г.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93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Соснин Георгий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«НДШИ»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Агафонова Л.А.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114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Садкова Ева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флейта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Салова М.А.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конц. Вовк Н.Г.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114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Шубин Лев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саксофон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Овчинников Д.С.,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Панова А.А., Демирчиева Е.В.,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 М.Е., 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>
        <w:trPr>
          <w:trHeight w:val="114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Пономарёва Ирина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«ДМШ № 3»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Балакина И.В.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Хребтова Г.Ю.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>
        <w:trPr>
          <w:trHeight w:val="114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Бурляй Платон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 лет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флейта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Салова М.А.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конц. Агеева Е.Г.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>
        <w:trPr>
          <w:trHeight w:val="114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Загорный Георгий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саксофон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Овчинников Д.С.,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конц. </w:t>
            </w:r>
            <w:r>
              <w:rPr>
                <w:rFonts w:ascii="Times New Roman" w:hAnsi="Times New Roman"/>
                <w:sz w:val="24"/>
                <w:szCs w:val="24"/>
              </w:rPr>
              <w:t>Панова А.А., Демирчиева Е.В.,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 М.Е., 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>
        <w:trPr>
          <w:trHeight w:val="114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Синицын Марк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флейта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Салова М.А.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конц. Вовк Н.Г.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>
        <w:trPr>
          <w:trHeight w:val="114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Ботыгина Мила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Станика К.В.,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Ботыгина Ю.М.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>
        <w:trPr>
          <w:trHeight w:val="114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Дубакова Анастасия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скрипка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Бугаева Л.С.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конц. Ботыгина Ю.М.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СРЕДНЯЯ ВОЗРАСТНАЯ ГРУППА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(10-12 лет)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Вакарин Александр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Н.А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Кравец Савелий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МБУ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№ 34»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Трубачёва Н.Б.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Булгакова Екатерина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лет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 ДО АО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«Первая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ДМШ им.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Ю.И. Казакова»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Гужва Т.В.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Грошева Виталина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«НДШИ»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Агафонова Л.А.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Чивиксина Мария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ГДМШ «Классика»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Е.А.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Цыварев Дмитрий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ГДМШ «Классика»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Малишава О.В.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конц. Петрик М.А.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Алиса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саксофон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Овчинников Д.С.,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Панова А.А., Демирчиева Е.В.,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 М.Е., 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Руслан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МБУ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№ 34»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Крутова С.Ю.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Шамильский Савелий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саксофон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Овчинников Д.С.,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Панова А.А., Демирчиева Е.В.,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 М.Е., 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>
        <w:trPr>
          <w:trHeight w:val="18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СТАРШАЯ ВОЗРАСТНАЯ ГРУППА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(13-16 лет)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Резицкая Ева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 лет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 ДО АО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«Первая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ДМШ им.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Ю.И. Казакова»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Гужва Т.В.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Данилова Валерия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саксофон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Овчинников Д.С.,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конц. Панова А.А., Демирчиева Е.В.,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Звягин М.Е., 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Крачян Тимур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саксофон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Овчинников Д.С.,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конц. </w:t>
            </w:r>
            <w:r>
              <w:rPr>
                <w:rFonts w:ascii="Times New Roman" w:hAnsi="Times New Roman"/>
                <w:sz w:val="24"/>
                <w:szCs w:val="24"/>
              </w:rPr>
              <w:t>Панова А.А., Звягин М.Е., 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Данилова Мария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лет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Анисимов М.Ф.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конц. Звягин М.Е., 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Кравченко Есения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 лет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флейта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МБУ ДО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«ДМШ № 3»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Балакина И.В.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конц. Хребтова Г.Ю.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Симонов Лев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электрогитара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Склёмин А.С.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конц.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Звягин М.Е., Панова А.А., 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Мардаровский Лев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Смирнова С.Б.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Чуркина Мария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Ботыгина Ю.М.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Копылов Савелий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саксофон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Овчинников Д.С.,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конц. Панова А.А.,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Звягин М.Е., 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Филипишина Александра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МБУ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№ 34»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Крутова С.Ю.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Калинин Герман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гитара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Школа искусств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«Фа-диез»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Тряпицын В.В.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Ковалёв Илларион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саксофон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Овчинников Д.С.,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конц. Панова А.А.,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Звягин М.Е., 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Лазарев Михаил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саксофон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Овчинников Д.С.,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конц. Панова А.А., Демирчиева Е.В.,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Звягин М.Е., 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Мазур Юрий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лет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электрогитара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Склёмин А.С.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конц.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Звягин М.Е., Панова А.А., Денисов Д.П.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Хаванов Тимур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саксофон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Овчинников Д.С.,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конц. Панова А.А., Демирчиева Е.В.,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Звягин М.Е., 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Хрусталёв Даниил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лет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саксофон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Овчинников Д.С.,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конц. </w:t>
            </w:r>
            <w:r>
              <w:rPr>
                <w:rFonts w:ascii="Times New Roman" w:hAnsi="Times New Roman"/>
                <w:sz w:val="24"/>
                <w:szCs w:val="24"/>
              </w:rPr>
              <w:t>Панова А.А., Звягин М.Е., 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ЮНИОРСКАЯ ВОЗРАСТНАЯ ГРУППА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(17-19 лет)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Курпас Юлия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ГБПОУ АО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«АМК»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cy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Анисимов М.Ф.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конц. </w:t>
            </w:r>
            <w:r>
              <w:rPr>
                <w:rFonts w:ascii="Times New Roman" w:hAnsi="Times New Roman"/>
                <w:sz w:val="24"/>
                <w:szCs w:val="24"/>
              </w:rPr>
              <w:t>Звягин М.Е., 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Подганина Мария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лет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ГБПОУ АО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«АМК»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cy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Анисимов М.Ф., конц. Звягин М.Е.,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Денисов Д.П.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567" w:right="567" w:header="0" w:top="850" w:footer="0" w:bottom="144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</w:rPr>
        <w:t xml:space="preserve"> Открытый региональный фестиваль-конкурс современной популярной и джазовой музыки «Вдохновение»</w:t>
      </w:r>
    </w:p>
    <w:p>
      <w:pPr>
        <w:pStyle w:val="NoSpacing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0"/>
          <w:szCs w:val="20"/>
        </w:rPr>
        <w:t xml:space="preserve">НОМИНАЦИЯ «ПАРАД АНСАМБЛЕЙ» </w:t>
      </w:r>
      <w:r>
        <w:rPr>
          <w:rFonts w:ascii="Times New Roman" w:hAnsi="Times New Roman"/>
          <w:bCs/>
          <w:sz w:val="20"/>
          <w:szCs w:val="20"/>
        </w:rPr>
        <w:t>АНСАМБЛИ МАЛЫХ ФОРМ</w:t>
      </w:r>
    </w:p>
    <w:p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4"/>
          <w:szCs w:val="24"/>
        </w:rPr>
        <w:t>13 февраля 2026 г., начало в 10:40 час.</w:t>
      </w:r>
    </w:p>
    <w:p>
      <w:pPr>
        <w:pStyle w:val="NoSpacing"/>
        <w:jc w:val="center"/>
        <w:rPr/>
      </w:pPr>
      <w:r>
        <w:rPr>
          <w:rFonts w:ascii="Times New Roman" w:hAnsi="Times New Roman"/>
          <w:sz w:val="24"/>
          <w:szCs w:val="24"/>
        </w:rPr>
        <w:t>Концертный зал ДШИ № 36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102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2659"/>
        <w:gridCol w:w="992"/>
        <w:gridCol w:w="283"/>
        <w:gridCol w:w="2409"/>
        <w:gridCol w:w="1"/>
        <w:gridCol w:w="2266"/>
        <w:gridCol w:w="144"/>
        <w:gridCol w:w="1701"/>
      </w:tblGrid>
      <w:tr>
        <w:trPr>
          <w:trHeight w:val="8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Фамилия, имя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Возраст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Школа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ФИО преподавателя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ФИО концертмейстера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 xml:space="preserve">Результат </w:t>
            </w:r>
          </w:p>
        </w:tc>
      </w:tr>
      <w:tr>
        <w:trPr>
          <w:trHeight w:val="160" w:hRule="atLeast"/>
        </w:trPr>
        <w:tc>
          <w:tcPr>
            <w:tcW w:w="11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МЛАДШАЯ И СРЕДНЯЯ ВОЗРАСТНЫЕ ГРУППЫ</w:t>
            </w:r>
          </w:p>
        </w:tc>
      </w:tr>
      <w:tr>
        <w:trPr>
          <w:trHeight w:val="34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36"/>
              </w:rPr>
              <w:t xml:space="preserve">Ансамбль 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36"/>
              </w:rPr>
              <w:t xml:space="preserve">«Звонница»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8-12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36"/>
              </w:rPr>
              <w:t xml:space="preserve">Сорокина Мария Константиновна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36"/>
              </w:rPr>
              <w:t xml:space="preserve">конц. Агеева Елена Германовна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>
        <w:trPr>
          <w:trHeight w:val="34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Фортепианный дуэт Ермолина Алиса, Коптяева Софья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36"/>
              </w:rPr>
              <w:t xml:space="preserve">Сулейманова Маргарита Евгеньевна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>
        <w:trPr>
          <w:trHeight w:val="34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36"/>
              </w:rPr>
              <w:t xml:space="preserve">Ансамбль «Первоцвет»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8-12 лет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36"/>
              </w:rPr>
              <w:t xml:space="preserve">Сорокина Мария Константиновна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36"/>
              </w:rPr>
              <w:t>конц. Агеева Елена Германовна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34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Фортепианный дуэт Семенова Василиса, Шкрябина Анна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36"/>
              </w:rPr>
              <w:t xml:space="preserve">Добрякова Надежда Викторовна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34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36"/>
              </w:rPr>
              <w:t xml:space="preserve">Фортепианный дуэт Кобзарь Злата и Пономарева Екатерина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МБУ ДО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№ 31»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36"/>
              </w:rPr>
              <w:t xml:space="preserve">Пелевина Евгения Владимировна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34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Ансамбль скрипачей «Tutti»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«ДМШ № 3»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Лапшинова Надежда Александровна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конц. Гуц Светлана Александровна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Чайковский Олег Константинович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34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Фортепианный дуэт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36"/>
              </w:rPr>
              <w:t>Грошева Виталина,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36"/>
              </w:rPr>
              <w:t>Гришанова Вероника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10-12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36"/>
              </w:rPr>
              <w:t>МБУ «НДШИ»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36"/>
              </w:rPr>
              <w:t>Новодвинск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36"/>
              </w:rPr>
              <w:t xml:space="preserve">Агафонова Людмила Алеснвандровна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>
        <w:trPr>
          <w:trHeight w:val="203" w:hRule="atLeast"/>
        </w:trPr>
        <w:tc>
          <w:tcPr>
            <w:tcW w:w="11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СТАРШАЯ ВОЗРАСТНАЯ ГРУППА</w:t>
            </w:r>
          </w:p>
        </w:tc>
      </w:tr>
      <w:tr>
        <w:trPr>
          <w:trHeight w:val="85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Ансамбль гитаристов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13-15 лет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Склёмин Андрей Сергеевич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>
        <w:trPr>
          <w:trHeight w:val="109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Ансамбль скрипачей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«Violino»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13-15 лет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36"/>
              </w:rPr>
              <w:t xml:space="preserve">Бугаева Людмила Сергеевна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Ботыгина Юлия Михайловна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Мишуков Александр Петрович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>
        <w:trPr>
          <w:trHeight w:val="95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Фортепианный дуэт Ерошкина Ульяна, Федоровцева Арина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13-14 лет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Monotype Corsiva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36"/>
              </w:rPr>
              <w:t xml:space="preserve">Джибладзе Людмила Иваановна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Ансамбль «Львята»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13-15 лет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Склёмин Андрей Сергеевич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Фортепианный дуэт Данилова Валерия,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Крачян Тимур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15-16 лет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36"/>
              </w:rPr>
              <w:t xml:space="preserve">Ботыгина Юлия Михайловна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95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Ансамбль скрипачей «Cantabile»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12-15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«ДМШ № 3»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Monotype Corsiva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Березина Татьяна Николаевна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Козьмина Людмила Иванова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Никитина Мария Сергеевна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Иконникова Людмила Степановна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95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Ансамбль скрипачей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«Экспромт»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12-14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Доронина Марина Юрьевна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конц. Вовк Наталья Геннадьевна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степени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567" w:right="567" w:header="0" w:top="850" w:footer="0" w:bottom="144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Spacing"/>
        <w:jc w:val="both"/>
        <w:rPr/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Открытый региональный фестиваль-конкурс современной популярной и джазовой музыки</w:t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4"/>
          <w:szCs w:val="24"/>
        </w:rPr>
        <w:t>«Вдохновение»</w:t>
      </w:r>
    </w:p>
    <w:p>
      <w:pPr>
        <w:pStyle w:val="NoSpacing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0"/>
          <w:szCs w:val="20"/>
        </w:rPr>
        <w:t>НОМИНАЦИЯ «ПАРАД АНСАМБЛЕЙ».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Spacing"/>
        <w:jc w:val="center"/>
        <w:rPr/>
      </w:pPr>
      <w:r>
        <w:rPr>
          <w:rFonts w:ascii="Times New Roman" w:hAnsi="Times New Roman"/>
          <w:sz w:val="20"/>
          <w:szCs w:val="20"/>
        </w:rPr>
        <w:t>АНСАМБЛИ БОЛЬШИХ ФОРМ, ОРКЕСТРЫ</w:t>
      </w:r>
    </w:p>
    <w:p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4"/>
          <w:szCs w:val="24"/>
        </w:rPr>
        <w:t xml:space="preserve">13 февраля, начало в 14.25 час. </w:t>
      </w:r>
    </w:p>
    <w:p>
      <w:pPr>
        <w:pStyle w:val="NoSpacing"/>
        <w:jc w:val="center"/>
        <w:rPr/>
      </w:pPr>
      <w:r>
        <w:rPr>
          <w:rFonts w:ascii="Times New Roman" w:hAnsi="Times New Roman"/>
          <w:sz w:val="24"/>
          <w:szCs w:val="24"/>
        </w:rPr>
        <w:t>ЦКиОМ (улица Бойчука, дом 2)</w:t>
      </w:r>
      <w:bookmarkStart w:id="1" w:name="_GoBack2"/>
      <w:bookmarkEnd w:id="1"/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632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9"/>
        <w:gridCol w:w="1737"/>
        <w:gridCol w:w="1134"/>
        <w:gridCol w:w="1984"/>
        <w:gridCol w:w="3259"/>
        <w:gridCol w:w="1988"/>
      </w:tblGrid>
      <w:tr>
        <w:trPr>
          <w:trHeight w:val="80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Фамилия, имя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Возраст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Инструмент,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школа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ФИО преподавателя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ФИО концертмейстера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 xml:space="preserve">Результат </w:t>
            </w:r>
          </w:p>
        </w:tc>
      </w:tr>
      <w:tr>
        <w:trPr>
          <w:trHeight w:val="80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Оркестр русских народных инструментов «Беломорские узоры»</w:t>
            </w:r>
          </w:p>
          <w:p>
            <w:pPr>
              <w:pStyle w:val="NoSpacing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10-17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Серова Е.Д.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конц.  Болейко А.Б.,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Усачёва З.Ю.,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Михайлянц О.В.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Сорокина М.К.,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Станика К.В.,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Ушакова Н.А.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80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Гитарный оркестр «Астурия»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11-16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«ДМШ № 3»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Заичко Е.В.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конц. Коковина Л.Ю.,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Быкова Ю.Б.,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Чистяков Д.А.,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Дунаев И.О.,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Андреев А.С.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Чайковский О.К.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80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Камерный оркестр «Рондо»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12-15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Доронина М.Ю.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конц. Агеева Е.Г.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80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 «Тюльпан»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12-14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Тарасова М.А.,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конц. Демирчиева Е.В.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80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 «Ворожея»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8-10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Тарасова М.А.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конц. Демирчиева Е.В.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567" w:right="567" w:header="0" w:top="850" w:footer="0" w:bottom="144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Открытый региональный фестиваль-конкурс современной популярной и джазовой музыки</w:t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4"/>
          <w:szCs w:val="24"/>
        </w:rPr>
        <w:t>«Вдохновение»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0"/>
          <w:szCs w:val="20"/>
        </w:rPr>
        <w:t>НОМИНАЦИЯ «НА ЭСТРАДЕ - УЧИТЕЛЬ»</w:t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4"/>
          <w:szCs w:val="24"/>
        </w:rPr>
        <w:t>13 февраля 2026 года, начало в 18.00 час.</w:t>
      </w:r>
    </w:p>
    <w:p>
      <w:pPr>
        <w:pStyle w:val="NoSpacing"/>
        <w:jc w:val="center"/>
        <w:rPr/>
      </w:pPr>
      <w:r>
        <w:rPr>
          <w:rFonts w:ascii="Times New Roman" w:hAnsi="Times New Roman"/>
          <w:bCs/>
          <w:sz w:val="24"/>
          <w:szCs w:val="24"/>
        </w:rPr>
        <w:t>ДИТР (пр-кт Ленина д.9)</w:t>
      </w:r>
    </w:p>
    <w:p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tbl>
      <w:tblPr>
        <w:tblW w:w="101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2"/>
        <w:gridCol w:w="4268"/>
        <w:gridCol w:w="3261"/>
        <w:gridCol w:w="1949"/>
      </w:tblGrid>
      <w:tr>
        <w:trPr>
          <w:trHeight w:val="390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>
        <w:trPr>
          <w:trHeight w:val="595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Ансамбль преподавателей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Flash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«ДШИ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Фортепианный квартет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«Неоконченная пьеса»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МБУ ДО «ДМШ № 3»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815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Ансамбль преподавателей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Доронина Марина Юрьевна,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Кашица Анастасия Юрьевна,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Сорокина Мария Константиновна,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Вовк Наталья Геннадьевна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«ДШИ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Гиль Ольга Борисовна,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Андреев Александр Сергеевич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МБУ ДО «ДМШ № 3»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533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Кувалдина Арина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ГДМШ «Классика»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631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Доронина Марина Юрьевна,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Вовк Наталья Геннадьевна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 «ДШИ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Михайлянц Ольга Валерьевна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«ДШИ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597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Ансамбль преподавателей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«Больше чем квартет»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МБУ ДО «ДМШ № 3»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597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Ботыгина Юлия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«ДШИ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557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Овчинников Денис Сергеевич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«ДШИ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551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Денисов Дмитрий Павлович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«ДШИ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548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Трио «Тепло трёх»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«ДШИ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степени</w:t>
            </w:r>
          </w:p>
        </w:tc>
      </w:tr>
      <w:tr>
        <w:trPr>
          <w:trHeight w:val="541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Дуэт «Fleurange»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«ДШИ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563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Баженова Александра Сергеевна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 «ДШИ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571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Мишуков Александр Петрович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«ДШИ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552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Дурягин Сергей Александрович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«ДШИ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552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Ансамбль преподавателей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Lak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ГДМШ «Классика»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>
        <w:trPr>
          <w:trHeight w:val="552" w:hRule="atLeast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bookmarkStart w:id="2" w:name="_GoBack3"/>
            <w:bookmarkEnd w:id="2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Пестова Мария Владимировна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«ДШИ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степени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</w:rPr>
        <w:t xml:space="preserve"> Открытый региональный фестиваль-конкурс современной популярной и джазовой музыки</w:t>
      </w:r>
    </w:p>
    <w:p>
      <w:pPr>
        <w:pStyle w:val="NoSpacing"/>
        <w:jc w:val="center"/>
        <w:rPr/>
      </w:pPr>
      <w:r>
        <w:rPr>
          <w:rFonts w:ascii="Times New Roman" w:hAnsi="Times New Roman"/>
          <w:b/>
        </w:rPr>
        <w:t>«Вдохновение»</w:t>
      </w:r>
    </w:p>
    <w:p>
      <w:pPr>
        <w:pStyle w:val="NoSpacing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0"/>
          <w:szCs w:val="24"/>
        </w:rPr>
        <w:t>НОМИНАЦИЯ «АРТИСТ ЭСТРАДЫ»</w:t>
      </w:r>
    </w:p>
    <w:p>
      <w:pPr>
        <w:pStyle w:val="NoSpacing"/>
        <w:jc w:val="center"/>
        <w:rPr/>
      </w:pPr>
      <w:r>
        <w:rPr>
          <w:rFonts w:ascii="Times New Roman" w:hAnsi="Times New Roman"/>
          <w:sz w:val="20"/>
          <w:szCs w:val="24"/>
        </w:rPr>
        <w:t>ВОКАЛЬНОЕ ИСПОЛНИТЕЛЬСТВО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bookmarkStart w:id="3" w:name="_GoBack4"/>
      <w:bookmarkStart w:id="4" w:name="_GoBack4"/>
      <w:bookmarkEnd w:id="4"/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4"/>
          <w:szCs w:val="24"/>
        </w:rPr>
        <w:t>14 февраля 2026 г., начало в 11.30  час.</w:t>
      </w:r>
    </w:p>
    <w:p>
      <w:pPr>
        <w:pStyle w:val="NoSpacing"/>
        <w:jc w:val="center"/>
        <w:rPr/>
      </w:pPr>
      <w:r>
        <w:rPr>
          <w:rFonts w:ascii="Times New Roman" w:hAnsi="Times New Roman"/>
          <w:sz w:val="24"/>
          <w:szCs w:val="24"/>
        </w:rPr>
        <w:t>Каб.  № 201  ДШИ № 36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8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"/>
        <w:gridCol w:w="1473"/>
        <w:gridCol w:w="1344"/>
        <w:gridCol w:w="2001"/>
        <w:gridCol w:w="2551"/>
        <w:gridCol w:w="2978"/>
      </w:tblGrid>
      <w:tr>
        <w:trPr>
          <w:trHeight w:val="57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Фамилия, имя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Возраст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Школа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ФИО преподавателя,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ФИО концертмейстера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Результат </w:t>
            </w:r>
          </w:p>
        </w:tc>
      </w:tr>
      <w:tr>
        <w:trPr>
          <w:trHeight w:val="276" w:hRule="atLeast"/>
        </w:trPr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МЛАДШАЯ ВОЗРАСТНАЯ ГРУППА </w:t>
            </w:r>
            <w:r>
              <w:rPr>
                <w:rFonts w:ascii="Times New Roman" w:hAnsi="Times New Roman"/>
                <w:sz w:val="20"/>
                <w:szCs w:val="20"/>
              </w:rPr>
              <w:t>(7- 9 лет)</w:t>
            </w:r>
          </w:p>
        </w:tc>
      </w:tr>
      <w:tr>
        <w:trPr>
          <w:trHeight w:val="849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Андреев Илья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Баженова Александра Сергеевна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>
          <w:trHeight w:val="79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Симонова Лилия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Плотникова Алеся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Владимировна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>
          <w:trHeight w:val="79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Жеведь Кира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Образцовый вокальный ансамбль «Весёлые нотки»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Угрик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>
          <w:trHeight w:val="161" w:hRule="atLeast"/>
        </w:trPr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СРЕДНЯЯ ВОЗРАСТНАЯ ГРУППА </w:t>
            </w:r>
            <w:r>
              <w:rPr>
                <w:rFonts w:ascii="Times New Roman" w:hAnsi="Times New Roman"/>
                <w:sz w:val="20"/>
                <w:szCs w:val="20"/>
              </w:rPr>
              <w:t>(10-12 лет)</w:t>
            </w:r>
          </w:p>
        </w:tc>
      </w:tr>
      <w:tr>
        <w:trPr>
          <w:trHeight w:val="86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Ивашкевич Дарья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Плотникова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Алеся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>
        <w:trPr>
          <w:trHeight w:val="86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Гладких Алеся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МАУ ДО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Плотникова Алеся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Владимировна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>
          <w:trHeight w:val="86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Крайнев Роман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МБУ ДО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ГДМШ «Классика»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Исакова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Светлана Васильевна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  3 степени</w:t>
            </w:r>
          </w:p>
        </w:tc>
      </w:tr>
      <w:tr>
        <w:trPr>
          <w:trHeight w:val="70" w:hRule="atLeast"/>
        </w:trPr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СТАРШАЯ ВОЗРАСТНАЯ ГРУППА </w:t>
            </w:r>
            <w:r>
              <w:rPr>
                <w:rFonts w:ascii="Times New Roman" w:hAnsi="Times New Roman"/>
                <w:sz w:val="20"/>
                <w:szCs w:val="20"/>
              </w:rPr>
              <w:t>(13-16 лет)</w:t>
            </w:r>
          </w:p>
        </w:tc>
      </w:tr>
      <w:tr>
        <w:trPr>
          <w:trHeight w:val="1216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Степанова Александра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Веры Ивановой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Иванова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Вера Владимировна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>
          <w:trHeight w:val="1216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Федоренко Дмитрий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Веры Ивановой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Иванова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Вера Владимировна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>
          <w:trHeight w:val="298" w:hRule="atLeast"/>
        </w:trPr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ЮНИОРСКАЯ ВОЗРАСТНАЯ ГРУППА </w:t>
            </w:r>
            <w:r>
              <w:rPr>
                <w:rFonts w:ascii="Times New Roman" w:hAnsi="Times New Roman"/>
                <w:sz w:val="20"/>
                <w:szCs w:val="20"/>
              </w:rPr>
              <w:t>(17-19 лет)</w:t>
            </w:r>
          </w:p>
        </w:tc>
      </w:tr>
      <w:tr>
        <w:trPr>
          <w:trHeight w:val="107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Цыб Светлана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лет 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5F8F8" w:val="clear"/>
              </w:rPr>
              <w:t>ГБПОУ АО  «Архангельский музыкальный колледж»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Преминина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Алёна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  3 степени</w:t>
            </w:r>
          </w:p>
        </w:tc>
      </w:tr>
      <w:tr>
        <w:trPr>
          <w:trHeight w:val="107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Соколова Анастасия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лет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Веры Ивановой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Иванова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Вера Владимировна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</w:tbl>
    <w:p>
      <w:pPr>
        <w:pStyle w:val="NoSpacing"/>
        <w:jc w:val="center"/>
        <w:rPr/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4"/>
          <w:szCs w:val="24"/>
        </w:rPr>
        <w:t>ткрытый региональный фестиваль-конкурс современной популярной и джазовой музыки</w:t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4"/>
          <w:szCs w:val="24"/>
        </w:rPr>
        <w:t>«Вдохновение»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bCs/>
          <w:sz w:val="20"/>
          <w:szCs w:val="20"/>
          <w:u w:val="single"/>
        </w:rPr>
        <w:t>ЗАОЧНОЕ УЧАСТИЕ</w:t>
      </w:r>
    </w:p>
    <w:p>
      <w:pPr>
        <w:pStyle w:val="NoSpacing"/>
        <w:jc w:val="both"/>
        <w:rPr>
          <w:rFonts w:ascii="Times New Roman" w:hAnsi="Times New Roman"/>
          <w:b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bCs/>
          <w:sz w:val="20"/>
          <w:szCs w:val="20"/>
        </w:rPr>
        <w:t>НОМИНАЦИЯ «НА ЭСТРАДЕ - УЧИТЕЛЬ»</w:t>
      </w:r>
    </w:p>
    <w:p>
      <w:pPr>
        <w:pStyle w:val="NoSpacing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92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"/>
        <w:gridCol w:w="2536"/>
        <w:gridCol w:w="2140"/>
        <w:gridCol w:w="2431"/>
        <w:gridCol w:w="3285"/>
      </w:tblGrid>
      <w:tr>
        <w:trPr>
          <w:trHeight w:val="81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концертмейстера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 xml:space="preserve">Результат </w:t>
            </w:r>
          </w:p>
        </w:tc>
      </w:tr>
      <w:tr>
        <w:trPr>
          <w:trHeight w:val="81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Ансамбль русских народных инструментов «Скерцо»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МБУ ДО «ДШИ № 18»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Шенкурск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Рыпакова 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Екатерина Анатольевна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Лауреат 1 степени</w:t>
            </w:r>
          </w:p>
        </w:tc>
      </w:tr>
      <w:tr>
        <w:trPr>
          <w:trHeight w:val="81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 преподавателей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МБУ «НДШИ»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Новодвинск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Душкина Елена Валерьевна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Конц.Агафонова Людмила Александровна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Лауреат 1 степени</w:t>
            </w:r>
          </w:p>
        </w:tc>
      </w:tr>
      <w:tr>
        <w:trPr>
          <w:trHeight w:val="928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Трио преподавателей «ДЮП»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«ДШИ № 18»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Шенкурск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Попов Д.С., Семушина Ю.М., Киселёв П.А.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Лауреат 2 степени</w:t>
            </w:r>
          </w:p>
        </w:tc>
      </w:tr>
      <w:tr>
        <w:trPr>
          <w:trHeight w:val="81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Мельниченко 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Ирина Ивановна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«Онежская школа искусств»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Онега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Мельниченко 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Ирина Ивановна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Лауреат 3 степени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Дуэт баянистов Куряткова Надежда Сергеевна и Гилютина Анастасия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ГБУ ДО АО «Первая ДМШ им. Ю.И. Казакова» филиал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«Плесецкая ДШИ», МБ ДОУ «Чебурашка»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Куряткова 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Надежда Сергеевна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Дипломант</w:t>
            </w:r>
          </w:p>
        </w:tc>
      </w:tr>
    </w:tbl>
    <w:p>
      <w:pPr>
        <w:pStyle w:val="NoSpacing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0"/>
          <w:szCs w:val="20"/>
        </w:rPr>
        <w:t>НОМИНАЦИЯ «АРТИСТ ЭСТРАДЫ»</w:t>
      </w:r>
    </w:p>
    <w:p>
      <w:pPr>
        <w:pStyle w:val="NoSpacing"/>
        <w:jc w:val="center"/>
        <w:rPr/>
      </w:pPr>
      <w:r>
        <w:rPr>
          <w:rFonts w:ascii="Times New Roman" w:hAnsi="Times New Roman"/>
          <w:sz w:val="20"/>
          <w:szCs w:val="20"/>
        </w:rPr>
        <w:t>ИНСТРУМЕНТАЛЬНОЕ ИСПОЛНИТЕЛЬСТВО</w:t>
      </w:r>
    </w:p>
    <w:p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052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2"/>
        <w:gridCol w:w="2369"/>
        <w:gridCol w:w="2126"/>
        <w:gridCol w:w="2409"/>
        <w:gridCol w:w="2979"/>
      </w:tblGrid>
      <w:tr>
        <w:trPr>
          <w:trHeight w:val="815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концертмейстера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Результат</w:t>
            </w:r>
          </w:p>
        </w:tc>
      </w:tr>
      <w:tr>
        <w:trPr>
          <w:trHeight w:val="255" w:hRule="atLeast"/>
        </w:trPr>
        <w:tc>
          <w:tcPr>
            <w:tcW w:w="10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МЛАДШАЯ ВОЗРАСТНАЯ ГРУППА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(7- 9 лет) </w:t>
            </w:r>
          </w:p>
        </w:tc>
      </w:tr>
      <w:tr>
        <w:trPr>
          <w:trHeight w:val="2147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Макаридин Родион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 лет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гитара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ГБУ ДО АО «Первая ДМШ им. Ю.И. Казакова» филиал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«Плесецкая ДШИ»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Куряткова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Надежда Сергеевна</w:t>
            </w:r>
          </w:p>
          <w:p>
            <w:pPr>
              <w:pStyle w:val="NoSpacing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Дипломант</w:t>
            </w:r>
          </w:p>
        </w:tc>
      </w:tr>
      <w:tr>
        <w:trPr>
          <w:trHeight w:val="238" w:hRule="atLeast"/>
        </w:trPr>
        <w:tc>
          <w:tcPr>
            <w:tcW w:w="10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СРЕДНЯЯ ВОЗРАСТНАЯ ГРУППА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(10-12 лет)</w:t>
            </w:r>
          </w:p>
        </w:tc>
      </w:tr>
      <w:tr>
        <w:trPr>
          <w:trHeight w:val="815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Никонов Максимилиан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электрогитара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Рычихин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Николай Анатольевич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Лауреат 3 степени</w:t>
            </w:r>
          </w:p>
        </w:tc>
      </w:tr>
      <w:tr>
        <w:trPr>
          <w:trHeight w:val="325" w:hRule="atLeast"/>
        </w:trPr>
        <w:tc>
          <w:tcPr>
            <w:tcW w:w="10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СТАРШАЯ ВОЗРАСТНАЯ ГРУППА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(13-16 лет)</w:t>
            </w:r>
          </w:p>
        </w:tc>
      </w:tr>
      <w:tr>
        <w:trPr>
          <w:trHeight w:val="815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Шкрябина Анастасия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«ДШИ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Терёхина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Лилия Александровна,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Смирнова Светлана Борисовна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Лауреат 3 степени</w:t>
            </w:r>
          </w:p>
        </w:tc>
      </w:tr>
      <w:tr>
        <w:trPr>
          <w:trHeight w:val="815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Гончарова Елизавета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 лет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ДО «ДШИ 36»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Анисимов 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Максим Фёдорович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Дипломант</w:t>
            </w:r>
          </w:p>
        </w:tc>
      </w:tr>
    </w:tbl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  <w:lang w:val="en-US"/>
        </w:rPr>
      </w:pPr>
      <w:r>
        <w:rPr/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4"/>
          <w:szCs w:val="24"/>
        </w:rPr>
        <w:t>ткрытый региональный фестиваль-конкурс современной популярной и джазовой музыки «Вдохновение»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0"/>
          <w:szCs w:val="20"/>
        </w:rPr>
        <w:t>НОМИНАЦИЯ «ПАРАД АНСАМБЛЕЙ»</w:t>
      </w:r>
    </w:p>
    <w:p>
      <w:pPr>
        <w:pStyle w:val="NoSpacing"/>
        <w:jc w:val="center"/>
        <w:rPr/>
      </w:pPr>
      <w:r>
        <w:rPr>
          <w:rFonts w:ascii="Times New Roman" w:hAnsi="Times New Roman"/>
          <w:bCs/>
          <w:sz w:val="20"/>
          <w:szCs w:val="20"/>
        </w:rPr>
        <w:t>АНСАМБЛИ МАЛЫХ ФОРМ</w:t>
      </w:r>
    </w:p>
    <w:p>
      <w:pPr>
        <w:pStyle w:val="NoSpacing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tbl>
      <w:tblPr>
        <w:tblW w:w="1027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"/>
        <w:gridCol w:w="2834"/>
        <w:gridCol w:w="2197"/>
        <w:gridCol w:w="2196"/>
        <w:gridCol w:w="2516"/>
      </w:tblGrid>
      <w:tr>
        <w:trPr>
          <w:trHeight w:val="81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концертмейстера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 xml:space="preserve">Результат </w:t>
            </w:r>
          </w:p>
        </w:tc>
      </w:tr>
      <w:tr>
        <w:trPr>
          <w:trHeight w:val="81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Данилюк Злата,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Лащук Екатерина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 ДО АО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«Первая ДМШ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им. Ю.И. Казакова»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Шостенко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Оксана Вячеславовна,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Алдаева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Наталья Вагизовна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Лауреат 1 степени</w:t>
            </w:r>
          </w:p>
        </w:tc>
      </w:tr>
      <w:tr>
        <w:trPr>
          <w:trHeight w:val="198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Трио пианистов Ханов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Артур, Ляшкова Варвара, Павловнин Артём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МБУ ДО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«Детская школа искусств №2»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г. Казань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Прокофьева Елена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Васильевна, Гафурова Людмила Тимирбаевна, Загайнова Гузель Нурисламовна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Лауреат 2 степени</w:t>
            </w:r>
          </w:p>
        </w:tc>
      </w:tr>
      <w:tr>
        <w:trPr>
          <w:trHeight w:val="1246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Фортепианный дуэт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Жукова Арина,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Якушина Ксения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фортепиано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Смирнова Светлана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Лауреат 3 степени</w:t>
            </w:r>
          </w:p>
        </w:tc>
      </w:tr>
      <w:tr>
        <w:trPr>
          <w:trHeight w:val="81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Образцовый ансамбль скрипачей</w:t>
            </w:r>
          </w:p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«Калейдоскоп»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Областное бюджетное учреждение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дополнительного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Липецкая детская школа искусств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имени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М.И. Глинки.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Савченкова Ирина Викторовна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Концертмейстер Двугрошева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Александра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Лауреат 2 степени</w:t>
            </w:r>
          </w:p>
        </w:tc>
      </w:tr>
    </w:tbl>
    <w:p>
      <w:pPr>
        <w:pStyle w:val="NoSpacing"/>
        <w:jc w:val="center"/>
        <w:rPr/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Открытый региональный фестиваль-конкурс современной популярной и джазовой музыки</w:t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4"/>
          <w:szCs w:val="24"/>
        </w:rPr>
        <w:t>«Вдохновение»</w:t>
      </w:r>
    </w:p>
    <w:p>
      <w:pPr>
        <w:pStyle w:val="NoSpacing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bookmarkStart w:id="5" w:name="_GoBack5"/>
      <w:bookmarkStart w:id="6" w:name="_GoBack5"/>
      <w:bookmarkEnd w:id="6"/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0"/>
          <w:szCs w:val="20"/>
        </w:rPr>
        <w:t xml:space="preserve">НОМИНАЦИЯ «АРТИСТ ЭСТРАДЫ. </w:t>
      </w:r>
    </w:p>
    <w:p>
      <w:pPr>
        <w:pStyle w:val="NoSpacing"/>
        <w:jc w:val="center"/>
        <w:rPr/>
      </w:pPr>
      <w:r>
        <w:rPr>
          <w:rFonts w:ascii="Times New Roman" w:hAnsi="Times New Roman"/>
          <w:bCs/>
          <w:sz w:val="20"/>
          <w:szCs w:val="20"/>
        </w:rPr>
        <w:t>ВОКАЛЬНОЕ ИСПОЛНИТЕЛЬСТВО</w:t>
      </w:r>
    </w:p>
    <w:p>
      <w:pPr>
        <w:pStyle w:val="NoSpacing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</w:r>
    </w:p>
    <w:tbl>
      <w:tblPr>
        <w:tblW w:w="1043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2920"/>
        <w:gridCol w:w="2004"/>
        <w:gridCol w:w="2647"/>
        <w:gridCol w:w="2325"/>
      </w:tblGrid>
      <w:tr>
        <w:trPr>
          <w:trHeight w:val="81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концертмейстера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 xml:space="preserve">Результат </w:t>
            </w:r>
          </w:p>
        </w:tc>
      </w:tr>
      <w:tr>
        <w:trPr>
          <w:trHeight w:val="81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Вокальный ансамбль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 xml:space="preserve">«Весёлые нотки»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Ломоносовский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ДК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г. Архангельск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Угрик 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Лауреат 2 степени</w:t>
            </w:r>
          </w:p>
        </w:tc>
      </w:tr>
      <w:tr>
        <w:trPr>
          <w:trHeight w:val="912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Балагина Ксения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Ломоносовский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ДК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г. Архангельск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Угрик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Оксана Владимировна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Лауреат 2 степени</w:t>
            </w:r>
          </w:p>
        </w:tc>
      </w:tr>
      <w:tr>
        <w:trPr>
          <w:trHeight w:val="941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Славнова Алёна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Ломоносовский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ДК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г. Архангельск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Угрик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Оксана Владимировна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Лауреат 3 степени</w:t>
            </w:r>
          </w:p>
        </w:tc>
      </w:tr>
      <w:tr>
        <w:trPr>
          <w:trHeight w:val="859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Паршина Ксения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Ломоносовский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ДК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г. Архангельск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Угрик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Оксана Владимировна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Лауреат 3 степени</w:t>
            </w:r>
          </w:p>
        </w:tc>
      </w:tr>
      <w:tr>
        <w:trPr>
          <w:trHeight w:val="13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Трио вокалистов: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 xml:space="preserve">Балагина Ксения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Герасимова Лидия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Паршина Ксения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Ломоносовский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ДК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г. Архангельск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Угрик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Лауреат 3 степени</w:t>
            </w:r>
          </w:p>
        </w:tc>
      </w:tr>
      <w:tr>
        <w:trPr>
          <w:trHeight w:val="868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Пириева Полина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Ломоносовский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ДК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г. Архангельск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Угрик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>
        <w:trPr>
          <w:trHeight w:val="81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Шестакова Арина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Ломоносовский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ДК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г. Архангельск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Угрик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567" w:right="567" w:header="0" w:top="850" w:footer="0" w:bottom="144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Специальные грамот</w:t>
      </w:r>
      <w:r>
        <w:rPr>
          <w:rFonts w:cs="Times New Roman" w:ascii="Times New Roman" w:hAnsi="Times New Roman"/>
          <w:b/>
          <w:sz w:val="32"/>
          <w:szCs w:val="32"/>
        </w:rPr>
        <w:t>ы</w:t>
      </w:r>
      <w:r>
        <w:rPr>
          <w:rFonts w:cs="Times New Roman" w:ascii="Times New Roman" w:hAnsi="Times New Roman"/>
          <w:b/>
          <w:sz w:val="32"/>
          <w:szCs w:val="32"/>
        </w:rPr>
        <w:t xml:space="preserve"> жюри:</w:t>
      </w:r>
    </w:p>
    <w:p>
      <w:pPr>
        <w:pStyle w:val="Normal"/>
        <w:rPr/>
      </w:pPr>
      <w:r>
        <w:rPr>
          <w:rFonts w:cs="Times New Roman" w:ascii="Times New Roman" w:hAnsi="Times New Roman"/>
          <w:sz w:val="32"/>
          <w:szCs w:val="32"/>
        </w:rPr>
        <w:t>1. За создание переложений</w:t>
      </w:r>
    </w:p>
    <w:p>
      <w:pPr>
        <w:pStyle w:val="Normal"/>
        <w:rPr/>
      </w:pPr>
      <w:r>
        <w:rPr>
          <w:rFonts w:cs="Times New Roman" w:ascii="Times New Roman" w:hAnsi="Times New Roman"/>
          <w:sz w:val="32"/>
          <w:szCs w:val="32"/>
        </w:rPr>
        <w:t xml:space="preserve">- Ботыгина Юлия Михайловна, ДШИ № 36 Северодвинска </w:t>
      </w:r>
    </w:p>
    <w:p>
      <w:pPr>
        <w:pStyle w:val="Normal"/>
        <w:rPr/>
      </w:pPr>
      <w:r>
        <w:rPr>
          <w:rFonts w:cs="Times New Roman" w:ascii="Times New Roman" w:hAnsi="Times New Roman"/>
          <w:sz w:val="32"/>
          <w:szCs w:val="32"/>
        </w:rPr>
        <w:t xml:space="preserve">- Склёмин Андрей Сергеевич, ДШИ № 36 Северодвинска </w:t>
      </w:r>
    </w:p>
    <w:p>
      <w:pPr>
        <w:pStyle w:val="Normal"/>
        <w:rPr/>
      </w:pPr>
      <w:r>
        <w:rPr>
          <w:rFonts w:cs="Times New Roman" w:ascii="Times New Roman" w:hAnsi="Times New Roman"/>
          <w:sz w:val="32"/>
          <w:szCs w:val="32"/>
        </w:rPr>
        <w:t xml:space="preserve">- Станика Ксения Васильевна, ДШИ № 36 Северодвинска </w:t>
      </w:r>
    </w:p>
    <w:p>
      <w:pPr>
        <w:pStyle w:val="Normal"/>
        <w:rPr/>
      </w:pPr>
      <w:r>
        <w:rPr>
          <w:rFonts w:cs="Times New Roman" w:ascii="Times New Roman" w:hAnsi="Times New Roman"/>
          <w:sz w:val="32"/>
          <w:szCs w:val="32"/>
        </w:rPr>
        <w:t xml:space="preserve">- Вовк Наталья Геннадьевна, ДШИ № 36 Северодвинска </w:t>
      </w:r>
    </w:p>
    <w:p>
      <w:pPr>
        <w:pStyle w:val="Normal"/>
        <w:rPr/>
      </w:pPr>
      <w:r>
        <w:rPr>
          <w:rFonts w:cs="Times New Roman" w:ascii="Times New Roman" w:hAnsi="Times New Roman"/>
          <w:sz w:val="32"/>
          <w:szCs w:val="32"/>
        </w:rPr>
        <w:t xml:space="preserve">- Доронина Марина Юрьевна, ДШИ № 36 Северодвинска </w:t>
      </w:r>
    </w:p>
    <w:p>
      <w:pPr>
        <w:pStyle w:val="Normal"/>
        <w:rPr/>
      </w:pPr>
      <w:r>
        <w:rPr>
          <w:rFonts w:cs="Times New Roman" w:ascii="Times New Roman" w:hAnsi="Times New Roman"/>
          <w:sz w:val="32"/>
          <w:szCs w:val="32"/>
        </w:rPr>
        <w:t xml:space="preserve">2. За создание аранжировки для оркестра </w:t>
      </w:r>
    </w:p>
    <w:p>
      <w:pPr>
        <w:pStyle w:val="Normal"/>
        <w:rPr/>
      </w:pPr>
      <w:r>
        <w:rPr>
          <w:rFonts w:cs="Times New Roman" w:ascii="Times New Roman" w:hAnsi="Times New Roman"/>
          <w:sz w:val="32"/>
          <w:szCs w:val="32"/>
        </w:rPr>
        <w:t xml:space="preserve">- Дунаев Илья Олегович, ДМШ № 3 Северодвинска </w:t>
      </w:r>
      <w:bookmarkStart w:id="7" w:name="_GoBack6"/>
      <w:bookmarkEnd w:id="7"/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567" w:right="567" w:header="0" w:top="85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2" w:qFormat="0"/>
    <w:lsdException w:name="toc 3" w:qFormat="0"/>
    <w:lsdException w:name="toc 5" w:qFormat="0"/>
    <w:lsdException w:name="toc 6" w:qFormat="0"/>
    <w:lsdException w:name="caption" w:semiHidden="1" w:unhideWhenUsed="1"/>
    <w:lsdException w:name="table of figures" w:qFormat="0"/>
    <w:lsdException w:name="List" w:qFormat="0"/>
    <w:lsdException w:name="Default Paragraph Font" w:uiPriority="1" w:semiHidden="1" w:unhideWhenUsed="1" w:qFormat="0"/>
    <w:lsdException w:name="Body Text First Indent" w:qFormat="0"/>
    <w:lsdException w:name="HTML Top of Form" w:uiPriority="99" w:semiHidden="1" w:unhideWhenUsed="1" w:qFormat="0"/>
    <w:lsdException w:name="HTML Bottom of Form" w:uiPriority="99" w:semiHidden="1" w:unhideWhenUsed="1" w:qFormat="0"/>
    <w:lsdException w:name="Normal (Web)" w:qFormat="0"/>
    <w:lsdException w:name="HTML Sample" w:qFormat="0"/>
    <w:lsdException w:name="Normal Table" w:uiPriority="99" w:semiHidden="1" w:unhideWhenUsed="1"/>
    <w:lsdException w:name="No List" w:uiPriority="99" w:semiHidden="1" w:unhideWhenUsed="1" w:qFormat="0"/>
    <w:lsdException w:name="Outline List 1" w:uiPriority="99" w:semiHidden="1" w:unhideWhenUsed="1" w:qFormat="0"/>
    <w:lsdException w:name="Outline List 2" w:uiPriority="99" w:semiHidden="1" w:unhideWhenUsed="1" w:qFormat="0"/>
    <w:lsdException w:name="Outline List 3" w:uiPriority="99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0"/>
    <w:lsdException w:name="Table Classic 4" w:semiHidden="1" w:unhideWhenUsed="1" w:qFormat="0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 w:qFormat="0"/>
    <w:lsdException w:name="Table Columns 2" w:semiHidden="1" w:unhideWhenUsed="1"/>
    <w:lsdException w:name="Table Columns 3" w:semiHidden="1" w:unhideWhenUsed="1" w:qFormat="0"/>
    <w:lsdException w:name="Table Columns 4" w:semiHidden="1" w:unhideWhenUsed="1"/>
    <w:lsdException w:name="Table Columns 5" w:semiHidden="1" w:unhideWhenUsed="1" w:qFormat="0"/>
    <w:lsdException w:name="Table Grid 1" w:semiHidden="1" w:unhideWhenUsed="1" w:qFormat="0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 w:qFormat="0"/>
    <w:lsdException w:name="Table Grid 8" w:semiHidden="1" w:unhideWhenUsed="1"/>
    <w:lsdException w:name="Table List 1" w:semiHidden="1" w:unhideWhenUsed="1" w:qFormat="0"/>
    <w:lsdException w:name="Table List 2" w:semiHidden="1" w:unhideWhenUsed="1"/>
    <w:lsdException w:name="Table List 3" w:semiHidden="1" w:unhideWhenUsed="1" w:qFormat="0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 w:qFormat="0"/>
    <w:lsdException w:name="Table Contemporary" w:semiHidden="1" w:unhideWhenUsed="1" w:qFormat="0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 w:qFormat="0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uiPriority="99" w:semiHidden="1" w:qFormat="0"/>
    <w:lsdException w:name="No Spacing" w:uiPriority="1"/>
    <w:lsdException w:name="Light Shading" w:uiPriority="99" w:qFormat="0"/>
    <w:lsdException w:name="Light List" w:uiPriority="99" w:qFormat="0"/>
    <w:lsdException w:name="Light Grid" w:uiPriority="99" w:qFormat="0"/>
    <w:lsdException w:name="Medium Shading 1" w:uiPriority="99" w:qFormat="0"/>
    <w:lsdException w:name="Medium Shading 2" w:uiPriority="99" w:qFormat="0"/>
    <w:lsdException w:name="Medium List 1" w:uiPriority="99" w:qFormat="0"/>
    <w:lsdException w:name="Medium List 2" w:uiPriority="99" w:qFormat="0"/>
    <w:lsdException w:name="Medium Grid 1" w:uiPriority="99" w:qFormat="0"/>
    <w:lsdException w:name="Medium Grid 2" w:uiPriority="99" w:qFormat="0"/>
    <w:lsdException w:name="Medium Grid 3" w:uiPriority="99" w:qFormat="0"/>
    <w:lsdException w:name="Dark List" w:uiPriority="99" w:qFormat="0"/>
    <w:lsdException w:name="Colorful Shading" w:uiPriority="99" w:qFormat="0"/>
    <w:lsdException w:name="Colorful List" w:uiPriority="99" w:qFormat="0"/>
    <w:lsdException w:name="Colorful Grid" w:uiPriority="99" w:qFormat="0"/>
    <w:lsdException w:name="Light Shading Accent 1" w:uiPriority="99" w:qFormat="0"/>
    <w:lsdException w:name="Light List Accent 1" w:uiPriority="99" w:qFormat="0"/>
    <w:lsdException w:name="Light Grid Accent 1" w:uiPriority="99" w:qFormat="0"/>
    <w:lsdException w:name="Medium Shading 1 Accent 1" w:uiPriority="99" w:qFormat="0"/>
    <w:lsdException w:name="Medium Shading 2 Accent 1" w:uiPriority="99" w:qFormat="0"/>
    <w:lsdException w:name="Medium List 1 Accent 1" w:uiPriority="99" w:qFormat="0"/>
    <w:lsdException w:name="Revision" w:uiPriority="99" w:semiHidden="1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99" w:qFormat="0"/>
    <w:lsdException w:name="Medium Grid 1 Accent 1" w:uiPriority="99" w:qFormat="0"/>
    <w:lsdException w:name="Medium Grid 2 Accent 1" w:uiPriority="99" w:qFormat="0"/>
    <w:lsdException w:name="Medium Grid 3 Accent 1" w:uiPriority="99" w:qFormat="0"/>
    <w:lsdException w:name="Dark List Accent 1" w:uiPriority="99" w:qFormat="0"/>
    <w:lsdException w:name="Colorful Shading Accent 1" w:uiPriority="99" w:qFormat="0"/>
    <w:lsdException w:name="Colorful List Accent 1" w:uiPriority="99" w:qFormat="0"/>
    <w:lsdException w:name="Colorful Grid Accent 1" w:uiPriority="99" w:qFormat="0"/>
    <w:lsdException w:name="Light Shading Accent 2" w:uiPriority="99" w:qFormat="0"/>
    <w:lsdException w:name="Light List Accent 2" w:uiPriority="99" w:qFormat="0"/>
    <w:lsdException w:name="Light Grid Accent 2" w:uiPriority="99" w:qFormat="0"/>
    <w:lsdException w:name="Medium Shading 1 Accent 2" w:uiPriority="99" w:qFormat="0"/>
    <w:lsdException w:name="Medium Shading 2 Accent 2" w:uiPriority="99" w:qFormat="0"/>
    <w:lsdException w:name="Medium List 1 Accent 2" w:uiPriority="99" w:qFormat="0"/>
    <w:lsdException w:name="Medium List 2 Accent 2" w:uiPriority="99" w:qFormat="0"/>
    <w:lsdException w:name="Medium Grid 1 Accent 2" w:uiPriority="99" w:qFormat="0"/>
    <w:lsdException w:name="Medium Grid 2 Accent 2" w:uiPriority="99" w:qFormat="0"/>
    <w:lsdException w:name="Medium Grid 3 Accent 2" w:uiPriority="99" w:qFormat="0"/>
    <w:lsdException w:name="Dark List Accent 2" w:uiPriority="99" w:qFormat="0"/>
    <w:lsdException w:name="Colorful Shading Accent 2" w:uiPriority="99" w:qFormat="0"/>
    <w:lsdException w:name="Colorful List Accent 2" w:uiPriority="99" w:qFormat="0"/>
    <w:lsdException w:name="Colorful Grid Accent 2" w:uiPriority="99" w:qFormat="0"/>
    <w:lsdException w:name="Light Shading Accent 3" w:uiPriority="99" w:qFormat="0"/>
    <w:lsdException w:name="Light List Accent 3" w:uiPriority="99" w:qFormat="0"/>
    <w:lsdException w:name="Light Grid Accent 3" w:uiPriority="99" w:qFormat="0"/>
    <w:lsdException w:name="Medium Shading 1 Accent 3" w:uiPriority="99" w:qFormat="0"/>
    <w:lsdException w:name="Medium Shading 2 Accent 3" w:uiPriority="99" w:qFormat="0"/>
    <w:lsdException w:name="Medium List 1 Accent 3" w:uiPriority="99" w:qFormat="0"/>
    <w:lsdException w:name="Medium List 2 Accent 3" w:uiPriority="99" w:qFormat="0"/>
    <w:lsdException w:name="Medium Grid 1 Accent 3" w:uiPriority="99" w:qFormat="0"/>
    <w:lsdException w:name="Medium Grid 2 Accent 3" w:uiPriority="99" w:qFormat="0"/>
    <w:lsdException w:name="Medium Grid 3 Accent 3" w:uiPriority="99" w:qFormat="0"/>
    <w:lsdException w:name="Dark List Accent 3" w:uiPriority="99" w:qFormat="0"/>
    <w:lsdException w:name="Colorful Shading Accent 3" w:uiPriority="99" w:qFormat="0"/>
    <w:lsdException w:name="Colorful List Accent 3" w:uiPriority="99" w:qFormat="0"/>
    <w:lsdException w:name="Colorful Grid Accent 3" w:uiPriority="99" w:qFormat="0"/>
    <w:lsdException w:name="Light Shading Accent 4" w:uiPriority="99" w:qFormat="0"/>
    <w:lsdException w:name="Light List Accent 4" w:uiPriority="99" w:qFormat="0"/>
    <w:lsdException w:name="Light Grid Accent 4" w:uiPriority="99" w:qFormat="0"/>
    <w:lsdException w:name="Medium Shading 1 Accent 4" w:uiPriority="99" w:qFormat="0"/>
    <w:lsdException w:name="Medium Shading 2 Accent 4" w:uiPriority="99" w:qFormat="0"/>
    <w:lsdException w:name="Medium List 1 Accent 4" w:uiPriority="99" w:qFormat="0"/>
    <w:lsdException w:name="Medium List 2 Accent 4" w:uiPriority="99" w:qFormat="0"/>
    <w:lsdException w:name="Medium Grid 1 Accent 4" w:uiPriority="99" w:qFormat="0"/>
    <w:lsdException w:name="Medium Grid 2 Accent 4" w:uiPriority="99" w:qFormat="0"/>
    <w:lsdException w:name="Medium Grid 3 Accent 4" w:uiPriority="99" w:qFormat="0"/>
    <w:lsdException w:name="Dark List Accent 4" w:uiPriority="99" w:qFormat="0"/>
    <w:lsdException w:name="Colorful Shading Accent 4" w:uiPriority="99" w:qFormat="0"/>
    <w:lsdException w:name="Colorful List Accent 4" w:uiPriority="99" w:qFormat="0"/>
    <w:lsdException w:name="Colorful Grid Accent 4" w:uiPriority="99" w:qFormat="0"/>
    <w:lsdException w:name="Light Shading Accent 5" w:uiPriority="99" w:qFormat="0"/>
    <w:lsdException w:name="Light List Accent 5" w:uiPriority="99" w:qFormat="0"/>
    <w:lsdException w:name="Light Grid Accent 5" w:uiPriority="99" w:qFormat="0"/>
    <w:lsdException w:name="Medium Shading 1 Accent 5" w:uiPriority="99" w:qFormat="0"/>
    <w:lsdException w:name="Medium Shading 2 Accent 5" w:uiPriority="99" w:qFormat="0"/>
    <w:lsdException w:name="Medium List 1 Accent 5" w:uiPriority="99" w:qFormat="0"/>
    <w:lsdException w:name="Medium List 2 Accent 5" w:uiPriority="99" w:qFormat="0"/>
    <w:lsdException w:name="Medium Grid 1 Accent 5" w:uiPriority="99" w:qFormat="0"/>
    <w:lsdException w:name="Medium Grid 2 Accent 5" w:uiPriority="99" w:qFormat="0"/>
    <w:lsdException w:name="Medium Grid 3 Accent 5" w:uiPriority="99" w:qFormat="0"/>
    <w:lsdException w:name="Dark List Accent 5" w:uiPriority="99" w:qFormat="0"/>
    <w:lsdException w:name="Colorful Shading Accent 5" w:uiPriority="99" w:qFormat="0"/>
    <w:lsdException w:name="Colorful List Accent 5" w:uiPriority="99" w:qFormat="0"/>
    <w:lsdException w:name="Colorful Grid Accent 5" w:uiPriority="99" w:qFormat="0"/>
    <w:lsdException w:name="Light Shading Accent 6" w:uiPriority="99" w:qFormat="0"/>
    <w:lsdException w:name="Light List Accent 6" w:uiPriority="99" w:qFormat="0"/>
    <w:lsdException w:name="Light Grid Accent 6" w:uiPriority="99" w:qFormat="0"/>
    <w:lsdException w:name="Medium Shading 1 Accent 6" w:uiPriority="99" w:qFormat="0"/>
    <w:lsdException w:name="Medium Shading 2 Accent 6" w:uiPriority="99" w:qFormat="0"/>
    <w:lsdException w:name="Medium List 1 Accent 6" w:uiPriority="99" w:qFormat="0"/>
    <w:lsdException w:name="Medium List 2 Accent 6" w:uiPriority="99" w:qFormat="0"/>
    <w:lsdException w:name="Medium Grid 1 Accent 6" w:uiPriority="99" w:qFormat="0"/>
    <w:lsdException w:name="Medium Grid 2 Accent 6" w:uiPriority="99" w:qFormat="0"/>
    <w:lsdException w:name="Medium Grid 3 Accent 6" w:uiPriority="99" w:qFormat="0"/>
    <w:lsdException w:name="Dark List Accent 6" w:uiPriority="99" w:qFormat="0"/>
    <w:lsdException w:name="Colorful Shading Accent 6" w:uiPriority="99" w:qFormat="0"/>
    <w:lsdException w:name="Colorful List Accent 6" w:uiPriority="99" w:qFormat="0"/>
    <w:lsdException w:name="Colorful Grid Accent 6" w:uiPriority="99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 w:qFormat="0"/>
    <w:lsdException w:name="TOC Heading" w:uiPriority="39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semiHidden/>
    <w:unhideWhenUsed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semiHidden/>
    <w:unhideWhenUsed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semiHidden/>
    <w:unhideWhenUsed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Normal"/>
    <w:next w:val="Normal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Annotationreference">
    <w:name w:val="annotation reference"/>
    <w:basedOn w:val="DefaultParagraphFont"/>
    <w:qFormat/>
    <w:rPr>
      <w:sz w:val="21"/>
      <w:szCs w:val="21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TMLAcronym">
    <w:name w:val="HTML Acronym"/>
    <w:basedOn w:val="DefaultParagraphFont"/>
    <w:qFormat/>
    <w:rPr/>
  </w:style>
  <w:style w:type="character" w:styleId="Style7">
    <w:name w:val="Выделение"/>
    <w:basedOn w:val="DefaultParagraphFont"/>
    <w:qFormat/>
    <w:rPr>
      <w:i/>
      <w:iCs/>
    </w:rPr>
  </w:style>
  <w:style w:type="character" w:styleId="Style8">
    <w:name w:val="Интернет-ссылка"/>
    <w:basedOn w:val="DefaultParagraphFont"/>
    <w:qFormat/>
    <w:rPr>
      <w:color w:val="0000FF"/>
      <w:u w:val="single"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Linenumber">
    <w:name w:val="line number"/>
    <w:basedOn w:val="DefaultParagraphFont"/>
    <w:qFormat/>
    <w:rPr/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Style9" w:customStyle="1">
    <w:name w:val="Без интервала Знак"/>
    <w:link w:val="afff4"/>
    <w:uiPriority w:val="1"/>
    <w:qFormat/>
    <w:locked/>
    <w:rsid w:val="002f40e6"/>
    <w:rPr>
      <w:rFonts w:ascii="Calibri" w:hAnsi="Calibri" w:eastAsia="Times New Roman"/>
      <w:sz w:val="22"/>
      <w:szCs w:val="22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qFormat/>
    <w:pPr>
      <w:spacing w:before="0" w:after="120"/>
    </w:pPr>
    <w:rPr/>
  </w:style>
  <w:style w:type="paragraph" w:styleId="Style12">
    <w:name w:val="List"/>
    <w:basedOn w:val="Normal"/>
    <w:pPr>
      <w:ind w:left="360" w:hanging="360"/>
    </w:pPr>
    <w:rPr/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sz w:val="16"/>
      <w:szCs w:val="16"/>
    </w:rPr>
  </w:style>
  <w:style w:type="paragraph" w:styleId="51">
    <w:name w:val="List Number"/>
    <w:basedOn w:val="Normal"/>
    <w:qFormat/>
    <w:pPr>
      <w:ind w:left="1800" w:hanging="360"/>
    </w:pPr>
    <w:rPr/>
  </w:style>
  <w:style w:type="paragraph" w:styleId="ListContinue">
    <w:name w:val="List Continue"/>
    <w:basedOn w:val="Normal"/>
    <w:qFormat/>
    <w:pPr>
      <w:spacing w:before="0" w:after="120"/>
      <w:ind w:left="360" w:hanging="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ListNumber5">
    <w:name w:val="List Number 5"/>
    <w:basedOn w:val="Normal"/>
    <w:qFormat/>
    <w:pPr/>
    <w:rPr/>
  </w:style>
  <w:style w:type="paragraph" w:styleId="Closing">
    <w:name w:val="Closing"/>
    <w:basedOn w:val="Normal"/>
    <w:qFormat/>
    <w:pPr>
      <w:ind w:left="4320" w:hanging="0"/>
    </w:pPr>
    <w:rPr/>
  </w:style>
  <w:style w:type="paragraph" w:styleId="NormalIndent">
    <w:name w:val="Normal Indent"/>
    <w:basedOn w:val="Normal"/>
    <w:qFormat/>
    <w:pPr>
      <w:ind w:left="708" w:hanging="0"/>
    </w:pPr>
    <w:rPr/>
  </w:style>
  <w:style w:type="paragraph" w:styleId="Envelopereturn">
    <w:name w:val="envelope return"/>
    <w:basedOn w:val="Normal"/>
    <w:qFormat/>
    <w:pPr/>
    <w:rPr>
      <w:rFonts w:ascii="Arial" w:hAnsi="Arial" w:cs="Arial"/>
      <w:sz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BodyTextIndent3">
    <w:name w:val="Body Text Indent 3"/>
    <w:basedOn w:val="Normal"/>
    <w:qFormat/>
    <w:pPr>
      <w:spacing w:before="0" w:after="120"/>
      <w:ind w:left="360" w:hanging="0"/>
    </w:pPr>
    <w:rPr>
      <w:sz w:val="16"/>
      <w:szCs w:val="16"/>
    </w:rPr>
  </w:style>
  <w:style w:type="paragraph" w:styleId="Style15">
    <w:name w:val="Endnote Text"/>
    <w:basedOn w:val="Normal"/>
    <w:qFormat/>
    <w:pPr>
      <w:snapToGrid w:val="false"/>
    </w:pPr>
    <w:rPr/>
  </w:style>
  <w:style w:type="paragraph" w:styleId="Caption">
    <w:name w:val="caption"/>
    <w:basedOn w:val="Normal"/>
    <w:next w:val="Normal"/>
    <w:semiHidden/>
    <w:unhideWhenUsed/>
    <w:qFormat/>
    <w:pPr/>
    <w:rPr>
      <w:rFonts w:ascii="Arial" w:hAnsi="Arial" w:eastAsia="SimHei" w:cs="Arial"/>
      <w:sz w:val="20"/>
    </w:rPr>
  </w:style>
  <w:style w:type="paragraph" w:styleId="Annotationtext">
    <w:name w:val="annotation text"/>
    <w:basedOn w:val="Normal"/>
    <w:qFormat/>
    <w:pPr/>
    <w:rPr/>
  </w:style>
  <w:style w:type="paragraph" w:styleId="Index1">
    <w:name w:val="index 1"/>
    <w:basedOn w:val="Normal"/>
    <w:next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ocumentMap">
    <w:name w:val="Document Map"/>
    <w:basedOn w:val="Normal"/>
    <w:qFormat/>
    <w:pPr>
      <w:shd w:val="clear" w:color="auto" w:fill="000080"/>
    </w:pPr>
    <w:rPr/>
  </w:style>
  <w:style w:type="paragraph" w:styleId="Style16">
    <w:name w:val="Footnote Text"/>
    <w:basedOn w:val="Normal"/>
    <w:qFormat/>
    <w:pPr>
      <w:snapToGrid w:val="false"/>
    </w:pPr>
    <w:rPr>
      <w:sz w:val="18"/>
      <w:szCs w:val="18"/>
    </w:rPr>
  </w:style>
  <w:style w:type="paragraph" w:styleId="81">
    <w:name w:val="TOC 8"/>
    <w:basedOn w:val="Normal"/>
    <w:next w:val="Normal"/>
    <w:qFormat/>
    <w:pPr>
      <w:ind w:left="2940" w:hanging="0"/>
    </w:pPr>
    <w:rPr/>
  </w:style>
  <w:style w:type="paragraph" w:styleId="Index2">
    <w:name w:val="index 2"/>
    <w:basedOn w:val="Normal"/>
    <w:next w:val="Normal"/>
    <w:qFormat/>
    <w:pPr>
      <w:ind w:left="200" w:hanging="0"/>
    </w:pPr>
    <w:rPr/>
  </w:style>
  <w:style w:type="paragraph" w:styleId="ListNumber3">
    <w:name w:val="List Number 3"/>
    <w:basedOn w:val="Normal"/>
    <w:qFormat/>
    <w:pPr/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Index7">
    <w:name w:val="index 7"/>
    <w:basedOn w:val="Normal"/>
    <w:next w:val="Normal"/>
    <w:qFormat/>
    <w:pPr>
      <w:ind w:left="1200" w:hanging="0"/>
    </w:pPr>
    <w:rPr/>
  </w:style>
  <w:style w:type="paragraph" w:styleId="Index3">
    <w:name w:val="index 3"/>
    <w:basedOn w:val="Normal"/>
    <w:next w:val="Normal"/>
    <w:qFormat/>
    <w:pPr>
      <w:ind w:left="400" w:hanging="0"/>
    </w:pPr>
    <w:rPr/>
  </w:style>
  <w:style w:type="paragraph" w:styleId="Index5">
    <w:name w:val="index 5"/>
    <w:basedOn w:val="Normal"/>
    <w:next w:val="Normal"/>
    <w:qFormat/>
    <w:pPr>
      <w:ind w:left="800" w:hanging="0"/>
    </w:pPr>
    <w:rPr/>
  </w:style>
  <w:style w:type="paragraph" w:styleId="Index4">
    <w:name w:val="index 4"/>
    <w:basedOn w:val="Normal"/>
    <w:next w:val="Normal"/>
    <w:qFormat/>
    <w:pPr>
      <w:ind w:left="600" w:hanging="0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qFormat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91">
    <w:name w:val="TOC 9"/>
    <w:basedOn w:val="Normal"/>
    <w:next w:val="Normal"/>
    <w:qFormat/>
    <w:pPr>
      <w:ind w:left="3360" w:hanging="0"/>
    </w:pPr>
    <w:rPr/>
  </w:style>
  <w:style w:type="paragraph" w:styleId="71">
    <w:name w:val="TOC 7"/>
    <w:basedOn w:val="Normal"/>
    <w:next w:val="Normal"/>
    <w:qFormat/>
    <w:pPr>
      <w:ind w:left="2520" w:hanging="0"/>
    </w:pPr>
    <w:rPr/>
  </w:style>
  <w:style w:type="paragraph" w:styleId="Index6">
    <w:name w:val="index 6"/>
    <w:basedOn w:val="Normal"/>
    <w:next w:val="Normal"/>
    <w:qFormat/>
    <w:pPr>
      <w:ind w:left="1000" w:hanging="0"/>
    </w:pPr>
    <w:rPr/>
  </w:style>
  <w:style w:type="paragraph" w:styleId="Envelopeaddress">
    <w:name w:val="envelope address"/>
    <w:basedOn w:val="Normal"/>
    <w:qFormat/>
    <w:pPr>
      <w:ind w:left="2880" w:hanging="0"/>
    </w:pPr>
    <w:rPr>
      <w:rFonts w:ascii="Arial" w:hAnsi="Arial" w:cs="Arial"/>
      <w:sz w:val="24"/>
      <w:szCs w:val="24"/>
    </w:rPr>
  </w:style>
  <w:style w:type="paragraph" w:styleId="Index8">
    <w:name w:val="index 8"/>
    <w:basedOn w:val="Normal"/>
    <w:next w:val="Normal"/>
    <w:qFormat/>
    <w:pPr>
      <w:ind w:left="1400" w:hanging="0"/>
    </w:pPr>
    <w:rPr/>
  </w:style>
  <w:style w:type="paragraph" w:styleId="Index9">
    <w:name w:val="index 9"/>
    <w:basedOn w:val="Normal"/>
    <w:next w:val="Normal"/>
    <w:qFormat/>
    <w:pPr>
      <w:ind w:left="1600" w:hanging="0"/>
    </w:pPr>
    <w:rPr/>
  </w:style>
  <w:style w:type="paragraph" w:styleId="ListNumber4">
    <w:name w:val="List Number 4"/>
    <w:basedOn w:val="Normal"/>
    <w:qFormat/>
    <w:pPr/>
    <w:rPr/>
  </w:style>
  <w:style w:type="paragraph" w:styleId="Toaheading">
    <w:name w:val="toa heading"/>
    <w:basedOn w:val="Normal"/>
    <w:next w:val="Normal"/>
    <w:qFormat/>
    <w:pPr>
      <w:spacing w:before="120" w:after="200"/>
    </w:pPr>
    <w:rPr>
      <w:rFonts w:ascii="Arial" w:hAnsi="Arial" w:cs="Arial"/>
      <w:sz w:val="24"/>
      <w:szCs w:val="24"/>
    </w:rPr>
  </w:style>
  <w:style w:type="paragraph" w:styleId="Indexheading">
    <w:name w:val="index heading"/>
    <w:basedOn w:val="Normal"/>
    <w:next w:val="Index1"/>
    <w:qFormat/>
    <w:pPr/>
    <w:rPr>
      <w:rFonts w:ascii="Arial" w:hAnsi="Arial" w:cs="Arial"/>
      <w:b/>
      <w:bCs/>
    </w:rPr>
  </w:style>
  <w:style w:type="paragraph" w:styleId="11">
    <w:name w:val="TOC 1"/>
    <w:basedOn w:val="Normal"/>
    <w:next w:val="Normal"/>
    <w:qFormat/>
    <w:pPr/>
    <w:rPr/>
  </w:style>
  <w:style w:type="paragraph" w:styleId="Tableofauthorities">
    <w:name w:val="table of authorities"/>
    <w:basedOn w:val="Normal"/>
    <w:next w:val="Normal"/>
    <w:qFormat/>
    <w:pPr>
      <w:ind w:left="420" w:hanging="0"/>
    </w:pPr>
    <w:rPr/>
  </w:style>
  <w:style w:type="paragraph" w:styleId="Macro">
    <w:name w:val="macro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overflowPunct w:val="true"/>
      <w:bidi w:val="0"/>
      <w:snapToGrid w:val="false"/>
      <w:spacing w:lineRule="auto" w:line="360"/>
      <w:ind w:firstLine="300"/>
      <w:jc w:val="both"/>
    </w:pPr>
    <w:rPr>
      <w:rFonts w:ascii="Courier New" w:hAnsi="Courier New" w:eastAsia="宋体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61">
    <w:name w:val="TOC 6"/>
    <w:basedOn w:val="Normal"/>
    <w:next w:val="Normal"/>
    <w:pPr>
      <w:ind w:left="2100" w:hanging="0"/>
    </w:pPr>
    <w:rPr/>
  </w:style>
  <w:style w:type="paragraph" w:styleId="Tableoffigures">
    <w:name w:val="table of figures"/>
    <w:basedOn w:val="Normal"/>
    <w:next w:val="Normal"/>
    <w:qFormat/>
    <w:pPr>
      <w:ind w:left="200" w:hanging="200"/>
    </w:pPr>
    <w:rPr/>
  </w:style>
  <w:style w:type="paragraph" w:styleId="31">
    <w:name w:val="TOC 3"/>
    <w:basedOn w:val="Normal"/>
    <w:next w:val="Normal"/>
    <w:pPr>
      <w:ind w:left="840" w:hanging="0"/>
    </w:pPr>
    <w:rPr/>
  </w:style>
  <w:style w:type="paragraph" w:styleId="21">
    <w:name w:val="TOC 2"/>
    <w:basedOn w:val="Normal"/>
    <w:next w:val="Normal"/>
    <w:pPr>
      <w:ind w:left="420" w:hanging="0"/>
    </w:pPr>
    <w:rPr/>
  </w:style>
  <w:style w:type="paragraph" w:styleId="41">
    <w:name w:val="TOC 4"/>
    <w:basedOn w:val="Normal"/>
    <w:next w:val="Normal"/>
    <w:qFormat/>
    <w:pPr>
      <w:ind w:left="1260" w:hanging="0"/>
    </w:pPr>
    <w:rPr/>
  </w:style>
  <w:style w:type="paragraph" w:styleId="52">
    <w:name w:val="TOC 5"/>
    <w:basedOn w:val="Normal"/>
    <w:next w:val="Normal"/>
    <w:pPr>
      <w:ind w:left="1680" w:hanging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ListBullet5">
    <w:name w:val="List Bullet 5"/>
    <w:basedOn w:val="Normal"/>
    <w:qFormat/>
    <w:pPr/>
    <w:rPr/>
  </w:style>
  <w:style w:type="paragraph" w:styleId="BodyTextIndent">
    <w:name w:val="Body Text Indent"/>
    <w:basedOn w:val="Style11"/>
    <w:qFormat/>
    <w:pPr>
      <w:ind w:firstLine="210"/>
    </w:pPr>
    <w:rPr/>
  </w:style>
  <w:style w:type="paragraph" w:styleId="BodyTextFirstIndent2">
    <w:name w:val="Body Text First Indent 2"/>
    <w:basedOn w:val="Style19"/>
    <w:qFormat/>
    <w:pPr>
      <w:ind w:firstLine="210"/>
    </w:pPr>
    <w:rPr/>
  </w:style>
  <w:style w:type="paragraph" w:styleId="Style19">
    <w:name w:val="Body Text Indent"/>
    <w:basedOn w:val="Normal"/>
    <w:qFormat/>
    <w:pPr>
      <w:spacing w:before="0" w:after="120"/>
      <w:ind w:left="360" w:hanging="0"/>
    </w:pPr>
    <w:rPr/>
  </w:style>
  <w:style w:type="paragraph" w:styleId="ListBullet4">
    <w:name w:val="List Bullet 4"/>
    <w:basedOn w:val="Normal"/>
    <w:qFormat/>
    <w:pPr/>
    <w:rPr/>
  </w:style>
  <w:style w:type="paragraph" w:styleId="ListBullet">
    <w:name w:val="List Bullet"/>
    <w:basedOn w:val="Normal"/>
    <w:qFormat/>
    <w:pPr/>
    <w:rPr/>
  </w:style>
  <w:style w:type="paragraph" w:styleId="ListBullet2">
    <w:name w:val="List Bullet 2"/>
    <w:basedOn w:val="Normal"/>
    <w:qFormat/>
    <w:pPr/>
    <w:rPr/>
  </w:style>
  <w:style w:type="paragraph" w:styleId="ListBullet3">
    <w:name w:val="List Bullet 3"/>
    <w:basedOn w:val="Normal"/>
    <w:qFormat/>
    <w:pPr/>
    <w:rPr/>
  </w:style>
  <w:style w:type="paragraph" w:styleId="Style20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tyle21">
    <w:name w:val="Footer"/>
    <w:basedOn w:val="Normal"/>
    <w:qFormat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ListNumber">
    <w:name w:val="List Number"/>
    <w:basedOn w:val="Normal"/>
    <w:qFormat/>
    <w:pPr/>
    <w:rPr/>
  </w:style>
  <w:style w:type="paragraph" w:styleId="ListNumber2">
    <w:name w:val="List Number 2"/>
    <w:basedOn w:val="Normal"/>
    <w:qFormat/>
    <w:pPr/>
    <w:rPr/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360" w:hanging="0"/>
    </w:pPr>
    <w:rPr/>
  </w:style>
  <w:style w:type="paragraph" w:styleId="Style22">
    <w:name w:val="Subtitle"/>
    <w:basedOn w:val="Normal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Style23">
    <w:name w:val="Signature"/>
    <w:basedOn w:val="Normal"/>
    <w:qFormat/>
    <w:pPr>
      <w:ind w:left="4320" w:hanging="0"/>
    </w:pPr>
    <w:rPr/>
  </w:style>
  <w:style w:type="paragraph" w:styleId="Style24">
    <w:name w:val="Salutation"/>
    <w:basedOn w:val="Normal"/>
    <w:next w:val="Normal"/>
    <w:qFormat/>
    <w:pPr/>
    <w:rPr/>
  </w:style>
  <w:style w:type="paragraph" w:styleId="ListContinue2">
    <w:name w:val="List Continue 2"/>
    <w:basedOn w:val="Normal"/>
    <w:qFormat/>
    <w:pPr>
      <w:spacing w:before="0" w:after="120"/>
      <w:ind w:left="720" w:hanging="0"/>
    </w:pPr>
    <w:rPr/>
  </w:style>
  <w:style w:type="paragraph" w:styleId="ListContinue3">
    <w:name w:val="List Continue 3"/>
    <w:basedOn w:val="Normal"/>
    <w:qFormat/>
    <w:pPr>
      <w:spacing w:before="0" w:after="120"/>
      <w:ind w:left="1080" w:hanging="0"/>
    </w:pPr>
    <w:rPr/>
  </w:style>
  <w:style w:type="paragraph" w:styleId="ListContinue4">
    <w:name w:val="List Continue 4"/>
    <w:basedOn w:val="Normal"/>
    <w:qFormat/>
    <w:pPr>
      <w:spacing w:before="0" w:after="120"/>
      <w:ind w:left="1440" w:hanging="0"/>
    </w:pPr>
    <w:rPr/>
  </w:style>
  <w:style w:type="paragraph" w:styleId="ListContinue5">
    <w:name w:val="List Continue 5"/>
    <w:basedOn w:val="Normal"/>
    <w:qFormat/>
    <w:pPr>
      <w:spacing w:before="0" w:after="120"/>
      <w:ind w:left="1800" w:hanging="0"/>
    </w:pPr>
    <w:rPr/>
  </w:style>
  <w:style w:type="paragraph" w:styleId="22">
    <w:name w:val="List Bullet 3"/>
    <w:basedOn w:val="Normal"/>
    <w:qFormat/>
    <w:pPr>
      <w:ind w:left="720" w:hanging="360"/>
    </w:pPr>
    <w:rPr/>
  </w:style>
  <w:style w:type="paragraph" w:styleId="32">
    <w:name w:val="List Bullet 4"/>
    <w:basedOn w:val="Normal"/>
    <w:qFormat/>
    <w:pPr>
      <w:ind w:left="1080" w:hanging="360"/>
    </w:pPr>
    <w:rPr/>
  </w:style>
  <w:style w:type="paragraph" w:styleId="42">
    <w:name w:val="List Bullet 5"/>
    <w:basedOn w:val="Normal"/>
    <w:qFormat/>
    <w:pPr>
      <w:ind w:left="1440" w:hanging="360"/>
    </w:pPr>
    <w:rPr/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</w:rPr>
  </w:style>
  <w:style w:type="paragraph" w:styleId="BlockText">
    <w:name w:val="Block Text"/>
    <w:basedOn w:val="Normal"/>
    <w:qFormat/>
    <w:pPr>
      <w:spacing w:before="0" w:after="120"/>
      <w:ind w:left="1440" w:right="1440" w:hanging="0"/>
    </w:pPr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EmailSignature">
    <w:name w:val="E-mail Signature"/>
    <w:basedOn w:val="Normal"/>
    <w:qFormat/>
    <w:pPr/>
    <w:rPr/>
  </w:style>
  <w:style w:type="paragraph" w:styleId="NoSpacing">
    <w:name w:val="No Spacing"/>
    <w:link w:val="afff5"/>
    <w:uiPriority w:val="1"/>
    <w:qFormat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a">
    <w:name w:val="Table Colorful 2"/>
    <w:basedOn w:val="a3"/>
    <w:qFormat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38">
    <w:name w:val="Table 3D effects 3"/>
    <w:basedOn w:val="a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pPr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2e">
    <w:name w:val="Table Classic 2"/>
    <w:basedOn w:val="a3"/>
    <w:qFormat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jc w:val="both"/>
    </w:p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LibreOffice/6.3.0.4$Windows_X86_64 LibreOffice_project/057fc023c990d676a43019934386b85b21a9ee99</Application>
  <Pages>13</Pages>
  <Words>2391</Words>
  <Characters>13602</Characters>
  <CharactersWithSpaces>15063</CharactersWithSpaces>
  <Paragraphs>1097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2026-02-10T12:29:00Z</dcterms:created>
  <dc:creator>Ксения Станика</dc:creator>
  <dc:description/>
  <dc:language>ru-RU</dc:language>
  <cp:lastModifiedBy/>
  <cp:lastPrinted>2026-02-14T10:52:00Z</cp:lastPrinted>
  <dcterms:modified xsi:type="dcterms:W3CDTF">2026-02-16T18:18:43Z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CV">
    <vt:lpwstr>FBC5BE715CA74611A99533E5CB1D3F2F_11</vt:lpwstr>
  </property>
  <property fmtid="{D5CDD505-2E9C-101B-9397-08002B2CF9AE}" pid="7" name="KSOProductBuildVer">
    <vt:lpwstr>1049-12.2.0.23196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