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95" w:rsidRDefault="00E65895" w:rsidP="00CD3D82">
      <w:pPr>
        <w:spacing w:line="360" w:lineRule="auto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67552BF" wp14:editId="5BA07093">
            <wp:extent cx="6867525" cy="9582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81243" cy="9601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9CF" w:rsidRPr="00CD3D82" w:rsidRDefault="005C69CF" w:rsidP="00CD3D82">
      <w:pPr>
        <w:numPr>
          <w:ilvl w:val="0"/>
          <w:numId w:val="3"/>
        </w:numPr>
        <w:tabs>
          <w:tab w:val="left" w:pos="709"/>
        </w:tabs>
        <w:spacing w:line="360" w:lineRule="auto"/>
        <w:ind w:left="357" w:firstLine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иными действующими нормативно-правовыми актами, регулирующими отношения в сфере образования.</w:t>
      </w:r>
    </w:p>
    <w:p w:rsidR="00115254" w:rsidRPr="007F66AA" w:rsidRDefault="00E74430" w:rsidP="007F66AA">
      <w:pPr>
        <w:pStyle w:val="af2"/>
        <w:spacing w:line="360" w:lineRule="auto"/>
        <w:jc w:val="both"/>
        <w:rPr>
          <w:sz w:val="28"/>
          <w:szCs w:val="28"/>
        </w:rPr>
      </w:pPr>
      <w:r w:rsidRPr="007F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Правила определяют права, обязанности и ответственность учащихся, устанавливают требования к поведению учащихся в </w:t>
      </w:r>
      <w:r w:rsidR="007F66AA" w:rsidRPr="007F66AA">
        <w:rPr>
          <w:rFonts w:ascii="Times New Roman" w:hAnsi="Times New Roman" w:cs="Times New Roman"/>
          <w:sz w:val="28"/>
          <w:szCs w:val="28"/>
        </w:rPr>
        <w:t>ГКОУ «Тверская школа № 2»</w:t>
      </w:r>
      <w:r w:rsidR="007F66AA">
        <w:rPr>
          <w:rFonts w:ascii="Times New Roman" w:hAnsi="Times New Roman" w:cs="Times New Roman"/>
          <w:sz w:val="28"/>
          <w:szCs w:val="28"/>
        </w:rPr>
        <w:t xml:space="preserve"> (далее - Школа) </w:t>
      </w:r>
      <w:r w:rsidRPr="007F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на ме</w:t>
      </w:r>
      <w:r w:rsidR="007F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роприятиях, которые организует Ш</w:t>
      </w:r>
      <w:r w:rsidRPr="007F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кола и</w:t>
      </w:r>
      <w:r w:rsidRPr="007F66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7F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F66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7F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принимают участие обучающиеся.</w:t>
      </w:r>
    </w:p>
    <w:p w:rsidR="00115254" w:rsidRPr="007F66AA" w:rsidRDefault="00E74430" w:rsidP="007F66AA">
      <w:pPr>
        <w:pStyle w:val="af2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Дисциплина в </w:t>
      </w:r>
      <w:r w:rsidR="007F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</w:t>
      </w:r>
      <w:r w:rsidRPr="007F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66AA">
        <w:rPr>
          <w:rFonts w:ascii="Times New Roman" w:hAnsi="Times New Roman" w:cs="Times New Roman"/>
          <w:sz w:val="28"/>
          <w:szCs w:val="28"/>
        </w:rPr>
        <w:t>поддерживается на основе уважения человеческого достоинства учащихся, педагогических и иных работников. Применение физического и (или) психического насилия по</w:t>
      </w:r>
      <w:r w:rsidRPr="007F66A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F66AA">
        <w:rPr>
          <w:rFonts w:ascii="Times New Roman" w:hAnsi="Times New Roman" w:cs="Times New Roman"/>
          <w:sz w:val="28"/>
          <w:szCs w:val="28"/>
        </w:rPr>
        <w:t>отношению к учащимся не допускается.</w:t>
      </w:r>
    </w:p>
    <w:p w:rsidR="00115254" w:rsidRPr="007F66AA" w:rsidRDefault="00E74430" w:rsidP="007F66AA">
      <w:pPr>
        <w:pStyle w:val="af2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66AA">
        <w:rPr>
          <w:rFonts w:ascii="Times New Roman" w:hAnsi="Times New Roman" w:cs="Times New Roman"/>
          <w:color w:val="000000"/>
          <w:sz w:val="28"/>
          <w:szCs w:val="28"/>
        </w:rPr>
        <w:t xml:space="preserve">1.4. Правила распространяются на всех учащихся </w:t>
      </w:r>
      <w:r w:rsidR="007F66AA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7F66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66AA" w:rsidRDefault="007F66AA" w:rsidP="007F66AA">
      <w:pPr>
        <w:pStyle w:val="af2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5254" w:rsidRPr="007F66AA" w:rsidRDefault="00E74430" w:rsidP="007F66AA">
      <w:pPr>
        <w:pStyle w:val="af2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6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Права учащихся</w:t>
      </w:r>
    </w:p>
    <w:p w:rsidR="00115254" w:rsidRPr="007F66AA" w:rsidRDefault="00E74430" w:rsidP="007F66AA">
      <w:pPr>
        <w:pStyle w:val="af2"/>
        <w:spacing w:line="360" w:lineRule="auto"/>
        <w:rPr>
          <w:sz w:val="28"/>
          <w:szCs w:val="28"/>
        </w:rPr>
      </w:pPr>
      <w:r w:rsidRPr="007F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Учащиеся </w:t>
      </w:r>
      <w:r w:rsidR="007F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 </w:t>
      </w:r>
      <w:r w:rsidRPr="007F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право на следующее:</w:t>
      </w:r>
    </w:p>
    <w:p w:rsidR="00115254" w:rsidRPr="007F66AA" w:rsidRDefault="00E74430" w:rsidP="007F66AA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66AA">
        <w:rPr>
          <w:rFonts w:ascii="Times New Roman" w:hAnsi="Times New Roman" w:cs="Times New Roman"/>
          <w:sz w:val="28"/>
          <w:szCs w:val="28"/>
          <w:lang w:eastAsia="ru-RU"/>
        </w:rPr>
        <w:t>2.1.1 Уважение своего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15254" w:rsidRPr="007F66AA" w:rsidRDefault="00E74430" w:rsidP="007F66AA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66AA">
        <w:rPr>
          <w:rFonts w:ascii="Times New Roman" w:hAnsi="Times New Roman" w:cs="Times New Roman"/>
          <w:sz w:val="28"/>
          <w:szCs w:val="28"/>
          <w:lang w:eastAsia="ru-RU"/>
        </w:rPr>
        <w:t>2.1.2. Благоприятную окружающую среду, которая не наносит вреда здоровью и не ухудшает самочувствие.</w:t>
      </w:r>
    </w:p>
    <w:p w:rsidR="00115254" w:rsidRPr="007F66AA" w:rsidRDefault="00E74430" w:rsidP="007F66AA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66AA">
        <w:rPr>
          <w:rFonts w:ascii="Times New Roman" w:hAnsi="Times New Roman" w:cs="Times New Roman"/>
          <w:sz w:val="28"/>
          <w:szCs w:val="28"/>
          <w:lang w:eastAsia="ru-RU"/>
        </w:rPr>
        <w:t xml:space="preserve">2.1.3. </w:t>
      </w:r>
      <w:r w:rsidRPr="007F66AA">
        <w:rPr>
          <w:rFonts w:ascii="Times New Roman" w:hAnsi="Times New Roman" w:cs="Times New Roman"/>
          <w:sz w:val="28"/>
          <w:szCs w:val="28"/>
        </w:rPr>
        <w:t>Свободу совести, информации, свободное выражение собственных взглядов и убеждений.</w:t>
      </w:r>
    </w:p>
    <w:p w:rsidR="00115254" w:rsidRPr="007F66AA" w:rsidRDefault="00E74430" w:rsidP="007F66AA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66AA">
        <w:rPr>
          <w:rFonts w:ascii="Times New Roman" w:hAnsi="Times New Roman" w:cs="Times New Roman"/>
          <w:sz w:val="28"/>
          <w:szCs w:val="28"/>
        </w:rPr>
        <w:t>2.1.4. Защиту от информации, пропаганды и агитации, наносящих вред здоровью, нравственному и духовному развитию.</w:t>
      </w:r>
    </w:p>
    <w:p w:rsidR="00115254" w:rsidRPr="007F66AA" w:rsidRDefault="00E74430" w:rsidP="007F66AA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66AA">
        <w:rPr>
          <w:rFonts w:ascii="Times New Roman" w:hAnsi="Times New Roman" w:cs="Times New Roman"/>
          <w:sz w:val="28"/>
          <w:szCs w:val="28"/>
        </w:rPr>
        <w:t>2.1.5.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115254" w:rsidRPr="007F66AA" w:rsidRDefault="00E74430" w:rsidP="007F66AA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66AA">
        <w:rPr>
          <w:rFonts w:ascii="Times New Roman" w:hAnsi="Times New Roman" w:cs="Times New Roman"/>
          <w:sz w:val="28"/>
          <w:szCs w:val="28"/>
          <w:lang w:eastAsia="ru-RU"/>
        </w:rPr>
        <w:t xml:space="preserve">2.1.6. Посещение по своему выбору мероприятий, которые проводятся в </w:t>
      </w:r>
      <w:r w:rsidR="007F66AA">
        <w:rPr>
          <w:rFonts w:ascii="Times New Roman" w:hAnsi="Times New Roman" w:cs="Times New Roman"/>
          <w:sz w:val="28"/>
          <w:szCs w:val="28"/>
          <w:lang w:eastAsia="ru-RU"/>
        </w:rPr>
        <w:t>Школе</w:t>
      </w:r>
      <w:r w:rsidRPr="007F66AA">
        <w:rPr>
          <w:rFonts w:ascii="Times New Roman" w:hAnsi="Times New Roman" w:cs="Times New Roman"/>
          <w:sz w:val="28"/>
          <w:szCs w:val="28"/>
          <w:lang w:eastAsia="ru-RU"/>
        </w:rPr>
        <w:t xml:space="preserve"> и не предусмотрены учебным планом.</w:t>
      </w:r>
    </w:p>
    <w:p w:rsidR="00115254" w:rsidRPr="007F66AA" w:rsidRDefault="000E1716" w:rsidP="007F66AA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2.1.7</w:t>
      </w:r>
      <w:r w:rsidR="00E74430" w:rsidRPr="007F66A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Обеспечение условий</w:t>
      </w:r>
      <w:r w:rsidR="00E74430" w:rsidRPr="007F66AA">
        <w:rPr>
          <w:rFonts w:ascii="Times New Roman" w:hAnsi="Times New Roman" w:cs="Times New Roman"/>
          <w:sz w:val="28"/>
          <w:szCs w:val="28"/>
        </w:rPr>
        <w:t xml:space="preserve"> для обучения с учетом особенностей психофизического развития и состояния здоровья.</w:t>
      </w:r>
    </w:p>
    <w:p w:rsidR="00115254" w:rsidRPr="007F66AA" w:rsidRDefault="000E1716" w:rsidP="007F66AA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</w:t>
      </w:r>
      <w:r w:rsidR="00E74430" w:rsidRPr="007F66AA">
        <w:rPr>
          <w:rFonts w:ascii="Times New Roman" w:hAnsi="Times New Roman" w:cs="Times New Roman"/>
          <w:sz w:val="28"/>
          <w:szCs w:val="28"/>
        </w:rPr>
        <w:t>. Получение социально-педагогической и психологической помощи, бе</w:t>
      </w:r>
      <w:r w:rsidR="007F66AA">
        <w:rPr>
          <w:rFonts w:ascii="Times New Roman" w:hAnsi="Times New Roman" w:cs="Times New Roman"/>
          <w:sz w:val="28"/>
          <w:szCs w:val="28"/>
        </w:rPr>
        <w:t xml:space="preserve">сплатной </w:t>
      </w:r>
      <w:proofErr w:type="spellStart"/>
      <w:r w:rsidR="007F66AA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7F66AA">
        <w:rPr>
          <w:rFonts w:ascii="Times New Roman" w:hAnsi="Times New Roman" w:cs="Times New Roman"/>
          <w:sz w:val="28"/>
          <w:szCs w:val="28"/>
        </w:rPr>
        <w:t xml:space="preserve"> - </w:t>
      </w:r>
      <w:r w:rsidR="00E74430" w:rsidRPr="007F66AA">
        <w:rPr>
          <w:rFonts w:ascii="Times New Roman" w:hAnsi="Times New Roman" w:cs="Times New Roman"/>
          <w:sz w:val="28"/>
          <w:szCs w:val="28"/>
        </w:rPr>
        <w:t>педагогической коррекции.</w:t>
      </w:r>
    </w:p>
    <w:p w:rsidR="00115254" w:rsidRPr="007F66AA" w:rsidRDefault="000E1716" w:rsidP="007F66AA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2.1.9</w:t>
      </w:r>
      <w:r w:rsidR="00E74430" w:rsidRPr="007F66AA">
        <w:rPr>
          <w:rFonts w:ascii="Times New Roman" w:hAnsi="Times New Roman" w:cs="Times New Roman"/>
          <w:sz w:val="28"/>
          <w:szCs w:val="28"/>
        </w:rPr>
        <w:t>. Получение знаний, приобретение навыков и умений, соответствующих современному уровню развития науки, техники, технологий и культуры.</w:t>
      </w:r>
    </w:p>
    <w:p w:rsidR="00115254" w:rsidRPr="007F66AA" w:rsidRDefault="000E1716" w:rsidP="007F66AA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2.1.10</w:t>
      </w:r>
      <w:r w:rsidR="00E74430" w:rsidRPr="007F66AA">
        <w:rPr>
          <w:rFonts w:ascii="Times New Roman" w:hAnsi="Times New Roman" w:cs="Times New Roman"/>
          <w:sz w:val="28"/>
          <w:szCs w:val="28"/>
        </w:rPr>
        <w:t>. Профессиональную ориентацию.</w:t>
      </w:r>
    </w:p>
    <w:p w:rsidR="00115254" w:rsidRPr="007F66AA" w:rsidRDefault="000E1716" w:rsidP="007F66AA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2.1.11</w:t>
      </w:r>
      <w:r w:rsidR="00E74430" w:rsidRPr="007F66AA">
        <w:rPr>
          <w:rFonts w:ascii="Times New Roman" w:hAnsi="Times New Roman" w:cs="Times New Roman"/>
          <w:sz w:val="28"/>
          <w:szCs w:val="28"/>
        </w:rPr>
        <w:t>. Обучение по индивидуальному учебному плану, в том числе ускоренное обучение, в пределах осваиваемой образовательной программы в порядке, установленн</w:t>
      </w:r>
      <w:r w:rsidR="007F66AA">
        <w:rPr>
          <w:rFonts w:ascii="Times New Roman" w:hAnsi="Times New Roman" w:cs="Times New Roman"/>
          <w:sz w:val="28"/>
          <w:szCs w:val="28"/>
        </w:rPr>
        <w:t>ом локальным нормативным актом Ш</w:t>
      </w:r>
      <w:r w:rsidR="00E74430" w:rsidRPr="007F66AA">
        <w:rPr>
          <w:rFonts w:ascii="Times New Roman" w:hAnsi="Times New Roman" w:cs="Times New Roman"/>
          <w:sz w:val="28"/>
          <w:szCs w:val="28"/>
        </w:rPr>
        <w:t>колы.</w:t>
      </w:r>
    </w:p>
    <w:p w:rsidR="00115254" w:rsidRPr="007F66AA" w:rsidRDefault="000E1716" w:rsidP="007F66AA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2.1.12</w:t>
      </w:r>
      <w:r w:rsidR="00E74430" w:rsidRPr="007F66AA">
        <w:rPr>
          <w:rFonts w:ascii="Times New Roman" w:hAnsi="Times New Roman" w:cs="Times New Roman"/>
          <w:sz w:val="28"/>
          <w:szCs w:val="28"/>
        </w:rPr>
        <w:t xml:space="preserve">. Освоение наряду с учебными предметами, курсами, дисциплинами по осваиваемой </w:t>
      </w:r>
      <w:r w:rsidR="007F66AA">
        <w:rPr>
          <w:rFonts w:ascii="Times New Roman" w:hAnsi="Times New Roman" w:cs="Times New Roman"/>
          <w:sz w:val="28"/>
          <w:szCs w:val="28"/>
        </w:rPr>
        <w:t>адаптированной основной обще</w:t>
      </w:r>
      <w:r w:rsidR="00E74430" w:rsidRPr="007F66AA">
        <w:rPr>
          <w:rFonts w:ascii="Times New Roman" w:hAnsi="Times New Roman" w:cs="Times New Roman"/>
          <w:sz w:val="28"/>
          <w:szCs w:val="28"/>
        </w:rPr>
        <w:t xml:space="preserve">образовательной программе </w:t>
      </w:r>
      <w:r w:rsidR="007F66AA">
        <w:rPr>
          <w:rFonts w:ascii="Times New Roman" w:hAnsi="Times New Roman" w:cs="Times New Roman"/>
          <w:sz w:val="28"/>
          <w:szCs w:val="28"/>
        </w:rPr>
        <w:t>дополнительных образовательных программ, преподаваемых в Ш</w:t>
      </w:r>
      <w:r w:rsidR="00E74430" w:rsidRPr="007F66AA">
        <w:rPr>
          <w:rFonts w:ascii="Times New Roman" w:hAnsi="Times New Roman" w:cs="Times New Roman"/>
          <w:sz w:val="28"/>
          <w:szCs w:val="28"/>
        </w:rPr>
        <w:t>коле, в установленном порядке.</w:t>
      </w:r>
    </w:p>
    <w:p w:rsidR="00115254" w:rsidRPr="007F66AA" w:rsidRDefault="000E1716" w:rsidP="007F66AA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2.1.13</w:t>
      </w:r>
      <w:r w:rsidR="00E74430" w:rsidRPr="007F66AA">
        <w:rPr>
          <w:rFonts w:ascii="Times New Roman" w:hAnsi="Times New Roman" w:cs="Times New Roman"/>
          <w:sz w:val="28"/>
          <w:szCs w:val="28"/>
        </w:rPr>
        <w:t xml:space="preserve">. Каникулы в соответствии с </w:t>
      </w:r>
      <w:r w:rsidR="00673BEB">
        <w:rPr>
          <w:rFonts w:ascii="Times New Roman" w:hAnsi="Times New Roman" w:cs="Times New Roman"/>
          <w:sz w:val="28"/>
          <w:szCs w:val="28"/>
        </w:rPr>
        <w:t>календарным</w:t>
      </w:r>
      <w:r w:rsidR="00E74430" w:rsidRPr="007F66AA">
        <w:rPr>
          <w:rFonts w:ascii="Times New Roman" w:hAnsi="Times New Roman" w:cs="Times New Roman"/>
          <w:sz w:val="28"/>
          <w:szCs w:val="28"/>
        </w:rPr>
        <w:t xml:space="preserve"> учебным графиком.</w:t>
      </w:r>
    </w:p>
    <w:p w:rsidR="00115254" w:rsidRPr="00FC6E14" w:rsidRDefault="000E1716" w:rsidP="007F66AA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2.1.14</w:t>
      </w:r>
      <w:r w:rsidR="00E74430" w:rsidRPr="007F66AA">
        <w:rPr>
          <w:rFonts w:ascii="Times New Roman" w:hAnsi="Times New Roman" w:cs="Times New Roman"/>
          <w:sz w:val="28"/>
          <w:szCs w:val="28"/>
        </w:rPr>
        <w:t xml:space="preserve">. </w:t>
      </w:r>
      <w:r w:rsidR="00FC6E14" w:rsidRPr="00FC6E14">
        <w:rPr>
          <w:rFonts w:ascii="Times New Roman" w:hAnsi="Times New Roman" w:cs="Times New Roman"/>
          <w:sz w:val="28"/>
          <w:szCs w:val="28"/>
        </w:rPr>
        <w:t xml:space="preserve">Бесплатное пользование учебниками, учебными пособиями, средствами обучения и воспитания </w:t>
      </w:r>
      <w:r w:rsidR="00FC6E14" w:rsidRPr="00FC6E14">
        <w:rPr>
          <w:rFonts w:ascii="Times New Roman" w:hAnsi="Times New Roman" w:cs="Times New Roman"/>
          <w:sz w:val="28"/>
          <w:szCs w:val="28"/>
          <w:lang w:eastAsia="ru-RU"/>
        </w:rPr>
        <w:t>в пределах федеральных государственных образовательных стандартов,</w:t>
      </w:r>
      <w:r w:rsidR="00FC6E14" w:rsidRPr="00FC6E14">
        <w:rPr>
          <w:rFonts w:ascii="Times New Roman" w:hAnsi="Times New Roman" w:cs="Times New Roman"/>
          <w:sz w:val="28"/>
          <w:szCs w:val="28"/>
        </w:rPr>
        <w:t xml:space="preserve"> библиотечно-информационными ресурсами, учебной базой Школы</w:t>
      </w:r>
      <w:r w:rsidR="00FC6E14">
        <w:rPr>
          <w:rFonts w:ascii="Times New Roman" w:hAnsi="Times New Roman" w:cs="Times New Roman"/>
          <w:sz w:val="28"/>
          <w:szCs w:val="28"/>
        </w:rPr>
        <w:t>.</w:t>
      </w:r>
    </w:p>
    <w:p w:rsidR="00115254" w:rsidRPr="007F66AA" w:rsidRDefault="000E1716" w:rsidP="007F66AA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2.1.15</w:t>
      </w:r>
      <w:r w:rsidR="00E74430" w:rsidRPr="007F66AA">
        <w:rPr>
          <w:rFonts w:ascii="Times New Roman" w:hAnsi="Times New Roman" w:cs="Times New Roman"/>
          <w:sz w:val="28"/>
          <w:szCs w:val="28"/>
        </w:rPr>
        <w:t>. Поощрение в порядке, установленно</w:t>
      </w:r>
      <w:r>
        <w:rPr>
          <w:rFonts w:ascii="Times New Roman" w:hAnsi="Times New Roman" w:cs="Times New Roman"/>
          <w:sz w:val="28"/>
          <w:szCs w:val="28"/>
        </w:rPr>
        <w:t>м локальным нормативным актом Школы</w:t>
      </w:r>
      <w:r w:rsidR="00E74430" w:rsidRPr="007F66AA">
        <w:rPr>
          <w:rFonts w:ascii="Times New Roman" w:hAnsi="Times New Roman" w:cs="Times New Roman"/>
          <w:sz w:val="28"/>
          <w:szCs w:val="28"/>
        </w:rPr>
        <w:t>.</w:t>
      </w:r>
    </w:p>
    <w:p w:rsidR="00115254" w:rsidRPr="007F66AA" w:rsidRDefault="000E1716" w:rsidP="007F66AA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2.1.16</w:t>
      </w:r>
      <w:r w:rsidR="00E74430" w:rsidRPr="007F66AA">
        <w:rPr>
          <w:rFonts w:ascii="Times New Roman" w:hAnsi="Times New Roman" w:cs="Times New Roman"/>
          <w:sz w:val="28"/>
          <w:szCs w:val="28"/>
        </w:rPr>
        <w:t>. Перевод в порядке, установленно</w:t>
      </w:r>
      <w:r>
        <w:rPr>
          <w:rFonts w:ascii="Times New Roman" w:hAnsi="Times New Roman" w:cs="Times New Roman"/>
          <w:sz w:val="28"/>
          <w:szCs w:val="28"/>
        </w:rPr>
        <w:t>м локальным нормативным актом Школы</w:t>
      </w:r>
      <w:r w:rsidR="00E74430" w:rsidRPr="007F66AA">
        <w:rPr>
          <w:rFonts w:ascii="Times New Roman" w:hAnsi="Times New Roman" w:cs="Times New Roman"/>
          <w:sz w:val="28"/>
          <w:szCs w:val="28"/>
        </w:rPr>
        <w:t>.</w:t>
      </w:r>
    </w:p>
    <w:p w:rsidR="00115254" w:rsidRDefault="000E1716" w:rsidP="007F66AA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2.1.17</w:t>
      </w:r>
      <w:r w:rsidR="00E74430" w:rsidRPr="007F66AA">
        <w:rPr>
          <w:rFonts w:ascii="Times New Roman" w:hAnsi="Times New Roman" w:cs="Times New Roman"/>
          <w:sz w:val="28"/>
          <w:szCs w:val="28"/>
        </w:rPr>
        <w:t xml:space="preserve">. </w:t>
      </w:r>
      <w:r w:rsidR="00E74430" w:rsidRPr="007F66AA">
        <w:rPr>
          <w:rFonts w:ascii="Times New Roman" w:hAnsi="Times New Roman" w:cs="Times New Roman"/>
          <w:sz w:val="28"/>
          <w:szCs w:val="28"/>
          <w:lang w:eastAsia="ru-RU"/>
        </w:rPr>
        <w:t>Обращение в комиссию по урегулированию споров между участниками образовательных отношений.</w:t>
      </w:r>
    </w:p>
    <w:p w:rsidR="000E1716" w:rsidRPr="007F66AA" w:rsidRDefault="000E1716" w:rsidP="007F66AA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 18.  Иные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права </w:t>
      </w:r>
      <w:r w:rsidR="00FC6E14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FC6E14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закреплённые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законодательством Российской Федерации.</w:t>
      </w:r>
    </w:p>
    <w:p w:rsidR="00115254" w:rsidRPr="007F66AA" w:rsidRDefault="00E74430" w:rsidP="007F66AA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6AA">
        <w:rPr>
          <w:rFonts w:ascii="Times New Roman" w:hAnsi="Times New Roman" w:cs="Times New Roman"/>
          <w:sz w:val="28"/>
          <w:szCs w:val="28"/>
        </w:rPr>
        <w:t>2.2. Учащимся предоставляются следующие меры социальной поддержки:</w:t>
      </w:r>
    </w:p>
    <w:p w:rsidR="00115254" w:rsidRPr="007F66AA" w:rsidRDefault="00E74430" w:rsidP="007F66AA">
      <w:pPr>
        <w:widowControl w:val="0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eastAsia="ar-SA"/>
        </w:rPr>
      </w:pPr>
      <w:r w:rsidRPr="007F66AA">
        <w:rPr>
          <w:sz w:val="28"/>
          <w:szCs w:val="28"/>
          <w:lang w:eastAsia="ar-SA"/>
        </w:rPr>
        <w:t xml:space="preserve">обеспечение бесплатно учебниками и учебными пособиями, а также учебно-методическими материалами, средствами обучения и воспитания в пределах образовательных стандартов; </w:t>
      </w:r>
    </w:p>
    <w:p w:rsidR="00115254" w:rsidRPr="007F66AA" w:rsidRDefault="00E74430" w:rsidP="007F66AA">
      <w:pPr>
        <w:widowControl w:val="0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eastAsia="ar-SA"/>
        </w:rPr>
      </w:pPr>
      <w:r w:rsidRPr="007F66AA">
        <w:rPr>
          <w:sz w:val="28"/>
          <w:szCs w:val="28"/>
          <w:lang w:eastAsia="ar-SA"/>
        </w:rPr>
        <w:t xml:space="preserve">обеспечение </w:t>
      </w:r>
      <w:proofErr w:type="gramStart"/>
      <w:r w:rsidRPr="007F66AA">
        <w:rPr>
          <w:sz w:val="28"/>
          <w:szCs w:val="28"/>
          <w:lang w:eastAsia="ar-SA"/>
        </w:rPr>
        <w:t>бесплатным  горячим</w:t>
      </w:r>
      <w:proofErr w:type="gramEnd"/>
      <w:r w:rsidRPr="007F66AA">
        <w:rPr>
          <w:sz w:val="28"/>
          <w:szCs w:val="28"/>
          <w:lang w:eastAsia="ar-SA"/>
        </w:rPr>
        <w:t xml:space="preserve"> питанием в установленном </w:t>
      </w:r>
      <w:r w:rsidR="00304D29" w:rsidRPr="007F66AA">
        <w:rPr>
          <w:sz w:val="28"/>
          <w:szCs w:val="28"/>
          <w:lang w:eastAsia="ar-SA"/>
        </w:rPr>
        <w:t>порядке</w:t>
      </w:r>
      <w:r w:rsidR="00304D29">
        <w:rPr>
          <w:sz w:val="28"/>
          <w:szCs w:val="28"/>
          <w:lang w:eastAsia="ar-SA"/>
        </w:rPr>
        <w:t>.</w:t>
      </w:r>
    </w:p>
    <w:p w:rsidR="00115254" w:rsidRDefault="00115254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254" w:rsidRPr="00304D29" w:rsidRDefault="00E74430" w:rsidP="00304D29">
      <w:pPr>
        <w:pStyle w:val="af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4D2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3. Обязанности и ответственность учащихся</w:t>
      </w:r>
    </w:p>
    <w:p w:rsidR="00115254" w:rsidRPr="00304D29" w:rsidRDefault="00E74430" w:rsidP="00304D2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4D29">
        <w:rPr>
          <w:rFonts w:ascii="Times New Roman" w:hAnsi="Times New Roman" w:cs="Times New Roman"/>
          <w:sz w:val="28"/>
          <w:szCs w:val="28"/>
          <w:lang w:eastAsia="ru-RU"/>
        </w:rPr>
        <w:t>3.1. Учащиеся обязаны:</w:t>
      </w:r>
    </w:p>
    <w:p w:rsidR="00115254" w:rsidRPr="00304D29" w:rsidRDefault="00E74430" w:rsidP="00304D2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D29">
        <w:rPr>
          <w:rFonts w:ascii="Times New Roman" w:hAnsi="Times New Roman" w:cs="Times New Roman"/>
          <w:sz w:val="28"/>
          <w:szCs w:val="28"/>
        </w:rPr>
        <w:t xml:space="preserve">3.1.1. Соблюдать Устав </w:t>
      </w:r>
      <w:r w:rsidR="00304D29">
        <w:rPr>
          <w:rFonts w:ascii="Times New Roman" w:hAnsi="Times New Roman" w:cs="Times New Roman"/>
          <w:sz w:val="28"/>
          <w:szCs w:val="28"/>
        </w:rPr>
        <w:t>Школы</w:t>
      </w:r>
      <w:r w:rsidRPr="00304D29">
        <w:rPr>
          <w:rFonts w:ascii="Times New Roman" w:hAnsi="Times New Roman" w:cs="Times New Roman"/>
          <w:sz w:val="28"/>
          <w:szCs w:val="28"/>
        </w:rPr>
        <w:t xml:space="preserve">, решения органов управления, настоящие Правила, локальные акты </w:t>
      </w:r>
      <w:r w:rsidR="00304D29">
        <w:rPr>
          <w:rFonts w:ascii="Times New Roman" w:hAnsi="Times New Roman" w:cs="Times New Roman"/>
          <w:sz w:val="28"/>
          <w:szCs w:val="28"/>
        </w:rPr>
        <w:t>Школы.</w:t>
      </w:r>
    </w:p>
    <w:p w:rsidR="00115254" w:rsidRPr="00304D29" w:rsidRDefault="00E74430" w:rsidP="00304D2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4D29">
        <w:rPr>
          <w:rFonts w:ascii="Times New Roman" w:hAnsi="Times New Roman" w:cs="Times New Roman"/>
          <w:sz w:val="28"/>
          <w:szCs w:val="28"/>
        </w:rPr>
        <w:t xml:space="preserve">3.1.2. </w:t>
      </w:r>
      <w:r w:rsidRPr="00304D29">
        <w:rPr>
          <w:rFonts w:ascii="Times New Roman" w:hAnsi="Times New Roman" w:cs="Times New Roman"/>
          <w:sz w:val="28"/>
          <w:szCs w:val="28"/>
          <w:lang w:eastAsia="ru-RU"/>
        </w:rPr>
        <w:t>Соблюдать требования охраны труда, правил</w:t>
      </w:r>
      <w:r w:rsidR="00304D2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04D29">
        <w:rPr>
          <w:rFonts w:ascii="Times New Roman" w:hAnsi="Times New Roman" w:cs="Times New Roman"/>
          <w:sz w:val="28"/>
          <w:szCs w:val="28"/>
          <w:lang w:eastAsia="ru-RU"/>
        </w:rPr>
        <w:t xml:space="preserve"> пожарной безопасности, иные требования безопасности образовательного процесса.</w:t>
      </w:r>
    </w:p>
    <w:p w:rsidR="00115254" w:rsidRPr="00304D29" w:rsidRDefault="00E74430" w:rsidP="00304D2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4D29">
        <w:rPr>
          <w:rFonts w:ascii="Times New Roman" w:hAnsi="Times New Roman" w:cs="Times New Roman"/>
          <w:sz w:val="28"/>
          <w:szCs w:val="28"/>
          <w:lang w:eastAsia="ru-RU"/>
        </w:rPr>
        <w:t xml:space="preserve">3.1.3. Выполнять законные требования и распоряжения администрации, педагогов и работников, сотрудников охраны </w:t>
      </w:r>
      <w:r w:rsidR="00304D29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Pr="00304D2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15254" w:rsidRPr="00304D29" w:rsidRDefault="00E74430" w:rsidP="00304D2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D29">
        <w:rPr>
          <w:rFonts w:ascii="Times New Roman" w:hAnsi="Times New Roman" w:cs="Times New Roman"/>
          <w:sz w:val="28"/>
          <w:szCs w:val="28"/>
          <w:lang w:eastAsia="ru-RU"/>
        </w:rPr>
        <w:t xml:space="preserve">3.1.4. </w:t>
      </w:r>
      <w:r w:rsidRPr="00304D29">
        <w:rPr>
          <w:rFonts w:ascii="Times New Roman" w:hAnsi="Times New Roman" w:cs="Times New Roman"/>
          <w:sz w:val="28"/>
          <w:szCs w:val="28"/>
        </w:rPr>
        <w:t xml:space="preserve">Добросовестно осваивать </w:t>
      </w:r>
      <w:r w:rsidR="00304D29">
        <w:rPr>
          <w:rFonts w:ascii="Times New Roman" w:hAnsi="Times New Roman" w:cs="Times New Roman"/>
          <w:sz w:val="28"/>
          <w:szCs w:val="28"/>
        </w:rPr>
        <w:t>адаптированную основную обще</w:t>
      </w:r>
      <w:r w:rsidRPr="00304D29">
        <w:rPr>
          <w:rFonts w:ascii="Times New Roman" w:hAnsi="Times New Roman" w:cs="Times New Roman"/>
          <w:sz w:val="28"/>
          <w:szCs w:val="28"/>
        </w:rPr>
        <w:t xml:space="preserve">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</w:t>
      </w:r>
      <w:r w:rsidR="00304D29">
        <w:rPr>
          <w:rFonts w:ascii="Times New Roman" w:hAnsi="Times New Roman" w:cs="Times New Roman"/>
          <w:sz w:val="28"/>
          <w:szCs w:val="28"/>
        </w:rPr>
        <w:t>адаптированной основной обще</w:t>
      </w:r>
      <w:r w:rsidRPr="00304D29">
        <w:rPr>
          <w:rFonts w:ascii="Times New Roman" w:hAnsi="Times New Roman" w:cs="Times New Roman"/>
          <w:sz w:val="28"/>
          <w:szCs w:val="28"/>
        </w:rPr>
        <w:t>образовательной программы.</w:t>
      </w:r>
    </w:p>
    <w:p w:rsidR="00115254" w:rsidRPr="00304D29" w:rsidRDefault="00E74430" w:rsidP="00304D2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D29">
        <w:rPr>
          <w:rFonts w:ascii="Times New Roman" w:hAnsi="Times New Roman" w:cs="Times New Roman"/>
          <w:sz w:val="28"/>
          <w:szCs w:val="28"/>
        </w:rPr>
        <w:t>3.1.5. 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:rsidR="00115254" w:rsidRPr="00304D29" w:rsidRDefault="00E74430" w:rsidP="00304D2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D29">
        <w:rPr>
          <w:rFonts w:ascii="Times New Roman" w:hAnsi="Times New Roman" w:cs="Times New Roman"/>
          <w:sz w:val="28"/>
          <w:szCs w:val="28"/>
        </w:rPr>
        <w:t>3.1.6. Уважать честь и достоинство других учащихся</w:t>
      </w:r>
      <w:r w:rsidR="00304D29">
        <w:rPr>
          <w:rFonts w:ascii="Times New Roman" w:hAnsi="Times New Roman" w:cs="Times New Roman"/>
          <w:sz w:val="28"/>
          <w:szCs w:val="28"/>
        </w:rPr>
        <w:t>, их родителей (законных представителей)</w:t>
      </w:r>
      <w:r w:rsidRPr="00304D29">
        <w:rPr>
          <w:rFonts w:ascii="Times New Roman" w:hAnsi="Times New Roman" w:cs="Times New Roman"/>
          <w:sz w:val="28"/>
          <w:szCs w:val="28"/>
        </w:rPr>
        <w:t xml:space="preserve"> и работников </w:t>
      </w:r>
      <w:r w:rsidR="00304D29">
        <w:rPr>
          <w:rFonts w:ascii="Times New Roman" w:hAnsi="Times New Roman" w:cs="Times New Roman"/>
          <w:sz w:val="28"/>
          <w:szCs w:val="28"/>
        </w:rPr>
        <w:t>Школы</w:t>
      </w:r>
      <w:r w:rsidRPr="00304D29">
        <w:rPr>
          <w:rFonts w:ascii="Times New Roman" w:hAnsi="Times New Roman" w:cs="Times New Roman"/>
          <w:sz w:val="28"/>
          <w:szCs w:val="28"/>
        </w:rPr>
        <w:t>, не создавать препятствий для получения образования другими учащимися.</w:t>
      </w:r>
    </w:p>
    <w:p w:rsidR="00115254" w:rsidRPr="00304D29" w:rsidRDefault="00E74430" w:rsidP="00304D2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D29">
        <w:rPr>
          <w:rFonts w:ascii="Times New Roman" w:hAnsi="Times New Roman" w:cs="Times New Roman"/>
          <w:sz w:val="28"/>
          <w:szCs w:val="28"/>
        </w:rPr>
        <w:t xml:space="preserve">3.1.7. Бережно относиться к имуществу </w:t>
      </w:r>
      <w:r w:rsidR="00304D29">
        <w:rPr>
          <w:rFonts w:ascii="Times New Roman" w:hAnsi="Times New Roman" w:cs="Times New Roman"/>
          <w:sz w:val="28"/>
          <w:szCs w:val="28"/>
        </w:rPr>
        <w:t>Школы</w:t>
      </w:r>
      <w:r w:rsidRPr="00304D29">
        <w:rPr>
          <w:rFonts w:ascii="Times New Roman" w:hAnsi="Times New Roman" w:cs="Times New Roman"/>
          <w:sz w:val="28"/>
          <w:szCs w:val="28"/>
        </w:rPr>
        <w:t>.</w:t>
      </w:r>
    </w:p>
    <w:p w:rsidR="00115254" w:rsidRPr="00304D29" w:rsidRDefault="00E74430" w:rsidP="00304D2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4D29">
        <w:rPr>
          <w:rFonts w:ascii="Times New Roman" w:hAnsi="Times New Roman" w:cs="Times New Roman"/>
          <w:sz w:val="28"/>
          <w:szCs w:val="28"/>
          <w:lang w:eastAsia="ru-RU"/>
        </w:rPr>
        <w:t>3.1.8. Следить за своим внешним видом, выполнять установленные школой требования к одежде.</w:t>
      </w:r>
    </w:p>
    <w:p w:rsidR="00115254" w:rsidRPr="00304D29" w:rsidRDefault="00E74430" w:rsidP="00304D29">
      <w:pPr>
        <w:pStyle w:val="af2"/>
        <w:spacing w:line="360" w:lineRule="auto"/>
        <w:jc w:val="both"/>
        <w:rPr>
          <w:sz w:val="28"/>
          <w:szCs w:val="28"/>
        </w:rPr>
      </w:pPr>
      <w:r w:rsidRPr="00304D29">
        <w:rPr>
          <w:rFonts w:ascii="Times New Roman" w:hAnsi="Times New Roman" w:cs="Times New Roman"/>
          <w:sz w:val="28"/>
          <w:szCs w:val="28"/>
          <w:lang w:eastAsia="ru-RU"/>
        </w:rPr>
        <w:t xml:space="preserve">3.2. За неисполнение или нарушение требований Устава, настоящих Правил и иных локальных актов </w:t>
      </w:r>
      <w:r w:rsidR="00304D29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Pr="00304D29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вопросам организации и осуществления образовательной деятельности к учащимся могут быть применены меры </w:t>
      </w:r>
      <w:r w:rsidR="00BC3B0E" w:rsidRPr="00BC3B0E">
        <w:rPr>
          <w:rFonts w:ascii="Times New Roman" w:hAnsi="Times New Roman" w:cs="Times New Roman"/>
          <w:sz w:val="28"/>
          <w:szCs w:val="28"/>
        </w:rPr>
        <w:t>дисциплинарного воздействия воспитательного характера.</w:t>
      </w:r>
      <w:r w:rsidRPr="00304D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15923" w:rsidRPr="00A15923" w:rsidRDefault="00A15923" w:rsidP="00A1592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A15923">
        <w:rPr>
          <w:b/>
          <w:bCs/>
          <w:sz w:val="28"/>
          <w:szCs w:val="28"/>
        </w:rPr>
        <w:t>4. Поощрения и дисциплинарное воздействие</w:t>
      </w:r>
    </w:p>
    <w:p w:rsidR="00A15923" w:rsidRPr="00A15923" w:rsidRDefault="00A15923" w:rsidP="00A159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15923">
        <w:rPr>
          <w:sz w:val="28"/>
          <w:szCs w:val="28"/>
        </w:rPr>
        <w:t xml:space="preserve">4.1. За образцовое выполнение своих обязанностей, повышение качества </w:t>
      </w:r>
      <w:proofErr w:type="spellStart"/>
      <w:r w:rsidRPr="00A15923">
        <w:rPr>
          <w:sz w:val="28"/>
          <w:szCs w:val="28"/>
        </w:rPr>
        <w:t>обученности</w:t>
      </w:r>
      <w:proofErr w:type="spellEnd"/>
      <w:r w:rsidRPr="00A15923">
        <w:rPr>
          <w:sz w:val="28"/>
          <w:szCs w:val="28"/>
        </w:rP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 w:rsidRPr="00A15923">
        <w:rPr>
          <w:sz w:val="28"/>
          <w:szCs w:val="28"/>
        </w:rPr>
        <w:t>внеучебной</w:t>
      </w:r>
      <w:proofErr w:type="spellEnd"/>
      <w:r w:rsidRPr="00A15923">
        <w:rPr>
          <w:sz w:val="28"/>
          <w:szCs w:val="28"/>
        </w:rPr>
        <w:t xml:space="preserve"> деятельности к учащимся школы </w:t>
      </w:r>
      <w:r w:rsidRPr="00A15923">
        <w:rPr>
          <w:sz w:val="28"/>
          <w:szCs w:val="28"/>
        </w:rPr>
        <w:lastRenderedPageBreak/>
        <w:t>могут быть применены следующие виды поощрений:</w:t>
      </w:r>
    </w:p>
    <w:p w:rsidR="00A15923" w:rsidRPr="00A15923" w:rsidRDefault="00A15923" w:rsidP="00A1592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A15923">
        <w:rPr>
          <w:sz w:val="28"/>
          <w:szCs w:val="28"/>
        </w:rPr>
        <w:t>объявление благодарности учащемуся;</w:t>
      </w:r>
    </w:p>
    <w:p w:rsidR="00A15923" w:rsidRPr="00A15923" w:rsidRDefault="00A15923" w:rsidP="00A1592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A15923">
        <w:rPr>
          <w:sz w:val="28"/>
          <w:szCs w:val="28"/>
        </w:rPr>
        <w:t>направление благодарственного письма родителям (законным представителям) учащегося;</w:t>
      </w:r>
    </w:p>
    <w:p w:rsidR="00A15923" w:rsidRPr="00A15923" w:rsidRDefault="00A15923" w:rsidP="00A1592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A15923">
        <w:rPr>
          <w:sz w:val="28"/>
          <w:szCs w:val="28"/>
        </w:rPr>
        <w:t>награждение почетной грамотой и (или) дипломом;</w:t>
      </w:r>
    </w:p>
    <w:p w:rsidR="00A15923" w:rsidRPr="00A15923" w:rsidRDefault="00A15923" w:rsidP="00A159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15923">
        <w:rPr>
          <w:sz w:val="28"/>
          <w:szCs w:val="28"/>
        </w:rPr>
        <w:t>4.2. Процедура применения поощрений</w:t>
      </w:r>
    </w:p>
    <w:p w:rsidR="00A15923" w:rsidRPr="00A15923" w:rsidRDefault="00A15923" w:rsidP="00A159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15923">
        <w:rPr>
          <w:sz w:val="28"/>
          <w:szCs w:val="28"/>
        </w:rPr>
        <w:t>4.2.1. 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результатом.</w:t>
      </w:r>
    </w:p>
    <w:p w:rsidR="00A15923" w:rsidRPr="00A15923" w:rsidRDefault="00A15923" w:rsidP="00A159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15923">
        <w:rPr>
          <w:sz w:val="28"/>
          <w:szCs w:val="28"/>
        </w:rPr>
        <w:t>4.2.2. Награждение почетной грамотой (дипломом) может осуществляться администрацией Школы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Школы и (или) муниципального образования, на территории которого находится Школа.</w:t>
      </w:r>
    </w:p>
    <w:p w:rsidR="00A15923" w:rsidRPr="00A15923" w:rsidRDefault="00A15923" w:rsidP="00A159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15923">
        <w:rPr>
          <w:sz w:val="28"/>
          <w:szCs w:val="28"/>
        </w:rPr>
        <w:t>4.3. За нарушение устава, настоящих Правил и иных локальных нормативных актов Школы к учащимс</w:t>
      </w:r>
      <w:r w:rsidR="001C5E5F">
        <w:rPr>
          <w:sz w:val="28"/>
          <w:szCs w:val="28"/>
        </w:rPr>
        <w:t xml:space="preserve">я могут быть </w:t>
      </w:r>
      <w:proofErr w:type="gramStart"/>
      <w:r w:rsidR="001C5E5F">
        <w:rPr>
          <w:sz w:val="28"/>
          <w:szCs w:val="28"/>
        </w:rPr>
        <w:t xml:space="preserve">применены </w:t>
      </w:r>
      <w:r w:rsidRPr="00A15923">
        <w:rPr>
          <w:sz w:val="28"/>
          <w:szCs w:val="28"/>
        </w:rPr>
        <w:t xml:space="preserve"> м</w:t>
      </w:r>
      <w:r w:rsidR="001C5E5F">
        <w:rPr>
          <w:sz w:val="28"/>
          <w:szCs w:val="28"/>
        </w:rPr>
        <w:t>еры</w:t>
      </w:r>
      <w:proofErr w:type="gramEnd"/>
      <w:r w:rsidR="001C5E5F">
        <w:rPr>
          <w:sz w:val="28"/>
          <w:szCs w:val="28"/>
        </w:rPr>
        <w:t xml:space="preserve"> дисциплинарного воздействия</w:t>
      </w:r>
      <w:r w:rsidRPr="00A15923">
        <w:rPr>
          <w:sz w:val="28"/>
          <w:szCs w:val="28"/>
        </w:rPr>
        <w:t xml:space="preserve"> воспитательного характера</w:t>
      </w:r>
      <w:r w:rsidR="001C5E5F">
        <w:rPr>
          <w:sz w:val="28"/>
          <w:szCs w:val="28"/>
        </w:rPr>
        <w:t xml:space="preserve">. </w:t>
      </w:r>
      <w:r w:rsidRPr="00A15923">
        <w:rPr>
          <w:sz w:val="28"/>
          <w:szCs w:val="28"/>
        </w:rPr>
        <w:t>Меры воспитательного характера представляют собой действия администрации Школы, ее педагогических работников, направленные на разъяснение недопустимости нарушения правил поведения в Школы, осознание учащимся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A15923" w:rsidRPr="00A15923" w:rsidRDefault="00A15923" w:rsidP="00A159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15923">
        <w:rPr>
          <w:sz w:val="28"/>
          <w:szCs w:val="28"/>
        </w:rPr>
        <w:t xml:space="preserve">4.5. </w:t>
      </w:r>
      <w:r w:rsidR="001C5E5F">
        <w:rPr>
          <w:sz w:val="28"/>
          <w:szCs w:val="28"/>
        </w:rPr>
        <w:t>М</w:t>
      </w:r>
      <w:r w:rsidRPr="00A15923">
        <w:rPr>
          <w:sz w:val="28"/>
          <w:szCs w:val="28"/>
        </w:rPr>
        <w:t>еры дисциплинарного взыскания</w:t>
      </w:r>
      <w:r w:rsidR="00FC6E14">
        <w:rPr>
          <w:sz w:val="28"/>
          <w:szCs w:val="28"/>
        </w:rPr>
        <w:t xml:space="preserve"> к обучающимся Ш</w:t>
      </w:r>
      <w:r w:rsidR="001C5E5F">
        <w:rPr>
          <w:sz w:val="28"/>
          <w:szCs w:val="28"/>
        </w:rPr>
        <w:t>колы не применяются.</w:t>
      </w:r>
    </w:p>
    <w:p w:rsidR="00115254" w:rsidRPr="00304D29" w:rsidRDefault="00115254" w:rsidP="00304D29">
      <w:pPr>
        <w:pStyle w:val="af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5254" w:rsidRPr="00304D29" w:rsidRDefault="00FC6E14" w:rsidP="00304D29">
      <w:pPr>
        <w:pStyle w:val="af3"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74430" w:rsidRPr="00304D29">
        <w:rPr>
          <w:b/>
          <w:sz w:val="28"/>
          <w:szCs w:val="28"/>
        </w:rPr>
        <w:t>. Правила посещения школы учащимися</w:t>
      </w:r>
    </w:p>
    <w:p w:rsidR="00115254" w:rsidRPr="00304D29" w:rsidRDefault="00FC6E14" w:rsidP="00304D29">
      <w:pPr>
        <w:pStyle w:val="af2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E74430" w:rsidRPr="00304D29">
        <w:rPr>
          <w:rFonts w:ascii="Times New Roman" w:hAnsi="Times New Roman" w:cs="Times New Roman"/>
          <w:sz w:val="28"/>
          <w:szCs w:val="28"/>
          <w:lang w:eastAsia="ru-RU"/>
        </w:rPr>
        <w:t xml:space="preserve">.1. Посещение занятий и мероприятий, предусмотренных учебным планом, для учащихся обязательно. В случае пропуска занятий (обязательных мероприятий) учащийся предоставляет классному руководителю справку медицинского </w:t>
      </w:r>
      <w:r w:rsidR="00E74430" w:rsidRPr="00304D2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учреждения или заявление родителей (законных представителей) с указанием причины отсутствия.</w:t>
      </w:r>
    </w:p>
    <w:p w:rsidR="00115254" w:rsidRPr="00304D29" w:rsidRDefault="00FC6E14" w:rsidP="00304D2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4430" w:rsidRPr="00304D29">
        <w:rPr>
          <w:rFonts w:ascii="Times New Roman" w:hAnsi="Times New Roman" w:cs="Times New Roman"/>
          <w:sz w:val="28"/>
          <w:szCs w:val="28"/>
        </w:rPr>
        <w:t xml:space="preserve">.2. В случае пропуска занятий и (или) отдельных уроков </w:t>
      </w:r>
      <w:r w:rsidR="00F57885">
        <w:rPr>
          <w:rFonts w:ascii="Times New Roman" w:hAnsi="Times New Roman" w:cs="Times New Roman"/>
          <w:sz w:val="28"/>
          <w:szCs w:val="28"/>
        </w:rPr>
        <w:t xml:space="preserve">по уважительной причине </w:t>
      </w:r>
      <w:r w:rsidR="00304D29">
        <w:rPr>
          <w:rFonts w:ascii="Times New Roman" w:hAnsi="Times New Roman" w:cs="Times New Roman"/>
          <w:sz w:val="28"/>
          <w:szCs w:val="28"/>
        </w:rPr>
        <w:t xml:space="preserve">учащийся или его родители (законные представители) </w:t>
      </w:r>
      <w:r w:rsidR="00F57885">
        <w:rPr>
          <w:rFonts w:ascii="Times New Roman" w:hAnsi="Times New Roman" w:cs="Times New Roman"/>
          <w:sz w:val="28"/>
          <w:szCs w:val="28"/>
        </w:rPr>
        <w:t xml:space="preserve">как можно раньше информируют об этом классного руководителя. </w:t>
      </w:r>
      <w:r w:rsidR="00E74430" w:rsidRPr="00304D29">
        <w:rPr>
          <w:rFonts w:ascii="Times New Roman" w:hAnsi="Times New Roman" w:cs="Times New Roman"/>
          <w:sz w:val="28"/>
          <w:szCs w:val="28"/>
        </w:rPr>
        <w:t xml:space="preserve"> </w:t>
      </w:r>
      <w:r w:rsidR="00F57885">
        <w:rPr>
          <w:rFonts w:ascii="Times New Roman" w:hAnsi="Times New Roman" w:cs="Times New Roman"/>
          <w:sz w:val="28"/>
          <w:szCs w:val="28"/>
        </w:rPr>
        <w:t>В случае пропуска занятий без</w:t>
      </w:r>
      <w:r w:rsidR="00E74430" w:rsidRPr="00304D29">
        <w:rPr>
          <w:rFonts w:ascii="Times New Roman" w:hAnsi="Times New Roman" w:cs="Times New Roman"/>
          <w:sz w:val="28"/>
          <w:szCs w:val="28"/>
        </w:rPr>
        <w:t xml:space="preserve"> уважительной причины, классный руководитель или уполномоченное лицо извещает родителей (законных представителей) и предпринимает меры по </w:t>
      </w:r>
      <w:r w:rsidR="00F57885">
        <w:rPr>
          <w:rFonts w:ascii="Times New Roman" w:hAnsi="Times New Roman" w:cs="Times New Roman"/>
          <w:sz w:val="28"/>
          <w:szCs w:val="28"/>
        </w:rPr>
        <w:t>возвращению ребёнка в Школу</w:t>
      </w:r>
      <w:r w:rsidR="00E74430" w:rsidRPr="00304D29">
        <w:rPr>
          <w:rFonts w:ascii="Times New Roman" w:hAnsi="Times New Roman" w:cs="Times New Roman"/>
          <w:sz w:val="28"/>
          <w:szCs w:val="28"/>
        </w:rPr>
        <w:t>.</w:t>
      </w:r>
    </w:p>
    <w:p w:rsidR="00F57885" w:rsidRDefault="00FC6E14" w:rsidP="00304D29">
      <w:pPr>
        <w:pStyle w:val="af2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5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 w:rsidR="00E74430" w:rsidRPr="00304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r w:rsidR="00F5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</w:t>
      </w:r>
      <w:r w:rsidR="00E74430" w:rsidRPr="00304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учащийся должен иметь при себе все необходимые для уроков </w:t>
      </w:r>
      <w:r w:rsidR="00F5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занятий </w:t>
      </w:r>
      <w:r w:rsidR="00E74430" w:rsidRPr="00304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принадлежности, сменную обувь. </w:t>
      </w:r>
    </w:p>
    <w:p w:rsidR="00115254" w:rsidRPr="00304D29" w:rsidRDefault="00FC6E14" w:rsidP="00304D29">
      <w:pPr>
        <w:pStyle w:val="af2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57885">
        <w:rPr>
          <w:rFonts w:ascii="Times New Roman" w:hAnsi="Times New Roman" w:cs="Times New Roman"/>
          <w:sz w:val="28"/>
          <w:szCs w:val="28"/>
        </w:rPr>
        <w:t>.4</w:t>
      </w:r>
      <w:r w:rsidR="00E74430" w:rsidRPr="00304D29">
        <w:rPr>
          <w:rFonts w:ascii="Times New Roman" w:hAnsi="Times New Roman" w:cs="Times New Roman"/>
          <w:sz w:val="28"/>
          <w:szCs w:val="28"/>
        </w:rPr>
        <w:t>. Учащиеся должны приходить</w:t>
      </w:r>
      <w:r w:rsidR="00E74430" w:rsidRPr="00304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F5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Школу </w:t>
      </w:r>
      <w:r w:rsidR="00E74430" w:rsidRPr="00304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E74430" w:rsidRPr="00304D2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E74430" w:rsidRPr="00304D29">
        <w:rPr>
          <w:rFonts w:ascii="Times New Roman" w:hAnsi="Times New Roman" w:cs="Times New Roman"/>
          <w:sz w:val="28"/>
          <w:szCs w:val="28"/>
        </w:rPr>
        <w:t xml:space="preserve"> </w:t>
      </w:r>
      <w:r w:rsidR="00E74430" w:rsidRPr="00304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 до начала учебных занятий. Опоздание на занятия без уважительной причины недопустимо. В случае опоздания на урок учащийся проходит в класс таким образом, чтобы не мешать образовательному процессу других учащихся.</w:t>
      </w:r>
    </w:p>
    <w:p w:rsidR="00115254" w:rsidRPr="00304D29" w:rsidRDefault="00FC6E14" w:rsidP="00304D29">
      <w:pPr>
        <w:pStyle w:val="af2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5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</w:t>
      </w:r>
      <w:r w:rsidR="00E74430" w:rsidRPr="00304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Перед началом занятий учащиеся оставляют верхнюю одежду и переодевают сменную обувь в гардеробе. </w:t>
      </w:r>
    </w:p>
    <w:p w:rsidR="00115254" w:rsidRPr="00304D29" w:rsidRDefault="00FC6E14" w:rsidP="00304D29">
      <w:pPr>
        <w:pStyle w:val="af2"/>
        <w:spacing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2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</w:t>
      </w:r>
      <w:r w:rsidR="00E74430" w:rsidRPr="00304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Учащимся запрещено приносить в </w:t>
      </w:r>
      <w:r w:rsidR="00F5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Школу</w:t>
      </w:r>
      <w:r w:rsidR="00E74430" w:rsidRPr="00304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15254" w:rsidRPr="00304D29" w:rsidRDefault="00FC6E14" w:rsidP="00304D2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2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</w:t>
      </w:r>
      <w:r w:rsidR="00E74430" w:rsidRPr="00304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E74430" w:rsidRPr="00304D29">
        <w:rPr>
          <w:rFonts w:ascii="Times New Roman" w:hAnsi="Times New Roman" w:cs="Times New Roman"/>
          <w:sz w:val="28"/>
          <w:szCs w:val="28"/>
          <w:lang w:eastAsia="ru-RU"/>
        </w:rPr>
        <w:t xml:space="preserve"> Оружие.</w:t>
      </w:r>
    </w:p>
    <w:p w:rsidR="00115254" w:rsidRPr="00304D29" w:rsidRDefault="00FC6E14" w:rsidP="00304D29">
      <w:pPr>
        <w:pStyle w:val="af2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2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</w:t>
      </w:r>
      <w:r w:rsidR="00E74430" w:rsidRPr="00304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="00E74430" w:rsidRPr="00304D29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="00E74430" w:rsidRPr="00304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олющи</w:t>
      </w:r>
      <w:r w:rsidR="00F5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 легко бьющиеся предметы</w:t>
      </w:r>
      <w:r w:rsidR="00E74430" w:rsidRPr="00304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5254" w:rsidRPr="00304D29" w:rsidRDefault="00FC6E14" w:rsidP="00304D2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2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</w:t>
      </w:r>
      <w:r w:rsidR="00E74430" w:rsidRPr="00304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 w:rsidR="00E74430" w:rsidRPr="00304D29">
        <w:rPr>
          <w:rFonts w:ascii="Times New Roman" w:hAnsi="Times New Roman" w:cs="Times New Roman"/>
          <w:sz w:val="28"/>
          <w:szCs w:val="28"/>
          <w:lang w:eastAsia="ru-RU"/>
        </w:rPr>
        <w:t xml:space="preserve"> Легковоспламеняющиеся, взрывчатые, ядовитые, химические вещества и предметы.</w:t>
      </w:r>
    </w:p>
    <w:p w:rsidR="00115254" w:rsidRPr="00304D29" w:rsidRDefault="00FC6E14" w:rsidP="00304D2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2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</w:t>
      </w:r>
      <w:r w:rsidR="00E74430" w:rsidRPr="00304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</w:t>
      </w:r>
      <w:r w:rsidR="00E74430" w:rsidRPr="00304D29">
        <w:rPr>
          <w:rFonts w:ascii="Times New Roman" w:hAnsi="Times New Roman" w:cs="Times New Roman"/>
          <w:sz w:val="28"/>
          <w:szCs w:val="28"/>
          <w:lang w:eastAsia="ru-RU"/>
        </w:rPr>
        <w:t xml:space="preserve"> Табачные изделия.</w:t>
      </w:r>
    </w:p>
    <w:p w:rsidR="00115254" w:rsidRPr="00304D29" w:rsidRDefault="00FC6E14" w:rsidP="00304D2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2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</w:t>
      </w:r>
      <w:r w:rsidR="00E74430" w:rsidRPr="00304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</w:t>
      </w:r>
      <w:r w:rsidR="00E74430" w:rsidRPr="00304D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7885">
        <w:rPr>
          <w:rFonts w:ascii="Times New Roman" w:hAnsi="Times New Roman" w:cs="Times New Roman"/>
          <w:sz w:val="28"/>
          <w:szCs w:val="28"/>
          <w:lang w:eastAsia="ru-RU"/>
        </w:rPr>
        <w:t>Алкоголь</w:t>
      </w:r>
      <w:r w:rsidR="00E74430" w:rsidRPr="00304D2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57885" w:rsidRDefault="00FC6E14" w:rsidP="00304D2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2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</w:t>
      </w:r>
      <w:r w:rsidR="00E74430" w:rsidRPr="00304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 Н</w:t>
      </w:r>
      <w:r w:rsidR="00E74430" w:rsidRPr="00304D29">
        <w:rPr>
          <w:rFonts w:ascii="Times New Roman" w:hAnsi="Times New Roman" w:cs="Times New Roman"/>
          <w:sz w:val="28"/>
          <w:szCs w:val="28"/>
          <w:lang w:eastAsia="ru-RU"/>
        </w:rPr>
        <w:t xml:space="preserve">аркотики, психотропные, одурманивающие, токсичные вещества иные вещества, обращение которых не допускается или ограничено в РФ или способные причинить вред здоровью участников образовательного процесса. </w:t>
      </w:r>
    </w:p>
    <w:p w:rsidR="00115254" w:rsidRPr="00304D29" w:rsidRDefault="00507B1E" w:rsidP="00304D29">
      <w:pPr>
        <w:pStyle w:val="af2"/>
        <w:spacing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2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</w:t>
      </w:r>
      <w:r w:rsidR="00E74430" w:rsidRPr="00304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территории </w:t>
      </w:r>
      <w:r w:rsidR="00F5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E74430" w:rsidRPr="00304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учащимся запрещено:</w:t>
      </w:r>
    </w:p>
    <w:p w:rsidR="00115254" w:rsidRPr="00304D29" w:rsidRDefault="00507B1E" w:rsidP="00304D2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22215">
        <w:rPr>
          <w:rFonts w:ascii="Times New Roman" w:hAnsi="Times New Roman" w:cs="Times New Roman"/>
          <w:sz w:val="28"/>
          <w:szCs w:val="28"/>
          <w:lang w:eastAsia="ru-RU"/>
        </w:rPr>
        <w:t>.7</w:t>
      </w:r>
      <w:r w:rsidR="00E74430" w:rsidRPr="00304D29">
        <w:rPr>
          <w:rFonts w:ascii="Times New Roman" w:hAnsi="Times New Roman" w:cs="Times New Roman"/>
          <w:sz w:val="28"/>
          <w:szCs w:val="28"/>
          <w:lang w:eastAsia="ru-RU"/>
        </w:rPr>
        <w:t>.1. Употреблять алкогольные</w:t>
      </w:r>
      <w:r w:rsidR="00F578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74430" w:rsidRPr="00304D29">
        <w:rPr>
          <w:rFonts w:ascii="Times New Roman" w:hAnsi="Times New Roman" w:cs="Times New Roman"/>
          <w:sz w:val="28"/>
          <w:szCs w:val="28"/>
          <w:lang w:eastAsia="ru-RU"/>
        </w:rPr>
        <w:t xml:space="preserve">напитки, наркотические средства и психотропные вещества, их </w:t>
      </w:r>
      <w:proofErr w:type="spellStart"/>
      <w:r w:rsidR="00E74430" w:rsidRPr="00304D29">
        <w:rPr>
          <w:rFonts w:ascii="Times New Roman" w:hAnsi="Times New Roman" w:cs="Times New Roman"/>
          <w:sz w:val="28"/>
          <w:szCs w:val="28"/>
          <w:lang w:eastAsia="ru-RU"/>
        </w:rPr>
        <w:t>прекурсоры</w:t>
      </w:r>
      <w:proofErr w:type="spellEnd"/>
      <w:r w:rsidR="00E74430" w:rsidRPr="00304D29">
        <w:rPr>
          <w:rFonts w:ascii="Times New Roman" w:hAnsi="Times New Roman" w:cs="Times New Roman"/>
          <w:sz w:val="28"/>
          <w:szCs w:val="28"/>
          <w:lang w:eastAsia="ru-RU"/>
        </w:rPr>
        <w:t xml:space="preserve"> и аналоги и другие одурманивающие вещества.</w:t>
      </w:r>
    </w:p>
    <w:p w:rsidR="00115254" w:rsidRPr="00304D29" w:rsidRDefault="00507B1E" w:rsidP="00304D2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22215">
        <w:rPr>
          <w:rFonts w:ascii="Times New Roman" w:hAnsi="Times New Roman" w:cs="Times New Roman"/>
          <w:sz w:val="28"/>
          <w:szCs w:val="28"/>
          <w:lang w:eastAsia="ru-RU"/>
        </w:rPr>
        <w:t>.7</w:t>
      </w:r>
      <w:r w:rsidR="00E74430" w:rsidRPr="00304D29">
        <w:rPr>
          <w:rFonts w:ascii="Times New Roman" w:hAnsi="Times New Roman" w:cs="Times New Roman"/>
          <w:sz w:val="28"/>
          <w:szCs w:val="28"/>
          <w:lang w:eastAsia="ru-RU"/>
        </w:rPr>
        <w:t>.2. Играть в азартные игры.</w:t>
      </w:r>
    </w:p>
    <w:p w:rsidR="00115254" w:rsidRPr="00304D29" w:rsidRDefault="00507B1E" w:rsidP="00304D2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822215">
        <w:rPr>
          <w:rFonts w:ascii="Times New Roman" w:hAnsi="Times New Roman" w:cs="Times New Roman"/>
          <w:sz w:val="28"/>
          <w:szCs w:val="28"/>
          <w:lang w:eastAsia="ru-RU"/>
        </w:rPr>
        <w:t>.7</w:t>
      </w:r>
      <w:r w:rsidR="00E74430" w:rsidRPr="00304D29">
        <w:rPr>
          <w:rFonts w:ascii="Times New Roman" w:hAnsi="Times New Roman" w:cs="Times New Roman"/>
          <w:sz w:val="28"/>
          <w:szCs w:val="28"/>
          <w:lang w:eastAsia="ru-RU"/>
        </w:rPr>
        <w:t>.3. К</w:t>
      </w:r>
      <w:r w:rsidR="00F64287">
        <w:rPr>
          <w:rFonts w:ascii="Times New Roman" w:hAnsi="Times New Roman" w:cs="Times New Roman"/>
          <w:sz w:val="28"/>
          <w:szCs w:val="28"/>
          <w:lang w:eastAsia="ru-RU"/>
        </w:rPr>
        <w:t>урить в здании, на территории Школы</w:t>
      </w:r>
      <w:r w:rsidR="00E74430" w:rsidRPr="00304D2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15254" w:rsidRPr="00304D29" w:rsidRDefault="00507B1E" w:rsidP="00304D2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22215">
        <w:rPr>
          <w:rFonts w:ascii="Times New Roman" w:hAnsi="Times New Roman" w:cs="Times New Roman"/>
          <w:sz w:val="28"/>
          <w:szCs w:val="28"/>
          <w:lang w:eastAsia="ru-RU"/>
        </w:rPr>
        <w:t>.7</w:t>
      </w:r>
      <w:r w:rsidR="00E74430" w:rsidRPr="00304D29">
        <w:rPr>
          <w:rFonts w:ascii="Times New Roman" w:hAnsi="Times New Roman" w:cs="Times New Roman"/>
          <w:sz w:val="28"/>
          <w:szCs w:val="28"/>
          <w:lang w:eastAsia="ru-RU"/>
        </w:rPr>
        <w:t>.4. Использовать ненормативную лексику (сквернословить).</w:t>
      </w:r>
    </w:p>
    <w:p w:rsidR="00115254" w:rsidRPr="00304D29" w:rsidRDefault="00507B1E" w:rsidP="00304D2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22215">
        <w:rPr>
          <w:rFonts w:ascii="Times New Roman" w:hAnsi="Times New Roman" w:cs="Times New Roman"/>
          <w:sz w:val="28"/>
          <w:szCs w:val="28"/>
          <w:lang w:eastAsia="ru-RU"/>
        </w:rPr>
        <w:t>.7</w:t>
      </w:r>
      <w:r w:rsidR="00F64287">
        <w:rPr>
          <w:rFonts w:ascii="Times New Roman" w:hAnsi="Times New Roman" w:cs="Times New Roman"/>
          <w:sz w:val="28"/>
          <w:szCs w:val="28"/>
          <w:lang w:eastAsia="ru-RU"/>
        </w:rPr>
        <w:t>.5</w:t>
      </w:r>
      <w:r w:rsidR="00E74430" w:rsidRPr="00304D29">
        <w:rPr>
          <w:rFonts w:ascii="Times New Roman" w:hAnsi="Times New Roman" w:cs="Times New Roman"/>
          <w:sz w:val="28"/>
          <w:szCs w:val="28"/>
          <w:lang w:eastAsia="ru-RU"/>
        </w:rPr>
        <w:t>. Осуществлять пропаганду политических, религиозных идей, а также идей, наносящих вред духовному или физическому здоровью человека.</w:t>
      </w:r>
    </w:p>
    <w:p w:rsidR="00115254" w:rsidRPr="00304D29" w:rsidRDefault="00507B1E" w:rsidP="00304D2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22215">
        <w:rPr>
          <w:rFonts w:ascii="Times New Roman" w:hAnsi="Times New Roman" w:cs="Times New Roman"/>
          <w:sz w:val="28"/>
          <w:szCs w:val="28"/>
          <w:lang w:eastAsia="ru-RU"/>
        </w:rPr>
        <w:t>.7</w:t>
      </w:r>
      <w:r w:rsidR="00F64287">
        <w:rPr>
          <w:rFonts w:ascii="Times New Roman" w:hAnsi="Times New Roman" w:cs="Times New Roman"/>
          <w:sz w:val="28"/>
          <w:szCs w:val="28"/>
          <w:lang w:eastAsia="ru-RU"/>
        </w:rPr>
        <w:t>.6</w:t>
      </w:r>
      <w:r w:rsidR="00E74430" w:rsidRPr="00304D29">
        <w:rPr>
          <w:rFonts w:ascii="Times New Roman" w:hAnsi="Times New Roman" w:cs="Times New Roman"/>
          <w:sz w:val="28"/>
          <w:szCs w:val="28"/>
          <w:lang w:eastAsia="ru-RU"/>
        </w:rPr>
        <w:t>. Портить имущество или использоват</w:t>
      </w:r>
      <w:r w:rsidR="00822215">
        <w:rPr>
          <w:rFonts w:ascii="Times New Roman" w:hAnsi="Times New Roman" w:cs="Times New Roman"/>
          <w:sz w:val="28"/>
          <w:szCs w:val="28"/>
          <w:lang w:eastAsia="ru-RU"/>
        </w:rPr>
        <w:t>ь его не по назначению</w:t>
      </w:r>
      <w:r w:rsidR="00E74430" w:rsidRPr="00304D2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15254" w:rsidRPr="00304D29" w:rsidRDefault="00507B1E" w:rsidP="00304D2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22215">
        <w:rPr>
          <w:rFonts w:ascii="Times New Roman" w:hAnsi="Times New Roman" w:cs="Times New Roman"/>
          <w:sz w:val="28"/>
          <w:szCs w:val="28"/>
          <w:lang w:eastAsia="ru-RU"/>
        </w:rPr>
        <w:t>.7.7</w:t>
      </w:r>
      <w:r w:rsidR="00E74430" w:rsidRPr="00304D2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22215">
        <w:rPr>
          <w:rFonts w:ascii="Times New Roman" w:hAnsi="Times New Roman" w:cs="Times New Roman"/>
          <w:sz w:val="28"/>
          <w:szCs w:val="28"/>
        </w:rPr>
        <w:t>Применять</w:t>
      </w:r>
      <w:r w:rsidR="00E74430" w:rsidRPr="00304D29">
        <w:rPr>
          <w:rFonts w:ascii="Times New Roman" w:hAnsi="Times New Roman" w:cs="Times New Roman"/>
          <w:sz w:val="28"/>
          <w:szCs w:val="28"/>
        </w:rPr>
        <w:t xml:space="preserve"> </w:t>
      </w:r>
      <w:r w:rsidR="00822215">
        <w:rPr>
          <w:rFonts w:ascii="Times New Roman" w:hAnsi="Times New Roman" w:cs="Times New Roman"/>
          <w:sz w:val="28"/>
          <w:szCs w:val="28"/>
        </w:rPr>
        <w:t>к другим людям физическую силу или психологическое насилие</w:t>
      </w:r>
      <w:r w:rsidR="00E74430" w:rsidRPr="00304D29">
        <w:rPr>
          <w:rFonts w:ascii="Times New Roman" w:hAnsi="Times New Roman" w:cs="Times New Roman"/>
          <w:sz w:val="28"/>
          <w:szCs w:val="28"/>
        </w:rPr>
        <w:t>.</w:t>
      </w:r>
    </w:p>
    <w:p w:rsidR="00D40593" w:rsidRDefault="00507B1E" w:rsidP="00304D2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5.7.8</w:t>
      </w:r>
      <w:r w:rsidR="00E74430" w:rsidRPr="00304D29">
        <w:rPr>
          <w:rFonts w:ascii="Times New Roman" w:hAnsi="Times New Roman" w:cs="Times New Roman"/>
          <w:sz w:val="28"/>
          <w:szCs w:val="28"/>
          <w:lang w:eastAsia="ru-RU"/>
        </w:rPr>
        <w:t xml:space="preserve">. Самовольно покидать школу во время образовательного процесса. </w:t>
      </w:r>
    </w:p>
    <w:p w:rsidR="00D254C8" w:rsidRDefault="00507B1E" w:rsidP="00304D2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5.7.9</w:t>
      </w:r>
      <w:r w:rsidR="00D254C8">
        <w:rPr>
          <w:rFonts w:ascii="Times New Roman" w:hAnsi="Times New Roman" w:cs="Times New Roman"/>
          <w:sz w:val="28"/>
          <w:szCs w:val="28"/>
          <w:lang w:eastAsia="ru-RU"/>
        </w:rPr>
        <w:t>. И</w:t>
      </w:r>
      <w:r w:rsidR="00D254C8" w:rsidRPr="001A1E02">
        <w:rPr>
          <w:rFonts w:ascii="Times New Roman" w:hAnsi="Times New Roman" w:cs="Times New Roman"/>
          <w:sz w:val="28"/>
          <w:szCs w:val="28"/>
          <w:lang w:eastAsia="ru-RU"/>
        </w:rPr>
        <w:t xml:space="preserve">спользовать средства скрытой аудио- и видеозаписи без ведома администрации и </w:t>
      </w:r>
      <w:r w:rsidR="00D254C8">
        <w:rPr>
          <w:rFonts w:ascii="Times New Roman" w:hAnsi="Times New Roman" w:cs="Times New Roman"/>
          <w:sz w:val="28"/>
          <w:szCs w:val="28"/>
          <w:lang w:eastAsia="ru-RU"/>
        </w:rPr>
        <w:t xml:space="preserve">согласия </w:t>
      </w:r>
      <w:r w:rsidR="00D254C8" w:rsidRPr="001A1E02">
        <w:rPr>
          <w:rFonts w:ascii="Times New Roman" w:hAnsi="Times New Roman" w:cs="Times New Roman"/>
          <w:sz w:val="28"/>
          <w:szCs w:val="28"/>
          <w:lang w:eastAsia="ru-RU"/>
        </w:rPr>
        <w:t>родителей (законных представителей) обучающихся, права и законные интересы которых могут быть нарушены такой записью. Технические средства скрытой аудио- и видеозаписи могут быть использованы только в случаях, прямо предусмотренных законом.</w:t>
      </w:r>
    </w:p>
    <w:p w:rsidR="00115254" w:rsidRPr="00304D29" w:rsidRDefault="00507B1E" w:rsidP="00304D29">
      <w:pPr>
        <w:pStyle w:val="af2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5.8</w:t>
      </w:r>
      <w:r w:rsidR="00E74430" w:rsidRPr="00304D29">
        <w:rPr>
          <w:rFonts w:ascii="Times New Roman" w:hAnsi="Times New Roman" w:cs="Times New Roman"/>
          <w:sz w:val="28"/>
          <w:szCs w:val="28"/>
          <w:lang w:eastAsia="ru-RU"/>
        </w:rPr>
        <w:t xml:space="preserve">. Дисциплина и порядок </w:t>
      </w:r>
      <w:r w:rsidR="00F64287" w:rsidRPr="00304D29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F64287">
        <w:rPr>
          <w:rFonts w:ascii="Times New Roman" w:hAnsi="Times New Roman" w:cs="Times New Roman"/>
          <w:sz w:val="28"/>
          <w:szCs w:val="28"/>
          <w:lang w:eastAsia="ru-RU"/>
        </w:rPr>
        <w:t>Школе</w:t>
      </w:r>
      <w:r w:rsidR="00F64287" w:rsidRPr="00304D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74430" w:rsidRPr="00304D29">
        <w:rPr>
          <w:rFonts w:ascii="Times New Roman" w:hAnsi="Times New Roman" w:cs="Times New Roman"/>
          <w:sz w:val="28"/>
          <w:szCs w:val="28"/>
          <w:lang w:eastAsia="ru-RU"/>
        </w:rPr>
        <w:t>поддерживаются силами участников образовательного процесса.</w:t>
      </w:r>
    </w:p>
    <w:p w:rsidR="00F64287" w:rsidRPr="00304D29" w:rsidRDefault="00507B1E" w:rsidP="00F64287">
      <w:pPr>
        <w:pStyle w:val="af2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5.9. </w:t>
      </w:r>
      <w:r w:rsidR="00F64287" w:rsidRPr="00F64287">
        <w:rPr>
          <w:rFonts w:ascii="Times New Roman" w:hAnsi="Times New Roman" w:cs="Times New Roman"/>
          <w:sz w:val="28"/>
          <w:szCs w:val="28"/>
          <w:lang w:eastAsia="ru-RU"/>
        </w:rPr>
        <w:t xml:space="preserve"> Правила поведения </w:t>
      </w:r>
      <w:r w:rsidR="00F64287">
        <w:rPr>
          <w:rFonts w:ascii="Times New Roman" w:hAnsi="Times New Roman" w:cs="Times New Roman"/>
          <w:sz w:val="28"/>
          <w:szCs w:val="28"/>
          <w:lang w:eastAsia="ru-RU"/>
        </w:rPr>
        <w:t xml:space="preserve">учащихся </w:t>
      </w:r>
      <w:r w:rsidR="00F64287" w:rsidRPr="00F64287">
        <w:rPr>
          <w:rFonts w:ascii="Times New Roman" w:hAnsi="Times New Roman" w:cs="Times New Roman"/>
          <w:sz w:val="28"/>
          <w:szCs w:val="28"/>
          <w:lang w:eastAsia="ru-RU"/>
        </w:rPr>
        <w:t>в Школе</w:t>
      </w:r>
      <w:r w:rsidR="00F64287" w:rsidRPr="00304D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64287" w:rsidRPr="00304D29" w:rsidRDefault="00507B1E" w:rsidP="00F64287">
      <w:pPr>
        <w:pStyle w:val="af3"/>
        <w:spacing w:line="360" w:lineRule="auto"/>
        <w:ind w:left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5.9.</w:t>
      </w:r>
      <w:r w:rsidR="00F64287">
        <w:rPr>
          <w:sz w:val="28"/>
          <w:szCs w:val="28"/>
        </w:rPr>
        <w:t>1. Учащиеся п</w:t>
      </w:r>
      <w:r w:rsidR="00F64287" w:rsidRPr="00304D29">
        <w:rPr>
          <w:sz w:val="28"/>
          <w:szCs w:val="28"/>
        </w:rPr>
        <w:t>роявля</w:t>
      </w:r>
      <w:r w:rsidR="00F64287">
        <w:rPr>
          <w:sz w:val="28"/>
          <w:szCs w:val="28"/>
        </w:rPr>
        <w:t>ют</w:t>
      </w:r>
      <w:r w:rsidR="00F64287" w:rsidRPr="00304D29">
        <w:rPr>
          <w:sz w:val="28"/>
          <w:szCs w:val="28"/>
        </w:rPr>
        <w:t xml:space="preserve"> уважение к старшим, заботиться о младших.</w:t>
      </w:r>
    </w:p>
    <w:p w:rsidR="00F64287" w:rsidRDefault="00507B1E" w:rsidP="00F64287">
      <w:pPr>
        <w:pStyle w:val="af3"/>
        <w:spacing w:line="360" w:lineRule="auto"/>
        <w:ind w:left="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5.9.</w:t>
      </w:r>
      <w:r w:rsidR="00F64287">
        <w:rPr>
          <w:rFonts w:eastAsia="Calibri"/>
          <w:sz w:val="28"/>
          <w:szCs w:val="28"/>
          <w:lang w:eastAsia="en-US"/>
        </w:rPr>
        <w:t xml:space="preserve">2. </w:t>
      </w:r>
      <w:r w:rsidR="00F64287">
        <w:rPr>
          <w:sz w:val="28"/>
          <w:szCs w:val="28"/>
        </w:rPr>
        <w:t>Учащиеся</w:t>
      </w:r>
      <w:r w:rsidR="00F64287" w:rsidRPr="00304D29">
        <w:rPr>
          <w:sz w:val="28"/>
          <w:szCs w:val="28"/>
        </w:rPr>
        <w:t xml:space="preserve"> </w:t>
      </w:r>
      <w:r w:rsidR="00F64287">
        <w:rPr>
          <w:sz w:val="28"/>
          <w:szCs w:val="28"/>
        </w:rPr>
        <w:t>уступают</w:t>
      </w:r>
      <w:r w:rsidR="00F64287" w:rsidRPr="00304D29">
        <w:rPr>
          <w:sz w:val="28"/>
          <w:szCs w:val="28"/>
        </w:rPr>
        <w:t xml:space="preserve"> дорогу </w:t>
      </w:r>
      <w:r w:rsidR="00F64287">
        <w:rPr>
          <w:sz w:val="28"/>
          <w:szCs w:val="28"/>
        </w:rPr>
        <w:t>педагогам, мальчики – пропускают</w:t>
      </w:r>
      <w:r w:rsidR="00F64287" w:rsidRPr="00304D29">
        <w:rPr>
          <w:sz w:val="28"/>
          <w:szCs w:val="28"/>
        </w:rPr>
        <w:t xml:space="preserve"> вперед девочек, старшие – пропуска</w:t>
      </w:r>
      <w:r w:rsidR="00F64287">
        <w:rPr>
          <w:sz w:val="28"/>
          <w:szCs w:val="28"/>
        </w:rPr>
        <w:t>ют</w:t>
      </w:r>
      <w:r w:rsidR="00F64287" w:rsidRPr="00304D29">
        <w:rPr>
          <w:sz w:val="28"/>
          <w:szCs w:val="28"/>
        </w:rPr>
        <w:t xml:space="preserve"> вперед младших.</w:t>
      </w:r>
    </w:p>
    <w:p w:rsidR="00115254" w:rsidRPr="00F64287" w:rsidRDefault="00507B1E" w:rsidP="00F64287">
      <w:pPr>
        <w:pStyle w:val="af3"/>
        <w:spacing w:line="360" w:lineRule="auto"/>
        <w:ind w:left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5.9</w:t>
      </w:r>
      <w:r w:rsidR="00F64287">
        <w:rPr>
          <w:sz w:val="28"/>
          <w:szCs w:val="28"/>
        </w:rPr>
        <w:t>.3. Учащиеся</w:t>
      </w:r>
      <w:r w:rsidR="00F64287" w:rsidRPr="00304D29">
        <w:rPr>
          <w:rFonts w:eastAsia="Calibri"/>
          <w:sz w:val="28"/>
          <w:szCs w:val="28"/>
          <w:lang w:eastAsia="en-US"/>
        </w:rPr>
        <w:t xml:space="preserve"> </w:t>
      </w:r>
      <w:r w:rsidR="00F64287">
        <w:rPr>
          <w:rFonts w:eastAsia="Calibri"/>
          <w:sz w:val="28"/>
          <w:szCs w:val="28"/>
          <w:lang w:eastAsia="en-US"/>
        </w:rPr>
        <w:t>соблюдают</w:t>
      </w:r>
      <w:r w:rsidR="00F64287" w:rsidRPr="00304D29">
        <w:rPr>
          <w:rFonts w:eastAsia="Calibri"/>
          <w:sz w:val="28"/>
          <w:szCs w:val="28"/>
          <w:lang w:eastAsia="en-US"/>
        </w:rPr>
        <w:t xml:space="preserve"> вежливые формы общения с окружающими.</w:t>
      </w:r>
    </w:p>
    <w:p w:rsidR="00115254" w:rsidRDefault="00115254">
      <w:pPr>
        <w:pStyle w:val="af2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5254" w:rsidRDefault="00507B1E">
      <w:pPr>
        <w:pStyle w:val="af2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E74430" w:rsidRPr="001A1E02">
        <w:rPr>
          <w:rFonts w:ascii="Times New Roman" w:hAnsi="Times New Roman" w:cs="Times New Roman"/>
          <w:b/>
          <w:sz w:val="28"/>
          <w:szCs w:val="28"/>
          <w:lang w:eastAsia="ru-RU"/>
        </w:rPr>
        <w:t>. Правила поведения учащихся во время урока</w:t>
      </w:r>
    </w:p>
    <w:p w:rsidR="001A1E02" w:rsidRPr="001A1E02" w:rsidRDefault="001A1E02">
      <w:pPr>
        <w:pStyle w:val="af2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5254" w:rsidRPr="001A1E02" w:rsidRDefault="00507B1E" w:rsidP="00694096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E74430" w:rsidRPr="001A1E02">
        <w:rPr>
          <w:rFonts w:ascii="Times New Roman" w:hAnsi="Times New Roman" w:cs="Times New Roman"/>
          <w:sz w:val="28"/>
          <w:szCs w:val="28"/>
          <w:lang w:eastAsia="ru-RU"/>
        </w:rPr>
        <w:t xml:space="preserve">.1. </w:t>
      </w:r>
      <w:r w:rsidR="00D40593" w:rsidRPr="001A1E02">
        <w:rPr>
          <w:rFonts w:ascii="Times New Roman" w:hAnsi="Times New Roman" w:cs="Times New Roman"/>
          <w:sz w:val="28"/>
          <w:szCs w:val="28"/>
          <w:lang w:eastAsia="ru-RU"/>
        </w:rPr>
        <w:t>Перед началом урока учащиеся должны подготовить свое рабочее место и все необходимое для работы в классе.</w:t>
      </w:r>
    </w:p>
    <w:p w:rsidR="00115254" w:rsidRPr="001A1E02" w:rsidRDefault="00507B1E" w:rsidP="00694096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E74430" w:rsidRPr="001A1E02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r w:rsidR="00D40593">
        <w:rPr>
          <w:rFonts w:ascii="Times New Roman" w:hAnsi="Times New Roman" w:cs="Times New Roman"/>
          <w:sz w:val="28"/>
          <w:szCs w:val="28"/>
          <w:lang w:eastAsia="ru-RU"/>
        </w:rPr>
        <w:t>Во время урока учащийся должен находится в учебном кабинете вместе со своим классом (группой) на своём месте, выходить из кабинета можно только с разрешения педагога.</w:t>
      </w:r>
    </w:p>
    <w:p w:rsidR="00115254" w:rsidRPr="001A1E02" w:rsidRDefault="00507B1E" w:rsidP="00694096">
      <w:pPr>
        <w:pStyle w:val="af2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E74430" w:rsidRPr="001A1E02">
        <w:rPr>
          <w:rFonts w:ascii="Times New Roman" w:hAnsi="Times New Roman" w:cs="Times New Roman"/>
          <w:sz w:val="28"/>
          <w:szCs w:val="28"/>
          <w:lang w:eastAsia="ru-RU"/>
        </w:rPr>
        <w:t>.3. При входе учителя в класс учащиеся встают в знак приветствия и садятся после того, как учитель ответит на приветствие и разрешит сесть.</w:t>
      </w:r>
    </w:p>
    <w:p w:rsidR="00115254" w:rsidRPr="001A1E02" w:rsidRDefault="00507B1E" w:rsidP="00694096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</w:t>
      </w:r>
      <w:r w:rsidR="00E74430" w:rsidRPr="001A1E02">
        <w:rPr>
          <w:rFonts w:ascii="Times New Roman" w:hAnsi="Times New Roman" w:cs="Times New Roman"/>
          <w:sz w:val="28"/>
          <w:szCs w:val="28"/>
          <w:lang w:eastAsia="ru-RU"/>
        </w:rPr>
        <w:t>.4. В</w:t>
      </w:r>
      <w:r w:rsidR="00D40593">
        <w:rPr>
          <w:rFonts w:ascii="Times New Roman" w:hAnsi="Times New Roman" w:cs="Times New Roman"/>
          <w:sz w:val="28"/>
          <w:szCs w:val="28"/>
          <w:lang w:eastAsia="ru-RU"/>
        </w:rPr>
        <w:t xml:space="preserve"> случае опоздания на урок учащий</w:t>
      </w:r>
      <w:r w:rsidR="00E74430" w:rsidRPr="001A1E02">
        <w:rPr>
          <w:rFonts w:ascii="Times New Roman" w:hAnsi="Times New Roman" w:cs="Times New Roman"/>
          <w:sz w:val="28"/>
          <w:szCs w:val="28"/>
          <w:lang w:eastAsia="ru-RU"/>
        </w:rPr>
        <w:t>ся долж</w:t>
      </w:r>
      <w:r w:rsidR="00D40593">
        <w:rPr>
          <w:rFonts w:ascii="Times New Roman" w:hAnsi="Times New Roman" w:cs="Times New Roman"/>
          <w:sz w:val="28"/>
          <w:szCs w:val="28"/>
          <w:lang w:eastAsia="ru-RU"/>
        </w:rPr>
        <w:t>ен</w:t>
      </w:r>
      <w:r w:rsidR="00E74430" w:rsidRPr="001A1E02">
        <w:rPr>
          <w:rFonts w:ascii="Times New Roman" w:hAnsi="Times New Roman" w:cs="Times New Roman"/>
          <w:sz w:val="28"/>
          <w:szCs w:val="28"/>
          <w:lang w:eastAsia="ru-RU"/>
        </w:rPr>
        <w:t xml:space="preserve">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D40593" w:rsidRDefault="00507B1E" w:rsidP="00694096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E74430" w:rsidRPr="001A1E02">
        <w:rPr>
          <w:rFonts w:ascii="Times New Roman" w:hAnsi="Times New Roman" w:cs="Times New Roman"/>
          <w:sz w:val="28"/>
          <w:szCs w:val="28"/>
          <w:lang w:eastAsia="ru-RU"/>
        </w:rPr>
        <w:t xml:space="preserve">.5. Время урока должно использоваться только для учебных целей. </w:t>
      </w:r>
    </w:p>
    <w:p w:rsidR="00115254" w:rsidRPr="001A1E02" w:rsidRDefault="00507B1E" w:rsidP="00694096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E74430" w:rsidRPr="001A1E02">
        <w:rPr>
          <w:rFonts w:ascii="Times New Roman" w:hAnsi="Times New Roman" w:cs="Times New Roman"/>
          <w:sz w:val="28"/>
          <w:szCs w:val="28"/>
          <w:lang w:eastAsia="ru-RU"/>
        </w:rPr>
        <w:t xml:space="preserve">.6. </w:t>
      </w:r>
      <w:r w:rsidR="00D40593">
        <w:rPr>
          <w:rFonts w:ascii="Times New Roman" w:hAnsi="Times New Roman" w:cs="Times New Roman"/>
          <w:sz w:val="28"/>
          <w:szCs w:val="28"/>
          <w:lang w:eastAsia="ru-RU"/>
        </w:rPr>
        <w:t>Учащийся всегда должен иметь при себе дневник</w:t>
      </w:r>
      <w:r w:rsidR="0069409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694096" w:rsidRPr="001A1E02">
        <w:rPr>
          <w:rFonts w:ascii="Times New Roman" w:hAnsi="Times New Roman" w:cs="Times New Roman"/>
          <w:sz w:val="28"/>
          <w:szCs w:val="28"/>
          <w:lang w:eastAsia="ru-RU"/>
        </w:rPr>
        <w:t>предъявлять</w:t>
      </w:r>
      <w:r w:rsidR="00694096">
        <w:rPr>
          <w:rFonts w:ascii="Times New Roman" w:hAnsi="Times New Roman" w:cs="Times New Roman"/>
          <w:sz w:val="28"/>
          <w:szCs w:val="28"/>
          <w:lang w:eastAsia="ru-RU"/>
        </w:rPr>
        <w:t xml:space="preserve"> его по</w:t>
      </w:r>
      <w:r w:rsidR="00E74430" w:rsidRPr="001A1E02"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требованию учителя (классног</w:t>
      </w:r>
      <w:r w:rsidR="00694096">
        <w:rPr>
          <w:rFonts w:ascii="Times New Roman" w:hAnsi="Times New Roman" w:cs="Times New Roman"/>
          <w:sz w:val="28"/>
          <w:szCs w:val="28"/>
          <w:lang w:eastAsia="ru-RU"/>
        </w:rPr>
        <w:t>о руководителя, дежурного администратора)</w:t>
      </w:r>
      <w:r w:rsidR="00E74430" w:rsidRPr="001A1E0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15254" w:rsidRPr="001A1E02" w:rsidRDefault="00507B1E" w:rsidP="00694096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E74430" w:rsidRPr="001A1E02">
        <w:rPr>
          <w:rFonts w:ascii="Times New Roman" w:hAnsi="Times New Roman" w:cs="Times New Roman"/>
          <w:sz w:val="28"/>
          <w:szCs w:val="28"/>
          <w:lang w:eastAsia="ru-RU"/>
        </w:rPr>
        <w:t>.7. Если ученику нужно задать вопрос или он готов ответить на вопрос учителя, ученик поднимает руку и задает свой вопрос (отвечает на вопрос учителя) после разрешения учителя.</w:t>
      </w:r>
    </w:p>
    <w:p w:rsidR="00115254" w:rsidRPr="001A1E02" w:rsidRDefault="00507B1E" w:rsidP="00694096">
      <w:pPr>
        <w:pStyle w:val="af2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94096">
        <w:rPr>
          <w:rFonts w:ascii="Times New Roman" w:hAnsi="Times New Roman" w:cs="Times New Roman"/>
          <w:sz w:val="28"/>
          <w:szCs w:val="28"/>
          <w:lang w:eastAsia="ru-RU"/>
        </w:rPr>
        <w:t>.8</w:t>
      </w:r>
      <w:r w:rsidR="00E74430" w:rsidRPr="001A1E0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17ED2">
        <w:rPr>
          <w:rFonts w:ascii="Times New Roman" w:hAnsi="Times New Roman" w:cs="Times New Roman"/>
          <w:sz w:val="28"/>
          <w:szCs w:val="28"/>
          <w:lang w:eastAsia="ru-RU"/>
        </w:rPr>
        <w:t>По окончании урока у</w:t>
      </w:r>
      <w:r w:rsidR="00E74430" w:rsidRPr="001A1E02">
        <w:rPr>
          <w:rFonts w:ascii="Times New Roman" w:hAnsi="Times New Roman" w:cs="Times New Roman"/>
          <w:sz w:val="28"/>
          <w:szCs w:val="28"/>
          <w:lang w:eastAsia="ru-RU"/>
        </w:rPr>
        <w:t xml:space="preserve">чащиеся могут выйти из класса после того, как прозвенит </w:t>
      </w:r>
      <w:proofErr w:type="gramStart"/>
      <w:r w:rsidR="00E74430" w:rsidRPr="001A1E02">
        <w:rPr>
          <w:rFonts w:ascii="Times New Roman" w:hAnsi="Times New Roman" w:cs="Times New Roman"/>
          <w:sz w:val="28"/>
          <w:szCs w:val="28"/>
          <w:lang w:eastAsia="ru-RU"/>
        </w:rPr>
        <w:t>звонок</w:t>
      </w:r>
      <w:proofErr w:type="gramEnd"/>
      <w:r w:rsidR="00E74430" w:rsidRPr="001A1E02">
        <w:rPr>
          <w:rFonts w:ascii="Times New Roman" w:hAnsi="Times New Roman" w:cs="Times New Roman"/>
          <w:sz w:val="28"/>
          <w:szCs w:val="28"/>
          <w:lang w:eastAsia="ru-RU"/>
        </w:rPr>
        <w:t xml:space="preserve"> и учитель объявит об окончании урока.</w:t>
      </w:r>
    </w:p>
    <w:p w:rsidR="006F06DD" w:rsidRDefault="00507B1E" w:rsidP="00694096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94096">
        <w:rPr>
          <w:rFonts w:ascii="Times New Roman" w:hAnsi="Times New Roman" w:cs="Times New Roman"/>
          <w:sz w:val="28"/>
          <w:szCs w:val="28"/>
          <w:lang w:eastAsia="ru-RU"/>
        </w:rPr>
        <w:t>.9</w:t>
      </w:r>
      <w:r w:rsidR="00E74430" w:rsidRPr="001A1E02">
        <w:rPr>
          <w:rFonts w:ascii="Times New Roman" w:hAnsi="Times New Roman" w:cs="Times New Roman"/>
          <w:sz w:val="28"/>
          <w:szCs w:val="28"/>
          <w:lang w:eastAsia="ru-RU"/>
        </w:rPr>
        <w:t xml:space="preserve">. Во время уроков учащиеся могут пользоваться только теми техническими средствами, которые необходимы в образовательном процессе, или теми, которые разрешил использовать учитель. </w:t>
      </w:r>
    </w:p>
    <w:p w:rsidR="00D254C8" w:rsidRPr="00D254C8" w:rsidRDefault="00507B1E" w:rsidP="00694096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94096" w:rsidRPr="00D254C8">
        <w:rPr>
          <w:rFonts w:ascii="Times New Roman" w:hAnsi="Times New Roman" w:cs="Times New Roman"/>
          <w:sz w:val="28"/>
          <w:szCs w:val="28"/>
          <w:lang w:eastAsia="ru-RU"/>
        </w:rPr>
        <w:t xml:space="preserve">.10. </w:t>
      </w:r>
      <w:r w:rsidR="00D254C8" w:rsidRPr="00D25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учащийся отвечает за чистоту и порядок на своем рабочем месте, приводит его в порядок после окончания урока.</w:t>
      </w:r>
    </w:p>
    <w:p w:rsidR="00115254" w:rsidRPr="001A1E02" w:rsidRDefault="00115254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5254" w:rsidRPr="006F06DD" w:rsidRDefault="00507B1E" w:rsidP="00694096">
      <w:pPr>
        <w:pStyle w:val="af2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E74430" w:rsidRPr="006F06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Правила поведения учащихся во время перемены</w:t>
      </w:r>
    </w:p>
    <w:p w:rsidR="00115254" w:rsidRPr="006F06DD" w:rsidRDefault="00507B1E" w:rsidP="00694096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E74430" w:rsidRPr="006F06DD">
        <w:rPr>
          <w:rFonts w:ascii="Times New Roman" w:hAnsi="Times New Roman" w:cs="Times New Roman"/>
          <w:sz w:val="28"/>
          <w:szCs w:val="28"/>
          <w:lang w:eastAsia="ru-RU"/>
        </w:rPr>
        <w:t>.1. Время, отведенное на перемену, предназначено для отдыха учащихся и подготовки к следующему по расписанию занятию.</w:t>
      </w:r>
    </w:p>
    <w:p w:rsidR="00D254C8" w:rsidRDefault="00507B1E" w:rsidP="00694096">
      <w:pPr>
        <w:pStyle w:val="af2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E74430" w:rsidRPr="006F06DD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r w:rsidR="00D254C8" w:rsidRPr="00D25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переменах учащиеся должны</w:t>
      </w:r>
      <w:r w:rsidR="00D25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115254" w:rsidRDefault="00507B1E" w:rsidP="00694096">
      <w:pPr>
        <w:pStyle w:val="af2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9E4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.2.1</w:t>
      </w:r>
      <w:r w:rsidR="00D25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 Н</w:t>
      </w:r>
      <w:r w:rsidR="00D254C8" w:rsidRPr="00D25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аходиться в рекреациях или коридорах, давая возможность проветрить кабинеты</w:t>
      </w:r>
      <w:r w:rsidR="00D25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E43E4" w:rsidRPr="009E43E4" w:rsidRDefault="00507B1E" w:rsidP="00694096">
      <w:pPr>
        <w:pStyle w:val="af2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9E4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.2.2. Соблюдать требования техники безопасности, </w:t>
      </w:r>
      <w:r w:rsidR="009E43E4" w:rsidRPr="009E4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аккуратно п</w:t>
      </w:r>
      <w:r w:rsidR="009E4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ользоваться дверьми, не совершать</w:t>
      </w:r>
      <w:r w:rsidR="009E43E4" w:rsidRPr="009E4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действий, опасных для здоровья</w:t>
      </w:r>
      <w:r w:rsidR="009E4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своего и окружающих</w:t>
      </w:r>
      <w:r w:rsidR="009E43E4" w:rsidRPr="009E4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254C8" w:rsidRDefault="00507B1E" w:rsidP="00694096">
      <w:pPr>
        <w:pStyle w:val="af2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9E4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.2.3. Выполнять требования дежурного учителя и дежурного администратора.</w:t>
      </w:r>
    </w:p>
    <w:p w:rsidR="00543FC9" w:rsidRPr="009C06B3" w:rsidRDefault="00507B1E" w:rsidP="00694096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543FC9" w:rsidRPr="009C0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.2.4. </w:t>
      </w:r>
      <w:r w:rsidR="00543FC9" w:rsidRPr="009C06B3">
        <w:rPr>
          <w:rFonts w:ascii="Times New Roman" w:hAnsi="Times New Roman" w:cs="Times New Roman"/>
          <w:sz w:val="28"/>
          <w:szCs w:val="28"/>
          <w:shd w:val="clear" w:color="auto" w:fill="FFFFFF"/>
        </w:rPr>
        <w:t>В местах общего пользования (в том числе, в туалете) учащиеся должны соблюдать чистоту и порядок, правила личной гигиены.</w:t>
      </w:r>
    </w:p>
    <w:p w:rsidR="00115254" w:rsidRPr="006F06DD" w:rsidRDefault="00507B1E" w:rsidP="00694096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E74430" w:rsidRPr="006F06DD">
        <w:rPr>
          <w:rFonts w:ascii="Times New Roman" w:hAnsi="Times New Roman" w:cs="Times New Roman"/>
          <w:sz w:val="28"/>
          <w:szCs w:val="28"/>
          <w:lang w:eastAsia="ru-RU"/>
        </w:rPr>
        <w:t>.3. Во время перемен учащимся запрещается:</w:t>
      </w:r>
    </w:p>
    <w:p w:rsidR="00D254C8" w:rsidRDefault="00507B1E" w:rsidP="00694096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</w:t>
      </w:r>
      <w:r w:rsidR="00E74430" w:rsidRPr="006F06DD">
        <w:rPr>
          <w:rFonts w:ascii="Times New Roman" w:hAnsi="Times New Roman" w:cs="Times New Roman"/>
          <w:sz w:val="28"/>
          <w:szCs w:val="28"/>
          <w:lang w:eastAsia="ru-RU"/>
        </w:rPr>
        <w:t xml:space="preserve">.3.1. </w:t>
      </w:r>
      <w:r w:rsidR="00694096" w:rsidRPr="006F06DD">
        <w:rPr>
          <w:rFonts w:ascii="Times New Roman" w:hAnsi="Times New Roman" w:cs="Times New Roman"/>
          <w:sz w:val="28"/>
          <w:szCs w:val="28"/>
          <w:lang w:eastAsia="ru-RU"/>
        </w:rPr>
        <w:t>Бегать по коридорам, лестницам, вблизи оконных и лестничных проемов и в других местах, не предназначенных для активного движения</w:t>
      </w:r>
      <w:r w:rsidR="009E43E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E43E4" w:rsidRPr="009E4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перегибаться через </w:t>
      </w:r>
      <w:r w:rsidR="009E4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лестничные перила, съезжать по перилам</w:t>
      </w:r>
      <w:r w:rsidR="00694096" w:rsidRPr="006F06D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254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254C8" w:rsidRDefault="00507B1E" w:rsidP="00694096">
      <w:pPr>
        <w:pStyle w:val="af2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E74430" w:rsidRPr="006F06DD">
        <w:rPr>
          <w:rFonts w:ascii="Times New Roman" w:hAnsi="Times New Roman" w:cs="Times New Roman"/>
          <w:sz w:val="28"/>
          <w:szCs w:val="28"/>
          <w:lang w:eastAsia="ru-RU"/>
        </w:rPr>
        <w:t xml:space="preserve">.3.2. </w:t>
      </w:r>
      <w:r w:rsidR="00694096" w:rsidRPr="006F06DD">
        <w:rPr>
          <w:rFonts w:ascii="Times New Roman" w:hAnsi="Times New Roman" w:cs="Times New Roman"/>
          <w:sz w:val="28"/>
          <w:szCs w:val="28"/>
          <w:lang w:eastAsia="ru-RU"/>
        </w:rPr>
        <w:t>Толкать друг друга, перебрасываться предметами</w:t>
      </w:r>
      <w:r w:rsidR="00D254C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254C8" w:rsidRPr="00D25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применять физическую силу, играть в опасные игры, совершать действия, которые могут привести к травмам и порче имущества</w:t>
      </w:r>
      <w:r w:rsidR="00D25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15254" w:rsidRPr="00F17ED2" w:rsidRDefault="00115254" w:rsidP="00D254C8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115254" w:rsidRDefault="00507B1E" w:rsidP="00543FC9">
      <w:pPr>
        <w:pStyle w:val="af2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E74430" w:rsidRPr="006940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Правила поведения учащихся в </w:t>
      </w:r>
      <w:r w:rsidR="00543F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буфете-раздаточной</w:t>
      </w:r>
    </w:p>
    <w:p w:rsidR="00115254" w:rsidRPr="00543FC9" w:rsidRDefault="00507B1E" w:rsidP="00543FC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E74430" w:rsidRPr="00543FC9">
        <w:rPr>
          <w:rFonts w:ascii="Times New Roman" w:hAnsi="Times New Roman" w:cs="Times New Roman"/>
          <w:sz w:val="28"/>
          <w:szCs w:val="28"/>
          <w:lang w:eastAsia="ru-RU"/>
        </w:rPr>
        <w:t xml:space="preserve">.1. Учащиеся </w:t>
      </w:r>
      <w:r w:rsidR="00980EB0" w:rsidRPr="00543F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посещают </w:t>
      </w:r>
      <w:r w:rsidR="00543FC9" w:rsidRPr="00543FC9">
        <w:rPr>
          <w:rFonts w:ascii="Times New Roman" w:hAnsi="Times New Roman" w:cs="Times New Roman"/>
          <w:sz w:val="28"/>
          <w:szCs w:val="28"/>
          <w:shd w:val="clear" w:color="auto" w:fill="FFFFFF"/>
        </w:rPr>
        <w:t>буфет-раздаточную на переменах</w:t>
      </w:r>
      <w:r w:rsidR="00980EB0" w:rsidRPr="00543F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согласно графику, в </w:t>
      </w:r>
      <w:proofErr w:type="gramStart"/>
      <w:r w:rsidR="00980EB0" w:rsidRPr="00543FC9">
        <w:rPr>
          <w:rFonts w:ascii="Times New Roman" w:hAnsi="Times New Roman" w:cs="Times New Roman"/>
          <w:sz w:val="28"/>
          <w:szCs w:val="28"/>
          <w:shd w:val="clear" w:color="auto" w:fill="FFFFFF"/>
        </w:rPr>
        <w:t>сопровождении  учителя</w:t>
      </w:r>
      <w:proofErr w:type="gramEnd"/>
      <w:r w:rsidR="00E74430" w:rsidRPr="00543FC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43FC9" w:rsidRPr="00543FC9" w:rsidRDefault="00507B1E" w:rsidP="00543FC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E74430" w:rsidRPr="00543FC9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r w:rsidR="00543FC9" w:rsidRPr="00543FC9">
        <w:rPr>
          <w:rFonts w:ascii="Times New Roman" w:hAnsi="Times New Roman" w:cs="Times New Roman"/>
          <w:sz w:val="28"/>
          <w:szCs w:val="28"/>
          <w:lang w:eastAsia="ru-RU"/>
        </w:rPr>
        <w:t>Перед едой учащиеся обязательно моют руки.</w:t>
      </w:r>
    </w:p>
    <w:p w:rsidR="00115254" w:rsidRPr="00543FC9" w:rsidRDefault="00507B1E" w:rsidP="00543FC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543FC9" w:rsidRPr="00543FC9">
        <w:rPr>
          <w:rFonts w:ascii="Times New Roman" w:hAnsi="Times New Roman" w:cs="Times New Roman"/>
          <w:sz w:val="28"/>
          <w:szCs w:val="28"/>
          <w:lang w:eastAsia="ru-RU"/>
        </w:rPr>
        <w:t xml:space="preserve">.3. </w:t>
      </w:r>
      <w:r w:rsidR="00E74430" w:rsidRPr="00543FC9">
        <w:rPr>
          <w:rFonts w:ascii="Times New Roman" w:hAnsi="Times New Roman" w:cs="Times New Roman"/>
          <w:sz w:val="28"/>
          <w:szCs w:val="28"/>
          <w:lang w:eastAsia="ru-RU"/>
        </w:rPr>
        <w:t xml:space="preserve">Учащиеся выполняют требования работников столовой, </w:t>
      </w:r>
      <w:r w:rsidR="00543FC9" w:rsidRPr="00543FC9">
        <w:rPr>
          <w:rFonts w:ascii="Times New Roman" w:hAnsi="Times New Roman" w:cs="Times New Roman"/>
          <w:sz w:val="28"/>
          <w:szCs w:val="28"/>
          <w:lang w:eastAsia="ru-RU"/>
        </w:rPr>
        <w:t xml:space="preserve">сопровождающего </w:t>
      </w:r>
      <w:r w:rsidR="00E74430" w:rsidRPr="00543FC9">
        <w:rPr>
          <w:rFonts w:ascii="Times New Roman" w:hAnsi="Times New Roman" w:cs="Times New Roman"/>
          <w:sz w:val="28"/>
          <w:szCs w:val="28"/>
          <w:lang w:eastAsia="ru-RU"/>
        </w:rPr>
        <w:t xml:space="preserve">учителя, соблюдают </w:t>
      </w:r>
      <w:r w:rsidR="00543FC9" w:rsidRPr="00543FC9">
        <w:rPr>
          <w:rFonts w:ascii="Times New Roman" w:hAnsi="Times New Roman" w:cs="Times New Roman"/>
          <w:sz w:val="28"/>
          <w:szCs w:val="28"/>
          <w:lang w:eastAsia="ru-RU"/>
        </w:rPr>
        <w:t xml:space="preserve">дисциплину и </w:t>
      </w:r>
      <w:r w:rsidR="00E74430" w:rsidRPr="00543FC9">
        <w:rPr>
          <w:rFonts w:ascii="Times New Roman" w:hAnsi="Times New Roman" w:cs="Times New Roman"/>
          <w:sz w:val="28"/>
          <w:szCs w:val="28"/>
          <w:lang w:eastAsia="ru-RU"/>
        </w:rPr>
        <w:t>порядок. Проявляют внимание и осторожность при получении и употреблении горячих и жидких блюд.</w:t>
      </w:r>
      <w:r w:rsidR="00543FC9" w:rsidRPr="00543FC9">
        <w:rPr>
          <w:rFonts w:ascii="Times New Roman" w:hAnsi="Times New Roman" w:cs="Times New Roman"/>
          <w:sz w:val="28"/>
          <w:szCs w:val="28"/>
          <w:lang w:eastAsia="ru-RU"/>
        </w:rPr>
        <w:t xml:space="preserve"> Во время еды не разговаривают.</w:t>
      </w:r>
    </w:p>
    <w:p w:rsidR="00115254" w:rsidRPr="00543FC9" w:rsidRDefault="00507B1E" w:rsidP="00543FC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543FC9" w:rsidRPr="00543FC9">
        <w:rPr>
          <w:rFonts w:ascii="Times New Roman" w:hAnsi="Times New Roman" w:cs="Times New Roman"/>
          <w:sz w:val="28"/>
          <w:szCs w:val="28"/>
          <w:lang w:eastAsia="ru-RU"/>
        </w:rPr>
        <w:t>.4</w:t>
      </w:r>
      <w:r w:rsidR="00E74430" w:rsidRPr="00543FC9">
        <w:rPr>
          <w:rFonts w:ascii="Times New Roman" w:hAnsi="Times New Roman" w:cs="Times New Roman"/>
          <w:sz w:val="28"/>
          <w:szCs w:val="28"/>
          <w:lang w:eastAsia="ru-RU"/>
        </w:rPr>
        <w:t xml:space="preserve">. Употреблять продукты питания и </w:t>
      </w:r>
      <w:proofErr w:type="gramStart"/>
      <w:r w:rsidR="00E74430" w:rsidRPr="00543FC9">
        <w:rPr>
          <w:rFonts w:ascii="Times New Roman" w:hAnsi="Times New Roman" w:cs="Times New Roman"/>
          <w:sz w:val="28"/>
          <w:szCs w:val="28"/>
          <w:lang w:eastAsia="ru-RU"/>
        </w:rPr>
        <w:t>напитки</w:t>
      </w:r>
      <w:r w:rsidR="00543FC9" w:rsidRPr="00543FC9">
        <w:rPr>
          <w:rFonts w:ascii="Times New Roman" w:hAnsi="Times New Roman" w:cs="Times New Roman"/>
          <w:sz w:val="28"/>
          <w:szCs w:val="28"/>
          <w:lang w:eastAsia="ru-RU"/>
        </w:rPr>
        <w:t xml:space="preserve">  разрешается</w:t>
      </w:r>
      <w:proofErr w:type="gramEnd"/>
      <w:r w:rsidR="00543FC9" w:rsidRPr="00543F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74430" w:rsidRPr="00543FC9">
        <w:rPr>
          <w:rFonts w:ascii="Times New Roman" w:hAnsi="Times New Roman" w:cs="Times New Roman"/>
          <w:sz w:val="28"/>
          <w:szCs w:val="28"/>
          <w:lang w:eastAsia="ru-RU"/>
        </w:rPr>
        <w:t xml:space="preserve">только в </w:t>
      </w:r>
      <w:r w:rsidR="00543FC9" w:rsidRPr="00543FC9">
        <w:rPr>
          <w:rFonts w:ascii="Times New Roman" w:hAnsi="Times New Roman" w:cs="Times New Roman"/>
          <w:sz w:val="28"/>
          <w:szCs w:val="28"/>
          <w:lang w:eastAsia="ru-RU"/>
        </w:rPr>
        <w:t xml:space="preserve">буфете-раздаточной. </w:t>
      </w:r>
      <w:r w:rsidR="00543FC9" w:rsidRPr="00543F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Запрещается выносить </w:t>
      </w:r>
      <w:r w:rsidR="001C5E5F" w:rsidRPr="00543FC9">
        <w:rPr>
          <w:rFonts w:ascii="Times New Roman" w:hAnsi="Times New Roman" w:cs="Times New Roman"/>
          <w:sz w:val="28"/>
          <w:szCs w:val="28"/>
          <w:lang w:eastAsia="ru-RU"/>
        </w:rPr>
        <w:t>продукты питания и напитки</w:t>
      </w:r>
      <w:r w:rsidR="001C5E5F" w:rsidRPr="00543F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3FC9" w:rsidRPr="00543FC9">
        <w:rPr>
          <w:rFonts w:ascii="Times New Roman" w:hAnsi="Times New Roman" w:cs="Times New Roman"/>
          <w:sz w:val="28"/>
          <w:szCs w:val="28"/>
          <w:shd w:val="clear" w:color="auto" w:fill="FFFFFF"/>
        </w:rPr>
        <w:t>из буфета-раздаточной.</w:t>
      </w:r>
    </w:p>
    <w:p w:rsidR="00115254" w:rsidRPr="00543FC9" w:rsidRDefault="00507B1E" w:rsidP="00543FC9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8.5.</w:t>
      </w:r>
      <w:r w:rsidR="00E74430" w:rsidRPr="00543FC9">
        <w:rPr>
          <w:rFonts w:ascii="Times New Roman" w:hAnsi="Times New Roman" w:cs="Times New Roman"/>
          <w:sz w:val="28"/>
          <w:szCs w:val="28"/>
          <w:lang w:eastAsia="ru-RU"/>
        </w:rPr>
        <w:t xml:space="preserve"> После еды учащиеся убирают за собой столовые принадлежности и посуду.</w:t>
      </w:r>
    </w:p>
    <w:p w:rsidR="00543FC9" w:rsidRPr="00543FC9" w:rsidRDefault="00543FC9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115254" w:rsidRPr="00574A16" w:rsidRDefault="00507B1E" w:rsidP="00574A16">
      <w:pPr>
        <w:pStyle w:val="af2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 w:rsidR="00E74430" w:rsidRPr="00574A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Правила поведения учащихся во время внеурочных мероприятий</w:t>
      </w:r>
    </w:p>
    <w:p w:rsidR="00574A16" w:rsidRDefault="00507B1E" w:rsidP="00574A16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E74430" w:rsidRPr="00574A1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74A16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33252F">
        <w:rPr>
          <w:rFonts w:ascii="Times New Roman" w:hAnsi="Times New Roman" w:cs="Times New Roman"/>
          <w:sz w:val="28"/>
          <w:szCs w:val="28"/>
          <w:lang w:eastAsia="ru-RU"/>
        </w:rPr>
        <w:t>Перед проведением внеурочного мероприятия учащиеся получают</w:t>
      </w:r>
      <w:r w:rsidR="00574A16">
        <w:rPr>
          <w:rFonts w:ascii="Times New Roman" w:hAnsi="Times New Roman" w:cs="Times New Roman"/>
          <w:sz w:val="28"/>
          <w:szCs w:val="28"/>
          <w:lang w:eastAsia="ru-RU"/>
        </w:rPr>
        <w:t xml:space="preserve"> инструктаж по технике безопасности</w:t>
      </w:r>
      <w:r w:rsidR="0033252F">
        <w:rPr>
          <w:rFonts w:ascii="Times New Roman" w:hAnsi="Times New Roman" w:cs="Times New Roman"/>
          <w:sz w:val="28"/>
          <w:szCs w:val="28"/>
          <w:lang w:eastAsia="ru-RU"/>
        </w:rPr>
        <w:t xml:space="preserve"> от ответственного педагогического работника</w:t>
      </w:r>
      <w:r w:rsidR="00574A1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33252F" w:rsidRDefault="00507B1E" w:rsidP="00574A16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E74430" w:rsidRPr="00574A16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r w:rsidR="00670867">
        <w:rPr>
          <w:rFonts w:ascii="Times New Roman" w:hAnsi="Times New Roman" w:cs="Times New Roman"/>
          <w:sz w:val="28"/>
          <w:szCs w:val="28"/>
          <w:lang w:eastAsia="ru-RU"/>
        </w:rPr>
        <w:t>Учащиеся приходят на внеурочное</w:t>
      </w:r>
      <w:r w:rsidR="0033252F">
        <w:rPr>
          <w:rFonts w:ascii="Times New Roman" w:hAnsi="Times New Roman" w:cs="Times New Roman"/>
          <w:sz w:val="28"/>
          <w:szCs w:val="28"/>
          <w:lang w:eastAsia="ru-RU"/>
        </w:rPr>
        <w:t xml:space="preserve"> меропр</w:t>
      </w:r>
      <w:r w:rsidR="00670867">
        <w:rPr>
          <w:rFonts w:ascii="Times New Roman" w:hAnsi="Times New Roman" w:cs="Times New Roman"/>
          <w:sz w:val="28"/>
          <w:szCs w:val="28"/>
          <w:lang w:eastAsia="ru-RU"/>
        </w:rPr>
        <w:t>иятие за 15 минут до его</w:t>
      </w:r>
      <w:r w:rsidR="0033252F">
        <w:rPr>
          <w:rFonts w:ascii="Times New Roman" w:hAnsi="Times New Roman" w:cs="Times New Roman"/>
          <w:sz w:val="28"/>
          <w:szCs w:val="28"/>
          <w:lang w:eastAsia="ru-RU"/>
        </w:rPr>
        <w:t xml:space="preserve"> начала.</w:t>
      </w:r>
    </w:p>
    <w:p w:rsidR="00115254" w:rsidRPr="00574A16" w:rsidRDefault="00507B1E" w:rsidP="00574A16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33252F">
        <w:rPr>
          <w:rFonts w:ascii="Times New Roman" w:hAnsi="Times New Roman" w:cs="Times New Roman"/>
          <w:sz w:val="28"/>
          <w:szCs w:val="28"/>
          <w:lang w:eastAsia="ru-RU"/>
        </w:rPr>
        <w:t xml:space="preserve">.3. </w:t>
      </w:r>
      <w:r w:rsidR="00E74430" w:rsidRPr="00574A16">
        <w:rPr>
          <w:rFonts w:ascii="Times New Roman" w:hAnsi="Times New Roman" w:cs="Times New Roman"/>
          <w:sz w:val="28"/>
          <w:szCs w:val="28"/>
          <w:lang w:eastAsia="ru-RU"/>
        </w:rPr>
        <w:t xml:space="preserve">Во время </w:t>
      </w:r>
      <w:r w:rsidR="001C1B27">
        <w:rPr>
          <w:rFonts w:ascii="Times New Roman" w:hAnsi="Times New Roman" w:cs="Times New Roman"/>
          <w:sz w:val="28"/>
          <w:szCs w:val="28"/>
          <w:lang w:eastAsia="ru-RU"/>
        </w:rPr>
        <w:t xml:space="preserve">внеурочного </w:t>
      </w:r>
      <w:r w:rsidR="00E74430" w:rsidRPr="00574A16">
        <w:rPr>
          <w:rFonts w:ascii="Times New Roman" w:hAnsi="Times New Roman" w:cs="Times New Roman"/>
          <w:sz w:val="28"/>
          <w:szCs w:val="28"/>
          <w:lang w:eastAsia="ru-RU"/>
        </w:rPr>
        <w:t>мероприятия учащиеся должны</w:t>
      </w:r>
      <w:r w:rsidR="00332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1B27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E74430" w:rsidRPr="00574A16">
        <w:rPr>
          <w:rFonts w:ascii="Times New Roman" w:hAnsi="Times New Roman" w:cs="Times New Roman"/>
          <w:sz w:val="28"/>
          <w:szCs w:val="28"/>
          <w:lang w:eastAsia="ru-RU"/>
        </w:rPr>
        <w:t>облюдать дисциплину</w:t>
      </w:r>
      <w:r w:rsidR="00574A16">
        <w:rPr>
          <w:rFonts w:ascii="Times New Roman" w:hAnsi="Times New Roman" w:cs="Times New Roman"/>
          <w:sz w:val="28"/>
          <w:szCs w:val="28"/>
          <w:lang w:eastAsia="ru-RU"/>
        </w:rPr>
        <w:t>, неукоснительно соблюдать правила техники безопасности</w:t>
      </w:r>
      <w:r w:rsidR="00E74430" w:rsidRPr="00574A16">
        <w:rPr>
          <w:rFonts w:ascii="Times New Roman" w:hAnsi="Times New Roman" w:cs="Times New Roman"/>
          <w:sz w:val="28"/>
          <w:szCs w:val="28"/>
          <w:lang w:eastAsia="ru-RU"/>
        </w:rPr>
        <w:t xml:space="preserve"> и выполнять все указания ответственного </w:t>
      </w:r>
      <w:r w:rsidR="00574A16">
        <w:rPr>
          <w:rFonts w:ascii="Times New Roman" w:hAnsi="Times New Roman" w:cs="Times New Roman"/>
          <w:sz w:val="28"/>
          <w:szCs w:val="28"/>
          <w:lang w:eastAsia="ru-RU"/>
        </w:rPr>
        <w:t>педагога</w:t>
      </w:r>
      <w:r w:rsidR="00E74430" w:rsidRPr="00574A1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DA2079">
        <w:rPr>
          <w:rFonts w:ascii="Times New Roman" w:hAnsi="Times New Roman" w:cs="Times New Roman"/>
          <w:sz w:val="28"/>
          <w:szCs w:val="28"/>
          <w:lang w:eastAsia="ru-RU"/>
        </w:rPr>
        <w:t xml:space="preserve">сопровождающего </w:t>
      </w:r>
      <w:r w:rsidR="00DA2079" w:rsidRPr="00574A16">
        <w:rPr>
          <w:rFonts w:ascii="Times New Roman" w:hAnsi="Times New Roman" w:cs="Times New Roman"/>
          <w:sz w:val="28"/>
          <w:szCs w:val="28"/>
          <w:lang w:eastAsia="ru-RU"/>
        </w:rPr>
        <w:t xml:space="preserve"> группы</w:t>
      </w:r>
      <w:proofErr w:type="gramEnd"/>
      <w:r w:rsidR="00E74430" w:rsidRPr="00574A16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DA2079" w:rsidRDefault="00507B1E" w:rsidP="00574A16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DA2079">
        <w:rPr>
          <w:rFonts w:ascii="Times New Roman" w:hAnsi="Times New Roman" w:cs="Times New Roman"/>
          <w:sz w:val="28"/>
          <w:szCs w:val="28"/>
          <w:lang w:eastAsia="ru-RU"/>
        </w:rPr>
        <w:t>.4.</w:t>
      </w:r>
      <w:r w:rsidR="00E74430" w:rsidRPr="00574A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4A1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DA2079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proofErr w:type="gramStart"/>
      <w:r w:rsidR="00DA2079">
        <w:rPr>
          <w:rFonts w:ascii="Times New Roman" w:hAnsi="Times New Roman" w:cs="Times New Roman"/>
          <w:sz w:val="28"/>
          <w:szCs w:val="28"/>
          <w:lang w:eastAsia="ru-RU"/>
        </w:rPr>
        <w:t xml:space="preserve">время </w:t>
      </w:r>
      <w:r w:rsidR="00574A16">
        <w:rPr>
          <w:rFonts w:ascii="Times New Roman" w:hAnsi="Times New Roman" w:cs="Times New Roman"/>
          <w:sz w:val="28"/>
          <w:szCs w:val="28"/>
          <w:lang w:eastAsia="ru-RU"/>
        </w:rPr>
        <w:t xml:space="preserve"> выездного</w:t>
      </w:r>
      <w:proofErr w:type="gramEnd"/>
      <w:r w:rsidR="00574A16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мероприятия </w:t>
      </w:r>
      <w:r w:rsidR="00DA2079">
        <w:rPr>
          <w:rFonts w:ascii="Times New Roman" w:hAnsi="Times New Roman" w:cs="Times New Roman"/>
          <w:sz w:val="28"/>
          <w:szCs w:val="28"/>
          <w:lang w:eastAsia="ru-RU"/>
        </w:rPr>
        <w:t>учащиеся должны:</w:t>
      </w:r>
    </w:p>
    <w:p w:rsidR="00115254" w:rsidRPr="00574A16" w:rsidRDefault="00507B1E" w:rsidP="00574A16">
      <w:pPr>
        <w:pStyle w:val="af2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DA2079">
        <w:rPr>
          <w:rFonts w:ascii="Times New Roman" w:hAnsi="Times New Roman" w:cs="Times New Roman"/>
          <w:sz w:val="28"/>
          <w:szCs w:val="28"/>
          <w:lang w:eastAsia="ru-RU"/>
        </w:rPr>
        <w:t>.4.1. С</w:t>
      </w:r>
      <w:r w:rsidR="00E74430" w:rsidRPr="00574A16">
        <w:rPr>
          <w:rFonts w:ascii="Times New Roman" w:hAnsi="Times New Roman" w:cs="Times New Roman"/>
          <w:sz w:val="28"/>
          <w:szCs w:val="28"/>
          <w:lang w:eastAsia="ru-RU"/>
        </w:rPr>
        <w:t>ледовать установленным маршрутом движения, соблюдать правила поведения на улице, в общественном транспорте.</w:t>
      </w:r>
    </w:p>
    <w:p w:rsidR="00115254" w:rsidRPr="00574A16" w:rsidRDefault="00507B1E" w:rsidP="00574A16">
      <w:pPr>
        <w:pStyle w:val="af2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9</w:t>
      </w:r>
      <w:r w:rsidR="00DA2079">
        <w:rPr>
          <w:rFonts w:ascii="Times New Roman" w:hAnsi="Times New Roman" w:cs="Times New Roman"/>
          <w:sz w:val="28"/>
          <w:szCs w:val="28"/>
          <w:lang w:eastAsia="ru-RU"/>
        </w:rPr>
        <w:t>.4.2</w:t>
      </w:r>
      <w:r w:rsidR="00E74430" w:rsidRPr="00574A16">
        <w:rPr>
          <w:rFonts w:ascii="Times New Roman" w:hAnsi="Times New Roman" w:cs="Times New Roman"/>
          <w:sz w:val="28"/>
          <w:szCs w:val="28"/>
          <w:lang w:eastAsia="ru-RU"/>
        </w:rPr>
        <w:t xml:space="preserve">. Соблюдать правила личной гигиены, своевременно сообщать </w:t>
      </w:r>
      <w:proofErr w:type="gramStart"/>
      <w:r w:rsidR="00DA2079">
        <w:rPr>
          <w:rFonts w:ascii="Times New Roman" w:hAnsi="Times New Roman" w:cs="Times New Roman"/>
          <w:sz w:val="28"/>
          <w:szCs w:val="28"/>
          <w:lang w:eastAsia="ru-RU"/>
        </w:rPr>
        <w:t xml:space="preserve">сопровождающему </w:t>
      </w:r>
      <w:r w:rsidR="00DA2079" w:rsidRPr="00574A16">
        <w:rPr>
          <w:rFonts w:ascii="Times New Roman" w:hAnsi="Times New Roman" w:cs="Times New Roman"/>
          <w:sz w:val="28"/>
          <w:szCs w:val="28"/>
          <w:lang w:eastAsia="ru-RU"/>
        </w:rPr>
        <w:t xml:space="preserve"> группы</w:t>
      </w:r>
      <w:proofErr w:type="gramEnd"/>
      <w:r w:rsidR="00DA2079" w:rsidRPr="00574A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74430" w:rsidRPr="00574A16">
        <w:rPr>
          <w:rFonts w:ascii="Times New Roman" w:hAnsi="Times New Roman" w:cs="Times New Roman"/>
          <w:sz w:val="28"/>
          <w:szCs w:val="28"/>
          <w:lang w:eastAsia="ru-RU"/>
        </w:rPr>
        <w:t>об ухудшении здоровья или травме.</w:t>
      </w:r>
    </w:p>
    <w:p w:rsidR="00115254" w:rsidRDefault="00507B1E" w:rsidP="00574A16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DA2079">
        <w:rPr>
          <w:rFonts w:ascii="Times New Roman" w:hAnsi="Times New Roman" w:cs="Times New Roman"/>
          <w:sz w:val="28"/>
          <w:szCs w:val="28"/>
          <w:lang w:eastAsia="ru-RU"/>
        </w:rPr>
        <w:t>.4</w:t>
      </w:r>
      <w:r w:rsidR="0033252F">
        <w:rPr>
          <w:rFonts w:ascii="Times New Roman" w:hAnsi="Times New Roman" w:cs="Times New Roman"/>
          <w:sz w:val="28"/>
          <w:szCs w:val="28"/>
          <w:lang w:eastAsia="ru-RU"/>
        </w:rPr>
        <w:t>.3</w:t>
      </w:r>
      <w:r w:rsidR="00E74430" w:rsidRPr="00574A16">
        <w:rPr>
          <w:rFonts w:ascii="Times New Roman" w:hAnsi="Times New Roman" w:cs="Times New Roman"/>
          <w:sz w:val="28"/>
          <w:szCs w:val="28"/>
          <w:lang w:eastAsia="ru-RU"/>
        </w:rPr>
        <w:t xml:space="preserve">. Уважать </w:t>
      </w:r>
      <w:r w:rsidR="00DA2079">
        <w:rPr>
          <w:rFonts w:ascii="Times New Roman" w:hAnsi="Times New Roman" w:cs="Times New Roman"/>
          <w:sz w:val="28"/>
          <w:szCs w:val="28"/>
          <w:lang w:eastAsia="ru-RU"/>
        </w:rPr>
        <w:t xml:space="preserve">местные </w:t>
      </w:r>
      <w:r w:rsidR="00E74430" w:rsidRPr="00574A16">
        <w:rPr>
          <w:rFonts w:ascii="Times New Roman" w:hAnsi="Times New Roman" w:cs="Times New Roman"/>
          <w:sz w:val="28"/>
          <w:szCs w:val="28"/>
          <w:lang w:eastAsia="ru-RU"/>
        </w:rPr>
        <w:t>традиции, бережно относиться к природе, памятникам истории и культуры.</w:t>
      </w:r>
    </w:p>
    <w:p w:rsidR="0033252F" w:rsidRDefault="00507B1E" w:rsidP="00574A16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DA2079">
        <w:rPr>
          <w:rFonts w:ascii="Times New Roman" w:hAnsi="Times New Roman" w:cs="Times New Roman"/>
          <w:sz w:val="28"/>
          <w:szCs w:val="28"/>
          <w:lang w:eastAsia="ru-RU"/>
        </w:rPr>
        <w:t>.4.4.</w:t>
      </w:r>
      <w:r w:rsidR="0033252F" w:rsidRPr="00332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52F" w:rsidRPr="00574A16">
        <w:rPr>
          <w:rFonts w:ascii="Times New Roman" w:hAnsi="Times New Roman" w:cs="Times New Roman"/>
          <w:sz w:val="28"/>
          <w:szCs w:val="28"/>
          <w:lang w:eastAsia="ru-RU"/>
        </w:rPr>
        <w:t xml:space="preserve">Оставаться вместе с группой до окончания мероприятия. Покинуть мероприятие раньше учащиеся могут только с разрешения ответственного </w:t>
      </w:r>
      <w:r w:rsidR="0033252F">
        <w:rPr>
          <w:rFonts w:ascii="Times New Roman" w:hAnsi="Times New Roman" w:cs="Times New Roman"/>
          <w:sz w:val="28"/>
          <w:szCs w:val="28"/>
          <w:lang w:eastAsia="ru-RU"/>
        </w:rPr>
        <w:t>педагога</w:t>
      </w:r>
      <w:r w:rsidR="0033252F" w:rsidRPr="00574A1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33252F">
        <w:rPr>
          <w:rFonts w:ascii="Times New Roman" w:hAnsi="Times New Roman" w:cs="Times New Roman"/>
          <w:sz w:val="28"/>
          <w:szCs w:val="28"/>
          <w:lang w:eastAsia="ru-RU"/>
        </w:rPr>
        <w:t xml:space="preserve">сопровождающего </w:t>
      </w:r>
      <w:r w:rsidR="0033252F" w:rsidRPr="00574A16">
        <w:rPr>
          <w:rFonts w:ascii="Times New Roman" w:hAnsi="Times New Roman" w:cs="Times New Roman"/>
          <w:sz w:val="28"/>
          <w:szCs w:val="28"/>
          <w:lang w:eastAsia="ru-RU"/>
        </w:rPr>
        <w:t xml:space="preserve"> группы</w:t>
      </w:r>
      <w:proofErr w:type="gramEnd"/>
      <w:r w:rsidR="0033252F" w:rsidRPr="00574A16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115254" w:rsidRDefault="00507B1E" w:rsidP="00574A16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DA20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74430" w:rsidRPr="00574A16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DA2079">
        <w:rPr>
          <w:rFonts w:ascii="Times New Roman" w:hAnsi="Times New Roman" w:cs="Times New Roman"/>
          <w:sz w:val="28"/>
          <w:szCs w:val="28"/>
          <w:lang w:eastAsia="ru-RU"/>
        </w:rPr>
        <w:t>Во время общешкольного мероприятия учащиеся должны:</w:t>
      </w:r>
    </w:p>
    <w:p w:rsidR="00DA2079" w:rsidRDefault="00507B1E" w:rsidP="00574A16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DA2079">
        <w:rPr>
          <w:rFonts w:ascii="Times New Roman" w:hAnsi="Times New Roman" w:cs="Times New Roman"/>
          <w:sz w:val="28"/>
          <w:szCs w:val="28"/>
          <w:lang w:eastAsia="ru-RU"/>
        </w:rPr>
        <w:t>.5.1. Находится на своём месте в зале (помещении)</w:t>
      </w:r>
      <w:r w:rsidR="00292BD3">
        <w:rPr>
          <w:rFonts w:ascii="Times New Roman" w:hAnsi="Times New Roman" w:cs="Times New Roman"/>
          <w:sz w:val="28"/>
          <w:szCs w:val="28"/>
          <w:lang w:eastAsia="ru-RU"/>
        </w:rPr>
        <w:t xml:space="preserve"> с ответственным педагогом</w:t>
      </w:r>
      <w:r w:rsidR="00DA2079">
        <w:rPr>
          <w:rFonts w:ascii="Times New Roman" w:hAnsi="Times New Roman" w:cs="Times New Roman"/>
          <w:sz w:val="28"/>
          <w:szCs w:val="28"/>
          <w:lang w:eastAsia="ru-RU"/>
        </w:rPr>
        <w:t xml:space="preserve">. Запрещается самовольно перемещаться по залу (помещению), </w:t>
      </w:r>
      <w:r w:rsidR="00DA2079" w:rsidRPr="00DA2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мешать присутствующим своим поведением</w:t>
      </w:r>
      <w:r w:rsidR="00DA20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A2079" w:rsidRDefault="00507B1E" w:rsidP="00574A16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="00DA2079">
        <w:rPr>
          <w:rFonts w:ascii="Times New Roman" w:hAnsi="Times New Roman" w:cs="Times New Roman"/>
          <w:sz w:val="28"/>
          <w:szCs w:val="28"/>
          <w:lang w:eastAsia="ru-RU"/>
        </w:rPr>
        <w:t>5.2. Отключить звук мобильного телефона (других гаджетов).</w:t>
      </w:r>
    </w:p>
    <w:p w:rsidR="00DA2079" w:rsidRDefault="00507B1E" w:rsidP="00574A16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DA2079">
        <w:rPr>
          <w:rFonts w:ascii="Times New Roman" w:hAnsi="Times New Roman" w:cs="Times New Roman"/>
          <w:sz w:val="28"/>
          <w:szCs w:val="28"/>
          <w:lang w:eastAsia="ru-RU"/>
        </w:rPr>
        <w:t xml:space="preserve">.5.3. Выходить из зала </w:t>
      </w:r>
      <w:r w:rsidR="00F577C0">
        <w:rPr>
          <w:rFonts w:ascii="Times New Roman" w:hAnsi="Times New Roman" w:cs="Times New Roman"/>
          <w:sz w:val="28"/>
          <w:szCs w:val="28"/>
          <w:lang w:eastAsia="ru-RU"/>
        </w:rPr>
        <w:t xml:space="preserve">можно </w:t>
      </w:r>
      <w:r w:rsidR="00DA2079">
        <w:rPr>
          <w:rFonts w:ascii="Times New Roman" w:hAnsi="Times New Roman" w:cs="Times New Roman"/>
          <w:sz w:val="28"/>
          <w:szCs w:val="28"/>
          <w:lang w:eastAsia="ru-RU"/>
        </w:rPr>
        <w:t xml:space="preserve">только при необходимости с разрешения </w:t>
      </w:r>
      <w:r w:rsidR="00292BD3">
        <w:rPr>
          <w:rFonts w:ascii="Times New Roman" w:hAnsi="Times New Roman" w:cs="Times New Roman"/>
          <w:sz w:val="28"/>
          <w:szCs w:val="28"/>
          <w:lang w:eastAsia="ru-RU"/>
        </w:rPr>
        <w:t>педагога</w:t>
      </w:r>
      <w:r w:rsidR="00DA2079">
        <w:rPr>
          <w:rFonts w:ascii="Times New Roman" w:hAnsi="Times New Roman" w:cs="Times New Roman"/>
          <w:sz w:val="28"/>
          <w:szCs w:val="28"/>
          <w:lang w:eastAsia="ru-RU"/>
        </w:rPr>
        <w:t xml:space="preserve"> в перерыве между выступлениями (номерами)</w:t>
      </w:r>
      <w:r w:rsidR="00292BD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577C0" w:rsidRPr="00574A16" w:rsidRDefault="00F577C0" w:rsidP="00574A16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5254" w:rsidRPr="001A1E02" w:rsidRDefault="00507B1E" w:rsidP="00A15923">
      <w:pPr>
        <w:pStyle w:val="af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E74430" w:rsidRPr="001A1E02">
        <w:rPr>
          <w:rFonts w:ascii="Times New Roman" w:hAnsi="Times New Roman" w:cs="Times New Roman"/>
          <w:b/>
          <w:sz w:val="28"/>
          <w:szCs w:val="28"/>
        </w:rPr>
        <w:t>. Защита прав, свобод, гарантий и законных интересов учащихся</w:t>
      </w:r>
    </w:p>
    <w:p w:rsidR="00115254" w:rsidRPr="001A1E02" w:rsidRDefault="00507B1E" w:rsidP="00A15923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74430" w:rsidRPr="001A1E02">
        <w:rPr>
          <w:rFonts w:ascii="Times New Roman" w:hAnsi="Times New Roman" w:cs="Times New Roman"/>
          <w:sz w:val="28"/>
          <w:szCs w:val="28"/>
        </w:rPr>
        <w:t>.1. В целях защиты своих прав, свобод, гарантий и законных интересов учащиеся и (или) их законные представители самостоятельно или через своих выборных представителей вправе:</w:t>
      </w:r>
    </w:p>
    <w:p w:rsidR="00115254" w:rsidRPr="001A1E02" w:rsidRDefault="00507B1E" w:rsidP="00A15923">
      <w:pPr>
        <w:pStyle w:val="af2"/>
        <w:tabs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74430" w:rsidRPr="001A1E02">
        <w:rPr>
          <w:rFonts w:ascii="Times New Roman" w:hAnsi="Times New Roman" w:cs="Times New Roman"/>
          <w:sz w:val="28"/>
          <w:szCs w:val="28"/>
        </w:rPr>
        <w:t xml:space="preserve">.1.1. Направлять в органы управления </w:t>
      </w:r>
      <w:r w:rsidR="00F577C0">
        <w:rPr>
          <w:rFonts w:ascii="Times New Roman" w:hAnsi="Times New Roman" w:cs="Times New Roman"/>
          <w:sz w:val="28"/>
          <w:szCs w:val="28"/>
        </w:rPr>
        <w:t>Школы</w:t>
      </w:r>
      <w:r w:rsidR="00E74430" w:rsidRPr="001A1E02">
        <w:rPr>
          <w:rFonts w:ascii="Times New Roman" w:hAnsi="Times New Roman" w:cs="Times New Roman"/>
          <w:sz w:val="28"/>
          <w:szCs w:val="28"/>
        </w:rPr>
        <w:t xml:space="preserve"> обращения о нарушении и (или) ущемлении ее работниками прав, свобод, законных интересов и социальных гарантий учащихся.</w:t>
      </w:r>
    </w:p>
    <w:p w:rsidR="00115254" w:rsidRPr="001A1E02" w:rsidRDefault="00507B1E" w:rsidP="00A15923">
      <w:pPr>
        <w:pStyle w:val="af2"/>
        <w:tabs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74430" w:rsidRPr="001A1E02">
        <w:rPr>
          <w:rFonts w:ascii="Times New Roman" w:hAnsi="Times New Roman" w:cs="Times New Roman"/>
          <w:sz w:val="28"/>
          <w:szCs w:val="28"/>
        </w:rPr>
        <w:t>.1.2. Обращаться в комиссию по урегулированию споров между участниками образовательных отношений.</w:t>
      </w:r>
    </w:p>
    <w:p w:rsidR="00115254" w:rsidRPr="001A1E02" w:rsidRDefault="00507B1E" w:rsidP="00A15923">
      <w:pPr>
        <w:pStyle w:val="af2"/>
        <w:tabs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74430" w:rsidRPr="001A1E02">
        <w:rPr>
          <w:rFonts w:ascii="Times New Roman" w:hAnsi="Times New Roman" w:cs="Times New Roman"/>
          <w:sz w:val="28"/>
          <w:szCs w:val="28"/>
        </w:rPr>
        <w:t>.1.3. Использовать иные, не запрещенные законодательством способы защиты своих прав и законных интересов.</w:t>
      </w:r>
    </w:p>
    <w:p w:rsidR="00115254" w:rsidRDefault="00115254" w:rsidP="00A15923">
      <w:pPr>
        <w:pStyle w:val="af2"/>
        <w:tabs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254" w:rsidRDefault="00115254">
      <w:pPr>
        <w:spacing w:line="276" w:lineRule="auto"/>
        <w:jc w:val="center"/>
        <w:rPr>
          <w:rFonts w:eastAsia="Calibri"/>
          <w:lang w:eastAsia="en-US"/>
        </w:rPr>
      </w:pPr>
    </w:p>
    <w:p w:rsidR="00115254" w:rsidRDefault="00115254">
      <w:pPr>
        <w:pStyle w:val="af2"/>
        <w:tabs>
          <w:tab w:val="left" w:pos="1985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115254">
      <w:headerReference w:type="default" r:id="rId8"/>
      <w:footerReference w:type="default" r:id="rId9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288" w:rsidRDefault="00493288">
      <w:r>
        <w:separator/>
      </w:r>
    </w:p>
  </w:endnote>
  <w:endnote w:type="continuationSeparator" w:id="0">
    <w:p w:rsidR="00493288" w:rsidRDefault="0049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254" w:rsidRDefault="0011525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288" w:rsidRDefault="00493288">
      <w:r>
        <w:separator/>
      </w:r>
    </w:p>
  </w:footnote>
  <w:footnote w:type="continuationSeparator" w:id="0">
    <w:p w:rsidR="00493288" w:rsidRDefault="00493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254" w:rsidRDefault="0011525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7FB2"/>
    <w:multiLevelType w:val="hybridMultilevel"/>
    <w:tmpl w:val="248A079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7D77C4"/>
    <w:multiLevelType w:val="hybridMultilevel"/>
    <w:tmpl w:val="FAFADD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E4707"/>
    <w:multiLevelType w:val="multilevel"/>
    <w:tmpl w:val="4F0AC0F2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8B0505"/>
    <w:multiLevelType w:val="hybridMultilevel"/>
    <w:tmpl w:val="622C8E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26081"/>
    <w:multiLevelType w:val="hybridMultilevel"/>
    <w:tmpl w:val="E9A03B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C6AF1"/>
    <w:multiLevelType w:val="multilevel"/>
    <w:tmpl w:val="EB8C048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1D87A13"/>
    <w:multiLevelType w:val="hybridMultilevel"/>
    <w:tmpl w:val="20EEC5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93F82"/>
    <w:multiLevelType w:val="multilevel"/>
    <w:tmpl w:val="3E9C5C8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lang w:eastAsia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4808A3"/>
    <w:multiLevelType w:val="hybridMultilevel"/>
    <w:tmpl w:val="F4DAF4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54"/>
    <w:rsid w:val="000E1716"/>
    <w:rsid w:val="00115254"/>
    <w:rsid w:val="00122E0A"/>
    <w:rsid w:val="00123872"/>
    <w:rsid w:val="001A1E02"/>
    <w:rsid w:val="001B7D2D"/>
    <w:rsid w:val="001C1B27"/>
    <w:rsid w:val="001C5E5F"/>
    <w:rsid w:val="001C6944"/>
    <w:rsid w:val="00292BD3"/>
    <w:rsid w:val="00304D29"/>
    <w:rsid w:val="0033252F"/>
    <w:rsid w:val="0037031E"/>
    <w:rsid w:val="00493288"/>
    <w:rsid w:val="00507B1E"/>
    <w:rsid w:val="00543FC9"/>
    <w:rsid w:val="00574A16"/>
    <w:rsid w:val="005C69CF"/>
    <w:rsid w:val="00670867"/>
    <w:rsid w:val="00673BEB"/>
    <w:rsid w:val="00694096"/>
    <w:rsid w:val="006F06DD"/>
    <w:rsid w:val="007F66AA"/>
    <w:rsid w:val="008170EE"/>
    <w:rsid w:val="00822215"/>
    <w:rsid w:val="008538BD"/>
    <w:rsid w:val="008657A4"/>
    <w:rsid w:val="00954F87"/>
    <w:rsid w:val="00980EB0"/>
    <w:rsid w:val="009C06B3"/>
    <w:rsid w:val="009E43E4"/>
    <w:rsid w:val="00A15923"/>
    <w:rsid w:val="00B64617"/>
    <w:rsid w:val="00BC3B0E"/>
    <w:rsid w:val="00CD3D82"/>
    <w:rsid w:val="00D254C8"/>
    <w:rsid w:val="00D40593"/>
    <w:rsid w:val="00DA2079"/>
    <w:rsid w:val="00E65895"/>
    <w:rsid w:val="00E74430"/>
    <w:rsid w:val="00F17ED2"/>
    <w:rsid w:val="00F45D99"/>
    <w:rsid w:val="00F577C0"/>
    <w:rsid w:val="00F57885"/>
    <w:rsid w:val="00F64287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9869"/>
  <w15:docId w15:val="{E6C49D72-4EA3-4116-9C54-0AEE4521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rFonts w:ascii="Arial" w:hAnsi="Arial" w:cs="Arial"/>
      <w:b/>
      <w:bCs/>
      <w:kern w:val="2"/>
      <w:sz w:val="20"/>
      <w:szCs w:val="20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33"/>
      <w:szCs w:val="3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lang w:eastAsia="ar-SA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TML">
    <w:name w:val="Стандартный HTML Знак"/>
    <w:qFormat/>
    <w:rPr>
      <w:rFonts w:ascii="Consolas" w:eastAsia="Times New Roman" w:hAnsi="Consolas" w:cs="Consolas"/>
    </w:rPr>
  </w:style>
  <w:style w:type="character" w:customStyle="1" w:styleId="lspace">
    <w:name w:val="lspace"/>
    <w:qFormat/>
    <w:rPr>
      <w:color w:val="FF9900"/>
    </w:rPr>
  </w:style>
  <w:style w:type="character" w:customStyle="1" w:styleId="small">
    <w:name w:val="small"/>
    <w:qFormat/>
    <w:rPr>
      <w:sz w:val="15"/>
      <w:szCs w:val="15"/>
    </w:rPr>
  </w:style>
  <w:style w:type="character" w:customStyle="1" w:styleId="fill">
    <w:name w:val="fill"/>
    <w:qFormat/>
    <w:rPr>
      <w:b/>
      <w:bCs/>
      <w:i/>
      <w:iCs/>
      <w:color w:val="FF0000"/>
    </w:rPr>
  </w:style>
  <w:style w:type="character" w:customStyle="1" w:styleId="maggd">
    <w:name w:val="maggd"/>
    <w:qFormat/>
    <w:rPr>
      <w:color w:val="006400"/>
    </w:rPr>
  </w:style>
  <w:style w:type="character" w:customStyle="1" w:styleId="magusn">
    <w:name w:val="magusn"/>
    <w:qFormat/>
    <w:rPr>
      <w:color w:val="006666"/>
    </w:rPr>
  </w:style>
  <w:style w:type="character" w:customStyle="1" w:styleId="enp">
    <w:name w:val="enp"/>
    <w:qFormat/>
    <w:rPr>
      <w:color w:val="3C7828"/>
    </w:rPr>
  </w:style>
  <w:style w:type="character" w:customStyle="1" w:styleId="kdkss">
    <w:name w:val="kdkss"/>
    <w:qFormat/>
    <w:rPr>
      <w:color w:val="BE780A"/>
    </w:rPr>
  </w:style>
  <w:style w:type="character" w:customStyle="1" w:styleId="a4">
    <w:name w:val="Верхний колонтитул Знак"/>
    <w:qFormat/>
    <w:rPr>
      <w:rFonts w:eastAsia="Times New Roman"/>
      <w:sz w:val="24"/>
      <w:szCs w:val="24"/>
    </w:rPr>
  </w:style>
  <w:style w:type="character" w:customStyle="1" w:styleId="a5">
    <w:name w:val="Нижний колонтитул Знак"/>
    <w:qFormat/>
    <w:rPr>
      <w:rFonts w:eastAsia="Times New Roman"/>
      <w:sz w:val="24"/>
      <w:szCs w:val="24"/>
    </w:rPr>
  </w:style>
  <w:style w:type="character" w:customStyle="1" w:styleId="a6">
    <w:name w:val="Текст примечания Знак"/>
    <w:basedOn w:val="a1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a9">
    <w:name w:val="Тема примечания Знак"/>
    <w:qFormat/>
    <w:rPr>
      <w:rFonts w:eastAsia="Times New Roman"/>
      <w:b/>
      <w:bCs/>
    </w:rPr>
  </w:style>
  <w:style w:type="character" w:customStyle="1" w:styleId="aa">
    <w:name w:val="Текст сноски Знак"/>
    <w:basedOn w:val="a1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pple-converted-space">
    <w:name w:val="apple-converted-space"/>
    <w:basedOn w:val="a1"/>
    <w:qFormat/>
  </w:style>
  <w:style w:type="character" w:customStyle="1" w:styleId="auto-matches">
    <w:name w:val="auto-matches"/>
    <w:basedOn w:val="a1"/>
    <w:qFormat/>
  </w:style>
  <w:style w:type="character" w:customStyle="1" w:styleId="epm">
    <w:name w:val="epm"/>
    <w:qFormat/>
  </w:style>
  <w:style w:type="character" w:customStyle="1" w:styleId="ab">
    <w:name w:val="Символ сноски"/>
    <w:qFormat/>
    <w:rPr>
      <w:vertAlign w:val="superscript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c">
    <w:name w:val="List"/>
    <w:basedOn w:val="a0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paragraph" w:styleId="ae">
    <w:name w:val="Normal (Web)"/>
    <w:basedOn w:val="a"/>
    <w:uiPriority w:val="99"/>
    <w:qFormat/>
    <w:pPr>
      <w:spacing w:before="280" w:after="280"/>
    </w:pPr>
    <w:rPr>
      <w:rFonts w:ascii="Arial" w:hAnsi="Arial" w:cs="Arial"/>
      <w:sz w:val="20"/>
      <w:szCs w:val="20"/>
    </w:rPr>
  </w:style>
  <w:style w:type="paragraph" w:customStyle="1" w:styleId="yrsh">
    <w:name w:val="yrsh"/>
    <w:basedOn w:val="a"/>
    <w:qFormat/>
    <w:pPr>
      <w:shd w:val="clear" w:color="auto" w:fill="92D050"/>
      <w:spacing w:before="280" w:after="280"/>
    </w:pPr>
    <w:rPr>
      <w:rFonts w:ascii="Arial" w:hAnsi="Arial" w:cs="Arial"/>
      <w:sz w:val="20"/>
      <w:szCs w:val="20"/>
    </w:rPr>
  </w:style>
  <w:style w:type="paragraph" w:customStyle="1" w:styleId="tabtitle">
    <w:name w:val="tabtitle"/>
    <w:basedOn w:val="a"/>
    <w:qFormat/>
    <w:pPr>
      <w:shd w:val="clear" w:color="auto" w:fill="28A0C8"/>
      <w:spacing w:before="280" w:after="280"/>
    </w:pPr>
    <w:rPr>
      <w:rFonts w:ascii="Arial" w:hAnsi="Arial" w:cs="Arial"/>
      <w:sz w:val="20"/>
      <w:szCs w:val="20"/>
    </w:rPr>
  </w:style>
  <w:style w:type="paragraph" w:customStyle="1" w:styleId="header-listtarget">
    <w:name w:val="header-listtarget"/>
    <w:basedOn w:val="a"/>
    <w:qFormat/>
    <w:pPr>
      <w:shd w:val="clear" w:color="auto" w:fill="E66E5A"/>
      <w:spacing w:before="280" w:after="280"/>
    </w:pPr>
    <w:rPr>
      <w:rFonts w:ascii="Arial" w:hAnsi="Arial" w:cs="Arial"/>
      <w:sz w:val="20"/>
      <w:szCs w:val="20"/>
    </w:rPr>
  </w:style>
  <w:style w:type="paragraph" w:customStyle="1" w:styleId="bdall">
    <w:name w:val="bdall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hAnsi="Arial" w:cs="Arial"/>
      <w:sz w:val="20"/>
      <w:szCs w:val="20"/>
    </w:rPr>
  </w:style>
  <w:style w:type="paragraph" w:customStyle="1" w:styleId="bdtop">
    <w:name w:val="bdtop"/>
    <w:basedOn w:val="a"/>
    <w:qFormat/>
    <w:pPr>
      <w:pBdr>
        <w:top w:val="single" w:sz="8" w:space="0" w:color="000000"/>
      </w:pBdr>
      <w:spacing w:before="280" w:after="280"/>
    </w:pPr>
    <w:rPr>
      <w:rFonts w:ascii="Arial" w:hAnsi="Arial" w:cs="Arial"/>
      <w:sz w:val="20"/>
      <w:szCs w:val="20"/>
    </w:rPr>
  </w:style>
  <w:style w:type="paragraph" w:customStyle="1" w:styleId="bdleft">
    <w:name w:val="bdleft"/>
    <w:basedOn w:val="a"/>
    <w:qFormat/>
    <w:pPr>
      <w:pBdr>
        <w:left w:val="single" w:sz="8" w:space="0" w:color="000000"/>
      </w:pBdr>
      <w:spacing w:before="280" w:after="280"/>
    </w:pPr>
    <w:rPr>
      <w:rFonts w:ascii="Arial" w:hAnsi="Arial" w:cs="Arial"/>
      <w:sz w:val="20"/>
      <w:szCs w:val="20"/>
    </w:rPr>
  </w:style>
  <w:style w:type="paragraph" w:customStyle="1" w:styleId="bdright">
    <w:name w:val="bdright"/>
    <w:basedOn w:val="a"/>
    <w:qFormat/>
    <w:pPr>
      <w:pBdr>
        <w:right w:val="single" w:sz="8" w:space="0" w:color="000000"/>
      </w:pBdr>
      <w:spacing w:before="280" w:after="280"/>
    </w:pPr>
    <w:rPr>
      <w:rFonts w:ascii="Arial" w:hAnsi="Arial" w:cs="Arial"/>
      <w:sz w:val="20"/>
      <w:szCs w:val="20"/>
    </w:rPr>
  </w:style>
  <w:style w:type="paragraph" w:customStyle="1" w:styleId="bdbottom">
    <w:name w:val="bdbottom"/>
    <w:basedOn w:val="a"/>
    <w:qFormat/>
    <w:pPr>
      <w:pBdr>
        <w:bottom w:val="single" w:sz="8" w:space="0" w:color="000000"/>
      </w:pBdr>
      <w:spacing w:before="280" w:after="280"/>
    </w:pPr>
    <w:rPr>
      <w:rFonts w:ascii="Arial" w:hAnsi="Arial" w:cs="Arial"/>
      <w:sz w:val="20"/>
      <w:szCs w:val="20"/>
    </w:rPr>
  </w:style>
  <w:style w:type="paragraph" w:customStyle="1" w:styleId="headercell">
    <w:name w:val="headercell"/>
    <w:basedOn w:val="a"/>
    <w:qFormat/>
    <w:pPr>
      <w:pBdr>
        <w:bottom w:val="double" w:sz="6" w:space="0" w:color="000000"/>
      </w:pBdr>
      <w:spacing w:before="280" w:after="280"/>
    </w:pPr>
    <w:rPr>
      <w:rFonts w:ascii="Arial" w:hAnsi="Arial" w:cs="Arial"/>
      <w:sz w:val="20"/>
      <w:szCs w:val="20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annotation text"/>
    <w:basedOn w:val="a"/>
    <w:qFormat/>
    <w:pPr>
      <w:autoSpaceDE w:val="0"/>
    </w:pPr>
    <w:rPr>
      <w:sz w:val="20"/>
      <w:szCs w:val="20"/>
    </w:rPr>
  </w:style>
  <w:style w:type="paragraph" w:styleId="af2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styleId="af3">
    <w:name w:val="List Paragraph"/>
    <w:basedOn w:val="a"/>
    <w:uiPriority w:val="34"/>
    <w:qFormat/>
    <w:pPr>
      <w:autoSpaceDE w:val="0"/>
      <w:ind w:left="720"/>
      <w:contextualSpacing/>
    </w:pPr>
    <w:rPr>
      <w:sz w:val="20"/>
      <w:szCs w:val="20"/>
    </w:r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5">
    <w:name w:val="annotation subject"/>
    <w:basedOn w:val="af1"/>
    <w:next w:val="af1"/>
    <w:qFormat/>
    <w:pPr>
      <w:autoSpaceDE/>
    </w:pPr>
    <w:rPr>
      <w:b/>
      <w:bCs/>
    </w:rPr>
  </w:style>
  <w:style w:type="paragraph" w:styleId="af6">
    <w:name w:val="footnote text"/>
    <w:basedOn w:val="a"/>
    <w:rPr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af7">
    <w:name w:val="Subtle Reference"/>
    <w:basedOn w:val="a1"/>
    <w:uiPriority w:val="31"/>
    <w:qFormat/>
    <w:rsid w:val="008170EE"/>
    <w:rPr>
      <w:smallCaps/>
      <w:color w:val="ED7D31" w:themeColor="accent2"/>
      <w:u w:val="single"/>
    </w:rPr>
  </w:style>
  <w:style w:type="paragraph" w:customStyle="1" w:styleId="s3">
    <w:name w:val="s_3"/>
    <w:basedOn w:val="a"/>
    <w:rsid w:val="00CD3D82"/>
    <w:pPr>
      <w:spacing w:before="100" w:beforeAutospacing="1" w:after="100" w:afterAutospacing="1"/>
    </w:pPr>
    <w:rPr>
      <w:lang w:eastAsia="ru-RU"/>
    </w:rPr>
  </w:style>
  <w:style w:type="character" w:styleId="af8">
    <w:name w:val="Hyperlink"/>
    <w:basedOn w:val="a1"/>
    <w:uiPriority w:val="99"/>
    <w:semiHidden/>
    <w:unhideWhenUsed/>
    <w:rsid w:val="00CD3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учащихся</vt:lpstr>
    </vt:vector>
  </TitlesOfParts>
  <Company>Microsoft</Company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учащихся</dc:title>
  <dc:subject/>
  <dc:creator>Елена</dc:creator>
  <cp:keywords/>
  <dc:description>Подготовлено на базе материалов БСС «Система Главбух»</dc:description>
  <cp:lastModifiedBy>Директор</cp:lastModifiedBy>
  <cp:revision>2</cp:revision>
  <cp:lastPrinted>2020-02-27T11:37:00Z</cp:lastPrinted>
  <dcterms:created xsi:type="dcterms:W3CDTF">2020-03-05T11:58:00Z</dcterms:created>
  <dcterms:modified xsi:type="dcterms:W3CDTF">2020-03-05T11:58:00Z</dcterms:modified>
  <dc:language>en-US</dc:language>
</cp:coreProperties>
</file>