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13" w:rsidRDefault="000129B7">
      <w:pPr>
        <w:spacing w:after="219" w:line="240" w:lineRule="auto"/>
        <w:ind w:left="10" w:right="-15"/>
        <w:jc w:val="center"/>
      </w:pPr>
      <w:r>
        <w:t xml:space="preserve">Министерство образования Тверской области </w:t>
      </w:r>
    </w:p>
    <w:p w:rsidR="00170713" w:rsidRDefault="000129B7">
      <w:pPr>
        <w:spacing w:after="160" w:line="240" w:lineRule="auto"/>
        <w:ind w:left="10" w:right="-15"/>
        <w:jc w:val="center"/>
      </w:pPr>
      <w:r>
        <w:t xml:space="preserve">ГБОУ ДПО Тверской областной институт усовершенствования учителей </w:t>
      </w:r>
    </w:p>
    <w:p w:rsidR="00170713" w:rsidRDefault="000129B7">
      <w:pPr>
        <w:spacing w:after="165" w:line="240" w:lineRule="auto"/>
        <w:ind w:left="0" w:right="0" w:firstLine="0"/>
        <w:jc w:val="left"/>
      </w:pPr>
      <w:r>
        <w:t xml:space="preserve"> </w:t>
      </w:r>
    </w:p>
    <w:p w:rsidR="00170713" w:rsidRDefault="00BA1C76" w:rsidP="00BA1C76">
      <w:pPr>
        <w:spacing w:after="165" w:line="240" w:lineRule="auto"/>
        <w:ind w:left="0" w:right="0" w:firstLine="0"/>
        <w:jc w:val="center"/>
      </w:pPr>
      <w:r>
        <w:t>Муниципальное общеобразовательное учреждение Лесная средняя общеобразовательная школа</w:t>
      </w:r>
    </w:p>
    <w:p w:rsidR="00170713" w:rsidRDefault="000129B7">
      <w:pPr>
        <w:spacing w:after="168" w:line="240" w:lineRule="auto"/>
        <w:ind w:left="0" w:right="0" w:firstLine="0"/>
        <w:jc w:val="left"/>
      </w:pPr>
      <w:r>
        <w:t xml:space="preserve"> </w:t>
      </w:r>
    </w:p>
    <w:p w:rsidR="00170713" w:rsidRDefault="000129B7">
      <w:pPr>
        <w:spacing w:after="258" w:line="240" w:lineRule="auto"/>
        <w:ind w:left="0" w:right="0" w:firstLine="0"/>
        <w:jc w:val="left"/>
      </w:pPr>
      <w:r>
        <w:rPr>
          <w:b/>
          <w:sz w:val="44"/>
        </w:rPr>
        <w:t xml:space="preserve"> </w:t>
      </w:r>
    </w:p>
    <w:p w:rsidR="00170713" w:rsidRDefault="000129B7">
      <w:pPr>
        <w:spacing w:after="357" w:line="240" w:lineRule="auto"/>
        <w:ind w:left="0" w:right="0" w:firstLine="0"/>
        <w:jc w:val="left"/>
      </w:pPr>
      <w:r>
        <w:rPr>
          <w:b/>
          <w:sz w:val="44"/>
        </w:rPr>
        <w:t xml:space="preserve"> </w:t>
      </w:r>
    </w:p>
    <w:p w:rsidR="00170713" w:rsidRDefault="000129B7">
      <w:pPr>
        <w:spacing w:after="351" w:line="240" w:lineRule="auto"/>
        <w:ind w:left="0" w:right="0" w:firstLine="0"/>
        <w:jc w:val="center"/>
      </w:pPr>
      <w:r>
        <w:rPr>
          <w:b/>
          <w:sz w:val="44"/>
        </w:rPr>
        <w:t xml:space="preserve">Программа летней профильной смены </w:t>
      </w:r>
    </w:p>
    <w:p w:rsidR="00170713" w:rsidRDefault="000129B7">
      <w:pPr>
        <w:spacing w:after="349" w:line="240" w:lineRule="auto"/>
        <w:ind w:left="289" w:right="0"/>
        <w:jc w:val="left"/>
      </w:pPr>
      <w:r>
        <w:rPr>
          <w:b/>
          <w:sz w:val="44"/>
        </w:rPr>
        <w:t xml:space="preserve">«Служу Отечеству», посвященной 80-летию </w:t>
      </w:r>
    </w:p>
    <w:p w:rsidR="00170713" w:rsidRDefault="000129B7">
      <w:pPr>
        <w:spacing w:after="349" w:line="349" w:lineRule="auto"/>
        <w:ind w:left="9" w:right="0" w:firstLine="1729"/>
        <w:jc w:val="left"/>
      </w:pPr>
      <w:r>
        <w:rPr>
          <w:b/>
          <w:sz w:val="44"/>
        </w:rPr>
        <w:t xml:space="preserve">Великой Победы для детских оздоровительных лагерей стационарного типа </w:t>
      </w:r>
    </w:p>
    <w:p w:rsidR="00170713" w:rsidRDefault="000129B7">
      <w:pPr>
        <w:spacing w:after="252" w:line="349" w:lineRule="auto"/>
        <w:ind w:left="245" w:right="0" w:firstLine="658"/>
        <w:jc w:val="left"/>
        <w:rPr>
          <w:b/>
          <w:sz w:val="44"/>
        </w:rPr>
      </w:pPr>
      <w:r>
        <w:rPr>
          <w:b/>
          <w:sz w:val="44"/>
        </w:rPr>
        <w:t xml:space="preserve">(круглосуточного пребывания детей), пришкольных (дневного пребывания детей) </w:t>
      </w:r>
    </w:p>
    <w:p w:rsidR="00BA1C76" w:rsidRDefault="00BA1C76" w:rsidP="00BA1C76">
      <w:pPr>
        <w:spacing w:after="252" w:line="349" w:lineRule="auto"/>
        <w:ind w:left="245" w:right="0" w:firstLine="658"/>
        <w:jc w:val="center"/>
      </w:pPr>
      <w:r>
        <w:rPr>
          <w:b/>
          <w:sz w:val="44"/>
        </w:rPr>
        <w:t>МОУ Лесная СОШ</w:t>
      </w:r>
    </w:p>
    <w:p w:rsidR="00170713" w:rsidRDefault="000129B7">
      <w:pPr>
        <w:spacing w:after="258" w:line="240" w:lineRule="auto"/>
        <w:ind w:left="0" w:right="0" w:firstLine="0"/>
        <w:jc w:val="left"/>
      </w:pPr>
      <w:r>
        <w:rPr>
          <w:b/>
          <w:sz w:val="44"/>
        </w:rPr>
        <w:t xml:space="preserve"> </w:t>
      </w:r>
    </w:p>
    <w:p w:rsidR="00170713" w:rsidRDefault="000129B7">
      <w:pPr>
        <w:spacing w:after="258" w:line="240" w:lineRule="auto"/>
        <w:ind w:left="0" w:right="0" w:firstLine="0"/>
        <w:jc w:val="left"/>
      </w:pPr>
      <w:r>
        <w:rPr>
          <w:b/>
          <w:sz w:val="44"/>
        </w:rPr>
        <w:t xml:space="preserve"> </w:t>
      </w:r>
    </w:p>
    <w:p w:rsidR="00170713" w:rsidRDefault="000129B7">
      <w:pPr>
        <w:spacing w:after="262" w:line="240" w:lineRule="auto"/>
        <w:ind w:left="0" w:right="0" w:firstLine="0"/>
        <w:jc w:val="left"/>
      </w:pPr>
      <w:r>
        <w:rPr>
          <w:b/>
          <w:sz w:val="44"/>
        </w:rPr>
        <w:t xml:space="preserve"> </w:t>
      </w:r>
    </w:p>
    <w:p w:rsidR="00170713" w:rsidRDefault="000129B7">
      <w:pPr>
        <w:spacing w:after="258" w:line="240" w:lineRule="auto"/>
        <w:ind w:left="0" w:right="0" w:firstLine="0"/>
        <w:jc w:val="left"/>
      </w:pPr>
      <w:r>
        <w:rPr>
          <w:b/>
          <w:sz w:val="44"/>
        </w:rPr>
        <w:t xml:space="preserve"> </w:t>
      </w:r>
    </w:p>
    <w:p w:rsidR="00170713" w:rsidRDefault="000129B7">
      <w:pPr>
        <w:spacing w:after="258" w:line="240" w:lineRule="auto"/>
        <w:ind w:left="0" w:right="0" w:firstLine="0"/>
        <w:jc w:val="left"/>
      </w:pPr>
      <w:r>
        <w:rPr>
          <w:b/>
          <w:sz w:val="44"/>
        </w:rPr>
        <w:t xml:space="preserve"> </w:t>
      </w:r>
    </w:p>
    <w:p w:rsidR="00170713" w:rsidRDefault="000129B7">
      <w:pPr>
        <w:spacing w:after="258" w:line="240" w:lineRule="auto"/>
        <w:ind w:left="0" w:right="0" w:firstLine="0"/>
        <w:jc w:val="left"/>
      </w:pPr>
      <w:r>
        <w:rPr>
          <w:b/>
          <w:sz w:val="44"/>
        </w:rPr>
        <w:t xml:space="preserve"> </w:t>
      </w:r>
    </w:p>
    <w:p w:rsidR="00170713" w:rsidRDefault="000129B7">
      <w:pPr>
        <w:spacing w:after="290" w:line="240" w:lineRule="auto"/>
        <w:ind w:left="0" w:right="0" w:firstLine="0"/>
        <w:jc w:val="left"/>
      </w:pPr>
      <w:r>
        <w:rPr>
          <w:b/>
          <w:sz w:val="44"/>
        </w:rPr>
        <w:t xml:space="preserve"> </w:t>
      </w:r>
    </w:p>
    <w:p w:rsidR="00170713" w:rsidRDefault="003B3F7A">
      <w:pPr>
        <w:spacing w:after="0" w:line="240" w:lineRule="auto"/>
        <w:ind w:left="0" w:right="0" w:firstLine="0"/>
        <w:jc w:val="center"/>
      </w:pPr>
      <w:r>
        <w:rPr>
          <w:sz w:val="24"/>
        </w:rPr>
        <w:lastRenderedPageBreak/>
        <w:t>Лесное 2025 г.</w:t>
      </w:r>
      <w:r w:rsidR="000129B7">
        <w:rPr>
          <w:sz w:val="24"/>
        </w:rPr>
        <w:t xml:space="preserve"> </w:t>
      </w:r>
    </w:p>
    <w:p w:rsidR="00516140" w:rsidRDefault="00516140">
      <w:pPr>
        <w:spacing w:after="73" w:line="240" w:lineRule="auto"/>
        <w:ind w:left="0" w:right="0" w:firstLine="0"/>
        <w:jc w:val="left"/>
        <w:rPr>
          <w:rFonts w:ascii="Calibri" w:eastAsia="Calibri" w:hAnsi="Calibri" w:cs="Calibri"/>
          <w:color w:val="2F5496"/>
          <w:sz w:val="32"/>
        </w:rPr>
      </w:pPr>
    </w:p>
    <w:p w:rsidR="00516140" w:rsidRDefault="00516140">
      <w:pPr>
        <w:spacing w:after="73" w:line="240" w:lineRule="auto"/>
        <w:ind w:left="0" w:right="0" w:firstLine="0"/>
        <w:jc w:val="left"/>
        <w:rPr>
          <w:rFonts w:ascii="Calibri" w:eastAsia="Calibri" w:hAnsi="Calibri" w:cs="Calibri"/>
          <w:color w:val="2F5496"/>
          <w:sz w:val="32"/>
        </w:rPr>
      </w:pPr>
    </w:p>
    <w:p w:rsidR="00170713" w:rsidRDefault="000129B7">
      <w:pPr>
        <w:spacing w:after="73" w:line="240" w:lineRule="auto"/>
        <w:ind w:left="0" w:right="0" w:firstLine="0"/>
        <w:jc w:val="left"/>
      </w:pPr>
      <w:r>
        <w:rPr>
          <w:rFonts w:ascii="Calibri" w:eastAsia="Calibri" w:hAnsi="Calibri" w:cs="Calibri"/>
          <w:color w:val="2F5496"/>
          <w:sz w:val="32"/>
        </w:rPr>
        <w:t xml:space="preserve">Оглавление </w:t>
      </w:r>
    </w:p>
    <w:sdt>
      <w:sdtPr>
        <w:rPr>
          <w:rFonts w:ascii="Times New Roman" w:eastAsia="Times New Roman" w:hAnsi="Times New Roman" w:cs="Times New Roman"/>
          <w:sz w:val="28"/>
        </w:rPr>
        <w:id w:val="-1613584129"/>
        <w:docPartObj>
          <w:docPartGallery w:val="Table of Contents"/>
        </w:docPartObj>
      </w:sdtPr>
      <w:sdtContent>
        <w:p w:rsidR="000129B7" w:rsidRDefault="000129B7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95473598" w:history="1">
            <w:r w:rsidRPr="00616001">
              <w:rPr>
                <w:rStyle w:val="a3"/>
                <w:noProof/>
              </w:rPr>
              <w:t xml:space="preserve">ПАСПОРТ </w:t>
            </w:r>
            <w:r w:rsidRPr="00616001">
              <w:rPr>
                <w:rStyle w:val="a3"/>
                <w:rFonts w:ascii="Cambria" w:eastAsia="Cambria" w:hAnsi="Cambria" w:cs="Cambria"/>
                <w:noProof/>
              </w:rPr>
              <w:t>ПРОГРАММЫ</w:t>
            </w:r>
            <w:r w:rsidRPr="00616001">
              <w:rPr>
                <w:rStyle w:val="a3"/>
                <w:noProof/>
              </w:rPr>
              <w:t xml:space="preserve"> ЛЕТНЕЙ МОДУЛЬНОЙ СМЕНЫ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_Toc195473598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29B7" w:rsidRDefault="00BA1C76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5473599" w:history="1">
            <w:r w:rsidR="000129B7" w:rsidRPr="00616001">
              <w:rPr>
                <w:rStyle w:val="a3"/>
                <w:noProof/>
              </w:rPr>
              <w:t>ПОЯСНИТЕЛЬНАЯ ЗАПИСКА</w:t>
            </w:r>
            <w:r w:rsidR="000129B7">
              <w:rPr>
                <w:noProof/>
                <w:webHidden/>
              </w:rPr>
              <w:tab/>
            </w:r>
            <w:r w:rsidR="000129B7">
              <w:rPr>
                <w:noProof/>
                <w:webHidden/>
              </w:rPr>
              <w:fldChar w:fldCharType="begin"/>
            </w:r>
            <w:r w:rsidR="000129B7">
              <w:rPr>
                <w:noProof/>
                <w:webHidden/>
              </w:rPr>
              <w:instrText xml:space="preserve"> PAGEREF _Toc195473599 \h </w:instrText>
            </w:r>
            <w:r w:rsidR="000129B7">
              <w:rPr>
                <w:noProof/>
                <w:webHidden/>
              </w:rPr>
            </w:r>
            <w:r w:rsidR="000129B7">
              <w:rPr>
                <w:noProof/>
                <w:webHidden/>
              </w:rPr>
              <w:fldChar w:fldCharType="separate"/>
            </w:r>
            <w:r w:rsidR="000129B7">
              <w:rPr>
                <w:noProof/>
                <w:webHidden/>
              </w:rPr>
              <w:t>4</w:t>
            </w:r>
            <w:r w:rsidR="000129B7">
              <w:rPr>
                <w:noProof/>
                <w:webHidden/>
              </w:rPr>
              <w:fldChar w:fldCharType="end"/>
            </w:r>
          </w:hyperlink>
        </w:p>
        <w:p w:rsidR="000129B7" w:rsidRDefault="00BA1C76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5473600" w:history="1">
            <w:r w:rsidR="000129B7" w:rsidRPr="00616001">
              <w:rPr>
                <w:rStyle w:val="a3"/>
                <w:noProof/>
              </w:rPr>
              <w:t>МЕТОДИЧЕСКОЕ ОБЕСПЕЧЕНИЕ ПРОГРАММЫ</w:t>
            </w:r>
            <w:r w:rsidR="000129B7">
              <w:rPr>
                <w:noProof/>
                <w:webHidden/>
              </w:rPr>
              <w:tab/>
            </w:r>
            <w:r w:rsidR="000129B7">
              <w:rPr>
                <w:noProof/>
                <w:webHidden/>
              </w:rPr>
              <w:fldChar w:fldCharType="begin"/>
            </w:r>
            <w:r w:rsidR="000129B7">
              <w:rPr>
                <w:noProof/>
                <w:webHidden/>
              </w:rPr>
              <w:instrText xml:space="preserve"> PAGEREF _Toc195473600 \h </w:instrText>
            </w:r>
            <w:r w:rsidR="000129B7">
              <w:rPr>
                <w:noProof/>
                <w:webHidden/>
              </w:rPr>
            </w:r>
            <w:r w:rsidR="000129B7">
              <w:rPr>
                <w:noProof/>
                <w:webHidden/>
              </w:rPr>
              <w:fldChar w:fldCharType="separate"/>
            </w:r>
            <w:r w:rsidR="000129B7">
              <w:rPr>
                <w:noProof/>
                <w:webHidden/>
              </w:rPr>
              <w:t>8</w:t>
            </w:r>
            <w:r w:rsidR="000129B7">
              <w:rPr>
                <w:noProof/>
                <w:webHidden/>
              </w:rPr>
              <w:fldChar w:fldCharType="end"/>
            </w:r>
          </w:hyperlink>
        </w:p>
        <w:p w:rsidR="000129B7" w:rsidRDefault="00BA1C76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5473601" w:history="1">
            <w:r w:rsidR="000129B7" w:rsidRPr="00616001">
              <w:rPr>
                <w:rStyle w:val="a3"/>
                <w:noProof/>
              </w:rPr>
              <w:t>КАЛЕНДАРНЫЙ ПЛАН ВОСПИТАТЕЛЬНОЙ РАБОТЫ</w:t>
            </w:r>
            <w:r w:rsidR="000129B7">
              <w:rPr>
                <w:noProof/>
                <w:webHidden/>
              </w:rPr>
              <w:tab/>
            </w:r>
            <w:r w:rsidR="000129B7">
              <w:rPr>
                <w:noProof/>
                <w:webHidden/>
              </w:rPr>
              <w:fldChar w:fldCharType="begin"/>
            </w:r>
            <w:r w:rsidR="000129B7">
              <w:rPr>
                <w:noProof/>
                <w:webHidden/>
              </w:rPr>
              <w:instrText xml:space="preserve"> PAGEREF _Toc195473601 \h </w:instrText>
            </w:r>
            <w:r w:rsidR="000129B7">
              <w:rPr>
                <w:noProof/>
                <w:webHidden/>
              </w:rPr>
            </w:r>
            <w:r w:rsidR="000129B7">
              <w:rPr>
                <w:noProof/>
                <w:webHidden/>
              </w:rPr>
              <w:fldChar w:fldCharType="separate"/>
            </w:r>
            <w:r w:rsidR="000129B7">
              <w:rPr>
                <w:noProof/>
                <w:webHidden/>
              </w:rPr>
              <w:t>10</w:t>
            </w:r>
            <w:r w:rsidR="000129B7">
              <w:rPr>
                <w:noProof/>
                <w:webHidden/>
              </w:rPr>
              <w:fldChar w:fldCharType="end"/>
            </w:r>
          </w:hyperlink>
        </w:p>
        <w:p w:rsidR="000129B7" w:rsidRDefault="00BA1C76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5473602" w:history="1">
            <w:r w:rsidR="000129B7" w:rsidRPr="00616001">
              <w:rPr>
                <w:rStyle w:val="a3"/>
                <w:noProof/>
              </w:rPr>
              <w:t>МОДУЛЬ «ЛИЦА ГЕРОЕВ»</w:t>
            </w:r>
            <w:r w:rsidR="000129B7">
              <w:rPr>
                <w:noProof/>
                <w:webHidden/>
              </w:rPr>
              <w:tab/>
            </w:r>
            <w:r w:rsidR="000129B7">
              <w:rPr>
                <w:noProof/>
                <w:webHidden/>
              </w:rPr>
              <w:fldChar w:fldCharType="begin"/>
            </w:r>
            <w:r w:rsidR="000129B7">
              <w:rPr>
                <w:noProof/>
                <w:webHidden/>
              </w:rPr>
              <w:instrText xml:space="preserve"> PAGEREF _Toc195473602 \h </w:instrText>
            </w:r>
            <w:r w:rsidR="000129B7">
              <w:rPr>
                <w:noProof/>
                <w:webHidden/>
              </w:rPr>
            </w:r>
            <w:r w:rsidR="000129B7">
              <w:rPr>
                <w:noProof/>
                <w:webHidden/>
              </w:rPr>
              <w:fldChar w:fldCharType="separate"/>
            </w:r>
            <w:r w:rsidR="000129B7">
              <w:rPr>
                <w:noProof/>
                <w:webHidden/>
              </w:rPr>
              <w:t>10</w:t>
            </w:r>
            <w:r w:rsidR="000129B7">
              <w:rPr>
                <w:noProof/>
                <w:webHidden/>
              </w:rPr>
              <w:fldChar w:fldCharType="end"/>
            </w:r>
          </w:hyperlink>
        </w:p>
        <w:p w:rsidR="000129B7" w:rsidRDefault="00BA1C76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5473603" w:history="1">
            <w:r w:rsidR="000129B7" w:rsidRPr="00616001">
              <w:rPr>
                <w:rStyle w:val="a3"/>
                <w:noProof/>
              </w:rPr>
              <w:t>МОДУЛЬ «ОТ ГЕРОЕВ БЫЛЫХ ВРЕМЕН…»</w:t>
            </w:r>
            <w:r w:rsidR="000129B7">
              <w:rPr>
                <w:noProof/>
                <w:webHidden/>
              </w:rPr>
              <w:tab/>
            </w:r>
            <w:r w:rsidR="000129B7">
              <w:rPr>
                <w:noProof/>
                <w:webHidden/>
              </w:rPr>
              <w:fldChar w:fldCharType="begin"/>
            </w:r>
            <w:r w:rsidR="000129B7">
              <w:rPr>
                <w:noProof/>
                <w:webHidden/>
              </w:rPr>
              <w:instrText xml:space="preserve"> PAGEREF _Toc195473603 \h </w:instrText>
            </w:r>
            <w:r w:rsidR="000129B7">
              <w:rPr>
                <w:noProof/>
                <w:webHidden/>
              </w:rPr>
            </w:r>
            <w:r w:rsidR="000129B7">
              <w:rPr>
                <w:noProof/>
                <w:webHidden/>
              </w:rPr>
              <w:fldChar w:fldCharType="separate"/>
            </w:r>
            <w:r w:rsidR="000129B7">
              <w:rPr>
                <w:noProof/>
                <w:webHidden/>
              </w:rPr>
              <w:t>41</w:t>
            </w:r>
            <w:r w:rsidR="000129B7">
              <w:rPr>
                <w:noProof/>
                <w:webHidden/>
              </w:rPr>
              <w:fldChar w:fldCharType="end"/>
            </w:r>
          </w:hyperlink>
        </w:p>
        <w:p w:rsidR="000129B7" w:rsidRDefault="00BA1C76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5473604" w:history="1">
            <w:r w:rsidR="000129B7" w:rsidRPr="00616001">
              <w:rPr>
                <w:rStyle w:val="a3"/>
                <w:noProof/>
              </w:rPr>
              <w:t>МОДУЛЬ «МЫ БУДУЩЕЕ РОССИИ»</w:t>
            </w:r>
            <w:r w:rsidR="000129B7">
              <w:rPr>
                <w:noProof/>
                <w:webHidden/>
              </w:rPr>
              <w:tab/>
            </w:r>
            <w:r w:rsidR="000129B7">
              <w:rPr>
                <w:noProof/>
                <w:webHidden/>
              </w:rPr>
              <w:fldChar w:fldCharType="begin"/>
            </w:r>
            <w:r w:rsidR="000129B7">
              <w:rPr>
                <w:noProof/>
                <w:webHidden/>
              </w:rPr>
              <w:instrText xml:space="preserve"> PAGEREF _Toc195473604 \h </w:instrText>
            </w:r>
            <w:r w:rsidR="000129B7">
              <w:rPr>
                <w:noProof/>
                <w:webHidden/>
              </w:rPr>
            </w:r>
            <w:r w:rsidR="000129B7">
              <w:rPr>
                <w:noProof/>
                <w:webHidden/>
              </w:rPr>
              <w:fldChar w:fldCharType="separate"/>
            </w:r>
            <w:r w:rsidR="000129B7">
              <w:rPr>
                <w:noProof/>
                <w:webHidden/>
              </w:rPr>
              <w:t>77</w:t>
            </w:r>
            <w:r w:rsidR="000129B7">
              <w:rPr>
                <w:noProof/>
                <w:webHidden/>
              </w:rPr>
              <w:fldChar w:fldCharType="end"/>
            </w:r>
          </w:hyperlink>
        </w:p>
        <w:p w:rsidR="000129B7" w:rsidRDefault="00BA1C76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5473605" w:history="1">
            <w:r w:rsidR="000129B7" w:rsidRPr="00616001">
              <w:rPr>
                <w:rStyle w:val="a3"/>
                <w:noProof/>
              </w:rPr>
              <w:t>СПИСОК ИСПОЛЬЗОВАННОЙ ЛИТЕРАТУРЫ</w:t>
            </w:r>
            <w:r w:rsidR="000129B7">
              <w:rPr>
                <w:noProof/>
                <w:webHidden/>
              </w:rPr>
              <w:tab/>
            </w:r>
            <w:r w:rsidR="000129B7">
              <w:rPr>
                <w:noProof/>
                <w:webHidden/>
              </w:rPr>
              <w:fldChar w:fldCharType="begin"/>
            </w:r>
            <w:r w:rsidR="000129B7">
              <w:rPr>
                <w:noProof/>
                <w:webHidden/>
              </w:rPr>
              <w:instrText xml:space="preserve"> PAGEREF _Toc195473605 \h </w:instrText>
            </w:r>
            <w:r w:rsidR="000129B7">
              <w:rPr>
                <w:noProof/>
                <w:webHidden/>
              </w:rPr>
            </w:r>
            <w:r w:rsidR="000129B7">
              <w:rPr>
                <w:noProof/>
                <w:webHidden/>
              </w:rPr>
              <w:fldChar w:fldCharType="separate"/>
            </w:r>
            <w:r w:rsidR="000129B7">
              <w:rPr>
                <w:noProof/>
                <w:webHidden/>
              </w:rPr>
              <w:t>91</w:t>
            </w:r>
            <w:r w:rsidR="000129B7">
              <w:rPr>
                <w:noProof/>
                <w:webHidden/>
              </w:rPr>
              <w:fldChar w:fldCharType="end"/>
            </w:r>
          </w:hyperlink>
        </w:p>
        <w:p w:rsidR="00170713" w:rsidRDefault="000129B7">
          <w:pPr>
            <w:tabs>
              <w:tab w:val="right" w:leader="dot" w:pos="9358"/>
            </w:tabs>
          </w:pPr>
          <w:r>
            <w:fldChar w:fldCharType="end"/>
          </w:r>
        </w:p>
      </w:sdtContent>
    </w:sdt>
    <w:p w:rsidR="00170713" w:rsidRDefault="000129B7">
      <w:pPr>
        <w:spacing w:after="226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70713" w:rsidRDefault="000129B7">
      <w:pPr>
        <w:spacing w:after="245" w:line="240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70713" w:rsidRDefault="000129B7">
      <w:pPr>
        <w:spacing w:after="0" w:line="240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170713" w:rsidRDefault="000129B7">
      <w:pPr>
        <w:pStyle w:val="1"/>
        <w:spacing w:after="87"/>
        <w:ind w:left="932"/>
      </w:pPr>
      <w:bookmarkStart w:id="0" w:name="_Toc195473598"/>
      <w:r>
        <w:lastRenderedPageBreak/>
        <w:t xml:space="preserve">ПАСПОРТ </w:t>
      </w:r>
      <w:r>
        <w:rPr>
          <w:rFonts w:ascii="Cambria" w:eastAsia="Cambria" w:hAnsi="Cambria" w:cs="Cambria"/>
        </w:rPr>
        <w:t>ПРОГРАММЫ</w:t>
      </w:r>
      <w:r>
        <w:t xml:space="preserve"> ЛЕТНЕЙ МОДУЛЬНОЙ СМЕНЫ</w:t>
      </w:r>
      <w:bookmarkEnd w:id="0"/>
      <w:r>
        <w:t xml:space="preserve"> </w:t>
      </w:r>
    </w:p>
    <w:p w:rsidR="00170713" w:rsidRDefault="000129B7">
      <w:pPr>
        <w:spacing w:after="55" w:line="276" w:lineRule="auto"/>
        <w:ind w:left="0" w:right="0" w:firstLine="0"/>
        <w:jc w:val="center"/>
      </w:pPr>
      <w:r>
        <w:rPr>
          <w:b/>
          <w:i/>
        </w:rPr>
        <w:t xml:space="preserve"> </w:t>
      </w:r>
    </w:p>
    <w:tbl>
      <w:tblPr>
        <w:tblStyle w:val="TableGrid"/>
        <w:tblW w:w="9532" w:type="dxa"/>
        <w:tblInd w:w="-427" w:type="dxa"/>
        <w:tblCellMar>
          <w:top w:w="64" w:type="dxa"/>
          <w:right w:w="36" w:type="dxa"/>
        </w:tblCellMar>
        <w:tblLook w:val="04A0" w:firstRow="1" w:lastRow="0" w:firstColumn="1" w:lastColumn="0" w:noHBand="0" w:noVBand="1"/>
      </w:tblPr>
      <w:tblGrid>
        <w:gridCol w:w="600"/>
        <w:gridCol w:w="2863"/>
        <w:gridCol w:w="397"/>
        <w:gridCol w:w="5672"/>
      </w:tblGrid>
      <w:tr w:rsidR="00170713">
        <w:trPr>
          <w:trHeight w:val="44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0" w:line="276" w:lineRule="auto"/>
              <w:ind w:left="110" w:righ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713" w:rsidRDefault="000129B7">
            <w:pPr>
              <w:spacing w:after="0" w:line="276" w:lineRule="auto"/>
              <w:ind w:left="110" w:right="0" w:firstLine="0"/>
              <w:jc w:val="left"/>
            </w:pPr>
            <w:r>
              <w:rPr>
                <w:b/>
              </w:rPr>
              <w:t xml:space="preserve">Компоненты 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0" w:line="276" w:lineRule="auto"/>
              <w:ind w:left="110" w:right="0" w:firstLine="0"/>
              <w:jc w:val="left"/>
            </w:pPr>
            <w:r>
              <w:rPr>
                <w:b/>
              </w:rPr>
              <w:t xml:space="preserve">Содержание </w:t>
            </w:r>
          </w:p>
        </w:tc>
      </w:tr>
      <w:tr w:rsidR="00170713">
        <w:trPr>
          <w:trHeight w:val="76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0" w:line="276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713" w:rsidRDefault="000129B7">
            <w:pPr>
              <w:spacing w:after="0" w:line="276" w:lineRule="auto"/>
              <w:ind w:left="110" w:right="0" w:firstLine="0"/>
              <w:jc w:val="left"/>
            </w:pPr>
            <w:r>
              <w:t xml:space="preserve">Название программы 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0" w:line="276" w:lineRule="auto"/>
              <w:ind w:left="110" w:right="0" w:firstLine="0"/>
            </w:pPr>
            <w:r>
              <w:t xml:space="preserve">Программа летней профильной смены «Служу Отечеству» в Тверском регионе </w:t>
            </w:r>
          </w:p>
        </w:tc>
      </w:tr>
      <w:tr w:rsidR="00170713">
        <w:trPr>
          <w:trHeight w:val="72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0" w:line="276" w:lineRule="auto"/>
              <w:ind w:left="110" w:right="0" w:firstLine="0"/>
              <w:jc w:val="left"/>
            </w:pPr>
            <w:r>
              <w:t xml:space="preserve">2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713" w:rsidRDefault="000129B7">
            <w:pPr>
              <w:spacing w:after="0" w:line="276" w:lineRule="auto"/>
              <w:ind w:left="110" w:right="0" w:firstLine="0"/>
              <w:jc w:val="left"/>
            </w:pPr>
            <w:r>
              <w:t xml:space="preserve">Актуальность программы 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55" w:line="235" w:lineRule="auto"/>
              <w:ind w:left="110" w:right="6" w:firstLine="0"/>
            </w:pPr>
            <w:r>
              <w:t xml:space="preserve">Актуальность внедрения модульных программ в летнем лагере обоснована следующими факторами; </w:t>
            </w:r>
          </w:p>
          <w:p w:rsidR="00170713" w:rsidRDefault="000129B7">
            <w:pPr>
              <w:numPr>
                <w:ilvl w:val="0"/>
                <w:numId w:val="75"/>
              </w:numPr>
              <w:spacing w:after="60" w:line="235" w:lineRule="auto"/>
              <w:ind w:right="0" w:firstLine="0"/>
            </w:pPr>
            <w:r>
              <w:t xml:space="preserve">расширение кругозора и углубление знаний в сферах деятельности по модулям; </w:t>
            </w:r>
          </w:p>
          <w:p w:rsidR="00170713" w:rsidRDefault="000129B7">
            <w:pPr>
              <w:numPr>
                <w:ilvl w:val="0"/>
                <w:numId w:val="75"/>
              </w:numPr>
              <w:spacing w:after="55" w:line="235" w:lineRule="auto"/>
              <w:ind w:right="0" w:firstLine="0"/>
            </w:pPr>
            <w:r>
              <w:t xml:space="preserve">социализация, позитивная и продуктивная социальная активность детей; </w:t>
            </w:r>
          </w:p>
          <w:p w:rsidR="00170713" w:rsidRDefault="000129B7">
            <w:pPr>
              <w:numPr>
                <w:ilvl w:val="0"/>
                <w:numId w:val="75"/>
              </w:numPr>
              <w:spacing w:after="55" w:line="235" w:lineRule="auto"/>
              <w:ind w:right="0" w:firstLine="0"/>
            </w:pPr>
            <w:r>
              <w:t xml:space="preserve">создание возможности конструктивного творческого самоопределения, познавательной активности как способа обогатить и разнообразить свой досуг; </w:t>
            </w:r>
          </w:p>
          <w:p w:rsidR="00170713" w:rsidRDefault="000129B7">
            <w:pPr>
              <w:numPr>
                <w:ilvl w:val="0"/>
                <w:numId w:val="75"/>
              </w:numPr>
              <w:spacing w:after="0" w:line="276" w:lineRule="auto"/>
              <w:ind w:right="0" w:firstLine="0"/>
            </w:pPr>
            <w:r>
              <w:t xml:space="preserve">внедрение системы патриотического воспитания детей и подростков, в которой сделан акцент на воспитание у подрастающего поколения чувства патриотизма, формирование таких компетенций, как верность Родине, готовность служения Отечеству и его вооруженной защите, изучение истории и культуры Отечества, физическое развитие молодежи и детей, формирование здорового образа жизни. </w:t>
            </w:r>
          </w:p>
        </w:tc>
      </w:tr>
      <w:tr w:rsidR="00170713">
        <w:trPr>
          <w:trHeight w:val="173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0" w:line="276" w:lineRule="auto"/>
              <w:ind w:left="144" w:right="0" w:firstLine="0"/>
              <w:jc w:val="left"/>
            </w:pPr>
            <w:r>
              <w:t xml:space="preserve">3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713" w:rsidRDefault="000129B7">
            <w:pPr>
              <w:spacing w:after="0" w:line="276" w:lineRule="auto"/>
              <w:ind w:left="144" w:right="0" w:firstLine="0"/>
              <w:jc w:val="left"/>
            </w:pPr>
            <w:r>
              <w:t xml:space="preserve">Место проведения 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0" w:line="276" w:lineRule="auto"/>
              <w:ind w:left="110" w:right="5" w:firstLine="0"/>
            </w:pPr>
            <w:r>
              <w:t xml:space="preserve">Государственные и муниципальные организации отдыха детей и их оздоровления стационарного типа либо с дневным пребыванием, расположенные на территории Тверской области </w:t>
            </w:r>
          </w:p>
        </w:tc>
      </w:tr>
      <w:tr w:rsidR="00170713">
        <w:trPr>
          <w:trHeight w:val="20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0" w:line="276" w:lineRule="auto"/>
              <w:ind w:left="110" w:right="0" w:firstLine="0"/>
              <w:jc w:val="left"/>
            </w:pPr>
            <w:r>
              <w:t xml:space="preserve">4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713" w:rsidRDefault="000129B7">
            <w:pPr>
              <w:spacing w:after="0" w:line="276" w:lineRule="auto"/>
              <w:ind w:left="110" w:right="0" w:firstLine="0"/>
            </w:pPr>
            <w:r>
              <w:t xml:space="preserve">Адресаты программы 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516140" w:rsidP="00516140">
            <w:pPr>
              <w:spacing w:after="51" w:line="235" w:lineRule="auto"/>
              <w:ind w:left="0" w:right="0" w:firstLine="0"/>
              <w:jc w:val="left"/>
            </w:pPr>
            <w:r>
              <w:t xml:space="preserve"> Дети 12-17 лет</w:t>
            </w:r>
          </w:p>
        </w:tc>
      </w:tr>
      <w:tr w:rsidR="00170713">
        <w:trPr>
          <w:trHeight w:val="76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0" w:line="276" w:lineRule="auto"/>
              <w:ind w:left="110" w:right="0" w:firstLine="0"/>
              <w:jc w:val="left"/>
            </w:pPr>
            <w:r>
              <w:lastRenderedPageBreak/>
              <w:t xml:space="preserve">5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713" w:rsidRDefault="000129B7">
            <w:pPr>
              <w:spacing w:after="0" w:line="276" w:lineRule="auto"/>
              <w:ind w:left="110" w:right="0" w:firstLine="0"/>
              <w:jc w:val="left"/>
            </w:pPr>
            <w:r>
              <w:t xml:space="preserve">Продолжительность программы 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516140">
            <w:pPr>
              <w:spacing w:after="52" w:line="240" w:lineRule="auto"/>
              <w:ind w:left="110" w:right="0" w:firstLine="0"/>
              <w:jc w:val="left"/>
            </w:pPr>
            <w:r>
              <w:t>10 дней</w:t>
            </w:r>
          </w:p>
          <w:p w:rsidR="00170713" w:rsidRDefault="00516140">
            <w:pPr>
              <w:spacing w:after="0" w:line="276" w:lineRule="auto"/>
              <w:ind w:left="110" w:right="0" w:firstLine="0"/>
              <w:jc w:val="left"/>
            </w:pPr>
            <w:r>
              <w:t>3 модуля</w:t>
            </w:r>
          </w:p>
        </w:tc>
      </w:tr>
      <w:tr w:rsidR="00170713">
        <w:trPr>
          <w:trHeight w:val="44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0" w:line="276" w:lineRule="auto"/>
              <w:ind w:left="110" w:right="0" w:firstLine="0"/>
              <w:jc w:val="left"/>
            </w:pPr>
            <w:r>
              <w:t xml:space="preserve">6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713" w:rsidRDefault="000129B7">
            <w:pPr>
              <w:spacing w:after="0" w:line="276" w:lineRule="auto"/>
              <w:ind w:left="110" w:right="0" w:firstLine="0"/>
              <w:jc w:val="left"/>
            </w:pPr>
            <w:r>
              <w:t xml:space="preserve">Вид </w:t>
            </w:r>
            <w:r>
              <w:tab/>
              <w:t xml:space="preserve">программы 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</w:pPr>
            <w:r>
              <w:t xml:space="preserve">по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0" w:line="276" w:lineRule="auto"/>
              <w:ind w:left="110" w:right="0" w:firstLine="0"/>
            </w:pPr>
            <w:r>
              <w:t xml:space="preserve">Познавательно-творческий, спортивный, </w:t>
            </w:r>
          </w:p>
        </w:tc>
      </w:tr>
      <w:tr w:rsidR="00170713">
        <w:trPr>
          <w:trHeight w:val="76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55" w:line="240" w:lineRule="auto"/>
              <w:ind w:left="0" w:right="0" w:firstLine="0"/>
            </w:pPr>
            <w:r>
              <w:t xml:space="preserve">уровню организации </w:t>
            </w:r>
          </w:p>
          <w:p w:rsidR="00170713" w:rsidRDefault="000129B7">
            <w:pPr>
              <w:spacing w:after="0" w:line="276" w:lineRule="auto"/>
              <w:ind w:left="0" w:right="0" w:firstLine="0"/>
            </w:pPr>
            <w:r>
              <w:t xml:space="preserve">деятельности участников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патриотический </w:t>
            </w:r>
          </w:p>
        </w:tc>
      </w:tr>
      <w:tr w:rsidR="00170713">
        <w:trPr>
          <w:trHeight w:val="20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57" w:line="240" w:lineRule="auto"/>
              <w:ind w:left="0" w:right="0" w:firstLine="0"/>
            </w:pPr>
            <w:r>
              <w:t xml:space="preserve">Вид программы по </w:t>
            </w:r>
          </w:p>
          <w:p w:rsidR="00170713" w:rsidRDefault="000129B7">
            <w:pPr>
              <w:spacing w:after="56" w:line="240" w:lineRule="auto"/>
              <w:ind w:left="0" w:right="0" w:firstLine="0"/>
              <w:jc w:val="left"/>
            </w:pPr>
            <w:r>
              <w:t xml:space="preserve">разнообразию </w:t>
            </w:r>
          </w:p>
          <w:p w:rsidR="00170713" w:rsidRDefault="000129B7">
            <w:pPr>
              <w:spacing w:after="56" w:line="240" w:lineRule="auto"/>
              <w:ind w:left="0" w:right="0" w:firstLine="0"/>
              <w:jc w:val="left"/>
            </w:pPr>
            <w:r>
              <w:t xml:space="preserve">тематической </w:t>
            </w:r>
          </w:p>
          <w:p w:rsidR="00170713" w:rsidRDefault="000129B7">
            <w:pPr>
              <w:spacing w:after="0" w:line="276" w:lineRule="auto"/>
              <w:ind w:left="0" w:right="2" w:firstLine="0"/>
            </w:pPr>
            <w:r>
              <w:t xml:space="preserve">направленности и способам организации содержания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71" w:line="240" w:lineRule="auto"/>
              <w:ind w:left="0" w:right="0" w:firstLine="0"/>
              <w:jc w:val="left"/>
            </w:pPr>
            <w:r>
              <w:t xml:space="preserve">Модули: </w:t>
            </w:r>
          </w:p>
          <w:p w:rsidR="00170713" w:rsidRDefault="000129B7">
            <w:pPr>
              <w:numPr>
                <w:ilvl w:val="0"/>
                <w:numId w:val="76"/>
              </w:numPr>
              <w:spacing w:after="73" w:line="240" w:lineRule="auto"/>
              <w:ind w:right="0" w:hanging="360"/>
              <w:jc w:val="left"/>
            </w:pPr>
            <w:r>
              <w:t xml:space="preserve">«Лица героев» </w:t>
            </w:r>
          </w:p>
          <w:p w:rsidR="00170713" w:rsidRDefault="000129B7">
            <w:pPr>
              <w:numPr>
                <w:ilvl w:val="0"/>
                <w:numId w:val="76"/>
              </w:numPr>
              <w:spacing w:after="77" w:line="240" w:lineRule="auto"/>
              <w:ind w:right="0" w:hanging="360"/>
              <w:jc w:val="left"/>
            </w:pPr>
            <w:r>
              <w:t xml:space="preserve">«От героев былых времен…» </w:t>
            </w:r>
          </w:p>
          <w:p w:rsidR="00170713" w:rsidRDefault="000129B7">
            <w:pPr>
              <w:numPr>
                <w:ilvl w:val="0"/>
                <w:numId w:val="76"/>
              </w:numPr>
              <w:spacing w:after="0" w:line="276" w:lineRule="auto"/>
              <w:ind w:right="0" w:hanging="360"/>
              <w:jc w:val="left"/>
            </w:pPr>
            <w:r>
              <w:t xml:space="preserve">«Мы будущее России»  </w:t>
            </w:r>
          </w:p>
        </w:tc>
      </w:tr>
      <w:tr w:rsidR="00170713">
        <w:trPr>
          <w:trHeight w:val="237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Требования к реализации программы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60" w:line="235" w:lineRule="auto"/>
              <w:ind w:left="0" w:right="0" w:firstLine="0"/>
            </w:pPr>
            <w:r>
              <w:t xml:space="preserve">Мероприятия программы летней профильной смены необходимо проводить с </w:t>
            </w:r>
          </w:p>
          <w:p w:rsidR="00170713" w:rsidRDefault="000129B7">
            <w:pPr>
              <w:spacing w:after="56" w:line="240" w:lineRule="auto"/>
              <w:ind w:left="0" w:right="0" w:firstLine="0"/>
            </w:pPr>
            <w:r>
              <w:t>учетом возрастных, психолого-</w:t>
            </w:r>
          </w:p>
          <w:p w:rsidR="00170713" w:rsidRDefault="000129B7">
            <w:pPr>
              <w:spacing w:after="57" w:line="235" w:lineRule="auto"/>
              <w:ind w:left="0" w:right="0" w:firstLine="0"/>
              <w:jc w:val="left"/>
            </w:pPr>
            <w:r>
              <w:t xml:space="preserve">педагогических и физических особенностей детей. </w:t>
            </w:r>
          </w:p>
          <w:p w:rsidR="00170713" w:rsidRDefault="000129B7">
            <w:pPr>
              <w:spacing w:after="55" w:line="240" w:lineRule="auto"/>
              <w:ind w:left="0" w:right="0" w:firstLine="0"/>
            </w:pPr>
            <w:r>
              <w:t xml:space="preserve">Также необходимо учитывать региональный </w:t>
            </w:r>
          </w:p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(муниципальный) компонент </w:t>
            </w:r>
          </w:p>
        </w:tc>
      </w:tr>
      <w:tr w:rsidR="00170713">
        <w:trPr>
          <w:trHeight w:val="20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9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Ресурсы для реализации программы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57" w:line="235" w:lineRule="auto"/>
              <w:ind w:left="0" w:right="0" w:firstLine="0"/>
            </w:pPr>
            <w:r>
              <w:t xml:space="preserve">Педагогические работники: вожатые, воспитатели, музыкальные работники. </w:t>
            </w:r>
          </w:p>
          <w:p w:rsidR="00170713" w:rsidRDefault="000129B7">
            <w:pPr>
              <w:spacing w:after="0" w:line="276" w:lineRule="auto"/>
              <w:ind w:left="0" w:firstLine="0"/>
            </w:pPr>
            <w:r>
              <w:t xml:space="preserve">Оборудование: проектор, аудиоаппаратура, ноутбук, экран, ватманы, фломастеры, подключение к сети Интернет, костюмы, декорации, спортивный инвентарь.  </w:t>
            </w:r>
          </w:p>
        </w:tc>
      </w:tr>
      <w:tr w:rsidR="00170713">
        <w:trPr>
          <w:trHeight w:val="237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0" w:line="276" w:lineRule="auto"/>
              <w:ind w:left="0" w:right="206" w:firstLine="0"/>
              <w:jc w:val="left"/>
            </w:pPr>
            <w:r>
              <w:t xml:space="preserve">Ожидаемые результаты 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713" w:rsidRDefault="000129B7">
            <w:pPr>
              <w:spacing w:after="57" w:line="236" w:lineRule="auto"/>
              <w:ind w:left="0" w:right="4" w:firstLine="0"/>
            </w:pPr>
            <w:r>
              <w:t xml:space="preserve">Развитие интереса и уважения к истории своей страны, родного края; укрепление здоровья детей.; развитие умения взаимодействовать с людьми. </w:t>
            </w:r>
          </w:p>
          <w:p w:rsidR="00170713" w:rsidRDefault="000129B7">
            <w:pPr>
              <w:spacing w:after="0" w:line="276" w:lineRule="auto"/>
              <w:ind w:left="0" w:right="6" w:firstLine="0"/>
            </w:pPr>
            <w:r>
              <w:t xml:space="preserve">Самореализация, саморазвитие, самосовершенствование детей в процессе участия в коллективно-творческих делах. </w:t>
            </w:r>
          </w:p>
        </w:tc>
      </w:tr>
    </w:tbl>
    <w:p w:rsidR="00170713" w:rsidRDefault="000129B7">
      <w:pPr>
        <w:spacing w:after="0" w:line="240" w:lineRule="auto"/>
        <w:ind w:left="0" w:right="0" w:firstLine="0"/>
        <w:jc w:val="left"/>
      </w:pPr>
      <w:r>
        <w:rPr>
          <w:b/>
          <w:sz w:val="26"/>
        </w:rPr>
        <w:t xml:space="preserve"> </w:t>
      </w:r>
      <w:r>
        <w:rPr>
          <w:b/>
          <w:sz w:val="26"/>
        </w:rPr>
        <w:tab/>
        <w:t xml:space="preserve"> </w:t>
      </w:r>
    </w:p>
    <w:p w:rsidR="00170713" w:rsidRDefault="000129B7">
      <w:pPr>
        <w:pStyle w:val="1"/>
        <w:spacing w:after="84"/>
        <w:ind w:left="142"/>
        <w:jc w:val="center"/>
      </w:pPr>
      <w:bookmarkStart w:id="1" w:name="_Toc195473599"/>
      <w:r>
        <w:t>ПОЯСНИТЕЛЬНАЯ ЗАПИСКА</w:t>
      </w:r>
      <w:bookmarkEnd w:id="1"/>
      <w:r>
        <w:t xml:space="preserve"> </w:t>
      </w:r>
    </w:p>
    <w:p w:rsidR="00170713" w:rsidRDefault="000129B7">
      <w:pPr>
        <w:spacing w:after="91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70713" w:rsidRDefault="000129B7">
      <w:pPr>
        <w:ind w:left="-14" w:firstLine="706"/>
      </w:pPr>
      <w:r>
        <w:t xml:space="preserve">Специфика воспитательной работы в летнее время заключается в том, что в этот момент педагоги могут уделять гораздо больше внимания творческой, нравственной, спортивной и организаторской деятельности, расширяя тем самым кругозор ребёнка. </w:t>
      </w:r>
    </w:p>
    <w:p w:rsidR="00170713" w:rsidRDefault="000129B7">
      <w:pPr>
        <w:ind w:left="-14" w:firstLine="706"/>
      </w:pPr>
      <w:r>
        <w:lastRenderedPageBreak/>
        <w:t xml:space="preserve">К числу важных условий воспитания детей во время летних каникул относится природная и социальная среда – всё то, что окружает ребёнка во время отдыха. Поэтому не стоит забывать о духовно – нравственном и гражданско-патриотическом воспитании школьников, о бережном отношении к окружающему миру, о чутком отношении к своим родным местам. Изучение истории родного города, края, исторических мест своей малой родины не в школьном кабинете, а летом, не навязчиво, в игровой форме, играют немаловажную роль в развитии и воспитании ребят. Через материал, изучаемый с учащимися, можно воспитывать нравственные, патриотические чувства к Отечеству, родному городу, школе, окружающим людям.  </w:t>
      </w:r>
    </w:p>
    <w:p w:rsidR="00170713" w:rsidRDefault="000129B7">
      <w:pPr>
        <w:ind w:left="-14" w:firstLine="706"/>
      </w:pPr>
      <w:r>
        <w:t xml:space="preserve">Целевыми ориентирами программы в соответствии с обновленным Федеральным государственным образовательным стандартом начального общего и основного общего образования является обеспечение: </w:t>
      </w:r>
    </w:p>
    <w:p w:rsidR="00170713" w:rsidRDefault="000129B7">
      <w:pPr>
        <w:numPr>
          <w:ilvl w:val="0"/>
          <w:numId w:val="1"/>
        </w:numPr>
        <w:ind w:firstLine="706"/>
      </w:pPr>
      <w:r>
        <w:t xml:space="preserve">российской гражданской идентичности воспитанников; </w:t>
      </w:r>
    </w:p>
    <w:p w:rsidR="00170713" w:rsidRDefault="000129B7">
      <w:pPr>
        <w:numPr>
          <w:ilvl w:val="0"/>
          <w:numId w:val="1"/>
        </w:numPr>
        <w:ind w:firstLine="706"/>
      </w:pPr>
      <w:r>
        <w:t xml:space="preserve">воспитания и социализации воспитанников, их самоидентификации посредством личностно и общественно значимой деятельности, социального и гражданского становления; </w:t>
      </w:r>
    </w:p>
    <w:p w:rsidR="00170713" w:rsidRDefault="000129B7">
      <w:pPr>
        <w:numPr>
          <w:ilvl w:val="0"/>
          <w:numId w:val="1"/>
        </w:numPr>
        <w:ind w:firstLine="706"/>
      </w:pPr>
      <w:r>
        <w:t xml:space="preserve">условий для развития и самореализации обучающихся, формирования здорового, безопасного и экологически целесообразного образа жизни обучающихся. </w:t>
      </w:r>
    </w:p>
    <w:p w:rsidR="00170713" w:rsidRDefault="000129B7">
      <w:pPr>
        <w:spacing w:after="265"/>
        <w:ind w:left="-14" w:firstLine="706"/>
      </w:pPr>
      <w:r>
        <w:t xml:space="preserve">Программа разработана с учетом следующих законодательных нормативно-правовых документов: </w:t>
      </w:r>
    </w:p>
    <w:p w:rsidR="00170713" w:rsidRDefault="000129B7">
      <w:pPr>
        <w:numPr>
          <w:ilvl w:val="0"/>
          <w:numId w:val="2"/>
        </w:numPr>
        <w:spacing w:after="126"/>
        <w:ind w:hanging="360"/>
      </w:pPr>
      <w:r>
        <w:t xml:space="preserve">Конституция Российской Федерации (принята всенародным голосованием 12.12.1993, с изменениями, одобренными в ходе общероссийского голосования 01.07.2020); </w:t>
      </w:r>
    </w:p>
    <w:p w:rsidR="00170713" w:rsidRDefault="000129B7">
      <w:pPr>
        <w:numPr>
          <w:ilvl w:val="0"/>
          <w:numId w:val="2"/>
        </w:numPr>
        <w:ind w:hanging="360"/>
      </w:pPr>
      <w:r>
        <w:t xml:space="preserve">Конвенция о правах ребенка (одобрена Генеральной Ассамблеей ООН 20.11.1989, вступила в силу для СССР 15.09.1990); </w:t>
      </w:r>
    </w:p>
    <w:p w:rsidR="00170713" w:rsidRDefault="000129B7">
      <w:pPr>
        <w:numPr>
          <w:ilvl w:val="0"/>
          <w:numId w:val="2"/>
        </w:numPr>
        <w:ind w:hanging="360"/>
      </w:pPr>
      <w:r>
        <w:t xml:space="preserve">Федеральный закон от 29.12.2012 № 273-ФЗ «Об образовании в Российской Федерации»; </w:t>
      </w:r>
    </w:p>
    <w:p w:rsidR="00170713" w:rsidRDefault="000129B7">
      <w:pPr>
        <w:numPr>
          <w:ilvl w:val="0"/>
          <w:numId w:val="2"/>
        </w:numPr>
        <w:spacing w:after="122"/>
        <w:ind w:hanging="360"/>
      </w:pPr>
      <w:r>
        <w:t xml:space="preserve"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обучающихся»; </w:t>
      </w:r>
    </w:p>
    <w:p w:rsidR="00170713" w:rsidRDefault="000129B7">
      <w:pPr>
        <w:numPr>
          <w:ilvl w:val="0"/>
          <w:numId w:val="2"/>
        </w:numPr>
        <w:ind w:hanging="360"/>
      </w:pPr>
      <w:r>
        <w:t xml:space="preserve">Федеральный закон от 24.07.1998 № 124-ФЗ «Об основных гарантиях прав ребенка в Российской Федерации»; </w:t>
      </w:r>
    </w:p>
    <w:p w:rsidR="00170713" w:rsidRDefault="000129B7">
      <w:pPr>
        <w:numPr>
          <w:ilvl w:val="0"/>
          <w:numId w:val="2"/>
        </w:numPr>
        <w:ind w:hanging="360"/>
      </w:pPr>
      <w:r>
        <w:t xml:space="preserve">Федеральный закон от 30.12.2020 № 489-ФЗ «О молодежной политике в Российской Федерации»; </w:t>
      </w:r>
    </w:p>
    <w:p w:rsidR="00170713" w:rsidRDefault="000129B7">
      <w:pPr>
        <w:numPr>
          <w:ilvl w:val="0"/>
          <w:numId w:val="2"/>
        </w:numPr>
        <w:ind w:hanging="360"/>
      </w:pPr>
      <w:r>
        <w:t xml:space="preserve">Федеральный закон от 14 июля 2022 г. № 261-ФЗ «О российском движении детей и молодежи»; </w:t>
      </w:r>
    </w:p>
    <w:p w:rsidR="00170713" w:rsidRDefault="000129B7">
      <w:pPr>
        <w:numPr>
          <w:ilvl w:val="0"/>
          <w:numId w:val="2"/>
        </w:numPr>
        <w:ind w:hanging="360"/>
      </w:pPr>
      <w:r>
        <w:lastRenderedPageBreak/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996-р); </w:t>
      </w:r>
    </w:p>
    <w:p w:rsidR="00170713" w:rsidRDefault="000129B7">
      <w:pPr>
        <w:numPr>
          <w:ilvl w:val="0"/>
          <w:numId w:val="2"/>
        </w:numPr>
        <w:ind w:hanging="360"/>
      </w:pPr>
      <w:r>
        <w:t xml:space="preserve">Указ Президента Российской Федерации от 21.07.2020 № 474 </w:t>
      </w:r>
    </w:p>
    <w:p w:rsidR="00170713" w:rsidRDefault="000129B7">
      <w:pPr>
        <w:numPr>
          <w:ilvl w:val="0"/>
          <w:numId w:val="2"/>
        </w:numPr>
        <w:ind w:hanging="360"/>
      </w:pPr>
      <w:r>
        <w:t xml:space="preserve">«О национальных целях развития Российской Федерации на период до 2030 года»; </w:t>
      </w:r>
    </w:p>
    <w:p w:rsidR="00170713" w:rsidRDefault="000129B7">
      <w:pPr>
        <w:numPr>
          <w:ilvl w:val="0"/>
          <w:numId w:val="2"/>
        </w:numPr>
        <w:ind w:hanging="360"/>
      </w:pPr>
      <w:r>
        <w:t xml:space="preserve"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 </w:t>
      </w:r>
    </w:p>
    <w:p w:rsidR="00170713" w:rsidRDefault="000129B7">
      <w:pPr>
        <w:numPr>
          <w:ilvl w:val="0"/>
          <w:numId w:val="2"/>
        </w:numPr>
        <w:ind w:hanging="360"/>
      </w:pPr>
      <w:r>
        <w:t xml:space="preserve">Указ президента Российской Федерации от 09.11.2022 №809 «Об утверждении основ государственной политики по сохранению и укреплению традиционных российских духовно-нравственных ценностей»; </w:t>
      </w:r>
    </w:p>
    <w:p w:rsidR="00170713" w:rsidRDefault="000129B7">
      <w:pPr>
        <w:numPr>
          <w:ilvl w:val="0"/>
          <w:numId w:val="2"/>
        </w:numPr>
        <w:spacing w:after="123"/>
        <w:ind w:hanging="360"/>
      </w:pPr>
      <w:r>
        <w:t xml:space="preserve">Трудовой кодекс Российской Федерации от 30.12.2001 г. № 197-Ф3; </w:t>
      </w:r>
    </w:p>
    <w:p w:rsidR="00170713" w:rsidRDefault="000129B7">
      <w:pPr>
        <w:numPr>
          <w:ilvl w:val="0"/>
          <w:numId w:val="2"/>
        </w:numPr>
        <w:ind w:hanging="360"/>
      </w:pPr>
      <w:r>
        <w:t xml:space="preserve">Федеральный закон «О внесении изменений и дополнений в закон РФ «О защите прав потребителей и кодекс РСФСР «Об </w:t>
      </w:r>
    </w:p>
    <w:p w:rsidR="00170713" w:rsidRDefault="000129B7">
      <w:pPr>
        <w:spacing w:after="123"/>
        <w:ind w:left="731"/>
      </w:pPr>
      <w:r>
        <w:t xml:space="preserve">административных нарушениях» от 09.01.1996 г. № 2-ФЗ; </w:t>
      </w:r>
    </w:p>
    <w:p w:rsidR="00170713" w:rsidRDefault="000129B7">
      <w:pPr>
        <w:numPr>
          <w:ilvl w:val="0"/>
          <w:numId w:val="2"/>
        </w:numPr>
        <w:ind w:hanging="360"/>
      </w:pPr>
      <w:r>
        <w:t xml:space="preserve">Об учреждении порядка проведения смен профильных лагерей, с дневным пребыванием, лагерей труда и отдыха. Приказ </w:t>
      </w:r>
    </w:p>
    <w:p w:rsidR="00170713" w:rsidRDefault="000129B7">
      <w:pPr>
        <w:spacing w:after="123"/>
        <w:ind w:left="731"/>
      </w:pPr>
      <w:r>
        <w:t xml:space="preserve">Минобразования РФ от 13.07.2001 г. № 2688. </w:t>
      </w:r>
    </w:p>
    <w:p w:rsidR="00170713" w:rsidRDefault="000129B7">
      <w:pPr>
        <w:numPr>
          <w:ilvl w:val="0"/>
          <w:numId w:val="2"/>
        </w:numPr>
        <w:ind w:hanging="360"/>
      </w:pPr>
      <w:r>
        <w:t xml:space="preserve">Об утверждении федеральной программы воспитательной работы для организаций отдыха детей и их оздоровления и календарного плана воспитательной работы. Приказ Минпросвещения России от </w:t>
      </w:r>
    </w:p>
    <w:p w:rsidR="00170713" w:rsidRDefault="000129B7">
      <w:pPr>
        <w:ind w:left="731"/>
      </w:pPr>
      <w:r>
        <w:t xml:space="preserve">17.03.2025гю №209. </w:t>
      </w:r>
    </w:p>
    <w:p w:rsidR="00170713" w:rsidRDefault="000129B7">
      <w:pPr>
        <w:spacing w:after="110" w:line="240" w:lineRule="auto"/>
        <w:ind w:left="706" w:right="0" w:firstLine="0"/>
        <w:jc w:val="left"/>
      </w:pPr>
      <w:r>
        <w:t xml:space="preserve"> </w:t>
      </w:r>
    </w:p>
    <w:p w:rsidR="00170713" w:rsidRDefault="000129B7">
      <w:pPr>
        <w:ind w:left="-14" w:firstLine="706"/>
      </w:pPr>
      <w:r>
        <w:rPr>
          <w:b/>
        </w:rPr>
        <w:t>Цель Программы</w:t>
      </w:r>
      <w:r>
        <w:t xml:space="preserve">: организация отдыха и оздоровления детей в летний период. Создание условий, интересных, разнообразных по форме и содержанию, для обеспечения полноценного отдыха, оздоровления детей и творческого развития. </w:t>
      </w:r>
    </w:p>
    <w:p w:rsidR="00170713" w:rsidRDefault="000129B7">
      <w:pPr>
        <w:spacing w:line="243" w:lineRule="auto"/>
        <w:ind w:right="-15"/>
        <w:jc w:val="left"/>
      </w:pPr>
      <w:r>
        <w:rPr>
          <w:b/>
        </w:rPr>
        <w:t xml:space="preserve"> </w:t>
      </w:r>
      <w:r>
        <w:rPr>
          <w:b/>
        </w:rPr>
        <w:tab/>
        <w:t xml:space="preserve">Задачи Программы: </w:t>
      </w:r>
    </w:p>
    <w:p w:rsidR="00170713" w:rsidRDefault="000129B7">
      <w:pPr>
        <w:numPr>
          <w:ilvl w:val="1"/>
          <w:numId w:val="2"/>
        </w:numPr>
        <w:spacing w:after="0"/>
        <w:ind w:firstLine="850"/>
      </w:pPr>
      <w:r>
        <w:t xml:space="preserve">Создать условия для активного и здорового отдыха детей. </w:t>
      </w:r>
    </w:p>
    <w:p w:rsidR="00170713" w:rsidRDefault="000129B7">
      <w:pPr>
        <w:numPr>
          <w:ilvl w:val="1"/>
          <w:numId w:val="2"/>
        </w:numPr>
        <w:ind w:firstLine="850"/>
      </w:pPr>
      <w:r>
        <w:t xml:space="preserve">Формировать развитие познавательной активности, творческого потенциала каждого ребенка. </w:t>
      </w:r>
    </w:p>
    <w:p w:rsidR="00170713" w:rsidRDefault="000129B7">
      <w:pPr>
        <w:numPr>
          <w:ilvl w:val="1"/>
          <w:numId w:val="2"/>
        </w:numPr>
        <w:ind w:firstLine="850"/>
      </w:pPr>
      <w:r>
        <w:t xml:space="preserve">Формировать </w:t>
      </w:r>
      <w:r>
        <w:tab/>
        <w:t xml:space="preserve">качества, </w:t>
      </w:r>
      <w:r>
        <w:tab/>
        <w:t xml:space="preserve">составляющие </w:t>
      </w:r>
      <w:r>
        <w:tab/>
        <w:t xml:space="preserve">культуру </w:t>
      </w:r>
      <w:r>
        <w:tab/>
        <w:t xml:space="preserve">поведения, санитарно-гигиеническую культуру. </w:t>
      </w:r>
    </w:p>
    <w:p w:rsidR="00170713" w:rsidRDefault="000129B7">
      <w:pPr>
        <w:numPr>
          <w:ilvl w:val="1"/>
          <w:numId w:val="2"/>
        </w:numPr>
        <w:ind w:firstLine="850"/>
      </w:pPr>
      <w:r>
        <w:t xml:space="preserve">Воспитывать подрастающее поколение в духе любви к Родине, к своей малой Родине, гордости за свою Отчизну, свой родной край, готовности способствовать ее процветанию и защищать в случае необходимости. </w:t>
      </w:r>
    </w:p>
    <w:p w:rsidR="00170713" w:rsidRDefault="000129B7">
      <w:pPr>
        <w:ind w:left="577"/>
      </w:pPr>
      <w:r>
        <w:t xml:space="preserve">Реализация Программы определяется следующими принципами: </w:t>
      </w:r>
    </w:p>
    <w:p w:rsidR="00170713" w:rsidRDefault="000129B7">
      <w:pPr>
        <w:numPr>
          <w:ilvl w:val="0"/>
          <w:numId w:val="3"/>
        </w:numPr>
        <w:ind w:hanging="360"/>
      </w:pPr>
      <w:r>
        <w:lastRenderedPageBreak/>
        <w:t xml:space="preserve">Принцип </w:t>
      </w:r>
      <w:r>
        <w:tab/>
        <w:t xml:space="preserve">дифференциации </w:t>
      </w:r>
      <w:r>
        <w:tab/>
        <w:t xml:space="preserve">и </w:t>
      </w:r>
      <w:r>
        <w:tab/>
        <w:t xml:space="preserve">интеграции </w:t>
      </w:r>
      <w:r>
        <w:tab/>
        <w:t xml:space="preserve">различных </w:t>
      </w:r>
      <w:r>
        <w:tab/>
        <w:t xml:space="preserve">форм оздоровительной и воспитательной работы. </w:t>
      </w:r>
    </w:p>
    <w:p w:rsidR="00170713" w:rsidRDefault="000129B7">
      <w:pPr>
        <w:numPr>
          <w:ilvl w:val="0"/>
          <w:numId w:val="3"/>
        </w:numPr>
        <w:ind w:hanging="360"/>
      </w:pPr>
      <w:r>
        <w:t xml:space="preserve">Принцип культуросообразности. Воспитание основывается на общечеловеческих ценностях. Приоритетность исторического, культурного наследия России, ее духовных ценностей и традиций. </w:t>
      </w:r>
    </w:p>
    <w:p w:rsidR="00170713" w:rsidRDefault="000129B7">
      <w:pPr>
        <w:numPr>
          <w:ilvl w:val="0"/>
          <w:numId w:val="3"/>
        </w:numPr>
        <w:spacing w:after="60" w:line="238" w:lineRule="auto"/>
        <w:ind w:hanging="360"/>
      </w:pPr>
      <w:r>
        <w:t xml:space="preserve">Принцип природосообразности. Учет возрастных особенностей и индивидуальных потребностей при определении содержания основных мероприятий. </w:t>
      </w:r>
    </w:p>
    <w:p w:rsidR="00170713" w:rsidRDefault="000129B7">
      <w:pPr>
        <w:ind w:left="-14" w:firstLine="567"/>
      </w:pPr>
      <w:r>
        <w:t xml:space="preserve">Основные направления, которые способствуют всестороннему развитию личности и успешной социализации в современных условиях, включают в себя: </w:t>
      </w:r>
    </w:p>
    <w:p w:rsidR="00170713" w:rsidRDefault="000129B7">
      <w:pPr>
        <w:numPr>
          <w:ilvl w:val="1"/>
          <w:numId w:val="3"/>
        </w:numPr>
        <w:ind w:hanging="427"/>
      </w:pPr>
      <w:r>
        <w:t xml:space="preserve">Гражданское воспитание </w:t>
      </w:r>
    </w:p>
    <w:p w:rsidR="00170713" w:rsidRDefault="000129B7">
      <w:pPr>
        <w:numPr>
          <w:ilvl w:val="1"/>
          <w:numId w:val="3"/>
        </w:numPr>
        <w:spacing w:after="124"/>
        <w:ind w:hanging="427"/>
      </w:pPr>
      <w:r>
        <w:t xml:space="preserve">Патриотическое воспитание </w:t>
      </w:r>
    </w:p>
    <w:p w:rsidR="00170713" w:rsidRDefault="000129B7">
      <w:pPr>
        <w:numPr>
          <w:ilvl w:val="1"/>
          <w:numId w:val="3"/>
        </w:numPr>
        <w:ind w:hanging="427"/>
      </w:pPr>
      <w:r>
        <w:t xml:space="preserve">Духовно-нравственное </w:t>
      </w:r>
    </w:p>
    <w:p w:rsidR="00170713" w:rsidRDefault="000129B7">
      <w:pPr>
        <w:numPr>
          <w:ilvl w:val="1"/>
          <w:numId w:val="3"/>
        </w:numPr>
        <w:ind w:hanging="427"/>
      </w:pPr>
      <w:r>
        <w:t xml:space="preserve">Эстетическое воспитание </w:t>
      </w:r>
    </w:p>
    <w:p w:rsidR="00170713" w:rsidRDefault="000129B7">
      <w:pPr>
        <w:numPr>
          <w:ilvl w:val="1"/>
          <w:numId w:val="3"/>
        </w:numPr>
        <w:spacing w:after="128"/>
        <w:ind w:hanging="427"/>
      </w:pPr>
      <w:r>
        <w:t xml:space="preserve">Трудовое воспитание </w:t>
      </w:r>
    </w:p>
    <w:p w:rsidR="00170713" w:rsidRDefault="000129B7">
      <w:pPr>
        <w:numPr>
          <w:ilvl w:val="1"/>
          <w:numId w:val="3"/>
        </w:numPr>
        <w:ind w:hanging="427"/>
      </w:pPr>
      <w:r>
        <w:t xml:space="preserve">Физическое воспитание, формирование культура здорового образа жизни и эмоционального благополучия </w:t>
      </w:r>
    </w:p>
    <w:p w:rsidR="00170713" w:rsidRDefault="000129B7">
      <w:pPr>
        <w:numPr>
          <w:ilvl w:val="1"/>
          <w:numId w:val="3"/>
        </w:numPr>
        <w:ind w:hanging="427"/>
      </w:pPr>
      <w:r>
        <w:t xml:space="preserve">Экологическое воспитание </w:t>
      </w:r>
    </w:p>
    <w:p w:rsidR="00170713" w:rsidRDefault="000129B7">
      <w:pPr>
        <w:numPr>
          <w:ilvl w:val="1"/>
          <w:numId w:val="3"/>
        </w:numPr>
        <w:ind w:hanging="427"/>
      </w:pPr>
      <w:r>
        <w:t xml:space="preserve">Познавательное направление воспитания </w:t>
      </w:r>
      <w:r>
        <w:rPr>
          <w:b/>
        </w:rPr>
        <w:t>Формы мероприятий:</w:t>
      </w:r>
      <w:r>
        <w:t xml:space="preserve"> </w:t>
      </w:r>
    </w:p>
    <w:p w:rsidR="00170713" w:rsidRDefault="000129B7">
      <w:pPr>
        <w:numPr>
          <w:ilvl w:val="1"/>
          <w:numId w:val="3"/>
        </w:numPr>
        <w:spacing w:after="126"/>
        <w:ind w:hanging="427"/>
      </w:pPr>
      <w:r>
        <w:t xml:space="preserve"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Федерации; </w:t>
      </w:r>
    </w:p>
    <w:p w:rsidR="00170713" w:rsidRDefault="000129B7">
      <w:pPr>
        <w:numPr>
          <w:ilvl w:val="1"/>
          <w:numId w:val="3"/>
        </w:numPr>
        <w:ind w:hanging="427"/>
      </w:pPr>
      <w:r>
        <w:t xml:space="preserve">Ежедневные церемонии подъема (спуска) Государственного флага Российской Федерации; </w:t>
      </w:r>
    </w:p>
    <w:p w:rsidR="00170713" w:rsidRDefault="000129B7">
      <w:pPr>
        <w:numPr>
          <w:ilvl w:val="1"/>
          <w:numId w:val="3"/>
        </w:numPr>
        <w:ind w:hanging="427"/>
      </w:pPr>
      <w:r>
        <w:t xml:space="preserve">Тематические дни; </w:t>
      </w:r>
    </w:p>
    <w:p w:rsidR="00170713" w:rsidRDefault="000129B7">
      <w:pPr>
        <w:numPr>
          <w:ilvl w:val="1"/>
          <w:numId w:val="3"/>
        </w:numPr>
        <w:spacing w:after="126"/>
        <w:ind w:hanging="427"/>
      </w:pPr>
      <w:r>
        <w:t xml:space="preserve">Тематические занятия; </w:t>
      </w:r>
    </w:p>
    <w:p w:rsidR="00170713" w:rsidRDefault="000129B7">
      <w:pPr>
        <w:numPr>
          <w:ilvl w:val="1"/>
          <w:numId w:val="3"/>
        </w:numPr>
        <w:spacing w:after="0"/>
        <w:ind w:hanging="427"/>
      </w:pPr>
      <w:r>
        <w:t xml:space="preserve">Встречи с героями России; </w:t>
      </w:r>
    </w:p>
    <w:p w:rsidR="00170713" w:rsidRDefault="000129B7">
      <w:pPr>
        <w:numPr>
          <w:ilvl w:val="1"/>
          <w:numId w:val="3"/>
        </w:numPr>
        <w:spacing w:after="126"/>
        <w:ind w:hanging="427"/>
      </w:pPr>
      <w:r>
        <w:t xml:space="preserve">Посещение мемориальных комплексов и памятных мест; </w:t>
      </w:r>
    </w:p>
    <w:p w:rsidR="00170713" w:rsidRDefault="000129B7">
      <w:pPr>
        <w:numPr>
          <w:ilvl w:val="1"/>
          <w:numId w:val="3"/>
        </w:numPr>
        <w:ind w:hanging="427"/>
      </w:pPr>
      <w:r>
        <w:t xml:space="preserve">Культурно-просветительские мероприятия; </w:t>
      </w:r>
    </w:p>
    <w:p w:rsidR="00170713" w:rsidRDefault="000129B7">
      <w:pPr>
        <w:numPr>
          <w:ilvl w:val="1"/>
          <w:numId w:val="3"/>
        </w:numPr>
        <w:ind w:hanging="427"/>
      </w:pPr>
      <w:r>
        <w:t xml:space="preserve">Литературные конкурсы; </w:t>
      </w:r>
    </w:p>
    <w:p w:rsidR="00170713" w:rsidRDefault="000129B7">
      <w:pPr>
        <w:numPr>
          <w:ilvl w:val="1"/>
          <w:numId w:val="3"/>
        </w:numPr>
        <w:spacing w:after="126"/>
        <w:ind w:hanging="427"/>
      </w:pPr>
      <w:r>
        <w:t xml:space="preserve">Экскурсии по территории; </w:t>
      </w:r>
    </w:p>
    <w:p w:rsidR="00170713" w:rsidRDefault="000129B7">
      <w:pPr>
        <w:numPr>
          <w:ilvl w:val="1"/>
          <w:numId w:val="3"/>
        </w:numPr>
        <w:spacing w:after="122"/>
        <w:ind w:hanging="427"/>
      </w:pPr>
      <w:r>
        <w:t xml:space="preserve">Краеведческие беседы; </w:t>
      </w:r>
    </w:p>
    <w:p w:rsidR="00170713" w:rsidRDefault="000129B7">
      <w:pPr>
        <w:numPr>
          <w:ilvl w:val="1"/>
          <w:numId w:val="3"/>
        </w:numPr>
        <w:spacing w:after="60" w:line="238" w:lineRule="auto"/>
        <w:ind w:hanging="427"/>
      </w:pPr>
      <w:r>
        <w:t xml:space="preserve">Конкурсы рисунков, плакатов на экологическую тематику. Реализация </w:t>
      </w:r>
      <w:r>
        <w:tab/>
        <w:t xml:space="preserve">мероприятий </w:t>
      </w:r>
      <w:r>
        <w:tab/>
        <w:t xml:space="preserve">возможна </w:t>
      </w:r>
      <w:r>
        <w:tab/>
        <w:t xml:space="preserve">как </w:t>
      </w:r>
      <w:r>
        <w:tab/>
        <w:t xml:space="preserve">самостоятельно, </w:t>
      </w:r>
      <w:r>
        <w:tab/>
        <w:t xml:space="preserve">так </w:t>
      </w:r>
      <w:r>
        <w:tab/>
        <w:t xml:space="preserve">и </w:t>
      </w:r>
      <w:r>
        <w:tab/>
        <w:t xml:space="preserve">во взаимодействии </w:t>
      </w:r>
      <w:r>
        <w:tab/>
        <w:t xml:space="preserve">с </w:t>
      </w:r>
      <w:r>
        <w:tab/>
        <w:t xml:space="preserve">Общероссийским </w:t>
      </w:r>
      <w:r>
        <w:tab/>
        <w:t xml:space="preserve">общественно-государственным движением детей и молодежи («Движение Первых») </w:t>
      </w:r>
      <w:r>
        <w:rPr>
          <w:b/>
        </w:rPr>
        <w:t xml:space="preserve">Формы проведения занятий: </w:t>
      </w:r>
    </w:p>
    <w:p w:rsidR="00170713" w:rsidRDefault="000129B7">
      <w:pPr>
        <w:numPr>
          <w:ilvl w:val="1"/>
          <w:numId w:val="3"/>
        </w:numPr>
        <w:ind w:hanging="427"/>
      </w:pPr>
      <w:r>
        <w:t xml:space="preserve">Дискуссия с элементами викторины; </w:t>
      </w:r>
    </w:p>
    <w:p w:rsidR="00170713" w:rsidRDefault="000129B7">
      <w:pPr>
        <w:numPr>
          <w:ilvl w:val="1"/>
          <w:numId w:val="3"/>
        </w:numPr>
        <w:ind w:hanging="427"/>
      </w:pPr>
      <w:r>
        <w:lastRenderedPageBreak/>
        <w:t xml:space="preserve">Беседа; </w:t>
      </w:r>
    </w:p>
    <w:p w:rsidR="00170713" w:rsidRDefault="000129B7">
      <w:pPr>
        <w:numPr>
          <w:ilvl w:val="1"/>
          <w:numId w:val="3"/>
        </w:numPr>
        <w:spacing w:after="126"/>
        <w:ind w:hanging="427"/>
      </w:pPr>
      <w:r>
        <w:t xml:space="preserve">Квест-игра; </w:t>
      </w:r>
    </w:p>
    <w:p w:rsidR="00170713" w:rsidRDefault="000129B7">
      <w:pPr>
        <w:numPr>
          <w:ilvl w:val="1"/>
          <w:numId w:val="3"/>
        </w:numPr>
        <w:ind w:hanging="427"/>
      </w:pPr>
      <w:r>
        <w:t xml:space="preserve">Комплекс игровых практик; </w:t>
      </w:r>
    </w:p>
    <w:p w:rsidR="00170713" w:rsidRDefault="000129B7">
      <w:pPr>
        <w:numPr>
          <w:ilvl w:val="1"/>
          <w:numId w:val="3"/>
        </w:numPr>
        <w:ind w:hanging="427"/>
      </w:pPr>
      <w:r>
        <w:t xml:space="preserve">Мастер-класс; </w:t>
      </w:r>
    </w:p>
    <w:p w:rsidR="00170713" w:rsidRDefault="000129B7">
      <w:pPr>
        <w:numPr>
          <w:ilvl w:val="1"/>
          <w:numId w:val="3"/>
        </w:numPr>
        <w:spacing w:after="126"/>
        <w:ind w:hanging="427"/>
      </w:pPr>
      <w:r>
        <w:t xml:space="preserve">Практикум; </w:t>
      </w:r>
    </w:p>
    <w:p w:rsidR="00170713" w:rsidRDefault="000129B7">
      <w:pPr>
        <w:numPr>
          <w:ilvl w:val="1"/>
          <w:numId w:val="3"/>
        </w:numPr>
        <w:ind w:hanging="427"/>
      </w:pPr>
      <w:r>
        <w:t xml:space="preserve">Проектная мастерская; </w:t>
      </w:r>
    </w:p>
    <w:p w:rsidR="00170713" w:rsidRDefault="000129B7">
      <w:pPr>
        <w:numPr>
          <w:ilvl w:val="1"/>
          <w:numId w:val="3"/>
        </w:numPr>
        <w:ind w:hanging="427"/>
      </w:pPr>
      <w:r>
        <w:t xml:space="preserve">Соревнования; </w:t>
      </w:r>
    </w:p>
    <w:p w:rsidR="00170713" w:rsidRDefault="000129B7">
      <w:pPr>
        <w:numPr>
          <w:ilvl w:val="1"/>
          <w:numId w:val="3"/>
        </w:numPr>
        <w:spacing w:after="123"/>
        <w:ind w:hanging="427"/>
      </w:pPr>
      <w:r>
        <w:t xml:space="preserve">Творческая мастерская; </w:t>
      </w:r>
    </w:p>
    <w:p w:rsidR="00170713" w:rsidRDefault="000129B7">
      <w:pPr>
        <w:numPr>
          <w:ilvl w:val="1"/>
          <w:numId w:val="3"/>
        </w:numPr>
        <w:ind w:hanging="427"/>
      </w:pPr>
      <w:r>
        <w:t xml:space="preserve">Фестивали; </w:t>
      </w:r>
    </w:p>
    <w:p w:rsidR="00170713" w:rsidRDefault="000129B7">
      <w:pPr>
        <w:numPr>
          <w:ilvl w:val="1"/>
          <w:numId w:val="3"/>
        </w:numPr>
        <w:ind w:hanging="427"/>
      </w:pPr>
      <w:r>
        <w:t xml:space="preserve">Защита проектов. </w:t>
      </w:r>
    </w:p>
    <w:p w:rsidR="00170713" w:rsidRDefault="000129B7">
      <w:pPr>
        <w:numPr>
          <w:ilvl w:val="1"/>
          <w:numId w:val="3"/>
        </w:numPr>
        <w:ind w:hanging="427"/>
      </w:pPr>
      <w:r>
        <w:t xml:space="preserve">Поисковая игра и другие. </w:t>
      </w:r>
    </w:p>
    <w:p w:rsidR="00170713" w:rsidRDefault="000129B7">
      <w:pPr>
        <w:spacing w:after="10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170713" w:rsidRDefault="000129B7">
      <w:pPr>
        <w:ind w:left="-14" w:firstLine="567"/>
      </w:pPr>
      <w:r>
        <w:t xml:space="preserve">Педагогическое обеспечение процесса вовлечения участников в воспитательные мероприятия осуществляется с использованием современных форм организации мероприятий, методик и технологий работы, с учетом возрастных психологических особенностей детей и подростков через систему воспитательных мероприятий, в которую входят развивающие, спортивные, досуговые мероприятия. При их осуществлении особое внимание должно быть уделено практической вовлеченности участников, получению реального продукта творчества: материальные объекты, медиаконтент и др., что отражает деятельностный, личностный подходы и способствует эффективности решения задач Программы.  </w:t>
      </w:r>
    </w:p>
    <w:p w:rsidR="00170713" w:rsidRDefault="000129B7">
      <w:pPr>
        <w:spacing w:after="50" w:line="240" w:lineRule="auto"/>
        <w:ind w:left="0" w:right="0" w:firstLine="0"/>
        <w:jc w:val="left"/>
      </w:pPr>
      <w:r>
        <w:t xml:space="preserve"> </w:t>
      </w:r>
    </w:p>
    <w:p w:rsidR="00170713" w:rsidRDefault="000129B7">
      <w:pPr>
        <w:spacing w:after="0" w:line="240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170713" w:rsidRDefault="000129B7">
      <w:pPr>
        <w:pStyle w:val="1"/>
        <w:spacing w:after="6"/>
        <w:ind w:left="142"/>
        <w:jc w:val="center"/>
      </w:pPr>
      <w:bookmarkStart w:id="2" w:name="_Toc195473600"/>
      <w:r>
        <w:t>МЕТОДИЧЕСКОЕ ОБЕСПЕЧЕНИЕ ПРОГРАММЫ</w:t>
      </w:r>
      <w:bookmarkEnd w:id="2"/>
      <w:r>
        <w:t xml:space="preserve"> </w:t>
      </w:r>
    </w:p>
    <w:p w:rsidR="00170713" w:rsidRDefault="000129B7">
      <w:pPr>
        <w:spacing w:after="109" w:line="240" w:lineRule="auto"/>
        <w:ind w:left="0" w:right="0" w:firstLine="0"/>
        <w:jc w:val="left"/>
      </w:pPr>
      <w:r>
        <w:t xml:space="preserve"> </w:t>
      </w:r>
    </w:p>
    <w:p w:rsidR="00170713" w:rsidRDefault="000129B7">
      <w:pPr>
        <w:ind w:left="-14" w:firstLine="706"/>
      </w:pPr>
      <w:r>
        <w:t xml:space="preserve">Основными методами обучения в реализации программы являются: вербальный, наглядный, практический, объяснительно-иллюстративный, поисковый, исследовательский, проблемный, игровой, интерактивный, проектный. </w:t>
      </w:r>
    </w:p>
    <w:p w:rsidR="00170713" w:rsidRDefault="000129B7">
      <w:pPr>
        <w:ind w:left="-14" w:firstLine="706"/>
      </w:pPr>
      <w:r>
        <w:t xml:space="preserve">Работа строится с использованием таких форм организации образовательного процесса, как индивидуально-групповая и групповая; формами организации занятий могут быть беседа, встреча с интересными людьми, защита проектов, игра, конкурс, круглый стол, лекция, мастер-класс, наблюдение, открытое занятие, творческая мастерская, фестиваль. </w:t>
      </w:r>
    </w:p>
    <w:p w:rsidR="00170713" w:rsidRDefault="000129B7">
      <w:pPr>
        <w:ind w:left="-14" w:firstLine="706"/>
      </w:pPr>
      <w:r>
        <w:t xml:space="preserve">С целью стимулирования творческой активности участников программы  предлагается использовать следующие формы обучения: </w:t>
      </w:r>
    </w:p>
    <w:p w:rsidR="00170713" w:rsidRDefault="000129B7">
      <w:pPr>
        <w:numPr>
          <w:ilvl w:val="0"/>
          <w:numId w:val="4"/>
        </w:numPr>
        <w:ind w:firstLine="428"/>
      </w:pPr>
      <w:r>
        <w:t xml:space="preserve">разработка проекта - способ достижения дидактической цели через детальную разработку проблемы (технологию), которая должна завершиться практическим результатом, оформленным тем или иным образом; </w:t>
      </w:r>
    </w:p>
    <w:p w:rsidR="00170713" w:rsidRDefault="000129B7">
      <w:pPr>
        <w:numPr>
          <w:ilvl w:val="0"/>
          <w:numId w:val="4"/>
        </w:numPr>
        <w:ind w:firstLine="428"/>
      </w:pPr>
      <w:r>
        <w:lastRenderedPageBreak/>
        <w:t xml:space="preserve">просмотр и обсуждение презентаций – на занятиях используются презентации обучающего характера; </w:t>
      </w:r>
    </w:p>
    <w:p w:rsidR="00170713" w:rsidRDefault="000129B7">
      <w:pPr>
        <w:numPr>
          <w:ilvl w:val="0"/>
          <w:numId w:val="4"/>
        </w:numPr>
        <w:ind w:firstLine="428"/>
      </w:pPr>
      <w:r>
        <w:t xml:space="preserve">беседа - диалогический метод обучения, при котором преподаватель путем постановки тщательно продуманной системы вопросов подводит обучающихся к пониманию нового материала или проверяет усвоение уже изученного; </w:t>
      </w:r>
    </w:p>
    <w:p w:rsidR="00170713" w:rsidRDefault="000129B7">
      <w:pPr>
        <w:numPr>
          <w:ilvl w:val="0"/>
          <w:numId w:val="4"/>
        </w:numPr>
        <w:ind w:firstLine="428"/>
      </w:pPr>
      <w:r>
        <w:t xml:space="preserve">творческая мастерская - форма обучения, которая создает условия для усвоения каждым участником новых знаний и опыта путем самостоятельного или коллективного открытия; </w:t>
      </w:r>
    </w:p>
    <w:p w:rsidR="00170713" w:rsidRDefault="000129B7">
      <w:pPr>
        <w:numPr>
          <w:ilvl w:val="0"/>
          <w:numId w:val="4"/>
        </w:numPr>
        <w:ind w:firstLine="428"/>
      </w:pPr>
      <w:r>
        <w:t xml:space="preserve">просмотр и обсуждение видеофильмов - на занятиях используются документальные видеофильмы, фрагменты из них, а также видеоролики и видеосюжеты. Перед показом фильма происходит постановка перед участниками программы нескольких ключевых вопросов, что является основой для последующего обсуждения. При необходимости фильм </w:t>
      </w:r>
    </w:p>
    <w:p w:rsidR="00170713" w:rsidRDefault="000129B7">
      <w:pPr>
        <w:spacing w:after="126"/>
      </w:pPr>
      <w:r>
        <w:t xml:space="preserve">останавливается на заранее отобранных кадрах и проводится дискуссия; </w:t>
      </w:r>
    </w:p>
    <w:p w:rsidR="00170713" w:rsidRDefault="000129B7">
      <w:pPr>
        <w:numPr>
          <w:ilvl w:val="0"/>
          <w:numId w:val="4"/>
        </w:numPr>
        <w:ind w:firstLine="428"/>
      </w:pPr>
      <w:r>
        <w:t xml:space="preserve">викторина - актуальность этого формата заключается в том, что в викторине можно совместить различные виды деятельности. При такой форме подведения итога, как викторина, дети меньше утомляются, удержать интерес детей к занятию гораздо легче, чем при традиционной форме проведения занятия; </w:t>
      </w:r>
    </w:p>
    <w:p w:rsidR="00170713" w:rsidRDefault="000129B7">
      <w:pPr>
        <w:numPr>
          <w:ilvl w:val="0"/>
          <w:numId w:val="4"/>
        </w:numPr>
        <w:spacing w:after="55" w:line="240" w:lineRule="auto"/>
        <w:ind w:firstLine="428"/>
      </w:pPr>
      <w:r>
        <w:t xml:space="preserve">мастер-класс </w:t>
      </w:r>
      <w:r>
        <w:tab/>
        <w:t xml:space="preserve">- </w:t>
      </w:r>
      <w:r>
        <w:tab/>
        <w:t xml:space="preserve">занятие </w:t>
      </w:r>
      <w:r>
        <w:tab/>
        <w:t xml:space="preserve">по </w:t>
      </w:r>
      <w:r>
        <w:tab/>
        <w:t xml:space="preserve">совершенствованию </w:t>
      </w:r>
      <w:r>
        <w:tab/>
        <w:t xml:space="preserve">практического </w:t>
      </w:r>
    </w:p>
    <w:p w:rsidR="00170713" w:rsidRDefault="000129B7">
      <w:pPr>
        <w:spacing w:after="0"/>
      </w:pPr>
      <w:r>
        <w:t xml:space="preserve">мастерства; </w:t>
      </w:r>
    </w:p>
    <w:p w:rsidR="00170713" w:rsidRDefault="000129B7">
      <w:pPr>
        <w:numPr>
          <w:ilvl w:val="0"/>
          <w:numId w:val="4"/>
        </w:numPr>
        <w:ind w:firstLine="428"/>
      </w:pPr>
      <w:r>
        <w:t xml:space="preserve">квест - интеллектуальный вид игровых развлечений, во время которых участникам нужно преодолеть ряд препятствий, решить определенные задачи, разгадать логические загадки, справиться с трудностями, возникающими на их пути, для достижения общей цели. </w:t>
      </w:r>
    </w:p>
    <w:p w:rsidR="00170713" w:rsidRDefault="000129B7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  <w:r>
        <w:br w:type="page"/>
      </w:r>
    </w:p>
    <w:p w:rsidR="00170713" w:rsidRDefault="000129B7">
      <w:pPr>
        <w:pStyle w:val="1"/>
        <w:spacing w:after="103" w:line="240" w:lineRule="auto"/>
        <w:ind w:left="0" w:right="0" w:firstLine="0"/>
        <w:jc w:val="center"/>
      </w:pPr>
      <w:bookmarkStart w:id="3" w:name="_Toc195473601"/>
      <w:r>
        <w:rPr>
          <w:sz w:val="32"/>
        </w:rPr>
        <w:lastRenderedPageBreak/>
        <w:t>КАЛЕНДАРНЫЙ ПЛАН ВОСПИТАТЕЛЬНОЙ РАБОТЫ</w:t>
      </w:r>
      <w:bookmarkEnd w:id="3"/>
      <w:r>
        <w:rPr>
          <w:b w:val="0"/>
          <w:color w:val="365F91"/>
          <w:sz w:val="36"/>
        </w:rPr>
        <w:t xml:space="preserve"> </w:t>
      </w:r>
    </w:p>
    <w:p w:rsidR="00170713" w:rsidRDefault="000129B7">
      <w:r>
        <w:t xml:space="preserve">Организационный или адаптивно-организационный период смены, как правило, длится 3 дня(при реализации смены 21 день). В этот период необходимо провести следующие мероприятия: </w:t>
      </w:r>
    </w:p>
    <w:p w:rsidR="00170713" w:rsidRDefault="000129B7">
      <w:pPr>
        <w:numPr>
          <w:ilvl w:val="0"/>
          <w:numId w:val="5"/>
        </w:numPr>
        <w:ind w:hanging="360"/>
      </w:pPr>
      <w:r>
        <w:t xml:space="preserve">Торжественная линейка, церемония открытия лагерной смены; </w:t>
      </w:r>
    </w:p>
    <w:p w:rsidR="00170713" w:rsidRDefault="000129B7">
      <w:pPr>
        <w:numPr>
          <w:ilvl w:val="0"/>
          <w:numId w:val="5"/>
        </w:numPr>
        <w:ind w:hanging="360"/>
      </w:pPr>
      <w:r>
        <w:t xml:space="preserve">Мероприятия, направленные на формирование правил безопасного поведения на территории лагеря, знакомство с сотрудниками и правилами поведения; </w:t>
      </w:r>
    </w:p>
    <w:p w:rsidR="00170713" w:rsidRDefault="000129B7">
      <w:pPr>
        <w:numPr>
          <w:ilvl w:val="0"/>
          <w:numId w:val="5"/>
        </w:numPr>
        <w:ind w:hanging="360"/>
      </w:pPr>
      <w:r>
        <w:t xml:space="preserve">Введение </w:t>
      </w:r>
      <w:r>
        <w:tab/>
        <w:t xml:space="preserve">в </w:t>
      </w:r>
      <w:r>
        <w:tab/>
        <w:t xml:space="preserve">игровую </w:t>
      </w:r>
      <w:r>
        <w:tab/>
        <w:t xml:space="preserve">деятельность </w:t>
      </w:r>
      <w:r>
        <w:tab/>
        <w:t xml:space="preserve">смены </w:t>
      </w:r>
      <w:r>
        <w:tab/>
        <w:t xml:space="preserve">и </w:t>
      </w:r>
      <w:r>
        <w:tab/>
        <w:t xml:space="preserve">презентация программы; </w:t>
      </w:r>
    </w:p>
    <w:p w:rsidR="00170713" w:rsidRDefault="000129B7">
      <w:pPr>
        <w:numPr>
          <w:ilvl w:val="0"/>
          <w:numId w:val="5"/>
        </w:numPr>
        <w:ind w:hanging="360"/>
      </w:pPr>
      <w:r>
        <w:t xml:space="preserve">Инструктажи; </w:t>
      </w:r>
    </w:p>
    <w:p w:rsidR="00170713" w:rsidRDefault="000129B7">
      <w:pPr>
        <w:numPr>
          <w:ilvl w:val="0"/>
          <w:numId w:val="5"/>
        </w:numPr>
        <w:ind w:hanging="360"/>
      </w:pPr>
      <w:r>
        <w:t xml:space="preserve">Игры на знакомство, командообразование. </w:t>
      </w:r>
    </w:p>
    <w:p w:rsidR="00170713" w:rsidRDefault="000129B7">
      <w:r>
        <w:t xml:space="preserve">Основной период смены длится около 15 дней (при реализации смены 21 день).В этот период необходимо провести следующие мероприятия: </w:t>
      </w:r>
    </w:p>
    <w:p w:rsidR="00170713" w:rsidRDefault="000129B7">
      <w:pPr>
        <w:numPr>
          <w:ilvl w:val="0"/>
          <w:numId w:val="6"/>
        </w:numPr>
        <w:ind w:hanging="360"/>
      </w:pPr>
      <w:r>
        <w:t xml:space="preserve">Утренний подъем Государственного флага РФ; </w:t>
      </w:r>
    </w:p>
    <w:p w:rsidR="00170713" w:rsidRDefault="000129B7">
      <w:pPr>
        <w:numPr>
          <w:ilvl w:val="0"/>
          <w:numId w:val="6"/>
        </w:numPr>
        <w:ind w:hanging="360"/>
      </w:pPr>
      <w:r>
        <w:t xml:space="preserve">Тренировочная пожарная эвакуация; </w:t>
      </w:r>
    </w:p>
    <w:p w:rsidR="00170713" w:rsidRDefault="000129B7">
      <w:pPr>
        <w:numPr>
          <w:ilvl w:val="0"/>
          <w:numId w:val="6"/>
        </w:numPr>
        <w:ind w:hanging="360"/>
      </w:pPr>
      <w:r>
        <w:t xml:space="preserve">Тематические дни в соответствии с государственными и профессиональными праздниками, а также памятными днями.  </w:t>
      </w:r>
    </w:p>
    <w:p w:rsidR="00170713" w:rsidRDefault="000129B7">
      <w:pPr>
        <w:numPr>
          <w:ilvl w:val="0"/>
          <w:numId w:val="6"/>
        </w:numPr>
        <w:ind w:hanging="360"/>
      </w:pPr>
      <w:r>
        <w:t xml:space="preserve">Тематические дни: День памяти, День единства или День России, или День Культуры России, День Семьи, День здоровья и Спорта, День Безопасности, День Профессий; </w:t>
      </w:r>
    </w:p>
    <w:p w:rsidR="00170713" w:rsidRDefault="000129B7">
      <w:pPr>
        <w:numPr>
          <w:ilvl w:val="0"/>
          <w:numId w:val="6"/>
        </w:numPr>
        <w:ind w:hanging="360"/>
      </w:pPr>
      <w:r>
        <w:t xml:space="preserve">Тематические конкурсы и соревнования; </w:t>
      </w:r>
    </w:p>
    <w:p w:rsidR="00170713" w:rsidRDefault="000129B7">
      <w:pPr>
        <w:numPr>
          <w:ilvl w:val="0"/>
          <w:numId w:val="6"/>
        </w:numPr>
        <w:ind w:hanging="360"/>
      </w:pPr>
      <w:r>
        <w:t xml:space="preserve">Утренний и вечерний сбор отряда </w:t>
      </w:r>
    </w:p>
    <w:p w:rsidR="00170713" w:rsidRDefault="000129B7">
      <w:r>
        <w:t xml:space="preserve">Итоговый (заключительный) период смены длится 3 дня(при реализации смены 21 день) и включает следующие мероприятия: </w:t>
      </w:r>
    </w:p>
    <w:p w:rsidR="00170713" w:rsidRDefault="000129B7">
      <w:pPr>
        <w:numPr>
          <w:ilvl w:val="0"/>
          <w:numId w:val="7"/>
        </w:numPr>
        <w:ind w:right="605" w:hanging="360"/>
      </w:pPr>
      <w:r>
        <w:t xml:space="preserve">Торжественная линейка или церемония закрытия смены; </w:t>
      </w:r>
    </w:p>
    <w:p w:rsidR="00170713" w:rsidRDefault="000129B7">
      <w:pPr>
        <w:numPr>
          <w:ilvl w:val="0"/>
          <w:numId w:val="7"/>
        </w:numPr>
        <w:ind w:right="605" w:hanging="360"/>
      </w:pPr>
      <w:r>
        <w:t>Презентация результатов деятельности кружков или секций; 3.</w:t>
      </w:r>
      <w:r>
        <w:rPr>
          <w:rFonts w:ascii="Arial" w:eastAsia="Arial" w:hAnsi="Arial" w:cs="Arial"/>
        </w:rPr>
        <w:t xml:space="preserve"> </w:t>
      </w:r>
      <w:r>
        <w:t xml:space="preserve">Итоговый сбор отряда; </w:t>
      </w:r>
    </w:p>
    <w:p w:rsidR="00170713" w:rsidRDefault="000129B7">
      <w:pPr>
        <w:spacing w:after="1"/>
        <w:ind w:left="860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Прощальный огонек. </w:t>
      </w:r>
    </w:p>
    <w:p w:rsidR="00170713" w:rsidRDefault="000129B7">
      <w:pPr>
        <w:spacing w:after="56" w:line="240" w:lineRule="auto"/>
        <w:ind w:left="0" w:right="0" w:firstLine="0"/>
        <w:jc w:val="left"/>
      </w:pPr>
      <w:r>
        <w:t xml:space="preserve"> </w:t>
      </w:r>
    </w:p>
    <w:p w:rsidR="00170713" w:rsidRDefault="000129B7">
      <w:pPr>
        <w:spacing w:after="2"/>
      </w:pPr>
      <w:r>
        <w:t xml:space="preserve">Региональная программа летней профильнойсмены рассчитана для реализации в любую смену. При реализации программы в первую, вторую или третью смену, необходимо в календарный график добавить тематические мероприятия в соответствии с рекомендациями Федеральной программы воспитательной работы для организаций отдыха детей и их оздоровления. </w:t>
      </w:r>
    </w:p>
    <w:p w:rsidR="00170713" w:rsidRDefault="000129B7">
      <w:pPr>
        <w:spacing w:after="0" w:line="240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170713" w:rsidRDefault="000129B7">
      <w:pPr>
        <w:spacing w:after="117" w:line="240" w:lineRule="auto"/>
        <w:ind w:left="0" w:right="0" w:firstLine="0"/>
        <w:jc w:val="left"/>
      </w:pPr>
      <w:r>
        <w:t xml:space="preserve"> </w:t>
      </w:r>
    </w:p>
    <w:p w:rsidR="00170713" w:rsidRDefault="000129B7">
      <w:pPr>
        <w:pStyle w:val="1"/>
        <w:spacing w:after="110" w:line="240" w:lineRule="auto"/>
        <w:ind w:left="10" w:right="2574"/>
        <w:jc w:val="right"/>
      </w:pPr>
      <w:bookmarkStart w:id="4" w:name="_Toc195473602"/>
      <w:r>
        <w:rPr>
          <w:sz w:val="32"/>
        </w:rPr>
        <w:t>МОДУЛЬ «ЛИЦА ГЕРОЕВ»</w:t>
      </w:r>
      <w:bookmarkEnd w:id="4"/>
      <w:r>
        <w:rPr>
          <w:sz w:val="32"/>
        </w:rPr>
        <w:t xml:space="preserve"> </w:t>
      </w:r>
    </w:p>
    <w:p w:rsidR="00170713" w:rsidRDefault="000129B7">
      <w:pPr>
        <w:spacing w:line="243" w:lineRule="auto"/>
        <w:ind w:left="3429" w:right="-15"/>
        <w:jc w:val="left"/>
      </w:pPr>
      <w:r>
        <w:rPr>
          <w:b/>
        </w:rPr>
        <w:t xml:space="preserve">Тематический план </w:t>
      </w:r>
    </w:p>
    <w:p w:rsidR="00170713" w:rsidRDefault="000129B7">
      <w:pPr>
        <w:spacing w:after="12" w:line="276" w:lineRule="auto"/>
        <w:ind w:left="850" w:right="0" w:firstLine="0"/>
        <w:jc w:val="left"/>
      </w:pPr>
      <w:r>
        <w:rPr>
          <w:b/>
        </w:rPr>
        <w:lastRenderedPageBreak/>
        <w:t xml:space="preserve"> </w:t>
      </w:r>
    </w:p>
    <w:tbl>
      <w:tblPr>
        <w:tblStyle w:val="TableGrid"/>
        <w:tblW w:w="10641" w:type="dxa"/>
        <w:tblInd w:w="-960" w:type="dxa"/>
        <w:tblCellMar>
          <w:left w:w="101" w:type="dxa"/>
          <w:right w:w="29" w:type="dxa"/>
        </w:tblCellMar>
        <w:tblLook w:val="04A0" w:firstRow="1" w:lastRow="0" w:firstColumn="1" w:lastColumn="0" w:noHBand="0" w:noVBand="1"/>
      </w:tblPr>
      <w:tblGrid>
        <w:gridCol w:w="850"/>
        <w:gridCol w:w="2271"/>
        <w:gridCol w:w="4821"/>
        <w:gridCol w:w="2699"/>
      </w:tblGrid>
      <w:tr w:rsidR="00170713">
        <w:trPr>
          <w:trHeight w:val="542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День </w:t>
            </w:r>
          </w:p>
        </w:tc>
        <w:tc>
          <w:tcPr>
            <w:tcW w:w="2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Тема дня </w:t>
            </w:r>
          </w:p>
        </w:tc>
        <w:tc>
          <w:tcPr>
            <w:tcW w:w="7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Мероприятия </w:t>
            </w:r>
          </w:p>
        </w:tc>
      </w:tr>
      <w:tr w:rsidR="00170713">
        <w:trPr>
          <w:trHeight w:val="5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Обязательная часть 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Оборудование </w:t>
            </w:r>
          </w:p>
        </w:tc>
      </w:tr>
      <w:tr w:rsidR="00170713">
        <w:trPr>
          <w:trHeight w:val="311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54" w:line="240" w:lineRule="auto"/>
              <w:ind w:left="0" w:right="0" w:firstLine="0"/>
              <w:jc w:val="left"/>
            </w:pPr>
            <w:r>
              <w:t xml:space="preserve">«Герои </w:t>
            </w:r>
          </w:p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Отечества» 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55" w:line="235" w:lineRule="auto"/>
              <w:ind w:left="0" w:right="2" w:firstLine="0"/>
            </w:pPr>
            <w:r>
              <w:t xml:space="preserve">УТРО: Заезд детей. Распределение по отрядам, медицинские осмотры и антропометрия.  </w:t>
            </w:r>
          </w:p>
          <w:p w:rsidR="00170713" w:rsidRDefault="000129B7">
            <w:pPr>
              <w:spacing w:after="57" w:line="235" w:lineRule="auto"/>
              <w:ind w:left="0" w:right="2" w:firstLine="0"/>
            </w:pPr>
            <w:r>
              <w:t xml:space="preserve">ДЕНЬ: Отрядные организационнохозяйственные сборы, проведение вводного инструктажа, беседа «Герои Отечества – кто они?»  </w:t>
            </w:r>
          </w:p>
          <w:p w:rsidR="00170713" w:rsidRDefault="000129B7">
            <w:pPr>
              <w:spacing w:after="54" w:line="240" w:lineRule="auto"/>
              <w:ind w:left="0" w:right="0" w:firstLine="0"/>
            </w:pPr>
            <w:r>
              <w:t xml:space="preserve">ВЕЧЕР: Отрядные огоньки на </w:t>
            </w:r>
          </w:p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знакомство 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2" w:line="235" w:lineRule="auto"/>
              <w:ind w:left="0" w:right="0" w:firstLine="0"/>
              <w:jc w:val="left"/>
            </w:pPr>
            <w:r>
              <w:t xml:space="preserve">Мультимедийный проектор </w:t>
            </w:r>
          </w:p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70713">
        <w:trPr>
          <w:trHeight w:val="5373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«Герой России» 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61" w:line="235" w:lineRule="auto"/>
              <w:ind w:left="0" w:right="1" w:firstLine="0"/>
            </w:pPr>
            <w:r>
              <w:t xml:space="preserve">УТРО: Торжественная линейка, посвященная открытию смены с поднятием государственного флага </w:t>
            </w:r>
          </w:p>
          <w:p w:rsidR="00170713" w:rsidRDefault="000129B7">
            <w:pPr>
              <w:spacing w:after="57" w:line="235" w:lineRule="auto"/>
              <w:ind w:left="0" w:right="0" w:firstLine="0"/>
            </w:pPr>
            <w:r>
              <w:t xml:space="preserve">Российской Федерации и исполнением Государственного гимна Российской Федерации </w:t>
            </w:r>
          </w:p>
          <w:p w:rsidR="00170713" w:rsidRDefault="000129B7">
            <w:pPr>
              <w:spacing w:after="57" w:line="235" w:lineRule="auto"/>
              <w:ind w:left="0" w:right="2" w:firstLine="0"/>
            </w:pPr>
            <w:r>
              <w:t xml:space="preserve">ДЕНЬ: Беседа с презентацией «Первый тверской герой РФ», выбор актива отрядов, распределение обязанностей, начало работы над проектом «Лица героев» </w:t>
            </w:r>
          </w:p>
          <w:p w:rsidR="00170713" w:rsidRDefault="000129B7">
            <w:pPr>
              <w:spacing w:after="0" w:line="276" w:lineRule="auto"/>
              <w:ind w:left="0" w:right="0" w:firstLine="0"/>
            </w:pPr>
            <w:r>
              <w:t xml:space="preserve">ВЕЧЕР: Создание боевого листка по теме «Герои моей страны», оформление отрядных уголков и двориков в соответствии с тематикой смены 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57" w:line="235" w:lineRule="auto"/>
              <w:ind w:left="0" w:right="0" w:firstLine="0"/>
              <w:jc w:val="left"/>
            </w:pPr>
            <w:r>
              <w:t xml:space="preserve">Мультимедийный проектор </w:t>
            </w:r>
          </w:p>
          <w:p w:rsidR="00170713" w:rsidRDefault="000129B7">
            <w:pPr>
              <w:spacing w:after="0" w:line="276" w:lineRule="auto"/>
              <w:ind w:left="0" w:right="0" w:firstLine="0"/>
            </w:pPr>
            <w:r>
              <w:t xml:space="preserve">Бумага, маркеры, фломастеры, краски </w:t>
            </w:r>
          </w:p>
        </w:tc>
      </w:tr>
      <w:tr w:rsidR="00170713">
        <w:trPr>
          <w:trHeight w:val="215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«Герои СВО» 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61" w:line="235" w:lineRule="auto"/>
              <w:ind w:left="0" w:right="0" w:firstLine="0"/>
            </w:pPr>
            <w:r>
              <w:t xml:space="preserve">УТРО: Утренняя линейка, постановка задач на день </w:t>
            </w:r>
          </w:p>
          <w:p w:rsidR="00170713" w:rsidRDefault="000129B7">
            <w:pPr>
              <w:spacing w:after="56" w:line="235" w:lineRule="auto"/>
              <w:ind w:left="0" w:right="0" w:firstLine="0"/>
            </w:pPr>
            <w:r>
              <w:t xml:space="preserve">ДЕНЬ: Встречи с ветеранами боевых действий «Герои наши земляки»/ </w:t>
            </w:r>
          </w:p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Участие в акции «Письмо солдату» ВЕЧЕР: Концерт открытия смены 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Мультимедийный проектор </w:t>
            </w:r>
          </w:p>
        </w:tc>
      </w:tr>
      <w:tr w:rsidR="00170713">
        <w:trPr>
          <w:trHeight w:val="118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«Орденоносцы» 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57" w:line="235" w:lineRule="auto"/>
              <w:ind w:left="0" w:right="0" w:firstLine="0"/>
            </w:pPr>
            <w:r>
              <w:t xml:space="preserve">УТРО: Утренняя линейка, постановка задач на день </w:t>
            </w:r>
          </w:p>
          <w:p w:rsidR="00170713" w:rsidRDefault="000129B7">
            <w:pPr>
              <w:spacing w:after="0" w:line="276" w:lineRule="auto"/>
              <w:ind w:left="0" w:right="0" w:firstLine="0"/>
            </w:pPr>
            <w:r>
              <w:t xml:space="preserve">ДЕНЬ: Беседы с презентацией 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2" w:line="235" w:lineRule="auto"/>
              <w:ind w:left="0" w:right="0" w:firstLine="0"/>
              <w:jc w:val="left"/>
            </w:pPr>
            <w:r>
              <w:t xml:space="preserve">Мультимедйный проектор </w:t>
            </w:r>
          </w:p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70713">
        <w:trPr>
          <w:trHeight w:val="1829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57" w:line="235" w:lineRule="auto"/>
              <w:ind w:left="0" w:right="3" w:firstLine="0"/>
            </w:pPr>
            <w:r>
              <w:t xml:space="preserve">«Награды России», «Дни воинской Славы», Чемпионат по настольному теннису </w:t>
            </w:r>
          </w:p>
          <w:p w:rsidR="00170713" w:rsidRDefault="000129B7">
            <w:pPr>
              <w:spacing w:after="60" w:line="240" w:lineRule="auto"/>
              <w:ind w:left="0" w:right="0" w:firstLine="0"/>
            </w:pPr>
            <w:r>
              <w:t xml:space="preserve">ВЕЧЕР: Интеллектуальная игра </w:t>
            </w:r>
          </w:p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«Забвению не подлежит» 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170713">
        <w:trPr>
          <w:trHeight w:val="78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170713" w:rsidRDefault="000129B7">
            <w:pPr>
              <w:spacing w:after="0" w:line="276" w:lineRule="auto"/>
              <w:ind w:left="0" w:right="34" w:firstLine="0"/>
              <w:jc w:val="left"/>
            </w:pPr>
            <w:r>
              <w:t xml:space="preserve">«Горячее сердце» 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170713" w:rsidRDefault="000129B7">
            <w:pPr>
              <w:spacing w:after="0" w:line="276" w:lineRule="auto"/>
              <w:ind w:left="0" w:right="0" w:firstLine="0"/>
            </w:pPr>
            <w:r>
              <w:t xml:space="preserve">УТРО: Утренняя линейка, постановка задач на день 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170713">
        <w:trPr>
          <w:trHeight w:val="2013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57" w:line="240" w:lineRule="auto"/>
              <w:ind w:left="0" w:right="0" w:firstLine="0"/>
            </w:pPr>
            <w:r>
              <w:t xml:space="preserve">ДЕНЬ: Мастер класс </w:t>
            </w:r>
          </w:p>
          <w:p w:rsidR="00170713" w:rsidRDefault="000129B7">
            <w:pPr>
              <w:spacing w:after="57" w:line="235" w:lineRule="auto"/>
              <w:ind w:left="0" w:right="0" w:firstLine="0"/>
              <w:jc w:val="left"/>
            </w:pPr>
            <w:r>
              <w:t xml:space="preserve">«Журавлики»/Чемпионат </w:t>
            </w:r>
            <w:r>
              <w:tab/>
              <w:t xml:space="preserve">по бадминтону  </w:t>
            </w:r>
          </w:p>
          <w:p w:rsidR="00170713" w:rsidRDefault="000129B7">
            <w:pPr>
              <w:spacing w:after="56" w:line="240" w:lineRule="auto"/>
              <w:ind w:left="0" w:right="0" w:firstLine="0"/>
              <w:jc w:val="left"/>
            </w:pPr>
            <w:r>
              <w:t xml:space="preserve">ВЕЧЕР: Мастер класс по </w:t>
            </w:r>
          </w:p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танцевальным стилям.  Танцевальный флешмоб </w:t>
            </w:r>
          </w:p>
        </w:tc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55" w:line="235" w:lineRule="auto"/>
              <w:ind w:left="0" w:right="0" w:firstLine="0"/>
              <w:jc w:val="left"/>
            </w:pPr>
            <w:r>
              <w:t xml:space="preserve">Мультимедийный проектор </w:t>
            </w:r>
          </w:p>
          <w:p w:rsidR="00170713" w:rsidRDefault="000129B7">
            <w:pPr>
              <w:spacing w:after="0" w:line="276" w:lineRule="auto"/>
              <w:ind w:left="0" w:right="0" w:firstLine="0"/>
            </w:pPr>
            <w:r>
              <w:t xml:space="preserve">Бумага, маркеры, фломастеры, краски </w:t>
            </w:r>
          </w:p>
        </w:tc>
      </w:tr>
      <w:tr w:rsidR="00170713">
        <w:trPr>
          <w:trHeight w:val="311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227" w:line="235" w:lineRule="auto"/>
              <w:ind w:left="0" w:right="6" w:firstLine="0"/>
            </w:pPr>
            <w:r>
              <w:t xml:space="preserve">"Я верю в мою Россию, где дети такие есть!" </w:t>
            </w:r>
          </w:p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55" w:line="235" w:lineRule="auto"/>
              <w:ind w:left="0" w:right="0" w:firstLine="0"/>
            </w:pPr>
            <w:r>
              <w:t xml:space="preserve">УТРО: Утренняя линейка, постановка задач на день </w:t>
            </w:r>
          </w:p>
          <w:p w:rsidR="00170713" w:rsidRDefault="000129B7">
            <w:pPr>
              <w:spacing w:after="54" w:line="235" w:lineRule="auto"/>
              <w:ind w:left="0" w:right="0" w:firstLine="0"/>
            </w:pPr>
            <w:r>
              <w:t xml:space="preserve">ДЕНЬ: Беседа «Дети-герои нашего времени и их подвиги. Саша Ершова – девочка из «ТРАНСВААЛЯ»»/ Чемпионат по волейболу и </w:t>
            </w:r>
          </w:p>
          <w:p w:rsidR="00170713" w:rsidRDefault="000129B7">
            <w:pPr>
              <w:spacing w:after="56" w:line="240" w:lineRule="auto"/>
              <w:ind w:left="0" w:right="0" w:firstLine="0"/>
              <w:jc w:val="left"/>
            </w:pPr>
            <w:r>
              <w:t xml:space="preserve">пионерболу </w:t>
            </w:r>
          </w:p>
          <w:p w:rsidR="00170713" w:rsidRDefault="000129B7">
            <w:pPr>
              <w:spacing w:after="60" w:line="240" w:lineRule="auto"/>
              <w:ind w:left="0" w:right="0" w:firstLine="0"/>
            </w:pPr>
            <w:r>
              <w:t xml:space="preserve">ВЕЧЕР: Выставка рисунков «Наше </w:t>
            </w:r>
          </w:p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счастливое детство» 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57" w:line="235" w:lineRule="auto"/>
              <w:ind w:left="0" w:right="0" w:firstLine="0"/>
              <w:jc w:val="left"/>
            </w:pPr>
            <w:r>
              <w:t xml:space="preserve">Мультимедийный проектор; </w:t>
            </w:r>
          </w:p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Цветные </w:t>
            </w:r>
            <w:r>
              <w:tab/>
              <w:t xml:space="preserve">мелки, бумага </w:t>
            </w:r>
            <w:r>
              <w:tab/>
              <w:t xml:space="preserve">для рисования, </w:t>
            </w:r>
            <w:r>
              <w:tab/>
              <w:t xml:space="preserve">краски, карандаши </w:t>
            </w:r>
          </w:p>
        </w:tc>
      </w:tr>
      <w:tr w:rsidR="00170713">
        <w:trPr>
          <w:trHeight w:val="78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«Богатырь» 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170713" w:rsidRDefault="000129B7">
            <w:pPr>
              <w:spacing w:after="0" w:line="276" w:lineRule="auto"/>
              <w:ind w:left="0" w:right="0" w:firstLine="0"/>
            </w:pPr>
            <w:r>
              <w:t xml:space="preserve">УТРО: Утренняя линейка, постановка задач на день 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170713">
        <w:trPr>
          <w:trHeight w:val="169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57" w:line="235" w:lineRule="auto"/>
              <w:ind w:left="0" w:right="0" w:firstLine="0"/>
              <w:jc w:val="left"/>
            </w:pPr>
            <w:r>
              <w:t xml:space="preserve">ДЕНЬ: Спортивная игра с игровыми элементами  </w:t>
            </w:r>
          </w:p>
          <w:p w:rsidR="00170713" w:rsidRDefault="000129B7">
            <w:pPr>
              <w:spacing w:after="0" w:line="276" w:lineRule="auto"/>
              <w:ind w:left="0" w:right="2" w:firstLine="0"/>
            </w:pPr>
            <w:r>
              <w:t xml:space="preserve">ВЕЧЕР: Презентация и защита проекта «Лица героев», Отрядные огоньки, подведение итогов недели </w:t>
            </w:r>
          </w:p>
        </w:tc>
        <w:tc>
          <w:tcPr>
            <w:tcW w:w="2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Спортивный инвентарь </w:t>
            </w:r>
          </w:p>
        </w:tc>
      </w:tr>
    </w:tbl>
    <w:p w:rsidR="00170713" w:rsidRDefault="000129B7">
      <w:pPr>
        <w:spacing w:after="0" w:line="240" w:lineRule="auto"/>
        <w:ind w:left="0" w:right="0" w:firstLine="0"/>
      </w:pPr>
      <w:r>
        <w:rPr>
          <w:b/>
        </w:rPr>
        <w:t xml:space="preserve"> </w:t>
      </w:r>
    </w:p>
    <w:p w:rsidR="00170713" w:rsidRDefault="000129B7">
      <w:pPr>
        <w:pStyle w:val="1"/>
        <w:spacing w:after="324" w:line="240" w:lineRule="auto"/>
        <w:ind w:left="1229" w:right="0" w:firstLine="0"/>
      </w:pPr>
      <w:bookmarkStart w:id="5" w:name="_Toc195473603"/>
      <w:r>
        <w:rPr>
          <w:sz w:val="40"/>
        </w:rPr>
        <w:t>МОДУЛЬ «ОТ ГЕРОЕВ БЫЛЫХ ВРЕМЕН…»</w:t>
      </w:r>
      <w:bookmarkEnd w:id="5"/>
      <w:r>
        <w:rPr>
          <w:sz w:val="40"/>
        </w:rPr>
        <w:t xml:space="preserve"> </w:t>
      </w:r>
    </w:p>
    <w:p w:rsidR="00170713" w:rsidRDefault="000129B7">
      <w:pPr>
        <w:spacing w:after="56" w:line="243" w:lineRule="auto"/>
        <w:ind w:left="210" w:right="-15"/>
        <w:jc w:val="center"/>
      </w:pPr>
      <w:r>
        <w:rPr>
          <w:b/>
        </w:rPr>
        <w:t xml:space="preserve">ПЛАН-РАСПОРЯДОК </w:t>
      </w:r>
    </w:p>
    <w:p w:rsidR="00170713" w:rsidRDefault="000129B7">
      <w:pPr>
        <w:spacing w:after="56" w:line="243" w:lineRule="auto"/>
        <w:ind w:left="210" w:right="-15"/>
        <w:jc w:val="center"/>
      </w:pPr>
      <w:r>
        <w:rPr>
          <w:b/>
        </w:rPr>
        <w:t xml:space="preserve">Тематический план </w:t>
      </w:r>
    </w:p>
    <w:p w:rsidR="00170713" w:rsidRDefault="000129B7">
      <w:pPr>
        <w:spacing w:after="12" w:line="276" w:lineRule="auto"/>
        <w:ind w:left="1561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218" w:type="dxa"/>
        <w:tblInd w:w="173" w:type="dxa"/>
        <w:tblCellMar>
          <w:top w:w="117" w:type="dxa"/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2127"/>
        <w:gridCol w:w="4393"/>
        <w:gridCol w:w="2843"/>
      </w:tblGrid>
      <w:tr w:rsidR="00170713">
        <w:trPr>
          <w:trHeight w:val="542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5" w:right="0" w:firstLine="0"/>
            </w:pPr>
            <w:r>
              <w:rPr>
                <w:b/>
              </w:rPr>
              <w:t xml:space="preserve">День 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Тема дня </w:t>
            </w:r>
          </w:p>
        </w:tc>
        <w:tc>
          <w:tcPr>
            <w:tcW w:w="7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Мероприятия </w:t>
            </w:r>
          </w:p>
        </w:tc>
      </w:tr>
      <w:tr w:rsidR="00170713">
        <w:trPr>
          <w:trHeight w:val="5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Обязательная часть 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Оборудование </w:t>
            </w:r>
          </w:p>
        </w:tc>
      </w:tr>
      <w:tr w:rsidR="00170713">
        <w:trPr>
          <w:trHeight w:val="2151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5" w:right="0"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«От </w:t>
            </w:r>
            <w:r>
              <w:tab/>
              <w:t xml:space="preserve">героев былых времен…»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57" w:line="235" w:lineRule="auto"/>
              <w:ind w:left="0" w:right="0" w:firstLine="0"/>
              <w:jc w:val="left"/>
            </w:pPr>
            <w:r>
              <w:t xml:space="preserve">УТРО: </w:t>
            </w:r>
            <w:r>
              <w:tab/>
              <w:t xml:space="preserve">Утренняя </w:t>
            </w:r>
            <w:r>
              <w:tab/>
              <w:t xml:space="preserve">линейка, постановка задач на день </w:t>
            </w:r>
          </w:p>
          <w:p w:rsidR="00170713" w:rsidRDefault="000129B7">
            <w:pPr>
              <w:spacing w:after="57" w:line="235" w:lineRule="auto"/>
              <w:ind w:left="0" w:right="0" w:firstLine="0"/>
            </w:pPr>
            <w:r>
              <w:t xml:space="preserve">ДЕНЬ: Мастер класс по созданию объемной звезды </w:t>
            </w:r>
          </w:p>
          <w:p w:rsidR="00170713" w:rsidRDefault="000129B7">
            <w:pPr>
              <w:spacing w:after="59" w:line="240" w:lineRule="auto"/>
              <w:ind w:left="0" w:right="0" w:firstLine="0"/>
            </w:pPr>
            <w:r>
              <w:t xml:space="preserve">ВЕЧЕР: Просмотр фильма </w:t>
            </w:r>
          </w:p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«Офицеры» 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57" w:line="235" w:lineRule="auto"/>
              <w:ind w:left="0" w:right="0" w:firstLine="0"/>
              <w:jc w:val="left"/>
            </w:pPr>
            <w:r>
              <w:t xml:space="preserve">Мультимедийный проектор </w:t>
            </w:r>
          </w:p>
          <w:p w:rsidR="00170713" w:rsidRDefault="000129B7">
            <w:pPr>
              <w:spacing w:after="55" w:line="240" w:lineRule="auto"/>
              <w:ind w:left="0" w:right="0" w:firstLine="0"/>
            </w:pPr>
            <w:r>
              <w:t xml:space="preserve">Бумага, маркеры, </w:t>
            </w:r>
          </w:p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фломастеры, краски </w:t>
            </w:r>
          </w:p>
        </w:tc>
      </w:tr>
      <w:tr w:rsidR="00170713">
        <w:trPr>
          <w:trHeight w:val="3442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5" w:right="0" w:firstLine="0"/>
              <w:jc w:val="left"/>
            </w:pPr>
            <w:r>
              <w:t xml:space="preserve">2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52" w:line="238" w:lineRule="auto"/>
              <w:ind w:left="0" w:right="0" w:firstLine="0"/>
            </w:pPr>
            <w:r>
              <w:t xml:space="preserve">«О Родине, о доблести, о </w:t>
            </w:r>
          </w:p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славе»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56" w:line="238" w:lineRule="auto"/>
              <w:ind w:left="0" w:right="0" w:firstLine="0"/>
            </w:pPr>
            <w:r>
              <w:t xml:space="preserve">УТРО: Утренняя линейка, постановка задач на день </w:t>
            </w:r>
          </w:p>
          <w:p w:rsidR="00170713" w:rsidRDefault="000129B7">
            <w:pPr>
              <w:spacing w:after="54" w:line="235" w:lineRule="auto"/>
              <w:ind w:left="0" w:right="2" w:firstLine="0"/>
            </w:pPr>
            <w:r>
              <w:t xml:space="preserve">ДЕНЬ: Музыкальная гостиная «Поем вместе песни военных лет», чемпионат по футболу, подготовка к постановке на сцене фрагментов фильма «Офицеры» ВЕЧЕР: «Поэзия моя, ты из окопа…», Квиз по фильму </w:t>
            </w:r>
          </w:p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«Офицеры» 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54" w:line="238" w:lineRule="auto"/>
              <w:ind w:left="0" w:right="0" w:firstLine="0"/>
              <w:jc w:val="left"/>
            </w:pPr>
            <w:r>
              <w:t xml:space="preserve">Мультимедийный проектор, </w:t>
            </w:r>
            <w:r>
              <w:tab/>
              <w:t xml:space="preserve">аудио </w:t>
            </w:r>
          </w:p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аппаратура </w:t>
            </w:r>
          </w:p>
        </w:tc>
      </w:tr>
      <w:tr w:rsidR="00170713">
        <w:trPr>
          <w:trHeight w:val="2799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«Солдатский подвиг»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57" w:line="235" w:lineRule="auto"/>
              <w:ind w:left="0" w:right="0" w:firstLine="0"/>
            </w:pPr>
            <w:r>
              <w:t xml:space="preserve">УТРО: Утренняя линейка, постановка задач на день </w:t>
            </w:r>
          </w:p>
          <w:p w:rsidR="00170713" w:rsidRDefault="000129B7">
            <w:pPr>
              <w:spacing w:after="57" w:line="235" w:lineRule="auto"/>
              <w:ind w:left="0" w:right="4" w:firstLine="0"/>
            </w:pPr>
            <w:r>
              <w:t xml:space="preserve">ДЕНЬ: Беседа «Подвиг экипажа Степана Горобца», чемпионат по традиционным русским играм </w:t>
            </w:r>
          </w:p>
          <w:p w:rsidR="00170713" w:rsidRDefault="000129B7">
            <w:pPr>
              <w:spacing w:after="60" w:line="240" w:lineRule="auto"/>
              <w:ind w:left="0" w:right="0" w:firstLine="0"/>
            </w:pPr>
            <w:r>
              <w:t xml:space="preserve">(лапта, </w:t>
            </w:r>
            <w:r>
              <w:tab/>
              <w:t xml:space="preserve">городки) </w:t>
            </w:r>
          </w:p>
          <w:p w:rsidR="00170713" w:rsidRDefault="000129B7">
            <w:pPr>
              <w:spacing w:after="53" w:line="240" w:lineRule="auto"/>
              <w:ind w:left="0" w:right="0" w:firstLine="0"/>
            </w:pPr>
            <w:r>
              <w:t xml:space="preserve">ВЕЧЕР: Защита мини-проектов </w:t>
            </w:r>
          </w:p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«Герои ВОв - мои земляки» 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57" w:line="235" w:lineRule="auto"/>
              <w:ind w:left="0" w:right="0" w:firstLine="0"/>
              <w:jc w:val="left"/>
            </w:pPr>
            <w:r>
              <w:t xml:space="preserve">Мультимедийный проектор </w:t>
            </w:r>
          </w:p>
          <w:p w:rsidR="00170713" w:rsidRDefault="000129B7">
            <w:pPr>
              <w:spacing w:after="55" w:line="240" w:lineRule="auto"/>
              <w:ind w:left="0" w:right="0" w:firstLine="0"/>
            </w:pPr>
            <w:r>
              <w:t xml:space="preserve">Бумага, маркеры, </w:t>
            </w:r>
          </w:p>
          <w:p w:rsidR="00170713" w:rsidRDefault="000129B7">
            <w:pPr>
              <w:spacing w:after="324" w:line="240" w:lineRule="auto"/>
              <w:ind w:left="0" w:right="0" w:firstLine="0"/>
              <w:jc w:val="left"/>
            </w:pPr>
            <w:r>
              <w:t xml:space="preserve">фломастеры, краски </w:t>
            </w:r>
          </w:p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70713">
        <w:trPr>
          <w:trHeight w:val="2473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5" w:right="0" w:firstLine="0"/>
              <w:jc w:val="left"/>
            </w:pPr>
            <w:r>
              <w:t xml:space="preserve">4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«Песня </w:t>
            </w:r>
            <w:r>
              <w:tab/>
              <w:t xml:space="preserve">в военной шинели»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57" w:line="235" w:lineRule="auto"/>
              <w:ind w:left="0" w:right="0" w:firstLine="0"/>
              <w:jc w:val="left"/>
            </w:pPr>
            <w:r>
              <w:t xml:space="preserve">УТРО: </w:t>
            </w:r>
            <w:r>
              <w:tab/>
              <w:t xml:space="preserve">Утренняя </w:t>
            </w:r>
            <w:r>
              <w:tab/>
              <w:t xml:space="preserve">линейка, постановка задач на день </w:t>
            </w:r>
          </w:p>
          <w:p w:rsidR="00170713" w:rsidRDefault="000129B7">
            <w:pPr>
              <w:spacing w:after="57" w:line="235" w:lineRule="auto"/>
              <w:ind w:left="0" w:right="4" w:firstLine="0"/>
            </w:pPr>
            <w:r>
              <w:t xml:space="preserve">ДЕНЬ: Беседа «Кто с песней по жизни шагает, тот никогда не пропадет»  </w:t>
            </w:r>
          </w:p>
          <w:p w:rsidR="00170713" w:rsidRDefault="000129B7">
            <w:pPr>
              <w:spacing w:after="0" w:line="276" w:lineRule="auto"/>
              <w:ind w:left="0" w:right="0" w:firstLine="0"/>
            </w:pPr>
            <w:r>
              <w:t xml:space="preserve">ВЕЧЕР: Конкурс инсценировок патриотических песен 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54" w:line="235" w:lineRule="auto"/>
              <w:ind w:left="0" w:right="0" w:firstLine="0"/>
              <w:jc w:val="left"/>
            </w:pPr>
            <w:r>
              <w:t xml:space="preserve">Мультимедийный проектор, </w:t>
            </w:r>
            <w:r>
              <w:tab/>
              <w:t xml:space="preserve">аудио </w:t>
            </w:r>
          </w:p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аппаратура </w:t>
            </w:r>
          </w:p>
        </w:tc>
      </w:tr>
      <w:tr w:rsidR="00170713">
        <w:trPr>
          <w:trHeight w:val="542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5" w:right="0" w:firstLine="0"/>
              <w:jc w:val="left"/>
            </w:pPr>
            <w:r>
              <w:t xml:space="preserve">5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0" w:right="0" w:firstLine="0"/>
            </w:pPr>
            <w:r>
              <w:t xml:space="preserve">«Ты шагай, не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0" w:right="0" w:firstLine="0"/>
            </w:pPr>
            <w:r>
              <w:t xml:space="preserve">УТРО: Утренняя линейка, 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0" w:right="0" w:firstLine="0"/>
            </w:pPr>
            <w:r>
              <w:t xml:space="preserve">Открытая площадка с </w:t>
            </w:r>
          </w:p>
        </w:tc>
      </w:tr>
      <w:tr w:rsidR="00170713">
        <w:trPr>
          <w:trHeight w:val="118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56" w:line="240" w:lineRule="auto"/>
              <w:ind w:left="0" w:right="0" w:firstLine="0"/>
              <w:jc w:val="left"/>
            </w:pPr>
            <w:r>
              <w:t xml:space="preserve">отставай,  </w:t>
            </w:r>
          </w:p>
          <w:p w:rsidR="00170713" w:rsidRDefault="000129B7">
            <w:pPr>
              <w:spacing w:after="53" w:line="240" w:lineRule="auto"/>
              <w:ind w:left="0" w:right="0" w:firstLine="0"/>
            </w:pPr>
            <w:r>
              <w:t xml:space="preserve">Громко песню </w:t>
            </w:r>
          </w:p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запевай!»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55" w:line="235" w:lineRule="auto"/>
              <w:ind w:left="0" w:right="377" w:firstLine="0"/>
              <w:jc w:val="left"/>
            </w:pPr>
            <w:r>
              <w:t xml:space="preserve">постановка задач на день ДЕНЬ: Смотр строя и песни  </w:t>
            </w:r>
          </w:p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ВЕЧЕР: Просмотр фильма 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твердым покрытием, мультимедийный проектор </w:t>
            </w:r>
          </w:p>
        </w:tc>
      </w:tr>
      <w:tr w:rsidR="00170713">
        <w:trPr>
          <w:trHeight w:val="215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5" w:right="0" w:firstLine="0"/>
              <w:jc w:val="left"/>
            </w:pPr>
            <w:r>
              <w:lastRenderedPageBreak/>
              <w:t xml:space="preserve">6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4" w:firstLine="0"/>
              <w:jc w:val="left"/>
            </w:pPr>
            <w:r>
              <w:t xml:space="preserve">«По </w:t>
            </w:r>
            <w:r>
              <w:tab/>
              <w:t xml:space="preserve">местам былой славы…»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57" w:line="235" w:lineRule="auto"/>
              <w:ind w:left="0" w:right="0" w:firstLine="0"/>
            </w:pPr>
            <w:r>
              <w:t xml:space="preserve">УТРО: Утренняя линейка, постановка задач на день </w:t>
            </w:r>
          </w:p>
          <w:p w:rsidR="00170713" w:rsidRDefault="000129B7">
            <w:pPr>
              <w:spacing w:after="0" w:line="276" w:lineRule="auto"/>
              <w:ind w:left="0" w:right="0" w:firstLine="0"/>
            </w:pPr>
            <w:r>
              <w:t xml:space="preserve">ДЕНЬ: Выездная экскурсия в музей/ виртуальная экскурсия в военный музей, мемориал памяти на базе библиотеки. 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Мультимедийный проектор </w:t>
            </w:r>
          </w:p>
        </w:tc>
      </w:tr>
      <w:tr w:rsidR="00170713">
        <w:trPr>
          <w:trHeight w:val="3438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5" w:right="0" w:firstLine="0"/>
              <w:jc w:val="left"/>
            </w:pPr>
            <w:r>
              <w:t xml:space="preserve">7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«Военная история России»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57" w:line="235" w:lineRule="auto"/>
              <w:ind w:left="0" w:right="0" w:firstLine="0"/>
              <w:jc w:val="left"/>
            </w:pPr>
            <w:r>
              <w:t xml:space="preserve">УТРО: </w:t>
            </w:r>
            <w:r>
              <w:tab/>
              <w:t xml:space="preserve">Утренняя </w:t>
            </w:r>
            <w:r>
              <w:tab/>
              <w:t xml:space="preserve">линейка, постановка задач на день </w:t>
            </w:r>
          </w:p>
          <w:p w:rsidR="00170713" w:rsidRDefault="000129B7">
            <w:pPr>
              <w:spacing w:after="57" w:line="235" w:lineRule="auto"/>
              <w:ind w:left="0" w:right="2" w:firstLine="0"/>
            </w:pPr>
            <w:r>
              <w:t xml:space="preserve">ДЕНЬ: Тематическая беседа «История защитников Отечества: от витязей до наших дней», Викторина «Знатоки Тверского края» </w:t>
            </w:r>
          </w:p>
          <w:p w:rsidR="00170713" w:rsidRDefault="000129B7">
            <w:pPr>
              <w:spacing w:after="54" w:line="235" w:lineRule="auto"/>
              <w:ind w:left="0" w:right="0" w:firstLine="0"/>
            </w:pPr>
            <w:r>
              <w:t xml:space="preserve">ВЕЧЕР: Театральная инсценировка фрагментов фильма </w:t>
            </w:r>
          </w:p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«Офицеры» 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2" w:line="235" w:lineRule="auto"/>
              <w:ind w:left="0" w:right="0" w:firstLine="0"/>
              <w:jc w:val="left"/>
            </w:pPr>
            <w:r>
              <w:t xml:space="preserve">Мультимедийный проектор </w:t>
            </w:r>
          </w:p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170713" w:rsidRDefault="000129B7">
      <w:pPr>
        <w:spacing w:after="38" w:line="240" w:lineRule="auto"/>
        <w:ind w:left="710" w:right="0" w:firstLine="0"/>
        <w:jc w:val="left"/>
      </w:pPr>
      <w:r>
        <w:rPr>
          <w:sz w:val="26"/>
        </w:rPr>
        <w:t xml:space="preserve"> </w:t>
      </w:r>
    </w:p>
    <w:p w:rsidR="00170713" w:rsidRDefault="000129B7">
      <w:pPr>
        <w:spacing w:after="0" w:line="240" w:lineRule="auto"/>
        <w:ind w:left="710" w:righ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170713" w:rsidRDefault="000129B7">
      <w:pPr>
        <w:spacing w:after="0"/>
        <w:ind w:left="370"/>
      </w:pPr>
      <w:r>
        <w:br w:type="page"/>
      </w:r>
    </w:p>
    <w:p w:rsidR="00170713" w:rsidRDefault="000129B7">
      <w:pPr>
        <w:pStyle w:val="1"/>
        <w:spacing w:after="110" w:line="240" w:lineRule="auto"/>
        <w:ind w:left="10" w:right="2093"/>
        <w:jc w:val="right"/>
      </w:pPr>
      <w:bookmarkStart w:id="6" w:name="_Toc195473604"/>
      <w:r>
        <w:rPr>
          <w:sz w:val="32"/>
        </w:rPr>
        <w:lastRenderedPageBreak/>
        <w:t>МОДУЛЬ «МЫ БУДУЩЕЕ РОССИИ»</w:t>
      </w:r>
      <w:bookmarkEnd w:id="6"/>
      <w:r>
        <w:rPr>
          <w:sz w:val="32"/>
        </w:rPr>
        <w:t xml:space="preserve"> </w:t>
      </w:r>
    </w:p>
    <w:p w:rsidR="00170713" w:rsidRDefault="000129B7">
      <w:pPr>
        <w:spacing w:line="243" w:lineRule="auto"/>
        <w:ind w:left="3578" w:right="-15"/>
        <w:jc w:val="left"/>
      </w:pPr>
      <w:r>
        <w:rPr>
          <w:b/>
        </w:rPr>
        <w:t>ПЛАН-РАСПОРЯДОК</w:t>
      </w:r>
      <w:r>
        <w:rPr>
          <w:rFonts w:ascii="Calibri" w:eastAsia="Calibri" w:hAnsi="Calibri" w:cs="Calibri"/>
          <w:sz w:val="22"/>
        </w:rPr>
        <w:t xml:space="preserve"> </w:t>
      </w:r>
    </w:p>
    <w:p w:rsidR="00170713" w:rsidRDefault="000129B7">
      <w:pPr>
        <w:spacing w:after="56" w:line="243" w:lineRule="auto"/>
        <w:ind w:left="210" w:right="-15"/>
        <w:jc w:val="center"/>
      </w:pPr>
      <w:r>
        <w:rPr>
          <w:b/>
        </w:rPr>
        <w:t>Тематический план</w:t>
      </w:r>
      <w:r>
        <w:rPr>
          <w:rFonts w:ascii="Calibri" w:eastAsia="Calibri" w:hAnsi="Calibri" w:cs="Calibri"/>
          <w:sz w:val="22"/>
        </w:rPr>
        <w:t xml:space="preserve"> </w:t>
      </w:r>
    </w:p>
    <w:p w:rsidR="00170713" w:rsidRDefault="000129B7">
      <w:pPr>
        <w:spacing w:after="108" w:line="276" w:lineRule="auto"/>
        <w:ind w:left="1210" w:right="0" w:firstLine="0"/>
        <w:jc w:val="left"/>
      </w:pPr>
      <w:r>
        <w:rPr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174" w:type="dxa"/>
        <w:tblInd w:w="262" w:type="dxa"/>
        <w:tblCellMar>
          <w:top w:w="86" w:type="dxa"/>
          <w:left w:w="98" w:type="dxa"/>
          <w:right w:w="26" w:type="dxa"/>
        </w:tblCellMar>
        <w:tblLook w:val="04A0" w:firstRow="1" w:lastRow="0" w:firstColumn="1" w:lastColumn="0" w:noHBand="0" w:noVBand="1"/>
      </w:tblPr>
      <w:tblGrid>
        <w:gridCol w:w="879"/>
        <w:gridCol w:w="2240"/>
        <w:gridCol w:w="3298"/>
        <w:gridCol w:w="2757"/>
      </w:tblGrid>
      <w:tr w:rsidR="00170713">
        <w:trPr>
          <w:trHeight w:val="530"/>
        </w:trPr>
        <w:tc>
          <w:tcPr>
            <w:tcW w:w="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>День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0" w:space="0" w:color="FFFFFF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5" w:right="0" w:firstLine="0"/>
              <w:jc w:val="left"/>
            </w:pPr>
            <w:r>
              <w:rPr>
                <w:b/>
              </w:rPr>
              <w:t>Тема дня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0" w:space="0" w:color="FFFFFF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>Мероприятия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70713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0" w:space="0" w:color="FFFFFF"/>
              <w:right w:val="single" w:sz="8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298" w:type="dxa"/>
            <w:tcBorders>
              <w:top w:val="single" w:sz="40" w:space="0" w:color="FFFFFF"/>
              <w:left w:val="single" w:sz="8" w:space="0" w:color="000000"/>
              <w:bottom w:val="single" w:sz="40" w:space="0" w:color="FFFFFF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>Обязательная часть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57" w:type="dxa"/>
            <w:tcBorders>
              <w:top w:val="single" w:sz="40" w:space="0" w:color="FFFFFF"/>
              <w:left w:val="single" w:sz="8" w:space="0" w:color="000000"/>
              <w:bottom w:val="single" w:sz="40" w:space="0" w:color="FFFFFF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>Оборудование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70713">
        <w:trPr>
          <w:trHeight w:val="3183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0" w:space="0" w:color="FFFFFF"/>
              <w:left w:val="single" w:sz="8" w:space="0" w:color="000000"/>
              <w:bottom w:val="single" w:sz="40" w:space="0" w:color="FFFFFF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104" w:line="240" w:lineRule="auto"/>
              <w:ind w:left="5" w:right="0" w:firstLine="0"/>
              <w:jc w:val="left"/>
            </w:pPr>
            <w:r>
              <w:t xml:space="preserve">Разведка — </w:t>
            </w:r>
          </w:p>
          <w:p w:rsidR="00170713" w:rsidRDefault="000129B7">
            <w:pPr>
              <w:spacing w:after="167" w:line="270" w:lineRule="auto"/>
              <w:ind w:left="5" w:right="0" w:firstLine="0"/>
              <w:jc w:val="left"/>
            </w:pPr>
            <w:r>
              <w:t xml:space="preserve">глаза </w:t>
            </w:r>
            <w:r>
              <w:tab/>
              <w:t xml:space="preserve">и </w:t>
            </w:r>
            <w:r>
              <w:tab/>
              <w:t>уши армии.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70713" w:rsidRDefault="000129B7">
            <w:pPr>
              <w:spacing w:after="0" w:line="276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98" w:type="dxa"/>
            <w:tcBorders>
              <w:top w:val="single" w:sz="40" w:space="0" w:color="FFFFFF"/>
              <w:left w:val="single" w:sz="8" w:space="0" w:color="000000"/>
              <w:bottom w:val="single" w:sz="40" w:space="0" w:color="FFFFFF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100" w:line="270" w:lineRule="auto"/>
              <w:ind w:left="2" w:right="0" w:firstLine="0"/>
            </w:pPr>
            <w:r>
              <w:t xml:space="preserve">УТРО: Утренняя линейка, постановка задач на день </w:t>
            </w:r>
          </w:p>
          <w:p w:rsidR="00170713" w:rsidRDefault="000129B7">
            <w:pPr>
              <w:spacing w:after="103" w:line="270" w:lineRule="auto"/>
              <w:ind w:left="2" w:right="0" w:firstLine="0"/>
            </w:pPr>
            <w:r>
              <w:t xml:space="preserve">  ДЕНЬ: «Разведческие игры и состязания»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70713" w:rsidRDefault="000129B7">
            <w:pPr>
              <w:spacing w:after="0" w:line="276" w:lineRule="auto"/>
              <w:ind w:left="2" w:right="4" w:firstLine="0"/>
            </w:pPr>
            <w:r>
              <w:t>ВЕЧЕР: Интерактивная квест-игра «С товарищем в разведку!»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57" w:type="dxa"/>
            <w:tcBorders>
              <w:top w:val="single" w:sz="40" w:space="0" w:color="FFFFFF"/>
              <w:left w:val="single" w:sz="8" w:space="0" w:color="000000"/>
              <w:bottom w:val="single" w:sz="40" w:space="0" w:color="FFFFFF"/>
              <w:right w:val="single" w:sz="8" w:space="0" w:color="000000"/>
            </w:tcBorders>
          </w:tcPr>
          <w:p w:rsidR="00170713" w:rsidRDefault="000129B7">
            <w:pPr>
              <w:spacing w:after="103" w:line="270" w:lineRule="auto"/>
              <w:ind w:left="2" w:right="0" w:firstLine="0"/>
              <w:jc w:val="left"/>
            </w:pPr>
            <w:r>
              <w:t xml:space="preserve">Мультимедийный проектор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70713" w:rsidRDefault="000129B7">
            <w:pPr>
              <w:spacing w:after="0" w:line="276" w:lineRule="auto"/>
              <w:ind w:left="2" w:right="0" w:firstLine="0"/>
            </w:pPr>
            <w:r>
              <w:t>Бумага, маркеры, фломастеры, краски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70713">
        <w:trPr>
          <w:trHeight w:val="5032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0" w:space="0" w:color="FFFFFF"/>
              <w:left w:val="single" w:sz="8" w:space="0" w:color="000000"/>
              <w:bottom w:val="single" w:sz="40" w:space="0" w:color="FFFFFF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106" w:line="240" w:lineRule="auto"/>
              <w:ind w:left="5" w:right="0" w:firstLine="0"/>
              <w:jc w:val="left"/>
            </w:pPr>
            <w:r>
              <w:t xml:space="preserve">Календарь </w:t>
            </w:r>
          </w:p>
          <w:p w:rsidR="00170713" w:rsidRDefault="000129B7">
            <w:pPr>
              <w:spacing w:after="0" w:line="276" w:lineRule="auto"/>
              <w:ind w:left="5" w:right="0" w:firstLine="0"/>
              <w:jc w:val="left"/>
            </w:pPr>
            <w:r>
              <w:t>Памяти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98" w:type="dxa"/>
            <w:tcBorders>
              <w:top w:val="single" w:sz="40" w:space="0" w:color="FFFFFF"/>
              <w:left w:val="single" w:sz="8" w:space="0" w:color="000000"/>
              <w:bottom w:val="single" w:sz="40" w:space="0" w:color="FFFFFF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104" w:line="270" w:lineRule="auto"/>
              <w:ind w:left="2" w:right="0" w:firstLine="0"/>
            </w:pPr>
            <w:r>
              <w:t xml:space="preserve">УТРО: Утренняя линейка, постановка </w:t>
            </w:r>
          </w:p>
          <w:p w:rsidR="00170713" w:rsidRDefault="000129B7">
            <w:pPr>
              <w:spacing w:after="104" w:line="240" w:lineRule="auto"/>
              <w:ind w:left="2" w:right="0" w:firstLine="0"/>
              <w:jc w:val="left"/>
            </w:pPr>
            <w:r>
              <w:t>задач на день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70713" w:rsidRDefault="000129B7">
            <w:pPr>
              <w:spacing w:after="103" w:line="271" w:lineRule="auto"/>
              <w:ind w:left="2" w:right="2" w:firstLine="0"/>
            </w:pPr>
            <w:r>
              <w:t>ДЕНЬ: Мастер класс по изготовлению календаря с памятными датами. Начало работы над отрядным проектом по созданию туристического маршрута по Памятным местам Тверской области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70713" w:rsidRDefault="000129B7">
            <w:pPr>
              <w:spacing w:after="106" w:line="240" w:lineRule="auto"/>
              <w:ind w:left="2" w:right="0" w:firstLine="0"/>
            </w:pPr>
            <w:r>
              <w:t xml:space="preserve">ВЕЧЕР: Просмотр </w:t>
            </w:r>
          </w:p>
          <w:p w:rsidR="00170713" w:rsidRDefault="000129B7">
            <w:pPr>
              <w:spacing w:after="0" w:line="276" w:lineRule="auto"/>
              <w:ind w:left="2" w:right="0" w:firstLine="0"/>
              <w:jc w:val="left"/>
            </w:pPr>
            <w:r>
              <w:t>фильма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57" w:type="dxa"/>
            <w:tcBorders>
              <w:top w:val="single" w:sz="40" w:space="0" w:color="FFFFFF"/>
              <w:left w:val="single" w:sz="8" w:space="0" w:color="000000"/>
              <w:bottom w:val="single" w:sz="40" w:space="0" w:color="FFFFFF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2" w:right="0" w:firstLine="0"/>
            </w:pPr>
            <w:r>
              <w:t>Бумага, маркеры, фломастеры, краски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70713">
        <w:trPr>
          <w:trHeight w:val="2814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lastRenderedPageBreak/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0" w:space="0" w:color="FFFFFF"/>
              <w:left w:val="single" w:sz="8" w:space="0" w:color="000000"/>
              <w:bottom w:val="single" w:sz="40" w:space="0" w:color="FFFFFF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5" w:right="0" w:firstLine="0"/>
            </w:pPr>
            <w:r>
              <w:t>В здоровом теле – здоровый дух!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98" w:type="dxa"/>
            <w:tcBorders>
              <w:top w:val="single" w:sz="40" w:space="0" w:color="FFFFFF"/>
              <w:left w:val="single" w:sz="8" w:space="0" w:color="000000"/>
              <w:bottom w:val="single" w:sz="40" w:space="0" w:color="FFFFFF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106" w:line="270" w:lineRule="auto"/>
              <w:ind w:left="2" w:right="0" w:firstLine="0"/>
              <w:jc w:val="left"/>
            </w:pPr>
            <w:r>
              <w:t xml:space="preserve">УТРО: </w:t>
            </w:r>
            <w:r>
              <w:tab/>
              <w:t xml:space="preserve">Утренняя линейка, </w:t>
            </w:r>
            <w:r>
              <w:tab/>
              <w:t>постановка задач на день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70713" w:rsidRDefault="000129B7">
            <w:pPr>
              <w:spacing w:after="103" w:line="270" w:lineRule="auto"/>
              <w:ind w:left="2" w:right="0" w:firstLine="0"/>
              <w:jc w:val="left"/>
            </w:pPr>
            <w:r>
              <w:t>ДЕНЬ: Спортивная квестигра «Готов!»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70713" w:rsidRDefault="000129B7">
            <w:pPr>
              <w:spacing w:after="107" w:line="240" w:lineRule="auto"/>
              <w:ind w:left="2" w:right="0" w:firstLine="0"/>
            </w:pPr>
            <w:r>
              <w:t xml:space="preserve">ВЕЧЕР: Отрядный </w:t>
            </w:r>
          </w:p>
          <w:p w:rsidR="00170713" w:rsidRDefault="000129B7">
            <w:pPr>
              <w:spacing w:after="0" w:line="276" w:lineRule="auto"/>
              <w:ind w:left="2" w:right="0" w:firstLine="0"/>
              <w:jc w:val="left"/>
            </w:pPr>
            <w:r>
              <w:t>огонек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57" w:type="dxa"/>
            <w:tcBorders>
              <w:top w:val="single" w:sz="40" w:space="0" w:color="FFFFFF"/>
              <w:left w:val="single" w:sz="8" w:space="0" w:color="000000"/>
              <w:bottom w:val="single" w:sz="40" w:space="0" w:color="FFFFFF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105" w:line="240" w:lineRule="auto"/>
              <w:ind w:left="2" w:right="0" w:firstLine="0"/>
              <w:jc w:val="left"/>
            </w:pPr>
            <w:r>
              <w:t xml:space="preserve">Спортивный </w:t>
            </w:r>
          </w:p>
          <w:p w:rsidR="00170713" w:rsidRDefault="000129B7">
            <w:pPr>
              <w:spacing w:after="67" w:line="240" w:lineRule="auto"/>
              <w:ind w:left="2" w:right="0" w:firstLine="0"/>
              <w:jc w:val="left"/>
            </w:pPr>
            <w:r>
              <w:t>инвентарь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70713" w:rsidRDefault="000129B7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70713">
        <w:trPr>
          <w:trHeight w:val="538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0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5" w:right="0" w:firstLine="0"/>
              <w:jc w:val="left"/>
            </w:pPr>
            <w:r>
              <w:t xml:space="preserve">День </w:t>
            </w:r>
          </w:p>
        </w:tc>
        <w:tc>
          <w:tcPr>
            <w:tcW w:w="3298" w:type="dxa"/>
            <w:tcBorders>
              <w:top w:val="single" w:sz="40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2" w:right="0" w:firstLine="0"/>
            </w:pPr>
            <w:r>
              <w:t xml:space="preserve">УТРО: Утренняя </w:t>
            </w:r>
          </w:p>
        </w:tc>
        <w:tc>
          <w:tcPr>
            <w:tcW w:w="2757" w:type="dxa"/>
            <w:tcBorders>
              <w:top w:val="single" w:sz="40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2" w:right="0" w:firstLine="0"/>
              <w:jc w:val="left"/>
            </w:pPr>
            <w:r>
              <w:t xml:space="preserve">Мультимедийный </w:t>
            </w:r>
          </w:p>
        </w:tc>
      </w:tr>
      <w:tr w:rsidR="00170713">
        <w:trPr>
          <w:trHeight w:val="3183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40" w:space="0" w:color="FFFFFF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5" w:right="0" w:firstLine="0"/>
              <w:jc w:val="left"/>
            </w:pPr>
            <w:r>
              <w:t>финансовой грамотности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40" w:space="0" w:color="FFFFFF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105" w:line="240" w:lineRule="auto"/>
              <w:ind w:left="2" w:right="0" w:firstLine="0"/>
            </w:pPr>
            <w:r>
              <w:t xml:space="preserve">линейка, постановка </w:t>
            </w:r>
          </w:p>
          <w:p w:rsidR="00170713" w:rsidRDefault="000129B7">
            <w:pPr>
              <w:spacing w:after="109" w:line="240" w:lineRule="auto"/>
              <w:ind w:left="2" w:right="0" w:firstLine="0"/>
              <w:jc w:val="left"/>
            </w:pPr>
            <w:r>
              <w:t>задач на день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70713" w:rsidRDefault="000129B7">
            <w:pPr>
              <w:spacing w:after="104" w:line="240" w:lineRule="auto"/>
              <w:ind w:left="2" w:right="0" w:firstLine="0"/>
            </w:pPr>
            <w:r>
              <w:t xml:space="preserve">ДЕНЬ: Деловая игра </w:t>
            </w:r>
          </w:p>
          <w:p w:rsidR="00170713" w:rsidRDefault="000129B7">
            <w:pPr>
              <w:spacing w:after="103" w:line="270" w:lineRule="auto"/>
              <w:ind w:left="2" w:right="0" w:firstLine="0"/>
            </w:pPr>
            <w:r>
              <w:t xml:space="preserve">«Ярмарка» и «Аукцион».   ВЕЧЕР: Создание агитационных плакатов на темы ЗОЖ и </w:t>
            </w:r>
          </w:p>
          <w:p w:rsidR="00170713" w:rsidRDefault="000129B7">
            <w:pPr>
              <w:spacing w:after="0" w:line="276" w:lineRule="auto"/>
              <w:ind w:left="2" w:right="0" w:firstLine="0"/>
              <w:jc w:val="left"/>
            </w:pPr>
            <w:r>
              <w:t>«Защитим природу!»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40" w:space="0" w:color="FFFFFF"/>
              <w:right w:val="single" w:sz="8" w:space="0" w:color="000000"/>
            </w:tcBorders>
          </w:tcPr>
          <w:p w:rsidR="00170713" w:rsidRDefault="000129B7">
            <w:pPr>
              <w:spacing w:after="104" w:line="240" w:lineRule="auto"/>
              <w:ind w:left="2" w:right="0" w:firstLine="0"/>
              <w:jc w:val="left"/>
            </w:pPr>
            <w:r>
              <w:t>проектор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70713" w:rsidRDefault="000129B7">
            <w:pPr>
              <w:spacing w:after="0" w:line="276" w:lineRule="auto"/>
              <w:ind w:left="2" w:right="0" w:firstLine="0"/>
            </w:pPr>
            <w:r>
              <w:t>Бумага, маркеры, фломастеры, краски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70713">
        <w:trPr>
          <w:trHeight w:val="4667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0" w:space="0" w:color="FFFFFF"/>
              <w:left w:val="single" w:sz="8" w:space="0" w:color="000000"/>
              <w:bottom w:val="single" w:sz="40" w:space="0" w:color="FFFFFF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5" w:right="0" w:firstLine="0"/>
              <w:jc w:val="left"/>
            </w:pPr>
            <w:r>
              <w:t>«Дорогой памяти»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98" w:type="dxa"/>
            <w:tcBorders>
              <w:top w:val="single" w:sz="40" w:space="0" w:color="FFFFFF"/>
              <w:left w:val="single" w:sz="8" w:space="0" w:color="000000"/>
              <w:bottom w:val="single" w:sz="40" w:space="0" w:color="FFFFFF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104" w:line="270" w:lineRule="auto"/>
              <w:ind w:left="2" w:right="0" w:firstLine="0"/>
            </w:pPr>
            <w:r>
              <w:t xml:space="preserve">УТРО: Утренняя линейка, постановка </w:t>
            </w:r>
          </w:p>
          <w:p w:rsidR="00170713" w:rsidRDefault="000129B7">
            <w:pPr>
              <w:spacing w:after="109" w:line="240" w:lineRule="auto"/>
              <w:ind w:left="2" w:right="0" w:firstLine="0"/>
              <w:jc w:val="left"/>
            </w:pPr>
            <w:r>
              <w:t>задач на день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70713" w:rsidRDefault="000129B7">
            <w:pPr>
              <w:spacing w:after="108" w:line="270" w:lineRule="auto"/>
              <w:ind w:left="2" w:right="3" w:firstLine="0"/>
            </w:pPr>
            <w:r>
              <w:t>ДЕНЬ: Работа внутри отряда по подготовке туристического маршрута, финальный матч по волейболу сборная детей против сборной вожатых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70713" w:rsidRDefault="000129B7">
            <w:pPr>
              <w:spacing w:after="106" w:line="240" w:lineRule="auto"/>
              <w:ind w:left="2" w:right="0" w:firstLine="0"/>
            </w:pPr>
            <w:r>
              <w:t xml:space="preserve">ВЕЧЕР: Просмотр </w:t>
            </w:r>
          </w:p>
          <w:p w:rsidR="00170713" w:rsidRDefault="000129B7">
            <w:pPr>
              <w:spacing w:after="0" w:line="276" w:lineRule="auto"/>
              <w:ind w:left="2" w:right="0" w:firstLine="0"/>
              <w:jc w:val="left"/>
            </w:pPr>
            <w:r>
              <w:t>фильма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57" w:type="dxa"/>
            <w:tcBorders>
              <w:top w:val="single" w:sz="40" w:space="0" w:color="FFFFFF"/>
              <w:left w:val="single" w:sz="8" w:space="0" w:color="000000"/>
              <w:bottom w:val="single" w:sz="40" w:space="0" w:color="FFFFFF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2" w:right="0" w:firstLine="0"/>
              <w:jc w:val="left"/>
            </w:pPr>
            <w:r>
              <w:t xml:space="preserve">Аудио </w:t>
            </w:r>
            <w:r>
              <w:tab/>
              <w:t>аппаратура, мультимедийный проектор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70713">
        <w:trPr>
          <w:trHeight w:val="4662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lastRenderedPageBreak/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0" w:space="0" w:color="FFFFFF"/>
              <w:left w:val="single" w:sz="8" w:space="0" w:color="000000"/>
              <w:bottom w:val="single" w:sz="40" w:space="0" w:color="FFFFFF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5" w:right="0" w:firstLine="0"/>
              <w:jc w:val="left"/>
            </w:pPr>
            <w:r>
              <w:t>Торжественное закрытие лагерной смены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98" w:type="dxa"/>
            <w:tcBorders>
              <w:top w:val="single" w:sz="40" w:space="0" w:color="FFFFFF"/>
              <w:left w:val="single" w:sz="8" w:space="0" w:color="000000"/>
              <w:bottom w:val="single" w:sz="40" w:space="0" w:color="FFFFFF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104" w:line="270" w:lineRule="auto"/>
              <w:ind w:left="2" w:right="0" w:firstLine="0"/>
            </w:pPr>
            <w:r>
              <w:t xml:space="preserve">УТРО: Утренняя линейка, постановка </w:t>
            </w:r>
          </w:p>
          <w:p w:rsidR="00170713" w:rsidRDefault="000129B7">
            <w:pPr>
              <w:spacing w:after="104" w:line="240" w:lineRule="auto"/>
              <w:ind w:left="2" w:right="0" w:firstLine="0"/>
              <w:jc w:val="left"/>
            </w:pPr>
            <w:r>
              <w:t>задач на день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70713" w:rsidRDefault="000129B7">
            <w:pPr>
              <w:spacing w:after="104" w:line="240" w:lineRule="auto"/>
              <w:ind w:left="2" w:right="0" w:firstLine="0"/>
            </w:pPr>
            <w:r>
              <w:t xml:space="preserve">ДЕНЬ: Презентация </w:t>
            </w:r>
          </w:p>
          <w:p w:rsidR="00170713" w:rsidRDefault="000129B7">
            <w:pPr>
              <w:spacing w:after="103" w:line="271" w:lineRule="auto"/>
              <w:ind w:left="2" w:right="0" w:firstLine="0"/>
            </w:pPr>
            <w:r>
              <w:t xml:space="preserve">туристического маршрута по Памятным местам Тверской области   Конкурс рисунков    ВЕЧЕР: Торжественная линейка, посвященная закрытию смены, </w:t>
            </w:r>
          </w:p>
          <w:p w:rsidR="00170713" w:rsidRDefault="000129B7">
            <w:pPr>
              <w:spacing w:after="0" w:line="276" w:lineRule="auto"/>
              <w:ind w:left="2" w:right="0" w:firstLine="0"/>
              <w:jc w:val="left"/>
            </w:pPr>
            <w:r>
              <w:t>подведение итогов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57" w:type="dxa"/>
            <w:tcBorders>
              <w:top w:val="single" w:sz="40" w:space="0" w:color="FFFFFF"/>
              <w:left w:val="single" w:sz="8" w:space="0" w:color="000000"/>
              <w:bottom w:val="single" w:sz="40" w:space="0" w:color="FFFFFF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108" w:line="270" w:lineRule="auto"/>
              <w:ind w:left="2" w:right="0" w:firstLine="0"/>
              <w:jc w:val="left"/>
            </w:pPr>
            <w:r>
              <w:t xml:space="preserve">Мультимедийный проектор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70713" w:rsidRDefault="000129B7">
            <w:pPr>
              <w:spacing w:after="0" w:line="276" w:lineRule="auto"/>
              <w:ind w:left="0" w:right="0" w:firstLine="120"/>
            </w:pPr>
            <w:r>
              <w:t>Бумага, маркеры,  фломастеры, краски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70713">
        <w:trPr>
          <w:trHeight w:val="538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713" w:rsidRDefault="000129B7">
            <w:pPr>
              <w:spacing w:after="0" w:line="276" w:lineRule="auto"/>
              <w:ind w:left="0" w:right="0" w:firstLine="0"/>
              <w:jc w:val="left"/>
            </w:pPr>
            <w: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0" w:space="0" w:color="FFFFFF"/>
              <w:left w:val="single" w:sz="8" w:space="0" w:color="000000"/>
              <w:bottom w:val="single" w:sz="8" w:space="0" w:color="000000"/>
              <w:right w:val="nil"/>
            </w:tcBorders>
          </w:tcPr>
          <w:p w:rsidR="00170713" w:rsidRDefault="0017071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055" w:type="dxa"/>
            <w:gridSpan w:val="2"/>
            <w:tcBorders>
              <w:top w:val="single" w:sz="40" w:space="0" w:color="FFFFFF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70713" w:rsidRDefault="000129B7">
            <w:pPr>
              <w:spacing w:after="0" w:line="276" w:lineRule="auto"/>
              <w:ind w:left="1025" w:right="0" w:firstLine="0"/>
              <w:jc w:val="left"/>
            </w:pPr>
            <w:r>
              <w:t>День отъезда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170713" w:rsidRDefault="000129B7">
      <w:pPr>
        <w:spacing w:after="45" w:line="240" w:lineRule="auto"/>
        <w:ind w:left="1210" w:right="0" w:firstLine="0"/>
        <w:jc w:val="left"/>
      </w:pPr>
      <w:r>
        <w:rPr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170713" w:rsidRDefault="000129B7">
      <w:pPr>
        <w:spacing w:after="43" w:line="240" w:lineRule="auto"/>
        <w:ind w:left="0" w:right="4890" w:firstLine="0"/>
        <w:jc w:val="right"/>
      </w:pPr>
      <w:r>
        <w:rPr>
          <w:b/>
          <w:i/>
        </w:rPr>
        <w:t xml:space="preserve"> </w:t>
      </w:r>
    </w:p>
    <w:p w:rsidR="00170713" w:rsidRDefault="000129B7">
      <w:pPr>
        <w:spacing w:after="0" w:line="240" w:lineRule="auto"/>
        <w:ind w:left="36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170713" w:rsidRDefault="000129B7">
      <w:pPr>
        <w:spacing w:after="0" w:line="240" w:lineRule="auto"/>
        <w:ind w:left="360" w:right="0" w:firstLine="0"/>
        <w:jc w:val="left"/>
      </w:pPr>
      <w:bookmarkStart w:id="7" w:name="_GoBack"/>
      <w:bookmarkEnd w:id="7"/>
      <w:r>
        <w:tab/>
        <w:t xml:space="preserve"> </w:t>
      </w:r>
      <w:r>
        <w:br w:type="page"/>
      </w:r>
    </w:p>
    <w:p w:rsidR="00170713" w:rsidRDefault="000129B7">
      <w:pPr>
        <w:pStyle w:val="1"/>
        <w:spacing w:after="218"/>
        <w:ind w:left="2027"/>
      </w:pPr>
      <w:bookmarkStart w:id="8" w:name="_Toc195473605"/>
      <w:r>
        <w:lastRenderedPageBreak/>
        <w:t>СПИСОК ИСПОЛЬЗОВАННОЙ ЛИТЕРАТУРЫ</w:t>
      </w:r>
      <w:bookmarkEnd w:id="8"/>
      <w:r>
        <w:t xml:space="preserve"> </w:t>
      </w:r>
    </w:p>
    <w:p w:rsidR="00170713" w:rsidRDefault="000129B7">
      <w:pPr>
        <w:numPr>
          <w:ilvl w:val="0"/>
          <w:numId w:val="74"/>
        </w:numPr>
        <w:ind w:right="210" w:hanging="360"/>
      </w:pPr>
      <w:r>
        <w:t xml:space="preserve">«Безопасность жизнедеятельности детей в условиях оздоровительного отдыха»: учебно-методическое пособие. /Перелыгин А.Ю., Шубкин Р.Г. – Железногорск: ФГБОУ ВО Сибирская пожарно-спасательная академия ГПС МЧС России, 2023. – 106с. </w:t>
      </w:r>
    </w:p>
    <w:p w:rsidR="00170713" w:rsidRDefault="000129B7">
      <w:pPr>
        <w:numPr>
          <w:ilvl w:val="0"/>
          <w:numId w:val="74"/>
        </w:numPr>
        <w:ind w:right="210" w:hanging="360"/>
      </w:pPr>
      <w:r>
        <w:t xml:space="preserve">Книга вожатого: методическое пособие для вожатых. Нижний Тагил: Репринт, 2023. - 300 с. </w:t>
      </w:r>
    </w:p>
    <w:p w:rsidR="00170713" w:rsidRDefault="000129B7">
      <w:pPr>
        <w:numPr>
          <w:ilvl w:val="0"/>
          <w:numId w:val="74"/>
        </w:numPr>
        <w:ind w:right="210" w:hanging="360"/>
      </w:pPr>
      <w:r>
        <w:t xml:space="preserve">«Методика организации коллективных творческих дел и игр» - методическое пособие. /Беляков Ю.Д. Издание 2-е, переработанное и дополненное. ФГБОУ ВДЦ «Орлёнок», 2020. – 80 с </w:t>
      </w:r>
    </w:p>
    <w:p w:rsidR="00170713" w:rsidRDefault="000129B7">
      <w:pPr>
        <w:numPr>
          <w:ilvl w:val="0"/>
          <w:numId w:val="74"/>
        </w:numPr>
        <w:ind w:right="210" w:hanging="360"/>
      </w:pPr>
      <w:r>
        <w:t xml:space="preserve">Методические рекомендации для организаторов отдыха детей и их оздоровления по реализации дополнительных общеразвивающих программ МДЦ «Артек». /ФГБОУ «МДЦ «Артек», 2022г. – 110с. </w:t>
      </w:r>
    </w:p>
    <w:p w:rsidR="00170713" w:rsidRDefault="000129B7">
      <w:pPr>
        <w:numPr>
          <w:ilvl w:val="0"/>
          <w:numId w:val="74"/>
        </w:numPr>
        <w:ind w:right="210" w:hanging="360"/>
      </w:pPr>
      <w:r>
        <w:t xml:space="preserve">Программа «ИНТЕРЕСНО ВМЕСТЕ: основы вожатской деятельности для вожатых пришкольных лагерей». /Федорова Е.В., Крамар А.Б., Ким И.В.: г. Владивосток 2021г. – 13с. </w:t>
      </w:r>
    </w:p>
    <w:p w:rsidR="00170713" w:rsidRDefault="000129B7">
      <w:pPr>
        <w:numPr>
          <w:ilvl w:val="0"/>
          <w:numId w:val="74"/>
        </w:numPr>
        <w:ind w:right="210" w:hanging="360"/>
      </w:pPr>
      <w:r>
        <w:t xml:space="preserve">Программа профильной смены участников Российского движения детей и молодежи «Движение Первых». /Авторы программы Алиева Е.В., Батманова А.С., Кокушина Ю.Г.: г. Архангельск, 2024. – 51с. </w:t>
      </w:r>
    </w:p>
    <w:p w:rsidR="00170713" w:rsidRDefault="000129B7">
      <w:pPr>
        <w:numPr>
          <w:ilvl w:val="0"/>
          <w:numId w:val="74"/>
        </w:numPr>
        <w:ind w:right="210" w:hanging="360"/>
      </w:pPr>
      <w:r>
        <w:t xml:space="preserve">Развитие эмоционального интеллекта у взрослых и детей: Методическое пособие. – г. Иркутск: ООО «Мегапринт», 2020. – 284 с. </w:t>
      </w:r>
    </w:p>
    <w:p w:rsidR="00170713" w:rsidRDefault="000129B7">
      <w:pPr>
        <w:numPr>
          <w:ilvl w:val="0"/>
          <w:numId w:val="74"/>
        </w:numPr>
        <w:ind w:right="210" w:hanging="360"/>
      </w:pPr>
      <w:r>
        <w:t xml:space="preserve">Сборник методических материалов по работе с символическим пространством ВДЦ «Орлёнок» на внеотрядном уровне/ авт.-сост. Беляков Ю.Д., Киреева А.А., Колобова Н.А., Куц И.В., Писарева Е.Ю., Федотова В.В., Хацкевич Т.Л./Информационно-методическое обеспечение дополнительных общеразвивающих программ ВДЦ «Орлёнок». №4 2021. – 51 с </w:t>
      </w:r>
    </w:p>
    <w:p w:rsidR="00170713" w:rsidRDefault="000129B7">
      <w:pPr>
        <w:numPr>
          <w:ilvl w:val="0"/>
          <w:numId w:val="74"/>
        </w:numPr>
        <w:ind w:right="210" w:hanging="360"/>
      </w:pPr>
      <w:r>
        <w:t xml:space="preserve">Сборник. Дети. Творчество и вдохновение. Шпаковская Ю.С., ВербаЗеленская О.Ю., ФГБОУ «Всероссийский детский центр «Орлёнок», </w:t>
      </w:r>
    </w:p>
    <w:p w:rsidR="00170713" w:rsidRDefault="000129B7">
      <w:pPr>
        <w:numPr>
          <w:ilvl w:val="1"/>
          <w:numId w:val="74"/>
        </w:numPr>
        <w:ind w:hanging="701"/>
      </w:pPr>
      <w:r>
        <w:t xml:space="preserve">- 51 с. </w:t>
      </w:r>
    </w:p>
    <w:p w:rsidR="00170713" w:rsidRDefault="000129B7">
      <w:pPr>
        <w:numPr>
          <w:ilvl w:val="0"/>
          <w:numId w:val="74"/>
        </w:numPr>
        <w:ind w:right="210" w:hanging="360"/>
      </w:pPr>
      <w:r>
        <w:t xml:space="preserve">Сборник информационно-методических материалов для организаторов отдыха и оздоровления детей «Летний архитектор: Создание и оформление программ лагеря». Нижний Новгород 2024. – 61с. </w:t>
      </w:r>
    </w:p>
    <w:p w:rsidR="00170713" w:rsidRDefault="000129B7">
      <w:pPr>
        <w:numPr>
          <w:ilvl w:val="0"/>
          <w:numId w:val="74"/>
        </w:numPr>
        <w:ind w:right="210" w:hanging="360"/>
      </w:pPr>
      <w:r>
        <w:t xml:space="preserve">«Салют, Орленок!» информационно-методический журнал.  </w:t>
      </w:r>
    </w:p>
    <w:p w:rsidR="00170713" w:rsidRDefault="000129B7">
      <w:pPr>
        <w:ind w:left="1158"/>
      </w:pPr>
      <w:r>
        <w:t xml:space="preserve">/Коллектив учебно-методического центра ФГБОУ ВДЦ «Орленок»: ФГБОУ ВДЦ «Орленок», 2023г. – 81с. </w:t>
      </w:r>
    </w:p>
    <w:p w:rsidR="00170713" w:rsidRDefault="000129B7">
      <w:pPr>
        <w:numPr>
          <w:ilvl w:val="0"/>
          <w:numId w:val="74"/>
        </w:numPr>
        <w:ind w:right="210" w:hanging="360"/>
      </w:pPr>
      <w:r>
        <w:t xml:space="preserve">Формирование у подростков ценностного отношения к образу защитника Отечества в условиях детского лагеря «Дозорный». Сборник методических материалов из опыта работы детского лагеря «Дозорный». </w:t>
      </w:r>
      <w:r>
        <w:lastRenderedPageBreak/>
        <w:t xml:space="preserve">Авторы-составители Е.В.Грищенко, О.С.Пономаренко, А.Ю.Цепцова – ФГБОУ ВДЦ «Орлёнок»: учебнометодический центр, </w:t>
      </w:r>
    </w:p>
    <w:p w:rsidR="00170713" w:rsidRDefault="000129B7">
      <w:pPr>
        <w:numPr>
          <w:ilvl w:val="1"/>
          <w:numId w:val="74"/>
        </w:numPr>
        <w:ind w:hanging="701"/>
      </w:pPr>
      <w:r>
        <w:t xml:space="preserve">– 62с. </w:t>
      </w:r>
    </w:p>
    <w:p w:rsidR="00170713" w:rsidRDefault="000129B7">
      <w:pPr>
        <w:spacing w:after="0" w:line="240" w:lineRule="auto"/>
        <w:ind w:left="788" w:right="0" w:firstLine="0"/>
        <w:jc w:val="left"/>
      </w:pPr>
      <w:r>
        <w:t xml:space="preserve"> </w:t>
      </w:r>
    </w:p>
    <w:sectPr w:rsidR="00170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8"/>
      <w:pgMar w:top="1140" w:right="568" w:bottom="1299" w:left="1340" w:header="720" w:footer="7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03F" w:rsidRDefault="00C8403F">
      <w:pPr>
        <w:spacing w:after="0" w:line="240" w:lineRule="auto"/>
      </w:pPr>
      <w:r>
        <w:separator/>
      </w:r>
    </w:p>
  </w:endnote>
  <w:endnote w:type="continuationSeparator" w:id="0">
    <w:p w:rsidR="00C8403F" w:rsidRDefault="00C8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76" w:rsidRDefault="00BA1C76">
    <w:pPr>
      <w:spacing w:after="32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7C7F" w:rsidRPr="00497C7F">
      <w:rPr>
        <w:rFonts w:ascii="Calibri" w:eastAsia="Calibri" w:hAnsi="Calibri" w:cs="Calibri"/>
        <w:noProof/>
        <w:sz w:val="22"/>
      </w:rPr>
      <w:t>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A1C76" w:rsidRDefault="00BA1C76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76" w:rsidRDefault="00BA1C76">
    <w:pPr>
      <w:spacing w:after="32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7C7F" w:rsidRPr="00497C7F">
      <w:rPr>
        <w:rFonts w:ascii="Calibri" w:eastAsia="Calibri" w:hAnsi="Calibri" w:cs="Calibri"/>
        <w:noProof/>
        <w:sz w:val="22"/>
      </w:rPr>
      <w:t>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A1C76" w:rsidRDefault="00BA1C76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76" w:rsidRDefault="00BA1C76">
    <w:pPr>
      <w:spacing w:after="32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0129B7">
      <w:rPr>
        <w:rFonts w:ascii="Calibri" w:eastAsia="Calibri" w:hAnsi="Calibri" w:cs="Calibri"/>
        <w:noProof/>
        <w:sz w:val="22"/>
      </w:rPr>
      <w:t>92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A1C76" w:rsidRDefault="00BA1C76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03F" w:rsidRDefault="00C8403F">
      <w:pPr>
        <w:spacing w:after="0" w:line="240" w:lineRule="auto"/>
      </w:pPr>
      <w:r>
        <w:separator/>
      </w:r>
    </w:p>
  </w:footnote>
  <w:footnote w:type="continuationSeparator" w:id="0">
    <w:p w:rsidR="00C8403F" w:rsidRDefault="00C84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76" w:rsidRDefault="00BA1C76">
    <w:pPr>
      <w:spacing w:after="0" w:line="276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76" w:rsidRDefault="00BA1C76">
    <w:pPr>
      <w:spacing w:after="0" w:line="276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76" w:rsidRDefault="00BA1C76">
    <w:pPr>
      <w:spacing w:after="0" w:line="276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84FDE"/>
    <w:multiLevelType w:val="hybridMultilevel"/>
    <w:tmpl w:val="9FB8DCEA"/>
    <w:lvl w:ilvl="0" w:tplc="AA342A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562AD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4435C0">
      <w:start w:val="1"/>
      <w:numFmt w:val="bullet"/>
      <w:lvlRestart w:val="0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4E17A0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B8BD4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28A464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6A83CC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3620D0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4472F8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8E1EF1"/>
    <w:multiLevelType w:val="hybridMultilevel"/>
    <w:tmpl w:val="846493AE"/>
    <w:lvl w:ilvl="0" w:tplc="17EE8F0E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3E9DCA">
      <w:start w:val="1"/>
      <w:numFmt w:val="bullet"/>
      <w:lvlText w:val="-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900908">
      <w:start w:val="1"/>
      <w:numFmt w:val="bullet"/>
      <w:lvlText w:val="▪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06E41A">
      <w:start w:val="1"/>
      <w:numFmt w:val="bullet"/>
      <w:lvlText w:val="•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32D3F0">
      <w:start w:val="1"/>
      <w:numFmt w:val="bullet"/>
      <w:lvlText w:val="o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9205F6">
      <w:start w:val="1"/>
      <w:numFmt w:val="bullet"/>
      <w:lvlText w:val="▪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F87E18">
      <w:start w:val="1"/>
      <w:numFmt w:val="bullet"/>
      <w:lvlText w:val="•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588B7E">
      <w:start w:val="1"/>
      <w:numFmt w:val="bullet"/>
      <w:lvlText w:val="o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DA8D4C">
      <w:start w:val="1"/>
      <w:numFmt w:val="bullet"/>
      <w:lvlText w:val="▪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701199"/>
    <w:multiLevelType w:val="hybridMultilevel"/>
    <w:tmpl w:val="94C4BB78"/>
    <w:lvl w:ilvl="0" w:tplc="7A40864E">
      <w:start w:val="1"/>
      <w:numFmt w:val="decimal"/>
      <w:lvlText w:val="%1.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74705A">
      <w:start w:val="1"/>
      <w:numFmt w:val="bullet"/>
      <w:lvlText w:val="-"/>
      <w:lvlJc w:val="left"/>
      <w:pPr>
        <w:ind w:left="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6E0508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CCE906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C20194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867C4E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EE153E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D455AC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F06A94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47A62F5"/>
    <w:multiLevelType w:val="hybridMultilevel"/>
    <w:tmpl w:val="5ED22D06"/>
    <w:lvl w:ilvl="0" w:tplc="8AE4E954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F875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A8D3C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E8B0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2E9F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3E7C1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E0FF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BC28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6837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517704A"/>
    <w:multiLevelType w:val="hybridMultilevel"/>
    <w:tmpl w:val="36386CE8"/>
    <w:lvl w:ilvl="0" w:tplc="7C8454F8">
      <w:start w:val="1"/>
      <w:numFmt w:val="decimal"/>
      <w:lvlText w:val="%1.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5CF5B4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B0DCDE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4C8426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50761E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4E5C3E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7C59FC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B0C66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1A4DFC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5AE1F97"/>
    <w:multiLevelType w:val="hybridMultilevel"/>
    <w:tmpl w:val="4CD626D0"/>
    <w:lvl w:ilvl="0" w:tplc="3C38C44E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0E1034">
      <w:start w:val="1"/>
      <w:numFmt w:val="decimal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F0CD98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6E4810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5E21B0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3267B4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48D92C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12B416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12583A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9040B97"/>
    <w:multiLevelType w:val="hybridMultilevel"/>
    <w:tmpl w:val="9BFC83C8"/>
    <w:lvl w:ilvl="0" w:tplc="F1700D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AEC66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D401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EEC3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EC3D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BA86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0E4F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DC77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48D5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A0C15BB"/>
    <w:multiLevelType w:val="hybridMultilevel"/>
    <w:tmpl w:val="B1082DAC"/>
    <w:lvl w:ilvl="0" w:tplc="8F8090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44FBF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0A2352">
      <w:start w:val="1"/>
      <w:numFmt w:val="bullet"/>
      <w:lvlRestart w:val="0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62868E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BE942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447550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8A8C3E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DAF0D4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48F7DA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E4C2B8A"/>
    <w:multiLevelType w:val="hybridMultilevel"/>
    <w:tmpl w:val="FB98A7E4"/>
    <w:lvl w:ilvl="0" w:tplc="643A5C70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D68E52">
      <w:start w:val="1"/>
      <w:numFmt w:val="bullet"/>
      <w:lvlText w:val="-"/>
      <w:lvlJc w:val="left"/>
      <w:pPr>
        <w:ind w:left="9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A605F8">
      <w:start w:val="1"/>
      <w:numFmt w:val="bullet"/>
      <w:lvlText w:val="▪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08886A">
      <w:start w:val="1"/>
      <w:numFmt w:val="bullet"/>
      <w:lvlText w:val="•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E2E070">
      <w:start w:val="1"/>
      <w:numFmt w:val="bullet"/>
      <w:lvlText w:val="o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76CCC6">
      <w:start w:val="1"/>
      <w:numFmt w:val="bullet"/>
      <w:lvlText w:val="▪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FC4D52">
      <w:start w:val="1"/>
      <w:numFmt w:val="bullet"/>
      <w:lvlText w:val="•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06FEE6">
      <w:start w:val="1"/>
      <w:numFmt w:val="bullet"/>
      <w:lvlText w:val="o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2C66F4">
      <w:start w:val="1"/>
      <w:numFmt w:val="bullet"/>
      <w:lvlText w:val="▪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EE176F5"/>
    <w:multiLevelType w:val="hybridMultilevel"/>
    <w:tmpl w:val="CBA64924"/>
    <w:lvl w:ilvl="0" w:tplc="5E44F22E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C6C740">
      <w:start w:val="1"/>
      <w:numFmt w:val="bullet"/>
      <w:lvlText w:val="o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908144">
      <w:start w:val="1"/>
      <w:numFmt w:val="bullet"/>
      <w:lvlRestart w:val="0"/>
      <w:lvlText w:val="-"/>
      <w:lvlJc w:val="left"/>
      <w:pPr>
        <w:ind w:left="9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C8C7C8">
      <w:start w:val="1"/>
      <w:numFmt w:val="bullet"/>
      <w:lvlText w:val="•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A46DB0">
      <w:start w:val="1"/>
      <w:numFmt w:val="bullet"/>
      <w:lvlText w:val="o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D45788">
      <w:start w:val="1"/>
      <w:numFmt w:val="bullet"/>
      <w:lvlText w:val="▪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7A7944">
      <w:start w:val="1"/>
      <w:numFmt w:val="bullet"/>
      <w:lvlText w:val="•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D0636A">
      <w:start w:val="1"/>
      <w:numFmt w:val="bullet"/>
      <w:lvlText w:val="o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C00052">
      <w:start w:val="1"/>
      <w:numFmt w:val="bullet"/>
      <w:lvlText w:val="▪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0570DC8"/>
    <w:multiLevelType w:val="hybridMultilevel"/>
    <w:tmpl w:val="A70AD04E"/>
    <w:lvl w:ilvl="0" w:tplc="DD6409F2">
      <w:start w:val="1"/>
      <w:numFmt w:val="bullet"/>
      <w:lvlText w:val="-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0E5AE8">
      <w:start w:val="1"/>
      <w:numFmt w:val="bullet"/>
      <w:lvlText w:val="o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06F092">
      <w:start w:val="1"/>
      <w:numFmt w:val="bullet"/>
      <w:lvlText w:val="▪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BA1052">
      <w:start w:val="1"/>
      <w:numFmt w:val="bullet"/>
      <w:lvlText w:val="•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6208E0">
      <w:start w:val="1"/>
      <w:numFmt w:val="bullet"/>
      <w:lvlText w:val="o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2CA5D6">
      <w:start w:val="1"/>
      <w:numFmt w:val="bullet"/>
      <w:lvlText w:val="▪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163FEC">
      <w:start w:val="1"/>
      <w:numFmt w:val="bullet"/>
      <w:lvlText w:val="•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AE36C0">
      <w:start w:val="1"/>
      <w:numFmt w:val="bullet"/>
      <w:lvlText w:val="o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E25E14">
      <w:start w:val="1"/>
      <w:numFmt w:val="bullet"/>
      <w:lvlText w:val="▪"/>
      <w:lvlJc w:val="left"/>
      <w:pPr>
        <w:ind w:left="68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44D729C"/>
    <w:multiLevelType w:val="hybridMultilevel"/>
    <w:tmpl w:val="21201908"/>
    <w:lvl w:ilvl="0" w:tplc="C3763892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F472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3471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0A98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FCD3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A8EE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46F15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80B1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AEFDB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48F6EBD"/>
    <w:multiLevelType w:val="hybridMultilevel"/>
    <w:tmpl w:val="361890AA"/>
    <w:lvl w:ilvl="0" w:tplc="765870A2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F097DE">
      <w:start w:val="1"/>
      <w:numFmt w:val="bullet"/>
      <w:lvlText w:val="o"/>
      <w:lvlJc w:val="left"/>
      <w:pPr>
        <w:ind w:left="9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00BA86">
      <w:start w:val="1"/>
      <w:numFmt w:val="bullet"/>
      <w:lvlRestart w:val="0"/>
      <w:lvlText w:val="-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844016">
      <w:start w:val="1"/>
      <w:numFmt w:val="bullet"/>
      <w:lvlText w:val="•"/>
      <w:lvlJc w:val="left"/>
      <w:pPr>
        <w:ind w:left="17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48B980">
      <w:start w:val="1"/>
      <w:numFmt w:val="bullet"/>
      <w:lvlText w:val="o"/>
      <w:lvlJc w:val="left"/>
      <w:pPr>
        <w:ind w:left="25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1EB424">
      <w:start w:val="1"/>
      <w:numFmt w:val="bullet"/>
      <w:lvlText w:val="▪"/>
      <w:lvlJc w:val="left"/>
      <w:pPr>
        <w:ind w:left="32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C453AC">
      <w:start w:val="1"/>
      <w:numFmt w:val="bullet"/>
      <w:lvlText w:val="•"/>
      <w:lvlJc w:val="left"/>
      <w:pPr>
        <w:ind w:left="3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F6F656">
      <w:start w:val="1"/>
      <w:numFmt w:val="bullet"/>
      <w:lvlText w:val="o"/>
      <w:lvlJc w:val="left"/>
      <w:pPr>
        <w:ind w:left="4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60C596">
      <w:start w:val="1"/>
      <w:numFmt w:val="bullet"/>
      <w:lvlText w:val="▪"/>
      <w:lvlJc w:val="left"/>
      <w:pPr>
        <w:ind w:left="5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544138A"/>
    <w:multiLevelType w:val="hybridMultilevel"/>
    <w:tmpl w:val="8C5ABC20"/>
    <w:lvl w:ilvl="0" w:tplc="8674A520">
      <w:start w:val="1"/>
      <w:numFmt w:val="decimal"/>
      <w:lvlText w:val="%1.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49FEC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12D952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8CBF98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A8AD18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904F34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76796E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443A78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40FCA2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8A80A21"/>
    <w:multiLevelType w:val="hybridMultilevel"/>
    <w:tmpl w:val="6B60DBFC"/>
    <w:lvl w:ilvl="0" w:tplc="02F005A8">
      <w:start w:val="7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5ECFC2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58E798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1294C0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4EC872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36F8DE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F2D572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361678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1EFE02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C84193F"/>
    <w:multiLevelType w:val="hybridMultilevel"/>
    <w:tmpl w:val="99643762"/>
    <w:lvl w:ilvl="0" w:tplc="2D069C42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ACA07C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D09724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1C240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CE8432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DC7812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DE2C72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D0881E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C2BD5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F665272"/>
    <w:multiLevelType w:val="hybridMultilevel"/>
    <w:tmpl w:val="33B62C12"/>
    <w:lvl w:ilvl="0" w:tplc="08BC763A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AA622A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CEAC3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4409DC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1882AA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BE024C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2CB482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46B624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EA011C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F9F565D"/>
    <w:multiLevelType w:val="hybridMultilevel"/>
    <w:tmpl w:val="CD56E936"/>
    <w:lvl w:ilvl="0" w:tplc="81366946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E8BD40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DE1E06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34FD2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86BE4C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A6E66C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7A6462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125A1C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7A106A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1FF23BA8"/>
    <w:multiLevelType w:val="hybridMultilevel"/>
    <w:tmpl w:val="D7206046"/>
    <w:lvl w:ilvl="0" w:tplc="B7AE1846">
      <w:start w:val="1"/>
      <w:numFmt w:val="bullet"/>
      <w:lvlText w:val="•"/>
      <w:lvlJc w:val="left"/>
      <w:pPr>
        <w:ind w:left="1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1032B0">
      <w:start w:val="1"/>
      <w:numFmt w:val="bullet"/>
      <w:lvlText w:val="o"/>
      <w:lvlJc w:val="left"/>
      <w:pPr>
        <w:ind w:left="2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A02BD4">
      <w:start w:val="1"/>
      <w:numFmt w:val="bullet"/>
      <w:lvlText w:val="▪"/>
      <w:lvlJc w:val="left"/>
      <w:pPr>
        <w:ind w:left="3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586446">
      <w:start w:val="1"/>
      <w:numFmt w:val="bullet"/>
      <w:lvlText w:val="•"/>
      <w:lvlJc w:val="left"/>
      <w:pPr>
        <w:ind w:left="3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C6DAA8">
      <w:start w:val="1"/>
      <w:numFmt w:val="bullet"/>
      <w:lvlText w:val="o"/>
      <w:lvlJc w:val="left"/>
      <w:pPr>
        <w:ind w:left="4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34D642">
      <w:start w:val="1"/>
      <w:numFmt w:val="bullet"/>
      <w:lvlText w:val="▪"/>
      <w:lvlJc w:val="left"/>
      <w:pPr>
        <w:ind w:left="5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8EF552">
      <w:start w:val="1"/>
      <w:numFmt w:val="bullet"/>
      <w:lvlText w:val="•"/>
      <w:lvlJc w:val="left"/>
      <w:pPr>
        <w:ind w:left="5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8291AE">
      <w:start w:val="1"/>
      <w:numFmt w:val="bullet"/>
      <w:lvlText w:val="o"/>
      <w:lvlJc w:val="left"/>
      <w:pPr>
        <w:ind w:left="6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7001D6">
      <w:start w:val="1"/>
      <w:numFmt w:val="bullet"/>
      <w:lvlText w:val="▪"/>
      <w:lvlJc w:val="left"/>
      <w:pPr>
        <w:ind w:left="7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4F03693"/>
    <w:multiLevelType w:val="hybridMultilevel"/>
    <w:tmpl w:val="DE6EB99A"/>
    <w:lvl w:ilvl="0" w:tplc="F4504DFC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8E8E20">
      <w:start w:val="1"/>
      <w:numFmt w:val="bullet"/>
      <w:lvlText w:val="-"/>
      <w:lvlJc w:val="left"/>
      <w:pPr>
        <w:ind w:left="9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2C1280">
      <w:start w:val="1"/>
      <w:numFmt w:val="bullet"/>
      <w:lvlText w:val="▪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A41B28">
      <w:start w:val="1"/>
      <w:numFmt w:val="bullet"/>
      <w:lvlText w:val="•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8A5668">
      <w:start w:val="1"/>
      <w:numFmt w:val="bullet"/>
      <w:lvlText w:val="o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F0FDAE">
      <w:start w:val="1"/>
      <w:numFmt w:val="bullet"/>
      <w:lvlText w:val="▪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C7C0A">
      <w:start w:val="1"/>
      <w:numFmt w:val="bullet"/>
      <w:lvlText w:val="•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5A906C">
      <w:start w:val="1"/>
      <w:numFmt w:val="bullet"/>
      <w:lvlText w:val="o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9818A0">
      <w:start w:val="1"/>
      <w:numFmt w:val="bullet"/>
      <w:lvlText w:val="▪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B854C69"/>
    <w:multiLevelType w:val="hybridMultilevel"/>
    <w:tmpl w:val="2A20537A"/>
    <w:lvl w:ilvl="0" w:tplc="E8DCCB7E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5880EA">
      <w:start w:val="1"/>
      <w:numFmt w:val="bullet"/>
      <w:lvlText w:val="•"/>
      <w:lvlJc w:val="left"/>
      <w:pPr>
        <w:ind w:left="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765FCA">
      <w:start w:val="1"/>
      <w:numFmt w:val="bullet"/>
      <w:lvlText w:val="▪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2C5FFC">
      <w:start w:val="1"/>
      <w:numFmt w:val="bullet"/>
      <w:lvlText w:val="•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2CB7D8">
      <w:start w:val="1"/>
      <w:numFmt w:val="bullet"/>
      <w:lvlText w:val="o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DA39A6">
      <w:start w:val="1"/>
      <w:numFmt w:val="bullet"/>
      <w:lvlText w:val="▪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DEB7FE">
      <w:start w:val="1"/>
      <w:numFmt w:val="bullet"/>
      <w:lvlText w:val="•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9E05E0">
      <w:start w:val="1"/>
      <w:numFmt w:val="bullet"/>
      <w:lvlText w:val="o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F4658A">
      <w:start w:val="1"/>
      <w:numFmt w:val="bullet"/>
      <w:lvlText w:val="▪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CFE47A4"/>
    <w:multiLevelType w:val="hybridMultilevel"/>
    <w:tmpl w:val="60F4E8C8"/>
    <w:lvl w:ilvl="0" w:tplc="E43A030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2027AE">
      <w:start w:val="1"/>
      <w:numFmt w:val="decimal"/>
      <w:lvlText w:val="%2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BC595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4BCC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B48A1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BE48E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E4EB3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967434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E450E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D73416A"/>
    <w:multiLevelType w:val="hybridMultilevel"/>
    <w:tmpl w:val="A69A01D6"/>
    <w:lvl w:ilvl="0" w:tplc="E238036E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A07342">
      <w:start w:val="1"/>
      <w:numFmt w:val="bullet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988B6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E8ED7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76B65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F080A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8642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9E1C8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9401C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DF30A1A"/>
    <w:multiLevelType w:val="hybridMultilevel"/>
    <w:tmpl w:val="91D06570"/>
    <w:lvl w:ilvl="0" w:tplc="155A6300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22C140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927FFA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C0D616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081D22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80C0BA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0E33A2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22BBD2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A04E20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DFA0797"/>
    <w:multiLevelType w:val="hybridMultilevel"/>
    <w:tmpl w:val="9A786B76"/>
    <w:lvl w:ilvl="0" w:tplc="1B1EACFE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6CE954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14F21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9ECB3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56A83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C245D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08D060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7C7A0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C2D4E6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0A31C8E"/>
    <w:multiLevelType w:val="hybridMultilevel"/>
    <w:tmpl w:val="4DE6CEBC"/>
    <w:lvl w:ilvl="0" w:tplc="97A073EA">
      <w:start w:val="10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FAD2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02DF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14FE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4AB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D88F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4A84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7C1D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4AE8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1652F0B"/>
    <w:multiLevelType w:val="hybridMultilevel"/>
    <w:tmpl w:val="E1065872"/>
    <w:lvl w:ilvl="0" w:tplc="9402BBF0">
      <w:start w:val="1"/>
      <w:numFmt w:val="bullet"/>
      <w:lvlText w:val="-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EA965E">
      <w:start w:val="1"/>
      <w:numFmt w:val="bullet"/>
      <w:lvlText w:val="o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DEE8DE">
      <w:start w:val="1"/>
      <w:numFmt w:val="bullet"/>
      <w:lvlText w:val="▪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CEC478">
      <w:start w:val="1"/>
      <w:numFmt w:val="bullet"/>
      <w:lvlText w:val="•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7A73E8">
      <w:start w:val="1"/>
      <w:numFmt w:val="bullet"/>
      <w:lvlText w:val="o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DCD0A8">
      <w:start w:val="1"/>
      <w:numFmt w:val="bullet"/>
      <w:lvlText w:val="▪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7CA9C8">
      <w:start w:val="1"/>
      <w:numFmt w:val="bullet"/>
      <w:lvlText w:val="•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2ACBF0">
      <w:start w:val="1"/>
      <w:numFmt w:val="bullet"/>
      <w:lvlText w:val="o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A0B522">
      <w:start w:val="1"/>
      <w:numFmt w:val="bullet"/>
      <w:lvlText w:val="▪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2F93ECB"/>
    <w:multiLevelType w:val="hybridMultilevel"/>
    <w:tmpl w:val="60E6EACE"/>
    <w:lvl w:ilvl="0" w:tplc="7588872E">
      <w:start w:val="1"/>
      <w:numFmt w:val="decimal"/>
      <w:lvlText w:val="%1.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04DC90">
      <w:start w:val="1"/>
      <w:numFmt w:val="lowerLetter"/>
      <w:lvlText w:val="%2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36A45C">
      <w:start w:val="1"/>
      <w:numFmt w:val="lowerRoman"/>
      <w:lvlText w:val="%3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2CAADE">
      <w:start w:val="1"/>
      <w:numFmt w:val="decimal"/>
      <w:lvlText w:val="%4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62C566">
      <w:start w:val="1"/>
      <w:numFmt w:val="lowerLetter"/>
      <w:lvlText w:val="%5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CC961C">
      <w:start w:val="1"/>
      <w:numFmt w:val="lowerRoman"/>
      <w:lvlText w:val="%6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BAAC5C">
      <w:start w:val="1"/>
      <w:numFmt w:val="decimal"/>
      <w:lvlText w:val="%7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349E3A">
      <w:start w:val="1"/>
      <w:numFmt w:val="lowerLetter"/>
      <w:lvlText w:val="%8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AA998C">
      <w:start w:val="1"/>
      <w:numFmt w:val="lowerRoman"/>
      <w:lvlText w:val="%9"/>
      <w:lvlJc w:val="left"/>
      <w:pPr>
        <w:ind w:left="7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3F27E65"/>
    <w:multiLevelType w:val="hybridMultilevel"/>
    <w:tmpl w:val="8C284A72"/>
    <w:lvl w:ilvl="0" w:tplc="5A6C7640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522FB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B472A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0A133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06AD1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E0005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8ED02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66CA6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D8A12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4A437FA"/>
    <w:multiLevelType w:val="hybridMultilevel"/>
    <w:tmpl w:val="4198BEC4"/>
    <w:lvl w:ilvl="0" w:tplc="F0E65DB4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14865C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E291F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C0BC1C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A6F08E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7416DE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E0A214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BE6D4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10CFDE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71F70CB"/>
    <w:multiLevelType w:val="hybridMultilevel"/>
    <w:tmpl w:val="B81A638A"/>
    <w:lvl w:ilvl="0" w:tplc="03A05F1C">
      <w:start w:val="1"/>
      <w:numFmt w:val="decimal"/>
      <w:lvlText w:val="%1.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307A7E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1CC2E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A0006E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44E5BC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807116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BA37F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80A26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42E52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79054A7"/>
    <w:multiLevelType w:val="hybridMultilevel"/>
    <w:tmpl w:val="BC0E0ABE"/>
    <w:lvl w:ilvl="0" w:tplc="77EE687C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2AF766">
      <w:start w:val="1"/>
      <w:numFmt w:val="bullet"/>
      <w:lvlText w:val="•"/>
      <w:lvlJc w:val="left"/>
      <w:pPr>
        <w:ind w:left="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5E4072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E0ACEE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24A174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B4C110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5401C6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F83FD8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B66A2C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39DC6729"/>
    <w:multiLevelType w:val="hybridMultilevel"/>
    <w:tmpl w:val="A6F6C688"/>
    <w:lvl w:ilvl="0" w:tplc="06D8040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C455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6894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C85B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5270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5205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8824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9A8F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C070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3EF8647F"/>
    <w:multiLevelType w:val="hybridMultilevel"/>
    <w:tmpl w:val="71AEBBEA"/>
    <w:lvl w:ilvl="0" w:tplc="84A8C2A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96BF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AC59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9ED5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42360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E200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3C9A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A893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BE37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3F0566BF"/>
    <w:multiLevelType w:val="hybridMultilevel"/>
    <w:tmpl w:val="E40C3296"/>
    <w:lvl w:ilvl="0" w:tplc="EB6AC800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C82A48">
      <w:start w:val="1"/>
      <w:numFmt w:val="bullet"/>
      <w:lvlText w:val="o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24A326">
      <w:start w:val="1"/>
      <w:numFmt w:val="bullet"/>
      <w:lvlText w:val="▪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669B96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1AA692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009084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B23AD6">
      <w:start w:val="1"/>
      <w:numFmt w:val="bullet"/>
      <w:lvlText w:val="•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EEE0E8">
      <w:start w:val="1"/>
      <w:numFmt w:val="bullet"/>
      <w:lvlText w:val="o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ACEBF2">
      <w:start w:val="1"/>
      <w:numFmt w:val="bullet"/>
      <w:lvlText w:val="▪"/>
      <w:lvlJc w:val="left"/>
      <w:pPr>
        <w:ind w:left="7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1843300"/>
    <w:multiLevelType w:val="hybridMultilevel"/>
    <w:tmpl w:val="AE18505A"/>
    <w:lvl w:ilvl="0" w:tplc="160E5BEE">
      <w:start w:val="1"/>
      <w:numFmt w:val="bullet"/>
      <w:lvlText w:val="•"/>
      <w:lvlJc w:val="left"/>
      <w:pPr>
        <w:ind w:left="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B4B7FC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8443CA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04794A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06D6FC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5C2506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2EBBE8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E86A04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54E556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45506422"/>
    <w:multiLevelType w:val="hybridMultilevel"/>
    <w:tmpl w:val="5E9C09D2"/>
    <w:lvl w:ilvl="0" w:tplc="2A0C73D4">
      <w:start w:val="1"/>
      <w:numFmt w:val="decimal"/>
      <w:lvlText w:val="%1."/>
      <w:lvlJc w:val="left"/>
      <w:pPr>
        <w:ind w:left="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3247FC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6EBAB4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309804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68ACB8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E6005E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923ABC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E65BF0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80188E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458B31BA"/>
    <w:multiLevelType w:val="hybridMultilevel"/>
    <w:tmpl w:val="F2E24C92"/>
    <w:lvl w:ilvl="0" w:tplc="D9EEFB20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007E26">
      <w:start w:val="1"/>
      <w:numFmt w:val="bullet"/>
      <w:lvlText w:val="o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706ED2">
      <w:start w:val="1"/>
      <w:numFmt w:val="bullet"/>
      <w:lvlText w:val="▪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E8EBFE">
      <w:start w:val="1"/>
      <w:numFmt w:val="bullet"/>
      <w:lvlRestart w:val="0"/>
      <w:lvlText w:val="-"/>
      <w:lvlJc w:val="left"/>
      <w:pPr>
        <w:ind w:left="14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BE4314">
      <w:start w:val="1"/>
      <w:numFmt w:val="bullet"/>
      <w:lvlText w:val="o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DEAAFE">
      <w:start w:val="1"/>
      <w:numFmt w:val="bullet"/>
      <w:lvlText w:val="▪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0AB6BE">
      <w:start w:val="1"/>
      <w:numFmt w:val="bullet"/>
      <w:lvlText w:val="•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A7ADA">
      <w:start w:val="1"/>
      <w:numFmt w:val="bullet"/>
      <w:lvlText w:val="o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5E349C">
      <w:start w:val="1"/>
      <w:numFmt w:val="bullet"/>
      <w:lvlText w:val="▪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472637E1"/>
    <w:multiLevelType w:val="hybridMultilevel"/>
    <w:tmpl w:val="C226CE1C"/>
    <w:lvl w:ilvl="0" w:tplc="ACBAEF1A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4E4754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1CFA0E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96361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786D3C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5A7DD4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BEFD26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F06FFC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42D124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48F21E5F"/>
    <w:multiLevelType w:val="hybridMultilevel"/>
    <w:tmpl w:val="AF0CDAF2"/>
    <w:lvl w:ilvl="0" w:tplc="38C678DC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A87A8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2C71C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44FE5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58EBB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F668D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A6561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B62F2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EAD90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4B070B49"/>
    <w:multiLevelType w:val="hybridMultilevel"/>
    <w:tmpl w:val="4CFA7F36"/>
    <w:lvl w:ilvl="0" w:tplc="E02EF0DE">
      <w:start w:val="1"/>
      <w:numFmt w:val="bullet"/>
      <w:lvlText w:val="-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C8E658">
      <w:start w:val="1"/>
      <w:numFmt w:val="bullet"/>
      <w:lvlText w:val="o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C8329A">
      <w:start w:val="1"/>
      <w:numFmt w:val="bullet"/>
      <w:lvlText w:val="▪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7033AA">
      <w:start w:val="1"/>
      <w:numFmt w:val="bullet"/>
      <w:lvlText w:val="•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4CD3F8">
      <w:start w:val="1"/>
      <w:numFmt w:val="bullet"/>
      <w:lvlText w:val="o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203E6A">
      <w:start w:val="1"/>
      <w:numFmt w:val="bullet"/>
      <w:lvlText w:val="▪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8C3D02">
      <w:start w:val="1"/>
      <w:numFmt w:val="bullet"/>
      <w:lvlText w:val="•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78EDC4">
      <w:start w:val="1"/>
      <w:numFmt w:val="bullet"/>
      <w:lvlText w:val="o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DC2520">
      <w:start w:val="1"/>
      <w:numFmt w:val="bullet"/>
      <w:lvlText w:val="▪"/>
      <w:lvlJc w:val="left"/>
      <w:pPr>
        <w:ind w:left="68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4E415B6A"/>
    <w:multiLevelType w:val="hybridMultilevel"/>
    <w:tmpl w:val="5E2A0BA4"/>
    <w:lvl w:ilvl="0" w:tplc="0C9AB614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C027B4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86776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D25350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40CB92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8E3B5A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021222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12933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44D37E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4F4E2A35"/>
    <w:multiLevelType w:val="hybridMultilevel"/>
    <w:tmpl w:val="ED4AAF6E"/>
    <w:lvl w:ilvl="0" w:tplc="99FCC7E0">
      <w:start w:val="1"/>
      <w:numFmt w:val="decimal"/>
      <w:lvlText w:val="%1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3645C6">
      <w:start w:val="1"/>
      <w:numFmt w:val="bullet"/>
      <w:lvlText w:val="-"/>
      <w:lvlJc w:val="left"/>
      <w:pPr>
        <w:ind w:left="25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8A8CD4">
      <w:start w:val="1"/>
      <w:numFmt w:val="bullet"/>
      <w:lvlText w:val="▪"/>
      <w:lvlJc w:val="left"/>
      <w:pPr>
        <w:ind w:left="32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A4968A">
      <w:start w:val="1"/>
      <w:numFmt w:val="bullet"/>
      <w:lvlText w:val="•"/>
      <w:lvlJc w:val="left"/>
      <w:pPr>
        <w:ind w:left="39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B49F0C">
      <w:start w:val="1"/>
      <w:numFmt w:val="bullet"/>
      <w:lvlText w:val="o"/>
      <w:lvlJc w:val="left"/>
      <w:pPr>
        <w:ind w:left="46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B23D10">
      <w:start w:val="1"/>
      <w:numFmt w:val="bullet"/>
      <w:lvlText w:val="▪"/>
      <w:lvlJc w:val="left"/>
      <w:pPr>
        <w:ind w:left="53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1C40A2">
      <w:start w:val="1"/>
      <w:numFmt w:val="bullet"/>
      <w:lvlText w:val="•"/>
      <w:lvlJc w:val="left"/>
      <w:pPr>
        <w:ind w:left="61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4E2AAE">
      <w:start w:val="1"/>
      <w:numFmt w:val="bullet"/>
      <w:lvlText w:val="o"/>
      <w:lvlJc w:val="left"/>
      <w:pPr>
        <w:ind w:left="68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8A1266">
      <w:start w:val="1"/>
      <w:numFmt w:val="bullet"/>
      <w:lvlText w:val="▪"/>
      <w:lvlJc w:val="left"/>
      <w:pPr>
        <w:ind w:left="75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4FF1219C"/>
    <w:multiLevelType w:val="hybridMultilevel"/>
    <w:tmpl w:val="0AC8DEB0"/>
    <w:lvl w:ilvl="0" w:tplc="9D962A46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38D96C">
      <w:start w:val="1"/>
      <w:numFmt w:val="bullet"/>
      <w:lvlText w:val="o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4A81A4">
      <w:start w:val="1"/>
      <w:numFmt w:val="bullet"/>
      <w:lvlText w:val="▪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6C5EFE">
      <w:start w:val="1"/>
      <w:numFmt w:val="bullet"/>
      <w:lvlRestart w:val="0"/>
      <w:lvlText w:val="-"/>
      <w:lvlJc w:val="left"/>
      <w:pPr>
        <w:ind w:left="14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EECFE2">
      <w:start w:val="1"/>
      <w:numFmt w:val="bullet"/>
      <w:lvlText w:val="o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C0152E">
      <w:start w:val="1"/>
      <w:numFmt w:val="bullet"/>
      <w:lvlText w:val="▪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864F64">
      <w:start w:val="1"/>
      <w:numFmt w:val="bullet"/>
      <w:lvlText w:val="•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AE4CB0">
      <w:start w:val="1"/>
      <w:numFmt w:val="bullet"/>
      <w:lvlText w:val="o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CAEEA">
      <w:start w:val="1"/>
      <w:numFmt w:val="bullet"/>
      <w:lvlText w:val="▪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500B77FB"/>
    <w:multiLevelType w:val="hybridMultilevel"/>
    <w:tmpl w:val="414E9C4C"/>
    <w:lvl w:ilvl="0" w:tplc="A7FCE0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389E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8EFC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B494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4652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6C0E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DA8E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4C98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D09D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505F037C"/>
    <w:multiLevelType w:val="hybridMultilevel"/>
    <w:tmpl w:val="C4D0D674"/>
    <w:lvl w:ilvl="0" w:tplc="DA5811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B49C0E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DA41B8">
      <w:start w:val="1"/>
      <w:numFmt w:val="bullet"/>
      <w:lvlRestart w:val="0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72BFA8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D014D2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E0F24C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8A688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B4CEC2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5C6640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5353594C"/>
    <w:multiLevelType w:val="hybridMultilevel"/>
    <w:tmpl w:val="EC484038"/>
    <w:lvl w:ilvl="0" w:tplc="0CFA1776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026206">
      <w:start w:val="1"/>
      <w:numFmt w:val="bullet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DEE8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66CF1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E4F0E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AEC04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0A628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0C6E4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96C68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550F676A"/>
    <w:multiLevelType w:val="hybridMultilevel"/>
    <w:tmpl w:val="158E2CCC"/>
    <w:lvl w:ilvl="0" w:tplc="0D34D2C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FC1AEC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E6954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E4F342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8E5BA6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40D080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96C4E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8409E6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BC9E20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55835B39"/>
    <w:multiLevelType w:val="hybridMultilevel"/>
    <w:tmpl w:val="D602B9F2"/>
    <w:lvl w:ilvl="0" w:tplc="FB0EEB4E">
      <w:start w:val="1"/>
      <w:numFmt w:val="decimal"/>
      <w:lvlText w:val="%1."/>
      <w:lvlJc w:val="left"/>
      <w:pPr>
        <w:ind w:left="13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046F82">
      <w:start w:val="1"/>
      <w:numFmt w:val="lowerLetter"/>
      <w:lvlText w:val="%2"/>
      <w:lvlJc w:val="left"/>
      <w:pPr>
        <w:ind w:left="214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E0078C">
      <w:start w:val="1"/>
      <w:numFmt w:val="lowerRoman"/>
      <w:lvlText w:val="%3"/>
      <w:lvlJc w:val="left"/>
      <w:pPr>
        <w:ind w:left="28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ACDDE2">
      <w:start w:val="1"/>
      <w:numFmt w:val="decimal"/>
      <w:lvlText w:val="%4"/>
      <w:lvlJc w:val="left"/>
      <w:pPr>
        <w:ind w:left="358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A0A11E">
      <w:start w:val="1"/>
      <w:numFmt w:val="lowerLetter"/>
      <w:lvlText w:val="%5"/>
      <w:lvlJc w:val="left"/>
      <w:pPr>
        <w:ind w:left="430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12891C">
      <w:start w:val="1"/>
      <w:numFmt w:val="lowerRoman"/>
      <w:lvlText w:val="%6"/>
      <w:lvlJc w:val="left"/>
      <w:pPr>
        <w:ind w:left="50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CEBB58">
      <w:start w:val="1"/>
      <w:numFmt w:val="decimal"/>
      <w:lvlText w:val="%7"/>
      <w:lvlJc w:val="left"/>
      <w:pPr>
        <w:ind w:left="574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3ABF7A">
      <w:start w:val="1"/>
      <w:numFmt w:val="lowerLetter"/>
      <w:lvlText w:val="%8"/>
      <w:lvlJc w:val="left"/>
      <w:pPr>
        <w:ind w:left="64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B26F98">
      <w:start w:val="1"/>
      <w:numFmt w:val="lowerRoman"/>
      <w:lvlText w:val="%9"/>
      <w:lvlJc w:val="left"/>
      <w:pPr>
        <w:ind w:left="718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569E375C"/>
    <w:multiLevelType w:val="hybridMultilevel"/>
    <w:tmpl w:val="2B944E2E"/>
    <w:lvl w:ilvl="0" w:tplc="9D3691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467F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20A3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FC81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6B1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24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509A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225E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9A98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57B73ED6"/>
    <w:multiLevelType w:val="hybridMultilevel"/>
    <w:tmpl w:val="8DEAB648"/>
    <w:lvl w:ilvl="0" w:tplc="78E2FAA6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EA5C4E">
      <w:start w:val="1"/>
      <w:numFmt w:val="bullet"/>
      <w:lvlText w:val="-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02CBEA">
      <w:start w:val="1"/>
      <w:numFmt w:val="bullet"/>
      <w:lvlText w:val="▪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6264C4">
      <w:start w:val="1"/>
      <w:numFmt w:val="bullet"/>
      <w:lvlText w:val="•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3E58BE">
      <w:start w:val="1"/>
      <w:numFmt w:val="bullet"/>
      <w:lvlText w:val="o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A6D244">
      <w:start w:val="1"/>
      <w:numFmt w:val="bullet"/>
      <w:lvlText w:val="▪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142E18">
      <w:start w:val="1"/>
      <w:numFmt w:val="bullet"/>
      <w:lvlText w:val="•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8AB99E">
      <w:start w:val="1"/>
      <w:numFmt w:val="bullet"/>
      <w:lvlText w:val="o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488ADC">
      <w:start w:val="1"/>
      <w:numFmt w:val="bullet"/>
      <w:lvlText w:val="▪"/>
      <w:lvlJc w:val="left"/>
      <w:pPr>
        <w:ind w:left="68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58895A73"/>
    <w:multiLevelType w:val="hybridMultilevel"/>
    <w:tmpl w:val="5FBABE8E"/>
    <w:lvl w:ilvl="0" w:tplc="EE46756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48B4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E4E1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4CE6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946F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328A7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26DB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7264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C7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5A3149EE"/>
    <w:multiLevelType w:val="hybridMultilevel"/>
    <w:tmpl w:val="F96C4080"/>
    <w:lvl w:ilvl="0" w:tplc="E1E0E5CC">
      <w:start w:val="1"/>
      <w:numFmt w:val="bullet"/>
      <w:lvlText w:val="-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DA9AFE">
      <w:start w:val="1"/>
      <w:numFmt w:val="bullet"/>
      <w:lvlText w:val="o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862E78">
      <w:start w:val="1"/>
      <w:numFmt w:val="bullet"/>
      <w:lvlText w:val="▪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C03472">
      <w:start w:val="1"/>
      <w:numFmt w:val="bullet"/>
      <w:lvlText w:val="•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E8C22C">
      <w:start w:val="1"/>
      <w:numFmt w:val="bullet"/>
      <w:lvlText w:val="o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BC01A6">
      <w:start w:val="1"/>
      <w:numFmt w:val="bullet"/>
      <w:lvlText w:val="▪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0602F8">
      <w:start w:val="1"/>
      <w:numFmt w:val="bullet"/>
      <w:lvlText w:val="•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5E6170">
      <w:start w:val="1"/>
      <w:numFmt w:val="bullet"/>
      <w:lvlText w:val="o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9EA5B6">
      <w:start w:val="1"/>
      <w:numFmt w:val="bullet"/>
      <w:lvlText w:val="▪"/>
      <w:lvlJc w:val="left"/>
      <w:pPr>
        <w:ind w:left="68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5C58562A"/>
    <w:multiLevelType w:val="hybridMultilevel"/>
    <w:tmpl w:val="C6CC05E4"/>
    <w:lvl w:ilvl="0" w:tplc="802ED8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50A20E">
      <w:start w:val="1"/>
      <w:numFmt w:val="decimal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B46940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F83E80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0AC64C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BE036E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1C44BC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72F3BA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D8E51C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5F800967"/>
    <w:multiLevelType w:val="hybridMultilevel"/>
    <w:tmpl w:val="A90CA728"/>
    <w:lvl w:ilvl="0" w:tplc="4880D68C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DE02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7062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F8B9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FA01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B428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1251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FADA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C0E2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5FAD3069"/>
    <w:multiLevelType w:val="hybridMultilevel"/>
    <w:tmpl w:val="C074920E"/>
    <w:lvl w:ilvl="0" w:tplc="93709A80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822C78">
      <w:start w:val="2022"/>
      <w:numFmt w:val="decimal"/>
      <w:lvlText w:val="%2.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B05D2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06C4C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F27992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068E30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FE3B02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48C78C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CEB934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6047454E"/>
    <w:multiLevelType w:val="hybridMultilevel"/>
    <w:tmpl w:val="29C49A9C"/>
    <w:lvl w:ilvl="0" w:tplc="D0F269CE">
      <w:start w:val="2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10609A">
      <w:start w:val="1"/>
      <w:numFmt w:val="bullet"/>
      <w:lvlText w:val="•"/>
      <w:lvlJc w:val="left"/>
      <w:pPr>
        <w:ind w:left="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E4BE22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1C94D4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E83C8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B01EB6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825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9A2E8A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8C4D60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60DE7E88"/>
    <w:multiLevelType w:val="hybridMultilevel"/>
    <w:tmpl w:val="15B28B26"/>
    <w:lvl w:ilvl="0" w:tplc="A46A05E0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6C1780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246666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4EDF70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4E35EE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642F3C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D2205E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36EB20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406CEA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618157A5"/>
    <w:multiLevelType w:val="hybridMultilevel"/>
    <w:tmpl w:val="2A4C2A9A"/>
    <w:lvl w:ilvl="0" w:tplc="B5E80D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E68AB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4077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8E9A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741B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E4A4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4CE4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DA4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84F6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62467501"/>
    <w:multiLevelType w:val="hybridMultilevel"/>
    <w:tmpl w:val="0F885A7A"/>
    <w:lvl w:ilvl="0" w:tplc="4CA8340A">
      <w:start w:val="1"/>
      <w:numFmt w:val="decimal"/>
      <w:lvlText w:val="%1.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CAD72E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42121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FE9870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B66478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E00B44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426F46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8A2C12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D46C66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64461827"/>
    <w:multiLevelType w:val="hybridMultilevel"/>
    <w:tmpl w:val="9E54A526"/>
    <w:lvl w:ilvl="0" w:tplc="0CE281A2">
      <w:start w:val="1"/>
      <w:numFmt w:val="decimal"/>
      <w:lvlText w:val="%1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000E72">
      <w:start w:val="1"/>
      <w:numFmt w:val="lowerLetter"/>
      <w:lvlText w:val="%2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5E971E">
      <w:start w:val="1"/>
      <w:numFmt w:val="lowerRoman"/>
      <w:lvlText w:val="%3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7436F0">
      <w:start w:val="1"/>
      <w:numFmt w:val="decimal"/>
      <w:lvlText w:val="%4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462678">
      <w:start w:val="1"/>
      <w:numFmt w:val="lowerLetter"/>
      <w:lvlText w:val="%5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603AF6">
      <w:start w:val="1"/>
      <w:numFmt w:val="lowerRoman"/>
      <w:lvlText w:val="%6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80CC9C">
      <w:start w:val="1"/>
      <w:numFmt w:val="decimal"/>
      <w:lvlText w:val="%7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C02030">
      <w:start w:val="1"/>
      <w:numFmt w:val="lowerLetter"/>
      <w:lvlText w:val="%8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CEA7EE">
      <w:start w:val="1"/>
      <w:numFmt w:val="lowerRoman"/>
      <w:lvlText w:val="%9"/>
      <w:lvlJc w:val="left"/>
      <w:pPr>
        <w:ind w:left="7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661344B3"/>
    <w:multiLevelType w:val="hybridMultilevel"/>
    <w:tmpl w:val="8C12F782"/>
    <w:lvl w:ilvl="0" w:tplc="BD62F508">
      <w:start w:val="3"/>
      <w:numFmt w:val="decimal"/>
      <w:lvlText w:val="%1.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C00E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A6F8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7ED7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24A3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58B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E23D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FCAB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64E76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6AA474FB"/>
    <w:multiLevelType w:val="hybridMultilevel"/>
    <w:tmpl w:val="1632DB90"/>
    <w:lvl w:ilvl="0" w:tplc="A978F2CC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64DCE6">
      <w:start w:val="1"/>
      <w:numFmt w:val="bullet"/>
      <w:lvlText w:val="o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4A2878">
      <w:start w:val="1"/>
      <w:numFmt w:val="bullet"/>
      <w:lvlRestart w:val="0"/>
      <w:lvlText w:val="-"/>
      <w:lvlJc w:val="left"/>
      <w:pPr>
        <w:ind w:left="12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60A8CC">
      <w:start w:val="1"/>
      <w:numFmt w:val="bullet"/>
      <w:lvlText w:val="•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B29772">
      <w:start w:val="1"/>
      <w:numFmt w:val="bullet"/>
      <w:lvlText w:val="o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62F100">
      <w:start w:val="1"/>
      <w:numFmt w:val="bullet"/>
      <w:lvlText w:val="▪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E086FC">
      <w:start w:val="1"/>
      <w:numFmt w:val="bullet"/>
      <w:lvlText w:val="•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DCFA70">
      <w:start w:val="1"/>
      <w:numFmt w:val="bullet"/>
      <w:lvlText w:val="o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8CC1CC">
      <w:start w:val="1"/>
      <w:numFmt w:val="bullet"/>
      <w:lvlText w:val="▪"/>
      <w:lvlJc w:val="left"/>
      <w:pPr>
        <w:ind w:left="57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6B6713F9"/>
    <w:multiLevelType w:val="hybridMultilevel"/>
    <w:tmpl w:val="B2A013EA"/>
    <w:lvl w:ilvl="0" w:tplc="382EAD42">
      <w:start w:val="1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DAD00E">
      <w:start w:val="1"/>
      <w:numFmt w:val="bullet"/>
      <w:lvlText w:val="•"/>
      <w:lvlJc w:val="left"/>
      <w:pPr>
        <w:ind w:left="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B802E6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5C04F8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6A6166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621E5E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BA22B8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B8F184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C87F2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6EDB1703"/>
    <w:multiLevelType w:val="hybridMultilevel"/>
    <w:tmpl w:val="F38835CE"/>
    <w:lvl w:ilvl="0" w:tplc="944CD5AE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E0E598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9C6F3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52DBCE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D6D536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0CB6EC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B2A946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7E33E4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D6CD9C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70663E89"/>
    <w:multiLevelType w:val="hybridMultilevel"/>
    <w:tmpl w:val="A8E4D380"/>
    <w:lvl w:ilvl="0" w:tplc="6F50BB4C">
      <w:start w:val="1"/>
      <w:numFmt w:val="bullet"/>
      <w:lvlText w:val="-"/>
      <w:lvlJc w:val="left"/>
      <w:pPr>
        <w:ind w:left="7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9EA3D4">
      <w:start w:val="1"/>
      <w:numFmt w:val="bullet"/>
      <w:lvlText w:val="•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3A36D8">
      <w:start w:val="1"/>
      <w:numFmt w:val="bullet"/>
      <w:lvlText w:val="▪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AE305C">
      <w:start w:val="1"/>
      <w:numFmt w:val="bullet"/>
      <w:lvlText w:val="•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4CA086">
      <w:start w:val="1"/>
      <w:numFmt w:val="bullet"/>
      <w:lvlText w:val="o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CECD46">
      <w:start w:val="1"/>
      <w:numFmt w:val="bullet"/>
      <w:lvlText w:val="▪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DE94E2">
      <w:start w:val="1"/>
      <w:numFmt w:val="bullet"/>
      <w:lvlText w:val="•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7A022A">
      <w:start w:val="1"/>
      <w:numFmt w:val="bullet"/>
      <w:lvlText w:val="o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2C92C2">
      <w:start w:val="1"/>
      <w:numFmt w:val="bullet"/>
      <w:lvlText w:val="▪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714068E4"/>
    <w:multiLevelType w:val="hybridMultilevel"/>
    <w:tmpl w:val="734EF7F6"/>
    <w:lvl w:ilvl="0" w:tplc="62BEA00A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149E44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DA3F7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1A5E7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F4DAF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B29CF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30808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B8DCC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F065D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724A499C"/>
    <w:multiLevelType w:val="hybridMultilevel"/>
    <w:tmpl w:val="529EE506"/>
    <w:lvl w:ilvl="0" w:tplc="D5407D6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52D55C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907E58">
      <w:start w:val="1"/>
      <w:numFmt w:val="bullet"/>
      <w:lvlRestart w:val="0"/>
      <w:lvlText w:val="•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184240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C6DE28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B2065A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F4521C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04966A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5ED034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734F73A2"/>
    <w:multiLevelType w:val="hybridMultilevel"/>
    <w:tmpl w:val="B6ECF990"/>
    <w:lvl w:ilvl="0" w:tplc="9ADEDB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C0C3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F2E868">
      <w:start w:val="1"/>
      <w:numFmt w:val="bullet"/>
      <w:lvlRestart w:val="0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30DB02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983836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3EC8C2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721D16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4E20C0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982F0C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758D7A16"/>
    <w:multiLevelType w:val="hybridMultilevel"/>
    <w:tmpl w:val="C1D0BA14"/>
    <w:lvl w:ilvl="0" w:tplc="26D4F114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1C1BF4">
      <w:start w:val="1"/>
      <w:numFmt w:val="bullet"/>
      <w:lvlText w:val="-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42F49C">
      <w:start w:val="1"/>
      <w:numFmt w:val="bullet"/>
      <w:lvlText w:val="▪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A4C256">
      <w:start w:val="1"/>
      <w:numFmt w:val="bullet"/>
      <w:lvlText w:val="•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8C9952">
      <w:start w:val="1"/>
      <w:numFmt w:val="bullet"/>
      <w:lvlText w:val="o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85C6A">
      <w:start w:val="1"/>
      <w:numFmt w:val="bullet"/>
      <w:lvlText w:val="▪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A8AE86">
      <w:start w:val="1"/>
      <w:numFmt w:val="bullet"/>
      <w:lvlText w:val="•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D233E4">
      <w:start w:val="1"/>
      <w:numFmt w:val="bullet"/>
      <w:lvlText w:val="o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DE5C62">
      <w:start w:val="1"/>
      <w:numFmt w:val="bullet"/>
      <w:lvlText w:val="▪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78D96F28"/>
    <w:multiLevelType w:val="hybridMultilevel"/>
    <w:tmpl w:val="420296F6"/>
    <w:lvl w:ilvl="0" w:tplc="D7E407E2">
      <w:start w:val="1"/>
      <w:numFmt w:val="bullet"/>
      <w:lvlText w:val="-"/>
      <w:lvlJc w:val="left"/>
      <w:pPr>
        <w:ind w:left="17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E8C778">
      <w:start w:val="1"/>
      <w:numFmt w:val="bullet"/>
      <w:lvlText w:val="o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98CAC4">
      <w:start w:val="1"/>
      <w:numFmt w:val="bullet"/>
      <w:lvlText w:val="▪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A20E90">
      <w:start w:val="1"/>
      <w:numFmt w:val="bullet"/>
      <w:lvlText w:val="•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785696">
      <w:start w:val="1"/>
      <w:numFmt w:val="bullet"/>
      <w:lvlText w:val="o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E8EDF4">
      <w:start w:val="1"/>
      <w:numFmt w:val="bullet"/>
      <w:lvlText w:val="▪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ECA04E">
      <w:start w:val="1"/>
      <w:numFmt w:val="bullet"/>
      <w:lvlText w:val="•"/>
      <w:lvlJc w:val="left"/>
      <w:pPr>
        <w:ind w:left="57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AE2568">
      <w:start w:val="1"/>
      <w:numFmt w:val="bullet"/>
      <w:lvlText w:val="o"/>
      <w:lvlJc w:val="left"/>
      <w:pPr>
        <w:ind w:left="64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1E55D0">
      <w:start w:val="1"/>
      <w:numFmt w:val="bullet"/>
      <w:lvlText w:val="▪"/>
      <w:lvlJc w:val="left"/>
      <w:pPr>
        <w:ind w:left="72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791B63E7"/>
    <w:multiLevelType w:val="hybridMultilevel"/>
    <w:tmpl w:val="E23CA626"/>
    <w:lvl w:ilvl="0" w:tplc="80E8D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8EE08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7CA86E">
      <w:start w:val="1"/>
      <w:numFmt w:val="bullet"/>
      <w:lvlRestart w:val="0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488320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CE5F82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001A64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74F7AC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6041EA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1ABDA4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794C2761"/>
    <w:multiLevelType w:val="hybridMultilevel"/>
    <w:tmpl w:val="C53E635A"/>
    <w:lvl w:ilvl="0" w:tplc="E8F802B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04133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78748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96F9A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20E16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30B1A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BE8A3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7EA23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7CE73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79994102"/>
    <w:multiLevelType w:val="hybridMultilevel"/>
    <w:tmpl w:val="4CBC5570"/>
    <w:lvl w:ilvl="0" w:tplc="4522B73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2206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CCE9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0C98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9EBF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C0D2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1CB7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106E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98C2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7ED63B98"/>
    <w:multiLevelType w:val="hybridMultilevel"/>
    <w:tmpl w:val="FE942036"/>
    <w:lvl w:ilvl="0" w:tplc="1410062E">
      <w:start w:val="1"/>
      <w:numFmt w:val="decimal"/>
      <w:lvlText w:val="%1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4E70CE">
      <w:start w:val="1"/>
      <w:numFmt w:val="lowerLetter"/>
      <w:lvlText w:val="%2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009B72">
      <w:start w:val="1"/>
      <w:numFmt w:val="lowerRoman"/>
      <w:lvlText w:val="%3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12841C">
      <w:start w:val="1"/>
      <w:numFmt w:val="decimal"/>
      <w:lvlText w:val="%4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E29790">
      <w:start w:val="1"/>
      <w:numFmt w:val="lowerLetter"/>
      <w:lvlText w:val="%5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26F5AC">
      <w:start w:val="1"/>
      <w:numFmt w:val="lowerRoman"/>
      <w:lvlText w:val="%6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8EA4D2">
      <w:start w:val="1"/>
      <w:numFmt w:val="decimal"/>
      <w:lvlText w:val="%7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CC3094">
      <w:start w:val="1"/>
      <w:numFmt w:val="lowerLetter"/>
      <w:lvlText w:val="%8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3846DA">
      <w:start w:val="1"/>
      <w:numFmt w:val="lowerRoman"/>
      <w:lvlText w:val="%9"/>
      <w:lvlJc w:val="left"/>
      <w:pPr>
        <w:ind w:left="7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7FA35C69"/>
    <w:multiLevelType w:val="hybridMultilevel"/>
    <w:tmpl w:val="F1CE2454"/>
    <w:lvl w:ilvl="0" w:tplc="17DA8012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1C1D82">
      <w:start w:val="1"/>
      <w:numFmt w:val="bullet"/>
      <w:lvlText w:val="o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BCDC28">
      <w:start w:val="1"/>
      <w:numFmt w:val="bullet"/>
      <w:lvlRestart w:val="0"/>
      <w:lvlText w:val="-"/>
      <w:lvlJc w:val="left"/>
      <w:pPr>
        <w:ind w:left="12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305B94">
      <w:start w:val="1"/>
      <w:numFmt w:val="bullet"/>
      <w:lvlText w:val="•"/>
      <w:lvlJc w:val="left"/>
      <w:pPr>
        <w:ind w:left="2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3EFD7C">
      <w:start w:val="1"/>
      <w:numFmt w:val="bullet"/>
      <w:lvlText w:val="o"/>
      <w:lvlJc w:val="left"/>
      <w:pPr>
        <w:ind w:left="2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969E40">
      <w:start w:val="1"/>
      <w:numFmt w:val="bullet"/>
      <w:lvlText w:val="▪"/>
      <w:lvlJc w:val="left"/>
      <w:pPr>
        <w:ind w:left="3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28C892">
      <w:start w:val="1"/>
      <w:numFmt w:val="bullet"/>
      <w:lvlText w:val="•"/>
      <w:lvlJc w:val="left"/>
      <w:pPr>
        <w:ind w:left="4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BC3BA0">
      <w:start w:val="1"/>
      <w:numFmt w:val="bullet"/>
      <w:lvlText w:val="o"/>
      <w:lvlJc w:val="left"/>
      <w:pPr>
        <w:ind w:left="5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B82708">
      <w:start w:val="1"/>
      <w:numFmt w:val="bullet"/>
      <w:lvlText w:val="▪"/>
      <w:lvlJc w:val="left"/>
      <w:pPr>
        <w:ind w:left="57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4"/>
  </w:num>
  <w:num w:numId="2">
    <w:abstractNumId w:val="21"/>
  </w:num>
  <w:num w:numId="3">
    <w:abstractNumId w:val="65"/>
  </w:num>
  <w:num w:numId="4">
    <w:abstractNumId w:val="57"/>
  </w:num>
  <w:num w:numId="5">
    <w:abstractNumId w:val="59"/>
  </w:num>
  <w:num w:numId="6">
    <w:abstractNumId w:val="4"/>
  </w:num>
  <w:num w:numId="7">
    <w:abstractNumId w:val="13"/>
  </w:num>
  <w:num w:numId="8">
    <w:abstractNumId w:val="23"/>
  </w:num>
  <w:num w:numId="9">
    <w:abstractNumId w:val="51"/>
  </w:num>
  <w:num w:numId="10">
    <w:abstractNumId w:val="31"/>
  </w:num>
  <w:num w:numId="11">
    <w:abstractNumId w:val="47"/>
  </w:num>
  <w:num w:numId="12">
    <w:abstractNumId w:val="41"/>
  </w:num>
  <w:num w:numId="13">
    <w:abstractNumId w:val="19"/>
  </w:num>
  <w:num w:numId="14">
    <w:abstractNumId w:val="12"/>
  </w:num>
  <w:num w:numId="15">
    <w:abstractNumId w:val="35"/>
  </w:num>
  <w:num w:numId="16">
    <w:abstractNumId w:val="56"/>
  </w:num>
  <w:num w:numId="17">
    <w:abstractNumId w:val="58"/>
  </w:num>
  <w:num w:numId="18">
    <w:abstractNumId w:val="63"/>
  </w:num>
  <w:num w:numId="19">
    <w:abstractNumId w:val="67"/>
  </w:num>
  <w:num w:numId="20">
    <w:abstractNumId w:val="2"/>
  </w:num>
  <w:num w:numId="21">
    <w:abstractNumId w:val="6"/>
  </w:num>
  <w:num w:numId="22">
    <w:abstractNumId w:val="49"/>
  </w:num>
  <w:num w:numId="23">
    <w:abstractNumId w:val="8"/>
  </w:num>
  <w:num w:numId="24">
    <w:abstractNumId w:val="7"/>
  </w:num>
  <w:num w:numId="25">
    <w:abstractNumId w:val="0"/>
  </w:num>
  <w:num w:numId="26">
    <w:abstractNumId w:val="71"/>
  </w:num>
  <w:num w:numId="27">
    <w:abstractNumId w:val="68"/>
  </w:num>
  <w:num w:numId="28">
    <w:abstractNumId w:val="24"/>
  </w:num>
  <w:num w:numId="29">
    <w:abstractNumId w:val="5"/>
  </w:num>
  <w:num w:numId="30">
    <w:abstractNumId w:val="9"/>
  </w:num>
  <w:num w:numId="31">
    <w:abstractNumId w:val="37"/>
  </w:num>
  <w:num w:numId="32">
    <w:abstractNumId w:val="43"/>
  </w:num>
  <w:num w:numId="33">
    <w:abstractNumId w:val="60"/>
  </w:num>
  <w:num w:numId="34">
    <w:abstractNumId w:val="74"/>
  </w:num>
  <w:num w:numId="35">
    <w:abstractNumId w:val="42"/>
  </w:num>
  <w:num w:numId="36">
    <w:abstractNumId w:val="17"/>
  </w:num>
  <w:num w:numId="37">
    <w:abstractNumId w:val="14"/>
  </w:num>
  <w:num w:numId="38">
    <w:abstractNumId w:val="25"/>
  </w:num>
  <w:num w:numId="39">
    <w:abstractNumId w:val="28"/>
  </w:num>
  <w:num w:numId="40">
    <w:abstractNumId w:val="20"/>
  </w:num>
  <w:num w:numId="41">
    <w:abstractNumId w:val="53"/>
  </w:num>
  <w:num w:numId="42">
    <w:abstractNumId w:val="73"/>
  </w:num>
  <w:num w:numId="43">
    <w:abstractNumId w:val="61"/>
  </w:num>
  <w:num w:numId="44">
    <w:abstractNumId w:val="72"/>
  </w:num>
  <w:num w:numId="45">
    <w:abstractNumId w:val="18"/>
  </w:num>
  <w:num w:numId="46">
    <w:abstractNumId w:val="46"/>
  </w:num>
  <w:num w:numId="47">
    <w:abstractNumId w:val="33"/>
  </w:num>
  <w:num w:numId="48">
    <w:abstractNumId w:val="15"/>
  </w:num>
  <w:num w:numId="49">
    <w:abstractNumId w:val="38"/>
  </w:num>
  <w:num w:numId="50">
    <w:abstractNumId w:val="64"/>
  </w:num>
  <w:num w:numId="51">
    <w:abstractNumId w:val="30"/>
  </w:num>
  <w:num w:numId="52">
    <w:abstractNumId w:val="26"/>
  </w:num>
  <w:num w:numId="53">
    <w:abstractNumId w:val="36"/>
  </w:num>
  <w:num w:numId="54">
    <w:abstractNumId w:val="32"/>
  </w:num>
  <w:num w:numId="55">
    <w:abstractNumId w:val="1"/>
  </w:num>
  <w:num w:numId="56">
    <w:abstractNumId w:val="3"/>
  </w:num>
  <w:num w:numId="57">
    <w:abstractNumId w:val="11"/>
  </w:num>
  <w:num w:numId="58">
    <w:abstractNumId w:val="66"/>
  </w:num>
  <w:num w:numId="59">
    <w:abstractNumId w:val="22"/>
  </w:num>
  <w:num w:numId="60">
    <w:abstractNumId w:val="48"/>
  </w:num>
  <w:num w:numId="61">
    <w:abstractNumId w:val="40"/>
  </w:num>
  <w:num w:numId="62">
    <w:abstractNumId w:val="50"/>
  </w:num>
  <w:num w:numId="63">
    <w:abstractNumId w:val="52"/>
  </w:num>
  <w:num w:numId="64">
    <w:abstractNumId w:val="69"/>
  </w:num>
  <w:num w:numId="65">
    <w:abstractNumId w:val="45"/>
  </w:num>
  <w:num w:numId="66">
    <w:abstractNumId w:val="75"/>
  </w:num>
  <w:num w:numId="67">
    <w:abstractNumId w:val="62"/>
  </w:num>
  <w:num w:numId="68">
    <w:abstractNumId w:val="27"/>
  </w:num>
  <w:num w:numId="69">
    <w:abstractNumId w:val="16"/>
  </w:num>
  <w:num w:numId="70">
    <w:abstractNumId w:val="70"/>
  </w:num>
  <w:num w:numId="71">
    <w:abstractNumId w:val="34"/>
  </w:num>
  <w:num w:numId="72">
    <w:abstractNumId w:val="10"/>
  </w:num>
  <w:num w:numId="73">
    <w:abstractNumId w:val="54"/>
  </w:num>
  <w:num w:numId="74">
    <w:abstractNumId w:val="55"/>
  </w:num>
  <w:num w:numId="75">
    <w:abstractNumId w:val="39"/>
  </w:num>
  <w:num w:numId="76">
    <w:abstractNumId w:val="2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13"/>
    <w:rsid w:val="000129B7"/>
    <w:rsid w:val="00170713"/>
    <w:rsid w:val="003B3F7A"/>
    <w:rsid w:val="00497C7F"/>
    <w:rsid w:val="00516140"/>
    <w:rsid w:val="00732D60"/>
    <w:rsid w:val="00BA1C76"/>
    <w:rsid w:val="00C8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1FB0F-D42B-40E9-A9CC-BEC5F147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2" w:line="242" w:lineRule="auto"/>
      <w:ind w:left="-4" w:right="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 w:line="237" w:lineRule="auto"/>
      <w:ind w:left="821" w:right="-15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07" w:line="246" w:lineRule="auto"/>
      <w:ind w:left="10" w:right="-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11">
    <w:name w:val="toc 1"/>
    <w:hidden/>
    <w:uiPriority w:val="39"/>
    <w:pPr>
      <w:spacing w:after="185" w:line="240" w:lineRule="auto"/>
      <w:ind w:left="246" w:right="41" w:hanging="10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129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19</Pages>
  <Words>3427</Words>
  <Characters>19538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Игоревна</dc:creator>
  <cp:keywords/>
  <cp:lastModifiedBy>User</cp:lastModifiedBy>
  <cp:revision>5</cp:revision>
  <dcterms:created xsi:type="dcterms:W3CDTF">2025-04-13T19:55:00Z</dcterms:created>
  <dcterms:modified xsi:type="dcterms:W3CDTF">2025-05-27T20:26:00Z</dcterms:modified>
</cp:coreProperties>
</file>