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77" w:rsidRPr="00235E77" w:rsidRDefault="00235E77" w:rsidP="00235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Консультация для родителей </w:t>
      </w:r>
    </w:p>
    <w:p w:rsidR="00235E77" w:rsidRDefault="00235E77" w:rsidP="00235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на тему «Одежда детей в группе»</w:t>
      </w:r>
    </w:p>
    <w:p w:rsidR="005C367C" w:rsidRPr="00235E77" w:rsidRDefault="005C367C" w:rsidP="00235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235E77" w:rsidRDefault="005C367C" w:rsidP="005C36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воспитатели: Самойленко Н.В., Ляхман С.В.</w:t>
      </w:r>
    </w:p>
    <w:p w:rsidR="005C367C" w:rsidRPr="005C367C" w:rsidRDefault="005C367C" w:rsidP="005C36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E77" w:rsidRPr="00235E77" w:rsidRDefault="00235E77" w:rsidP="00235E7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садике ребенок активен. Не просто </w:t>
      </w:r>
      <w:proofErr w:type="gramStart"/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активен</w:t>
      </w:r>
      <w:proofErr w:type="gramEnd"/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дома или на дворовой площадке, а ОЧЕНЬ активен. Ведь он постоянно со своими сверстниками, а значит постоянно в движении. А если так, то наилучшим выбором будет являться одежда из натуральных материалов. Такая одежда не только хорошо впитывает влагу, но и дает прекрасну</w:t>
      </w:r>
      <w:bookmarkStart w:id="0" w:name="_GoBack"/>
      <w:bookmarkEnd w:id="0"/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возможность «дышать» коже ребенка.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немаловажным фактором является простота, удобство и практичность детской одежды. В идеале она должна соответствовать следующим критериям:</w:t>
      </w:r>
    </w:p>
    <w:p w:rsidR="00235E77" w:rsidRPr="00235E77" w:rsidRDefault="00235E77" w:rsidP="00235E7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практичность.</w:t>
      </w:r>
      <w:r w:rsidRPr="00235E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садика должна легко стираться и при этом «не линять»;</w:t>
      </w:r>
    </w:p>
    <w:p w:rsidR="00235E77" w:rsidRPr="00235E77" w:rsidRDefault="00235E77" w:rsidP="00235E7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комфорт.</w:t>
      </w:r>
      <w:r w:rsidRPr="00235E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 не получит радости и пользы от посещения детского сада, если одежда его отвлекает и даже раздражает;</w:t>
      </w:r>
    </w:p>
    <w:p w:rsidR="00235E77" w:rsidRPr="00235E77" w:rsidRDefault="00235E77" w:rsidP="00235E7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простота.</w:t>
      </w:r>
      <w:r w:rsidRPr="00235E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легче и проще надеть или снять вещь — тем лучше. Ее сможет переодеть не только нянечка, но и сам ребенок.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раньше эти советы вызывали некоторое «смятение» у родителей, то сейчас недостатка в магазинах детской одежды нет. Можно подобрать детскую одежду превосходного качества на любой вкус и кошелек.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Попробуем условно разделить одежду в садике на несколько групп:</w:t>
      </w:r>
    </w:p>
    <w:p w:rsidR="00235E77" w:rsidRPr="00235E77" w:rsidRDefault="00235E77" w:rsidP="00235E7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повседневная одежда:</w:t>
      </w:r>
    </w:p>
    <w:p w:rsidR="00235E77" w:rsidRPr="00235E77" w:rsidRDefault="00235E77" w:rsidP="00235E7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обычные будни;</w:t>
      </w:r>
    </w:p>
    <w:p w:rsidR="00235E77" w:rsidRPr="00235E77" w:rsidRDefault="00235E77" w:rsidP="00235E7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дни с занятиями физкультурой;</w:t>
      </w:r>
    </w:p>
    <w:p w:rsidR="00235E77" w:rsidRPr="00235E77" w:rsidRDefault="00235E77" w:rsidP="00235E7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дни с прогулками;</w:t>
      </w:r>
    </w:p>
    <w:p w:rsidR="00235E77" w:rsidRPr="00235E77" w:rsidRDefault="00235E77" w:rsidP="00235E7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дни с занятиями «музыкой»;</w:t>
      </w:r>
    </w:p>
    <w:p w:rsidR="00235E77" w:rsidRPr="00235E77" w:rsidRDefault="00235E77" w:rsidP="00235E7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сна;</w:t>
      </w:r>
    </w:p>
    <w:p w:rsidR="00235E77" w:rsidRPr="00235E77" w:rsidRDefault="00235E77" w:rsidP="00235E7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одежда;</w:t>
      </w:r>
    </w:p>
    <w:p w:rsidR="00235E77" w:rsidRPr="00235E77" w:rsidRDefault="00235E77" w:rsidP="00235E7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прогулок на улице;</w:t>
      </w:r>
    </w:p>
    <w:p w:rsidR="00235E77" w:rsidRPr="00235E77" w:rsidRDefault="00235E77" w:rsidP="00235E7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сменной одежды.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548DD4" w:themeColor="text2" w:themeTint="99"/>
          <w:sz w:val="32"/>
          <w:szCs w:val="32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32"/>
          <w:szCs w:val="32"/>
          <w:lang w:eastAsia="ru-RU"/>
        </w:rPr>
        <w:t>Повседневная одежда.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группе речь идет о повседневной одежде, которую ребенок носит в группе детского сада. В этой одежде он проводит максимальное количество времени. Итак, для ребенка потребуется как минимум:</w:t>
      </w:r>
    </w:p>
    <w:p w:rsidR="00235E77" w:rsidRPr="00235E77" w:rsidRDefault="00235E77" w:rsidP="00235E7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футболка или майка;</w:t>
      </w:r>
    </w:p>
    <w:p w:rsidR="00235E77" w:rsidRPr="00235E77" w:rsidRDefault="00235E77" w:rsidP="00235E7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водолазка или джемпер с длинными рукавами на случай, если в группе прохладно;</w:t>
      </w:r>
    </w:p>
    <w:p w:rsidR="00235E77" w:rsidRPr="00235E77" w:rsidRDefault="00235E77" w:rsidP="00235E7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колготки;</w:t>
      </w:r>
    </w:p>
    <w:p w:rsidR="00235E77" w:rsidRPr="00235E77" w:rsidRDefault="00235E77" w:rsidP="00235E7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бриджи или шорты. На наш взгляд — бриджи предпочтительней, т. к. выглядят красивее. Главное — чтобы и у тех и у других была широкая, мягкая и эластичная резинка. Чтобы она (резинка) не «врезалась» в нежную кожу ребенка, но при этом и не сползала. Вариант, когда в бриджах используется </w:t>
      </w: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пуговица или тесемки нежелателен — ребенку будет гораздо сложнее переодеться без помощи взрослых;</w:t>
      </w:r>
    </w:p>
    <w:p w:rsidR="00235E77" w:rsidRPr="00235E77" w:rsidRDefault="00235E77" w:rsidP="00235E7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постарше шорты можно заменить  трико (спортивные штаны) и носочки. Особенно данная форма одежды удобна для занятий физкультурой;</w:t>
      </w:r>
    </w:p>
    <w:p w:rsidR="00235E77" w:rsidRPr="00235E77" w:rsidRDefault="00235E77" w:rsidP="00235E7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для девочек можем посоветовать  одевать сарафан или юбочку. Рекомендации к юбочке те же, что и к шортам — на эластичной, мягкой резинке;</w:t>
      </w:r>
    </w:p>
    <w:p w:rsidR="00235E77" w:rsidRDefault="00235E77" w:rsidP="00235E7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девочек постарше - юбочку и сарафан можно заменить на платье.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E77" w:rsidRPr="00235E77" w:rsidRDefault="00235E77" w:rsidP="00235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«Спорт, спорт, спорт» или детская одежда </w:t>
      </w:r>
      <w:proofErr w:type="gramStart"/>
      <w:r w:rsidRPr="00235E77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>для</w:t>
      </w:r>
      <w:proofErr w:type="gramEnd"/>
      <w:r w:rsidRPr="00235E77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235E77" w:rsidRPr="00235E77" w:rsidRDefault="00235E77" w:rsidP="00235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>занятий физкультурой в садике.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спортом — обязательный (и очень хорошо) тип занятий в детском садике. Положительный эффект от них уже давно стал «стандартом де факто». Однако</w:t>
      </w:r>
      <w:proofErr w:type="gramStart"/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занятия для ребенка прошли с максимальной пользой — нужно правильно подобрать одежду. Обувь должна быть без шнурков и завязок. «Липучки» - самое оно. На «резинке» тоже подойдет. Обувь должна плотно облегать ступню, но не сдавливать ее.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ходят на физкультуру обычно в той одежде, в которой они ходят и в группе. А вот детям постарше понадобится «отдельная спортивная форма»:</w:t>
      </w:r>
    </w:p>
    <w:p w:rsidR="00235E77" w:rsidRPr="00235E77" w:rsidRDefault="00235E77" w:rsidP="00235E77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носочки;</w:t>
      </w:r>
    </w:p>
    <w:p w:rsidR="00235E77" w:rsidRPr="00235E77" w:rsidRDefault="00235E77" w:rsidP="00235E77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шорты/трико;</w:t>
      </w:r>
    </w:p>
    <w:p w:rsidR="00235E77" w:rsidRDefault="00235E77" w:rsidP="00235E77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футболка/майка.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E77" w:rsidRPr="00235E77" w:rsidRDefault="00235E77" w:rsidP="00235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Праздничная одежда для садика.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от времени в садиках проводятся различные утренники и праздники. Для ребенка — это целое событие. И выглядеть он должен соответственно. Повседневная одежда в этом случае будет «несколько неуместна».</w:t>
      </w:r>
    </w:p>
    <w:p w:rsidR="00235E77" w:rsidRPr="00235E77" w:rsidRDefault="00235E77" w:rsidP="00235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Мальчикам мы бы посоветовали:</w:t>
      </w:r>
    </w:p>
    <w:p w:rsidR="00235E77" w:rsidRPr="00235E77" w:rsidRDefault="00235E77" w:rsidP="00235E7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белую, праздничную рубашку;</w:t>
      </w:r>
    </w:p>
    <w:p w:rsidR="00235E77" w:rsidRPr="00235E77" w:rsidRDefault="00235E77" w:rsidP="00235E7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же белые носочки или колготки (если прохладно);</w:t>
      </w:r>
    </w:p>
    <w:p w:rsidR="00235E77" w:rsidRPr="00235E77" w:rsidRDefault="00235E77" w:rsidP="00235E7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темные шорты или штанишки. Идеальный вариант — классический черный цвет. В сочетании с белоснежной рубашкой — эффект потрясающий;</w:t>
      </w:r>
    </w:p>
    <w:p w:rsidR="00235E77" w:rsidRPr="00235E77" w:rsidRDefault="00235E77" w:rsidP="00235E7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про бабочку. Мы бы рекомендовали именно ее, а не галстук. Все же галстук требует к себе больше внимания. А мы ведь не хотим отвлекать ребенка от веселья, не так ли?</w:t>
      </w:r>
    </w:p>
    <w:p w:rsidR="00235E77" w:rsidRPr="00235E77" w:rsidRDefault="00235E77" w:rsidP="00235E7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Девочкам же мы посоветуем иметь в гардеробе несколько праздничных, нарядных платьев. Возможность выбора позволит Вам и Вашей дочурке подготовиться к любому торжеству со вкусом.</w:t>
      </w:r>
    </w:p>
    <w:p w:rsidR="00235E77" w:rsidRDefault="00235E77" w:rsidP="00235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  <w:t>Комплект сменной одежды</w:t>
      </w:r>
    </w:p>
    <w:p w:rsidR="00235E77" w:rsidRPr="00235E77" w:rsidRDefault="00235E77" w:rsidP="00235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  <w:t xml:space="preserve"> для детского сада.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хотелось бы обсудить и комплект сменной одежды. Особенно это актуально для детей, которые совсем недавно начали посещать детский садик.</w:t>
      </w:r>
    </w:p>
    <w:p w:rsidR="00235E77" w:rsidRPr="00235E77" w:rsidRDefault="00235E77" w:rsidP="00235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Приготовьте пакет, в который положите «спасательный» набор:</w:t>
      </w:r>
    </w:p>
    <w:p w:rsidR="00235E77" w:rsidRPr="00235E77" w:rsidRDefault="00235E77" w:rsidP="00235E7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235E7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две-три пары колгот;</w:t>
      </w:r>
    </w:p>
    <w:p w:rsidR="00235E77" w:rsidRPr="00235E77" w:rsidRDefault="00235E77" w:rsidP="00235E7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235E7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две-три пары носочков;</w:t>
      </w:r>
    </w:p>
    <w:p w:rsidR="00235E77" w:rsidRPr="00235E77" w:rsidRDefault="00235E77" w:rsidP="00235E7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235E7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пару трусиков;</w:t>
      </w:r>
    </w:p>
    <w:p w:rsidR="00235E77" w:rsidRPr="00235E77" w:rsidRDefault="00235E77" w:rsidP="00235E7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235E7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пару футболок;</w:t>
      </w:r>
    </w:p>
    <w:p w:rsidR="00235E77" w:rsidRPr="00235E77" w:rsidRDefault="00235E77" w:rsidP="00235E7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235E7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сменную майку;</w:t>
      </w:r>
    </w:p>
    <w:p w:rsidR="00235E77" w:rsidRPr="00235E77" w:rsidRDefault="00235E77" w:rsidP="00235E7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235E7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сменную водолазку;</w:t>
      </w:r>
    </w:p>
    <w:p w:rsidR="00235E77" w:rsidRPr="00235E77" w:rsidRDefault="00235E77" w:rsidP="00235E7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сменный джемпер</w:t>
      </w: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E77" w:rsidRDefault="00235E77" w:rsidP="00235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«общий» набор. В зависимости от времени года и температуры в помещении группы, некоторые пункты могут быть просто не нужны.</w:t>
      </w:r>
    </w:p>
    <w:p w:rsidR="00235E77" w:rsidRPr="00235E77" w:rsidRDefault="00235E77" w:rsidP="00235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E77" w:rsidRPr="00235E77" w:rsidRDefault="00235E77" w:rsidP="00235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 Одежда для сна в садике.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дети в группе днем спят в футболке или в майке и трусиках. Если в группе довольно прохладно — приобретите пижаму. Только из натуральных, «дышащих» материалов. Пусть вместе с ребенком его кожа тоже отдыхает.</w:t>
      </w:r>
    </w:p>
    <w:p w:rsidR="00235E77" w:rsidRPr="00235E77" w:rsidRDefault="00235E77" w:rsidP="00235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>«Танцуют все!» или детсадовская одежда для занятий «музыкой».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гармоничного и всестороннего развития ребенка в детских садах предусмотрены занятия «музыкой». Во время этих занятий детишки пляшут, поют, слушают «живую» музыку. Одним словом — культурно обогащаются. Ну а мы, родители, поможем им. Подберем ту одежду, которая будет способствовать максимальному эффекту от занятий. Тем более</w:t>
      </w:r>
      <w:proofErr w:type="gramStart"/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особых усилий для этого прикладывать и не нужно: на занятия детишки ходят в той же одежде, в которой ходят и в группе. Единственное отличие — нужно будет переобуться в чешки.</w:t>
      </w:r>
    </w:p>
    <w:p w:rsidR="00235E77" w:rsidRPr="00235E77" w:rsidRDefault="00235E77" w:rsidP="00235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«На прогулку становись!»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мы будем вести речь об</w:t>
      </w:r>
      <w:r w:rsidRPr="00235E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одежде</w:t>
      </w: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которую мы рекомендуем одевать на </w:t>
      </w:r>
      <w:r w:rsidRPr="00235E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прогулки</w:t>
      </w: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саду. К выбору одежды в данном случае следует подойти с максимальной ответственностью: неправильно подобранная одежда может привести к заболеванию ребенка. Нам ведь этого не нужно, не так ли? Наше мнение — одежда для прогулок должна быть не только практичной и удобной, но и функциональной. Если ребенок сможет переодеться сам без помощи взрослого — это просто отлично. Желательно, чтобы ни </w:t>
      </w:r>
      <w:r w:rsidRPr="00235E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обувь</w:t>
      </w: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ни верхняя одежда не имели застежек в виде шнурков и пуговиц. Оптимальный вариант — молнии и «липучки». </w:t>
      </w:r>
      <w:r w:rsidRPr="00235E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Шапочку</w:t>
      </w: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желательно приобрести не на завязках — а в виде «шлема». «Убьете» сразу двух зайцев — и одеть просто (ребенок сам легко справится), и ушки прикроет, и горлышко будет закрыто. А большего от шапочки и желать нечего.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на улице зима или очень сильный ветер, то дополнительной защитой горлышка вашего ребенка послужит манишка. Конечно, можно и шарф... Но Вы ведь понимаете, что с шарфом ребенок один не справится...</w:t>
      </w:r>
    </w:p>
    <w:p w:rsidR="00235E77" w:rsidRPr="00235E77" w:rsidRDefault="00235E77" w:rsidP="00235E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поводу перчаток... Думаем, что детям будет удобнее, проще и комфортнее носить </w:t>
      </w:r>
      <w:r w:rsidRPr="00235E7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варежки.</w:t>
      </w:r>
      <w:r w:rsidRPr="0023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Перчатки же подойдут деткам постарше. Весной и осенью желательно брать «непромокаемые» варежки/перчатки.</w:t>
      </w:r>
    </w:p>
    <w:p w:rsidR="002014F4" w:rsidRPr="00235E77" w:rsidRDefault="002014F4">
      <w:pPr>
        <w:rPr>
          <w:rFonts w:ascii="Times New Roman" w:hAnsi="Times New Roman" w:cs="Times New Roman"/>
          <w:sz w:val="28"/>
          <w:szCs w:val="28"/>
        </w:rPr>
      </w:pPr>
    </w:p>
    <w:sectPr w:rsidR="002014F4" w:rsidRPr="00235E77" w:rsidSect="005C367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20EA"/>
    <w:multiLevelType w:val="multilevel"/>
    <w:tmpl w:val="F48C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64923"/>
    <w:multiLevelType w:val="multilevel"/>
    <w:tmpl w:val="025C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665C6"/>
    <w:multiLevelType w:val="multilevel"/>
    <w:tmpl w:val="420C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D6541"/>
    <w:multiLevelType w:val="multilevel"/>
    <w:tmpl w:val="7B4A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B0394"/>
    <w:multiLevelType w:val="multilevel"/>
    <w:tmpl w:val="E7C4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5F4E3E"/>
    <w:multiLevelType w:val="multilevel"/>
    <w:tmpl w:val="EC00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09346D"/>
    <w:multiLevelType w:val="multilevel"/>
    <w:tmpl w:val="CD4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9140A3"/>
    <w:multiLevelType w:val="multilevel"/>
    <w:tmpl w:val="EFF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77"/>
    <w:rsid w:val="002014F4"/>
    <w:rsid w:val="00235E77"/>
    <w:rsid w:val="005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35E77"/>
  </w:style>
  <w:style w:type="character" w:customStyle="1" w:styleId="c0">
    <w:name w:val="c0"/>
    <w:basedOn w:val="a0"/>
    <w:rsid w:val="00235E77"/>
  </w:style>
  <w:style w:type="paragraph" w:customStyle="1" w:styleId="c6">
    <w:name w:val="c6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35E77"/>
  </w:style>
  <w:style w:type="paragraph" w:customStyle="1" w:styleId="c3">
    <w:name w:val="c3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35E77"/>
  </w:style>
  <w:style w:type="paragraph" w:customStyle="1" w:styleId="c8">
    <w:name w:val="c8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35E77"/>
  </w:style>
  <w:style w:type="character" w:customStyle="1" w:styleId="c0">
    <w:name w:val="c0"/>
    <w:basedOn w:val="a0"/>
    <w:rsid w:val="00235E77"/>
  </w:style>
  <w:style w:type="paragraph" w:customStyle="1" w:styleId="c6">
    <w:name w:val="c6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35E77"/>
  </w:style>
  <w:style w:type="paragraph" w:customStyle="1" w:styleId="c3">
    <w:name w:val="c3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35E77"/>
  </w:style>
  <w:style w:type="paragraph" w:customStyle="1" w:styleId="c8">
    <w:name w:val="c8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Светлана</cp:lastModifiedBy>
  <cp:revision>4</cp:revision>
  <dcterms:created xsi:type="dcterms:W3CDTF">2019-04-14T08:09:00Z</dcterms:created>
  <dcterms:modified xsi:type="dcterms:W3CDTF">2024-12-18T17:13:00Z</dcterms:modified>
</cp:coreProperties>
</file>