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40" w:rsidRDefault="00643040" w:rsidP="00643040">
      <w:pPr>
        <w:pStyle w:val="a3"/>
        <w:spacing w:before="65"/>
        <w:ind w:left="6072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№2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 приказу</w:t>
      </w:r>
    </w:p>
    <w:p w:rsidR="00643040" w:rsidRDefault="00643040" w:rsidP="00643040">
      <w:pPr>
        <w:pStyle w:val="a3"/>
        <w:spacing w:before="11"/>
        <w:rPr>
          <w:sz w:val="24"/>
          <w:szCs w:val="24"/>
        </w:rPr>
      </w:pPr>
    </w:p>
    <w:p w:rsidR="00643040" w:rsidRDefault="00643040" w:rsidP="00643040">
      <w:pPr>
        <w:widowControl/>
        <w:autoSpaceDE/>
        <w:autoSpaceDN/>
        <w:rPr>
          <w:sz w:val="24"/>
          <w:szCs w:val="24"/>
        </w:rPr>
        <w:sectPr w:rsidR="00643040">
          <w:pgSz w:w="11910" w:h="16840"/>
          <w:pgMar w:top="1040" w:right="720" w:bottom="280" w:left="1160" w:header="720" w:footer="720" w:gutter="0"/>
          <w:cols w:space="720"/>
        </w:sectPr>
      </w:pPr>
    </w:p>
    <w:p w:rsidR="00643040" w:rsidRDefault="00643040" w:rsidP="00643040">
      <w:pPr>
        <w:spacing w:before="90"/>
        <w:ind w:left="244"/>
        <w:rPr>
          <w:b/>
          <w:sz w:val="24"/>
          <w:szCs w:val="24"/>
        </w:rPr>
      </w:pPr>
      <w:r>
        <w:rPr>
          <w:rFonts w:eastAsiaTheme="minorHAnsi"/>
          <w:sz w:val="24"/>
          <w:szCs w:val="24"/>
          <w:lang w:eastAsia="ru-RU"/>
        </w:rPr>
        <w:lastRenderedPageBreak/>
        <w:br w:type="column"/>
      </w:r>
      <w:r>
        <w:rPr>
          <w:b/>
          <w:sz w:val="24"/>
          <w:szCs w:val="24"/>
        </w:rPr>
        <w:lastRenderedPageBreak/>
        <w:t>УТВЕРЖДЕНО:</w:t>
      </w:r>
    </w:p>
    <w:p w:rsidR="00643040" w:rsidRDefault="00643040" w:rsidP="00643040">
      <w:pPr>
        <w:spacing w:before="90"/>
        <w:ind w:left="244"/>
        <w:rPr>
          <w:b/>
          <w:sz w:val="24"/>
          <w:szCs w:val="24"/>
        </w:rPr>
      </w:pPr>
      <w:r>
        <w:rPr>
          <w:b/>
          <w:sz w:val="24"/>
          <w:szCs w:val="24"/>
        </w:rPr>
        <w:t>МКДОУ «Малышок» с. Андреевка</w:t>
      </w:r>
    </w:p>
    <w:p w:rsidR="00643040" w:rsidRDefault="00643040" w:rsidP="00643040">
      <w:pPr>
        <w:spacing w:before="41"/>
        <w:ind w:left="244"/>
        <w:rPr>
          <w:sz w:val="24"/>
          <w:szCs w:val="24"/>
        </w:rPr>
      </w:pPr>
      <w:r>
        <w:rPr>
          <w:spacing w:val="-20"/>
          <w:sz w:val="24"/>
          <w:szCs w:val="24"/>
        </w:rPr>
        <w:t xml:space="preserve"> (наименование</w:t>
      </w:r>
      <w:r>
        <w:rPr>
          <w:spacing w:val="-42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общеобразовательной</w:t>
      </w:r>
      <w:r>
        <w:rPr>
          <w:spacing w:val="-37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организации)</w:t>
      </w:r>
    </w:p>
    <w:p w:rsidR="00643040" w:rsidRDefault="00643040" w:rsidP="00643040">
      <w:pPr>
        <w:pStyle w:val="a3"/>
        <w:spacing w:before="3"/>
        <w:rPr>
          <w:sz w:val="24"/>
          <w:szCs w:val="24"/>
        </w:rPr>
      </w:pPr>
    </w:p>
    <w:p w:rsidR="00643040" w:rsidRDefault="00643040" w:rsidP="00643040">
      <w:pPr>
        <w:tabs>
          <w:tab w:val="left" w:pos="1585"/>
        </w:tabs>
        <w:ind w:left="244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-19"/>
          <w:sz w:val="24"/>
          <w:szCs w:val="24"/>
        </w:rPr>
        <w:t>/Грачева О.С.</w:t>
      </w:r>
      <w:r>
        <w:rPr>
          <w:spacing w:val="-18"/>
          <w:sz w:val="24"/>
          <w:szCs w:val="24"/>
        </w:rPr>
        <w:t>/</w:t>
      </w:r>
    </w:p>
    <w:p w:rsidR="00643040" w:rsidRDefault="00643040" w:rsidP="00643040">
      <w:pPr>
        <w:tabs>
          <w:tab w:val="left" w:pos="2390"/>
          <w:tab w:val="left" w:pos="2424"/>
          <w:tab w:val="left" w:pos="3208"/>
          <w:tab w:val="left" w:pos="4048"/>
        </w:tabs>
        <w:spacing w:before="41" w:line="276" w:lineRule="auto"/>
        <w:ind w:left="244" w:right="276" w:firstLine="280"/>
        <w:rPr>
          <w:sz w:val="24"/>
          <w:szCs w:val="24"/>
        </w:rPr>
      </w:pPr>
      <w:r>
        <w:rPr>
          <w:spacing w:val="-5"/>
          <w:sz w:val="24"/>
          <w:szCs w:val="24"/>
        </w:rPr>
        <w:t>подпись</w:t>
      </w:r>
      <w:r>
        <w:rPr>
          <w:spacing w:val="-5"/>
          <w:sz w:val="24"/>
          <w:szCs w:val="24"/>
        </w:rPr>
        <w:tab/>
      </w:r>
      <w:r>
        <w:rPr>
          <w:spacing w:val="-19"/>
          <w:sz w:val="24"/>
          <w:szCs w:val="24"/>
        </w:rPr>
        <w:t xml:space="preserve">расшифровка </w:t>
      </w:r>
      <w:r>
        <w:rPr>
          <w:spacing w:val="-18"/>
          <w:sz w:val="24"/>
          <w:szCs w:val="24"/>
        </w:rPr>
        <w:t>подписи</w:t>
      </w:r>
      <w:r>
        <w:rPr>
          <w:spacing w:val="-17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Приказ</w:t>
      </w:r>
      <w:r>
        <w:rPr>
          <w:spacing w:val="-38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 xml:space="preserve">№   22 </w:t>
      </w:r>
      <w:proofErr w:type="gramStart"/>
      <w:r>
        <w:rPr>
          <w:spacing w:val="-19"/>
          <w:sz w:val="24"/>
          <w:szCs w:val="24"/>
        </w:rPr>
        <w:t>А</w:t>
      </w:r>
      <w:proofErr w:type="gramEnd"/>
      <w:r>
        <w:rPr>
          <w:spacing w:val="-19"/>
          <w:sz w:val="24"/>
          <w:szCs w:val="24"/>
        </w:rPr>
        <w:t xml:space="preserve">                     </w:t>
      </w:r>
      <w:r>
        <w:rPr>
          <w:spacing w:val="-3"/>
          <w:sz w:val="24"/>
          <w:szCs w:val="24"/>
        </w:rPr>
        <w:t>от 01</w:t>
      </w:r>
      <w:r>
        <w:rPr>
          <w:spacing w:val="-3"/>
          <w:sz w:val="24"/>
          <w:szCs w:val="24"/>
          <w:u w:val="single"/>
        </w:rPr>
        <w:t>.</w:t>
      </w:r>
      <w:r>
        <w:rPr>
          <w:sz w:val="24"/>
          <w:szCs w:val="24"/>
        </w:rPr>
        <w:t>10.</w:t>
      </w:r>
      <w:r>
        <w:rPr>
          <w:spacing w:val="-18"/>
          <w:sz w:val="24"/>
          <w:szCs w:val="24"/>
        </w:rPr>
        <w:t>2021г.</w:t>
      </w:r>
    </w:p>
    <w:p w:rsidR="00643040" w:rsidRDefault="00643040" w:rsidP="00643040">
      <w:pPr>
        <w:widowControl/>
        <w:autoSpaceDE/>
        <w:autoSpaceDN/>
        <w:spacing w:line="276" w:lineRule="auto"/>
        <w:rPr>
          <w:sz w:val="24"/>
          <w:szCs w:val="24"/>
        </w:rPr>
        <w:sectPr w:rsidR="00643040">
          <w:type w:val="continuous"/>
          <w:pgSz w:w="11910" w:h="16840"/>
          <w:pgMar w:top="1040" w:right="720" w:bottom="280" w:left="1160" w:header="720" w:footer="720" w:gutter="0"/>
          <w:cols w:num="2" w:space="720" w:equalWidth="0">
            <w:col w:w="4451" w:space="470"/>
            <w:col w:w="5109"/>
          </w:cols>
        </w:sectPr>
      </w:pPr>
    </w:p>
    <w:p w:rsidR="00643040" w:rsidRDefault="00643040" w:rsidP="00643040">
      <w:pPr>
        <w:pStyle w:val="a3"/>
        <w:rPr>
          <w:sz w:val="24"/>
          <w:szCs w:val="24"/>
        </w:rPr>
      </w:pPr>
    </w:p>
    <w:p w:rsidR="00643040" w:rsidRDefault="00643040" w:rsidP="00643040">
      <w:pPr>
        <w:pStyle w:val="a3"/>
        <w:rPr>
          <w:sz w:val="24"/>
          <w:szCs w:val="24"/>
        </w:rPr>
      </w:pPr>
    </w:p>
    <w:p w:rsidR="00643040" w:rsidRDefault="00643040" w:rsidP="00643040">
      <w:pPr>
        <w:pStyle w:val="a3"/>
        <w:rPr>
          <w:sz w:val="24"/>
          <w:szCs w:val="24"/>
        </w:rPr>
      </w:pPr>
    </w:p>
    <w:p w:rsidR="00643040" w:rsidRDefault="00643040" w:rsidP="00643040">
      <w:pPr>
        <w:pStyle w:val="a3"/>
        <w:rPr>
          <w:sz w:val="24"/>
          <w:szCs w:val="24"/>
        </w:rPr>
      </w:pPr>
    </w:p>
    <w:p w:rsidR="00643040" w:rsidRDefault="00643040" w:rsidP="00643040">
      <w:pPr>
        <w:pStyle w:val="1"/>
        <w:spacing w:before="213"/>
        <w:ind w:left="1282" w:right="847"/>
        <w:rPr>
          <w:sz w:val="24"/>
          <w:szCs w:val="24"/>
        </w:rPr>
      </w:pPr>
      <w:r>
        <w:rPr>
          <w:spacing w:val="-18"/>
          <w:sz w:val="24"/>
          <w:szCs w:val="24"/>
        </w:rPr>
        <w:t>ПОЛОЖЕНИЕ</w:t>
      </w:r>
      <w:r>
        <w:rPr>
          <w:spacing w:val="-42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О</w:t>
      </w:r>
      <w:r>
        <w:rPr>
          <w:spacing w:val="-39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 xml:space="preserve">БРАКЕРАЖНОЙ  </w:t>
      </w:r>
      <w:r>
        <w:rPr>
          <w:spacing w:val="-41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КОМИССИИ</w:t>
      </w:r>
    </w:p>
    <w:p w:rsidR="00643040" w:rsidRDefault="00643040" w:rsidP="00643040">
      <w:pPr>
        <w:pStyle w:val="a3"/>
        <w:spacing w:before="1"/>
        <w:rPr>
          <w:b/>
          <w:sz w:val="24"/>
          <w:szCs w:val="24"/>
        </w:rPr>
      </w:pPr>
    </w:p>
    <w:p w:rsidR="00643040" w:rsidRDefault="00643040" w:rsidP="00643040">
      <w:pPr>
        <w:spacing w:before="1"/>
        <w:ind w:left="1281" w:right="867"/>
        <w:jc w:val="center"/>
        <w:rPr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положения</w:t>
      </w:r>
      <w:r>
        <w:rPr>
          <w:sz w:val="24"/>
          <w:szCs w:val="24"/>
        </w:rPr>
        <w:t>.</w:t>
      </w:r>
    </w:p>
    <w:p w:rsidR="00643040" w:rsidRDefault="00643040" w:rsidP="00643040">
      <w:pPr>
        <w:pStyle w:val="a3"/>
        <w:spacing w:before="4"/>
        <w:rPr>
          <w:sz w:val="24"/>
          <w:szCs w:val="24"/>
        </w:rPr>
      </w:pPr>
    </w:p>
    <w:p w:rsidR="00643040" w:rsidRDefault="00643040" w:rsidP="00643040">
      <w:pPr>
        <w:pStyle w:val="a5"/>
        <w:numPr>
          <w:ilvl w:val="0"/>
          <w:numId w:val="1"/>
        </w:numPr>
        <w:tabs>
          <w:tab w:val="left" w:pos="543"/>
        </w:tabs>
        <w:ind w:right="125" w:firstLine="0"/>
        <w:jc w:val="both"/>
        <w:rPr>
          <w:sz w:val="24"/>
          <w:szCs w:val="24"/>
        </w:rPr>
      </w:pPr>
      <w:r>
        <w:rPr>
          <w:sz w:val="24"/>
          <w:szCs w:val="24"/>
        </w:rPr>
        <w:t>Данное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№273-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ФЗ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29.12.2012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«Об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санитарно-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эпидемиологическими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правилами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нормами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СанПиН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proofErr w:type="gramStart"/>
      <w:r>
        <w:rPr>
          <w:sz w:val="24"/>
          <w:szCs w:val="24"/>
        </w:rPr>
        <w:t>3./</w:t>
      </w:r>
      <w:proofErr w:type="gramEnd"/>
      <w:r>
        <w:rPr>
          <w:sz w:val="24"/>
          <w:szCs w:val="24"/>
        </w:rPr>
        <w:t>2.4.3590-20</w:t>
      </w:r>
    </w:p>
    <w:p w:rsidR="00643040" w:rsidRDefault="00643040" w:rsidP="00643040">
      <w:pPr>
        <w:pStyle w:val="a3"/>
        <w:ind w:left="114" w:right="124"/>
        <w:jc w:val="both"/>
        <w:rPr>
          <w:sz w:val="24"/>
          <w:szCs w:val="24"/>
        </w:rPr>
      </w:pPr>
      <w:r>
        <w:rPr>
          <w:sz w:val="24"/>
          <w:szCs w:val="24"/>
        </w:rPr>
        <w:t>«Санитарно-эпидемиологические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населения»,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Постановлением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санитарного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врача РФ от 28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сентября 2020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 №28 «Об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санитарных 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2.4.3648-20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«Санитарно-</w:t>
      </w:r>
      <w:proofErr w:type="spellStart"/>
      <w:r>
        <w:rPr>
          <w:sz w:val="24"/>
          <w:szCs w:val="24"/>
        </w:rPr>
        <w:t>эпидеомилогические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отдыха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оздоровления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молодежи»,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Федеральным законом № 29-ФЗ от 2 января 2000 г «О качестве и безопасности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пищевых продуктов» с изменениями на 13 июля 2020 года, а также Уставом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общеобразовательной организации и другими нормативными правовыми актами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регламентирующими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осуществляющих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</w:p>
    <w:p w:rsidR="00643040" w:rsidRDefault="00643040" w:rsidP="00643040">
      <w:pPr>
        <w:pStyle w:val="a5"/>
        <w:numPr>
          <w:ilvl w:val="0"/>
          <w:numId w:val="1"/>
        </w:numPr>
        <w:tabs>
          <w:tab w:val="left" w:pos="543"/>
        </w:tabs>
        <w:ind w:right="128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положение о комиссии по контролю за организацией и качеством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бракеражу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качеством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питания,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бракеражу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комиссия),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регламентирует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устанавливает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обязанности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членов.</w:t>
      </w:r>
    </w:p>
    <w:p w:rsidR="00643040" w:rsidRDefault="00643040" w:rsidP="00643040">
      <w:pPr>
        <w:pStyle w:val="a5"/>
        <w:numPr>
          <w:ilvl w:val="0"/>
          <w:numId w:val="1"/>
        </w:numPr>
        <w:tabs>
          <w:tab w:val="left" w:pos="543"/>
        </w:tabs>
        <w:spacing w:before="1"/>
        <w:ind w:right="128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Комиссия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бракеражу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готовой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продукции-комиссия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доставляемых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продуктов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соблюдения санитарно-гигиенических требований при приготовлении и раздаче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ДОУ.</w:t>
      </w:r>
    </w:p>
    <w:p w:rsidR="00643040" w:rsidRDefault="00643040" w:rsidP="00643040">
      <w:pPr>
        <w:widowControl/>
        <w:autoSpaceDE/>
        <w:autoSpaceDN/>
        <w:rPr>
          <w:sz w:val="24"/>
          <w:szCs w:val="24"/>
        </w:rPr>
        <w:sectPr w:rsidR="00643040">
          <w:type w:val="continuous"/>
          <w:pgSz w:w="11910" w:h="16840"/>
          <w:pgMar w:top="1040" w:right="720" w:bottom="280" w:left="1160" w:header="720" w:footer="720" w:gutter="0"/>
          <w:cols w:space="720"/>
        </w:sectPr>
      </w:pPr>
    </w:p>
    <w:p w:rsidR="00643040" w:rsidRDefault="00643040" w:rsidP="00643040">
      <w:pPr>
        <w:pStyle w:val="a5"/>
        <w:numPr>
          <w:ilvl w:val="0"/>
          <w:numId w:val="1"/>
        </w:numPr>
        <w:tabs>
          <w:tab w:val="left" w:pos="543"/>
        </w:tabs>
        <w:spacing w:before="67"/>
        <w:ind w:right="122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Комиссия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санитарно-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эпидемиологическими правилами и нормами СП 2.3/2.4.3590-20, СП 2.4.3648-20,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3.1/2.4.3598-20,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2.2.3670-20,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сборниками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рецептур,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картами,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ГОСТами.</w:t>
      </w:r>
    </w:p>
    <w:p w:rsidR="00643040" w:rsidRDefault="00643040" w:rsidP="00643040">
      <w:pPr>
        <w:pStyle w:val="a5"/>
        <w:numPr>
          <w:ilvl w:val="0"/>
          <w:numId w:val="1"/>
        </w:numPr>
        <w:tabs>
          <w:tab w:val="left" w:pos="543"/>
        </w:tabs>
        <w:spacing w:before="1"/>
        <w:ind w:right="124" w:firstLine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Бракеражная</w:t>
      </w:r>
      <w:proofErr w:type="spellEnd"/>
      <w:r>
        <w:rPr>
          <w:sz w:val="24"/>
          <w:szCs w:val="24"/>
        </w:rPr>
        <w:t xml:space="preserve"> комиссия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основании приказа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заведующий ДОУ.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комиссии,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полномочий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заведующей ДОУ на начало учебного года. Срок полномочий комиссии составляет 1 год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менее трех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состав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входить:</w:t>
      </w:r>
    </w:p>
    <w:p w:rsidR="00643040" w:rsidRDefault="00643040" w:rsidP="00643040">
      <w:pPr>
        <w:pStyle w:val="a3"/>
        <w:spacing w:before="3"/>
        <w:rPr>
          <w:sz w:val="24"/>
          <w:szCs w:val="24"/>
        </w:rPr>
      </w:pPr>
    </w:p>
    <w:p w:rsidR="00643040" w:rsidRDefault="00643040" w:rsidP="00643040">
      <w:pPr>
        <w:pStyle w:val="a5"/>
        <w:numPr>
          <w:ilvl w:val="1"/>
          <w:numId w:val="1"/>
        </w:numPr>
        <w:tabs>
          <w:tab w:val="left" w:pos="1262"/>
        </w:tabs>
        <w:ind w:left="1262" w:hanging="361"/>
        <w:rPr>
          <w:sz w:val="24"/>
          <w:szCs w:val="24"/>
        </w:rPr>
      </w:pPr>
      <w:r>
        <w:rPr>
          <w:spacing w:val="-19"/>
          <w:sz w:val="24"/>
          <w:szCs w:val="24"/>
        </w:rPr>
        <w:t>Представитель</w:t>
      </w:r>
      <w:r>
        <w:rPr>
          <w:spacing w:val="-41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педагогического</w:t>
      </w:r>
      <w:r>
        <w:rPr>
          <w:spacing w:val="-37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состава.</w:t>
      </w:r>
    </w:p>
    <w:p w:rsidR="00643040" w:rsidRDefault="00643040" w:rsidP="00643040">
      <w:pPr>
        <w:pStyle w:val="a5"/>
        <w:numPr>
          <w:ilvl w:val="1"/>
          <w:numId w:val="1"/>
        </w:numPr>
        <w:tabs>
          <w:tab w:val="left" w:pos="1262"/>
        </w:tabs>
        <w:spacing w:before="48"/>
        <w:ind w:left="1262" w:hanging="361"/>
        <w:rPr>
          <w:sz w:val="24"/>
          <w:szCs w:val="24"/>
        </w:rPr>
      </w:pPr>
      <w:r>
        <w:rPr>
          <w:spacing w:val="-19"/>
          <w:sz w:val="24"/>
          <w:szCs w:val="24"/>
        </w:rPr>
        <w:t>Представитель</w:t>
      </w:r>
      <w:r>
        <w:rPr>
          <w:spacing w:val="-41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администрации</w:t>
      </w:r>
      <w:r>
        <w:rPr>
          <w:spacing w:val="-38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школы,</w:t>
      </w:r>
      <w:r>
        <w:rPr>
          <w:spacing w:val="-39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завхоза.</w:t>
      </w:r>
    </w:p>
    <w:p w:rsidR="00643040" w:rsidRDefault="00643040" w:rsidP="00643040">
      <w:pPr>
        <w:pStyle w:val="a5"/>
        <w:numPr>
          <w:ilvl w:val="1"/>
          <w:numId w:val="1"/>
        </w:numPr>
        <w:tabs>
          <w:tab w:val="left" w:pos="1262"/>
        </w:tabs>
        <w:spacing w:before="48"/>
        <w:ind w:left="1262" w:hanging="361"/>
        <w:rPr>
          <w:sz w:val="24"/>
          <w:szCs w:val="24"/>
        </w:rPr>
      </w:pPr>
      <w:r>
        <w:rPr>
          <w:spacing w:val="-18"/>
          <w:sz w:val="24"/>
          <w:szCs w:val="24"/>
        </w:rPr>
        <w:t>Старший</w:t>
      </w:r>
      <w:r>
        <w:rPr>
          <w:spacing w:val="-38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повар,</w:t>
      </w:r>
      <w:r>
        <w:rPr>
          <w:spacing w:val="-38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руководитель</w:t>
      </w:r>
      <w:r>
        <w:rPr>
          <w:spacing w:val="-39"/>
          <w:sz w:val="24"/>
          <w:szCs w:val="24"/>
        </w:rPr>
        <w:t xml:space="preserve"> </w:t>
      </w:r>
      <w:proofErr w:type="gramStart"/>
      <w:r>
        <w:rPr>
          <w:spacing w:val="-19"/>
          <w:sz w:val="24"/>
          <w:szCs w:val="24"/>
        </w:rPr>
        <w:t xml:space="preserve">пищеблока </w:t>
      </w:r>
      <w:r>
        <w:rPr>
          <w:spacing w:val="-38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или</w:t>
      </w:r>
      <w:proofErr w:type="gramEnd"/>
      <w:r>
        <w:rPr>
          <w:spacing w:val="-37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столовой.</w:t>
      </w:r>
    </w:p>
    <w:p w:rsidR="00643040" w:rsidRDefault="00643040" w:rsidP="00643040">
      <w:pPr>
        <w:pStyle w:val="a5"/>
        <w:numPr>
          <w:ilvl w:val="1"/>
          <w:numId w:val="1"/>
        </w:numPr>
        <w:tabs>
          <w:tab w:val="left" w:pos="1262"/>
        </w:tabs>
        <w:spacing w:before="47"/>
        <w:ind w:left="1262" w:hanging="361"/>
        <w:rPr>
          <w:sz w:val="24"/>
          <w:szCs w:val="24"/>
        </w:rPr>
      </w:pPr>
      <w:r>
        <w:rPr>
          <w:spacing w:val="-19"/>
          <w:sz w:val="24"/>
          <w:szCs w:val="24"/>
        </w:rPr>
        <w:t>Медицинская</w:t>
      </w:r>
      <w:r>
        <w:rPr>
          <w:spacing w:val="18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сестра</w:t>
      </w:r>
      <w:r>
        <w:rPr>
          <w:spacing w:val="-38"/>
          <w:sz w:val="24"/>
          <w:szCs w:val="24"/>
        </w:rPr>
        <w:t xml:space="preserve"> </w:t>
      </w:r>
      <w:r>
        <w:rPr>
          <w:spacing w:val="-14"/>
          <w:sz w:val="24"/>
          <w:szCs w:val="24"/>
        </w:rPr>
        <w:t>или</w:t>
      </w:r>
      <w:r>
        <w:rPr>
          <w:spacing w:val="-38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старшая</w:t>
      </w:r>
      <w:r>
        <w:rPr>
          <w:spacing w:val="-37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медсестра</w:t>
      </w:r>
      <w:r>
        <w:rPr>
          <w:spacing w:val="-39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образовательного</w:t>
      </w:r>
      <w:r>
        <w:rPr>
          <w:spacing w:val="-34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учреждения.</w:t>
      </w:r>
    </w:p>
    <w:p w:rsidR="00643040" w:rsidRDefault="00643040" w:rsidP="00643040">
      <w:pPr>
        <w:pStyle w:val="a5"/>
        <w:numPr>
          <w:ilvl w:val="1"/>
          <w:numId w:val="1"/>
        </w:numPr>
        <w:tabs>
          <w:tab w:val="left" w:pos="1262"/>
        </w:tabs>
        <w:spacing w:before="48" w:line="276" w:lineRule="auto"/>
        <w:ind w:right="360" w:firstLine="359"/>
        <w:rPr>
          <w:sz w:val="24"/>
          <w:szCs w:val="24"/>
        </w:rPr>
      </w:pPr>
      <w:proofErr w:type="gramStart"/>
      <w:r>
        <w:rPr>
          <w:spacing w:val="-19"/>
          <w:sz w:val="24"/>
          <w:szCs w:val="24"/>
        </w:rPr>
        <w:t xml:space="preserve">Представитель </w:t>
      </w:r>
      <w:r>
        <w:rPr>
          <w:spacing w:val="-42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родительской</w:t>
      </w:r>
      <w:proofErr w:type="gramEnd"/>
      <w:r>
        <w:rPr>
          <w:spacing w:val="-41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общественности</w:t>
      </w:r>
      <w:r>
        <w:rPr>
          <w:spacing w:val="-40"/>
          <w:sz w:val="24"/>
          <w:szCs w:val="24"/>
        </w:rPr>
        <w:t xml:space="preserve">  </w:t>
      </w:r>
      <w:r>
        <w:rPr>
          <w:spacing w:val="-19"/>
          <w:sz w:val="24"/>
          <w:szCs w:val="24"/>
        </w:rPr>
        <w:t>общеобразовательной</w:t>
      </w:r>
      <w:r>
        <w:rPr>
          <w:spacing w:val="-43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организации.</w:t>
      </w:r>
      <w:r>
        <w:rPr>
          <w:spacing w:val="-17"/>
          <w:sz w:val="24"/>
          <w:szCs w:val="24"/>
        </w:rPr>
        <w:t>.</w:t>
      </w:r>
      <w:r>
        <w:rPr>
          <w:spacing w:val="-42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Члены</w:t>
      </w:r>
      <w:r>
        <w:rPr>
          <w:spacing w:val="-38"/>
          <w:sz w:val="24"/>
          <w:szCs w:val="24"/>
        </w:rPr>
        <w:t xml:space="preserve"> </w:t>
      </w:r>
      <w:proofErr w:type="gramStart"/>
      <w:r>
        <w:rPr>
          <w:spacing w:val="-19"/>
          <w:sz w:val="24"/>
          <w:szCs w:val="24"/>
        </w:rPr>
        <w:t>комиссии</w:t>
      </w:r>
      <w:r>
        <w:rPr>
          <w:spacing w:val="-40"/>
          <w:sz w:val="24"/>
          <w:szCs w:val="24"/>
        </w:rPr>
        <w:t xml:space="preserve">  </w:t>
      </w:r>
      <w:r>
        <w:rPr>
          <w:spacing w:val="-19"/>
          <w:sz w:val="24"/>
          <w:szCs w:val="24"/>
        </w:rPr>
        <w:t>работают</w:t>
      </w:r>
      <w:proofErr w:type="gramEnd"/>
      <w:r>
        <w:rPr>
          <w:spacing w:val="-4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на</w:t>
      </w:r>
      <w:r>
        <w:rPr>
          <w:spacing w:val="-42"/>
          <w:sz w:val="24"/>
          <w:szCs w:val="24"/>
        </w:rPr>
        <w:t xml:space="preserve"> </w:t>
      </w:r>
      <w:r>
        <w:rPr>
          <w:spacing w:val="-19"/>
          <w:sz w:val="24"/>
          <w:szCs w:val="24"/>
        </w:rPr>
        <w:t>добровольной</w:t>
      </w:r>
      <w:r>
        <w:rPr>
          <w:spacing w:val="-40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основе.</w:t>
      </w:r>
    </w:p>
    <w:p w:rsidR="00643040" w:rsidRDefault="00643040" w:rsidP="00643040">
      <w:pPr>
        <w:pStyle w:val="a5"/>
        <w:numPr>
          <w:ilvl w:val="0"/>
          <w:numId w:val="1"/>
        </w:numPr>
        <w:tabs>
          <w:tab w:val="left" w:pos="543"/>
        </w:tabs>
        <w:ind w:right="131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Проверке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подлежат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сырые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предприятие (проверяются целостность упаковки, сроки хранения и 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хранения)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блюда,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предназначенные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столовой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 учреждения;</w:t>
      </w:r>
    </w:p>
    <w:p w:rsidR="00643040" w:rsidRDefault="00643040" w:rsidP="00643040">
      <w:pPr>
        <w:pStyle w:val="a5"/>
        <w:numPr>
          <w:ilvl w:val="0"/>
          <w:numId w:val="1"/>
        </w:numPr>
        <w:tabs>
          <w:tab w:val="left" w:pos="543"/>
        </w:tabs>
        <w:spacing w:line="322" w:lineRule="exact"/>
        <w:ind w:left="542" w:hanging="4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Бракеражная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комиссия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проверяет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готовые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блюда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подачи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стол;</w:t>
      </w:r>
    </w:p>
    <w:p w:rsidR="00643040" w:rsidRDefault="00643040" w:rsidP="00643040">
      <w:pPr>
        <w:pStyle w:val="a5"/>
        <w:numPr>
          <w:ilvl w:val="0"/>
          <w:numId w:val="1"/>
        </w:numPr>
        <w:tabs>
          <w:tab w:val="left" w:pos="543"/>
        </w:tabs>
        <w:ind w:right="128" w:firstLine="0"/>
        <w:jc w:val="both"/>
        <w:rPr>
          <w:sz w:val="24"/>
          <w:szCs w:val="24"/>
        </w:rPr>
      </w:pPr>
      <w:r>
        <w:rPr>
          <w:sz w:val="24"/>
          <w:szCs w:val="24"/>
        </w:rPr>
        <w:t>Членам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стабильно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абсолютно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этапы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приготовления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блюд,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условия хранения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продуктов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п.</w:t>
      </w:r>
    </w:p>
    <w:p w:rsidR="00643040" w:rsidRDefault="00643040" w:rsidP="00643040">
      <w:pPr>
        <w:pStyle w:val="a5"/>
        <w:numPr>
          <w:ilvl w:val="0"/>
          <w:numId w:val="1"/>
        </w:numPr>
        <w:tabs>
          <w:tab w:val="left" w:pos="543"/>
        </w:tabs>
        <w:ind w:right="131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После проведения бракеража выводы комиссии о качестве блюд и товаров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фиксируются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специальном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бракеражном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журнале,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подтверждают принятое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подписями.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журнале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пригодность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меню,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каждого блюда отдельно.</w:t>
      </w:r>
    </w:p>
    <w:p w:rsidR="00643040" w:rsidRDefault="00643040" w:rsidP="00643040">
      <w:pPr>
        <w:pStyle w:val="a5"/>
        <w:numPr>
          <w:ilvl w:val="0"/>
          <w:numId w:val="1"/>
        </w:numPr>
        <w:tabs>
          <w:tab w:val="left" w:pos="543"/>
        </w:tabs>
        <w:ind w:right="166" w:firstLine="0"/>
        <w:rPr>
          <w:sz w:val="24"/>
          <w:szCs w:val="24"/>
        </w:rPr>
      </w:pPr>
      <w:r>
        <w:rPr>
          <w:sz w:val="24"/>
          <w:szCs w:val="24"/>
        </w:rPr>
        <w:t>Хранится данная документация либо у медицинского работника, либо у шеф-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повара.</w:t>
      </w:r>
    </w:p>
    <w:p w:rsidR="00643040" w:rsidRDefault="00643040" w:rsidP="00643040">
      <w:pPr>
        <w:pStyle w:val="a5"/>
        <w:numPr>
          <w:ilvl w:val="0"/>
          <w:numId w:val="1"/>
        </w:numPr>
        <w:tabs>
          <w:tab w:val="left" w:pos="543"/>
        </w:tabs>
        <w:ind w:right="524" w:firstLine="0"/>
        <w:rPr>
          <w:sz w:val="24"/>
          <w:szCs w:val="24"/>
        </w:rPr>
      </w:pPr>
      <w:r>
        <w:rPr>
          <w:sz w:val="24"/>
          <w:szCs w:val="24"/>
        </w:rPr>
        <w:t>Все члены комиссии несут персональную ответственность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качественным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питанием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МКДОУ «Малышок» с. Андреевка</w:t>
      </w:r>
    </w:p>
    <w:p w:rsidR="00643040" w:rsidRDefault="00643040" w:rsidP="00643040">
      <w:pPr>
        <w:pStyle w:val="a3"/>
        <w:ind w:left="114"/>
        <w:rPr>
          <w:sz w:val="24"/>
          <w:szCs w:val="24"/>
        </w:rPr>
      </w:pPr>
    </w:p>
    <w:p w:rsidR="00643040" w:rsidRDefault="00643040" w:rsidP="00643040">
      <w:pPr>
        <w:pStyle w:val="1"/>
        <w:spacing w:before="3"/>
        <w:ind w:left="3033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Бракеражная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комиссия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проверяет</w:t>
      </w:r>
    </w:p>
    <w:p w:rsidR="00643040" w:rsidRDefault="00643040" w:rsidP="00643040">
      <w:pPr>
        <w:pStyle w:val="a3"/>
        <w:spacing w:before="6"/>
        <w:rPr>
          <w:b/>
          <w:sz w:val="24"/>
          <w:szCs w:val="24"/>
        </w:rPr>
      </w:pPr>
    </w:p>
    <w:p w:rsidR="00643040" w:rsidRDefault="00643040" w:rsidP="00643040">
      <w:pPr>
        <w:pStyle w:val="a5"/>
        <w:numPr>
          <w:ilvl w:val="0"/>
          <w:numId w:val="2"/>
        </w:numPr>
        <w:tabs>
          <w:tab w:val="left" w:pos="543"/>
        </w:tabs>
        <w:spacing w:line="322" w:lineRule="exact"/>
        <w:ind w:hanging="429"/>
        <w:rPr>
          <w:sz w:val="24"/>
          <w:szCs w:val="24"/>
        </w:rPr>
      </w:pPr>
      <w:r>
        <w:rPr>
          <w:sz w:val="24"/>
          <w:szCs w:val="24"/>
        </w:rPr>
        <w:t>Условия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хранения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сырых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продуктов;</w:t>
      </w:r>
    </w:p>
    <w:p w:rsidR="00643040" w:rsidRDefault="00643040" w:rsidP="00643040">
      <w:pPr>
        <w:pStyle w:val="a5"/>
        <w:numPr>
          <w:ilvl w:val="0"/>
          <w:numId w:val="2"/>
        </w:numPr>
        <w:tabs>
          <w:tab w:val="left" w:pos="543"/>
        </w:tabs>
        <w:spacing w:line="322" w:lineRule="exact"/>
        <w:ind w:hanging="429"/>
        <w:rPr>
          <w:sz w:val="24"/>
          <w:szCs w:val="24"/>
        </w:rPr>
      </w:pPr>
      <w:r>
        <w:rPr>
          <w:sz w:val="24"/>
          <w:szCs w:val="24"/>
        </w:rPr>
        <w:t>Правильность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закладки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продуктов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приготовления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пищи;</w:t>
      </w:r>
    </w:p>
    <w:p w:rsidR="00643040" w:rsidRDefault="00643040" w:rsidP="00643040">
      <w:pPr>
        <w:pStyle w:val="a5"/>
        <w:numPr>
          <w:ilvl w:val="0"/>
          <w:numId w:val="2"/>
        </w:numPr>
        <w:tabs>
          <w:tab w:val="left" w:pos="543"/>
        </w:tabs>
        <w:spacing w:line="322" w:lineRule="exact"/>
        <w:ind w:hanging="429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контрольного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блюда;</w:t>
      </w:r>
    </w:p>
    <w:p w:rsidR="00643040" w:rsidRDefault="00643040" w:rsidP="00643040">
      <w:pPr>
        <w:pStyle w:val="a5"/>
        <w:numPr>
          <w:ilvl w:val="0"/>
          <w:numId w:val="2"/>
        </w:numPr>
        <w:tabs>
          <w:tab w:val="left" w:pos="543"/>
        </w:tabs>
        <w:ind w:hanging="429"/>
        <w:rPr>
          <w:sz w:val="24"/>
          <w:szCs w:val="24"/>
        </w:rPr>
      </w:pPr>
      <w:r>
        <w:rPr>
          <w:sz w:val="24"/>
          <w:szCs w:val="24"/>
        </w:rPr>
        <w:t>Фактический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выход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порции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блюда;</w:t>
      </w:r>
    </w:p>
    <w:p w:rsidR="00643040" w:rsidRDefault="00643040" w:rsidP="00643040">
      <w:pPr>
        <w:pStyle w:val="a5"/>
        <w:numPr>
          <w:ilvl w:val="0"/>
          <w:numId w:val="2"/>
        </w:numPr>
        <w:tabs>
          <w:tab w:val="left" w:pos="543"/>
        </w:tabs>
        <w:spacing w:before="2" w:line="322" w:lineRule="exact"/>
        <w:ind w:hanging="429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суточной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пробы;</w:t>
      </w:r>
    </w:p>
    <w:p w:rsidR="00643040" w:rsidRDefault="00643040" w:rsidP="00643040">
      <w:pPr>
        <w:pStyle w:val="a5"/>
        <w:numPr>
          <w:ilvl w:val="0"/>
          <w:numId w:val="2"/>
        </w:numPr>
        <w:tabs>
          <w:tab w:val="left" w:pos="543"/>
        </w:tabs>
        <w:ind w:left="114" w:right="350" w:firstLine="0"/>
        <w:rPr>
          <w:sz w:val="24"/>
          <w:szCs w:val="24"/>
        </w:rPr>
      </w:pPr>
      <w:r>
        <w:rPr>
          <w:sz w:val="24"/>
          <w:szCs w:val="24"/>
        </w:rPr>
        <w:t>Наличие меню, правильность его оформления, его соответствие готовой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пище (документ должен быть обязательно подписан директором и заведующим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производством предприятия; обязательно указание даты и количества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питающихся;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напротив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названия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блюда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нужно указать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выход продуктов);</w:t>
      </w:r>
    </w:p>
    <w:p w:rsidR="00643040" w:rsidRDefault="00643040" w:rsidP="00643040">
      <w:pPr>
        <w:widowControl/>
        <w:autoSpaceDE/>
        <w:autoSpaceDN/>
        <w:rPr>
          <w:sz w:val="24"/>
          <w:szCs w:val="24"/>
        </w:rPr>
        <w:sectPr w:rsidR="00643040">
          <w:pgSz w:w="11910" w:h="16840"/>
          <w:pgMar w:top="1040" w:right="720" w:bottom="280" w:left="1160" w:header="720" w:footer="720" w:gutter="0"/>
          <w:cols w:space="720"/>
        </w:sectPr>
      </w:pPr>
    </w:p>
    <w:p w:rsidR="00643040" w:rsidRDefault="00643040" w:rsidP="00643040">
      <w:pPr>
        <w:pStyle w:val="a5"/>
        <w:numPr>
          <w:ilvl w:val="0"/>
          <w:numId w:val="2"/>
        </w:numPr>
        <w:tabs>
          <w:tab w:val="left" w:pos="543"/>
        </w:tabs>
        <w:spacing w:before="67"/>
        <w:ind w:hanging="429"/>
        <w:rPr>
          <w:sz w:val="24"/>
          <w:szCs w:val="24"/>
        </w:rPr>
      </w:pPr>
      <w:r>
        <w:rPr>
          <w:sz w:val="24"/>
          <w:szCs w:val="24"/>
        </w:rPr>
        <w:lastRenderedPageBreak/>
        <w:t>Санитарное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состояние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пищеблока</w:t>
      </w:r>
    </w:p>
    <w:p w:rsidR="00643040" w:rsidRDefault="00643040" w:rsidP="00643040">
      <w:pPr>
        <w:pStyle w:val="a3"/>
        <w:spacing w:before="2"/>
        <w:rPr>
          <w:sz w:val="24"/>
          <w:szCs w:val="24"/>
        </w:rPr>
      </w:pPr>
    </w:p>
    <w:p w:rsidR="00643040" w:rsidRDefault="00643040" w:rsidP="00643040">
      <w:pPr>
        <w:pStyle w:val="a3"/>
        <w:ind w:left="114" w:right="657"/>
        <w:rPr>
          <w:sz w:val="24"/>
          <w:szCs w:val="24"/>
        </w:rPr>
      </w:pPr>
      <w:r>
        <w:rPr>
          <w:sz w:val="24"/>
          <w:szCs w:val="24"/>
        </w:rPr>
        <w:t>Чтобы определить выход жидких блюд, нужно показатель емкости котла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поделить на количество порций. Чтобы определить выход порционных блюд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нужно взвесить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порций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установить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среднее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блюда.</w:t>
      </w:r>
    </w:p>
    <w:p w:rsidR="00643040" w:rsidRDefault="00643040" w:rsidP="00643040">
      <w:pPr>
        <w:pStyle w:val="a3"/>
        <w:spacing w:before="3"/>
        <w:rPr>
          <w:sz w:val="24"/>
          <w:szCs w:val="24"/>
        </w:rPr>
      </w:pPr>
    </w:p>
    <w:p w:rsidR="00643040" w:rsidRDefault="00643040" w:rsidP="00643040">
      <w:pPr>
        <w:pStyle w:val="1"/>
        <w:ind w:left="854" w:right="867"/>
        <w:rPr>
          <w:sz w:val="24"/>
          <w:szCs w:val="24"/>
        </w:rPr>
      </w:pPr>
      <w:r>
        <w:rPr>
          <w:sz w:val="24"/>
          <w:szCs w:val="24"/>
        </w:rPr>
        <w:t>Критерии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готовых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блюд.</w:t>
      </w:r>
    </w:p>
    <w:p w:rsidR="00643040" w:rsidRDefault="00643040" w:rsidP="00643040">
      <w:pPr>
        <w:pStyle w:val="a3"/>
        <w:spacing w:before="9"/>
        <w:rPr>
          <w:b/>
          <w:sz w:val="24"/>
          <w:szCs w:val="24"/>
        </w:rPr>
      </w:pPr>
    </w:p>
    <w:p w:rsidR="00643040" w:rsidRDefault="00643040" w:rsidP="00643040">
      <w:pPr>
        <w:pStyle w:val="a5"/>
        <w:numPr>
          <w:ilvl w:val="0"/>
          <w:numId w:val="3"/>
        </w:numPr>
        <w:tabs>
          <w:tab w:val="left" w:pos="543"/>
        </w:tabs>
        <w:spacing w:line="322" w:lineRule="exact"/>
        <w:ind w:hanging="429"/>
        <w:rPr>
          <w:sz w:val="24"/>
          <w:szCs w:val="24"/>
        </w:rPr>
      </w:pPr>
      <w:r>
        <w:rPr>
          <w:sz w:val="24"/>
          <w:szCs w:val="24"/>
        </w:rPr>
        <w:t>Визуальная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определением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цвета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привлекательности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блюда;</w:t>
      </w:r>
    </w:p>
    <w:p w:rsidR="00643040" w:rsidRDefault="00643040" w:rsidP="00643040">
      <w:pPr>
        <w:pStyle w:val="a5"/>
        <w:numPr>
          <w:ilvl w:val="0"/>
          <w:numId w:val="3"/>
        </w:numPr>
        <w:tabs>
          <w:tab w:val="left" w:pos="543"/>
        </w:tabs>
        <w:ind w:left="114" w:right="1067" w:firstLine="0"/>
        <w:rPr>
          <w:sz w:val="24"/>
          <w:szCs w:val="24"/>
        </w:rPr>
      </w:pPr>
      <w:r>
        <w:rPr>
          <w:sz w:val="24"/>
          <w:szCs w:val="24"/>
        </w:rPr>
        <w:t>Запах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иногда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неудовлетворительной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хватает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характеристики; вкус;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цвет;</w:t>
      </w:r>
    </w:p>
    <w:p w:rsidR="00643040" w:rsidRDefault="00643040" w:rsidP="00643040">
      <w:pPr>
        <w:pStyle w:val="a5"/>
        <w:numPr>
          <w:ilvl w:val="0"/>
          <w:numId w:val="3"/>
        </w:numPr>
        <w:tabs>
          <w:tab w:val="left" w:pos="543"/>
        </w:tabs>
        <w:ind w:left="114" w:right="1017" w:firstLine="0"/>
        <w:rPr>
          <w:sz w:val="24"/>
          <w:szCs w:val="24"/>
        </w:rPr>
      </w:pPr>
      <w:r>
        <w:rPr>
          <w:sz w:val="24"/>
          <w:szCs w:val="24"/>
        </w:rPr>
        <w:t>Вид на разрезе для блюд с начинкой и котлет; прозрачность кофейных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напитков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чая;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консистенция;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окраска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корки;</w:t>
      </w:r>
    </w:p>
    <w:p w:rsidR="00643040" w:rsidRDefault="00643040" w:rsidP="00643040">
      <w:pPr>
        <w:pStyle w:val="a5"/>
        <w:numPr>
          <w:ilvl w:val="0"/>
          <w:numId w:val="3"/>
        </w:numPr>
        <w:tabs>
          <w:tab w:val="left" w:pos="543"/>
        </w:tabs>
        <w:spacing w:before="1"/>
        <w:ind w:left="114" w:right="1733" w:firstLine="0"/>
        <w:rPr>
          <w:sz w:val="24"/>
          <w:szCs w:val="24"/>
        </w:rPr>
      </w:pPr>
      <w:r>
        <w:rPr>
          <w:sz w:val="24"/>
          <w:szCs w:val="24"/>
        </w:rPr>
        <w:t xml:space="preserve">Все без исключения члены 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z w:val="24"/>
          <w:szCs w:val="24"/>
        </w:rPr>
        <w:t xml:space="preserve"> комиссии должны быть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ознакомлены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методикой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органолептической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блюд.</w:t>
      </w:r>
    </w:p>
    <w:p w:rsidR="00643040" w:rsidRDefault="00643040" w:rsidP="00643040">
      <w:pPr>
        <w:pStyle w:val="a3"/>
        <w:spacing w:before="10"/>
        <w:rPr>
          <w:sz w:val="24"/>
          <w:szCs w:val="24"/>
        </w:rPr>
      </w:pPr>
    </w:p>
    <w:p w:rsidR="00643040" w:rsidRDefault="00643040" w:rsidP="00643040">
      <w:pPr>
        <w:spacing w:before="1"/>
        <w:ind w:left="350" w:right="36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Органолептическая оценка </w:t>
      </w:r>
      <w:r>
        <w:rPr>
          <w:sz w:val="24"/>
          <w:szCs w:val="24"/>
        </w:rPr>
        <w:t>– определение качества продукции при помощи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чувств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(зрение,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вкус,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обоняние,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осязание)</w:t>
      </w:r>
    </w:p>
    <w:p w:rsidR="00643040" w:rsidRDefault="00643040" w:rsidP="00643040">
      <w:pPr>
        <w:pStyle w:val="a3"/>
        <w:spacing w:before="3"/>
        <w:rPr>
          <w:sz w:val="24"/>
          <w:szCs w:val="24"/>
        </w:rPr>
      </w:pPr>
    </w:p>
    <w:p w:rsidR="00643040" w:rsidRDefault="00643040" w:rsidP="00643040">
      <w:pPr>
        <w:pStyle w:val="1"/>
        <w:spacing w:line="321" w:lineRule="exact"/>
        <w:ind w:left="2213"/>
        <w:jc w:val="left"/>
        <w:rPr>
          <w:sz w:val="24"/>
          <w:szCs w:val="24"/>
        </w:rPr>
      </w:pPr>
      <w:r>
        <w:rPr>
          <w:sz w:val="24"/>
          <w:szCs w:val="24"/>
        </w:rPr>
        <w:t>Методика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органолептической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пищи</w:t>
      </w:r>
    </w:p>
    <w:p w:rsidR="00643040" w:rsidRDefault="00643040" w:rsidP="00643040">
      <w:pPr>
        <w:pStyle w:val="a5"/>
        <w:numPr>
          <w:ilvl w:val="0"/>
          <w:numId w:val="4"/>
        </w:numPr>
        <w:tabs>
          <w:tab w:val="left" w:pos="543"/>
        </w:tabs>
        <w:ind w:right="171" w:firstLine="0"/>
        <w:rPr>
          <w:sz w:val="24"/>
          <w:szCs w:val="24"/>
        </w:rPr>
      </w:pPr>
      <w:r>
        <w:rPr>
          <w:sz w:val="24"/>
          <w:szCs w:val="24"/>
        </w:rPr>
        <w:t>Прежде всего необходимо оценить пищу визуально, ведь внешний вид и цвет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пищи могут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сразу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свидетельствовать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ее качестве;</w:t>
      </w:r>
    </w:p>
    <w:p w:rsidR="00643040" w:rsidRDefault="00643040" w:rsidP="00643040">
      <w:pPr>
        <w:pStyle w:val="a5"/>
        <w:numPr>
          <w:ilvl w:val="0"/>
          <w:numId w:val="4"/>
        </w:numPr>
        <w:tabs>
          <w:tab w:val="left" w:pos="612"/>
        </w:tabs>
        <w:spacing w:line="321" w:lineRule="exact"/>
        <w:ind w:left="611" w:hanging="498"/>
        <w:rPr>
          <w:sz w:val="24"/>
          <w:szCs w:val="24"/>
        </w:rPr>
      </w:pPr>
      <w:r>
        <w:rPr>
          <w:sz w:val="24"/>
          <w:szCs w:val="24"/>
        </w:rPr>
        <w:t>Обращают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внимание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запах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блюда;</w:t>
      </w:r>
    </w:p>
    <w:p w:rsidR="00643040" w:rsidRDefault="00643040" w:rsidP="00643040">
      <w:pPr>
        <w:pStyle w:val="a5"/>
        <w:numPr>
          <w:ilvl w:val="0"/>
          <w:numId w:val="4"/>
        </w:numPr>
        <w:tabs>
          <w:tab w:val="left" w:pos="543"/>
        </w:tabs>
        <w:ind w:right="606" w:firstLine="0"/>
        <w:rPr>
          <w:sz w:val="24"/>
          <w:szCs w:val="24"/>
        </w:rPr>
      </w:pPr>
      <w:r>
        <w:rPr>
          <w:sz w:val="24"/>
          <w:szCs w:val="24"/>
        </w:rPr>
        <w:t>Дегустация пищи. Пищу не дегустируют, если сразу выявлены признаки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непригодности! В первую очередь оцениваются блюда без ярко выраженного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запаха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вкуса.</w:t>
      </w:r>
    </w:p>
    <w:p w:rsidR="00643040" w:rsidRDefault="00643040" w:rsidP="00643040">
      <w:pPr>
        <w:pStyle w:val="a3"/>
        <w:rPr>
          <w:sz w:val="24"/>
          <w:szCs w:val="24"/>
        </w:rPr>
      </w:pPr>
    </w:p>
    <w:p w:rsidR="00643040" w:rsidRDefault="00643040" w:rsidP="00643040">
      <w:pPr>
        <w:pStyle w:val="a3"/>
        <w:ind w:left="114" w:right="1625"/>
        <w:rPr>
          <w:sz w:val="24"/>
          <w:szCs w:val="24"/>
        </w:rPr>
      </w:pPr>
      <w:r>
        <w:rPr>
          <w:sz w:val="24"/>
          <w:szCs w:val="24"/>
        </w:rPr>
        <w:t>Блюда с разной технологией приготовления имеют разную методику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органолептической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оценки.</w:t>
      </w:r>
    </w:p>
    <w:p w:rsidR="00643040" w:rsidRDefault="00643040" w:rsidP="00643040">
      <w:pPr>
        <w:pStyle w:val="a3"/>
        <w:rPr>
          <w:sz w:val="24"/>
          <w:szCs w:val="24"/>
        </w:rPr>
      </w:pPr>
    </w:p>
    <w:p w:rsidR="00643040" w:rsidRDefault="00643040" w:rsidP="00643040">
      <w:pPr>
        <w:pStyle w:val="a3"/>
        <w:rPr>
          <w:sz w:val="24"/>
          <w:szCs w:val="24"/>
        </w:rPr>
      </w:pPr>
    </w:p>
    <w:p w:rsidR="00643040" w:rsidRDefault="00643040" w:rsidP="00643040">
      <w:pPr>
        <w:pStyle w:val="a3"/>
        <w:spacing w:before="2"/>
        <w:rPr>
          <w:sz w:val="24"/>
          <w:szCs w:val="24"/>
        </w:rPr>
      </w:pPr>
    </w:p>
    <w:p w:rsidR="00643040" w:rsidRDefault="00643040" w:rsidP="00643040">
      <w:pPr>
        <w:pStyle w:val="1"/>
        <w:spacing w:before="1" w:line="321" w:lineRule="exact"/>
        <w:ind w:left="2337"/>
        <w:jc w:val="left"/>
        <w:rPr>
          <w:sz w:val="24"/>
          <w:szCs w:val="24"/>
        </w:rPr>
      </w:pPr>
      <w:r>
        <w:rPr>
          <w:sz w:val="24"/>
          <w:szCs w:val="24"/>
        </w:rPr>
        <w:t>Органолептическая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первых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блюд:</w:t>
      </w:r>
    </w:p>
    <w:p w:rsidR="00643040" w:rsidRDefault="00643040" w:rsidP="00643040">
      <w:pPr>
        <w:pStyle w:val="a5"/>
        <w:numPr>
          <w:ilvl w:val="0"/>
          <w:numId w:val="5"/>
        </w:numPr>
        <w:tabs>
          <w:tab w:val="left" w:pos="543"/>
        </w:tabs>
        <w:ind w:right="972" w:firstLine="0"/>
        <w:rPr>
          <w:sz w:val="24"/>
          <w:szCs w:val="24"/>
        </w:rPr>
      </w:pPr>
      <w:r>
        <w:rPr>
          <w:sz w:val="24"/>
          <w:szCs w:val="24"/>
        </w:rPr>
        <w:t>жидкое блюдо необходимо хорошо перемешать, после чего небольшое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количество вылить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тарелку;</w:t>
      </w:r>
    </w:p>
    <w:p w:rsidR="00643040" w:rsidRDefault="00643040" w:rsidP="00643040">
      <w:pPr>
        <w:pStyle w:val="a5"/>
        <w:numPr>
          <w:ilvl w:val="0"/>
          <w:numId w:val="5"/>
        </w:numPr>
        <w:tabs>
          <w:tab w:val="left" w:pos="543"/>
        </w:tabs>
        <w:ind w:right="1019" w:firstLine="0"/>
        <w:rPr>
          <w:sz w:val="24"/>
          <w:szCs w:val="24"/>
        </w:rPr>
      </w:pPr>
      <w:r>
        <w:rPr>
          <w:sz w:val="24"/>
          <w:szCs w:val="24"/>
        </w:rPr>
        <w:t>заправку первого блюда распределяют по краю тарелки и определяют,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соответствуют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 ингредиенты составу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блюда;</w:t>
      </w:r>
    </w:p>
    <w:p w:rsidR="00643040" w:rsidRDefault="00643040" w:rsidP="00643040">
      <w:pPr>
        <w:pStyle w:val="a5"/>
        <w:numPr>
          <w:ilvl w:val="0"/>
          <w:numId w:val="5"/>
        </w:numPr>
        <w:tabs>
          <w:tab w:val="left" w:pos="543"/>
        </w:tabs>
        <w:ind w:right="554" w:firstLine="0"/>
        <w:rPr>
          <w:sz w:val="24"/>
          <w:szCs w:val="24"/>
        </w:rPr>
      </w:pPr>
      <w:r>
        <w:rPr>
          <w:sz w:val="24"/>
          <w:szCs w:val="24"/>
        </w:rPr>
        <w:t>по внешнему виду определяют насколько качественно обработаны овощи,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перебраны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вымыты крупы;</w:t>
      </w:r>
    </w:p>
    <w:p w:rsidR="00643040" w:rsidRDefault="00643040" w:rsidP="00643040">
      <w:pPr>
        <w:pStyle w:val="a5"/>
        <w:numPr>
          <w:ilvl w:val="0"/>
          <w:numId w:val="5"/>
        </w:numPr>
        <w:tabs>
          <w:tab w:val="left" w:pos="543"/>
        </w:tabs>
        <w:ind w:right="776" w:firstLine="0"/>
        <w:jc w:val="both"/>
        <w:rPr>
          <w:sz w:val="24"/>
          <w:szCs w:val="24"/>
        </w:rPr>
      </w:pPr>
      <w:r>
        <w:rPr>
          <w:sz w:val="24"/>
          <w:szCs w:val="24"/>
        </w:rPr>
        <w:t>бульоны нужно дополнительно проверить на прозрачность. Если бульон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слишком мутный, а на поверхности вместо жирных пленок видны капельки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жира,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это свидетельствует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том,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что продукты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были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несвежие;</w:t>
      </w:r>
    </w:p>
    <w:p w:rsidR="00643040" w:rsidRDefault="00643040" w:rsidP="00643040">
      <w:pPr>
        <w:pStyle w:val="a5"/>
        <w:numPr>
          <w:ilvl w:val="0"/>
          <w:numId w:val="5"/>
        </w:numPr>
        <w:tabs>
          <w:tab w:val="left" w:pos="543"/>
        </w:tabs>
        <w:ind w:right="273" w:firstLine="0"/>
        <w:jc w:val="both"/>
        <w:rPr>
          <w:sz w:val="24"/>
          <w:szCs w:val="24"/>
        </w:rPr>
      </w:pPr>
      <w:r>
        <w:rPr>
          <w:sz w:val="24"/>
          <w:szCs w:val="24"/>
        </w:rPr>
        <w:t>дегустация супа происходит при температуре около 75 градусов, поскольку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вкусовые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слишком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горячих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блюд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очень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сложно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определить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правильно;</w:t>
      </w:r>
    </w:p>
    <w:p w:rsidR="00643040" w:rsidRDefault="00643040" w:rsidP="00643040">
      <w:pPr>
        <w:widowControl/>
        <w:autoSpaceDE/>
        <w:autoSpaceDN/>
        <w:rPr>
          <w:sz w:val="24"/>
          <w:szCs w:val="24"/>
        </w:rPr>
        <w:sectPr w:rsidR="00643040">
          <w:pgSz w:w="11910" w:h="16840"/>
          <w:pgMar w:top="1040" w:right="720" w:bottom="280" w:left="1160" w:header="720" w:footer="720" w:gutter="0"/>
          <w:cols w:space="720"/>
        </w:sectPr>
      </w:pPr>
    </w:p>
    <w:p w:rsidR="00643040" w:rsidRDefault="00643040" w:rsidP="00643040">
      <w:pPr>
        <w:pStyle w:val="a5"/>
        <w:numPr>
          <w:ilvl w:val="0"/>
          <w:numId w:val="5"/>
        </w:numPr>
        <w:tabs>
          <w:tab w:val="left" w:pos="612"/>
        </w:tabs>
        <w:spacing w:before="67"/>
        <w:ind w:right="378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Если предполагается добавление соуса или сметаны в первое блюдо, то 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пробуют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добавок.</w:t>
      </w:r>
    </w:p>
    <w:p w:rsidR="00643040" w:rsidRDefault="00643040" w:rsidP="00643040">
      <w:pPr>
        <w:pStyle w:val="a3"/>
        <w:rPr>
          <w:sz w:val="24"/>
          <w:szCs w:val="24"/>
        </w:rPr>
      </w:pPr>
    </w:p>
    <w:p w:rsidR="00643040" w:rsidRDefault="00643040" w:rsidP="00643040">
      <w:pPr>
        <w:pStyle w:val="a3"/>
        <w:spacing w:before="6"/>
        <w:rPr>
          <w:sz w:val="24"/>
          <w:szCs w:val="24"/>
        </w:rPr>
      </w:pPr>
    </w:p>
    <w:p w:rsidR="00643040" w:rsidRDefault="00643040" w:rsidP="00643040">
      <w:pPr>
        <w:pStyle w:val="a3"/>
        <w:spacing w:line="322" w:lineRule="exact"/>
        <w:ind w:left="114"/>
        <w:rPr>
          <w:sz w:val="24"/>
          <w:szCs w:val="24"/>
        </w:rPr>
      </w:pPr>
      <w:r>
        <w:rPr>
          <w:sz w:val="24"/>
          <w:szCs w:val="24"/>
        </w:rPr>
        <w:t>Органолептическая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вторых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блюд:</w:t>
      </w:r>
    </w:p>
    <w:p w:rsidR="00643040" w:rsidRDefault="00643040" w:rsidP="00643040">
      <w:pPr>
        <w:pStyle w:val="a5"/>
        <w:numPr>
          <w:ilvl w:val="0"/>
          <w:numId w:val="6"/>
        </w:numPr>
        <w:tabs>
          <w:tab w:val="left" w:pos="543"/>
        </w:tabs>
        <w:ind w:right="530" w:firstLine="0"/>
        <w:rPr>
          <w:sz w:val="24"/>
          <w:szCs w:val="24"/>
        </w:rPr>
      </w:pPr>
      <w:r>
        <w:rPr>
          <w:sz w:val="24"/>
          <w:szCs w:val="24"/>
        </w:rPr>
        <w:t>мясо и рыбу осматривают и проверяют, чтобы куски были порезаны вдоль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волокон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имели соответствующую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рецепту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форму;</w:t>
      </w:r>
    </w:p>
    <w:p w:rsidR="00643040" w:rsidRDefault="00643040" w:rsidP="00643040">
      <w:pPr>
        <w:pStyle w:val="a5"/>
        <w:numPr>
          <w:ilvl w:val="0"/>
          <w:numId w:val="6"/>
        </w:numPr>
        <w:tabs>
          <w:tab w:val="left" w:pos="543"/>
        </w:tabs>
        <w:spacing w:before="2" w:line="322" w:lineRule="exact"/>
        <w:ind w:left="542" w:hanging="429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блюдах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гарниром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проверяются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вкусовые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</w:p>
    <w:p w:rsidR="00643040" w:rsidRDefault="00643040" w:rsidP="00643040">
      <w:pPr>
        <w:pStyle w:val="a3"/>
        <w:ind w:left="114" w:right="1286"/>
        <w:rPr>
          <w:sz w:val="24"/>
          <w:szCs w:val="24"/>
        </w:rPr>
      </w:pPr>
      <w:r>
        <w:rPr>
          <w:sz w:val="24"/>
          <w:szCs w:val="24"/>
        </w:rPr>
        <w:t>составляющего отдельно, а блюда с соусом, к примеру, овощное рагу,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совокупности;</w:t>
      </w:r>
    </w:p>
    <w:p w:rsidR="00643040" w:rsidRDefault="00643040" w:rsidP="00643040">
      <w:pPr>
        <w:pStyle w:val="a5"/>
        <w:numPr>
          <w:ilvl w:val="0"/>
          <w:numId w:val="6"/>
        </w:numPr>
        <w:tabs>
          <w:tab w:val="left" w:pos="543"/>
        </w:tabs>
        <w:ind w:right="205" w:firstLine="0"/>
        <w:rPr>
          <w:sz w:val="24"/>
          <w:szCs w:val="24"/>
        </w:rPr>
      </w:pPr>
      <w:r>
        <w:rPr>
          <w:sz w:val="24"/>
          <w:szCs w:val="24"/>
        </w:rPr>
        <w:t>проверяя котлеты, необходимо обратить внимание и на внешний вид блюда.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 котлета размазывается по тарелке, значит хлеба добавлено слишком много.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Красноватый цвет котлет свидетельствует о том, что фарш не прожарили или он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протухшим;</w:t>
      </w:r>
    </w:p>
    <w:p w:rsidR="00643040" w:rsidRDefault="00643040" w:rsidP="00643040">
      <w:pPr>
        <w:pStyle w:val="a5"/>
        <w:numPr>
          <w:ilvl w:val="0"/>
          <w:numId w:val="6"/>
        </w:numPr>
        <w:tabs>
          <w:tab w:val="left" w:pos="612"/>
        </w:tabs>
        <w:spacing w:before="1"/>
        <w:ind w:right="473" w:firstLine="0"/>
        <w:rPr>
          <w:sz w:val="24"/>
          <w:szCs w:val="24"/>
        </w:rPr>
      </w:pPr>
      <w:r>
        <w:rPr>
          <w:sz w:val="24"/>
          <w:szCs w:val="24"/>
        </w:rPr>
        <w:t>блюда из рыбы должны быть сочными, плотными и не иметь посторонних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запахов. Вареная рыба – иметь приятный привкус пряностей, жаренная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пропитана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маслом;</w:t>
      </w:r>
    </w:p>
    <w:p w:rsidR="00643040" w:rsidRDefault="00643040" w:rsidP="00643040">
      <w:pPr>
        <w:pStyle w:val="a5"/>
        <w:numPr>
          <w:ilvl w:val="0"/>
          <w:numId w:val="6"/>
        </w:numPr>
        <w:tabs>
          <w:tab w:val="left" w:pos="543"/>
        </w:tabs>
        <w:ind w:right="624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кашах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комков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посторонних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примесей,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зерна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отделяться друг от друга. Лучше всего это проверить, размазав кашу тонким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тарелке; при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проверке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качества каш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существует проблема</w:t>
      </w:r>
    </w:p>
    <w:p w:rsidR="00643040" w:rsidRDefault="00643040" w:rsidP="00643040">
      <w:pPr>
        <w:pStyle w:val="a3"/>
        <w:ind w:left="114" w:right="657"/>
        <w:rPr>
          <w:sz w:val="24"/>
          <w:szCs w:val="24"/>
        </w:rPr>
      </w:pPr>
      <w:proofErr w:type="spellStart"/>
      <w:r>
        <w:rPr>
          <w:sz w:val="24"/>
          <w:szCs w:val="24"/>
        </w:rPr>
        <w:t>недовложения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сухого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вещества,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т.е.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вес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порции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соответствует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стандарту,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воды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больше,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крупы.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Чтобы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определить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брак,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образец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блюда</w:t>
      </w:r>
    </w:p>
    <w:p w:rsidR="00643040" w:rsidRDefault="00643040" w:rsidP="00643040">
      <w:pPr>
        <w:pStyle w:val="a3"/>
        <w:spacing w:line="321" w:lineRule="exact"/>
        <w:ind w:left="114"/>
        <w:rPr>
          <w:sz w:val="24"/>
          <w:szCs w:val="24"/>
        </w:rPr>
      </w:pPr>
      <w:r>
        <w:rPr>
          <w:sz w:val="24"/>
          <w:szCs w:val="24"/>
        </w:rPr>
        <w:t>необходимо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сравнить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рецептом;</w:t>
      </w:r>
    </w:p>
    <w:p w:rsidR="00643040" w:rsidRDefault="00643040" w:rsidP="00643040">
      <w:pPr>
        <w:pStyle w:val="a5"/>
        <w:numPr>
          <w:ilvl w:val="0"/>
          <w:numId w:val="6"/>
        </w:numPr>
        <w:tabs>
          <w:tab w:val="left" w:pos="543"/>
        </w:tabs>
        <w:spacing w:line="322" w:lineRule="exact"/>
        <w:ind w:left="542" w:hanging="429"/>
        <w:rPr>
          <w:sz w:val="24"/>
          <w:szCs w:val="24"/>
        </w:rPr>
      </w:pPr>
      <w:r>
        <w:rPr>
          <w:sz w:val="24"/>
          <w:szCs w:val="24"/>
        </w:rPr>
        <w:t>макароны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легко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перемешиваться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склеиваться;</w:t>
      </w:r>
    </w:p>
    <w:p w:rsidR="00643040" w:rsidRDefault="00643040" w:rsidP="00643040">
      <w:pPr>
        <w:pStyle w:val="a5"/>
        <w:numPr>
          <w:ilvl w:val="0"/>
          <w:numId w:val="6"/>
        </w:numPr>
        <w:tabs>
          <w:tab w:val="left" w:pos="612"/>
        </w:tabs>
        <w:spacing w:line="322" w:lineRule="exact"/>
        <w:ind w:left="611" w:hanging="498"/>
        <w:rPr>
          <w:sz w:val="24"/>
          <w:szCs w:val="24"/>
        </w:rPr>
      </w:pPr>
      <w:r>
        <w:rPr>
          <w:sz w:val="24"/>
          <w:szCs w:val="24"/>
        </w:rPr>
        <w:t>соусы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подлежат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проверке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вкус,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консистенцию</w:t>
      </w:r>
    </w:p>
    <w:p w:rsidR="00643040" w:rsidRDefault="00643040" w:rsidP="00643040">
      <w:pPr>
        <w:pStyle w:val="a3"/>
        <w:ind w:left="114" w:right="695"/>
        <w:rPr>
          <w:sz w:val="24"/>
          <w:szCs w:val="24"/>
        </w:rPr>
      </w:pPr>
      <w:r>
        <w:rPr>
          <w:sz w:val="24"/>
          <w:szCs w:val="24"/>
        </w:rPr>
        <w:t>жидкости, как суп – пюре. А если в соусе есть твердые частицы, определяют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качество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нарезки;</w:t>
      </w:r>
    </w:p>
    <w:p w:rsidR="00643040" w:rsidRDefault="00643040" w:rsidP="00643040">
      <w:pPr>
        <w:pStyle w:val="a3"/>
        <w:rPr>
          <w:sz w:val="24"/>
          <w:szCs w:val="24"/>
        </w:rPr>
      </w:pPr>
    </w:p>
    <w:p w:rsidR="00643040" w:rsidRDefault="00643040" w:rsidP="00643040">
      <w:pPr>
        <w:pStyle w:val="a3"/>
        <w:spacing w:before="10"/>
        <w:rPr>
          <w:sz w:val="24"/>
          <w:szCs w:val="24"/>
        </w:rPr>
      </w:pPr>
    </w:p>
    <w:p w:rsidR="00643040" w:rsidRDefault="00643040" w:rsidP="00643040">
      <w:pPr>
        <w:pStyle w:val="1"/>
        <w:spacing w:line="319" w:lineRule="exact"/>
        <w:ind w:left="1864"/>
        <w:jc w:val="both"/>
        <w:rPr>
          <w:sz w:val="24"/>
          <w:szCs w:val="24"/>
        </w:rPr>
      </w:pPr>
      <w:r>
        <w:rPr>
          <w:sz w:val="24"/>
          <w:szCs w:val="24"/>
        </w:rPr>
        <w:t>Факторы,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влияющие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органолептическую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оценку:</w:t>
      </w:r>
    </w:p>
    <w:p w:rsidR="00643040" w:rsidRDefault="00643040" w:rsidP="00643040">
      <w:pPr>
        <w:pStyle w:val="a5"/>
        <w:numPr>
          <w:ilvl w:val="0"/>
          <w:numId w:val="7"/>
        </w:numPr>
        <w:tabs>
          <w:tab w:val="left" w:pos="543"/>
        </w:tabs>
        <w:ind w:right="168" w:firstLine="0"/>
        <w:jc w:val="both"/>
        <w:rPr>
          <w:sz w:val="24"/>
          <w:szCs w:val="24"/>
        </w:rPr>
      </w:pPr>
      <w:r>
        <w:rPr>
          <w:sz w:val="24"/>
          <w:szCs w:val="24"/>
        </w:rPr>
        <w:t>температура воздуха пищеблока (оптимальная – 20 градусов, при повышении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температуры снижается чувствительность к восприятию горького и кислого, при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понижении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температуры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 соленого);</w:t>
      </w:r>
    </w:p>
    <w:p w:rsidR="00643040" w:rsidRDefault="00643040" w:rsidP="00643040">
      <w:pPr>
        <w:pStyle w:val="a5"/>
        <w:numPr>
          <w:ilvl w:val="0"/>
          <w:numId w:val="7"/>
        </w:numPr>
        <w:tabs>
          <w:tab w:val="left" w:pos="543"/>
        </w:tabs>
        <w:ind w:left="542" w:hanging="429"/>
        <w:jc w:val="both"/>
        <w:rPr>
          <w:sz w:val="24"/>
          <w:szCs w:val="24"/>
        </w:rPr>
      </w:pPr>
      <w:r>
        <w:rPr>
          <w:sz w:val="24"/>
          <w:szCs w:val="24"/>
        </w:rPr>
        <w:t>температура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поверхности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(рецепторы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вкуса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снижают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порог</w:t>
      </w:r>
    </w:p>
    <w:p w:rsidR="00643040" w:rsidRDefault="00643040" w:rsidP="00643040">
      <w:pPr>
        <w:pStyle w:val="a3"/>
        <w:ind w:left="114" w:right="479"/>
        <w:rPr>
          <w:sz w:val="24"/>
          <w:szCs w:val="24"/>
        </w:rPr>
      </w:pPr>
      <w:r>
        <w:rPr>
          <w:sz w:val="24"/>
          <w:szCs w:val="24"/>
        </w:rPr>
        <w:t>чувствительности при понижении температуры ниже 0 градусов и повышении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свыше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45);</w:t>
      </w:r>
    </w:p>
    <w:p w:rsidR="00643040" w:rsidRDefault="00643040" w:rsidP="00643040">
      <w:pPr>
        <w:pStyle w:val="a5"/>
        <w:numPr>
          <w:ilvl w:val="0"/>
          <w:numId w:val="7"/>
        </w:numPr>
        <w:tabs>
          <w:tab w:val="left" w:pos="543"/>
        </w:tabs>
        <w:ind w:right="1127" w:firstLine="0"/>
        <w:rPr>
          <w:sz w:val="24"/>
          <w:szCs w:val="24"/>
        </w:rPr>
      </w:pPr>
      <w:r>
        <w:rPr>
          <w:sz w:val="24"/>
          <w:szCs w:val="24"/>
        </w:rPr>
        <w:t>освещение пищеблока (освещение должно быть естественным, чтобы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исключить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изменение натурального цвета пищи;</w:t>
      </w:r>
    </w:p>
    <w:p w:rsidR="00643040" w:rsidRDefault="00643040" w:rsidP="00643040">
      <w:pPr>
        <w:pStyle w:val="a5"/>
        <w:numPr>
          <w:ilvl w:val="0"/>
          <w:numId w:val="7"/>
        </w:numPr>
        <w:tabs>
          <w:tab w:val="left" w:pos="543"/>
        </w:tabs>
        <w:ind w:right="164" w:firstLine="0"/>
        <w:rPr>
          <w:sz w:val="24"/>
          <w:szCs w:val="24"/>
        </w:rPr>
      </w:pPr>
      <w:r>
        <w:rPr>
          <w:sz w:val="24"/>
          <w:szCs w:val="24"/>
        </w:rPr>
        <w:t>наличие посторонних запахов (посторонних запахов быть не должно, т. к. это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повлиять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правильную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продуктов).</w:t>
      </w:r>
    </w:p>
    <w:p w:rsidR="00643040" w:rsidRDefault="00643040" w:rsidP="00643040">
      <w:pPr>
        <w:pStyle w:val="a3"/>
        <w:spacing w:before="9"/>
        <w:rPr>
          <w:sz w:val="24"/>
          <w:szCs w:val="24"/>
        </w:rPr>
      </w:pPr>
    </w:p>
    <w:p w:rsidR="00643040" w:rsidRDefault="00643040" w:rsidP="00643040">
      <w:pPr>
        <w:pStyle w:val="1"/>
        <w:ind w:left="216" w:right="225"/>
        <w:rPr>
          <w:sz w:val="24"/>
          <w:szCs w:val="24"/>
        </w:rPr>
      </w:pPr>
      <w:r>
        <w:rPr>
          <w:sz w:val="24"/>
          <w:szCs w:val="24"/>
        </w:rPr>
        <w:t>Критерии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блюд</w:t>
      </w:r>
    </w:p>
    <w:p w:rsidR="00643040" w:rsidRDefault="00643040" w:rsidP="00643040">
      <w:pPr>
        <w:widowControl/>
        <w:autoSpaceDE/>
        <w:autoSpaceDN/>
        <w:rPr>
          <w:sz w:val="24"/>
          <w:szCs w:val="24"/>
        </w:rPr>
        <w:sectPr w:rsidR="00643040">
          <w:pgSz w:w="11910" w:h="16840"/>
          <w:pgMar w:top="1040" w:right="720" w:bottom="280" w:left="1160" w:header="720" w:footer="720" w:gutter="0"/>
          <w:cols w:space="720"/>
        </w:sectPr>
      </w:pPr>
    </w:p>
    <w:p w:rsidR="00643040" w:rsidRDefault="00643040" w:rsidP="00643040">
      <w:pPr>
        <w:pStyle w:val="a3"/>
        <w:spacing w:before="67"/>
        <w:ind w:left="114" w:right="13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органолептической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проверке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блюда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бракеражный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журнал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заносятся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блюда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установленным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критериям оценивания.</w:t>
      </w:r>
    </w:p>
    <w:p w:rsidR="00643040" w:rsidRDefault="00643040" w:rsidP="00643040">
      <w:pPr>
        <w:pStyle w:val="a5"/>
        <w:numPr>
          <w:ilvl w:val="0"/>
          <w:numId w:val="8"/>
        </w:numPr>
        <w:tabs>
          <w:tab w:val="left" w:pos="543"/>
        </w:tabs>
        <w:spacing w:before="1"/>
        <w:ind w:right="130" w:firstLine="0"/>
        <w:jc w:val="both"/>
        <w:rPr>
          <w:sz w:val="24"/>
          <w:szCs w:val="24"/>
        </w:rPr>
      </w:pPr>
      <w:r>
        <w:rPr>
          <w:sz w:val="24"/>
          <w:szCs w:val="24"/>
        </w:rPr>
        <w:t>«отлично»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 высшую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блюда,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приготовлены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рецептуре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отклонений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вкусовых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качеств;</w:t>
      </w:r>
    </w:p>
    <w:p w:rsidR="00643040" w:rsidRDefault="00643040" w:rsidP="00643040">
      <w:pPr>
        <w:pStyle w:val="a5"/>
        <w:numPr>
          <w:ilvl w:val="0"/>
          <w:numId w:val="8"/>
        </w:numPr>
        <w:tabs>
          <w:tab w:val="left" w:pos="543"/>
        </w:tabs>
        <w:ind w:right="129" w:firstLine="0"/>
        <w:jc w:val="both"/>
        <w:rPr>
          <w:sz w:val="24"/>
          <w:szCs w:val="24"/>
        </w:rPr>
      </w:pPr>
      <w:r>
        <w:rPr>
          <w:sz w:val="24"/>
          <w:szCs w:val="24"/>
        </w:rPr>
        <w:t>«хорошо» — технология блюд имеет незначительные нарушения, 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абсолютно 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изменили привычный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вкус блюда;</w:t>
      </w:r>
    </w:p>
    <w:p w:rsidR="00643040" w:rsidRDefault="00643040" w:rsidP="00643040">
      <w:pPr>
        <w:pStyle w:val="a5"/>
        <w:numPr>
          <w:ilvl w:val="0"/>
          <w:numId w:val="8"/>
        </w:numPr>
        <w:tabs>
          <w:tab w:val="left" w:pos="543"/>
        </w:tabs>
        <w:ind w:right="132" w:firstLine="0"/>
        <w:jc w:val="both"/>
        <w:rPr>
          <w:sz w:val="24"/>
          <w:szCs w:val="24"/>
        </w:rPr>
      </w:pPr>
      <w:r>
        <w:rPr>
          <w:sz w:val="24"/>
          <w:szCs w:val="24"/>
        </w:rPr>
        <w:t>«удовлетворительно» — такая оценка у блюд, рецепт которых нарушен, вкус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блюдо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пригодно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 употреблению;</w:t>
      </w:r>
    </w:p>
    <w:p w:rsidR="00643040" w:rsidRDefault="00643040" w:rsidP="00643040">
      <w:pPr>
        <w:pStyle w:val="a5"/>
        <w:numPr>
          <w:ilvl w:val="0"/>
          <w:numId w:val="8"/>
        </w:numPr>
        <w:tabs>
          <w:tab w:val="left" w:pos="543"/>
        </w:tabs>
        <w:ind w:right="129" w:firstLine="0"/>
        <w:jc w:val="both"/>
        <w:rPr>
          <w:sz w:val="24"/>
          <w:szCs w:val="24"/>
        </w:rPr>
      </w:pPr>
      <w:r>
        <w:rPr>
          <w:sz w:val="24"/>
          <w:szCs w:val="24"/>
        </w:rPr>
        <w:t>«неудовлетворительно»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 блюдо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непригодно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браком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списывается.</w:t>
      </w:r>
    </w:p>
    <w:p w:rsidR="00643040" w:rsidRDefault="00643040" w:rsidP="00643040">
      <w:pPr>
        <w:pStyle w:val="a5"/>
        <w:numPr>
          <w:ilvl w:val="0"/>
          <w:numId w:val="8"/>
        </w:numPr>
        <w:tabs>
          <w:tab w:val="left" w:pos="543"/>
        </w:tabs>
        <w:ind w:right="128" w:firstLine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Расчет оценки качества </w:t>
      </w:r>
      <w:proofErr w:type="gramStart"/>
      <w:r>
        <w:rPr>
          <w:sz w:val="24"/>
          <w:szCs w:val="24"/>
        </w:rPr>
        <w:t>продукции :</w:t>
      </w:r>
      <w:proofErr w:type="gramEnd"/>
      <w:r>
        <w:rPr>
          <w:sz w:val="24"/>
          <w:szCs w:val="24"/>
        </w:rPr>
        <w:t xml:space="preserve"> общая оценка качества анализируемого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блюда (изделия) рассчитывается как среднее арифметическое значение оценок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всех сотрудников, принимавших участие в оценке, с точностью до первого знака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запятой</w:t>
      </w:r>
      <w:r>
        <w:rPr>
          <w:rFonts w:ascii="Calibri" w:hAnsi="Calibri"/>
          <w:sz w:val="24"/>
          <w:szCs w:val="24"/>
        </w:rPr>
        <w:t>.</w:t>
      </w:r>
    </w:p>
    <w:p w:rsidR="00643040" w:rsidRDefault="00643040" w:rsidP="00643040">
      <w:pPr>
        <w:pStyle w:val="a5"/>
        <w:numPr>
          <w:ilvl w:val="0"/>
          <w:numId w:val="8"/>
        </w:numPr>
        <w:tabs>
          <w:tab w:val="left" w:pos="543"/>
        </w:tabs>
        <w:ind w:right="106" w:firstLine="0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 xml:space="preserve">Все эти оценки определяются по органолептическим показателям </w:t>
      </w:r>
      <w:r>
        <w:rPr>
          <w:spacing w:val="-8"/>
          <w:sz w:val="24"/>
          <w:szCs w:val="24"/>
        </w:rPr>
        <w:t>и заносятся в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бракеражный</w:t>
      </w:r>
      <w:proofErr w:type="spellEnd"/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журнал.</w:t>
      </w:r>
    </w:p>
    <w:p w:rsidR="00643040" w:rsidRDefault="00643040" w:rsidP="00643040">
      <w:pPr>
        <w:pStyle w:val="a3"/>
        <w:spacing w:before="8"/>
        <w:rPr>
          <w:sz w:val="24"/>
          <w:szCs w:val="24"/>
        </w:rPr>
      </w:pPr>
    </w:p>
    <w:p w:rsidR="00643040" w:rsidRDefault="00643040" w:rsidP="00643040">
      <w:pPr>
        <w:pStyle w:val="a3"/>
        <w:ind w:left="114" w:right="125"/>
        <w:jc w:val="both"/>
        <w:rPr>
          <w:sz w:val="24"/>
          <w:szCs w:val="24"/>
        </w:rPr>
      </w:pPr>
      <w:r>
        <w:rPr>
          <w:sz w:val="24"/>
          <w:szCs w:val="24"/>
        </w:rPr>
        <w:t>Блюда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«неудовлетворительно»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детям.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председатель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составляет акт, о котором обязательно докладывают директору школы. Также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актом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знакомят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работника,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 вине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ошибка.</w:t>
      </w:r>
    </w:p>
    <w:p w:rsidR="00643040" w:rsidRDefault="00643040" w:rsidP="00643040">
      <w:pPr>
        <w:pStyle w:val="a3"/>
        <w:tabs>
          <w:tab w:val="left" w:pos="6403"/>
        </w:tabs>
        <w:ind w:left="114" w:right="127"/>
        <w:rPr>
          <w:sz w:val="24"/>
          <w:szCs w:val="24"/>
        </w:rPr>
      </w:pPr>
      <w:r>
        <w:rPr>
          <w:sz w:val="24"/>
          <w:szCs w:val="24"/>
        </w:rPr>
        <w:t>Некачественную продукцию списывают, также составляя соответствующий акт.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бракеражном</w:t>
      </w:r>
      <w:proofErr w:type="spellEnd"/>
      <w:r>
        <w:rPr>
          <w:spacing w:val="102"/>
          <w:sz w:val="24"/>
          <w:szCs w:val="24"/>
        </w:rPr>
        <w:t xml:space="preserve"> </w:t>
      </w:r>
      <w:r>
        <w:rPr>
          <w:sz w:val="24"/>
          <w:szCs w:val="24"/>
        </w:rPr>
        <w:t>журнале</w:t>
      </w:r>
      <w:r>
        <w:rPr>
          <w:spacing w:val="108"/>
          <w:sz w:val="24"/>
          <w:szCs w:val="24"/>
        </w:rPr>
        <w:t xml:space="preserve"> </w:t>
      </w:r>
      <w:r>
        <w:rPr>
          <w:sz w:val="24"/>
          <w:szCs w:val="24"/>
        </w:rPr>
        <w:t>отмечаются</w:t>
      </w:r>
      <w:r>
        <w:rPr>
          <w:spacing w:val="103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z w:val="24"/>
          <w:szCs w:val="24"/>
        </w:rPr>
        <w:tab/>
        <w:t>органолептической проверки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каждого блюда отдельно,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 всего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целом.</w:t>
      </w:r>
    </w:p>
    <w:p w:rsidR="00643040" w:rsidRDefault="00643040" w:rsidP="00643040">
      <w:pPr>
        <w:pStyle w:val="a3"/>
        <w:ind w:left="114" w:right="1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Работу 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комиссии контролирует непосредственно заведующий ДОУ.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Воспитанники</w:t>
      </w:r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>могут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бракеража все готовой продукции, производимой на пищеблоках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ДОУ.</w:t>
      </w:r>
    </w:p>
    <w:p w:rsidR="00C7436C" w:rsidRDefault="00C7436C">
      <w:bookmarkStart w:id="0" w:name="_GoBack"/>
      <w:bookmarkEnd w:id="0"/>
    </w:p>
    <w:sectPr w:rsidR="00C7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DDB"/>
    <w:multiLevelType w:val="hybridMultilevel"/>
    <w:tmpl w:val="2F867228"/>
    <w:lvl w:ilvl="0" w:tplc="0BE2271A">
      <w:start w:val="1"/>
      <w:numFmt w:val="decimal"/>
      <w:lvlText w:val="%1."/>
      <w:lvlJc w:val="left"/>
      <w:pPr>
        <w:ind w:left="11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1681A2">
      <w:numFmt w:val="bullet"/>
      <w:lvlText w:val="•"/>
      <w:lvlJc w:val="left"/>
      <w:pPr>
        <w:ind w:left="1110" w:hanging="428"/>
      </w:pPr>
      <w:rPr>
        <w:lang w:val="ru-RU" w:eastAsia="en-US" w:bidi="ar-SA"/>
      </w:rPr>
    </w:lvl>
    <w:lvl w:ilvl="2" w:tplc="9FBEB758">
      <w:numFmt w:val="bullet"/>
      <w:lvlText w:val="•"/>
      <w:lvlJc w:val="left"/>
      <w:pPr>
        <w:ind w:left="2101" w:hanging="428"/>
      </w:pPr>
      <w:rPr>
        <w:lang w:val="ru-RU" w:eastAsia="en-US" w:bidi="ar-SA"/>
      </w:rPr>
    </w:lvl>
    <w:lvl w:ilvl="3" w:tplc="49C0B5BE">
      <w:numFmt w:val="bullet"/>
      <w:lvlText w:val="•"/>
      <w:lvlJc w:val="left"/>
      <w:pPr>
        <w:ind w:left="3091" w:hanging="428"/>
      </w:pPr>
      <w:rPr>
        <w:lang w:val="ru-RU" w:eastAsia="en-US" w:bidi="ar-SA"/>
      </w:rPr>
    </w:lvl>
    <w:lvl w:ilvl="4" w:tplc="CB2A92F2">
      <w:numFmt w:val="bullet"/>
      <w:lvlText w:val="•"/>
      <w:lvlJc w:val="left"/>
      <w:pPr>
        <w:ind w:left="4082" w:hanging="428"/>
      </w:pPr>
      <w:rPr>
        <w:lang w:val="ru-RU" w:eastAsia="en-US" w:bidi="ar-SA"/>
      </w:rPr>
    </w:lvl>
    <w:lvl w:ilvl="5" w:tplc="C5BAEACC">
      <w:numFmt w:val="bullet"/>
      <w:lvlText w:val="•"/>
      <w:lvlJc w:val="left"/>
      <w:pPr>
        <w:ind w:left="5073" w:hanging="428"/>
      </w:pPr>
      <w:rPr>
        <w:lang w:val="ru-RU" w:eastAsia="en-US" w:bidi="ar-SA"/>
      </w:rPr>
    </w:lvl>
    <w:lvl w:ilvl="6" w:tplc="459E4D4E">
      <w:numFmt w:val="bullet"/>
      <w:lvlText w:val="•"/>
      <w:lvlJc w:val="left"/>
      <w:pPr>
        <w:ind w:left="6063" w:hanging="428"/>
      </w:pPr>
      <w:rPr>
        <w:lang w:val="ru-RU" w:eastAsia="en-US" w:bidi="ar-SA"/>
      </w:rPr>
    </w:lvl>
    <w:lvl w:ilvl="7" w:tplc="FF8E6D86">
      <w:numFmt w:val="bullet"/>
      <w:lvlText w:val="•"/>
      <w:lvlJc w:val="left"/>
      <w:pPr>
        <w:ind w:left="7054" w:hanging="428"/>
      </w:pPr>
      <w:rPr>
        <w:lang w:val="ru-RU" w:eastAsia="en-US" w:bidi="ar-SA"/>
      </w:rPr>
    </w:lvl>
    <w:lvl w:ilvl="8" w:tplc="05BC7B28">
      <w:numFmt w:val="bullet"/>
      <w:lvlText w:val="•"/>
      <w:lvlJc w:val="left"/>
      <w:pPr>
        <w:ind w:left="8045" w:hanging="428"/>
      </w:pPr>
      <w:rPr>
        <w:lang w:val="ru-RU" w:eastAsia="en-US" w:bidi="ar-SA"/>
      </w:rPr>
    </w:lvl>
  </w:abstractNum>
  <w:abstractNum w:abstractNumId="1" w15:restartNumberingAfterBreak="0">
    <w:nsid w:val="07CB2DE1"/>
    <w:multiLevelType w:val="hybridMultilevel"/>
    <w:tmpl w:val="7D221E12"/>
    <w:lvl w:ilvl="0" w:tplc="0D8AD6B8">
      <w:start w:val="1"/>
      <w:numFmt w:val="decimal"/>
      <w:lvlText w:val="%1."/>
      <w:lvlJc w:val="left"/>
      <w:pPr>
        <w:ind w:left="11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AA7F18">
      <w:numFmt w:val="bullet"/>
      <w:lvlText w:val="•"/>
      <w:lvlJc w:val="left"/>
      <w:pPr>
        <w:ind w:left="1110" w:hanging="428"/>
      </w:pPr>
      <w:rPr>
        <w:lang w:val="ru-RU" w:eastAsia="en-US" w:bidi="ar-SA"/>
      </w:rPr>
    </w:lvl>
    <w:lvl w:ilvl="2" w:tplc="4E74375E">
      <w:numFmt w:val="bullet"/>
      <w:lvlText w:val="•"/>
      <w:lvlJc w:val="left"/>
      <w:pPr>
        <w:ind w:left="2101" w:hanging="428"/>
      </w:pPr>
      <w:rPr>
        <w:lang w:val="ru-RU" w:eastAsia="en-US" w:bidi="ar-SA"/>
      </w:rPr>
    </w:lvl>
    <w:lvl w:ilvl="3" w:tplc="61707BA8">
      <w:numFmt w:val="bullet"/>
      <w:lvlText w:val="•"/>
      <w:lvlJc w:val="left"/>
      <w:pPr>
        <w:ind w:left="3091" w:hanging="428"/>
      </w:pPr>
      <w:rPr>
        <w:lang w:val="ru-RU" w:eastAsia="en-US" w:bidi="ar-SA"/>
      </w:rPr>
    </w:lvl>
    <w:lvl w:ilvl="4" w:tplc="5664B896">
      <w:numFmt w:val="bullet"/>
      <w:lvlText w:val="•"/>
      <w:lvlJc w:val="left"/>
      <w:pPr>
        <w:ind w:left="4082" w:hanging="428"/>
      </w:pPr>
      <w:rPr>
        <w:lang w:val="ru-RU" w:eastAsia="en-US" w:bidi="ar-SA"/>
      </w:rPr>
    </w:lvl>
    <w:lvl w:ilvl="5" w:tplc="D2E40CA4">
      <w:numFmt w:val="bullet"/>
      <w:lvlText w:val="•"/>
      <w:lvlJc w:val="left"/>
      <w:pPr>
        <w:ind w:left="5073" w:hanging="428"/>
      </w:pPr>
      <w:rPr>
        <w:lang w:val="ru-RU" w:eastAsia="en-US" w:bidi="ar-SA"/>
      </w:rPr>
    </w:lvl>
    <w:lvl w:ilvl="6" w:tplc="6E80C058">
      <w:numFmt w:val="bullet"/>
      <w:lvlText w:val="•"/>
      <w:lvlJc w:val="left"/>
      <w:pPr>
        <w:ind w:left="6063" w:hanging="428"/>
      </w:pPr>
      <w:rPr>
        <w:lang w:val="ru-RU" w:eastAsia="en-US" w:bidi="ar-SA"/>
      </w:rPr>
    </w:lvl>
    <w:lvl w:ilvl="7" w:tplc="651C4DA6">
      <w:numFmt w:val="bullet"/>
      <w:lvlText w:val="•"/>
      <w:lvlJc w:val="left"/>
      <w:pPr>
        <w:ind w:left="7054" w:hanging="428"/>
      </w:pPr>
      <w:rPr>
        <w:lang w:val="ru-RU" w:eastAsia="en-US" w:bidi="ar-SA"/>
      </w:rPr>
    </w:lvl>
    <w:lvl w:ilvl="8" w:tplc="3F9EDFDE">
      <w:numFmt w:val="bullet"/>
      <w:lvlText w:val="•"/>
      <w:lvlJc w:val="left"/>
      <w:pPr>
        <w:ind w:left="8045" w:hanging="428"/>
      </w:pPr>
      <w:rPr>
        <w:lang w:val="ru-RU" w:eastAsia="en-US" w:bidi="ar-SA"/>
      </w:rPr>
    </w:lvl>
  </w:abstractNum>
  <w:abstractNum w:abstractNumId="2" w15:restartNumberingAfterBreak="0">
    <w:nsid w:val="0B4463E8"/>
    <w:multiLevelType w:val="hybridMultilevel"/>
    <w:tmpl w:val="2A94C072"/>
    <w:lvl w:ilvl="0" w:tplc="5A061BD0">
      <w:start w:val="1"/>
      <w:numFmt w:val="decimal"/>
      <w:lvlText w:val="%1."/>
      <w:lvlJc w:val="left"/>
      <w:pPr>
        <w:ind w:left="11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D49374">
      <w:numFmt w:val="bullet"/>
      <w:lvlText w:val="•"/>
      <w:lvlJc w:val="left"/>
      <w:pPr>
        <w:ind w:left="1110" w:hanging="428"/>
      </w:pPr>
      <w:rPr>
        <w:lang w:val="ru-RU" w:eastAsia="en-US" w:bidi="ar-SA"/>
      </w:rPr>
    </w:lvl>
    <w:lvl w:ilvl="2" w:tplc="74C41F96">
      <w:numFmt w:val="bullet"/>
      <w:lvlText w:val="•"/>
      <w:lvlJc w:val="left"/>
      <w:pPr>
        <w:ind w:left="2101" w:hanging="428"/>
      </w:pPr>
      <w:rPr>
        <w:lang w:val="ru-RU" w:eastAsia="en-US" w:bidi="ar-SA"/>
      </w:rPr>
    </w:lvl>
    <w:lvl w:ilvl="3" w:tplc="09CC3DBE">
      <w:numFmt w:val="bullet"/>
      <w:lvlText w:val="•"/>
      <w:lvlJc w:val="left"/>
      <w:pPr>
        <w:ind w:left="3091" w:hanging="428"/>
      </w:pPr>
      <w:rPr>
        <w:lang w:val="ru-RU" w:eastAsia="en-US" w:bidi="ar-SA"/>
      </w:rPr>
    </w:lvl>
    <w:lvl w:ilvl="4" w:tplc="2DD82B12">
      <w:numFmt w:val="bullet"/>
      <w:lvlText w:val="•"/>
      <w:lvlJc w:val="left"/>
      <w:pPr>
        <w:ind w:left="4082" w:hanging="428"/>
      </w:pPr>
      <w:rPr>
        <w:lang w:val="ru-RU" w:eastAsia="en-US" w:bidi="ar-SA"/>
      </w:rPr>
    </w:lvl>
    <w:lvl w:ilvl="5" w:tplc="9992F30C">
      <w:numFmt w:val="bullet"/>
      <w:lvlText w:val="•"/>
      <w:lvlJc w:val="left"/>
      <w:pPr>
        <w:ind w:left="5073" w:hanging="428"/>
      </w:pPr>
      <w:rPr>
        <w:lang w:val="ru-RU" w:eastAsia="en-US" w:bidi="ar-SA"/>
      </w:rPr>
    </w:lvl>
    <w:lvl w:ilvl="6" w:tplc="A816CB5A">
      <w:numFmt w:val="bullet"/>
      <w:lvlText w:val="•"/>
      <w:lvlJc w:val="left"/>
      <w:pPr>
        <w:ind w:left="6063" w:hanging="428"/>
      </w:pPr>
      <w:rPr>
        <w:lang w:val="ru-RU" w:eastAsia="en-US" w:bidi="ar-SA"/>
      </w:rPr>
    </w:lvl>
    <w:lvl w:ilvl="7" w:tplc="BFAA8F4E">
      <w:numFmt w:val="bullet"/>
      <w:lvlText w:val="•"/>
      <w:lvlJc w:val="left"/>
      <w:pPr>
        <w:ind w:left="7054" w:hanging="428"/>
      </w:pPr>
      <w:rPr>
        <w:lang w:val="ru-RU" w:eastAsia="en-US" w:bidi="ar-SA"/>
      </w:rPr>
    </w:lvl>
    <w:lvl w:ilvl="8" w:tplc="4824E900">
      <w:numFmt w:val="bullet"/>
      <w:lvlText w:val="•"/>
      <w:lvlJc w:val="left"/>
      <w:pPr>
        <w:ind w:left="8045" w:hanging="428"/>
      </w:pPr>
      <w:rPr>
        <w:lang w:val="ru-RU" w:eastAsia="en-US" w:bidi="ar-SA"/>
      </w:rPr>
    </w:lvl>
  </w:abstractNum>
  <w:abstractNum w:abstractNumId="3" w15:restartNumberingAfterBreak="0">
    <w:nsid w:val="31F531EB"/>
    <w:multiLevelType w:val="hybridMultilevel"/>
    <w:tmpl w:val="9F7ABCBE"/>
    <w:lvl w:ilvl="0" w:tplc="77FC6BBA">
      <w:start w:val="1"/>
      <w:numFmt w:val="decimal"/>
      <w:lvlText w:val="%1."/>
      <w:lvlJc w:val="left"/>
      <w:pPr>
        <w:ind w:left="5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1401EC">
      <w:numFmt w:val="bullet"/>
      <w:lvlText w:val="•"/>
      <w:lvlJc w:val="left"/>
      <w:pPr>
        <w:ind w:left="1488" w:hanging="428"/>
      </w:pPr>
      <w:rPr>
        <w:lang w:val="ru-RU" w:eastAsia="en-US" w:bidi="ar-SA"/>
      </w:rPr>
    </w:lvl>
    <w:lvl w:ilvl="2" w:tplc="0EFC2756">
      <w:numFmt w:val="bullet"/>
      <w:lvlText w:val="•"/>
      <w:lvlJc w:val="left"/>
      <w:pPr>
        <w:ind w:left="2437" w:hanging="428"/>
      </w:pPr>
      <w:rPr>
        <w:lang w:val="ru-RU" w:eastAsia="en-US" w:bidi="ar-SA"/>
      </w:rPr>
    </w:lvl>
    <w:lvl w:ilvl="3" w:tplc="5E5A1A62">
      <w:numFmt w:val="bullet"/>
      <w:lvlText w:val="•"/>
      <w:lvlJc w:val="left"/>
      <w:pPr>
        <w:ind w:left="3385" w:hanging="428"/>
      </w:pPr>
      <w:rPr>
        <w:lang w:val="ru-RU" w:eastAsia="en-US" w:bidi="ar-SA"/>
      </w:rPr>
    </w:lvl>
    <w:lvl w:ilvl="4" w:tplc="69D81C44">
      <w:numFmt w:val="bullet"/>
      <w:lvlText w:val="•"/>
      <w:lvlJc w:val="left"/>
      <w:pPr>
        <w:ind w:left="4334" w:hanging="428"/>
      </w:pPr>
      <w:rPr>
        <w:lang w:val="ru-RU" w:eastAsia="en-US" w:bidi="ar-SA"/>
      </w:rPr>
    </w:lvl>
    <w:lvl w:ilvl="5" w:tplc="D1A0A47E">
      <w:numFmt w:val="bullet"/>
      <w:lvlText w:val="•"/>
      <w:lvlJc w:val="left"/>
      <w:pPr>
        <w:ind w:left="5283" w:hanging="428"/>
      </w:pPr>
      <w:rPr>
        <w:lang w:val="ru-RU" w:eastAsia="en-US" w:bidi="ar-SA"/>
      </w:rPr>
    </w:lvl>
    <w:lvl w:ilvl="6" w:tplc="0E008C2C">
      <w:numFmt w:val="bullet"/>
      <w:lvlText w:val="•"/>
      <w:lvlJc w:val="left"/>
      <w:pPr>
        <w:ind w:left="6231" w:hanging="428"/>
      </w:pPr>
      <w:rPr>
        <w:lang w:val="ru-RU" w:eastAsia="en-US" w:bidi="ar-SA"/>
      </w:rPr>
    </w:lvl>
    <w:lvl w:ilvl="7" w:tplc="E71834C8">
      <w:numFmt w:val="bullet"/>
      <w:lvlText w:val="•"/>
      <w:lvlJc w:val="left"/>
      <w:pPr>
        <w:ind w:left="7180" w:hanging="428"/>
      </w:pPr>
      <w:rPr>
        <w:lang w:val="ru-RU" w:eastAsia="en-US" w:bidi="ar-SA"/>
      </w:rPr>
    </w:lvl>
    <w:lvl w:ilvl="8" w:tplc="3350DBF4">
      <w:numFmt w:val="bullet"/>
      <w:lvlText w:val="•"/>
      <w:lvlJc w:val="left"/>
      <w:pPr>
        <w:ind w:left="8129" w:hanging="428"/>
      </w:pPr>
      <w:rPr>
        <w:lang w:val="ru-RU" w:eastAsia="en-US" w:bidi="ar-SA"/>
      </w:rPr>
    </w:lvl>
  </w:abstractNum>
  <w:abstractNum w:abstractNumId="4" w15:restartNumberingAfterBreak="0">
    <w:nsid w:val="563904A8"/>
    <w:multiLevelType w:val="hybridMultilevel"/>
    <w:tmpl w:val="8E2CD9DA"/>
    <w:lvl w:ilvl="0" w:tplc="131C6BC6">
      <w:start w:val="1"/>
      <w:numFmt w:val="decimal"/>
      <w:lvlText w:val="%1."/>
      <w:lvlJc w:val="left"/>
      <w:pPr>
        <w:ind w:left="54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AEEEE4">
      <w:numFmt w:val="bullet"/>
      <w:lvlText w:val="•"/>
      <w:lvlJc w:val="left"/>
      <w:pPr>
        <w:ind w:left="1488" w:hanging="428"/>
      </w:pPr>
      <w:rPr>
        <w:lang w:val="ru-RU" w:eastAsia="en-US" w:bidi="ar-SA"/>
      </w:rPr>
    </w:lvl>
    <w:lvl w:ilvl="2" w:tplc="3C5C0914">
      <w:numFmt w:val="bullet"/>
      <w:lvlText w:val="•"/>
      <w:lvlJc w:val="left"/>
      <w:pPr>
        <w:ind w:left="2437" w:hanging="428"/>
      </w:pPr>
      <w:rPr>
        <w:lang w:val="ru-RU" w:eastAsia="en-US" w:bidi="ar-SA"/>
      </w:rPr>
    </w:lvl>
    <w:lvl w:ilvl="3" w:tplc="C7884328">
      <w:numFmt w:val="bullet"/>
      <w:lvlText w:val="•"/>
      <w:lvlJc w:val="left"/>
      <w:pPr>
        <w:ind w:left="3385" w:hanging="428"/>
      </w:pPr>
      <w:rPr>
        <w:lang w:val="ru-RU" w:eastAsia="en-US" w:bidi="ar-SA"/>
      </w:rPr>
    </w:lvl>
    <w:lvl w:ilvl="4" w:tplc="D1483A96">
      <w:numFmt w:val="bullet"/>
      <w:lvlText w:val="•"/>
      <w:lvlJc w:val="left"/>
      <w:pPr>
        <w:ind w:left="4334" w:hanging="428"/>
      </w:pPr>
      <w:rPr>
        <w:lang w:val="ru-RU" w:eastAsia="en-US" w:bidi="ar-SA"/>
      </w:rPr>
    </w:lvl>
    <w:lvl w:ilvl="5" w:tplc="E8F24FD0">
      <w:numFmt w:val="bullet"/>
      <w:lvlText w:val="•"/>
      <w:lvlJc w:val="left"/>
      <w:pPr>
        <w:ind w:left="5283" w:hanging="428"/>
      </w:pPr>
      <w:rPr>
        <w:lang w:val="ru-RU" w:eastAsia="en-US" w:bidi="ar-SA"/>
      </w:rPr>
    </w:lvl>
    <w:lvl w:ilvl="6" w:tplc="6BE46CE0">
      <w:numFmt w:val="bullet"/>
      <w:lvlText w:val="•"/>
      <w:lvlJc w:val="left"/>
      <w:pPr>
        <w:ind w:left="6231" w:hanging="428"/>
      </w:pPr>
      <w:rPr>
        <w:lang w:val="ru-RU" w:eastAsia="en-US" w:bidi="ar-SA"/>
      </w:rPr>
    </w:lvl>
    <w:lvl w:ilvl="7" w:tplc="58F06B6C">
      <w:numFmt w:val="bullet"/>
      <w:lvlText w:val="•"/>
      <w:lvlJc w:val="left"/>
      <w:pPr>
        <w:ind w:left="7180" w:hanging="428"/>
      </w:pPr>
      <w:rPr>
        <w:lang w:val="ru-RU" w:eastAsia="en-US" w:bidi="ar-SA"/>
      </w:rPr>
    </w:lvl>
    <w:lvl w:ilvl="8" w:tplc="AD9CEB40">
      <w:numFmt w:val="bullet"/>
      <w:lvlText w:val="•"/>
      <w:lvlJc w:val="left"/>
      <w:pPr>
        <w:ind w:left="8129" w:hanging="428"/>
      </w:pPr>
      <w:rPr>
        <w:lang w:val="ru-RU" w:eastAsia="en-US" w:bidi="ar-SA"/>
      </w:rPr>
    </w:lvl>
  </w:abstractNum>
  <w:abstractNum w:abstractNumId="5" w15:restartNumberingAfterBreak="0">
    <w:nsid w:val="59183247"/>
    <w:multiLevelType w:val="hybridMultilevel"/>
    <w:tmpl w:val="F4F648B2"/>
    <w:lvl w:ilvl="0" w:tplc="38F4358A">
      <w:numFmt w:val="bullet"/>
      <w:lvlText w:val=""/>
      <w:lvlJc w:val="left"/>
      <w:pPr>
        <w:ind w:left="114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FF84030">
      <w:numFmt w:val="bullet"/>
      <w:lvlText w:val="•"/>
      <w:lvlJc w:val="left"/>
      <w:pPr>
        <w:ind w:left="1110" w:hanging="428"/>
      </w:pPr>
      <w:rPr>
        <w:lang w:val="ru-RU" w:eastAsia="en-US" w:bidi="ar-SA"/>
      </w:rPr>
    </w:lvl>
    <w:lvl w:ilvl="2" w:tplc="F356D436">
      <w:numFmt w:val="bullet"/>
      <w:lvlText w:val="•"/>
      <w:lvlJc w:val="left"/>
      <w:pPr>
        <w:ind w:left="2101" w:hanging="428"/>
      </w:pPr>
      <w:rPr>
        <w:lang w:val="ru-RU" w:eastAsia="en-US" w:bidi="ar-SA"/>
      </w:rPr>
    </w:lvl>
    <w:lvl w:ilvl="3" w:tplc="D046AF44">
      <w:numFmt w:val="bullet"/>
      <w:lvlText w:val="•"/>
      <w:lvlJc w:val="left"/>
      <w:pPr>
        <w:ind w:left="3091" w:hanging="428"/>
      </w:pPr>
      <w:rPr>
        <w:lang w:val="ru-RU" w:eastAsia="en-US" w:bidi="ar-SA"/>
      </w:rPr>
    </w:lvl>
    <w:lvl w:ilvl="4" w:tplc="36802110">
      <w:numFmt w:val="bullet"/>
      <w:lvlText w:val="•"/>
      <w:lvlJc w:val="left"/>
      <w:pPr>
        <w:ind w:left="4082" w:hanging="428"/>
      </w:pPr>
      <w:rPr>
        <w:lang w:val="ru-RU" w:eastAsia="en-US" w:bidi="ar-SA"/>
      </w:rPr>
    </w:lvl>
    <w:lvl w:ilvl="5" w:tplc="B920B20A">
      <w:numFmt w:val="bullet"/>
      <w:lvlText w:val="•"/>
      <w:lvlJc w:val="left"/>
      <w:pPr>
        <w:ind w:left="5073" w:hanging="428"/>
      </w:pPr>
      <w:rPr>
        <w:lang w:val="ru-RU" w:eastAsia="en-US" w:bidi="ar-SA"/>
      </w:rPr>
    </w:lvl>
    <w:lvl w:ilvl="6" w:tplc="B1102626">
      <w:numFmt w:val="bullet"/>
      <w:lvlText w:val="•"/>
      <w:lvlJc w:val="left"/>
      <w:pPr>
        <w:ind w:left="6063" w:hanging="428"/>
      </w:pPr>
      <w:rPr>
        <w:lang w:val="ru-RU" w:eastAsia="en-US" w:bidi="ar-SA"/>
      </w:rPr>
    </w:lvl>
    <w:lvl w:ilvl="7" w:tplc="F8F45BA6">
      <w:numFmt w:val="bullet"/>
      <w:lvlText w:val="•"/>
      <w:lvlJc w:val="left"/>
      <w:pPr>
        <w:ind w:left="7054" w:hanging="428"/>
      </w:pPr>
      <w:rPr>
        <w:lang w:val="ru-RU" w:eastAsia="en-US" w:bidi="ar-SA"/>
      </w:rPr>
    </w:lvl>
    <w:lvl w:ilvl="8" w:tplc="89FE45E0">
      <w:numFmt w:val="bullet"/>
      <w:lvlText w:val="•"/>
      <w:lvlJc w:val="left"/>
      <w:pPr>
        <w:ind w:left="8045" w:hanging="428"/>
      </w:pPr>
      <w:rPr>
        <w:lang w:val="ru-RU" w:eastAsia="en-US" w:bidi="ar-SA"/>
      </w:rPr>
    </w:lvl>
  </w:abstractNum>
  <w:abstractNum w:abstractNumId="6" w15:restartNumberingAfterBreak="0">
    <w:nsid w:val="5B26167E"/>
    <w:multiLevelType w:val="hybridMultilevel"/>
    <w:tmpl w:val="21D094A4"/>
    <w:lvl w:ilvl="0" w:tplc="D83E8178">
      <w:start w:val="1"/>
      <w:numFmt w:val="decimal"/>
      <w:lvlText w:val="%1."/>
      <w:lvlJc w:val="left"/>
      <w:pPr>
        <w:ind w:left="11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3013AA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550D77E">
      <w:numFmt w:val="bullet"/>
      <w:lvlText w:val="•"/>
      <w:lvlJc w:val="left"/>
      <w:pPr>
        <w:ind w:left="1594" w:hanging="360"/>
      </w:pPr>
      <w:rPr>
        <w:lang w:val="ru-RU" w:eastAsia="en-US" w:bidi="ar-SA"/>
      </w:rPr>
    </w:lvl>
    <w:lvl w:ilvl="3" w:tplc="98662EEA">
      <w:numFmt w:val="bullet"/>
      <w:lvlText w:val="•"/>
      <w:lvlJc w:val="left"/>
      <w:pPr>
        <w:ind w:left="2648" w:hanging="360"/>
      </w:pPr>
      <w:rPr>
        <w:lang w:val="ru-RU" w:eastAsia="en-US" w:bidi="ar-SA"/>
      </w:rPr>
    </w:lvl>
    <w:lvl w:ilvl="4" w:tplc="52422A48">
      <w:numFmt w:val="bullet"/>
      <w:lvlText w:val="•"/>
      <w:lvlJc w:val="left"/>
      <w:pPr>
        <w:ind w:left="3702" w:hanging="360"/>
      </w:pPr>
      <w:rPr>
        <w:lang w:val="ru-RU" w:eastAsia="en-US" w:bidi="ar-SA"/>
      </w:rPr>
    </w:lvl>
    <w:lvl w:ilvl="5" w:tplc="91B41876">
      <w:numFmt w:val="bullet"/>
      <w:lvlText w:val="•"/>
      <w:lvlJc w:val="left"/>
      <w:pPr>
        <w:ind w:left="4756" w:hanging="360"/>
      </w:pPr>
      <w:rPr>
        <w:lang w:val="ru-RU" w:eastAsia="en-US" w:bidi="ar-SA"/>
      </w:rPr>
    </w:lvl>
    <w:lvl w:ilvl="6" w:tplc="E918F32E">
      <w:numFmt w:val="bullet"/>
      <w:lvlText w:val="•"/>
      <w:lvlJc w:val="left"/>
      <w:pPr>
        <w:ind w:left="5810" w:hanging="360"/>
      </w:pPr>
      <w:rPr>
        <w:lang w:val="ru-RU" w:eastAsia="en-US" w:bidi="ar-SA"/>
      </w:rPr>
    </w:lvl>
    <w:lvl w:ilvl="7" w:tplc="E9EE0242">
      <w:numFmt w:val="bullet"/>
      <w:lvlText w:val="•"/>
      <w:lvlJc w:val="left"/>
      <w:pPr>
        <w:ind w:left="6864" w:hanging="360"/>
      </w:pPr>
      <w:rPr>
        <w:lang w:val="ru-RU" w:eastAsia="en-US" w:bidi="ar-SA"/>
      </w:rPr>
    </w:lvl>
    <w:lvl w:ilvl="8" w:tplc="FDA07E46">
      <w:numFmt w:val="bullet"/>
      <w:lvlText w:val="•"/>
      <w:lvlJc w:val="left"/>
      <w:pPr>
        <w:ind w:left="7918" w:hanging="360"/>
      </w:pPr>
      <w:rPr>
        <w:lang w:val="ru-RU" w:eastAsia="en-US" w:bidi="ar-SA"/>
      </w:rPr>
    </w:lvl>
  </w:abstractNum>
  <w:abstractNum w:abstractNumId="7" w15:restartNumberingAfterBreak="0">
    <w:nsid w:val="625B0B4E"/>
    <w:multiLevelType w:val="hybridMultilevel"/>
    <w:tmpl w:val="D58AB92A"/>
    <w:lvl w:ilvl="0" w:tplc="2022FCF6">
      <w:start w:val="1"/>
      <w:numFmt w:val="decimal"/>
      <w:lvlText w:val="%1."/>
      <w:lvlJc w:val="left"/>
      <w:pPr>
        <w:ind w:left="11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4A341C">
      <w:numFmt w:val="bullet"/>
      <w:lvlText w:val="•"/>
      <w:lvlJc w:val="left"/>
      <w:pPr>
        <w:ind w:left="1110" w:hanging="428"/>
      </w:pPr>
      <w:rPr>
        <w:lang w:val="ru-RU" w:eastAsia="en-US" w:bidi="ar-SA"/>
      </w:rPr>
    </w:lvl>
    <w:lvl w:ilvl="2" w:tplc="767CEC98">
      <w:numFmt w:val="bullet"/>
      <w:lvlText w:val="•"/>
      <w:lvlJc w:val="left"/>
      <w:pPr>
        <w:ind w:left="2101" w:hanging="428"/>
      </w:pPr>
      <w:rPr>
        <w:lang w:val="ru-RU" w:eastAsia="en-US" w:bidi="ar-SA"/>
      </w:rPr>
    </w:lvl>
    <w:lvl w:ilvl="3" w:tplc="4C724A24">
      <w:numFmt w:val="bullet"/>
      <w:lvlText w:val="•"/>
      <w:lvlJc w:val="left"/>
      <w:pPr>
        <w:ind w:left="3091" w:hanging="428"/>
      </w:pPr>
      <w:rPr>
        <w:lang w:val="ru-RU" w:eastAsia="en-US" w:bidi="ar-SA"/>
      </w:rPr>
    </w:lvl>
    <w:lvl w:ilvl="4" w:tplc="A95CE368">
      <w:numFmt w:val="bullet"/>
      <w:lvlText w:val="•"/>
      <w:lvlJc w:val="left"/>
      <w:pPr>
        <w:ind w:left="4082" w:hanging="428"/>
      </w:pPr>
      <w:rPr>
        <w:lang w:val="ru-RU" w:eastAsia="en-US" w:bidi="ar-SA"/>
      </w:rPr>
    </w:lvl>
    <w:lvl w:ilvl="5" w:tplc="D31A20CC">
      <w:numFmt w:val="bullet"/>
      <w:lvlText w:val="•"/>
      <w:lvlJc w:val="left"/>
      <w:pPr>
        <w:ind w:left="5073" w:hanging="428"/>
      </w:pPr>
      <w:rPr>
        <w:lang w:val="ru-RU" w:eastAsia="en-US" w:bidi="ar-SA"/>
      </w:rPr>
    </w:lvl>
    <w:lvl w:ilvl="6" w:tplc="B478E1A0">
      <w:numFmt w:val="bullet"/>
      <w:lvlText w:val="•"/>
      <w:lvlJc w:val="left"/>
      <w:pPr>
        <w:ind w:left="6063" w:hanging="428"/>
      </w:pPr>
      <w:rPr>
        <w:lang w:val="ru-RU" w:eastAsia="en-US" w:bidi="ar-SA"/>
      </w:rPr>
    </w:lvl>
    <w:lvl w:ilvl="7" w:tplc="6728F97E">
      <w:numFmt w:val="bullet"/>
      <w:lvlText w:val="•"/>
      <w:lvlJc w:val="left"/>
      <w:pPr>
        <w:ind w:left="7054" w:hanging="428"/>
      </w:pPr>
      <w:rPr>
        <w:lang w:val="ru-RU" w:eastAsia="en-US" w:bidi="ar-SA"/>
      </w:rPr>
    </w:lvl>
    <w:lvl w:ilvl="8" w:tplc="1B5E68AC">
      <w:numFmt w:val="bullet"/>
      <w:lvlText w:val="•"/>
      <w:lvlJc w:val="left"/>
      <w:pPr>
        <w:ind w:left="8045" w:hanging="428"/>
      </w:pPr>
      <w:rPr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F5"/>
    <w:rsid w:val="00643040"/>
    <w:rsid w:val="00C7436C"/>
    <w:rsid w:val="00F0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FC410-8F6B-4011-8AD2-4189C3B2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3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43040"/>
    <w:pPr>
      <w:ind w:left="5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4304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64304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4304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43040"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1463</Words>
  <Characters>8345</Characters>
  <Application>Microsoft Office Word</Application>
  <DocSecurity>0</DocSecurity>
  <Lines>69</Lines>
  <Paragraphs>19</Paragraphs>
  <ScaleCrop>false</ScaleCrop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2021-10-01T01:09:00Z</dcterms:created>
  <dcterms:modified xsi:type="dcterms:W3CDTF">2021-10-01T01:09:00Z</dcterms:modified>
</cp:coreProperties>
</file>