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DB7033" w:rsidRDefault="001B149D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302895</wp:posOffset>
            </wp:positionH>
            <wp:positionV relativeFrom="paragraph">
              <wp:posOffset>833120</wp:posOffset>
            </wp:positionV>
            <wp:extent cx="4648200" cy="2103120"/>
            <wp:effectExtent l="114300" t="76200" r="95250" b="87630"/>
            <wp:wrapNone/>
            <wp:docPr id="2" name="Рисунок 1" descr="20221125_175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125_17512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103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-187960</wp:posOffset>
            </wp:positionH>
            <wp:positionV relativeFrom="paragraph">
              <wp:posOffset>3090545</wp:posOffset>
            </wp:positionV>
            <wp:extent cx="2049145" cy="2054225"/>
            <wp:effectExtent l="114300" t="76200" r="103505" b="79375"/>
            <wp:wrapNone/>
            <wp:docPr id="1" name="Рисунок 0" descr="IMG-2022112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26-WA001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2054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2118995</wp:posOffset>
            </wp:positionH>
            <wp:positionV relativeFrom="paragraph">
              <wp:posOffset>3300095</wp:posOffset>
            </wp:positionV>
            <wp:extent cx="3498850" cy="1576705"/>
            <wp:effectExtent l="114300" t="76200" r="101600" b="80645"/>
            <wp:wrapNone/>
            <wp:docPr id="5" name="Рисунок 4" descr="20221125_175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125_17543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8850" cy="15767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3952240</wp:posOffset>
            </wp:positionH>
            <wp:positionV relativeFrom="paragraph">
              <wp:posOffset>5137785</wp:posOffset>
            </wp:positionV>
            <wp:extent cx="1665605" cy="3686810"/>
            <wp:effectExtent l="133350" t="76200" r="125095" b="85090"/>
            <wp:wrapNone/>
            <wp:docPr id="6" name="Рисунок 5" descr="20221125_175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125_17522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36868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5415280</wp:posOffset>
            </wp:positionV>
            <wp:extent cx="1751965" cy="3409950"/>
            <wp:effectExtent l="114300" t="76200" r="95885" b="76200"/>
            <wp:wrapNone/>
            <wp:docPr id="3" name="Рисунок 2" descr="20221125_175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125_175235.jpg"/>
                    <pic:cNvPicPr/>
                  </pic:nvPicPr>
                  <pic:blipFill>
                    <a:blip r:embed="rId8" cstate="print"/>
                    <a:srcRect t="12313"/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3409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5688330</wp:posOffset>
            </wp:positionV>
            <wp:extent cx="1529080" cy="3417570"/>
            <wp:effectExtent l="76200" t="76200" r="109220" b="87630"/>
            <wp:wrapNone/>
            <wp:docPr id="4" name="Рисунок 3" descr="20221125_175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125_17524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34175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8F5FD2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-17.25pt;margin-top:3.9pt;width:467.05pt;height:56.45pt;z-index:251660288;mso-position-horizontal-relative:text;mso-position-vertical-relative:tex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Родительская гостиная «Секреты счастливой мамы»"/>
          </v:shape>
        </w:pict>
      </w:r>
    </w:p>
    <w:sectPr w:rsidR="00DB7033" w:rsidSect="008F5FD2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grammar="clean"/>
  <w:defaultTabStop w:val="708"/>
  <w:characterSpacingControl w:val="doNotCompress"/>
  <w:compat/>
  <w:rsids>
    <w:rsidRoot w:val="008F5FD2"/>
    <w:rsid w:val="001B149D"/>
    <w:rsid w:val="008F5FD2"/>
    <w:rsid w:val="00DB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2022-11-26T13:10:00Z</dcterms:created>
  <dcterms:modified xsi:type="dcterms:W3CDTF">2022-11-26T13:19:00Z</dcterms:modified>
</cp:coreProperties>
</file>