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8C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61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6E1639"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 учреждение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дополнительного образования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1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«Дворец спорта для детей и юношества»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9F2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Воспитательная Программа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2021-2025г.г.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срок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5 лет)</w:t>
      </w:r>
    </w:p>
    <w:p w:rsidR="006E1639" w:rsidRPr="009F278C" w:rsidRDefault="00AD161B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613352" w:rsidRDefault="00613352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613352" w:rsidRDefault="00613352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613352" w:rsidRDefault="00613352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613352" w:rsidRDefault="00613352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6E1639" w:rsidRDefault="00AD161B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Подготовила:</w:t>
      </w:r>
    </w:p>
    <w:p w:rsidR="00AD161B" w:rsidRDefault="006E1639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Заместитель директора по учебно-воспитательной работе  </w:t>
      </w:r>
    </w:p>
    <w:p w:rsidR="006E1639" w:rsidRPr="00AD161B" w:rsidRDefault="006E1639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В.Л.Лытасова</w:t>
      </w:r>
      <w:proofErr w:type="spellEnd"/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D161B" w:rsidRPr="00AD161B" w:rsidRDefault="006E1639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г.Онега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Архангельской обл.</w:t>
      </w:r>
    </w:p>
    <w:p w:rsidR="00AD161B" w:rsidRPr="009F278C" w:rsidRDefault="009F278C" w:rsidP="009F278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2021г.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13352" w:rsidRDefault="00613352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352" w:rsidRDefault="00613352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471" w:rsidRDefault="00517471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352" w:rsidRDefault="00613352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352" w:rsidRDefault="00613352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61B" w:rsidRPr="00AD161B" w:rsidRDefault="00AD161B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Содержание: </w:t>
      </w:r>
    </w:p>
    <w:p w:rsidR="00AD161B" w:rsidRPr="00AD161B" w:rsidRDefault="00AD161B" w:rsidP="009F2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                        </w:t>
      </w:r>
      <w:r w:rsidR="009F2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стр.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Пояснительная записка.                                                                                 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A6120C" w:rsidRPr="00AD161B" w:rsidRDefault="00AD161B" w:rsidP="00A612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оспитательная система</w:t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5</w:t>
      </w:r>
    </w:p>
    <w:p w:rsidR="0097740A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Этапы построения.                                                                                         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</w:t>
      </w:r>
    </w:p>
    <w:p w:rsidR="00BA004A" w:rsidRPr="00AD161B" w:rsidRDefault="00BA004A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Модель выпускника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</w:t>
      </w:r>
    </w:p>
    <w:p w:rsidR="00AD161B" w:rsidRPr="00AD161B" w:rsidRDefault="00BA004A" w:rsidP="00F11D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.Организация деятельности по воспитательной работе </w:t>
      </w:r>
      <w:r w:rsidR="00F1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Дворца спорта        </w:t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613352" w:rsidRDefault="00BA004A" w:rsidP="0061335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1.Главные</w:t>
      </w:r>
      <w:proofErr w:type="gramEnd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воспитательной работы.                               </w:t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8</w:t>
      </w:r>
    </w:p>
    <w:p w:rsidR="00613352" w:rsidRPr="00613352" w:rsidRDefault="00BA004A" w:rsidP="0061335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613352" w:rsidRPr="00613352">
        <w:rPr>
          <w:b/>
          <w:bCs/>
          <w:sz w:val="28"/>
          <w:szCs w:val="28"/>
        </w:rPr>
        <w:t xml:space="preserve"> </w:t>
      </w:r>
      <w:proofErr w:type="spellStart"/>
      <w:r w:rsidR="00613352" w:rsidRPr="00613352"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 w:rsidR="00613352" w:rsidRPr="00613352">
        <w:rPr>
          <w:rFonts w:ascii="Times New Roman" w:hAnsi="Times New Roman"/>
          <w:bCs/>
          <w:sz w:val="28"/>
          <w:szCs w:val="28"/>
        </w:rPr>
        <w:t xml:space="preserve"> - </w:t>
      </w:r>
      <w:proofErr w:type="gramStart"/>
      <w:r w:rsidR="00613352" w:rsidRPr="00613352">
        <w:rPr>
          <w:rFonts w:ascii="Times New Roman" w:hAnsi="Times New Roman"/>
          <w:bCs/>
          <w:sz w:val="28"/>
          <w:szCs w:val="28"/>
        </w:rPr>
        <w:t>методическое  и</w:t>
      </w:r>
      <w:proofErr w:type="gramEnd"/>
      <w:r w:rsidR="00613352" w:rsidRPr="00613352">
        <w:rPr>
          <w:rFonts w:ascii="Times New Roman" w:hAnsi="Times New Roman"/>
          <w:bCs/>
          <w:sz w:val="28"/>
          <w:szCs w:val="28"/>
        </w:rPr>
        <w:t xml:space="preserve"> психологическое сопровож</w:t>
      </w:r>
      <w:r w:rsidR="00613352" w:rsidRPr="00613352">
        <w:rPr>
          <w:bCs/>
          <w:sz w:val="28"/>
          <w:szCs w:val="28"/>
        </w:rPr>
        <w:t xml:space="preserve">дение </w:t>
      </w:r>
      <w:r w:rsidR="00613352">
        <w:rPr>
          <w:bCs/>
          <w:sz w:val="28"/>
          <w:szCs w:val="28"/>
        </w:rPr>
        <w:t xml:space="preserve">    </w:t>
      </w:r>
      <w:r w:rsidR="0097740A">
        <w:rPr>
          <w:bCs/>
          <w:sz w:val="28"/>
          <w:szCs w:val="28"/>
        </w:rPr>
        <w:t xml:space="preserve">            9</w:t>
      </w:r>
      <w:r w:rsidR="00613352">
        <w:rPr>
          <w:bCs/>
          <w:sz w:val="28"/>
          <w:szCs w:val="28"/>
        </w:rPr>
        <w:t xml:space="preserve">         </w:t>
      </w:r>
      <w:r w:rsidR="00613352" w:rsidRPr="00735D23">
        <w:rPr>
          <w:rFonts w:ascii="Times New Roman" w:hAnsi="Times New Roman" w:cs="Times New Roman"/>
          <w:bCs/>
          <w:sz w:val="28"/>
          <w:szCs w:val="28"/>
        </w:rPr>
        <w:t>образовательного процесса</w:t>
      </w:r>
    </w:p>
    <w:p w:rsidR="0097740A" w:rsidRDefault="00BA004A" w:rsidP="00A10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6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взаимодействия с родителями                                                        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1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AD161B" w:rsidRPr="00AD161B" w:rsidRDefault="00BA004A" w:rsidP="00A10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работа.</w:t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  </w:t>
      </w:r>
      <w:r w:rsidR="0097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AD161B" w:rsidRPr="00AD161B" w:rsidRDefault="00BA004A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Критерии эффективности воспитательной работы с </w:t>
      </w:r>
      <w:proofErr w:type="spellStart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="0073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тренировочной группой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оценки деятельности</w:t>
      </w:r>
      <w:r w:rsidR="00FF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13</w:t>
      </w:r>
    </w:p>
    <w:p w:rsidR="00145667" w:rsidRPr="00AD161B" w:rsidRDefault="00AD161B" w:rsidP="001456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="00145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дополнительного образования и тренера 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97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7471" w:rsidRPr="00AD161B" w:rsidRDefault="00145667" w:rsidP="005174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Основные проблемы и тенденции воспитания в</w:t>
      </w:r>
      <w:r w:rsidR="0051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Дворце спорта           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19</w:t>
      </w:r>
    </w:p>
    <w:p w:rsidR="006E1639" w:rsidRPr="00AD161B" w:rsidRDefault="00BA004A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Улучшение </w:t>
      </w:r>
      <w:r w:rsidR="00145667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 и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воспитательной </w:t>
      </w:r>
      <w:r w:rsidR="00735D23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 Дворца</w:t>
      </w:r>
      <w:r w:rsidR="00145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E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5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97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AD161B" w:rsidRPr="00AD161B" w:rsidRDefault="00613352" w:rsidP="006E16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A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.Список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D23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литературы</w:t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22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1DE2" w:rsidRDefault="00F11DE2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DE2" w:rsidRPr="00AD161B" w:rsidRDefault="00F11DE2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13352" w:rsidRDefault="00613352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C2324" w:rsidRDefault="003C2324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C2324" w:rsidRDefault="003C2324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13352" w:rsidRDefault="00613352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35D23" w:rsidRDefault="00735D23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161B" w:rsidRPr="00AD161B" w:rsidRDefault="00AD161B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1.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записка.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Настоящая Воспитательная Программа составлена в соответствии с Законом РФ «Об образовании», Ко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нвенцией ООН о правах ребенка, т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иповым положением об образовательном учреждении     дополнительного образования детей (постановление Правительства РФ от 26.06.2012г. №504, Федеральным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 от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30.03.2008г. №329-ФЗ «О физической культуре и спорте в Российской Федерации».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образовании» определил основ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со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держательным видом в учреждении дополнительного </w:t>
      </w:r>
      <w:proofErr w:type="gramStart"/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но система дополнительного образования - это в большей степени социальная среда по воспитанию лич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так как именно в учреждении дополнительного об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разования, как нигде, воспитательный и образовательный процесс двуедин.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государство предоставило возможность уч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реждению дополнительного образования самостоятель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определять </w:t>
      </w:r>
      <w:r w:rsidR="00D2198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 предлагаемых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услуг и создавать для себя оптимальный вариант воспи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тательной программы.</w:t>
      </w:r>
    </w:p>
    <w:p w:rsidR="00D21985" w:rsidRDefault="00AD161B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 «Об образовании» ставит перед учреждениями дополнительного образования сле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дующие задачи: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 детей мотивации к познанию и творчеству;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здоровья;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самопознание;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к жизни в обществе;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рование общей культуры; </w:t>
      </w:r>
    </w:p>
    <w:p w:rsidR="00D21985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семьей; </w:t>
      </w:r>
    </w:p>
    <w:p w:rsidR="00AD161B" w:rsidRPr="00AD161B" w:rsidRDefault="00D21985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содержательного досуга.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Концепции модернизации российской системы об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разования определено, что учреждение дополнительно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образования детей были и остаются одним из самых определяющих факторов развития склонностей, способ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ностей и интересов социального и профессионального са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моопределения детей и молодежи.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 В учреждениях дополнительного образования детей физкультурно-спортивной направленности, </w:t>
      </w:r>
      <w:r w:rsidR="00D2198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деятельностью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доп. 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образования и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тренеров -преподавателей осуществляет, как правило, заместитель директора учреждения по воспитательной работе. Его участие в образовательном процессе определено должностными обязанностями.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Воспитание – прежде всего, создание условий для развития внутреннего потенциала ребенка. Все более приоритетной становится индивидуальная работа с детьми, затрагивающая основы физического </w:t>
      </w:r>
      <w:r w:rsidR="00D2198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психического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каждого ребенка.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В. А. Сухомлинский писал: «Обучение - важнейшее средство умственного воспитания. Успех умственного вос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питания определяется такими факторами, как богатство всей духовной жизни школы, духовное богатство педа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гога, широта его кругозора, его эрудиция, культура, со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держание учебных программ, характер методов обуче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организация умственного труда на уроке и дома».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Функции тренера-</w:t>
      </w:r>
      <w:r w:rsidR="00D2198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 определяются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необходимостью создания условий существования ребенка в образовательном учреждении для его успешной жизнедеятельности, содействия разностороннему творческому развитию личности, духовному становлению, постижению смысла жизни. Тренер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получая и обрабатывая 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своих воспитанниках, их психофизическом развитии, социальном окружении, семейных обстоятельствах, контролирует ход целостного воспитательного процесса, процесс становления личности каждого ребенка, его нравственных качеств; анализирует характер оказываемых на него воздействий; отслеживает учебную деятельность каждого воспитанника и всей учебной группы, самоопределение, самовоспитание и саморазвитие обучающихся, формирование учебной группы, развитие творческих способностей воспитанников, взаимоотношения с другими участниками воспитательного процесса.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 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Тренер, </w:t>
      </w:r>
      <w:proofErr w:type="gramStart"/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мотивацию к обучению каждого отдельного ребенка, изучая его возрастные и индивидуальные особенности развития и стимулирования познавательных интересов, через разнообразные формы и методы индивидуальной работы. Создает благоприятные условия для развития гражданственности, мировоззренческой культуры, навыков созидательного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труда, творческой индивидуальности, успешного вхождения ребенка в социум, формирования демократической культуры в учебной группе и учреждении.</w:t>
      </w:r>
    </w:p>
    <w:p w:rsidR="00AD161B" w:rsidRPr="00AD161B" w:rsidRDefault="00AD161B" w:rsidP="00613352">
      <w:pPr>
        <w:shd w:val="clear" w:color="auto" w:fill="FFFFFF"/>
        <w:spacing w:after="0" w:line="36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Одним из важнейших социальных институтов воспитания является семья. Работа тренера-преподавателя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выработку близких по сути требований, организацию помощи в обучении, физическом и духовно</w:t>
      </w:r>
      <w:r w:rsidR="00BA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развитии обучающегося. Педагог </w:t>
      </w:r>
      <w:r w:rsidR="00BA004A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привлекать родителей к участию в воспитательном процессе в образовательном учреждении, что способствует созданию благоприятного климата в семье, психологического и эмоционального комфорта ребенка в учреждении и за ее пределами. Педагог может организовывать работу по повышению педагогической и психологической культуры родителей через проведение родительских собраний, совместную деятельность.</w:t>
      </w:r>
    </w:p>
    <w:p w:rsidR="00AD161B" w:rsidRPr="00AD161B" w:rsidRDefault="00AD161B" w:rsidP="00D21985">
      <w:pPr>
        <w:shd w:val="clear" w:color="auto" w:fill="FFFFFF"/>
        <w:spacing w:after="0" w:line="36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D219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Воспитательная система.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поэтапное создание в </w:t>
      </w:r>
      <w:r w:rsidR="00D2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учреждении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развития свободной, талантливой, физически здоровой личности ребенка, обогащенной знаниями, готовой к созидательной трудовой деятельности и нравственному поведению.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осознанное восприятие учащимися ценности своего здоровья;</w:t>
      </w:r>
    </w:p>
    <w:p w:rsidR="00F11DE2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обладанию эмоционально-волевой регуляцией, необходимой для успешного достижения поставленных целей или отказа от нереальных планов;</w:t>
      </w:r>
      <w:r w:rsidR="00D219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C23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</w:p>
    <w:p w:rsidR="00AD161B" w:rsidRPr="00AD161B" w:rsidRDefault="00D21985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Этапы построения.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161B"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I этап - подготовительный, проектный ( сентябрь 2021г.- август 2022г.)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пробудить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ворческую активность у тренеров, педагогов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обучающихся, родителей, </w:t>
      </w:r>
      <w:r w:rsidR="009F278C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 единую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тактику в школе, связ</w:t>
      </w:r>
      <w:r w:rsidR="009F2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воедино звенья цепи: тренер, педагог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обучающиеся, родители, общественность.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основные физические способности;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воспитанников.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Основные направления деятельности.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объединение детей в спортивные коллективы;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общешкольные мероприятия проводить по типу КТД;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мнений, интересов детей, родителей(законных представителей), тренеров-преподавателей;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состава  обучающихся, выявление родительского актива;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социума;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подбор и расстановка кадров;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профессионального роста тренеров-преподавателей, создание основы для развития спортивных успехов.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 этап – практический (сентябрь 2022г. - август 2024г.)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Цель: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основные направления, формы и виды деятельности, т.е. стратегию и тактику развития и совершенствования воспитательной системы</w:t>
      </w: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Задачи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всех задач первого этапа;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школьных традиций;</w:t>
      </w:r>
    </w:p>
    <w:p w:rsidR="00AD161B" w:rsidRPr="00AD161B" w:rsidRDefault="00AD161B" w:rsidP="009F2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 каждом ребенке самостоятельности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инициативности, ответственности, творчества.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Четкое планирование как одна из важнейших предпосылок эффективности системы воспитательной работы. Стратегия и тактика развития и совершенствования воспитательной работы зависит от плана – ясной программы педагогических действий с содержательной и временной последовательностью;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воспитательная работа проходит через все виды и формы деятельности школы. Учебный процесс несет большой воспитательный заряд. Это подсистема связана с появлением новых программ, с формами и методами организации их восприятия (конкурсы, фестивали, игровые формы, спартакиады, смотры);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ДО –   творческие мероприятия, участие в районных программах;</w:t>
      </w: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в социуме с родителями.</w:t>
      </w: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 этап – обобщающий ( сентябрь 2024г. – август 2025г.)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обеспечить надежные качественные результаты образовательного и воспитательного процесса в условиях его вар</w:t>
      </w:r>
      <w:r w:rsidR="009F2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иативности.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Задачи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системы отношений, помогающей ребенку на каждом возрастном этапе;</w:t>
      </w:r>
    </w:p>
    <w:p w:rsidR="00AD161B" w:rsidRPr="00AD161B" w:rsidRDefault="009F278C" w:rsidP="009F2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решать свои задачи в основных сферах деятельности;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обучение и воспитание детей в интересах развития личности, семьи, города.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 Модель выпускника Д</w:t>
      </w:r>
      <w:r w:rsidR="009772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ворца спорта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В системе подготовки спортсменов модель  спортсмена</w:t>
      </w:r>
      <w:r w:rsidR="00AD161B"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(модель спортсмена определенной готовности), рассматриваемая как цель спортивной подготовки, является одной из важнейших подсистем.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разработки моделей  спортсменов и эффективного управления спортивной подготовки необходимо, прежде всего, изучение поведения сильнейших спортсменов в условиях ответственных соревнований, так как в этих условиях проявляются их   технико-тактические и психофизические возможности для достижения наивысших рекордных результатов.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физических способностях человека судят по его достижениям, по тому, как быстро он обучается простым и сложным двигательным действиям, приобретает определенные умения и навыки. Основу физических способностей человека составляют задатки, заложенные в его генотипе. К ним относятся показатели телосложения - конституция, тотальные размеры тела, темпы биологического созревания, некоторые функциональные показатели, свойства нервных процессов (сила, подвижность, уравновешенность);  психодинамические  характеристики  ( темперамент, характер, особенности регуляции и </w:t>
      </w:r>
      <w:proofErr w:type="spellStart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психических особенностей), в этом же ряду необходимо рассматривать и врожденные аномалии, которые в виде задатков или факторов риска ( наследственная предрасположенность к ряду 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заболеваний) заложены в генетическую программу развития ребенка. В данном случае они выступают как лимитирующие факторы развития определенных способностей индивида.</w:t>
      </w:r>
    </w:p>
    <w:p w:rsidR="00206FF4" w:rsidRDefault="00AD161B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Организация деятельн</w:t>
      </w:r>
      <w:r w:rsidR="00206F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ости по воспитательной работе во </w:t>
      </w:r>
    </w:p>
    <w:p w:rsidR="00AD161B" w:rsidRPr="00AD161B" w:rsidRDefault="00A73A94" w:rsidP="009F2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A0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Дворце спорта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9F278C" w:rsidRDefault="00AD161B" w:rsidP="009F278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</w:t>
      </w:r>
      <w:r w:rsidRPr="009F2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системы воспитательной работы с обучающимися, формирование гражданско-патриотического сознания, нравственной позиции, подготовка их к жизни в сложных условия</w:t>
      </w:r>
      <w:r w:rsidR="009F2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современной действительности.</w:t>
      </w:r>
      <w:r w:rsidRPr="00AD16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личности человека;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работу концептуальных основ гуманистического воспитания;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воспитывающей среды;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  программы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обучающихся в школе;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новых подходов к организации воспитательного процесса: гуманистического, личностно ориентированного, комплексного создания условий для развития личности ребенка;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коллектива;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уровня воспитанности личности занимающихся. 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5.1. </w:t>
      </w:r>
      <w:proofErr w:type="gramStart"/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Главные  принципы</w:t>
      </w:r>
      <w:proofErr w:type="gramEnd"/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воспитательной  работы: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честным с обучающимися;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добрым, но не добреньким, не заигрывать с детьми;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требовательным и справедливым, объяснять свои требования;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обещаний, которые не можешь выполнить. Пообещав, всегда исполняй;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делать ничего формально;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последовательным и объективным;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самим собой, оставаться в ладу со своими чувствами, сочетая искренность с требовательностью и добротой;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Искать новое, критически осмысливать свою работу, не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останавливаться  на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достигнутом  и  идти  вперед.</w:t>
      </w:r>
    </w:p>
    <w:p w:rsidR="00613352" w:rsidRPr="000C350C" w:rsidRDefault="00613352" w:rsidP="00613352">
      <w:pPr>
        <w:pStyle w:val="a6"/>
        <w:tabs>
          <w:tab w:val="left" w:pos="540"/>
        </w:tabs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0C350C">
        <w:rPr>
          <w:b/>
          <w:bCs/>
          <w:sz w:val="28"/>
          <w:szCs w:val="28"/>
        </w:rPr>
        <w:t xml:space="preserve">. </w:t>
      </w:r>
      <w:proofErr w:type="spellStart"/>
      <w:r w:rsidRPr="000C350C">
        <w:rPr>
          <w:b/>
          <w:bCs/>
          <w:sz w:val="28"/>
          <w:szCs w:val="28"/>
        </w:rPr>
        <w:t>Учебно</w:t>
      </w:r>
      <w:proofErr w:type="spellEnd"/>
      <w:r w:rsidRPr="000C350C">
        <w:rPr>
          <w:b/>
          <w:bCs/>
          <w:sz w:val="28"/>
          <w:szCs w:val="28"/>
        </w:rPr>
        <w:t xml:space="preserve"> - </w:t>
      </w:r>
      <w:proofErr w:type="gramStart"/>
      <w:r w:rsidRPr="000C350C">
        <w:rPr>
          <w:b/>
          <w:bCs/>
          <w:sz w:val="28"/>
          <w:szCs w:val="28"/>
        </w:rPr>
        <w:t>методическое  и</w:t>
      </w:r>
      <w:proofErr w:type="gramEnd"/>
      <w:r w:rsidRPr="000C350C">
        <w:rPr>
          <w:b/>
          <w:bCs/>
          <w:sz w:val="28"/>
          <w:szCs w:val="28"/>
        </w:rPr>
        <w:t xml:space="preserve"> психологическое сопровож</w:t>
      </w:r>
      <w:r>
        <w:rPr>
          <w:b/>
          <w:bCs/>
          <w:sz w:val="28"/>
          <w:szCs w:val="28"/>
        </w:rPr>
        <w:t>дение образовательного процесса</w:t>
      </w:r>
    </w:p>
    <w:p w:rsidR="00613352" w:rsidRPr="000C350C" w:rsidRDefault="00613352" w:rsidP="00613352">
      <w:pPr>
        <w:pStyle w:val="23"/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> Основное назначение методической службы на современном этапе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 и должно заключаться в следующем:      </w:t>
      </w:r>
    </w:p>
    <w:p w:rsidR="00613352" w:rsidRPr="000C350C" w:rsidRDefault="00613352" w:rsidP="00613352">
      <w:pPr>
        <w:pStyle w:val="23"/>
        <w:numPr>
          <w:ilvl w:val="0"/>
          <w:numId w:val="2"/>
        </w:numPr>
        <w:tabs>
          <w:tab w:val="clear" w:pos="13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тренеров типовыми программами, оказание методической помощи </w:t>
      </w:r>
      <w:proofErr w:type="gramStart"/>
      <w:r w:rsidRPr="000C350C">
        <w:rPr>
          <w:rFonts w:ascii="Times New Roman" w:hAnsi="Times New Roman" w:cs="Times New Roman"/>
          <w:sz w:val="28"/>
          <w:szCs w:val="28"/>
          <w:lang w:eastAsia="ru-RU"/>
        </w:rPr>
        <w:t>в  создании</w:t>
      </w:r>
      <w:proofErr w:type="gramEnd"/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 адаптированной программы по своему виду спорта;       </w:t>
      </w:r>
    </w:p>
    <w:p w:rsidR="00613352" w:rsidRPr="000C350C" w:rsidRDefault="00613352" w:rsidP="00613352">
      <w:pPr>
        <w:pStyle w:val="23"/>
        <w:numPr>
          <w:ilvl w:val="0"/>
          <w:numId w:val="2"/>
        </w:numPr>
        <w:tabs>
          <w:tab w:val="clear" w:pos="13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>удовлетворение образовательных потребностей педагогических работников;</w:t>
      </w:r>
    </w:p>
    <w:p w:rsidR="00613352" w:rsidRPr="000C350C" w:rsidRDefault="00613352" w:rsidP="00613352">
      <w:pPr>
        <w:pStyle w:val="23"/>
        <w:numPr>
          <w:ilvl w:val="0"/>
          <w:numId w:val="2"/>
        </w:numPr>
        <w:tabs>
          <w:tab w:val="clear" w:pos="1365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выявление, оформление и сопровождение педагогического опыта.</w:t>
      </w:r>
    </w:p>
    <w:p w:rsidR="00613352" w:rsidRPr="000C350C" w:rsidRDefault="00613352" w:rsidP="00613352">
      <w:pPr>
        <w:pStyle w:val="23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качества образования   обновление программно-методического обеспечения, внедрения новых педагогических технологий и проектов в образовательную практику должно быть </w:t>
      </w:r>
      <w:r w:rsidRPr="000C35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методической службы Дворца спорта. </w:t>
      </w:r>
    </w:p>
    <w:p w:rsidR="00613352" w:rsidRPr="000C350C" w:rsidRDefault="00613352" w:rsidP="00613352">
      <w:pPr>
        <w:pStyle w:val="23"/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3352" w:rsidRPr="000C350C" w:rsidRDefault="00613352" w:rsidP="00613352">
      <w:pPr>
        <w:pStyle w:val="23"/>
        <w:numPr>
          <w:ilvl w:val="0"/>
          <w:numId w:val="1"/>
        </w:numPr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методической службы и делегирование части функций по осуществлению </w:t>
      </w:r>
      <w:proofErr w:type="spellStart"/>
      <w:r w:rsidRPr="000C350C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(мониторинг, анализ качества знаний, умений и навыков);</w:t>
      </w:r>
    </w:p>
    <w:p w:rsidR="00613352" w:rsidRPr="000C350C" w:rsidRDefault="00613352" w:rsidP="00613352">
      <w:pPr>
        <w:pStyle w:val="23"/>
        <w:numPr>
          <w:ilvl w:val="0"/>
          <w:numId w:val="1"/>
        </w:numPr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профессиональной и педагогической компетентности кадров; обновление и повышение качества </w:t>
      </w:r>
      <w:proofErr w:type="spellStart"/>
      <w:r w:rsidRPr="000C350C">
        <w:rPr>
          <w:rFonts w:ascii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 – методического обеспечения; </w:t>
      </w:r>
    </w:p>
    <w:p w:rsidR="00613352" w:rsidRPr="000C350C" w:rsidRDefault="00613352" w:rsidP="00613352">
      <w:pPr>
        <w:pStyle w:val="23"/>
        <w:numPr>
          <w:ilvl w:val="0"/>
          <w:numId w:val="1"/>
        </w:numPr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роли воспитательной работы в образовательном процессе; </w:t>
      </w:r>
    </w:p>
    <w:p w:rsidR="00613352" w:rsidRPr="000C350C" w:rsidRDefault="00613352" w:rsidP="00613352">
      <w:pPr>
        <w:pStyle w:val="23"/>
        <w:numPr>
          <w:ilvl w:val="0"/>
          <w:numId w:val="1"/>
        </w:numPr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>разработка диагностики и мониторинга.</w:t>
      </w:r>
    </w:p>
    <w:p w:rsidR="00613352" w:rsidRPr="000C350C" w:rsidRDefault="00613352" w:rsidP="00613352">
      <w:pPr>
        <w:pStyle w:val="23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поставленных задач были определены основные </w:t>
      </w:r>
      <w:r w:rsidRPr="000C35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методической деятельности</w:t>
      </w: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613352" w:rsidRPr="000C350C" w:rsidRDefault="00613352" w:rsidP="00613352">
      <w:pPr>
        <w:pStyle w:val="2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кадровое обеспечение; </w:t>
      </w:r>
    </w:p>
    <w:p w:rsidR="00613352" w:rsidRPr="000C350C" w:rsidRDefault="00613352" w:rsidP="00613352">
      <w:pPr>
        <w:pStyle w:val="2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обновление содержания образовательного процесса; </w:t>
      </w:r>
    </w:p>
    <w:p w:rsidR="00613352" w:rsidRPr="000C350C" w:rsidRDefault="00613352" w:rsidP="00613352">
      <w:pPr>
        <w:pStyle w:val="2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управления качеством образования; </w:t>
      </w:r>
    </w:p>
    <w:p w:rsidR="00613352" w:rsidRPr="000C350C" w:rsidRDefault="00613352" w:rsidP="00613352">
      <w:pPr>
        <w:pStyle w:val="2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 – методическое обеспечение. </w:t>
      </w:r>
    </w:p>
    <w:p w:rsidR="00613352" w:rsidRPr="000C350C" w:rsidRDefault="00613352" w:rsidP="00613352">
      <w:pPr>
        <w:pStyle w:val="23"/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0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  </w:t>
      </w:r>
      <w:r w:rsidRPr="000C350C">
        <w:rPr>
          <w:rFonts w:ascii="Times New Roman" w:hAnsi="Times New Roman" w:cs="Times New Roman"/>
          <w:sz w:val="28"/>
          <w:szCs w:val="28"/>
          <w:lang w:eastAsia="ru-RU"/>
        </w:rPr>
        <w:t xml:space="preserve"> Главными звеньями в структуре методической службы спортивной школы являются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педагогическо</w:t>
      </w:r>
      <w:r w:rsidRPr="000C350C">
        <w:rPr>
          <w:rFonts w:ascii="Times New Roman" w:hAnsi="Times New Roman" w:cs="Times New Roman"/>
          <w:sz w:val="28"/>
          <w:szCs w:val="28"/>
          <w:lang w:eastAsia="ru-RU"/>
        </w:rPr>
        <w:t>-методические советы по видам спорта: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C350C">
        <w:rPr>
          <w:rFonts w:ascii="Times New Roman" w:hAnsi="Times New Roman" w:cs="Times New Roman"/>
          <w:sz w:val="28"/>
          <w:szCs w:val="28"/>
        </w:rPr>
        <w:t>по  лыжным</w:t>
      </w:r>
      <w:proofErr w:type="gramEnd"/>
      <w:r w:rsidRPr="000C350C">
        <w:rPr>
          <w:rFonts w:ascii="Times New Roman" w:hAnsi="Times New Roman" w:cs="Times New Roman"/>
          <w:sz w:val="28"/>
          <w:szCs w:val="28"/>
        </w:rPr>
        <w:t xml:space="preserve"> гонкам 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- по биатлону</w:t>
      </w:r>
    </w:p>
    <w:p w:rsidR="00613352" w:rsidRPr="000C350C" w:rsidRDefault="00613352" w:rsidP="0061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0C">
        <w:rPr>
          <w:rFonts w:ascii="Times New Roman" w:hAnsi="Times New Roman" w:cs="Times New Roman"/>
          <w:sz w:val="28"/>
          <w:szCs w:val="28"/>
        </w:rPr>
        <w:t>- по борьбе дзюдо;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-  по волейболу;</w:t>
      </w:r>
    </w:p>
    <w:p w:rsidR="00613352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- мини-футболу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Прогнозируемые принципиальные изменения в системе физкультурного образования требуют изменения содержания, структуры управления и организации методической деятельности. 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ТМС должна </w:t>
      </w:r>
      <w:r w:rsidRPr="000C350C">
        <w:rPr>
          <w:rFonts w:ascii="Times New Roman" w:hAnsi="Times New Roman" w:cs="Times New Roman"/>
          <w:sz w:val="28"/>
          <w:szCs w:val="28"/>
        </w:rPr>
        <w:t>быть ориентирована</w:t>
      </w:r>
      <w:r w:rsidRPr="000C350C">
        <w:rPr>
          <w:rFonts w:ascii="Times New Roman" w:hAnsi="Times New Roman" w:cs="Times New Roman"/>
          <w:sz w:val="28"/>
          <w:szCs w:val="28"/>
        </w:rPr>
        <w:t xml:space="preserve"> на личностное и профессиональное развитие персонала, от которого, прежде всего и зависит качество образования. 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Профессиональный рост, формирование методической компетентности и современного педагогического мышления тренеров- преподавателей должно осуществляться в формате различных форм повышения профессионального мастерства:  в условиях централизованного повышения квалификации (КПК), самообразования, проведения семинаров, заседаний областного МС, </w:t>
      </w:r>
      <w:proofErr w:type="spellStart"/>
      <w:r w:rsidRPr="000C350C">
        <w:rPr>
          <w:rFonts w:ascii="Times New Roman" w:hAnsi="Times New Roman" w:cs="Times New Roman"/>
          <w:sz w:val="28"/>
          <w:szCs w:val="28"/>
        </w:rPr>
        <w:t>тренерско</w:t>
      </w:r>
      <w:proofErr w:type="spellEnd"/>
      <w:r w:rsidRPr="000C350C">
        <w:rPr>
          <w:rFonts w:ascii="Times New Roman" w:hAnsi="Times New Roman" w:cs="Times New Roman"/>
          <w:sz w:val="28"/>
          <w:szCs w:val="28"/>
        </w:rPr>
        <w:t xml:space="preserve"> – методических советов, открытых уроков, мастер– классов, индивидуального консультирования и распространения информационно – методических материалов на повышение образовательного уровня, квалификации и личностных качеств, как тренеров – преподавателей, так и руководителей спортивных школ, создание </w:t>
      </w:r>
      <w:proofErr w:type="spellStart"/>
      <w:r w:rsidRPr="000C350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0C350C">
        <w:rPr>
          <w:rFonts w:ascii="Times New Roman" w:hAnsi="Times New Roman" w:cs="Times New Roman"/>
          <w:sz w:val="28"/>
          <w:szCs w:val="28"/>
        </w:rPr>
        <w:t xml:space="preserve"> - образовательной среды, в которой бы реализовывался потенциал и учащихся, и тренеров – преподавателей в соответствии с социальными и личностными запросами. 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Но какие бы современные КПК не предлагались, они не могут решить всех проблем, ежедневно возникающих в процессе работы, поэтому самым надежным способом повышения компетентности педагогов – это организовать методическую учебу в учреждениях путем целенаправленной систематической организации коллективной и индивидуальной методической учебы педагогических кадров по следующим проблемам: </w:t>
      </w:r>
    </w:p>
    <w:p w:rsidR="00613352" w:rsidRPr="000C350C" w:rsidRDefault="00613352" w:rsidP="0061335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Инновационные подходы в организации </w:t>
      </w:r>
      <w:proofErr w:type="spellStart"/>
      <w:r w:rsidRPr="000C350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C350C">
        <w:rPr>
          <w:rFonts w:ascii="Times New Roman" w:hAnsi="Times New Roman" w:cs="Times New Roman"/>
          <w:sz w:val="28"/>
          <w:szCs w:val="28"/>
        </w:rPr>
        <w:t xml:space="preserve"> – тренировочного процесса;</w:t>
      </w:r>
    </w:p>
    <w:p w:rsidR="00613352" w:rsidRPr="000C350C" w:rsidRDefault="00613352" w:rsidP="0061335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Учет особенностей психофизического развития в работе с юными спортсменами; </w:t>
      </w:r>
    </w:p>
    <w:p w:rsidR="00613352" w:rsidRPr="000C350C" w:rsidRDefault="00613352" w:rsidP="0061335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Усиление воспитательной работы в образовательном процессе;</w:t>
      </w:r>
    </w:p>
    <w:p w:rsidR="00613352" w:rsidRPr="000C350C" w:rsidRDefault="00613352" w:rsidP="0061335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Организация эффективного взаимодействия тренера – преподавателя со спортсменом.</w:t>
      </w:r>
    </w:p>
    <w:p w:rsidR="00613352" w:rsidRPr="000C350C" w:rsidRDefault="00613352" w:rsidP="00613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На заседаниях ТМС с тренерами – преподавателями необходимо проводить деловые игры, решать практические задания и упражнения.</w:t>
      </w:r>
    </w:p>
    <w:p w:rsidR="00613352" w:rsidRPr="000C350C" w:rsidRDefault="00613352" w:rsidP="00613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Для активизации методической работы и привлечения тренеров к активному процессу </w:t>
      </w:r>
      <w:proofErr w:type="gramStart"/>
      <w:r w:rsidRPr="000C350C">
        <w:rPr>
          <w:rFonts w:ascii="Times New Roman" w:hAnsi="Times New Roman" w:cs="Times New Roman"/>
          <w:sz w:val="28"/>
          <w:szCs w:val="28"/>
        </w:rPr>
        <w:t>самообразования  необходимо</w:t>
      </w:r>
      <w:proofErr w:type="gramEnd"/>
      <w:r w:rsidRPr="000C350C">
        <w:rPr>
          <w:rFonts w:ascii="Times New Roman" w:hAnsi="Times New Roman" w:cs="Times New Roman"/>
          <w:sz w:val="28"/>
          <w:szCs w:val="28"/>
        </w:rPr>
        <w:t xml:space="preserve"> за каждым тренером закрепить тему по самообразованию, итогом работы над которой было выступление на семинарах и написание методических разработок. </w:t>
      </w:r>
    </w:p>
    <w:p w:rsidR="00613352" w:rsidRPr="000C350C" w:rsidRDefault="00613352" w:rsidP="00613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 В целях популяризации, как отдельного вида спорта, так и в целом занятий ФК и спортом, пропаганды ЗОЖ необходимо проводить декады по видам спорта. </w:t>
      </w:r>
    </w:p>
    <w:p w:rsidR="00613352" w:rsidRPr="000C350C" w:rsidRDefault="00613352" w:rsidP="00613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0C350C">
        <w:rPr>
          <w:rFonts w:ascii="Times New Roman" w:hAnsi="Times New Roman" w:cs="Times New Roman"/>
          <w:b/>
          <w:bCs/>
          <w:sz w:val="28"/>
          <w:szCs w:val="28"/>
        </w:rPr>
        <w:t>психолого-социальной службы</w:t>
      </w:r>
      <w:r w:rsidRPr="000C350C">
        <w:rPr>
          <w:rFonts w:ascii="Times New Roman" w:hAnsi="Times New Roman" w:cs="Times New Roman"/>
          <w:sz w:val="28"/>
          <w:szCs w:val="28"/>
        </w:rPr>
        <w:t xml:space="preserve"> Дворца спорта должна осуществляться по отдельному плану в качестве приложения к координационному плану работы на учебный год.  Психолого-педагогическое </w:t>
      </w:r>
      <w:proofErr w:type="gramStart"/>
      <w:r w:rsidRPr="000C350C">
        <w:rPr>
          <w:rFonts w:ascii="Times New Roman" w:hAnsi="Times New Roman" w:cs="Times New Roman"/>
          <w:sz w:val="28"/>
          <w:szCs w:val="28"/>
        </w:rPr>
        <w:t>сопровождение  образовательного</w:t>
      </w:r>
      <w:proofErr w:type="gramEnd"/>
      <w:r w:rsidRPr="000C350C">
        <w:rPr>
          <w:rFonts w:ascii="Times New Roman" w:hAnsi="Times New Roman" w:cs="Times New Roman"/>
          <w:sz w:val="28"/>
          <w:szCs w:val="28"/>
        </w:rPr>
        <w:t xml:space="preserve"> процесса в целом и, учебно-тренировочного процесса в частности, должно осуществляться по нескольким направлениям:</w:t>
      </w:r>
    </w:p>
    <w:p w:rsidR="00613352" w:rsidRPr="000C350C" w:rsidRDefault="00613352" w:rsidP="0061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диагностика (изучение и исследование психического и поведенческого развития детей, формирование мотивации, определение тревожности, воспитанности и т.п. путем наблюдения, тестирования, анкетирования);</w:t>
      </w:r>
    </w:p>
    <w:p w:rsidR="00613352" w:rsidRPr="000C350C" w:rsidRDefault="00613352" w:rsidP="00613352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консультативная работа (психологическая подготовка детей к участию в различных соревнованиях, конкурсах, проведение родительских собраний); </w:t>
      </w:r>
    </w:p>
    <w:p w:rsidR="00613352" w:rsidRPr="000C350C" w:rsidRDefault="00613352" w:rsidP="00613352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0C350C">
        <w:rPr>
          <w:rFonts w:ascii="Times New Roman" w:hAnsi="Times New Roman" w:cs="Times New Roman"/>
          <w:sz w:val="28"/>
          <w:szCs w:val="28"/>
        </w:rPr>
        <w:t>просветительская  работа</w:t>
      </w:r>
      <w:proofErr w:type="gramEnd"/>
      <w:r w:rsidRPr="000C350C">
        <w:rPr>
          <w:rFonts w:ascii="Times New Roman" w:hAnsi="Times New Roman" w:cs="Times New Roman"/>
          <w:sz w:val="28"/>
          <w:szCs w:val="28"/>
        </w:rPr>
        <w:t xml:space="preserve"> (индивидуальные и </w:t>
      </w:r>
      <w:proofErr w:type="spellStart"/>
      <w:r w:rsidRPr="000C350C">
        <w:rPr>
          <w:rFonts w:ascii="Times New Roman" w:hAnsi="Times New Roman" w:cs="Times New Roman"/>
          <w:sz w:val="28"/>
          <w:szCs w:val="28"/>
        </w:rPr>
        <w:t>микрогрупповые</w:t>
      </w:r>
      <w:proofErr w:type="spellEnd"/>
      <w:r w:rsidRPr="000C350C">
        <w:rPr>
          <w:rFonts w:ascii="Times New Roman" w:hAnsi="Times New Roman" w:cs="Times New Roman"/>
          <w:sz w:val="28"/>
          <w:szCs w:val="28"/>
        </w:rPr>
        <w:t xml:space="preserve"> беседы, консультации, разработка и подбор методических рекомендаций для тренеров-преподавателей, родителей и детей по формированию антинаркотической культуры, привития навыков ЗОЖ); </w:t>
      </w:r>
    </w:p>
    <w:p w:rsidR="00613352" w:rsidRPr="000C350C" w:rsidRDefault="00613352" w:rsidP="006133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 профилактическая работа:</w:t>
      </w:r>
    </w:p>
    <w:p w:rsidR="00613352" w:rsidRPr="000C350C" w:rsidRDefault="00613352" w:rsidP="0061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- организация встреч с медицинскими работниками по вопросам здоровья ребенка (гигиена, режим тренировок, режим питания, отдыха и т.д.)</w:t>
      </w:r>
    </w:p>
    <w:p w:rsidR="00613352" w:rsidRPr="000C350C" w:rsidRDefault="00613352" w:rsidP="0061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    - организация встреч с работниками милиции с целью профилактики первичных правонарушений; беседы, направленные на повышение бдительности подростков во время пребывания на улице, позднего возвращения домой.</w:t>
      </w:r>
    </w:p>
    <w:p w:rsidR="00613352" w:rsidRPr="000C350C" w:rsidRDefault="00613352" w:rsidP="0061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C350C">
        <w:rPr>
          <w:rFonts w:ascii="Times New Roman" w:hAnsi="Times New Roman" w:cs="Times New Roman"/>
          <w:sz w:val="28"/>
          <w:szCs w:val="28"/>
        </w:rPr>
        <w:t xml:space="preserve">работа с семьей (консультирование, взаимодействие). </w:t>
      </w:r>
    </w:p>
    <w:p w:rsidR="00613352" w:rsidRPr="000C350C" w:rsidRDefault="00613352" w:rsidP="006133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– одно из важнейших направлений социально-педагогической деятельности. Благодаря работе </w:t>
      </w:r>
      <w:r w:rsidR="00115DF3" w:rsidRPr="000C350C">
        <w:rPr>
          <w:rFonts w:ascii="Times New Roman" w:hAnsi="Times New Roman" w:cs="Times New Roman"/>
          <w:sz w:val="28"/>
          <w:szCs w:val="28"/>
        </w:rPr>
        <w:t>психолога с</w:t>
      </w:r>
      <w:r w:rsidRPr="000C350C">
        <w:rPr>
          <w:rFonts w:ascii="Times New Roman" w:hAnsi="Times New Roman" w:cs="Times New Roman"/>
          <w:sz w:val="28"/>
          <w:szCs w:val="28"/>
        </w:rPr>
        <w:t xml:space="preserve"> родителями и тренерами- </w:t>
      </w:r>
      <w:r w:rsidR="00115DF3" w:rsidRPr="000C350C">
        <w:rPr>
          <w:rFonts w:ascii="Times New Roman" w:hAnsi="Times New Roman" w:cs="Times New Roman"/>
          <w:sz w:val="28"/>
          <w:szCs w:val="28"/>
        </w:rPr>
        <w:t>преподавателями должна</w:t>
      </w:r>
      <w:r w:rsidRPr="000C350C">
        <w:rPr>
          <w:rFonts w:ascii="Times New Roman" w:hAnsi="Times New Roman" w:cs="Times New Roman"/>
          <w:sz w:val="28"/>
          <w:szCs w:val="28"/>
        </w:rPr>
        <w:t xml:space="preserve"> расширится возможность полнее раскрыть способности детей, шире использовать их творческий потенциал, объединить воспитательные усилия на целевой интегрированной основе.</w:t>
      </w:r>
    </w:p>
    <w:p w:rsidR="00613352" w:rsidRPr="000C350C" w:rsidRDefault="00115DF3" w:rsidP="00613352">
      <w:pPr>
        <w:spacing w:line="240" w:lineRule="auto"/>
        <w:ind w:right="-284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613352" w:rsidRPr="000C350C">
        <w:rPr>
          <w:rFonts w:ascii="Times New Roman" w:hAnsi="Times New Roman" w:cs="Times New Roman"/>
          <w:b/>
          <w:bCs/>
          <w:sz w:val="28"/>
          <w:szCs w:val="28"/>
        </w:rPr>
        <w:t>Система взаимодействия с родителями.</w:t>
      </w:r>
      <w:r w:rsidR="00613352" w:rsidRPr="000C35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515100" cy="5029200"/>
                <wp:effectExtent l="5080" t="0" r="13970" b="4445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00257" y="1028644"/>
                            <a:ext cx="1257201" cy="1028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6D523C" w:rsidRDefault="00613352" w:rsidP="00613352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Педагог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5488" y="571742"/>
                            <a:ext cx="686482" cy="1715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280B09" w:rsidRDefault="00613352" w:rsidP="0061335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80B09">
                                <w:rPr>
                                  <w:b/>
                                  <w:bCs/>
                                </w:rPr>
                                <w:t>ИЗУЧЕНИЕ РОДИТЕЛЬСКОГО СПРОСА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86555" y="571742"/>
                            <a:ext cx="799816" cy="1828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280B09" w:rsidRDefault="00613352" w:rsidP="0061335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80B09">
                                <w:rPr>
                                  <w:b/>
                                  <w:bCs/>
                                </w:rPr>
                                <w:t>ПСИХОЛОГО-ПЕДАГОГИЧЕСКОЕ ПРОСВЕЩЕНИЕ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85763"/>
                            <a:ext cx="1256391" cy="342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F75DF7" w:rsidRDefault="00613352" w:rsidP="006133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75DF7">
                                <w:rPr>
                                  <w:sz w:val="28"/>
                                  <w:szCs w:val="28"/>
                                </w:rPr>
                                <w:t>АНКЕТЫ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257505"/>
                            <a:ext cx="1256391" cy="342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F75DF7" w:rsidRDefault="00613352" w:rsidP="0061335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75DF7">
                                <w:rPr>
                                  <w:b/>
                                  <w:bCs/>
                                </w:rPr>
                                <w:t>ОПРОСНИКИ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829247"/>
                            <a:ext cx="1256391" cy="342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Pr="00F75DF7" w:rsidRDefault="00613352" w:rsidP="006133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ТЕСТЫ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00515" y="228861"/>
                            <a:ext cx="1714585" cy="342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КОНСУЛЬТАЦИИ</w:t>
                              </w:r>
                            </w:p>
                            <w:p w:rsidR="00613352" w:rsidRDefault="00613352" w:rsidP="00613352">
                              <w:pPr>
                                <w:jc w:val="center"/>
                              </w:pPr>
                              <w:proofErr w:type="spellStart"/>
                              <w:r>
                                <w:t>ме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800515" y="685763"/>
                            <a:ext cx="1714585" cy="456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ПЕДАГОГИЧЕСКИЕ ДИСКУССИИ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0515" y="1257505"/>
                            <a:ext cx="1714585" cy="456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ПЕДАГОГИЧЕСКИЕ СОВЕТЫ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62467" y="1828427"/>
                            <a:ext cx="1752633" cy="419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ИНДИВИДУАЛЬНЫЕ БЕСЕДЫ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00515" y="2286149"/>
                            <a:ext cx="1714585" cy="456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СОВМЕСТНЫЕ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00515" y="2857892"/>
                            <a:ext cx="1714585" cy="456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jc w:val="center"/>
                              </w:pPr>
                              <w:r>
                                <w:t>ОТКРЫТЫЕ ЗАНЯТИЯ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71970" y="2515010"/>
                            <a:ext cx="1600441" cy="251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352" w:rsidRDefault="00613352" w:rsidP="00613352">
                              <w:pPr>
                                <w:spacing w:after="0"/>
                              </w:pPr>
                              <w:r>
                                <w:t xml:space="preserve">Привлечение родителей к </w:t>
                              </w:r>
                              <w:proofErr w:type="gramStart"/>
                              <w:r>
                                <w:t>образовательной  деятельности</w:t>
                              </w:r>
                              <w:proofErr w:type="gramEnd"/>
                              <w:r>
                                <w:t>:</w:t>
                              </w:r>
                            </w:p>
                            <w:p w:rsidR="00613352" w:rsidRDefault="00613352" w:rsidP="00613352">
                              <w:pPr>
                                <w:spacing w:after="0"/>
                              </w:pPr>
                              <w:r>
                                <w:t>-родительские собрания;</w:t>
                              </w:r>
                            </w:p>
                            <w:p w:rsidR="00613352" w:rsidRDefault="00613352" w:rsidP="00613352">
                              <w:pPr>
                                <w:spacing w:after="0"/>
                              </w:pPr>
                              <w:r>
                                <w:t>-совместные творческие дела;</w:t>
                              </w:r>
                            </w:p>
                            <w:p w:rsidR="00613352" w:rsidRDefault="00613352" w:rsidP="00613352">
                              <w:pPr>
                                <w:spacing w:after="0"/>
                              </w:pPr>
                              <w:r>
                                <w:t xml:space="preserve">-помощь в проведении соревнований.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971786" y="1371525"/>
                            <a:ext cx="810" cy="1143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1970" y="1600386"/>
                            <a:ext cx="228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57458" y="1600386"/>
                            <a:ext cx="22828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28986" y="342881"/>
                            <a:ext cx="571528" cy="2288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343130" y="2400169"/>
                            <a:ext cx="457385" cy="6857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572227" y="2400169"/>
                            <a:ext cx="228288" cy="114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572227" y="1485546"/>
                            <a:ext cx="228288" cy="571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227" y="914624"/>
                            <a:ext cx="228288" cy="570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572227" y="1485546"/>
                            <a:ext cx="228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57201" y="799783"/>
                            <a:ext cx="229097" cy="571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201" y="1371525"/>
                            <a:ext cx="229097" cy="6857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201" y="1371525"/>
                            <a:ext cx="2290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971786" y="1485546"/>
                            <a:ext cx="0" cy="2288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2" o:spid="_x0000_s1026" editas="canvas" style="width:513pt;height:396pt;mso-position-horizontal-relative:char;mso-position-vertical-relative:line" coordsize="65151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50292;visibility:visible;mso-wrap-style:square">
                  <v:fill o:detectmouseclick="t"/>
                  <v:path o:connecttype="none"/>
                </v:shape>
                <v:rect id="Rectangle 4" o:spid="_x0000_s1028" style="position:absolute;left:24002;top:10286;width:12572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613352" w:rsidRPr="006D523C" w:rsidRDefault="00613352" w:rsidP="0061335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Педагог</w:t>
                        </w:r>
                      </w:p>
                    </w:txbxContent>
                  </v:textbox>
                </v:rect>
                <v:rect id="Rectangle 5" o:spid="_x0000_s1029" style="position:absolute;left:14854;top:5717;width:6865;height:17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">
                  <v:textbox style="layout-flow:vertical;mso-layout-flow-alt:bottom-to-top">
                    <w:txbxContent>
                      <w:p w:rsidR="00613352" w:rsidRPr="00280B09" w:rsidRDefault="00613352" w:rsidP="00613352">
                        <w:pPr>
                          <w:rPr>
                            <w:b/>
                            <w:bCs/>
                          </w:rPr>
                        </w:pPr>
                        <w:r w:rsidRPr="00280B09">
                          <w:rPr>
                            <w:b/>
                            <w:bCs/>
                          </w:rPr>
                          <w:t>ИЗУЧЕНИЕ РОДИТЕЛЬСКОГО СПРОСА</w:t>
                        </w:r>
                      </w:p>
                    </w:txbxContent>
                  </v:textbox>
                </v:rect>
                <v:rect id="Rectangle 6" o:spid="_x0000_s1030" style="position:absolute;left:38865;top:5717;width:7998;height:18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">
                  <v:textbox style="layout-flow:vertical;mso-layout-flow-alt:bottom-to-top">
                    <w:txbxContent>
                      <w:p w:rsidR="00613352" w:rsidRPr="00280B09" w:rsidRDefault="00613352" w:rsidP="00613352">
                        <w:pPr>
                          <w:rPr>
                            <w:b/>
                            <w:bCs/>
                          </w:rPr>
                        </w:pPr>
                        <w:r w:rsidRPr="00280B09">
                          <w:rPr>
                            <w:b/>
                            <w:bCs/>
                          </w:rPr>
                          <w:t>ПСИХОЛОГО-ПЕДАГОГИЧЕСКОЕ ПРОСВЕЩЕНИЕ</w:t>
                        </w:r>
                      </w:p>
                    </w:txbxContent>
                  </v:textbox>
                </v:rect>
                <v:rect id="Rectangle 7" o:spid="_x0000_s1031" style="position:absolute;top:6857;width:125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613352" w:rsidRPr="00F75DF7" w:rsidRDefault="00613352" w:rsidP="006133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75DF7">
                          <w:rPr>
                            <w:sz w:val="28"/>
                            <w:szCs w:val="28"/>
                          </w:rPr>
                          <w:t>АНКЕТЫ</w:t>
                        </w:r>
                      </w:p>
                    </w:txbxContent>
                  </v:textbox>
                </v:rect>
                <v:rect id="Rectangle 8" o:spid="_x0000_s1032" style="position:absolute;top:12575;width:1256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613352" w:rsidRPr="00F75DF7" w:rsidRDefault="00613352" w:rsidP="0061335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75DF7">
                          <w:rPr>
                            <w:b/>
                            <w:bCs/>
                          </w:rPr>
                          <w:t>ОПРОСНИКИ</w:t>
                        </w:r>
                      </w:p>
                    </w:txbxContent>
                  </v:textbox>
                </v:rect>
                <v:rect id="Rectangle 9" o:spid="_x0000_s1033" style="position:absolute;top:18292;width:125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613352" w:rsidRPr="00F75DF7" w:rsidRDefault="00613352" w:rsidP="006133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ТЕСТЫ</w:t>
                        </w:r>
                      </w:p>
                    </w:txbxContent>
                  </v:textbox>
                </v:rect>
                <v:rect id="Rectangle 10" o:spid="_x0000_s1034" style="position:absolute;left:48005;top:2288;width:17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КОНСУЛЬТАЦИИ</w:t>
                        </w:r>
                      </w:p>
                      <w:p w:rsidR="00613352" w:rsidRDefault="00613352" w:rsidP="00613352">
                        <w:pPr>
                          <w:jc w:val="center"/>
                        </w:pPr>
                        <w:proofErr w:type="spellStart"/>
                        <w:r>
                          <w:t>ме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48005;top:6857;width:17146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ПЕДАГОГИЧЕСКИЕ ДИСКУССИИ</w:t>
                        </w:r>
                      </w:p>
                    </w:txbxContent>
                  </v:textbox>
                </v:rect>
                <v:rect id="Rectangle 12" o:spid="_x0000_s1036" style="position:absolute;left:48005;top:12575;width:17146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ПЕДАГОГИЧЕСКИЕ СОВЕТЫ</w:t>
                        </w:r>
                      </w:p>
                    </w:txbxContent>
                  </v:textbox>
                </v:rect>
                <v:rect id="Rectangle 13" o:spid="_x0000_s1037" style="position:absolute;left:47624;top:18284;width:1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ИНДИВИДУАЛЬНЫЕ БЕСЕДЫ</w:t>
                        </w:r>
                      </w:p>
                    </w:txbxContent>
                  </v:textbox>
                </v:rect>
                <v:rect id="Rectangle 14" o:spid="_x0000_s1038" style="position:absolute;left:48005;top:22861;width:17146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СОВМЕСТНЫЕ МЕРОПРИЯТИЯ</w:t>
                        </w:r>
                      </w:p>
                    </w:txbxContent>
                  </v:textbox>
                </v:rect>
                <v:rect id="Rectangle 15" o:spid="_x0000_s1039" style="position:absolute;left:48005;top:28578;width:17146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:rsidR="00613352" w:rsidRDefault="00613352" w:rsidP="00613352">
                        <w:pPr>
                          <w:jc w:val="center"/>
                        </w:pPr>
                        <w:r>
                          <w:t>ОТКРЫТЫЕ ЗАНЯТИЯ</w:t>
                        </w:r>
                      </w:p>
                    </w:txbxContent>
                  </v:textbox>
                </v:rect>
                <v:rect id="Rectangle 16" o:spid="_x0000_s1040" style="position:absolute;left:21719;top:25150;width:16005;height:25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:rsidR="00613352" w:rsidRDefault="00613352" w:rsidP="00613352">
                        <w:pPr>
                          <w:spacing w:after="0"/>
                        </w:pPr>
                        <w:r>
                          <w:t xml:space="preserve">Привлечение родителей к </w:t>
                        </w:r>
                        <w:proofErr w:type="gramStart"/>
                        <w:r>
                          <w:t>образовательной  деятельности</w:t>
                        </w:r>
                        <w:proofErr w:type="gramEnd"/>
                        <w:r>
                          <w:t>:</w:t>
                        </w:r>
                      </w:p>
                      <w:p w:rsidR="00613352" w:rsidRDefault="00613352" w:rsidP="00613352">
                        <w:pPr>
                          <w:spacing w:after="0"/>
                        </w:pPr>
                        <w:r>
                          <w:t>-родительские собрания;</w:t>
                        </w:r>
                      </w:p>
                      <w:p w:rsidR="00613352" w:rsidRDefault="00613352" w:rsidP="00613352">
                        <w:pPr>
                          <w:spacing w:after="0"/>
                        </w:pPr>
                        <w:r>
                          <w:t>-совместные творческие дела;</w:t>
                        </w:r>
                      </w:p>
                      <w:p w:rsidR="00613352" w:rsidRDefault="00613352" w:rsidP="00613352">
                        <w:pPr>
                          <w:spacing w:after="0"/>
                        </w:pPr>
                        <w:r>
                          <w:t xml:space="preserve">-помощь в проведении соревнований. </w:t>
                        </w:r>
                      </w:p>
                    </w:txbxContent>
                  </v:textbox>
                </v:rect>
                <v:line id="Line 17" o:spid="_x0000_s1041" style="position:absolute;visibility:visible;mso-wrap-style:square" from="29717,13715" to="29725,2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8" o:spid="_x0000_s1042" style="position:absolute;flip:x;visibility:visible;mso-wrap-style:square" from="21719,16003" to="24002,1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36574,16003" to="38857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20" o:spid="_x0000_s1044" style="position:absolute;flip:y;visibility:visible;mso-wrap-style:square" from="42289,3428" to="48005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21" o:spid="_x0000_s1045" style="position:absolute;visibility:visible;mso-wrap-style:square" from="43431,24001" to="48005,3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22" o:spid="_x0000_s1046" style="position:absolute;visibility:visible;mso-wrap-style:square" from="45722,24001" to="48005,2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23" o:spid="_x0000_s1047" style="position:absolute;visibility:visible;mso-wrap-style:square" from="45722,14855" to="48005,2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24" o:spid="_x0000_s1048" style="position:absolute;flip:y;visibility:visible;mso-wrap-style:square" from="45722,9146" to="48005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    <v:stroke endarrow="block"/>
                </v:line>
                <v:line id="Line 25" o:spid="_x0000_s1049" style="position:absolute;visibility:visible;mso-wrap-style:square" from="45722,14855" to="48005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26" o:spid="_x0000_s1050" style="position:absolute;flip:x y;visibility:visible;mso-wrap-style:square" from="12572,7997" to="14862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<v:stroke endarrow="block"/>
                </v:line>
                <v:line id="Line 27" o:spid="_x0000_s1051" style="position:absolute;flip:x;visibility:visible;mso-wrap-style:square" from="12572,13715" to="14862,2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28" o:spid="_x0000_s1052" style="position:absolute;flip:x;visibility:visible;mso-wrap-style:square" from="12572,13715" to="14862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29" o:spid="_x0000_s1053" style="position:absolute;visibility:visible;mso-wrap-style:square" from="29717,14855" to="29717,17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Взаимодействие Дворца спорта с семьей, детскими и юношескими общественными организациями – одно из направлений деятельности школы по созданию единого воспитательного пространства с целью воспитания активной, творческой личности. 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115DF3" w:rsidRPr="000C350C">
        <w:rPr>
          <w:rFonts w:ascii="Times New Roman" w:hAnsi="Times New Roman" w:cs="Times New Roman"/>
          <w:sz w:val="28"/>
          <w:szCs w:val="28"/>
        </w:rPr>
        <w:t>образовательный процесс,</w:t>
      </w:r>
      <w:r w:rsidRPr="000C350C">
        <w:rPr>
          <w:rFonts w:ascii="Times New Roman" w:hAnsi="Times New Roman" w:cs="Times New Roman"/>
          <w:sz w:val="28"/>
          <w:szCs w:val="28"/>
        </w:rPr>
        <w:t xml:space="preserve"> и воспитательная работа в Дворце спорта не может строиться без учета того, что индивидуальность ребенка формируется в семье. Взаимодействие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 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Поэтому семья признается равноценным </w:t>
      </w:r>
      <w:r w:rsidR="00115DF3" w:rsidRPr="000C350C">
        <w:rPr>
          <w:rFonts w:ascii="Times New Roman" w:hAnsi="Times New Roman" w:cs="Times New Roman"/>
          <w:sz w:val="28"/>
          <w:szCs w:val="28"/>
        </w:rPr>
        <w:t>партнером учебным</w:t>
      </w:r>
      <w:r w:rsidRPr="000C350C">
        <w:rPr>
          <w:rFonts w:ascii="Times New Roman" w:hAnsi="Times New Roman" w:cs="Times New Roman"/>
          <w:sz w:val="28"/>
          <w:szCs w:val="28"/>
        </w:rPr>
        <w:t xml:space="preserve"> </w:t>
      </w:r>
      <w:r w:rsidR="00115DF3" w:rsidRPr="000C350C">
        <w:rPr>
          <w:rFonts w:ascii="Times New Roman" w:hAnsi="Times New Roman" w:cs="Times New Roman"/>
          <w:sz w:val="28"/>
          <w:szCs w:val="28"/>
        </w:rPr>
        <w:t>заведением в</w:t>
      </w:r>
      <w:r w:rsidRPr="000C350C">
        <w:rPr>
          <w:rFonts w:ascii="Times New Roman" w:hAnsi="Times New Roman" w:cs="Times New Roman"/>
          <w:sz w:val="28"/>
          <w:szCs w:val="28"/>
        </w:rPr>
        <w:t xml:space="preserve"> деле развития ребенка. 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 Основной составляющей взаимодействия с семьей должно стать: психолого-педагогическое </w:t>
      </w:r>
      <w:r w:rsidR="00115DF3" w:rsidRPr="000C350C">
        <w:rPr>
          <w:rFonts w:ascii="Times New Roman" w:hAnsi="Times New Roman" w:cs="Times New Roman"/>
          <w:sz w:val="28"/>
          <w:szCs w:val="28"/>
        </w:rPr>
        <w:t>просвещение родителей</w:t>
      </w:r>
      <w:r w:rsidRPr="000C350C">
        <w:rPr>
          <w:rFonts w:ascii="Times New Roman" w:hAnsi="Times New Roman" w:cs="Times New Roman"/>
          <w:sz w:val="28"/>
          <w:szCs w:val="28"/>
        </w:rPr>
        <w:t>, включение родителей в различные виды деятельности, осуществляемые во Дворце спорта.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Для многих педагогов дополнительного </w:t>
      </w:r>
      <w:r w:rsidR="00115DF3" w:rsidRPr="000C350C">
        <w:rPr>
          <w:rFonts w:ascii="Times New Roman" w:hAnsi="Times New Roman" w:cs="Times New Roman"/>
          <w:sz w:val="28"/>
          <w:szCs w:val="28"/>
        </w:rPr>
        <w:t>образования сотрудничество</w:t>
      </w:r>
      <w:r w:rsidRPr="000C350C">
        <w:rPr>
          <w:rFonts w:ascii="Times New Roman" w:hAnsi="Times New Roman" w:cs="Times New Roman"/>
          <w:sz w:val="28"/>
          <w:szCs w:val="28"/>
        </w:rPr>
        <w:t xml:space="preserve"> с родителями – это реальная необходимость. Родители </w:t>
      </w:r>
      <w:r w:rsidR="00115DF3" w:rsidRPr="000C350C">
        <w:rPr>
          <w:rFonts w:ascii="Times New Roman" w:hAnsi="Times New Roman" w:cs="Times New Roman"/>
          <w:sz w:val="28"/>
          <w:szCs w:val="28"/>
        </w:rPr>
        <w:t>выезжают на</w:t>
      </w:r>
      <w:r w:rsidRPr="000C350C">
        <w:rPr>
          <w:rFonts w:ascii="Times New Roman" w:hAnsi="Times New Roman" w:cs="Times New Roman"/>
          <w:sz w:val="28"/>
          <w:szCs w:val="28"/>
        </w:rPr>
        <w:t xml:space="preserve"> соревнования в другие города для оказания помощи тренеру. 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Работа с родителями внутри заведения переносится на уровень создания единого воспитательного пространства района. Это проявляется в установлении как опосредованных, так и непосредственных контактов:</w:t>
      </w:r>
    </w:p>
    <w:p w:rsidR="00613352" w:rsidRPr="000C350C" w:rsidRDefault="00613352" w:rsidP="00613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 xml:space="preserve">Педагоги школы должны понимать, что именно родители могут сыграть активную роль, как в создании общественной поддержки, финансовой поддержки образовательно-воспитательной </w:t>
      </w:r>
      <w:r w:rsidR="00115DF3" w:rsidRPr="000C350C"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Pr="000C350C">
        <w:rPr>
          <w:rFonts w:ascii="Times New Roman" w:hAnsi="Times New Roman" w:cs="Times New Roman"/>
          <w:sz w:val="28"/>
          <w:szCs w:val="28"/>
        </w:rPr>
        <w:t xml:space="preserve">. А самое главное то, что именно родители заинтересованы в качественном образовании детей, готовы принимать активное участие в деле обучения и воспитания. Одна из задач деятельности Дворца спорта – это установление партнерских отношений с родителями ради успешности конкретного ребенка, а, следовательно, и успешности Дворца спорта. </w:t>
      </w:r>
    </w:p>
    <w:p w:rsidR="00A6120C" w:rsidRDefault="00A6120C" w:rsidP="00613352">
      <w:pPr>
        <w:spacing w:line="240" w:lineRule="auto"/>
        <w:ind w:lef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52" w:rsidRPr="000C350C" w:rsidRDefault="00115DF3" w:rsidP="00613352">
      <w:pPr>
        <w:spacing w:line="240" w:lineRule="auto"/>
        <w:ind w:lef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3352" w:rsidRPr="000C350C">
        <w:rPr>
          <w:rFonts w:ascii="Times New Roman" w:hAnsi="Times New Roman" w:cs="Times New Roman"/>
          <w:b/>
          <w:bCs/>
          <w:sz w:val="28"/>
          <w:szCs w:val="28"/>
        </w:rPr>
        <w:t>. Воспитательная работа</w:t>
      </w:r>
    </w:p>
    <w:p w:rsidR="00517471" w:rsidRDefault="00613352" w:rsidP="00A612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350C">
        <w:rPr>
          <w:rFonts w:ascii="Times New Roman" w:hAnsi="Times New Roman" w:cs="Times New Roman"/>
          <w:sz w:val="28"/>
          <w:szCs w:val="28"/>
        </w:rPr>
        <w:t>5.1 Проведение общешкольных собраний и в учебных группах.</w:t>
      </w:r>
      <w:r w:rsidRPr="000C350C">
        <w:rPr>
          <w:rFonts w:ascii="Times New Roman" w:hAnsi="Times New Roman" w:cs="Times New Roman"/>
          <w:sz w:val="28"/>
          <w:szCs w:val="28"/>
        </w:rPr>
        <w:br/>
      </w:r>
      <w:r w:rsidRPr="000C350C">
        <w:rPr>
          <w:rFonts w:ascii="Times New Roman" w:hAnsi="Times New Roman" w:cs="Times New Roman"/>
          <w:sz w:val="28"/>
          <w:szCs w:val="28"/>
        </w:rPr>
        <w:br/>
        <w:t>5.2. Организация работы родительского комитета спортивной школы.</w:t>
      </w:r>
      <w:r w:rsidRPr="000C350C">
        <w:rPr>
          <w:rFonts w:ascii="Times New Roman" w:hAnsi="Times New Roman" w:cs="Times New Roman"/>
          <w:sz w:val="28"/>
          <w:szCs w:val="28"/>
        </w:rPr>
        <w:br/>
      </w:r>
      <w:r w:rsidRPr="000C350C">
        <w:rPr>
          <w:rFonts w:ascii="Times New Roman" w:hAnsi="Times New Roman" w:cs="Times New Roman"/>
          <w:sz w:val="28"/>
          <w:szCs w:val="28"/>
        </w:rPr>
        <w:br/>
        <w:t>5.3. Проведение встреч с ветеранами спорта.</w:t>
      </w:r>
      <w:r w:rsidRPr="000C350C">
        <w:rPr>
          <w:rFonts w:ascii="Times New Roman" w:hAnsi="Times New Roman" w:cs="Times New Roman"/>
          <w:sz w:val="28"/>
          <w:szCs w:val="28"/>
        </w:rPr>
        <w:br/>
      </w:r>
      <w:r w:rsidRPr="000C350C">
        <w:rPr>
          <w:rFonts w:ascii="Times New Roman" w:hAnsi="Times New Roman" w:cs="Times New Roman"/>
          <w:sz w:val="28"/>
          <w:szCs w:val="28"/>
        </w:rPr>
        <w:br/>
        <w:t>5.4. Участие в показательных выступлениях на спортивных праздниках, зрелищных мероприятиях и т.п.</w:t>
      </w:r>
      <w:r w:rsidRPr="000C350C">
        <w:rPr>
          <w:rFonts w:ascii="Times New Roman" w:hAnsi="Times New Roman" w:cs="Times New Roman"/>
          <w:sz w:val="28"/>
          <w:szCs w:val="28"/>
        </w:rPr>
        <w:br/>
      </w:r>
      <w:r w:rsidRPr="000C350C">
        <w:rPr>
          <w:rFonts w:ascii="Times New Roman" w:hAnsi="Times New Roman" w:cs="Times New Roman"/>
          <w:sz w:val="28"/>
          <w:szCs w:val="28"/>
        </w:rPr>
        <w:br/>
        <w:t>5.5.Оказание методической помощи общеобразовательным школам Административного округа в проведении массовых спортивных мероприятий.</w:t>
      </w:r>
      <w:r w:rsidRPr="000C350C">
        <w:rPr>
          <w:rFonts w:ascii="Times New Roman" w:hAnsi="Times New Roman" w:cs="Times New Roman"/>
          <w:sz w:val="28"/>
          <w:szCs w:val="28"/>
        </w:rPr>
        <w:br/>
      </w:r>
      <w:r w:rsidRPr="000C350C">
        <w:rPr>
          <w:rFonts w:ascii="Times New Roman" w:hAnsi="Times New Roman" w:cs="Times New Roman"/>
          <w:sz w:val="28"/>
          <w:szCs w:val="28"/>
        </w:rPr>
        <w:br/>
        <w:t>5.6. Участие руководящего и тренерского состава спортивной школы в работе совместных педагогическ</w:t>
      </w:r>
      <w:r w:rsidR="00517471">
        <w:rPr>
          <w:rFonts w:ascii="Times New Roman" w:hAnsi="Times New Roman" w:cs="Times New Roman"/>
          <w:sz w:val="28"/>
          <w:szCs w:val="28"/>
        </w:rPr>
        <w:t>их советов образовательных шко</w:t>
      </w:r>
      <w:r w:rsidR="00115DF3">
        <w:rPr>
          <w:rFonts w:ascii="Times New Roman" w:hAnsi="Times New Roman" w:cs="Times New Roman"/>
          <w:sz w:val="28"/>
          <w:szCs w:val="28"/>
        </w:rPr>
        <w:t>л.</w:t>
      </w:r>
    </w:p>
    <w:p w:rsidR="00A6120C" w:rsidRDefault="00A6120C" w:rsidP="00BA004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161B" w:rsidRPr="00AD161B" w:rsidRDefault="00491391" w:rsidP="00BA004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8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="00AD161B"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Критерии эффективности воспитательной работы с учебно-тренировочной группой и оценки де</w:t>
      </w:r>
      <w:r w:rsidR="004B1F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ятельности </w:t>
      </w:r>
      <w:r w:rsidR="004B1F54" w:rsidRPr="00BA0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тренера(педагога)</w:t>
      </w:r>
      <w:r w:rsidR="00AD161B" w:rsidRPr="00BA00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37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Свидетельством эффективной воспитательной работы является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организации учебно-тренировочного процесса (дисциплина, порядок, четкая организация тренировок);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  обучающихся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занятиям физической культурой и спортом (постоянный рост спортивного мастерства, эффективность           работы с учащимися, выполнение  требований контрольно-переводных нормативов по ОФП и СФП);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Разнообразная  и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интересная для учащихся  работа  вне учебно- тренировочного  процесса: походы, экскурсии, спортивные праздники, досуги, физкультурно-оздоровительные мероприятия;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Постоянный рост уровня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воспитанности обучающихся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педагогического руководства его самовоспитанием и самообразованием;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учебной группы, ее сплоченность, поддержка друг друга, дружеские взаимоотношения, ее организованность, активность и инициатива в делах спортивной школы;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развития сотрудничества учебно-тренировочной 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с </w:t>
      </w:r>
      <w:r w:rsidR="004B1F54" w:rsidRPr="00BA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тренером(педагогом)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уровень взаимного доверия, наличие актива, взаимное развитие инициативы и творчества;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 с семьями обучающихся, активность участия родителей в воспитательном процессе;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«трудными» обучающимися, оказание им поддержки на основе индивидуального подхода к каждому из них.</w:t>
      </w:r>
    </w:p>
    <w:p w:rsidR="00AD161B" w:rsidRPr="004A4561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          </w:t>
      </w:r>
    </w:p>
    <w:p w:rsidR="00AD161B" w:rsidRPr="004A4561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Свидетельством успешной деятельности </w:t>
      </w:r>
      <w:proofErr w:type="gramStart"/>
      <w:r w:rsidRP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тренера</w:t>
      </w:r>
      <w:r w:rsid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</w:t>
      </w:r>
      <w:r w:rsidR="004B1F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педагога</w:t>
      </w:r>
      <w:proofErr w:type="gramEnd"/>
      <w:r w:rsid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4A45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 воспитательной работе являются: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Высокая эффективность воспитательной работы с учебной группой в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с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вышеперечисленными критериями;</w:t>
      </w:r>
    </w:p>
    <w:p w:rsidR="004A4561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Проявление и развитие творческой индивидуальности тренера</w:t>
      </w:r>
      <w:r w:rsid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Стиль отношений, определенный личностью тренера, системой его педагогических приемов и способов взаимоотношения с обучающимися;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владения уме</w:t>
      </w:r>
      <w:r w:rsid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 и навыками тренера, педагога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поставить цели, спланировать работу, осуществить ее, оценить, проанализировать, сделать выводы и поставить новые задачи;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контакт с родителями и успешное привлечение их к сотрудничеству;</w:t>
      </w:r>
    </w:p>
    <w:p w:rsidR="00AD161B" w:rsidRPr="00AD161B" w:rsidRDefault="00AD161B" w:rsidP="004A4561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Взаимный интерес тренера</w:t>
      </w:r>
      <w:r w:rsid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</w:t>
      </w:r>
      <w:r w:rsidR="00115DF3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достижении намеченных целей.</w:t>
      </w: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</w:p>
    <w:p w:rsidR="00AD161B" w:rsidRPr="004A4561" w:rsidRDefault="00AD161B" w:rsidP="00AD161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взаимодействии и взаимоотношениях с воспитанниками должно быть меньше формализма, больше человеческого общения: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Относитесь к обучающимся по-человечески, доброжелательно.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Никогда не унижайте, не оскорбляйте воспитанника, свое негативное отношение к тому или иному поступку лучше выразить в доброжелательном, уважительном разговоре. Дети, в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большинстве своем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ранимы и самолюбивы, поэтому неприятный разговор лучше отложить до индивидуальной беседы, в ходе которой надо дать понять, что, несмотря на случившееся, в него верят, надеются на него.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Начиная работу в учебной группе, постарайтесь как можно больше узнать о каждом ребенке, а затем постоянно интересуйтесь его жизнью и проблемами.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Стремитесь понять расстановку сил в группе, определите микроклимат, выявите, кто является лидерами. Если есть лидер, который оказывает негативное влияние, то не стоит вступать с ним в борьбу, а лучше постараться сделать его своим единомышленником.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Работайте со сложными (трудными) подростками в сотрудничестве с их родителями.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Старайтесь отталкиваться от положительных черт характера,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отмечайте  успехи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положительные сдвиги в каком-либо деле. Особенно отмечайте индивидуальные достижения, формируя уверенность в своих силах.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Всегда знайте, что ваши поддержка и одобрение есть выражение веры в воспитанника.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Поощряйте самостоятельность, учите этой самостоятельности.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Будьте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гибким  в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отношениях с занимающимися, умейте определить, где нужно быть строгим, а где можно посмеяться. Не повышайте голос, потом все равно будет стыдно. Старайтесь все замечания делать с юмором.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Стремитесь быть справедливым, никогда не доводите ситуацию до конфликта.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Уважайте каждого своего воспитанника, так чтобы радоваться его успехам, разделять его огорчения и верить в будущее.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11. Не отчаивайтесь, если вам кажется, что ваши усилия напрасны, не ждите прямых и скорых результатов;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12. Не забывайте на открытых мероприятиях или спортивных праздниках напомнить родителям и детям о тех тренерах, которые с ними работали раньше. Это оценят и обучающиеся, и родители, и коллеги.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 Главное –  не воспитывать детей, а жить с ними совместной деятельностью тот отрезок времени, который вам выпало быть вместе.</w:t>
      </w:r>
    </w:p>
    <w:p w:rsidR="00AD161B" w:rsidRPr="00AD161B" w:rsidRDefault="00AD161B" w:rsidP="00A612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 Воспитанники, не нашедшие подтверждения своих способностей, хотя бы в одном виде спорта, </w:t>
      </w:r>
      <w:proofErr w:type="gramStart"/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вообще  теряют</w:t>
      </w:r>
      <w:proofErr w:type="gramEnd"/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интерес к </w:t>
      </w:r>
      <w:r w:rsidR="00206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спорту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Наладьте хорошие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 с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учителями общеобразовательной школы, где учатся ваши воспитанники.</w:t>
      </w:r>
    </w:p>
    <w:p w:rsidR="004A4561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Введите систему проверки успеваемости, индиви</w:t>
      </w:r>
      <w:r w:rsid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дуальные беседы с обучающимися.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Осторожно оценивайте неудачи обучающегося, он и сам болезненно к ним относится, </w:t>
      </w:r>
      <w:r w:rsidR="004A4561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уходить из школы обиженным на </w:t>
      </w:r>
      <w:r w:rsidR="004A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 или тренера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161B" w:rsidRPr="00AD161B" w:rsidRDefault="00AD161B" w:rsidP="00E87B5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функц</w:t>
      </w:r>
      <w:r w:rsidR="00E87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иями тренера и </w:t>
      </w:r>
      <w:proofErr w:type="gramStart"/>
      <w:r w:rsidR="00E87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="004B1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воспитательной </w:t>
      </w:r>
      <w:r w:rsidR="004A4561"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 являются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D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аналитическая: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изучение </w:t>
      </w:r>
      <w:r w:rsidR="00E87B5F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индивидуальности обучающихся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анализ и изучение характера учебно-тренировочной группы и личности;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анализ и оценка семейного воспитания ребенка;</w:t>
      </w:r>
    </w:p>
    <w:p w:rsidR="00AD161B" w:rsidRPr="00E87B5F" w:rsidRDefault="00AD161B" w:rsidP="00E87B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анализ и оценка уровня воспитанности личности и учебно-</w:t>
      </w:r>
      <w:r w:rsidR="00E87B5F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тренировочной группы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организационно-координирующая: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и стимулирование разнообразной деятельности обучающихся;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установление связи </w:t>
      </w:r>
      <w:r w:rsidR="00E87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Дворца спорта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общеобразовательная школа – семья;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индивидуальное воздействие на </w:t>
      </w:r>
      <w:r w:rsidR="00E87B5F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обучающегося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обеспечение материальной базы.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коммуникативная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регуляция межличностных отношений между детьми;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установление оптимальных взаимоотношений «тренер- обучающийся»;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содействие общему благоприятному психологическому климату в учебно-тренировочной группе;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помощь в установлении отношений с людьми.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 течение учебного года, во избежание профес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сиональных затруднений тренеров и </w:t>
      </w:r>
      <w:proofErr w:type="gramStart"/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proofErr w:type="gramEnd"/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консультации: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самообразованию;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воспитания;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работы со способными и одаренными детьми;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учебно-тренировочной группы на личность обучающегося;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как процесс управления развития личности;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самоанализ учебно-тренировочного занятия как средство повышения его эффективности;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воспитательной работы с обучающимися на основе индивидуального подхода.</w:t>
      </w:r>
    </w:p>
    <w:p w:rsidR="00AD161B" w:rsidRPr="00AD161B" w:rsidRDefault="00AD161B" w:rsidP="008E4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взаимодействия: </w:t>
      </w:r>
    </w:p>
    <w:p w:rsidR="00AD161B" w:rsidRPr="008E4404" w:rsidRDefault="00AD161B" w:rsidP="00AD161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   Руководство и помощь тренерам-преподавателям, родителям в планировании, организации и оценке эффективности воспитательного процесса;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повышении квалификации;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условия для реализации способностей </w:t>
      </w:r>
      <w:r w:rsidR="0073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воспитательной работы в </w:t>
      </w:r>
      <w:r w:rsidR="0073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социуме;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обучающегося;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укрепление общешкольных традиций;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спортивно-массовых мероприятий.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161B" w:rsidRPr="00AD161B" w:rsidRDefault="00AD161B" w:rsidP="008E4404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общеобразовательными организациями. </w:t>
      </w:r>
    </w:p>
    <w:p w:rsidR="00AD161B" w:rsidRPr="00AD161B" w:rsidRDefault="008E4404" w:rsidP="00AD16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Дворец спорта 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плодотворно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 работу</w:t>
      </w:r>
      <w:r w:rsidR="00AD161B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общеобразовательными школами   с целью оздоровления детей, приобщения их к регулярным занятиям спортом, привития навыков здорового образа жизни, отбора наиболее способных обучающихся в учебно-тренировочные группы.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 и педагоги регулярно проводят</w:t>
      </w:r>
      <w:r w:rsidR="008E4404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спортивно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-массовые и физкультурно-оздоровительные мероприятия с обучающимися.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 w:rsidR="008E4404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 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404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реализовывается план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в котором </w:t>
      </w:r>
      <w:r w:rsidR="008E4404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 активное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404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воспитанники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дворца спорта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составлен план спортивно-массовых мероприятий на летний период.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</w:p>
    <w:p w:rsidR="00AD161B" w:rsidRPr="00AD161B" w:rsidRDefault="00AD161B" w:rsidP="003C23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и содержание воспитательной работы тренера-преподавателя.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Основными</w:t>
      </w:r>
      <w:r w:rsidR="004B1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функциями тренера и педагога</w:t>
      </w:r>
      <w:r w:rsidRPr="00AD1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воспитательной работе являются:</w:t>
      </w:r>
    </w:p>
    <w:p w:rsidR="00AD161B" w:rsidRPr="00AD161B" w:rsidRDefault="00AD161B" w:rsidP="003C23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161B" w:rsidRPr="00AD161B" w:rsidRDefault="00AD161B" w:rsidP="00AD161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индивидуальности обучающихся;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изучение характера учебно-тренировочной группы и личности;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семейного воспитания ребенка;</w:t>
      </w:r>
    </w:p>
    <w:p w:rsidR="00AD161B" w:rsidRPr="003C2324" w:rsidRDefault="00AD161B" w:rsidP="003C2324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уровня воспитанности личности и учебно-тренировочной группы;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 организационно-координирующая: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стимулирование разнообразной деятельности обучающихся;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связи спортивная школа – общеобразовательная школа – семья;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воздействие</w:t>
      </w:r>
      <w:proofErr w:type="gramEnd"/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 обучающегося;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материальной базы.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коммуникативная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регуляция межличностных отношений между детьми;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оптимальных взаимоотношений «тренер-преподаватель - обучающийся»;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общему благоприятному психологическому климату в учебно-тренировочной группе;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11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в </w:t>
      </w:r>
      <w:r w:rsidR="005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установлении 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людьми.</w:t>
      </w:r>
    </w:p>
    <w:p w:rsidR="00AD161B" w:rsidRPr="00AD161B" w:rsidRDefault="00AD161B" w:rsidP="003C23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9. Основные проб</w:t>
      </w:r>
      <w:r w:rsidR="00206F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лемы и тенденции воспитания во Дворце спорта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 Учебно-воспитательный процесс идет в 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учреждении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смены экономической и политической формаций в обществе это вызвало многие негативные последствия.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 </w:t>
      </w:r>
      <w:r w:rsidR="005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имеющие отношение к воспитанию детей в </w:t>
      </w:r>
      <w:r w:rsidR="0020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61B" w:rsidRPr="00AD161B" w:rsidRDefault="00AD161B" w:rsidP="007775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жизненного уровня населения;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снижение воспитательного воздействия семьи, общеобразовательной школы, общественных организаций;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постоянно ухудшающееся состояние здоровья детей;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усиливающийся через СМИ поток низкопробной продукции пропагандирующее насилие, жестокость, преступность, секс, алкоголь, </w:t>
      </w:r>
      <w:proofErr w:type="spell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наркоманию.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В этих условиях возрастает роль воспитательной работы. Администрация Д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спорта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педагогический коллектив все больше осознают, что наиболее актуальными становиться психолого-педагогическое сопровождение учебно-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тренировочного процесса и усилие воспитательного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</w:t>
      </w:r>
      <w:r w:rsidR="005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обучающихся.</w:t>
      </w: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10.Улучшение </w:t>
      </w:r>
      <w:proofErr w:type="gramStart"/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содержания  и</w:t>
      </w:r>
      <w:proofErr w:type="gramEnd"/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эффективности воспитательной системы  </w:t>
      </w:r>
      <w:r w:rsidR="00206F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учреждения дополнительного образования</w:t>
      </w:r>
      <w:r w:rsidRPr="00AD16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В последние годы государство фактически устранилось от формирования нравственно-этических устоев общества, что привело к деформации межличностных отношений, моральных принципов самой личности и утрате многих национальных ценностей. В этих условиях система образования оказалась единственным государственно-общественным институтом, обеспечивающим и отвечающим за воспитание молодого поколения. В последнее время проблема воспитания, в том числе и физического, выходит в нашем обществе на первый план. Вопросы сохранения и укрепления здоровья молодых граждан, формирования у них активной жизненной позиции становятся элементами общенационального дела, затрагивающего интересы всех слоев общества и во многом определяющего социально-экономическое будущее страны.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Система общего образования, в первую очередь, решая задачи интеллектуального развития личности, не обладает достаточными возможностями и условиями для формирования и развития психодинамических качеств человека. Поэтому особое место в организации воспитательной работы отводится системе дополнительного образования.</w:t>
      </w:r>
    </w:p>
    <w:p w:rsidR="00AD161B" w:rsidRPr="00AD161B" w:rsidRDefault="00AD161B" w:rsidP="00A612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В планируемый период развития деятельность спортивной школы будет направлена на решение следующих воспитательных задач: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Социально-педагогическая адаптация и защита детей, формирование позитивного отношения между людьми, уважение прав другого человека.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Развитие интересов и способностей личности, формирование и развитие личностных качеств, необходимых для активной жизнедеятельности.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Целенаправленный поиск  условий для максимального проявления потенциальных возможностей личности, формирование привычки к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систематическому труду и состязательности.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Увеличение степени самостоятельности детей, воспитание способности самоконтроля и управления своей жизнью, эффективного преодоления трудностей.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Сознательное получение дополнительного образования, соответствующего жизненным планам и интересам.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Компенсация дефицита общения в школе, семье, в среде сверстников и расширение сферы межличностных контактов.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Формирование знаний, умений и навыков по обеспечению здорового образа жизни и жизненных потребностей.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Формирование устойчивого негативного отношения к антисоциальным тенденциям в молодежной среде и сознательного противодействия употреблению и распространению наркомании, токсикомании, алкоголизма и курения.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Обеспечение подготовки к созидательной общественно-производственной деятельности и привитие ответственно-правовых черт поведения.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 Организаторами и участни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 воспитательного процесса во Дворце спорта будут тренерский и педагогический </w:t>
      </w:r>
      <w:r w:rsidR="008151D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родительская общественность. Реализация воспитательных задач будет обеспечиваться в ходе учебно-тренировочного процесса, проведения спортивно-массовых и физкультурно-оздоровительных мероприятий, олимпиад, 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спартакиад</w:t>
      </w:r>
      <w:r w:rsidR="008151D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8151D5"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Особо значимая роль отводится воспитательной работе в процессе подготовки </w:t>
      </w:r>
      <w:r w:rsidR="0081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программам спортивного совершенствования.</w:t>
      </w:r>
    </w:p>
    <w:p w:rsidR="00AD161B" w:rsidRPr="00AD161B" w:rsidRDefault="00AD161B" w:rsidP="00AD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151D5" w:rsidRPr="0077750F" w:rsidRDefault="00AD161B" w:rsidP="007775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151D5" w:rsidRPr="00AD161B" w:rsidRDefault="008151D5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161B" w:rsidRPr="00AD161B" w:rsidRDefault="00AD161B" w:rsidP="00AD16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750F" w:rsidRDefault="0077750F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750F" w:rsidRDefault="0077750F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750F" w:rsidRDefault="0077750F" w:rsidP="000540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750F" w:rsidRDefault="0077750F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750F" w:rsidRDefault="0077750F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61B" w:rsidRPr="00AD161B" w:rsidRDefault="00AD161B" w:rsidP="00AD16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AD161B" w:rsidRPr="00AD161B" w:rsidRDefault="00AD161B" w:rsidP="000540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Ю.К. Оптимизация учебно-воспитательного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 М.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1982;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Ю.К. Комплексный подход к воспитанию. Избранные педагогические труды, М., 1989;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«Внешкольник», № 3, 2001., Всероссийское родительское собрание;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Внешколник</w:t>
      </w:r>
      <w:proofErr w:type="spell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№ 5, 2001, </w:t>
      </w:r>
      <w:proofErr w:type="gramStart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</w:t>
      </w:r>
      <w:r w:rsidR="0052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proofErr w:type="gramEnd"/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«Патриотическое воспитание граждан Российской Федерации»;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 физической культуре»;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«Об образовании»;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воспитательной работы в учреждениях дополнительного образования детей физкультурно-спортивной направленности, РСДЮШОР, М., 2002;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основы, регулирующие деятельность спортивных школ;</w:t>
      </w:r>
    </w:p>
    <w:p w:rsidR="00AD161B" w:rsidRPr="00AD161B" w:rsidRDefault="00AD161B" w:rsidP="00AD161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Российской Федерации № 20-52-1350/20-5 от 29.03.2001 г.</w:t>
      </w:r>
    </w:p>
    <w:p w:rsidR="00E9600B" w:rsidRPr="0077750F" w:rsidRDefault="00AD161B" w:rsidP="0077750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161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D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В.А. Сто советов учителю, Киев, 1986;</w:t>
      </w:r>
    </w:p>
    <w:sectPr w:rsidR="00E9600B" w:rsidRPr="0077750F" w:rsidSect="00517471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69D"/>
    <w:multiLevelType w:val="hybridMultilevel"/>
    <w:tmpl w:val="B4C6A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0692B"/>
    <w:multiLevelType w:val="hybridMultilevel"/>
    <w:tmpl w:val="CDC8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924793"/>
    <w:multiLevelType w:val="hybridMultilevel"/>
    <w:tmpl w:val="07083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473E5"/>
    <w:multiLevelType w:val="hybridMultilevel"/>
    <w:tmpl w:val="D4A6771C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3770CE"/>
    <w:multiLevelType w:val="hybridMultilevel"/>
    <w:tmpl w:val="9B080D4A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D86E3B"/>
    <w:multiLevelType w:val="hybridMultilevel"/>
    <w:tmpl w:val="5E3C88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0C"/>
    <w:rsid w:val="000540D8"/>
    <w:rsid w:val="000729F9"/>
    <w:rsid w:val="00115DF3"/>
    <w:rsid w:val="00145667"/>
    <w:rsid w:val="001B700C"/>
    <w:rsid w:val="00206FF4"/>
    <w:rsid w:val="00253183"/>
    <w:rsid w:val="003C2324"/>
    <w:rsid w:val="00491391"/>
    <w:rsid w:val="004A4561"/>
    <w:rsid w:val="004B1F54"/>
    <w:rsid w:val="00517471"/>
    <w:rsid w:val="0052040A"/>
    <w:rsid w:val="00613352"/>
    <w:rsid w:val="00660398"/>
    <w:rsid w:val="006E1639"/>
    <w:rsid w:val="00731F1A"/>
    <w:rsid w:val="00735D23"/>
    <w:rsid w:val="0077750F"/>
    <w:rsid w:val="008151D5"/>
    <w:rsid w:val="008665AE"/>
    <w:rsid w:val="008E4404"/>
    <w:rsid w:val="009772DA"/>
    <w:rsid w:val="0097740A"/>
    <w:rsid w:val="009F278C"/>
    <w:rsid w:val="00A10796"/>
    <w:rsid w:val="00A6120C"/>
    <w:rsid w:val="00A73A94"/>
    <w:rsid w:val="00AD161B"/>
    <w:rsid w:val="00AD2446"/>
    <w:rsid w:val="00BA004A"/>
    <w:rsid w:val="00D21985"/>
    <w:rsid w:val="00E87B5F"/>
    <w:rsid w:val="00E9600B"/>
    <w:rsid w:val="00F11DE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3C33"/>
  <w15:chartTrackingRefBased/>
  <w15:docId w15:val="{A8F3BC69-4534-4499-BD60-16D89333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1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1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rsid w:val="00AD1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semiHidden/>
    <w:unhideWhenUsed/>
    <w:rsid w:val="00A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rsid w:val="00AD1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A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AD1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A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D1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A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613352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4">
    <w:name w:val="Основной текст 2 Знак"/>
    <w:basedOn w:val="a0"/>
    <w:link w:val="23"/>
    <w:uiPriority w:val="99"/>
    <w:rsid w:val="00613352"/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61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4AE3-6566-420B-99A0-018CE3E2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21</Pages>
  <Words>5071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2021-08-31T09:28:00Z</cp:lastPrinted>
  <dcterms:created xsi:type="dcterms:W3CDTF">2021-08-30T09:55:00Z</dcterms:created>
  <dcterms:modified xsi:type="dcterms:W3CDTF">2021-08-31T09:59:00Z</dcterms:modified>
</cp:coreProperties>
</file>