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9DB61" w14:textId="55F1EE7B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 w:rsidRPr="00C361D7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3D56C125" wp14:editId="57532A36">
            <wp:extent cx="1808638" cy="1638259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22A47" w14:textId="77777777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196C02" w14:textId="77777777" w:rsidR="00813601" w:rsidRPr="00E333BE" w:rsidRDefault="00813601" w:rsidP="00813601">
      <w:pPr>
        <w:jc w:val="center"/>
        <w:rPr>
          <w:rFonts w:ascii="Times New Roman" w:hAnsi="Times New Roman" w:cs="Times New Roman"/>
          <w:b/>
          <w:bCs/>
          <w:sz w:val="4"/>
          <w:szCs w:val="28"/>
          <w:lang w:val="ru-RU"/>
        </w:rPr>
      </w:pPr>
    </w:p>
    <w:p w14:paraId="78CF01BC" w14:textId="6F2CC89F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p w14:paraId="2BB8B626" w14:textId="77777777" w:rsidR="000D1083" w:rsidRPr="00C361D7" w:rsidRDefault="000D1083" w:rsidP="00F2470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6E04A0" w:rsidRPr="00C361D7" w14:paraId="2B034ECE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F3A21" w14:textId="77777777"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60CBC" w14:textId="1A7C9929" w:rsidR="006E04A0" w:rsidRPr="00C361D7" w:rsidRDefault="006E04A0" w:rsidP="00F2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A0" w:rsidRPr="00C361D7" w14:paraId="05D9A9F9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30BC1" w14:textId="77777777"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6B990" w14:textId="390C70E5" w:rsidR="006E04A0" w:rsidRPr="00C361D7" w:rsidRDefault="006E04A0" w:rsidP="00F247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04A0" w:rsidRPr="00C361D7" w14:paraId="742965D0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7513" w14:textId="229D3292" w:rsidR="006E04A0" w:rsidRPr="00C361D7" w:rsidRDefault="00813601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A158B" w14:textId="290DEDFB" w:rsidR="006E04A0" w:rsidRPr="006108E3" w:rsidRDefault="006108E3" w:rsidP="00F24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Основное общее образование </w:t>
            </w:r>
          </w:p>
        </w:tc>
      </w:tr>
    </w:tbl>
    <w:p w14:paraId="2766C771" w14:textId="2EF48260" w:rsidR="000D1083" w:rsidRPr="00E333BE" w:rsidRDefault="000D1083" w:rsidP="00F24701">
      <w:pPr>
        <w:spacing w:before="240" w:after="240"/>
        <w:rPr>
          <w:rFonts w:ascii="Times New Roman" w:eastAsia="Times New Roman" w:hAnsi="Times New Roman" w:cs="Times New Roman"/>
          <w:sz w:val="18"/>
          <w:szCs w:val="24"/>
        </w:rPr>
      </w:pPr>
    </w:p>
    <w:tbl>
      <w:tblPr>
        <w:tblStyle w:val="a8"/>
        <w:tblW w:w="5502" w:type="pct"/>
        <w:tblInd w:w="-431" w:type="dxa"/>
        <w:tblLook w:val="04A0" w:firstRow="1" w:lastRow="0" w:firstColumn="1" w:lastColumn="0" w:noHBand="0" w:noVBand="1"/>
      </w:tblPr>
      <w:tblGrid>
        <w:gridCol w:w="9136"/>
        <w:gridCol w:w="1037"/>
      </w:tblGrid>
      <w:tr w:rsidR="00B452D6" w:rsidRPr="00C361D7" w14:paraId="75FEE5DC" w14:textId="7777777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D69917B" w14:textId="134DD065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Наличие электронной информационно-образовательной среды</w:t>
            </w:r>
          </w:p>
        </w:tc>
      </w:tr>
      <w:tr w:rsidR="00B452D6" w:rsidRPr="00C361D7" w14:paraId="48201CB6" w14:textId="77777777" w:rsidTr="00F24701">
        <w:tc>
          <w:tcPr>
            <w:tcW w:w="3857" w:type="pct"/>
          </w:tcPr>
          <w:p w14:paraId="7727D42B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Личный кабинет в федеральной государственной информационной системе «Моя школа»</w:t>
            </w:r>
          </w:p>
          <w:p w14:paraId="116D4A3B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4EC52261" w14:textId="28C56F29" w:rsidR="000F1522" w:rsidRPr="00DD1991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7BC4CE02" w14:textId="0E874E06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BA04DB2" w14:textId="77777777" w:rsidTr="00F24701">
        <w:tc>
          <w:tcPr>
            <w:tcW w:w="3857" w:type="pct"/>
          </w:tcPr>
          <w:p w14:paraId="39464B71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Локальный нормативный акт об электронной информационно-образовательной среде</w:t>
            </w:r>
          </w:p>
          <w:p w14:paraId="58C8F5D5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58B7560F" w14:textId="308BC6AB" w:rsidR="000F1522" w:rsidRPr="00DD1991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0C6D63F4" w14:textId="77C8F9FE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22258579" w14:textId="77777777" w:rsidTr="00F24701">
        <w:tc>
          <w:tcPr>
            <w:tcW w:w="3857" w:type="pct"/>
          </w:tcPr>
          <w:p w14:paraId="7D51633C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цифровой (электронной) библиотеке и/ или иным электронным образовательным ресурсам</w:t>
            </w:r>
          </w:p>
          <w:p w14:paraId="36590230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2FD19F80" w14:textId="0FB5BBFD" w:rsidR="000F1522" w:rsidRPr="00DD1991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17E0B251" w14:textId="742B7FDA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2931547B" w14:textId="77777777" w:rsidTr="00F24701">
        <w:tc>
          <w:tcPr>
            <w:tcW w:w="3857" w:type="pct"/>
          </w:tcPr>
          <w:p w14:paraId="49F99680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14:paraId="070F922E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lastRenderedPageBreak/>
              <w:t>Ссылка на ресурс, подтверждающий критерий</w:t>
            </w:r>
          </w:p>
          <w:p w14:paraId="147E47B4" w14:textId="7B67B4D7" w:rsidR="000F1522" w:rsidRPr="00DD1991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4B918893" w14:textId="43D4D4B1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A2D183A" w14:textId="77777777" w:rsidTr="00F24701">
        <w:tc>
          <w:tcPr>
            <w:tcW w:w="3857" w:type="pct"/>
          </w:tcPr>
          <w:p w14:paraId="54919CE8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электронным портфолио обучающихся</w:t>
            </w:r>
          </w:p>
          <w:p w14:paraId="713D5369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6482CDCB" w14:textId="58B5C8E5" w:rsidR="000F1522" w:rsidRPr="00DD1991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091DE028" w14:textId="56F065F0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0842678" w14:textId="77777777" w:rsidTr="00F24701">
        <w:tc>
          <w:tcPr>
            <w:tcW w:w="3857" w:type="pct"/>
          </w:tcPr>
          <w:p w14:paraId="50E8ECCE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основного общего образования</w:t>
            </w:r>
          </w:p>
          <w:p w14:paraId="12D17F18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0F073DAB" w14:textId="0A05708C" w:rsidR="000F1522" w:rsidRPr="00DD1991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23D57F5F" w14:textId="5F8387A5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739FB755" w14:textId="77777777" w:rsidTr="00F24701">
        <w:tc>
          <w:tcPr>
            <w:tcW w:w="3857" w:type="pct"/>
          </w:tcPr>
          <w:p w14:paraId="0DBB6083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 к информационно-телекоммуникационной сети «Интернет»</w:t>
            </w:r>
          </w:p>
          <w:p w14:paraId="68723729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78C4A3F4" w14:textId="00BB1B3B" w:rsidR="000F1522" w:rsidRPr="00DD1991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2AD2CA18" w14:textId="53F7AE84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00ABB2CC" w14:textId="7777777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149360F" w14:textId="77777777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B452D6" w:rsidRPr="00C361D7" w14:paraId="44D4DF58" w14:textId="77777777" w:rsidTr="00F24701">
        <w:tc>
          <w:tcPr>
            <w:tcW w:w="3857" w:type="pct"/>
          </w:tcPr>
          <w:p w14:paraId="55F6EB50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обучающихся в оценочных мероприятиях</w:t>
            </w:r>
          </w:p>
        </w:tc>
        <w:tc>
          <w:tcPr>
            <w:tcW w:w="1143" w:type="pct"/>
          </w:tcPr>
          <w:p w14:paraId="7CAE4689" w14:textId="5FEED52B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655B7744" w14:textId="7777777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5890A43" w14:textId="77777777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</w:tr>
      <w:tr w:rsidR="00B452D6" w:rsidRPr="00C361D7" w14:paraId="01627227" w14:textId="77777777" w:rsidTr="00F24701">
        <w:tc>
          <w:tcPr>
            <w:tcW w:w="3857" w:type="pct"/>
          </w:tcPr>
          <w:p w14:paraId="00FB5E1F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богословские степени и звания) и лиц, приравненных к ним,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14:paraId="46568CC0" w14:textId="6874BCF1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07A278BD" w14:textId="77777777" w:rsidTr="00F24701">
        <w:tc>
          <w:tcPr>
            <w:tcW w:w="3857" w:type="pct"/>
          </w:tcPr>
          <w:p w14:paraId="38C1FD4A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14:paraId="051EBF6D" w14:textId="61816016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0BCE5651" w14:textId="7777777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EFEB0B7" w14:textId="77777777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Доля педагогических работников, прошедших повышение квалификации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</w:tr>
      <w:tr w:rsidR="00B452D6" w:rsidRPr="00C361D7" w14:paraId="2610F591" w14:textId="77777777" w:rsidTr="00F24701">
        <w:tc>
          <w:tcPr>
            <w:tcW w:w="3857" w:type="pct"/>
          </w:tcPr>
          <w:p w14:paraId="05D22264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14:paraId="697E1C4F" w14:textId="3B501378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4C1BFE18" w14:textId="77777777" w:rsidTr="00F24701">
        <w:tc>
          <w:tcPr>
            <w:tcW w:w="3857" w:type="pct"/>
          </w:tcPr>
          <w:p w14:paraId="73A9809B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14:paraId="48B7BEB5" w14:textId="0A07B684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06B2D67" w14:textId="7777777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8EFBE7A" w14:textId="77777777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образовательной программе основного общего образования, от общего количества выпускников</w:t>
            </w:r>
          </w:p>
        </w:tc>
      </w:tr>
      <w:tr w:rsidR="00B452D6" w:rsidRPr="00C361D7" w14:paraId="0C4DFA99" w14:textId="77777777" w:rsidTr="00F24701">
        <w:tc>
          <w:tcPr>
            <w:tcW w:w="3857" w:type="pct"/>
          </w:tcPr>
          <w:p w14:paraId="3AB9B584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143" w:type="pct"/>
          </w:tcPr>
          <w:p w14:paraId="01754E6A" w14:textId="64F1AA36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499E0B36" w14:textId="77777777" w:rsidTr="00F24701">
        <w:tc>
          <w:tcPr>
            <w:tcW w:w="3857" w:type="pct"/>
          </w:tcPr>
          <w:p w14:paraId="26937B01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проходивших государственную итоговую аттестацию по образовательным программам основного общего образования по обязательным учебным предметам</w:t>
            </w:r>
          </w:p>
        </w:tc>
        <w:tc>
          <w:tcPr>
            <w:tcW w:w="1143" w:type="pct"/>
          </w:tcPr>
          <w:p w14:paraId="02E295EB" w14:textId="261BC5AA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3C3BA226" w14:textId="7777777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F20E69B" w14:textId="77777777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получивших допуск к государственной итоговой аттестации по образовательной программе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задолженности), от общего количества выпускников</w:t>
            </w:r>
          </w:p>
        </w:tc>
      </w:tr>
      <w:tr w:rsidR="00B452D6" w:rsidRPr="00C361D7" w14:paraId="07571659" w14:textId="77777777" w:rsidTr="00F24701">
        <w:tc>
          <w:tcPr>
            <w:tcW w:w="3857" w:type="pct"/>
          </w:tcPr>
          <w:p w14:paraId="56C85D7A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получивших допуск к государственной итоговой аттестации по образовательным программам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</w:t>
            </w:r>
          </w:p>
        </w:tc>
        <w:tc>
          <w:tcPr>
            <w:tcW w:w="1143" w:type="pct"/>
          </w:tcPr>
          <w:p w14:paraId="5FB6EAB5" w14:textId="127AE1C1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0722BDF6" w14:textId="77777777" w:rsidTr="00F24701">
        <w:tc>
          <w:tcPr>
            <w:tcW w:w="3857" w:type="pct"/>
          </w:tcPr>
          <w:p w14:paraId="3300F9B9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освоивших образовательную программу основного общего образования</w:t>
            </w:r>
          </w:p>
        </w:tc>
        <w:tc>
          <w:tcPr>
            <w:tcW w:w="1143" w:type="pct"/>
          </w:tcPr>
          <w:p w14:paraId="4778FA2F" w14:textId="0F33582C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6721BE0" w14:textId="77777777"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4AD9CC88" w14:textId="77777777"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2E3806A6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EB448CF" w14:textId="4B8B15D2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 ___________________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  <w:t>Подпись_____________</w:t>
      </w:r>
    </w:p>
    <w:sectPr w:rsidR="00C6104E" w:rsidRPr="00C361D7"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43A92" w14:textId="77777777" w:rsidR="00A407CA" w:rsidRDefault="00A407CA" w:rsidP="00694FFA">
      <w:pPr>
        <w:spacing w:line="240" w:lineRule="auto"/>
      </w:pPr>
      <w:r>
        <w:separator/>
      </w:r>
    </w:p>
  </w:endnote>
  <w:endnote w:type="continuationSeparator" w:id="0">
    <w:p w14:paraId="276FD950" w14:textId="77777777" w:rsidR="00A407CA" w:rsidRDefault="00A407CA" w:rsidP="00694F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77866"/>
      <w:docPartObj>
        <w:docPartGallery w:val="Page Numbers (Bottom of Page)"/>
        <w:docPartUnique/>
      </w:docPartObj>
    </w:sdtPr>
    <w:sdtContent>
      <w:p w14:paraId="62CA54B0" w14:textId="6C8BB5BE" w:rsidR="00694FFA" w:rsidRDefault="00694FF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94FFA">
          <w:rPr>
            <w:noProof/>
            <w:lang w:val="ru-RU"/>
          </w:rPr>
          <w:t>1</w:t>
        </w:r>
        <w:r>
          <w:fldChar w:fldCharType="end"/>
        </w:r>
      </w:p>
    </w:sdtContent>
  </w:sdt>
  <w:p w14:paraId="79252D66" w14:textId="77777777" w:rsidR="00694FFA" w:rsidRDefault="00694FF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51D17" w14:textId="77777777" w:rsidR="00A407CA" w:rsidRDefault="00A407CA" w:rsidP="00694FFA">
      <w:pPr>
        <w:spacing w:line="240" w:lineRule="auto"/>
      </w:pPr>
      <w:r>
        <w:separator/>
      </w:r>
    </w:p>
  </w:footnote>
  <w:footnote w:type="continuationSeparator" w:id="0">
    <w:p w14:paraId="47AF4637" w14:textId="77777777" w:rsidR="00A407CA" w:rsidRDefault="00A407CA" w:rsidP="00694F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33EC5"/>
    <w:multiLevelType w:val="hybridMultilevel"/>
    <w:tmpl w:val="E73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36F70"/>
    <w:multiLevelType w:val="hybridMultilevel"/>
    <w:tmpl w:val="0AB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71B33"/>
    <w:multiLevelType w:val="hybridMultilevel"/>
    <w:tmpl w:val="6CD6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01"/>
    <w:rsid w:val="000307F2"/>
    <w:rsid w:val="00097E81"/>
    <w:rsid w:val="000C255A"/>
    <w:rsid w:val="000D1083"/>
    <w:rsid w:val="000E263A"/>
    <w:rsid w:val="000F1522"/>
    <w:rsid w:val="00101F88"/>
    <w:rsid w:val="00133F9B"/>
    <w:rsid w:val="001474B7"/>
    <w:rsid w:val="001638A9"/>
    <w:rsid w:val="001959D4"/>
    <w:rsid w:val="001E3007"/>
    <w:rsid w:val="00212A31"/>
    <w:rsid w:val="00295E40"/>
    <w:rsid w:val="0029677F"/>
    <w:rsid w:val="002B277D"/>
    <w:rsid w:val="002F13C6"/>
    <w:rsid w:val="002F4239"/>
    <w:rsid w:val="002F71D7"/>
    <w:rsid w:val="00325479"/>
    <w:rsid w:val="00381C18"/>
    <w:rsid w:val="003967CB"/>
    <w:rsid w:val="003A19D6"/>
    <w:rsid w:val="004017D4"/>
    <w:rsid w:val="00446338"/>
    <w:rsid w:val="00452EC6"/>
    <w:rsid w:val="00481D24"/>
    <w:rsid w:val="005018A9"/>
    <w:rsid w:val="00506DFD"/>
    <w:rsid w:val="0054439B"/>
    <w:rsid w:val="00596539"/>
    <w:rsid w:val="005B1051"/>
    <w:rsid w:val="005C6E6B"/>
    <w:rsid w:val="006108E3"/>
    <w:rsid w:val="00653168"/>
    <w:rsid w:val="00673E6A"/>
    <w:rsid w:val="00676249"/>
    <w:rsid w:val="0068291A"/>
    <w:rsid w:val="00694FFA"/>
    <w:rsid w:val="006E04A0"/>
    <w:rsid w:val="0072186C"/>
    <w:rsid w:val="007C4A33"/>
    <w:rsid w:val="007D404B"/>
    <w:rsid w:val="00813601"/>
    <w:rsid w:val="008B7BEC"/>
    <w:rsid w:val="008E1847"/>
    <w:rsid w:val="009046B7"/>
    <w:rsid w:val="0091735F"/>
    <w:rsid w:val="00922386"/>
    <w:rsid w:val="009B0964"/>
    <w:rsid w:val="009B5586"/>
    <w:rsid w:val="009D608D"/>
    <w:rsid w:val="00A349E3"/>
    <w:rsid w:val="00A35301"/>
    <w:rsid w:val="00A407CA"/>
    <w:rsid w:val="00A4470F"/>
    <w:rsid w:val="00A44A24"/>
    <w:rsid w:val="00A97906"/>
    <w:rsid w:val="00AC47B4"/>
    <w:rsid w:val="00B212F9"/>
    <w:rsid w:val="00B452D6"/>
    <w:rsid w:val="00B45EF4"/>
    <w:rsid w:val="00BF4AD2"/>
    <w:rsid w:val="00BF7DD6"/>
    <w:rsid w:val="00C011BA"/>
    <w:rsid w:val="00C10547"/>
    <w:rsid w:val="00C361D7"/>
    <w:rsid w:val="00C3682A"/>
    <w:rsid w:val="00C6104E"/>
    <w:rsid w:val="00CB5A1E"/>
    <w:rsid w:val="00CD2FCD"/>
    <w:rsid w:val="00CF1040"/>
    <w:rsid w:val="00D13D26"/>
    <w:rsid w:val="00D158D9"/>
    <w:rsid w:val="00D81E68"/>
    <w:rsid w:val="00DD1991"/>
    <w:rsid w:val="00E3110C"/>
    <w:rsid w:val="00E333BE"/>
    <w:rsid w:val="00E55DEF"/>
    <w:rsid w:val="00E81D68"/>
    <w:rsid w:val="00E8381D"/>
    <w:rsid w:val="00F059C6"/>
    <w:rsid w:val="00F24701"/>
    <w:rsid w:val="00F843A1"/>
    <w:rsid w:val="00F90F7F"/>
    <w:rsid w:val="00FC24C9"/>
    <w:rsid w:val="00FC4457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8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rsid w:val="000D108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ru-RU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D19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99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694FF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94FFA"/>
  </w:style>
  <w:style w:type="paragraph" w:styleId="ad">
    <w:name w:val="footer"/>
    <w:basedOn w:val="a"/>
    <w:link w:val="ae"/>
    <w:uiPriority w:val="99"/>
    <w:unhideWhenUsed/>
    <w:rsid w:val="00694FF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94F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rsid w:val="000D108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ru-RU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D19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99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694FF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94FFA"/>
  </w:style>
  <w:style w:type="paragraph" w:styleId="ad">
    <w:name w:val="footer"/>
    <w:basedOn w:val="a"/>
    <w:link w:val="ae"/>
    <w:uiPriority w:val="99"/>
    <w:unhideWhenUsed/>
    <w:rsid w:val="00694FF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94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 Натик Адалатович</dc:creator>
  <cp:lastModifiedBy>Каретина Юлия Юрьевна</cp:lastModifiedBy>
  <cp:revision>2</cp:revision>
  <cp:lastPrinted>2023-09-19T07:53:00Z</cp:lastPrinted>
  <dcterms:created xsi:type="dcterms:W3CDTF">2023-09-19T08:06:00Z</dcterms:created>
  <dcterms:modified xsi:type="dcterms:W3CDTF">2023-09-19T08:06:00Z</dcterms:modified>
</cp:coreProperties>
</file>