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r w:rsidR="00802ADA" w:rsidRPr="00B37C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декабря подведены итоги онлайн-конкурса юных музыкантов, который проводился фондом Оксаны Федоровой</w:t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по 25 ноября 2021 года в рамках Всероссийского культурно-просветительского проекта «Моя Россия: музыкальное путешествие».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проект реализуется при поддержке Фона Президентских грантов.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конкурс поступило 150 заявок, общее количество участников, с учетом коллективных заявок, составило 234 юных музыкантов и 166 преподавателей и концертмейстеров.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Наибольшее количество заявок поступило из Курска</w:t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Твери, Москвы, к конкурсу присоединились самые разные регионы: </w:t>
      </w:r>
      <w:proofErr w:type="gram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Башкортостан, Омская, Ивановская, Калужская, Рязанская области, Тюмень, Сыктывкар, Йошкар-Ола, республика Крым и Республика Беларусь.</w:t>
      </w:r>
      <w:proofErr w:type="gramEnd"/>
    </w:p>
    <w:bookmarkEnd w:id="0"/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кроме солистов и дуэтов, приняли участие: 2 инструментальных ансамбля (ложкари и скрипачи), 2 хора и 1 вокальный ансамбль. </w:t>
      </w:r>
      <w:proofErr w:type="gram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исполняли произведения на рояле, синтезаторе, флейте, трубе, баяне, маримбе, скрипке, кларнете, аккордеоне, виолончели.</w:t>
      </w:r>
      <w:proofErr w:type="gramEnd"/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популярным композитором в рамках конкурса стал П. И. Чайковский – его произведения выбрали более 50% участников, далее популярности следуют произведения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С.С.Прокофьева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В. Рахманинова и Г. В. Свиридова. Произведения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М.П.Мусоргского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представили 5 участников, А.Н. Скрябина – 3 участника, и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исполнили произведения А.Н. Римского-Корсакова,</w:t>
      </w:r>
    </w:p>
    <w:p w:rsidR="00802ADA" w:rsidRPr="00B37C00" w:rsidRDefault="00802ADA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отметила Оксана Федорова, «все работы, направленные на конкурс, замечательные, </w:t>
      </w:r>
      <w:proofErr w:type="gramStart"/>
      <w:r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чувствуется насколько для детей важна</w:t>
      </w:r>
      <w:proofErr w:type="gramEnd"/>
      <w:r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и как они вкладывают свою душу в исполнение. И поэтому при определении победителей было принято решения ввести две возрастные категории: 7-14 лет и 15-18 лет, а также учредить </w:t>
      </w:r>
      <w:proofErr w:type="spellStart"/>
      <w:r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спецпризы</w:t>
      </w:r>
      <w:proofErr w:type="spellEnd"/>
      <w:r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Желаю всем участникам дальнейших творческих успехов и новых побед!»</w:t>
      </w:r>
    </w:p>
    <w:p w:rsidR="00802ADA" w:rsidRPr="00B37C00" w:rsidRDefault="00802ADA" w:rsidP="00B37C00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ПОБЕДИТЕЛИ 7 – 14 лет</w:t>
      </w:r>
    </w:p>
    <w:p w:rsidR="00802ADA" w:rsidRPr="00B37C00" w:rsidRDefault="00B37C00" w:rsidP="00B37C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возрастной категории 7-14 лет 3 победителя получают в подарок Сертификат на  бесплатное обучение в 2022 году по курсу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Synergy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Business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Kids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Данный курс рассчитан на 3 месяца онлайн-обучения и состоит из трёх модулей: лидерство, ораторство, ведение бизнеса. В общей сложности ребята изучат 12 дисциплин, актуальных и востребованных в современном мире для каждого, кто мечтает реализовать свои мечты. Также отмечены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спецпризами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«Русского радио» и фонда Оксаны Федоровой 8 участников конкурса.</w:t>
      </w:r>
    </w:p>
    <w:p w:rsidR="00802ADA" w:rsidRPr="00B37C00" w:rsidRDefault="00B37C00" w:rsidP="00B37C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37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Гран-При в категории 7-14 лет присуждено Илье Сомову из г. Могилев за великолепное исполнение Ноктюрна фа-диез минор соч. 5 №1А. Скрябин.</w:t>
      </w:r>
    </w:p>
    <w:p w:rsidR="00802ADA" w:rsidRDefault="00802ADA" w:rsidP="00802AD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7C00" w:rsidRDefault="00B37C00" w:rsidP="00802AD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7C00" w:rsidRPr="00802ADA" w:rsidRDefault="00B37C00" w:rsidP="00802AD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791"/>
        <w:gridCol w:w="1228"/>
        <w:gridCol w:w="1716"/>
        <w:gridCol w:w="3402"/>
        <w:gridCol w:w="2560"/>
      </w:tblGrid>
      <w:tr w:rsidR="00802ADA" w:rsidRPr="00802ADA" w:rsidTr="00B37C00"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Ссылка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 Илья Александров</w:t>
            </w: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ич, 10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ГРАН-ПРИ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Скрябин Ноктюрн фа-</w:t>
            </w: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диез минор соч. 5 №1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https://www.youtube.com/watch?v=yTvDkrBLpR4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Борисовна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Самойлова Ксения Игоревна, 13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Курск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П. И. Чайковский "Русский танец"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hyperlink r:id="rId6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lang w:eastAsia="ru-RU"/>
                </w:rPr>
                <w:t>https://youtu.be/jrfxaWAyu3Y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Тощакова Людмила Леонидовна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C00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Дмитриевна и Кобызева Анастасия Ивановна, </w:t>
            </w:r>
          </w:p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Таганрог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Н.А.Римский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-Корсаков. Отрывок из оперы "Ночь перед Рождеством"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https://youtu.be/kmWbwZCgO2U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Чернявская Галина Геннадьевна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Кузавлёва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Сергеевна,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Черноморское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Чайковский "Колыбельная песнь в бурю"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https://www.youtube.com/watch?v=yS56uQ7ctQk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 Неля Анатольевна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Овсеенко Злата Александровна, 14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В. Рахманинов "Не пойду красавица"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https://youtu.be/tw4R5bny_3Y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Татьяна Владимировна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Куприянова Алина Алексеевна, 9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Танец феи Драже из балета "Щелкунчик"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https://youtu.be/ir5VHtOyL6c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Марина Михайловна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Верзакова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Мария, 9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Псковская область, 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еликие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Луки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В. Свиридов "Парень с гармошкой"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https://youtu.be/yu3vfEnnzk4%20%20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Демьяненко Елена Валерьевна</w:t>
            </w:r>
          </w:p>
        </w:tc>
      </w:tr>
      <w:tr w:rsidR="00802ADA" w:rsidRPr="00802ADA" w:rsidTr="00B37C00">
        <w:trPr>
          <w:trHeight w:val="3387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Милославский Максим Феликсович, 14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С. Прокофьев. Этюд</w:t>
            </w:r>
            <w:proofErr w:type="gram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 №4.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https://youtu.be/oBzZ_JQTq0c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C00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Жирикова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Николаевна - ССМШ при РГК им.</w:t>
            </w:r>
            <w:proofErr w:type="gram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Рахманинова, Литвинова Елена - Михайловна - ДМШ и. 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Авраменко Мария Андреевна, 14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Рахманинов Прелюдия ми-бемоль мажор соч. 23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https://youtu.be/572llGzv3so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Романец Ольга Анатольевна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Макарычева Марья, 8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Дмитров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"Вальс "из балета "Спящая красавица 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https://youtu.be/re6fQOsIYsU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 Алексей Николаевич</w:t>
            </w:r>
            <w:proofErr w:type="gram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концертмейстер 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Лозовик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Владимировна.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Иванова Алина Олеговна, 13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Мой садик"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https://youtube.com/watch?v=8lZAqvB7dWE&amp;feature=share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Михалина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Афанасьевна, куратор Петрова С.П.</w:t>
            </w:r>
          </w:p>
        </w:tc>
      </w:tr>
      <w:tr w:rsidR="00802ADA" w:rsidRPr="00802ADA" w:rsidTr="00B37C00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Никишина Валерия Игоревна, 7 лет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С.С.Прокофьев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Марш из цикла "12 лёгких пьес"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https://youtu.be/lNPotNiRBQA</w:t>
              </w:r>
            </w:hyperlink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Сухарева Татьяна Владимировна</w:t>
            </w:r>
          </w:p>
        </w:tc>
      </w:tr>
    </w:tbl>
    <w:p w:rsidR="00802ADA" w:rsidRPr="00802ADA" w:rsidRDefault="00802ADA" w:rsidP="00802AD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ADA" w:rsidRPr="00B37C00" w:rsidRDefault="00802ADA" w:rsidP="00B37C0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ПОБЕДИТЕЛИ 15-18 лет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В возрастной категории 15-18 лет присуждено по два первых, вторых и третьих мест, а также </w:t>
      </w:r>
      <w:proofErr w:type="spellStart"/>
      <w:r w:rsidR="00802ADA" w:rsidRPr="00B37C0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спецпризы</w:t>
      </w:r>
      <w:proofErr w:type="spellEnd"/>
      <w:r w:rsidR="00802ADA" w:rsidRPr="00B37C0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от Фонда Оксаны Федоровой для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                         </w:t>
      </w:r>
      <w:r w:rsidR="00802ADA" w:rsidRPr="00B37C0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3 участников.</w:t>
      </w:r>
      <w:r w:rsidR="00802ADA" w:rsidRPr="00B37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Победителям будет направлен подарочный набор «Моя Россия: музыкальное путешествие», а также уникальные книги, посвященные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П.И.Чайковскому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изданные Международным фондом имени Н.Ф. фон Мекк с автографом - президента фонда, потомка династий фон Мекк, Чайковских, Давыдовых - Дениса фон Мекк.</w:t>
      </w:r>
    </w:p>
    <w:p w:rsidR="00802ADA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Гран-При в категории 15- 18 лет присуждено Малевской Юлии за вокальное исполнение произведения "Русская песня" Г.В. Свиридова.</w:t>
      </w:r>
    </w:p>
    <w:p w:rsidR="00B37C00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692"/>
        <w:gridCol w:w="1026"/>
        <w:gridCol w:w="1701"/>
        <w:gridCol w:w="3686"/>
        <w:gridCol w:w="2276"/>
      </w:tblGrid>
      <w:tr w:rsidR="00802ADA" w:rsidRPr="00802ADA" w:rsidTr="00B37C00"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Малевская Юлия Константиновна, 17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 Свиридов "Русская песня"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https://youtu.be/wJH4KQGKPqo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Печникова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Ишина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Алексеевна, 18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С. Прокофьев этюд 4 op.2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https://vk.com/video173510075_456239158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Пашина Регина Николаевна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Амяго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Алёна Олеговна, 17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Суджа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C00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С. В. Рахманинов - Прелюдия op.23 №7 c-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moll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hyperlink r:id="rId19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lang w:eastAsia="ru-RU"/>
                </w:rPr>
                <w:t>https://vk.com/video445811445_456239271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Плетнева Наталья Максимовна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Прасковья Андреевна, 15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Луки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802ADA"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Чайковский «Русский танец»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https://youtu.be/Kq7DIzCf1dE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Варвара Олеговна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Мерисаар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Михайловна, 15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"Русский 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</w:t>
            </w:r>
            <w:proofErr w:type="gram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</w:t>
            </w:r>
            <w:proofErr w:type="gram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балета"Лебединое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озеро"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https://www.instagram.com/tv/CWYbWU_lcv1/?utm_medium=copy_link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C00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Николай Георгиевич,</w:t>
            </w:r>
          </w:p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Заслуженный Работник Культуры РФ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Овсепян Тамара 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Нверовна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В. Свиридов «Русская девчонка»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https://youtu.be/vxqACJT0mMc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Ширяева Ирина Анатольевна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Егоров Даниил Викторович, 15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Кубинка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И. Чайковский "Жатва"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https://vk.com/wall485075419_244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Елена Сергеевна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Лалетин Тимофей Игоревич, 18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Рахманинов С. В. прелюдия 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cis-moll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3, № 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https://youtu.be/oZuBrFnc77w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Пашина Регина Николаевна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Анастасия Сергеевна, 15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Луки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 Мусоргский "С няней" из вокального цикла "Детская"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https://www.youtube.com/watch?v=g3pRHVjz1h0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Плеханова Наталья Анатольевна</w:t>
            </w:r>
          </w:p>
        </w:tc>
      </w:tr>
      <w:tr w:rsidR="00802ADA" w:rsidRPr="00802ADA" w:rsidTr="00B37C00"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Булгакова Николь Андреевна, 18 лет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спецприз</w:t>
            </w:r>
            <w:proofErr w:type="spellEnd"/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В. Рахманинов «Вокализ»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B37C00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802ADA" w:rsidRPr="00802A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https://youtu.be/s8DTE7WnbiY</w:t>
              </w:r>
            </w:hyperlink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ADA" w:rsidRPr="00802ADA" w:rsidRDefault="00802ADA" w:rsidP="0080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Вохрамеева</w:t>
            </w:r>
            <w:proofErr w:type="spellEnd"/>
            <w:r w:rsidRPr="00802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Зоя Александровна</w:t>
            </w:r>
          </w:p>
        </w:tc>
      </w:tr>
    </w:tbl>
    <w:p w:rsidR="00802ADA" w:rsidRPr="00B37C00" w:rsidRDefault="00802ADA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 дети - участники конкурса получат в подарок доступ к полезному </w:t>
      </w:r>
      <w:proofErr w:type="spellStart"/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видеоуроку</w:t>
      </w:r>
      <w:proofErr w:type="spellEnd"/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рамках одного из модулей курса </w:t>
      </w:r>
      <w:proofErr w:type="spellStart"/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Synergy</w:t>
      </w:r>
      <w:proofErr w:type="spellEnd"/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Business</w:t>
      </w:r>
      <w:proofErr w:type="spellEnd"/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Kids</w:t>
      </w:r>
      <w:proofErr w:type="spellEnd"/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Партнеры:</w:t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компания «Киноцентр», Российское движение школьников, Российский национальный музей музыки.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партнеры</w:t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радио «Орфей», Детское радио, «Русское радио», телеканал RU.TV,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медиагруппа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«Комсомольская правда», журнал «Музыкальная жизнь», ClassicalMusicNews.ru,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Ревизор</w:t>
      </w:r>
      <w:proofErr w:type="gram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журнал «Отдых в России», Центральная служба новостей и сеть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коворкинг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-центров НКО Москвы, телеканал «Сейм».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Партнер онлайн-конкурса</w:t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Synergy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Business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Kids</w:t>
      </w:r>
      <w:proofErr w:type="spellEnd"/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Партнер онлайн-викторины</w:t>
      </w:r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Онлайн-школа </w:t>
      </w:r>
      <w:proofErr w:type="spellStart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Foxford</w:t>
      </w:r>
      <w:proofErr w:type="spellEnd"/>
      <w:r w:rsidR="00802ADA" w:rsidRPr="00B3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ADA" w:rsidRPr="00B37C00" w:rsidRDefault="00B37C00" w:rsidP="00B3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02ADA" w:rsidRPr="00B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Официальный сайт проекта </w:t>
      </w:r>
      <w:hyperlink r:id="rId27" w:tgtFrame="_blank" w:history="1">
        <w:r w:rsidR="00802ADA" w:rsidRPr="00B37C0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https://музыкальноепутешествие.рф/</w:t>
        </w:r>
      </w:hyperlink>
    </w:p>
    <w:p w:rsidR="007F530B" w:rsidRPr="00802ADA" w:rsidRDefault="007F530B">
      <w:pPr>
        <w:rPr>
          <w:rFonts w:ascii="Times New Roman" w:hAnsi="Times New Roman" w:cs="Times New Roman"/>
          <w:sz w:val="24"/>
          <w:szCs w:val="24"/>
        </w:rPr>
      </w:pPr>
    </w:p>
    <w:sectPr w:rsidR="007F530B" w:rsidRPr="00802ADA" w:rsidSect="00B37C00">
      <w:pgSz w:w="11906" w:h="16838"/>
      <w:pgMar w:top="1134" w:right="42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64"/>
    <w:rsid w:val="007F530B"/>
    <w:rsid w:val="00802ADA"/>
    <w:rsid w:val="00865E64"/>
    <w:rsid w:val="00B3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2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2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56uQ7ctQk" TargetMode="External"/><Relationship Id="rId13" Type="http://schemas.openxmlformats.org/officeDocument/2006/relationships/hyperlink" Target="https://youtu.be/572llGzv3so" TargetMode="External"/><Relationship Id="rId18" Type="http://schemas.openxmlformats.org/officeDocument/2006/relationships/hyperlink" Target="https://vk.com/video173510075_456239158" TargetMode="External"/><Relationship Id="rId26" Type="http://schemas.openxmlformats.org/officeDocument/2006/relationships/hyperlink" Target="https://youtu.be/s8DTE7Wnbi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v/CWYbWU_lcv1/?utm_medium=copy_link" TargetMode="External"/><Relationship Id="rId7" Type="http://schemas.openxmlformats.org/officeDocument/2006/relationships/hyperlink" Target="https://youtu.be/kmWbwZCgO2U" TargetMode="External"/><Relationship Id="rId12" Type="http://schemas.openxmlformats.org/officeDocument/2006/relationships/hyperlink" Target="https://youtu.be/oBzZ_JQTq0c" TargetMode="External"/><Relationship Id="rId17" Type="http://schemas.openxmlformats.org/officeDocument/2006/relationships/hyperlink" Target="https://youtu.be/wJH4KQGKPqo" TargetMode="External"/><Relationship Id="rId25" Type="http://schemas.openxmlformats.org/officeDocument/2006/relationships/hyperlink" Target="https://www.youtube.com/watch?v=g3pRHVjz1h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lNPotNiRBQA" TargetMode="External"/><Relationship Id="rId20" Type="http://schemas.openxmlformats.org/officeDocument/2006/relationships/hyperlink" Target="https://youtu.be/Kq7DIzCf1d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jrfxaWAyu3Y" TargetMode="External"/><Relationship Id="rId11" Type="http://schemas.openxmlformats.org/officeDocument/2006/relationships/hyperlink" Target="https://youtu.be/yu3vfEnnzk4" TargetMode="External"/><Relationship Id="rId24" Type="http://schemas.openxmlformats.org/officeDocument/2006/relationships/hyperlink" Target="https://youtu.be/oZuBrFnc77w" TargetMode="External"/><Relationship Id="rId5" Type="http://schemas.openxmlformats.org/officeDocument/2006/relationships/hyperlink" Target="https://www.youtube.com/watch?v=yTvDkrBLpR4" TargetMode="External"/><Relationship Id="rId15" Type="http://schemas.openxmlformats.org/officeDocument/2006/relationships/hyperlink" Target="https://youtube.com/watch?v=8lZAqvB7dWE&amp;feature=share" TargetMode="External"/><Relationship Id="rId23" Type="http://schemas.openxmlformats.org/officeDocument/2006/relationships/hyperlink" Target="https://vk.com/wall485075419_2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ir5VHtOyL6c" TargetMode="External"/><Relationship Id="rId19" Type="http://schemas.openxmlformats.org/officeDocument/2006/relationships/hyperlink" Target="https://vk.com/video445811445_456239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w4R5bny_3Y" TargetMode="External"/><Relationship Id="rId14" Type="http://schemas.openxmlformats.org/officeDocument/2006/relationships/hyperlink" Target="https://youtu.be/re6fQOsIYsU" TargetMode="External"/><Relationship Id="rId22" Type="http://schemas.openxmlformats.org/officeDocument/2006/relationships/hyperlink" Target="https://youtu.be/vxqACJT0mMc" TargetMode="External"/><Relationship Id="rId27" Type="http://schemas.openxmlformats.org/officeDocument/2006/relationships/hyperlink" Target="https://xn--80aeiaabinmlhqnp6andfi6h6bz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4</cp:revision>
  <dcterms:created xsi:type="dcterms:W3CDTF">2021-12-03T05:59:00Z</dcterms:created>
  <dcterms:modified xsi:type="dcterms:W3CDTF">2021-12-03T06:32:00Z</dcterms:modified>
</cp:coreProperties>
</file>