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9" w:rsidRPr="00BA255F" w:rsidRDefault="00B71D31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8827"/>
            <wp:effectExtent l="19050" t="0" r="5080" b="0"/>
            <wp:docPr id="1" name="Рисунок 1" descr="C:\Documents and Settings\user.USER-8E2DD52ADE\Рабочий стол\ЗАВУЧ\уч.план нач.общ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ЗАВУЧ\уч.план нач.обще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="0024329C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2432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</w:t>
      </w:r>
      <w:r w:rsidR="00534E8A" w:rsidRPr="00534E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34E8A">
        <w:rPr>
          <w:rStyle w:val="markedcontent"/>
          <w:rFonts w:asciiTheme="majorBidi" w:hAnsiTheme="majorBidi" w:cstheme="majorBidi"/>
          <w:sz w:val="28"/>
          <w:szCs w:val="28"/>
        </w:rPr>
        <w:t>«Основы православной культуры»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8857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8857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8857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DA42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24329C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8857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8857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78"/>
        <w:gridCol w:w="4202"/>
        <w:gridCol w:w="1609"/>
        <w:gridCol w:w="1561"/>
        <w:gridCol w:w="1609"/>
        <w:gridCol w:w="1609"/>
      </w:tblGrid>
      <w:tr w:rsidR="00931E7A">
        <w:tc>
          <w:tcPr>
            <w:tcW w:w="6000" w:type="dxa"/>
            <w:vMerge w:val="restart"/>
            <w:shd w:val="clear" w:color="auto" w:fill="D9D9D9"/>
          </w:tcPr>
          <w:p w:rsidR="00931E7A" w:rsidRDefault="00596C5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31E7A" w:rsidRDefault="00596C5B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31E7A">
        <w:tc>
          <w:tcPr>
            <w:tcW w:w="2425" w:type="dxa"/>
            <w:vMerge/>
          </w:tcPr>
          <w:p w:rsidR="00931E7A" w:rsidRDefault="00931E7A"/>
        </w:tc>
        <w:tc>
          <w:tcPr>
            <w:tcW w:w="2425" w:type="dxa"/>
            <w:vMerge/>
          </w:tcPr>
          <w:p w:rsidR="00931E7A" w:rsidRDefault="00931E7A"/>
        </w:tc>
        <w:tc>
          <w:tcPr>
            <w:tcW w:w="0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931E7A">
        <w:tc>
          <w:tcPr>
            <w:tcW w:w="14550" w:type="dxa"/>
            <w:gridSpan w:val="6"/>
            <w:shd w:val="clear" w:color="auto" w:fill="FFFFB3"/>
          </w:tcPr>
          <w:p w:rsidR="00931E7A" w:rsidRDefault="00596C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31E7A">
        <w:tc>
          <w:tcPr>
            <w:tcW w:w="2425" w:type="dxa"/>
            <w:vMerge w:val="restart"/>
          </w:tcPr>
          <w:p w:rsidR="00931E7A" w:rsidRDefault="00596C5B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931E7A" w:rsidRDefault="00596C5B">
            <w:r>
              <w:t>Русский язык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5</w:t>
            </w:r>
          </w:p>
        </w:tc>
      </w:tr>
      <w:tr w:rsidR="00931E7A">
        <w:tc>
          <w:tcPr>
            <w:tcW w:w="2425" w:type="dxa"/>
            <w:vMerge/>
          </w:tcPr>
          <w:p w:rsidR="00931E7A" w:rsidRDefault="00931E7A"/>
        </w:tc>
        <w:tc>
          <w:tcPr>
            <w:tcW w:w="2425" w:type="dxa"/>
          </w:tcPr>
          <w:p w:rsidR="00931E7A" w:rsidRDefault="00596C5B">
            <w:r>
              <w:t>Литературное чтение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Иностранный язык</w:t>
            </w:r>
          </w:p>
        </w:tc>
        <w:tc>
          <w:tcPr>
            <w:tcW w:w="2425" w:type="dxa"/>
          </w:tcPr>
          <w:p w:rsidR="00931E7A" w:rsidRDefault="00596C5B">
            <w:r>
              <w:t>Иностранный язык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Математика и информатика</w:t>
            </w:r>
          </w:p>
        </w:tc>
        <w:tc>
          <w:tcPr>
            <w:tcW w:w="2425" w:type="dxa"/>
          </w:tcPr>
          <w:p w:rsidR="00931E7A" w:rsidRDefault="00596C5B">
            <w:r>
              <w:t>Математика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4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931E7A" w:rsidRDefault="00596C5B">
            <w:r>
              <w:t>Окружающий мир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931E7A" w:rsidRDefault="00596C5B">
            <w:r>
              <w:t>Основы религиозных культур и светской этик</w:t>
            </w:r>
            <w:proofErr w:type="gramStart"/>
            <w:r>
              <w:t>и</w:t>
            </w:r>
            <w:r w:rsidR="0088578A">
              <w:t>(</w:t>
            </w:r>
            <w:proofErr w:type="gramEnd"/>
            <w:r w:rsidR="0088578A">
              <w:t>Основы православной культуры)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2425" w:type="dxa"/>
            <w:vMerge w:val="restart"/>
          </w:tcPr>
          <w:p w:rsidR="00931E7A" w:rsidRDefault="00596C5B">
            <w:r>
              <w:t>Искусство</w:t>
            </w:r>
          </w:p>
        </w:tc>
        <w:tc>
          <w:tcPr>
            <w:tcW w:w="2425" w:type="dxa"/>
          </w:tcPr>
          <w:p w:rsidR="00931E7A" w:rsidRDefault="00596C5B">
            <w:r>
              <w:t>Изобразительное искусство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2425" w:type="dxa"/>
            <w:vMerge/>
          </w:tcPr>
          <w:p w:rsidR="00931E7A" w:rsidRDefault="00931E7A"/>
        </w:tc>
        <w:tc>
          <w:tcPr>
            <w:tcW w:w="2425" w:type="dxa"/>
          </w:tcPr>
          <w:p w:rsidR="00931E7A" w:rsidRDefault="00596C5B">
            <w:r>
              <w:t>Музыка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Технология</w:t>
            </w:r>
          </w:p>
        </w:tc>
        <w:tc>
          <w:tcPr>
            <w:tcW w:w="2425" w:type="dxa"/>
          </w:tcPr>
          <w:p w:rsidR="00931E7A" w:rsidRDefault="00596C5B">
            <w:r>
              <w:t>Труд (технология)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2425" w:type="dxa"/>
          </w:tcPr>
          <w:p w:rsidR="00931E7A" w:rsidRDefault="00596C5B">
            <w:r>
              <w:t>Физическая культура</w:t>
            </w:r>
          </w:p>
        </w:tc>
        <w:tc>
          <w:tcPr>
            <w:tcW w:w="2425" w:type="dxa"/>
          </w:tcPr>
          <w:p w:rsidR="00931E7A" w:rsidRDefault="00596C5B">
            <w:r>
              <w:t>Физическая культура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2</w:t>
            </w:r>
          </w:p>
        </w:tc>
      </w:tr>
      <w:tr w:rsidR="00931E7A">
        <w:tc>
          <w:tcPr>
            <w:tcW w:w="4850" w:type="dxa"/>
            <w:gridSpan w:val="2"/>
            <w:shd w:val="clear" w:color="auto" w:fill="00FF00"/>
          </w:tcPr>
          <w:p w:rsidR="00931E7A" w:rsidRDefault="00596C5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23</w:t>
            </w:r>
          </w:p>
        </w:tc>
      </w:tr>
      <w:tr w:rsidR="00931E7A">
        <w:tc>
          <w:tcPr>
            <w:tcW w:w="14550" w:type="dxa"/>
            <w:gridSpan w:val="6"/>
            <w:shd w:val="clear" w:color="auto" w:fill="FFFFB3"/>
          </w:tcPr>
          <w:p w:rsidR="00931E7A" w:rsidRDefault="00596C5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31E7A">
        <w:tc>
          <w:tcPr>
            <w:tcW w:w="4850" w:type="dxa"/>
            <w:gridSpan w:val="2"/>
            <w:shd w:val="clear" w:color="auto" w:fill="D9D9D9"/>
          </w:tcPr>
          <w:p w:rsidR="00931E7A" w:rsidRDefault="00596C5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931E7A" w:rsidRDefault="00931E7A"/>
        </w:tc>
        <w:tc>
          <w:tcPr>
            <w:tcW w:w="2425" w:type="dxa"/>
            <w:shd w:val="clear" w:color="auto" w:fill="D9D9D9"/>
          </w:tcPr>
          <w:p w:rsidR="00931E7A" w:rsidRDefault="00931E7A"/>
        </w:tc>
        <w:tc>
          <w:tcPr>
            <w:tcW w:w="2425" w:type="dxa"/>
            <w:shd w:val="clear" w:color="auto" w:fill="D9D9D9"/>
          </w:tcPr>
          <w:p w:rsidR="00931E7A" w:rsidRDefault="00931E7A"/>
        </w:tc>
        <w:tc>
          <w:tcPr>
            <w:tcW w:w="2425" w:type="dxa"/>
            <w:shd w:val="clear" w:color="auto" w:fill="D9D9D9"/>
          </w:tcPr>
          <w:p w:rsidR="00931E7A" w:rsidRDefault="00931E7A"/>
        </w:tc>
      </w:tr>
      <w:tr w:rsidR="00931E7A">
        <w:tc>
          <w:tcPr>
            <w:tcW w:w="4850" w:type="dxa"/>
            <w:gridSpan w:val="2"/>
          </w:tcPr>
          <w:p w:rsidR="00931E7A" w:rsidRDefault="00596C5B">
            <w:r>
              <w:t>Математика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</w:tr>
      <w:tr w:rsidR="00931E7A">
        <w:tc>
          <w:tcPr>
            <w:tcW w:w="4850" w:type="dxa"/>
            <w:gridSpan w:val="2"/>
          </w:tcPr>
          <w:p w:rsidR="00931E7A" w:rsidRDefault="00596C5B">
            <w:r>
              <w:t>Физическая культура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</w:tr>
      <w:tr w:rsidR="00931E7A">
        <w:tc>
          <w:tcPr>
            <w:tcW w:w="4850" w:type="dxa"/>
            <w:gridSpan w:val="2"/>
            <w:shd w:val="clear" w:color="auto" w:fill="00FF00"/>
          </w:tcPr>
          <w:p w:rsidR="00931E7A" w:rsidRDefault="00596C5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0</w:t>
            </w:r>
          </w:p>
        </w:tc>
      </w:tr>
      <w:tr w:rsidR="00931E7A">
        <w:tc>
          <w:tcPr>
            <w:tcW w:w="4850" w:type="dxa"/>
            <w:gridSpan w:val="2"/>
            <w:shd w:val="clear" w:color="auto" w:fill="00FF00"/>
          </w:tcPr>
          <w:p w:rsidR="00931E7A" w:rsidRDefault="00596C5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23</w:t>
            </w:r>
          </w:p>
        </w:tc>
      </w:tr>
      <w:tr w:rsidR="00931E7A">
        <w:tc>
          <w:tcPr>
            <w:tcW w:w="4850" w:type="dxa"/>
            <w:gridSpan w:val="2"/>
            <w:shd w:val="clear" w:color="auto" w:fill="FCE3FC"/>
          </w:tcPr>
          <w:p w:rsidR="00931E7A" w:rsidRDefault="00596C5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34</w:t>
            </w:r>
          </w:p>
        </w:tc>
      </w:tr>
      <w:tr w:rsidR="00931E7A">
        <w:tc>
          <w:tcPr>
            <w:tcW w:w="4850" w:type="dxa"/>
            <w:gridSpan w:val="2"/>
            <w:shd w:val="clear" w:color="auto" w:fill="FCE3FC"/>
          </w:tcPr>
          <w:p w:rsidR="00931E7A" w:rsidRDefault="00596C5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931E7A" w:rsidRDefault="00596C5B">
            <w:pPr>
              <w:jc w:val="center"/>
            </w:pPr>
            <w:r>
              <w:t>782</w:t>
            </w:r>
          </w:p>
        </w:tc>
      </w:tr>
    </w:tbl>
    <w:p w:rsidR="00931E7A" w:rsidRDefault="00596C5B">
      <w:r>
        <w:br w:type="page"/>
      </w:r>
    </w:p>
    <w:p w:rsidR="00931E7A" w:rsidRDefault="00596C5B">
      <w:r>
        <w:rPr>
          <w:b/>
          <w:sz w:val="32"/>
        </w:rPr>
        <w:lastRenderedPageBreak/>
        <w:t>План внеурочной деятельности (недельный)</w:t>
      </w:r>
    </w:p>
    <w:p w:rsidR="00931E7A" w:rsidRDefault="00596C5B">
      <w:r>
        <w:t>Муниципальное бюджетное общеобразовательное учреждение Присальская средняя  школа  № 10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931E7A">
        <w:tc>
          <w:tcPr>
            <w:tcW w:w="4850" w:type="dxa"/>
            <w:vMerge w:val="restart"/>
            <w:shd w:val="clear" w:color="auto" w:fill="D9D9D9"/>
          </w:tcPr>
          <w:p w:rsidR="00931E7A" w:rsidRDefault="00596C5B">
            <w:r>
              <w:rPr>
                <w:b/>
              </w:rPr>
              <w:t>Учебные курсы</w:t>
            </w:r>
          </w:p>
          <w:p w:rsidR="00931E7A" w:rsidRDefault="00931E7A"/>
        </w:tc>
        <w:tc>
          <w:tcPr>
            <w:tcW w:w="9700" w:type="dxa"/>
            <w:gridSpan w:val="4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31E7A">
        <w:tc>
          <w:tcPr>
            <w:tcW w:w="4850" w:type="dxa"/>
            <w:vMerge/>
          </w:tcPr>
          <w:p w:rsidR="00931E7A" w:rsidRDefault="00931E7A"/>
        </w:tc>
        <w:tc>
          <w:tcPr>
            <w:tcW w:w="2425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931E7A" w:rsidRDefault="00596C5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931E7A">
        <w:tc>
          <w:tcPr>
            <w:tcW w:w="4850" w:type="dxa"/>
          </w:tcPr>
          <w:p w:rsidR="00931E7A" w:rsidRDefault="00596C5B">
            <w:r>
              <w:t>Разговоры о важном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4850" w:type="dxa"/>
          </w:tcPr>
          <w:p w:rsidR="00931E7A" w:rsidRDefault="00596C5B">
            <w:r>
              <w:t>Разговор о правильном питании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4850" w:type="dxa"/>
          </w:tcPr>
          <w:p w:rsidR="00931E7A" w:rsidRDefault="00596C5B">
            <w:r>
              <w:t>Орлята России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4850" w:type="dxa"/>
          </w:tcPr>
          <w:p w:rsidR="00931E7A" w:rsidRDefault="00596C5B">
            <w:r>
              <w:t>Финансовая грамотность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4850" w:type="dxa"/>
          </w:tcPr>
          <w:p w:rsidR="00931E7A" w:rsidRDefault="00596C5B">
            <w:r>
              <w:t>Шахматная школа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31E7A" w:rsidRDefault="00596C5B">
            <w:pPr>
              <w:jc w:val="center"/>
            </w:pPr>
            <w:r>
              <w:t>1</w:t>
            </w:r>
          </w:p>
        </w:tc>
      </w:tr>
      <w:tr w:rsidR="00931E7A">
        <w:tc>
          <w:tcPr>
            <w:tcW w:w="4850" w:type="dxa"/>
            <w:shd w:val="clear" w:color="auto" w:fill="00FF00"/>
          </w:tcPr>
          <w:p w:rsidR="00931E7A" w:rsidRDefault="00596C5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931E7A" w:rsidRDefault="00596C5B">
            <w:pPr>
              <w:jc w:val="center"/>
            </w:pPr>
            <w:r>
              <w:t>5</w:t>
            </w:r>
          </w:p>
        </w:tc>
      </w:tr>
    </w:tbl>
    <w:p w:rsidR="00596C5B" w:rsidRDefault="00596C5B"/>
    <w:sectPr w:rsidR="00596C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4329C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8650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4E8A"/>
    <w:rsid w:val="00543B77"/>
    <w:rsid w:val="00564E8B"/>
    <w:rsid w:val="00596C5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306D"/>
    <w:rsid w:val="00806306"/>
    <w:rsid w:val="0081324A"/>
    <w:rsid w:val="008448FF"/>
    <w:rsid w:val="008632FA"/>
    <w:rsid w:val="008829BA"/>
    <w:rsid w:val="0088578A"/>
    <w:rsid w:val="008B4198"/>
    <w:rsid w:val="00914525"/>
    <w:rsid w:val="00931E7A"/>
    <w:rsid w:val="00943325"/>
    <w:rsid w:val="00963708"/>
    <w:rsid w:val="0099304C"/>
    <w:rsid w:val="00996DF6"/>
    <w:rsid w:val="009B229E"/>
    <w:rsid w:val="009B6A45"/>
    <w:rsid w:val="009F18D3"/>
    <w:rsid w:val="009F22EB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71D31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50E7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425F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2007-01-01T19:45:00Z</cp:lastPrinted>
  <dcterms:created xsi:type="dcterms:W3CDTF">2023-04-17T10:52:00Z</dcterms:created>
  <dcterms:modified xsi:type="dcterms:W3CDTF">2007-01-02T03:30:00Z</dcterms:modified>
</cp:coreProperties>
</file>