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4A3" w:rsidRDefault="003104A3" w:rsidP="003104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C0D"/>
          <w:sz w:val="28"/>
          <w:szCs w:val="28"/>
          <w:u w:val="single"/>
          <w:lang w:eastAsia="ru-RU"/>
        </w:rPr>
      </w:pPr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АЛГОРИТМ по Дистанционному обучению</w:t>
      </w:r>
      <w:r w:rsidRPr="00EA732C">
        <w:rPr>
          <w:rFonts w:ascii="Arial" w:eastAsia="Times New Roman" w:hAnsi="Arial" w:cs="Arial"/>
          <w:color w:val="0D0C0D"/>
          <w:sz w:val="31"/>
          <w:szCs w:val="31"/>
          <w:lang w:eastAsia="ru-RU"/>
        </w:rPr>
        <w:t>.</w:t>
      </w:r>
      <w:r w:rsidRPr="00EA732C">
        <w:rPr>
          <w:rFonts w:ascii="Arial" w:eastAsia="Times New Roman" w:hAnsi="Arial" w:cs="Arial"/>
          <w:color w:val="0D0C0D"/>
          <w:sz w:val="31"/>
          <w:szCs w:val="31"/>
          <w:lang w:eastAsia="ru-RU"/>
        </w:rPr>
        <w:br/>
      </w:r>
      <w:r>
        <w:rPr>
          <w:rFonts w:ascii="Times New Roman" w:eastAsia="Times New Roman" w:hAnsi="Times New Roman" w:cs="Times New Roman"/>
          <w:color w:val="0D0C0D"/>
          <w:sz w:val="28"/>
          <w:szCs w:val="28"/>
          <w:u w:val="single"/>
          <w:lang w:eastAsia="ru-RU"/>
        </w:rPr>
        <w:t>ОБУЧАЮЩИМСЯ</w:t>
      </w:r>
    </w:p>
    <w:p w:rsidR="003104A3" w:rsidRDefault="003104A3" w:rsidP="003104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</w:pPr>
      <w:r w:rsidRPr="003104A3">
        <w:rPr>
          <w:rFonts w:ascii="Arial" w:eastAsia="Times New Roman" w:hAnsi="Arial" w:cs="Arial"/>
          <w:color w:val="0D0C0D"/>
          <w:sz w:val="31"/>
          <w:szCs w:val="31"/>
          <w:lang w:eastAsia="ru-RU"/>
        </w:rPr>
        <w:br/>
      </w:r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1.Самостоятельно (вместе с родителями) определить режим занятий. Через каждые 30 минут делать перемены не менее 10 минут.</w:t>
      </w:r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 xml:space="preserve">2. Получить </w:t>
      </w:r>
      <w:proofErr w:type="spellStart"/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д</w:t>
      </w:r>
      <w:proofErr w:type="gramStart"/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.з</w:t>
      </w:r>
      <w:proofErr w:type="spellEnd"/>
      <w:proofErr w:type="gramEnd"/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 xml:space="preserve"> через </w:t>
      </w:r>
      <w:proofErr w:type="spellStart"/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Ватсап</w:t>
      </w:r>
      <w:proofErr w:type="spellEnd"/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, СМС, по телефону.</w:t>
      </w:r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 xml:space="preserve">3. Выполнить в этот же день </w:t>
      </w:r>
      <w:proofErr w:type="spellStart"/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д.з</w:t>
      </w:r>
      <w:proofErr w:type="spellEnd"/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. в соответствии с расписанием по указаниям учителя, возможно использование образовательных платформ (</w:t>
      </w:r>
      <w:proofErr w:type="spellStart"/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РЭШ,Фоксфорд,УЧИ</w:t>
      </w:r>
      <w:proofErr w:type="gramStart"/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.Р</w:t>
      </w:r>
      <w:proofErr w:type="gramEnd"/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У</w:t>
      </w:r>
      <w:proofErr w:type="spellEnd"/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 xml:space="preserve"> и др.)</w:t>
      </w:r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 xml:space="preserve">4. Результат направить на проверку учителю (через </w:t>
      </w:r>
      <w:proofErr w:type="spellStart"/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Ватсап</w:t>
      </w:r>
      <w:proofErr w:type="spellEnd"/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 xml:space="preserve">, </w:t>
      </w:r>
      <w:proofErr w:type="spellStart"/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СМС</w:t>
      </w:r>
      <w:proofErr w:type="gramStart"/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,н</w:t>
      </w:r>
      <w:proofErr w:type="gramEnd"/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а</w:t>
      </w:r>
      <w:proofErr w:type="spellEnd"/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 xml:space="preserve"> бумажном носителе через родителей можно оставить в школе на Вахте).</w:t>
      </w:r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>Задания могут быть разные:</w:t>
      </w:r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</w:r>
      <w:r w:rsidR="000B2FE6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у</w:t>
      </w:r>
      <w:bookmarkStart w:id="0" w:name="_GoBack"/>
      <w:bookmarkEnd w:id="0"/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стные (например, прочитать параграф учебника). Для его выполнения зайди в библиотеку Российской электронной школы и выполни задание.</w:t>
      </w:r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 xml:space="preserve">Электронные (письменные или онлайн). Соблюдай сроки выполнения заданий. Учитель проверит выполненное задание и может выставить отметку или оставить комментарий. Старайся делать задания вовремя, это поможет учителю высоко оценить твою работу. Если у тебя возникнут вопросы, ты можешь написать сообщение учителю через информационные ресурсы </w:t>
      </w:r>
      <w:proofErr w:type="spellStart"/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Whatsapp</w:t>
      </w:r>
      <w:proofErr w:type="spellEnd"/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, e-</w:t>
      </w:r>
      <w:proofErr w:type="spellStart"/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mail</w:t>
      </w:r>
      <w:proofErr w:type="spellEnd"/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. Ты также можешь воспользоваться различными цифровыми ресурсами для самообразования.</w:t>
      </w:r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>Но не нужно весь день проводить за компьютером, не забывай про правильное питание, отдых и режим сна</w:t>
      </w:r>
      <w:r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.</w:t>
      </w:r>
    </w:p>
    <w:p w:rsidR="003104A3" w:rsidRPr="003104A3" w:rsidRDefault="003104A3" w:rsidP="003104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</w:pPr>
    </w:p>
    <w:p w:rsidR="003104A3" w:rsidRPr="003104A3" w:rsidRDefault="003104A3" w:rsidP="003104A3">
      <w:pPr>
        <w:spacing w:after="0" w:line="240" w:lineRule="auto"/>
        <w:jc w:val="center"/>
        <w:rPr>
          <w:rFonts w:ascii="Arial" w:eastAsia="Times New Roman" w:hAnsi="Arial" w:cs="Arial"/>
          <w:color w:val="0D0C0D"/>
          <w:sz w:val="31"/>
          <w:szCs w:val="31"/>
          <w:u w:val="single"/>
          <w:lang w:eastAsia="ru-RU"/>
        </w:rPr>
      </w:pPr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u w:val="single"/>
          <w:lang w:eastAsia="ru-RU"/>
        </w:rPr>
        <w:t>РОДИТЕЛЯ</w:t>
      </w:r>
      <w:r w:rsidR="000B2FE6">
        <w:rPr>
          <w:rFonts w:ascii="Times New Roman" w:eastAsia="Times New Roman" w:hAnsi="Times New Roman" w:cs="Times New Roman"/>
          <w:color w:val="0D0C0D"/>
          <w:sz w:val="28"/>
          <w:szCs w:val="28"/>
          <w:u w:val="single"/>
          <w:lang w:eastAsia="ru-RU"/>
        </w:rPr>
        <w:t>М</w:t>
      </w:r>
    </w:p>
    <w:p w:rsidR="003104A3" w:rsidRDefault="003104A3" w:rsidP="003104A3">
      <w:pPr>
        <w:spacing w:after="0" w:line="240" w:lineRule="auto"/>
        <w:jc w:val="both"/>
        <w:rPr>
          <w:rFonts w:ascii="Arial" w:eastAsia="Times New Roman" w:hAnsi="Arial" w:cs="Arial"/>
          <w:color w:val="0D0C0D"/>
          <w:sz w:val="31"/>
          <w:szCs w:val="31"/>
          <w:lang w:eastAsia="ru-RU"/>
        </w:rPr>
      </w:pPr>
      <w:r w:rsidRPr="00EA732C">
        <w:rPr>
          <w:rFonts w:ascii="Arial" w:eastAsia="Times New Roman" w:hAnsi="Arial" w:cs="Arial"/>
          <w:color w:val="0D0C0D"/>
          <w:sz w:val="31"/>
          <w:szCs w:val="31"/>
          <w:lang w:eastAsia="ru-RU"/>
        </w:rPr>
        <w:t xml:space="preserve"> </w:t>
      </w:r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 xml:space="preserve">Во время приостановки занятий в зданиях школ классный руководитель и учителя продолжают сопровождать вашего ребенка и помогают организовывать проведение времени с пользой. 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</w:t>
      </w:r>
      <w:proofErr w:type="spellStart"/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Роспотребнадзора</w:t>
      </w:r>
      <w:proofErr w:type="spellEnd"/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 xml:space="preserve"> по соблюдению правил профилактики вирусных заболеваний. В том числе исключить пребывание детей в местах массового скопления людей.</w:t>
      </w:r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 xml:space="preserve">Все материалы для этого уже есть в Российской электронной школе и на других образовательных онлайн-ресурсах. Задания для вашего ребенка будут  сообщаться учителями путем общения в </w:t>
      </w:r>
      <w:proofErr w:type="spellStart"/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мессенджерах</w:t>
      </w:r>
      <w:proofErr w:type="spellEnd"/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 xml:space="preserve">. Если у ребенка или у вас возникнут вопросы, вы можете их задать учителю или классному руководителю через информационные ресурсы </w:t>
      </w:r>
      <w:proofErr w:type="spellStart"/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Whatsapp</w:t>
      </w:r>
      <w:proofErr w:type="spellEnd"/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, e-</w:t>
      </w:r>
      <w:proofErr w:type="spellStart"/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mail</w:t>
      </w:r>
      <w:proofErr w:type="spellEnd"/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 xml:space="preserve"> и любым другим удобным вам способом. Ваш ребенок также может использовать различные цифровые ресурсы для самообразования.</w:t>
      </w:r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</w:r>
    </w:p>
    <w:p w:rsidR="003104A3" w:rsidRDefault="003104A3" w:rsidP="003104A3">
      <w:pPr>
        <w:spacing w:after="0" w:line="240" w:lineRule="auto"/>
        <w:jc w:val="both"/>
        <w:rPr>
          <w:rFonts w:ascii="Arial" w:eastAsia="Times New Roman" w:hAnsi="Arial" w:cs="Arial"/>
          <w:color w:val="0D0C0D"/>
          <w:sz w:val="31"/>
          <w:szCs w:val="31"/>
          <w:lang w:eastAsia="ru-RU"/>
        </w:rPr>
      </w:pPr>
    </w:p>
    <w:p w:rsidR="003104A3" w:rsidRDefault="003104A3" w:rsidP="003104A3">
      <w:pPr>
        <w:spacing w:after="0" w:line="240" w:lineRule="auto"/>
        <w:jc w:val="both"/>
        <w:rPr>
          <w:rFonts w:ascii="Arial" w:eastAsia="Times New Roman" w:hAnsi="Arial" w:cs="Arial"/>
          <w:color w:val="0D0C0D"/>
          <w:sz w:val="31"/>
          <w:szCs w:val="31"/>
          <w:lang w:eastAsia="ru-RU"/>
        </w:rPr>
      </w:pPr>
    </w:p>
    <w:p w:rsidR="003104A3" w:rsidRPr="003104A3" w:rsidRDefault="003104A3" w:rsidP="003104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</w:pPr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lastRenderedPageBreak/>
        <w:t>Мы собрали вопросы, которые чаще всего возникают у родителей при переходе на дистанционное обучение и в период освоения учебных программ в дистанционной форме.</w:t>
      </w:r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>1. Как будет выстроен учебный процесс дистанционного обучения?</w:t>
      </w:r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 xml:space="preserve">Ответ: Для реализации модели дистанционного обучения в 1-9 классах использует следующие системы дистанционного обучения: Российская электронная школа (далее РЭШ) – открытая информационно-образовательная платформа, направленная на обеспечение беспрепятственного (бесплатного) доступа к обучающим программам начального, основного и среднего общего образования, </w:t>
      </w:r>
      <w:proofErr w:type="spellStart"/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Учи</w:t>
      </w:r>
      <w:proofErr w:type="gramStart"/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.р</w:t>
      </w:r>
      <w:proofErr w:type="gramEnd"/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у</w:t>
      </w:r>
      <w:proofErr w:type="spellEnd"/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 xml:space="preserve"> – интерактивная образовательная онлайн-платформа, АИС Сетевой город Образование.</w:t>
      </w:r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>2. Во сколько начинается учебный день?</w:t>
      </w:r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>Ответ: Время начало занятий определяется ребенком совместно с родителями самостоятельно.</w:t>
      </w:r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>4. Сколько будет длиться урок?</w:t>
      </w:r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>Ответ: Продолжительность проведения урока 30 минут.</w:t>
      </w:r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 xml:space="preserve">Продолжительность электронного занятия непрерывной работы за компьютером (согласно требованием </w:t>
      </w:r>
      <w:proofErr w:type="spellStart"/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СанПин</w:t>
      </w:r>
      <w:proofErr w:type="spellEnd"/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 xml:space="preserve"> о продолжительности непрерывного применения технических средств) не превышает нормы: в 1-2 классе – 20 минут, в 3-4 классе – 25 минут, в 5-6 классе – 30 минут, в 7-11 классе – до 35 минут.</w:t>
      </w:r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>5. Предполагает ли дистанционное обучение перемены между уроками?</w:t>
      </w:r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>Ответ: Продолжительность перемен между занятиями составляют 10 минут.</w:t>
      </w:r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>6. Где и как ребенок будет получать задания?</w:t>
      </w:r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 xml:space="preserve">Ответ: Задание ребенок получает </w:t>
      </w:r>
      <w:r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 xml:space="preserve">через </w:t>
      </w:r>
      <w:proofErr w:type="spellStart"/>
      <w:r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Ватсап</w:t>
      </w:r>
      <w:proofErr w:type="spellEnd"/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 xml:space="preserve">. </w:t>
      </w:r>
      <w:proofErr w:type="gramStart"/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 xml:space="preserve">Учитель дает разъяснения по заданию, либо поясняет материал урока к заданиям (через </w:t>
      </w:r>
      <w:proofErr w:type="spellStart"/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Ватсап</w:t>
      </w:r>
      <w:proofErr w:type="spellEnd"/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 xml:space="preserve"> по телефону</w:t>
      </w:r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.</w:t>
      </w:r>
      <w:proofErr w:type="gramEnd"/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 xml:space="preserve"> Далее </w:t>
      </w:r>
      <w:proofErr w:type="gramStart"/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обучающийся</w:t>
      </w:r>
      <w:proofErr w:type="gramEnd"/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 xml:space="preserve"> проделывает работу самостоятельно на электронной платформе и направляет, выполненное задание учителю через </w:t>
      </w:r>
      <w:r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 xml:space="preserve"> </w:t>
      </w:r>
      <w:proofErr w:type="spellStart"/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Ватсап</w:t>
      </w:r>
      <w:proofErr w:type="spellEnd"/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, электронную почту</w:t>
      </w:r>
      <w:r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, по телефону.</w:t>
      </w:r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>7. Какие сроки выполнения задания (классного, домашнего)?</w:t>
      </w:r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>Ответ:</w:t>
      </w:r>
      <w:r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 xml:space="preserve"> </w:t>
      </w:r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Обычно к следующему уроку.</w:t>
      </w:r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>8. Как родитель должен контролировать учебный процесс?</w:t>
      </w:r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 xml:space="preserve">Ответ: Просим предельно ответственно отнестись к дистанционной форме обучения, необходимо ЕЖЕДНЕВНО контролировать режим обучения, выполнение заданий ребенком. Окажите посильную помощь ребенку в изучении нового материала и/или выполнении домашнего задания. </w:t>
      </w:r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9</w:t>
      </w:r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. Как учителя будут оценивать моего ребенка?</w:t>
      </w:r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>Ответ: Ребенок получает оценку за выполненное задание:</w:t>
      </w:r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>на электронной платформе;</w:t>
      </w:r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>в тетради (если задание предполагалось выполнить в тетради).</w:t>
      </w:r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</w:r>
      <w:proofErr w:type="gramStart"/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 xml:space="preserve">Выполненную работу необходимо предоставить в указанные сроки учителям в соответствии с их требованиями (в файле формата </w:t>
      </w:r>
      <w:proofErr w:type="spellStart"/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Word</w:t>
      </w:r>
      <w:proofErr w:type="spellEnd"/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,  в виде фотографий и т.п. по обратной связи (сообщение учителю) для проверки и оценки.</w:t>
      </w:r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</w:r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0</w:t>
      </w:r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.</w:t>
      </w:r>
      <w:proofErr w:type="gramEnd"/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 xml:space="preserve"> Как учитель получит тетрадь для проверки, у кого дома нет технических средств?</w:t>
      </w:r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 xml:space="preserve">Ответ: </w:t>
      </w:r>
      <w:proofErr w:type="gramStart"/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ТОЛЬКО Родитель (законный представитель)!!! до определенного срока приносит тетрадь обучающегося в школу и оставляет на входе в специальной ячейки.</w:t>
      </w:r>
      <w:proofErr w:type="gramEnd"/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 xml:space="preserve"> Для проверки тетрадей учителю отводится 2-3 дня со дня предоставления заданий. Оценка выставляется  на дату выполнения заданий.</w:t>
      </w:r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>1</w:t>
      </w:r>
      <w:r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1</w:t>
      </w:r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. Как будет осуществляться подготовка к ГИА?</w:t>
      </w:r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>Ответ: Подготовка к ГИА осуществляется с помощью дистанционного обучения на платформах, с помощью видео-консультаций, решения тестовых работ.</w:t>
      </w:r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br/>
        <w:t>Уважаемые родители! Если у Вас остались вопросы, задайте их своему классному руководителю или дежурному администратору (8</w:t>
      </w:r>
      <w:r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9146777619</w:t>
      </w:r>
      <w:r w:rsidRPr="003104A3">
        <w:rPr>
          <w:rFonts w:ascii="Times New Roman" w:eastAsia="Times New Roman" w:hAnsi="Times New Roman" w:cs="Times New Roman"/>
          <w:color w:val="0D0C0D"/>
          <w:sz w:val="28"/>
          <w:szCs w:val="28"/>
          <w:lang w:eastAsia="ru-RU"/>
        </w:rPr>
        <w:t>).</w:t>
      </w:r>
    </w:p>
    <w:p w:rsidR="003104A3" w:rsidRPr="003104A3" w:rsidRDefault="003104A3" w:rsidP="003104A3">
      <w:pPr>
        <w:rPr>
          <w:rFonts w:ascii="Times New Roman" w:hAnsi="Times New Roman" w:cs="Times New Roman"/>
          <w:sz w:val="28"/>
          <w:szCs w:val="28"/>
        </w:rPr>
      </w:pPr>
    </w:p>
    <w:p w:rsidR="004814AE" w:rsidRPr="003104A3" w:rsidRDefault="004814AE">
      <w:pPr>
        <w:rPr>
          <w:rFonts w:ascii="Times New Roman" w:hAnsi="Times New Roman" w:cs="Times New Roman"/>
          <w:sz w:val="28"/>
          <w:szCs w:val="28"/>
        </w:rPr>
      </w:pPr>
    </w:p>
    <w:sectPr w:rsidR="004814AE" w:rsidRPr="00310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4D2"/>
    <w:rsid w:val="000B2FE6"/>
    <w:rsid w:val="003104A3"/>
    <w:rsid w:val="004814AE"/>
    <w:rsid w:val="009D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796</Words>
  <Characters>4539</Characters>
  <Application>Microsoft Office Word</Application>
  <DocSecurity>0</DocSecurity>
  <Lines>37</Lines>
  <Paragraphs>10</Paragraphs>
  <ScaleCrop>false</ScaleCrop>
  <Company/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4</cp:revision>
  <dcterms:created xsi:type="dcterms:W3CDTF">2020-10-07T19:33:00Z</dcterms:created>
  <dcterms:modified xsi:type="dcterms:W3CDTF">2020-10-08T12:05:00Z</dcterms:modified>
</cp:coreProperties>
</file>