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2C" w:rsidRPr="0054272C" w:rsidRDefault="0054272C" w:rsidP="005427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272C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54272C" w:rsidRPr="0054272C" w:rsidRDefault="0054272C" w:rsidP="005427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272C">
        <w:rPr>
          <w:rFonts w:ascii="Times New Roman" w:hAnsi="Times New Roman"/>
          <w:sz w:val="24"/>
          <w:szCs w:val="24"/>
        </w:rPr>
        <w:t>Дегтевская средняя общеобразовательная школа</w:t>
      </w:r>
    </w:p>
    <w:p w:rsidR="0054272C" w:rsidRPr="0054272C" w:rsidRDefault="0054272C" w:rsidP="005427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272C" w:rsidRPr="0054272C" w:rsidRDefault="0054272C" w:rsidP="005427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272C" w:rsidRPr="0054272C" w:rsidRDefault="0054272C" w:rsidP="005427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272C" w:rsidRPr="0054272C" w:rsidRDefault="0054272C" w:rsidP="005427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272C" w:rsidRPr="0054272C" w:rsidRDefault="0054272C" w:rsidP="005427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272C" w:rsidRPr="0054272C" w:rsidRDefault="0054272C" w:rsidP="005427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43" w:type="dxa"/>
        <w:tblLook w:val="00A0" w:firstRow="1" w:lastRow="0" w:firstColumn="1" w:lastColumn="0" w:noHBand="0" w:noVBand="0"/>
      </w:tblPr>
      <w:tblGrid>
        <w:gridCol w:w="425"/>
        <w:gridCol w:w="5388"/>
        <w:gridCol w:w="3686"/>
      </w:tblGrid>
      <w:tr w:rsidR="0054272C" w:rsidRPr="0054272C" w:rsidTr="0054272C">
        <w:trPr>
          <w:trHeight w:val="1617"/>
        </w:trPr>
        <w:tc>
          <w:tcPr>
            <w:tcW w:w="425" w:type="dxa"/>
          </w:tcPr>
          <w:p w:rsidR="0054272C" w:rsidRPr="0054272C" w:rsidRDefault="0054272C" w:rsidP="0054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 w:rsidR="0054272C" w:rsidRPr="0054272C" w:rsidRDefault="0054272C" w:rsidP="0054272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4272C">
              <w:rPr>
                <w:rFonts w:ascii="Times New Roman" w:hAnsi="Times New Roman"/>
              </w:rPr>
              <w:t>Рассмотрено и рекомендовано</w:t>
            </w:r>
          </w:p>
          <w:p w:rsidR="0054272C" w:rsidRPr="0054272C" w:rsidRDefault="0054272C" w:rsidP="0054272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4272C">
              <w:rPr>
                <w:rFonts w:ascii="Times New Roman" w:hAnsi="Times New Roman"/>
              </w:rPr>
              <w:t xml:space="preserve">на заседании педсовета </w:t>
            </w:r>
          </w:p>
          <w:p w:rsidR="0054272C" w:rsidRPr="0054272C" w:rsidRDefault="0054272C" w:rsidP="0054272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4272C">
              <w:rPr>
                <w:rFonts w:ascii="Times New Roman" w:hAnsi="Times New Roman"/>
              </w:rPr>
              <w:t>МБОУ Дегтевской СОШ</w:t>
            </w:r>
          </w:p>
          <w:p w:rsidR="0054272C" w:rsidRPr="0054272C" w:rsidRDefault="00DA0954" w:rsidP="0054272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протокол № </w:t>
            </w:r>
            <w:r w:rsidR="000E328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="00C811A4">
              <w:rPr>
                <w:rFonts w:ascii="Times New Roman" w:hAnsi="Times New Roman"/>
              </w:rPr>
              <w:t xml:space="preserve"> от </w:t>
            </w:r>
            <w:r w:rsidR="000E3286">
              <w:rPr>
                <w:rFonts w:ascii="Times New Roman" w:hAnsi="Times New Roman"/>
              </w:rPr>
              <w:t>28</w:t>
            </w:r>
            <w:r w:rsidR="003A0CB8">
              <w:rPr>
                <w:rFonts w:ascii="Times New Roman" w:hAnsi="Times New Roman"/>
              </w:rPr>
              <w:t xml:space="preserve"> </w:t>
            </w:r>
            <w:r w:rsidR="008C49A4">
              <w:rPr>
                <w:rFonts w:ascii="Times New Roman" w:hAnsi="Times New Roman"/>
              </w:rPr>
              <w:t>.</w:t>
            </w:r>
            <w:r w:rsidR="00FA3D77">
              <w:rPr>
                <w:rFonts w:ascii="Times New Roman" w:hAnsi="Times New Roman"/>
              </w:rPr>
              <w:t>08.2</w:t>
            </w:r>
            <w:r w:rsidR="00E33098">
              <w:rPr>
                <w:rFonts w:ascii="Times New Roman" w:hAnsi="Times New Roman"/>
              </w:rPr>
              <w:t>023</w:t>
            </w:r>
            <w:r w:rsidR="0054272C" w:rsidRPr="0054272C">
              <w:rPr>
                <w:rFonts w:ascii="Times New Roman" w:hAnsi="Times New Roman"/>
              </w:rPr>
              <w:t xml:space="preserve"> г </w:t>
            </w:r>
          </w:p>
          <w:p w:rsidR="0054272C" w:rsidRPr="0054272C" w:rsidRDefault="0054272C" w:rsidP="0054272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4272C">
              <w:rPr>
                <w:rFonts w:ascii="Times New Roman" w:hAnsi="Times New Roman"/>
              </w:rPr>
              <w:t xml:space="preserve">Председатель педсовета </w:t>
            </w:r>
          </w:p>
          <w:p w:rsidR="0054272C" w:rsidRPr="0054272C" w:rsidRDefault="0054272C" w:rsidP="0054272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4272C">
              <w:rPr>
                <w:rFonts w:ascii="Times New Roman" w:hAnsi="Times New Roman"/>
              </w:rPr>
              <w:t xml:space="preserve">____________ Н.Б. </w:t>
            </w:r>
            <w:proofErr w:type="spellStart"/>
            <w:r w:rsidRPr="0054272C">
              <w:rPr>
                <w:rFonts w:ascii="Times New Roman" w:hAnsi="Times New Roman"/>
              </w:rPr>
              <w:t>Юндина</w:t>
            </w:r>
            <w:proofErr w:type="spellEnd"/>
          </w:p>
          <w:p w:rsidR="0054272C" w:rsidRPr="0054272C" w:rsidRDefault="0054272C" w:rsidP="0054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4272C" w:rsidRPr="0054272C" w:rsidRDefault="0054272C" w:rsidP="0054272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4272C">
              <w:rPr>
                <w:rFonts w:ascii="Times New Roman" w:hAnsi="Times New Roman"/>
              </w:rPr>
              <w:t>«Утверждаю»</w:t>
            </w:r>
          </w:p>
          <w:p w:rsidR="0054272C" w:rsidRPr="0054272C" w:rsidRDefault="00E04573" w:rsidP="0054272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приказ  от</w:t>
            </w:r>
            <w:r w:rsidR="00954707">
              <w:rPr>
                <w:rFonts w:ascii="Times New Roman" w:hAnsi="Times New Roman"/>
              </w:rPr>
              <w:t xml:space="preserve"> </w:t>
            </w:r>
            <w:r w:rsidR="000E3286">
              <w:rPr>
                <w:rFonts w:ascii="Times New Roman" w:hAnsi="Times New Roman"/>
              </w:rPr>
              <w:t>28</w:t>
            </w:r>
            <w:r w:rsidR="00FA3D77">
              <w:rPr>
                <w:rFonts w:ascii="Times New Roman" w:hAnsi="Times New Roman"/>
              </w:rPr>
              <w:t>.08.23</w:t>
            </w:r>
            <w:r>
              <w:rPr>
                <w:rFonts w:ascii="Times New Roman" w:hAnsi="Times New Roman"/>
              </w:rPr>
              <w:t xml:space="preserve">г   № </w:t>
            </w:r>
            <w:r w:rsidR="000E3286">
              <w:rPr>
                <w:rFonts w:ascii="Times New Roman" w:hAnsi="Times New Roman"/>
              </w:rPr>
              <w:t>1</w:t>
            </w:r>
          </w:p>
          <w:p w:rsidR="0054272C" w:rsidRPr="0054272C" w:rsidRDefault="0054272C" w:rsidP="0054272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4272C">
              <w:rPr>
                <w:rFonts w:ascii="Times New Roman" w:hAnsi="Times New Roman"/>
              </w:rPr>
              <w:t>Директор МБОУ Дегтевской  СОШ</w:t>
            </w:r>
          </w:p>
          <w:p w:rsidR="0054272C" w:rsidRPr="0054272C" w:rsidRDefault="0054272C" w:rsidP="0054272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72C">
              <w:rPr>
                <w:rFonts w:ascii="Times New Roman" w:hAnsi="Times New Roman"/>
              </w:rPr>
              <w:t xml:space="preserve"> ______________Н.Б. </w:t>
            </w:r>
            <w:proofErr w:type="spellStart"/>
            <w:r w:rsidRPr="0054272C">
              <w:rPr>
                <w:rFonts w:ascii="Times New Roman" w:hAnsi="Times New Roman"/>
              </w:rPr>
              <w:t>Юндина</w:t>
            </w:r>
            <w:proofErr w:type="spellEnd"/>
          </w:p>
        </w:tc>
      </w:tr>
    </w:tbl>
    <w:p w:rsidR="0054272C" w:rsidRPr="0054272C" w:rsidRDefault="0054272C" w:rsidP="005427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272C" w:rsidRPr="0054272C" w:rsidRDefault="0054272C" w:rsidP="005427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272C" w:rsidRPr="0054272C" w:rsidRDefault="0054272C" w:rsidP="005427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272C" w:rsidRPr="0054272C" w:rsidRDefault="0054272C" w:rsidP="005427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272C" w:rsidRPr="0054272C" w:rsidRDefault="0054272C" w:rsidP="005427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72C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54272C" w:rsidRPr="0054272C" w:rsidRDefault="0054272C" w:rsidP="005427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272C" w:rsidRPr="0054272C" w:rsidRDefault="0054272C" w:rsidP="005427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272C" w:rsidRPr="0054272C" w:rsidRDefault="00846BD6" w:rsidP="0054272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4272C">
        <w:rPr>
          <w:rFonts w:ascii="Times New Roman" w:hAnsi="Times New Roman"/>
          <w:sz w:val="24"/>
          <w:szCs w:val="24"/>
        </w:rPr>
        <w:t>П</w:t>
      </w:r>
      <w:r w:rsidR="0054272C" w:rsidRPr="0054272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="0054272C" w:rsidRPr="0054272C">
        <w:rPr>
          <w:rFonts w:ascii="Times New Roman" w:hAnsi="Times New Roman"/>
          <w:sz w:val="24"/>
          <w:szCs w:val="24"/>
        </w:rPr>
        <w:t>Биологии, Биология  8 кл</w:t>
      </w:r>
    </w:p>
    <w:p w:rsidR="0054272C" w:rsidRPr="0054272C" w:rsidRDefault="0054272C" w:rsidP="0054272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4272C">
        <w:rPr>
          <w:rFonts w:ascii="Times New Roman" w:hAnsi="Times New Roman"/>
          <w:sz w:val="24"/>
          <w:szCs w:val="24"/>
        </w:rPr>
        <w:t>Уровень общего образования: основное общее  8 класс</w:t>
      </w:r>
    </w:p>
    <w:p w:rsidR="0054272C" w:rsidRPr="0054272C" w:rsidRDefault="008C49A4" w:rsidP="0054272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часов</w:t>
      </w:r>
      <w:r w:rsidR="00846BD6">
        <w:rPr>
          <w:rFonts w:ascii="Times New Roman" w:hAnsi="Times New Roman"/>
          <w:sz w:val="24"/>
          <w:szCs w:val="24"/>
        </w:rPr>
        <w:t xml:space="preserve"> 66</w:t>
      </w:r>
      <w:r w:rsidR="00B57337">
        <w:rPr>
          <w:rFonts w:ascii="Times New Roman" w:hAnsi="Times New Roman"/>
          <w:sz w:val="24"/>
          <w:szCs w:val="24"/>
        </w:rPr>
        <w:t xml:space="preserve"> </w:t>
      </w:r>
      <w:r w:rsidR="0054272C" w:rsidRPr="0054272C">
        <w:rPr>
          <w:rFonts w:ascii="Times New Roman" w:hAnsi="Times New Roman"/>
          <w:sz w:val="24"/>
          <w:szCs w:val="24"/>
        </w:rPr>
        <w:t>ч</w:t>
      </w:r>
    </w:p>
    <w:p w:rsidR="0054272C" w:rsidRPr="0054272C" w:rsidRDefault="0054272C" w:rsidP="0054272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4272C">
        <w:rPr>
          <w:rFonts w:ascii="Times New Roman" w:hAnsi="Times New Roman"/>
          <w:sz w:val="24"/>
          <w:szCs w:val="24"/>
        </w:rPr>
        <w:t>Учитель Романченко Валентина Викторовна</w:t>
      </w:r>
    </w:p>
    <w:p w:rsidR="0054272C" w:rsidRPr="0054272C" w:rsidRDefault="0054272C" w:rsidP="0054272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4272C" w:rsidRPr="0054272C" w:rsidRDefault="0054272C" w:rsidP="005427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272C" w:rsidRPr="0054272C" w:rsidRDefault="0054272C" w:rsidP="005427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272C" w:rsidRPr="0054272C" w:rsidRDefault="0054272C" w:rsidP="005427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272C" w:rsidRPr="0054272C" w:rsidRDefault="0054272C" w:rsidP="005427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272C" w:rsidRPr="0054272C" w:rsidRDefault="0054272C" w:rsidP="005427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272C" w:rsidRPr="0054272C" w:rsidRDefault="0054272C" w:rsidP="005427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272C" w:rsidRPr="0054272C" w:rsidRDefault="0054272C" w:rsidP="005427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272C" w:rsidRPr="0054272C" w:rsidRDefault="0054272C" w:rsidP="005427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272C" w:rsidRPr="0054272C" w:rsidRDefault="0054272C" w:rsidP="005427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272C" w:rsidRPr="0054272C" w:rsidRDefault="0054272C" w:rsidP="005427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272C" w:rsidRPr="0054272C" w:rsidRDefault="0054272C" w:rsidP="005427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272C" w:rsidRPr="0054272C" w:rsidRDefault="0054272C" w:rsidP="005427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272C" w:rsidRPr="0054272C" w:rsidRDefault="0054272C" w:rsidP="005427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272C">
        <w:rPr>
          <w:rFonts w:ascii="Times New Roman" w:hAnsi="Times New Roman"/>
          <w:sz w:val="24"/>
          <w:szCs w:val="24"/>
        </w:rPr>
        <w:t>Ростовская область</w:t>
      </w:r>
    </w:p>
    <w:p w:rsidR="0054272C" w:rsidRPr="0054272C" w:rsidRDefault="0054272C" w:rsidP="005427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272C">
        <w:rPr>
          <w:rFonts w:ascii="Times New Roman" w:hAnsi="Times New Roman"/>
          <w:sz w:val="24"/>
          <w:szCs w:val="24"/>
        </w:rPr>
        <w:t>Миллеровский район</w:t>
      </w:r>
    </w:p>
    <w:p w:rsidR="0054272C" w:rsidRPr="0054272C" w:rsidRDefault="0054272C" w:rsidP="005427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4272C">
        <w:rPr>
          <w:rFonts w:ascii="Times New Roman" w:hAnsi="Times New Roman"/>
          <w:sz w:val="24"/>
          <w:szCs w:val="24"/>
        </w:rPr>
        <w:t>сл</w:t>
      </w:r>
      <w:proofErr w:type="spellEnd"/>
      <w:r w:rsidRPr="0054272C">
        <w:rPr>
          <w:rFonts w:ascii="Times New Roman" w:hAnsi="Times New Roman"/>
          <w:sz w:val="24"/>
          <w:szCs w:val="24"/>
        </w:rPr>
        <w:t xml:space="preserve"> Дегтево</w:t>
      </w:r>
    </w:p>
    <w:p w:rsidR="0054272C" w:rsidRPr="0054272C" w:rsidRDefault="0054272C" w:rsidP="005427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272C">
        <w:rPr>
          <w:rFonts w:ascii="Times New Roman" w:hAnsi="Times New Roman"/>
          <w:sz w:val="24"/>
          <w:szCs w:val="24"/>
        </w:rPr>
        <w:t>ул. Школьная 18</w:t>
      </w:r>
    </w:p>
    <w:p w:rsidR="0054272C" w:rsidRPr="0054272C" w:rsidRDefault="00FA3D77" w:rsidP="005427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</w:t>
      </w:r>
      <w:r w:rsidR="0054272C" w:rsidRPr="0054272C">
        <w:rPr>
          <w:rFonts w:ascii="Times New Roman" w:hAnsi="Times New Roman"/>
          <w:sz w:val="24"/>
          <w:szCs w:val="24"/>
        </w:rPr>
        <w:t xml:space="preserve"> г</w:t>
      </w:r>
    </w:p>
    <w:p w:rsidR="0054272C" w:rsidRPr="0054272C" w:rsidRDefault="0054272C" w:rsidP="0054272C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center"/>
        <w:textAlignment w:val="baseline"/>
        <w:rPr>
          <w:rFonts w:ascii="SchoolBookAC" w:hAnsi="SchoolBookAC"/>
          <w:b/>
          <w:color w:val="000000"/>
          <w:sz w:val="28"/>
          <w:szCs w:val="28"/>
        </w:rPr>
      </w:pPr>
      <w:r w:rsidRPr="0054272C">
        <w:rPr>
          <w:rFonts w:ascii="SchoolBookAC" w:hAnsi="SchoolBookAC"/>
          <w:b/>
          <w:color w:val="000000"/>
          <w:sz w:val="28"/>
          <w:szCs w:val="28"/>
        </w:rPr>
        <w:lastRenderedPageBreak/>
        <w:t>I  ПОЯСНИТЕЛЬНАЯ ЗАПИСКА</w:t>
      </w:r>
    </w:p>
    <w:p w:rsidR="0054272C" w:rsidRPr="0054272C" w:rsidRDefault="0054272C" w:rsidP="0054272C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rFonts w:ascii="SchoolBookAC" w:hAnsi="SchoolBookAC"/>
          <w:b/>
          <w:szCs w:val="20"/>
        </w:rPr>
      </w:pPr>
    </w:p>
    <w:p w:rsidR="0054272C" w:rsidRPr="0054272C" w:rsidRDefault="0054272C" w:rsidP="0054272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SchoolBookAC" w:hAnsi="SchoolBookAC"/>
          <w:b/>
          <w:szCs w:val="20"/>
        </w:rPr>
      </w:pPr>
      <w:r w:rsidRPr="0054272C">
        <w:rPr>
          <w:rFonts w:ascii="SchoolBookAC" w:hAnsi="SchoolBookAC"/>
          <w:b/>
          <w:szCs w:val="20"/>
        </w:rPr>
        <w:t>а) нормативные документы:</w:t>
      </w:r>
    </w:p>
    <w:p w:rsidR="0054272C" w:rsidRPr="0054272C" w:rsidRDefault="00696B34" w:rsidP="0054272C">
      <w:pPr>
        <w:spacing w:after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Федеральный закон </w:t>
      </w:r>
      <w:r w:rsidR="0054272C" w:rsidRPr="0054272C">
        <w:rPr>
          <w:rFonts w:ascii="Times New Roman" w:hAnsi="Times New Roman"/>
          <w:sz w:val="24"/>
          <w:szCs w:val="20"/>
        </w:rPr>
        <w:t xml:space="preserve"> №273 "Об образовании в Российской Федерации".</w:t>
      </w:r>
    </w:p>
    <w:p w:rsidR="0054272C" w:rsidRPr="0054272C" w:rsidRDefault="0054272C" w:rsidP="0054272C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54272C">
        <w:rPr>
          <w:rFonts w:ascii="Times New Roman" w:hAnsi="Times New Roman"/>
          <w:sz w:val="24"/>
          <w:szCs w:val="20"/>
        </w:rPr>
        <w:t>-Федеральный компонент государственных образователь</w:t>
      </w:r>
      <w:r w:rsidR="001626CE">
        <w:rPr>
          <w:rFonts w:ascii="Times New Roman" w:hAnsi="Times New Roman"/>
          <w:sz w:val="24"/>
          <w:szCs w:val="20"/>
        </w:rPr>
        <w:t xml:space="preserve">ных стандартов </w:t>
      </w:r>
      <w:r w:rsidRPr="0054272C">
        <w:rPr>
          <w:rFonts w:ascii="Times New Roman" w:hAnsi="Times New Roman"/>
          <w:sz w:val="24"/>
          <w:szCs w:val="20"/>
        </w:rPr>
        <w:t xml:space="preserve"> основного общего и среднего (полного) общего образования </w:t>
      </w:r>
    </w:p>
    <w:p w:rsidR="0017163E" w:rsidRDefault="007E1455" w:rsidP="007E1455">
      <w:pPr>
        <w:numPr>
          <w:ilvl w:val="0"/>
          <w:numId w:val="102"/>
        </w:numPr>
        <w:spacing w:after="0" w:line="240" w:lineRule="auto"/>
        <w:ind w:left="0" w:hanging="357"/>
        <w:jc w:val="both"/>
        <w:rPr>
          <w:rFonts w:ascii="Times New Roman" w:eastAsia="Calibri" w:hAnsi="Times New Roman"/>
          <w:sz w:val="24"/>
          <w:szCs w:val="24"/>
        </w:rPr>
      </w:pPr>
      <w:r w:rsidRPr="007E1455">
        <w:rPr>
          <w:rFonts w:ascii="Times New Roman" w:eastAsia="Calibri" w:hAnsi="Times New Roman"/>
          <w:sz w:val="24"/>
          <w:szCs w:val="24"/>
        </w:rPr>
        <w:t xml:space="preserve">Приказ Министерства просвещения Российской Федерации № 345 от 28 декабря 2018 года </w:t>
      </w:r>
      <w:r w:rsidR="0017163E">
        <w:rPr>
          <w:rFonts w:ascii="Times New Roman" w:eastAsia="Calibri" w:hAnsi="Times New Roman"/>
          <w:sz w:val="24"/>
          <w:szCs w:val="24"/>
        </w:rPr>
        <w:t xml:space="preserve">   </w:t>
      </w:r>
    </w:p>
    <w:p w:rsidR="007E1455" w:rsidRPr="007E1455" w:rsidRDefault="007E1455" w:rsidP="0017163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E1455">
        <w:rPr>
          <w:rFonts w:ascii="Times New Roman" w:eastAsia="Calibri" w:hAnsi="Times New Roman"/>
          <w:sz w:val="24"/>
          <w:szCs w:val="24"/>
        </w:rPr>
        <w:t xml:space="preserve">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 </w:t>
      </w:r>
    </w:p>
    <w:p w:rsidR="007E1455" w:rsidRDefault="007E1455" w:rsidP="007E1455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7E1455">
        <w:rPr>
          <w:rFonts w:ascii="Times New Roman" w:eastAsia="Calibri" w:hAnsi="Times New Roman"/>
          <w:sz w:val="24"/>
          <w:szCs w:val="24"/>
        </w:rPr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54272C" w:rsidRPr="0054272C" w:rsidRDefault="0054272C" w:rsidP="007E1455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7E1455">
        <w:rPr>
          <w:rFonts w:ascii="Times New Roman" w:hAnsi="Times New Roman"/>
          <w:sz w:val="24"/>
          <w:szCs w:val="20"/>
        </w:rPr>
        <w:t>-</w:t>
      </w:r>
      <w:r w:rsidRPr="0054272C">
        <w:rPr>
          <w:rFonts w:ascii="Times New Roman" w:hAnsi="Times New Roman"/>
          <w:sz w:val="24"/>
          <w:szCs w:val="20"/>
        </w:rPr>
        <w:t>Письмо МИНОБРНАУКИ России от 28.10.2015 г. № 08-1786 «О рабочих программах учебных предметов».</w:t>
      </w:r>
    </w:p>
    <w:p w:rsidR="0054272C" w:rsidRPr="0054272C" w:rsidRDefault="0054272C" w:rsidP="0054272C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54272C">
        <w:rPr>
          <w:rFonts w:ascii="Times New Roman" w:hAnsi="Times New Roman"/>
          <w:sz w:val="24"/>
          <w:szCs w:val="20"/>
        </w:rPr>
        <w:t xml:space="preserve">-Приказ МИНОБРНАУКИ России № 1578 от 31.12. </w:t>
      </w:r>
      <w:smartTag w:uri="urn:schemas-microsoft-com:office:smarttags" w:element="metricconverter">
        <w:smartTagPr>
          <w:attr w:name="ProductID" w:val="2015 г"/>
        </w:smartTagPr>
        <w:r w:rsidRPr="0054272C">
          <w:rPr>
            <w:rFonts w:ascii="Times New Roman" w:hAnsi="Times New Roman"/>
            <w:sz w:val="24"/>
            <w:szCs w:val="20"/>
          </w:rPr>
          <w:t>2015 г</w:t>
        </w:r>
      </w:smartTag>
      <w:r w:rsidRPr="0054272C">
        <w:rPr>
          <w:rFonts w:ascii="Times New Roman" w:hAnsi="Times New Roman"/>
          <w:sz w:val="24"/>
          <w:szCs w:val="20"/>
        </w:rPr>
        <w:t>. «О внесении изменений в ФГОС СОО, утвержденный приказом МО и Н РФ от 17.05.2012 г. № 413».</w:t>
      </w:r>
    </w:p>
    <w:p w:rsidR="0054272C" w:rsidRPr="0054272C" w:rsidRDefault="0054272C" w:rsidP="0054272C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54272C">
        <w:rPr>
          <w:rFonts w:ascii="Times New Roman" w:hAnsi="Times New Roman"/>
          <w:sz w:val="24"/>
          <w:szCs w:val="20"/>
        </w:rPr>
        <w:t xml:space="preserve">-Учебный план и календарный учебный график МБОУ Дегтевская СОШ на  </w:t>
      </w:r>
      <w:r w:rsidR="00683E37">
        <w:rPr>
          <w:rFonts w:ascii="Times New Roman" w:hAnsi="Times New Roman"/>
          <w:sz w:val="24"/>
          <w:szCs w:val="20"/>
        </w:rPr>
        <w:t>2023</w:t>
      </w:r>
      <w:r w:rsidR="00FA3D77">
        <w:rPr>
          <w:rFonts w:ascii="Times New Roman" w:hAnsi="Times New Roman"/>
          <w:sz w:val="24"/>
          <w:szCs w:val="20"/>
        </w:rPr>
        <w:t xml:space="preserve"> – 2024</w:t>
      </w:r>
      <w:r w:rsidRPr="0054272C">
        <w:rPr>
          <w:rFonts w:ascii="Times New Roman" w:hAnsi="Times New Roman"/>
          <w:sz w:val="24"/>
          <w:szCs w:val="20"/>
        </w:rPr>
        <w:t>уч. год.</w:t>
      </w:r>
    </w:p>
    <w:p w:rsidR="0054272C" w:rsidRPr="0054272C" w:rsidRDefault="0054272C" w:rsidP="0054272C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4272C">
        <w:rPr>
          <w:rFonts w:ascii="Times New Roman" w:eastAsia="Calibri" w:hAnsi="Times New Roman"/>
          <w:sz w:val="24"/>
          <w:szCs w:val="24"/>
          <w:lang w:eastAsia="en-US"/>
        </w:rPr>
        <w:t>-Устав МБОУ Дегтевская средняя общеобразовательная школа.</w:t>
      </w:r>
    </w:p>
    <w:p w:rsidR="0054272C" w:rsidRPr="0054272C" w:rsidRDefault="0054272C" w:rsidP="0054272C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4272C">
        <w:rPr>
          <w:rFonts w:ascii="Times New Roman" w:eastAsia="Calibri" w:hAnsi="Times New Roman"/>
          <w:sz w:val="24"/>
          <w:szCs w:val="24"/>
          <w:lang w:eastAsia="en-US"/>
        </w:rPr>
        <w:t>-Основная образовательная программа  осно</w:t>
      </w:r>
      <w:r w:rsidR="003A0CB8">
        <w:rPr>
          <w:rFonts w:ascii="Times New Roman" w:eastAsia="Calibri" w:hAnsi="Times New Roman"/>
          <w:sz w:val="24"/>
          <w:szCs w:val="24"/>
          <w:lang w:eastAsia="en-US"/>
        </w:rPr>
        <w:t>вног</w:t>
      </w:r>
      <w:r w:rsidR="00FA3D77">
        <w:rPr>
          <w:rFonts w:ascii="Times New Roman" w:eastAsia="Calibri" w:hAnsi="Times New Roman"/>
          <w:sz w:val="24"/>
          <w:szCs w:val="24"/>
          <w:lang w:eastAsia="en-US"/>
        </w:rPr>
        <w:t>о общего образования на 2023-2024</w:t>
      </w:r>
      <w:r w:rsidRPr="0054272C">
        <w:rPr>
          <w:rFonts w:ascii="Times New Roman" w:eastAsia="Calibri" w:hAnsi="Times New Roman"/>
          <w:sz w:val="24"/>
          <w:szCs w:val="24"/>
          <w:lang w:eastAsia="en-US"/>
        </w:rPr>
        <w:t>учебный год</w:t>
      </w:r>
    </w:p>
    <w:p w:rsidR="0054272C" w:rsidRPr="0054272C" w:rsidRDefault="0054272C" w:rsidP="005427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4272C">
        <w:rPr>
          <w:rFonts w:ascii="Times New Roman" w:hAnsi="Times New Roman"/>
          <w:sz w:val="24"/>
          <w:szCs w:val="24"/>
        </w:rPr>
        <w:t>-Программы основного общего образования по  биологии, программы курса биологии</w:t>
      </w:r>
    </w:p>
    <w:p w:rsidR="0054272C" w:rsidRPr="0054272C" w:rsidRDefault="0054272C" w:rsidP="005427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4272C">
        <w:rPr>
          <w:rFonts w:ascii="Times New Roman" w:hAnsi="Times New Roman"/>
          <w:sz w:val="24"/>
          <w:szCs w:val="24"/>
        </w:rPr>
        <w:t>-.Программы для общеобразовательных учреждений и федерального компонента Государственного образовательного стандарта</w:t>
      </w:r>
    </w:p>
    <w:p w:rsidR="0054272C" w:rsidRDefault="0054272C" w:rsidP="005427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87B88" w:rsidRPr="00FD0634" w:rsidRDefault="0054272C" w:rsidP="005427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</w:t>
      </w:r>
      <w:proofErr w:type="gramStart"/>
      <w:r>
        <w:rPr>
          <w:rFonts w:ascii="Times New Roman" w:hAnsi="Times New Roman"/>
          <w:b/>
          <w:sz w:val="24"/>
          <w:szCs w:val="24"/>
        </w:rPr>
        <w:t>)ц</w:t>
      </w:r>
      <w:proofErr w:type="gramEnd"/>
      <w:r w:rsidR="00287B88">
        <w:rPr>
          <w:rFonts w:ascii="Times New Roman" w:hAnsi="Times New Roman"/>
          <w:b/>
          <w:sz w:val="24"/>
          <w:szCs w:val="24"/>
        </w:rPr>
        <w:t>ель</w:t>
      </w:r>
      <w:r w:rsidR="00287B88" w:rsidRPr="00FD0634">
        <w:rPr>
          <w:rFonts w:ascii="Times New Roman" w:hAnsi="Times New Roman"/>
          <w:b/>
          <w:sz w:val="24"/>
          <w:szCs w:val="24"/>
        </w:rPr>
        <w:t>:</w:t>
      </w:r>
    </w:p>
    <w:p w:rsidR="00287B88" w:rsidRDefault="00287B88" w:rsidP="005427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049A">
        <w:rPr>
          <w:rFonts w:ascii="Times New Roman" w:hAnsi="Times New Roman"/>
          <w:sz w:val="24"/>
          <w:szCs w:val="24"/>
        </w:rPr>
        <w:t xml:space="preserve">1) освоение знаний о человеке как биосоциальном существе; </w:t>
      </w:r>
    </w:p>
    <w:p w:rsidR="00287B88" w:rsidRDefault="00287B88" w:rsidP="005427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049A">
        <w:rPr>
          <w:rFonts w:ascii="Times New Roman" w:hAnsi="Times New Roman"/>
          <w:sz w:val="24"/>
          <w:szCs w:val="24"/>
        </w:rPr>
        <w:t xml:space="preserve">о роли биологической науки в практической деятельности людей; </w:t>
      </w:r>
    </w:p>
    <w:p w:rsidR="00287B88" w:rsidRPr="0028049A" w:rsidRDefault="00287B88" w:rsidP="005427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049A">
        <w:rPr>
          <w:rFonts w:ascii="Times New Roman" w:hAnsi="Times New Roman"/>
          <w:sz w:val="24"/>
          <w:szCs w:val="24"/>
        </w:rPr>
        <w:t xml:space="preserve">методах познания человека; </w:t>
      </w:r>
    </w:p>
    <w:p w:rsidR="00287B88" w:rsidRDefault="00287B88" w:rsidP="005427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049A">
        <w:rPr>
          <w:rFonts w:ascii="Times New Roman" w:hAnsi="Times New Roman"/>
          <w:sz w:val="24"/>
          <w:szCs w:val="24"/>
        </w:rPr>
        <w:t xml:space="preserve">2) 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</w:t>
      </w:r>
    </w:p>
    <w:p w:rsidR="00287B88" w:rsidRDefault="00287B88" w:rsidP="005427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049A">
        <w:rPr>
          <w:rFonts w:ascii="Times New Roman" w:hAnsi="Times New Roman"/>
          <w:sz w:val="24"/>
          <w:szCs w:val="24"/>
        </w:rPr>
        <w:t xml:space="preserve">работать с биологическими приборами, инструментами, справочниками; </w:t>
      </w:r>
    </w:p>
    <w:p w:rsidR="00287B88" w:rsidRPr="0028049A" w:rsidRDefault="00287B88" w:rsidP="005427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049A">
        <w:rPr>
          <w:rFonts w:ascii="Times New Roman" w:hAnsi="Times New Roman"/>
          <w:sz w:val="24"/>
          <w:szCs w:val="24"/>
        </w:rPr>
        <w:t xml:space="preserve">проводить наблюдения за биологическими объектами и состоянием  собственного организма, биологические эксперименты; </w:t>
      </w:r>
    </w:p>
    <w:p w:rsidR="0054272C" w:rsidRDefault="00287B88" w:rsidP="0054272C">
      <w:pPr>
        <w:jc w:val="both"/>
        <w:rPr>
          <w:rFonts w:ascii="Times New Roman" w:hAnsi="Times New Roman"/>
          <w:sz w:val="24"/>
          <w:szCs w:val="24"/>
        </w:rPr>
      </w:pPr>
      <w:r w:rsidRPr="0028049A">
        <w:rPr>
          <w:rFonts w:ascii="Times New Roman" w:hAnsi="Times New Roman"/>
          <w:sz w:val="24"/>
          <w:szCs w:val="24"/>
        </w:rPr>
        <w:t>3) развитие познавательных интересов, интеллектуальных и творческих способностей в процессе проведения наблюдений за своим организмом, биологических экспериментов, работы с различными источниками информации;</w:t>
      </w:r>
    </w:p>
    <w:p w:rsidR="0054272C" w:rsidRDefault="0054272C" w:rsidP="0054272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в)з</w:t>
      </w:r>
      <w:r w:rsidR="00287B88" w:rsidRPr="0054272C">
        <w:rPr>
          <w:rFonts w:ascii="Times New Roman" w:hAnsi="Times New Roman"/>
          <w:b/>
          <w:sz w:val="24"/>
          <w:szCs w:val="24"/>
        </w:rPr>
        <w:t>адачи: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287B88" w:rsidRPr="00C52804">
        <w:rPr>
          <w:rFonts w:ascii="Times New Roman" w:hAnsi="Times New Roman"/>
          <w:sz w:val="24"/>
          <w:szCs w:val="24"/>
        </w:rPr>
        <w:t>создать условия для формирования у учащихся предметной и учебно-исследовательской компетентностей:</w:t>
      </w:r>
      <w:r w:rsidR="007771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287B88" w:rsidRPr="007771D5">
        <w:rPr>
          <w:rFonts w:ascii="Times New Roman" w:hAnsi="Times New Roman"/>
          <w:sz w:val="24"/>
          <w:szCs w:val="24"/>
        </w:rPr>
        <w:t xml:space="preserve">обеспечить усвоение учениками знаний по анатомии, морфологии и систематике животных в </w:t>
      </w:r>
      <w:r w:rsidR="00287B88" w:rsidRPr="007771D5">
        <w:rPr>
          <w:rFonts w:ascii="Times New Roman" w:hAnsi="Times New Roman"/>
          <w:sz w:val="24"/>
          <w:szCs w:val="24"/>
        </w:rPr>
        <w:lastRenderedPageBreak/>
        <w:t>соответствии со стандартом биологического образования через систему уроков</w:t>
      </w:r>
      <w:r w:rsidR="007771D5" w:rsidRPr="007771D5">
        <w:rPr>
          <w:rFonts w:ascii="Times New Roman" w:hAnsi="Times New Roman"/>
          <w:sz w:val="24"/>
          <w:szCs w:val="24"/>
        </w:rPr>
        <w:t xml:space="preserve"> </w:t>
      </w:r>
      <w:r w:rsidR="00287B88" w:rsidRPr="007771D5">
        <w:rPr>
          <w:rFonts w:ascii="Times New Roman" w:hAnsi="Times New Roman"/>
          <w:sz w:val="24"/>
          <w:szCs w:val="24"/>
        </w:rPr>
        <w:t xml:space="preserve">продолжить формирование у школьников предметных умений и навыков: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287B88" w:rsidRPr="007771D5">
        <w:rPr>
          <w:rFonts w:ascii="Times New Roman" w:hAnsi="Times New Roman"/>
          <w:sz w:val="24"/>
          <w:szCs w:val="24"/>
        </w:rPr>
        <w:t>умение работать с микроскопом, наблюдать и описывать биологические объекты, сравнивать их, проводить биологические эксперименты, вести наблюдения в природе;</w:t>
      </w:r>
      <w:r w:rsidR="007771D5" w:rsidRPr="007771D5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54272C" w:rsidRDefault="007771D5" w:rsidP="0054272C">
      <w:pPr>
        <w:spacing w:after="0"/>
        <w:rPr>
          <w:rFonts w:ascii="Times New Roman" w:hAnsi="Times New Roman"/>
          <w:sz w:val="24"/>
          <w:szCs w:val="24"/>
        </w:rPr>
      </w:pPr>
      <w:r w:rsidRPr="007771D5">
        <w:rPr>
          <w:rFonts w:ascii="Times New Roman" w:hAnsi="Times New Roman"/>
          <w:sz w:val="24"/>
          <w:szCs w:val="24"/>
        </w:rPr>
        <w:t xml:space="preserve"> </w:t>
      </w:r>
      <w:r w:rsidR="00287B88" w:rsidRPr="007771D5">
        <w:rPr>
          <w:rFonts w:ascii="Times New Roman" w:hAnsi="Times New Roman"/>
          <w:sz w:val="24"/>
          <w:szCs w:val="24"/>
        </w:rPr>
        <w:t>воспитание позитивного ценностного отношения к собственному здоровью и здоровью других людей;</w:t>
      </w:r>
      <w:r w:rsidRPr="007771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287B88" w:rsidRPr="007771D5">
        <w:rPr>
          <w:rFonts w:ascii="Times New Roman" w:hAnsi="Times New Roman"/>
          <w:sz w:val="24"/>
          <w:szCs w:val="24"/>
        </w:rPr>
        <w:t xml:space="preserve"> и</w:t>
      </w:r>
      <w:r w:rsidR="00287B88" w:rsidRPr="007771D5">
        <w:rPr>
          <w:rFonts w:ascii="Times New Roman" w:hAnsi="Times New Roman"/>
          <w:sz w:val="24"/>
          <w:szCs w:val="24"/>
          <w:lang w:val="en-US"/>
        </w:rPr>
        <w:t>c</w:t>
      </w:r>
      <w:r w:rsidR="00287B88" w:rsidRPr="007771D5">
        <w:rPr>
          <w:rFonts w:ascii="Times New Roman" w:hAnsi="Times New Roman"/>
          <w:sz w:val="24"/>
          <w:szCs w:val="24"/>
        </w:rPr>
        <w:t xml:space="preserve">пользование приобретенных знаний и умений в повседневной жизни для заботы о собственном здоровье, оказания первой помощи себе и окружающим; </w:t>
      </w:r>
      <w:r w:rsidRPr="007771D5">
        <w:rPr>
          <w:rFonts w:ascii="Times New Roman" w:hAnsi="Times New Roman"/>
          <w:sz w:val="24"/>
          <w:szCs w:val="24"/>
        </w:rPr>
        <w:t xml:space="preserve">   </w:t>
      </w:r>
      <w:r w:rsidR="0054272C">
        <w:rPr>
          <w:rFonts w:ascii="Times New Roman" w:hAnsi="Times New Roman"/>
          <w:sz w:val="24"/>
          <w:szCs w:val="24"/>
        </w:rPr>
        <w:t xml:space="preserve">                               </w:t>
      </w:r>
      <w:r w:rsidRPr="007771D5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287B88" w:rsidRPr="007771D5">
        <w:rPr>
          <w:rFonts w:ascii="Times New Roman" w:hAnsi="Times New Roman"/>
          <w:sz w:val="24"/>
          <w:szCs w:val="24"/>
        </w:rPr>
        <w:t xml:space="preserve">оценки последствий своей деятельности по отношению к природной среде, собственному организму, здоровью других людей;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</w:p>
    <w:p w:rsidR="00287B88" w:rsidRDefault="007771D5" w:rsidP="0054272C">
      <w:pPr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 w:rsidR="00287B88" w:rsidRPr="007771D5">
        <w:rPr>
          <w:rFonts w:ascii="Times New Roman" w:hAnsi="Times New Roman"/>
          <w:sz w:val="24"/>
          <w:szCs w:val="24"/>
        </w:rPr>
        <w:t>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  <w:r w:rsidRPr="007771D5">
        <w:rPr>
          <w:rFonts w:ascii="Times New Roman" w:hAnsi="Times New Roman"/>
          <w:sz w:val="24"/>
          <w:szCs w:val="24"/>
        </w:rPr>
        <w:t xml:space="preserve"> </w:t>
      </w:r>
      <w:r w:rsidR="00287B88" w:rsidRPr="007771D5">
        <w:rPr>
          <w:rFonts w:ascii="Times New Roman" w:hAnsi="Times New Roman"/>
          <w:bCs/>
          <w:sz w:val="24"/>
          <w:szCs w:val="24"/>
        </w:rPr>
        <w:t xml:space="preserve">Развитие </w:t>
      </w:r>
      <w:r w:rsidR="00287B88" w:rsidRPr="007771D5">
        <w:rPr>
          <w:rFonts w:ascii="Times New Roman" w:hAnsi="Times New Roman"/>
          <w:sz w:val="24"/>
          <w:szCs w:val="24"/>
        </w:rPr>
        <w:t>знаний об особенностях строения и жизнедеятельности организма человека для самопознания и сохранения здоровья.</w:t>
      </w:r>
      <w:r w:rsidRPr="007771D5">
        <w:rPr>
          <w:rFonts w:ascii="Times New Roman" w:hAnsi="Times New Roman"/>
          <w:sz w:val="24"/>
          <w:szCs w:val="24"/>
        </w:rPr>
        <w:t xml:space="preserve"> </w:t>
      </w:r>
      <w:r w:rsidR="00287B88" w:rsidRPr="007771D5">
        <w:rPr>
          <w:rFonts w:ascii="Times New Roman" w:hAnsi="Times New Roman"/>
          <w:sz w:val="24"/>
          <w:szCs w:val="24"/>
        </w:rPr>
        <w:t>Изучение места и роли человека в системе органического мира, его сходство с животными и отличие от них. Изучение строения и процессов жизнедеятельности организма человека</w:t>
      </w:r>
    </w:p>
    <w:p w:rsidR="00287B88" w:rsidRPr="00C52804" w:rsidRDefault="0054272C" w:rsidP="0054272C">
      <w:pPr>
        <w:pStyle w:val="a3"/>
        <w:spacing w:before="0" w:beforeAutospacing="0" w:after="0" w:afterAutospacing="0"/>
        <w:rPr>
          <w:color w:val="000000"/>
        </w:rPr>
      </w:pPr>
      <w:r>
        <w:t>г</w:t>
      </w:r>
      <w:proofErr w:type="gramStart"/>
      <w:r>
        <w:t>)</w:t>
      </w:r>
      <w:r>
        <w:rPr>
          <w:b/>
        </w:rPr>
        <w:t>о</w:t>
      </w:r>
      <w:proofErr w:type="gramEnd"/>
      <w:r w:rsidR="00287B88" w:rsidRPr="00C52804">
        <w:rPr>
          <w:b/>
        </w:rPr>
        <w:t>бщая ха</w:t>
      </w:r>
      <w:r w:rsidR="007E1455">
        <w:rPr>
          <w:b/>
        </w:rPr>
        <w:t>рактеристика предмета :</w:t>
      </w:r>
    </w:p>
    <w:p w:rsidR="00287B88" w:rsidRPr="00C52804" w:rsidRDefault="00287B88" w:rsidP="0054272C">
      <w:pPr>
        <w:jc w:val="both"/>
        <w:rPr>
          <w:rFonts w:ascii="Times New Roman" w:hAnsi="Times New Roman"/>
          <w:sz w:val="24"/>
          <w:szCs w:val="24"/>
        </w:rPr>
      </w:pPr>
      <w:r w:rsidRPr="00C52804">
        <w:rPr>
          <w:rFonts w:ascii="Times New Roman" w:hAnsi="Times New Roman"/>
          <w:sz w:val="24"/>
          <w:szCs w:val="24"/>
        </w:rPr>
        <w:t>Биология как учебный предмет – неотъемлемая составная часть естественнонаучного образования на всех ступенях обучения. Как один из важных компонентов образовательной области «Естествознание» биология вносит значительный вклад в достижение целей общего образования, обеспечивая освоение учащимися основ учебных дисциплин, развитие интеллектуальных и творческих способностей, формирование научного мировоззрения и ценностных ориентаций.</w:t>
      </w:r>
      <w:r w:rsidR="0054272C">
        <w:rPr>
          <w:rFonts w:ascii="Times New Roman" w:hAnsi="Times New Roman"/>
          <w:sz w:val="24"/>
          <w:szCs w:val="24"/>
        </w:rPr>
        <w:t xml:space="preserve">  </w:t>
      </w:r>
      <w:r w:rsidR="007771D5">
        <w:rPr>
          <w:rFonts w:ascii="Times New Roman" w:hAnsi="Times New Roman"/>
          <w:sz w:val="24"/>
          <w:szCs w:val="24"/>
        </w:rPr>
        <w:t xml:space="preserve">  </w:t>
      </w:r>
      <w:r w:rsidRPr="00C52804">
        <w:rPr>
          <w:rFonts w:ascii="Times New Roman" w:hAnsi="Times New Roman"/>
          <w:sz w:val="24"/>
          <w:szCs w:val="24"/>
        </w:rPr>
        <w:t xml:space="preserve">Рабочая программа предусматривает формирование у учащихся </w:t>
      </w:r>
      <w:proofErr w:type="spellStart"/>
      <w:r w:rsidRPr="00C52804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C52804">
        <w:rPr>
          <w:rFonts w:ascii="Times New Roman" w:hAnsi="Times New Roman"/>
          <w:sz w:val="24"/>
          <w:szCs w:val="24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«Биология</w:t>
      </w:r>
      <w:r w:rsidR="007771D5">
        <w:rPr>
          <w:rFonts w:ascii="Times New Roman" w:hAnsi="Times New Roman"/>
          <w:sz w:val="24"/>
          <w:szCs w:val="24"/>
        </w:rPr>
        <w:t xml:space="preserve">» на ступени среднего </w:t>
      </w:r>
      <w:r w:rsidRPr="00C52804">
        <w:rPr>
          <w:rFonts w:ascii="Times New Roman" w:hAnsi="Times New Roman"/>
          <w:sz w:val="24"/>
          <w:szCs w:val="24"/>
        </w:rPr>
        <w:t>общего образования являются: сравнение объектов, анализ, оценка, решение задач, самостоятельный поиск информации.</w:t>
      </w:r>
    </w:p>
    <w:p w:rsidR="00287B88" w:rsidRPr="00FE476C" w:rsidRDefault="0054272C" w:rsidP="0054272C">
      <w:pPr>
        <w:spacing w:before="240" w:after="0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)о</w:t>
      </w:r>
      <w:proofErr w:type="gramEnd"/>
      <w:r w:rsidR="00287B88" w:rsidRPr="00C52804">
        <w:rPr>
          <w:rFonts w:ascii="Times New Roman" w:hAnsi="Times New Roman"/>
          <w:b/>
          <w:sz w:val="24"/>
          <w:szCs w:val="24"/>
        </w:rPr>
        <w:t>бщая ха</w:t>
      </w:r>
      <w:r w:rsidR="007E1455">
        <w:rPr>
          <w:rFonts w:ascii="Times New Roman" w:hAnsi="Times New Roman"/>
          <w:b/>
          <w:sz w:val="24"/>
          <w:szCs w:val="24"/>
        </w:rPr>
        <w:t>рактеристика курса :</w:t>
      </w:r>
    </w:p>
    <w:p w:rsidR="0054272C" w:rsidRDefault="00287B88" w:rsidP="00094AF2">
      <w:pPr>
        <w:pStyle w:val="western"/>
        <w:spacing w:before="0" w:beforeAutospacing="0"/>
        <w:jc w:val="both"/>
        <w:rPr>
          <w:b/>
          <w:color w:val="000000"/>
        </w:rPr>
      </w:pPr>
      <w:r w:rsidRPr="00C52804">
        <w:rPr>
          <w:color w:val="000000"/>
        </w:rPr>
        <w:t>Курс биологии на ступени основного общего образования направлен на формирование у учащихся представлений об отличительных особенностях живой природы, ее многообразии и эволюции, человеке как биосоциальном существе.</w:t>
      </w:r>
      <w:r w:rsidR="007771D5">
        <w:rPr>
          <w:color w:val="000000"/>
        </w:rPr>
        <w:t xml:space="preserve"> </w:t>
      </w:r>
      <w:r w:rsidRPr="00C52804">
        <w:rPr>
          <w:color w:val="000000"/>
        </w:rPr>
        <w:t>Настоящая программа предназначена для изучения курса «Человек и его здоровье» в 8 классе средней общеобразовательной школы и является логическим продолжением программ, предложенных для основной школы. Настоящая программа базируется на биологических дисциплинах, освоенных в начальной шко</w:t>
      </w:r>
      <w:r w:rsidR="007771D5">
        <w:rPr>
          <w:color w:val="000000"/>
        </w:rPr>
        <w:t xml:space="preserve">ле, и  </w:t>
      </w:r>
      <w:r w:rsidRPr="00C52804">
        <w:rPr>
          <w:color w:val="000000"/>
        </w:rPr>
        <w:t xml:space="preserve"> в 6 и 7 классах соответственно. В 8 классе учащиеся получают знания о человеке как о биосоциальном существе, его становлении в процессе антропогенеза и формировании социальной среды. Даётся определение систематического положения человека в ряду живых существ, его генетическая связь с животными предками, что позволяет учащимся осознать единство биологических законов, их проявление на разных уровнях организации, понять взаимосвязь строения и функций органов и систем. Знания об особенностях строения и функционирования человеческого организма, полученные в курсе, научно обосновывают необходимость ведения здорового образа жизни.</w:t>
      </w:r>
      <w:r w:rsidR="007771D5">
        <w:rPr>
          <w:color w:val="000000"/>
        </w:rPr>
        <w:t xml:space="preserve"> </w:t>
      </w:r>
      <w:r w:rsidRPr="00C52804">
        <w:rPr>
          <w:color w:val="000000"/>
        </w:rPr>
        <w:t>В курсе уделяется большое внимание санитарно</w:t>
      </w:r>
      <w:r w:rsidRPr="00C52804">
        <w:rPr>
          <w:color w:val="000000"/>
        </w:rPr>
        <w:noBreakHyphen/>
        <w:t xml:space="preserve">гигиенической службе, охране природной среды, личной гигиене. Включение сведений по психологии позволит более рационально организовать </w:t>
      </w:r>
      <w:r w:rsidRPr="00C52804">
        <w:rPr>
          <w:color w:val="000000"/>
        </w:rPr>
        <w:lastRenderedPageBreak/>
        <w:t>учебную, трудовую, спортивную деятельность и отдых, легче вписаться в коллектив сверстников и стать личностью.</w:t>
      </w:r>
    </w:p>
    <w:p w:rsidR="00287B88" w:rsidRDefault="0054272C" w:rsidP="004A59F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е</w:t>
      </w:r>
      <w:proofErr w:type="gramStart"/>
      <w:r>
        <w:rPr>
          <w:b/>
          <w:color w:val="000000"/>
        </w:rPr>
        <w:t>)ц</w:t>
      </w:r>
      <w:proofErr w:type="gramEnd"/>
      <w:r w:rsidR="00287B88" w:rsidRPr="00B631E0">
        <w:rPr>
          <w:b/>
          <w:color w:val="000000"/>
        </w:rPr>
        <w:t>енностные ориентиры.</w:t>
      </w: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</w:t>
      </w:r>
      <w:r w:rsidR="00287B88" w:rsidRPr="00B631E0">
        <w:rPr>
          <w:color w:val="000000"/>
        </w:rPr>
        <w:t xml:space="preserve">Поскольку само понятие ценности предполагает наличие ценностного отношения к предмету, включает единство объективного (сам объект) и субъективного (отношение субъекта к объекту), </w:t>
      </w:r>
      <w:r w:rsidR="004A59FD">
        <w:rPr>
          <w:color w:val="000000"/>
        </w:rPr>
        <w:t xml:space="preserve">                 </w:t>
      </w:r>
      <w:r w:rsidR="00287B88" w:rsidRPr="00B631E0">
        <w:rPr>
          <w:color w:val="000000"/>
        </w:rPr>
        <w:t xml:space="preserve">в качестве ценностных ориентиров биологического </w:t>
      </w:r>
      <w:proofErr w:type="gramStart"/>
      <w:r w:rsidR="00287B88" w:rsidRPr="00B631E0">
        <w:rPr>
          <w:color w:val="000000"/>
        </w:rPr>
        <w:t>образования</w:t>
      </w:r>
      <w:proofErr w:type="gramEnd"/>
      <w:r w:rsidR="00287B88" w:rsidRPr="00B631E0">
        <w:rPr>
          <w:color w:val="000000"/>
        </w:rPr>
        <w:t xml:space="preserve"> как в основной, так и в старшей школе выступают объекты, изучаемые в курсе биологии, к которым у обучающихся формируется ценностное отношение. По сути, ориентиры представляют собой то, чего мы стремимся достичь. При этом ведущую роль в курсе биологии играют познавательные ценности, так как данный учебный предмет входит в группу предметов познавательного цикла, главная цель которых — изучение природы. Основу познавательных ценностей составляют научные знания, научные методы познания. </w:t>
      </w:r>
      <w:proofErr w:type="gramStart"/>
      <w:r w:rsidR="00287B88" w:rsidRPr="00B631E0">
        <w:rPr>
          <w:color w:val="000000"/>
        </w:rPr>
        <w:t>Познавательные ценностные ориентации, формируемые у обучающихся в процессе изучения биологии, проявляются в признании ценности научного знания, его практической значимости, достоверности, ценности биологических методов исследования объектов живой природы, понимании сложности и противоречивости самого проце</w:t>
      </w:r>
      <w:r w:rsidR="004A59FD">
        <w:rPr>
          <w:color w:val="000000"/>
        </w:rPr>
        <w:t xml:space="preserve">сса познания как  извечного стремления к </w:t>
      </w:r>
      <w:r w:rsidR="00287B88" w:rsidRPr="00B631E0">
        <w:rPr>
          <w:color w:val="000000"/>
        </w:rPr>
        <w:t>истине.</w:t>
      </w:r>
      <w:proofErr w:type="gramEnd"/>
      <w:r w:rsidR="00287B88" w:rsidRPr="00B631E0">
        <w:rPr>
          <w:color w:val="000000"/>
        </w:rPr>
        <w:t xml:space="preserve">                                                                                                                   Курс биологии обладает возможностями для формирования коммуникативных ценностей» основу которых составляют процесс общения, грамотная речь, а ценностные ориентации направлены на воспитание стремления у обучающихся грамотно пользоваться биологической терминологией и символикой, вести диалог, выслушивать мнение оппонента, участвовать в дискуссии, открыто выражать и отстаивать свою точку зрения.   Курс биологии в наибольшей мере по сравнению с другими школьными курсами направлен на формирование нравственных ценностей — ценности жизни во всех ее проявлениях, включая понимание </w:t>
      </w:r>
      <w:proofErr w:type="spellStart"/>
      <w:r w:rsidR="00287B88" w:rsidRPr="00B631E0">
        <w:rPr>
          <w:color w:val="000000"/>
        </w:rPr>
        <w:t>самоценности</w:t>
      </w:r>
      <w:proofErr w:type="spellEnd"/>
      <w:r w:rsidR="00287B88" w:rsidRPr="00B631E0">
        <w:rPr>
          <w:color w:val="000000"/>
        </w:rPr>
        <w:t>, уникальности и неповторимости всех живых объектов, в том числе и человека.                                                                       Ценностные ориентиры, формируемые в курсе биологии в сфере эстетических ценностей, предполагают воспитание у обучающихся способности к восприятию и преобразованию живой природы по законам красоты, гармонии; эстетического отношения к объектам живой природы.</w:t>
      </w:r>
      <w:r w:rsidR="007771D5">
        <w:rPr>
          <w:color w:val="000000"/>
        </w:rPr>
        <w:t xml:space="preserve"> </w:t>
      </w:r>
      <w:r w:rsidR="00287B88" w:rsidRPr="00B631E0">
        <w:rPr>
          <w:color w:val="000000"/>
        </w:rPr>
        <w:t>Все выше обозначенные ценности и ценностные ориентиры составляют в совокупности основу для формирования ценностного отношения к п</w:t>
      </w:r>
      <w:r w:rsidR="004A59FD">
        <w:rPr>
          <w:color w:val="000000"/>
        </w:rPr>
        <w:t>рироде, обществу, человеку</w:t>
      </w:r>
      <w:proofErr w:type="gramStart"/>
      <w:r w:rsidR="004A59FD">
        <w:rPr>
          <w:color w:val="000000"/>
        </w:rPr>
        <w:t xml:space="preserve"> .</w:t>
      </w:r>
      <w:proofErr w:type="gramEnd"/>
    </w:p>
    <w:p w:rsidR="00954707" w:rsidRPr="00B631E0" w:rsidRDefault="00954707" w:rsidP="004A59F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54707" w:rsidRPr="002319BE" w:rsidRDefault="004A59FD" w:rsidP="00954707">
      <w:pPr>
        <w:suppressAutoHyphens/>
        <w:ind w:right="-81"/>
        <w:rPr>
          <w:rFonts w:ascii="yandex-sans" w:hAnsi="yandex-sans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ж</w:t>
      </w:r>
      <w:proofErr w:type="gramStart"/>
      <w:r>
        <w:rPr>
          <w:rFonts w:ascii="Times New Roman" w:hAnsi="Times New Roman"/>
          <w:b/>
          <w:sz w:val="24"/>
          <w:szCs w:val="24"/>
        </w:rPr>
        <w:t>)м</w:t>
      </w:r>
      <w:proofErr w:type="gramEnd"/>
      <w:r>
        <w:rPr>
          <w:rFonts w:ascii="Times New Roman" w:hAnsi="Times New Roman"/>
          <w:b/>
          <w:sz w:val="24"/>
          <w:szCs w:val="24"/>
        </w:rPr>
        <w:t>есто курса биология 8 класс</w:t>
      </w:r>
      <w:r w:rsidR="00287B88" w:rsidRPr="00B631E0">
        <w:rPr>
          <w:rFonts w:ascii="Times New Roman" w:hAnsi="Times New Roman"/>
          <w:b/>
          <w:sz w:val="24"/>
          <w:szCs w:val="24"/>
        </w:rPr>
        <w:t xml:space="preserve"> в учебном плане</w:t>
      </w:r>
      <w:r w:rsidR="00F147A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954707" w:rsidRPr="002319BE">
        <w:rPr>
          <w:rFonts w:ascii="Times New Roman" w:hAnsi="Times New Roman"/>
          <w:color w:val="000000"/>
          <w:sz w:val="24"/>
          <w:szCs w:val="24"/>
          <w:lang w:eastAsia="ar-SA"/>
        </w:rPr>
        <w:t>Согласно учебному п</w:t>
      </w:r>
      <w:r w:rsidR="00FA3D77">
        <w:rPr>
          <w:rFonts w:ascii="Times New Roman" w:hAnsi="Times New Roman"/>
          <w:color w:val="000000"/>
          <w:sz w:val="24"/>
          <w:szCs w:val="24"/>
          <w:lang w:eastAsia="ar-SA"/>
        </w:rPr>
        <w:t>лану МБОУ Дегтевской СОШ на 2023-2024</w:t>
      </w:r>
      <w:r w:rsidR="00954707" w:rsidRPr="002319B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уч. год на изучение учебного предмета </w:t>
      </w:r>
      <w:r w:rsidR="00954707">
        <w:rPr>
          <w:rFonts w:ascii="Times New Roman" w:hAnsi="Times New Roman"/>
          <w:color w:val="000000"/>
          <w:sz w:val="24"/>
          <w:szCs w:val="24"/>
          <w:lang w:eastAsia="ar-SA"/>
        </w:rPr>
        <w:t>«Биология» в 8</w:t>
      </w:r>
      <w:r w:rsidR="00FA3D7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классе отводится 68</w:t>
      </w:r>
      <w:r w:rsidR="00954707" w:rsidRPr="0095470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часов (из расчета 2</w:t>
      </w:r>
      <w:r w:rsidR="00954707" w:rsidRPr="002319B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час</w:t>
      </w:r>
      <w:r w:rsidR="00954707" w:rsidRPr="00954707">
        <w:rPr>
          <w:rFonts w:ascii="Times New Roman" w:hAnsi="Times New Roman"/>
          <w:color w:val="000000"/>
          <w:sz w:val="24"/>
          <w:szCs w:val="24"/>
          <w:lang w:eastAsia="ar-SA"/>
        </w:rPr>
        <w:t>а</w:t>
      </w:r>
      <w:r w:rsidR="00954707" w:rsidRPr="002319B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в неделю). Учитывая календар</w:t>
      </w:r>
      <w:r w:rsidR="00FA3D77">
        <w:rPr>
          <w:rFonts w:ascii="Times New Roman" w:hAnsi="Times New Roman"/>
          <w:color w:val="000000"/>
          <w:sz w:val="24"/>
          <w:szCs w:val="24"/>
          <w:lang w:eastAsia="ar-SA"/>
        </w:rPr>
        <w:t>ный учебный график школы на 2023-2024</w:t>
      </w:r>
      <w:r w:rsidR="00954707" w:rsidRPr="002319B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уч. год, данная раб</w:t>
      </w:r>
      <w:r w:rsidR="008E6063">
        <w:rPr>
          <w:rFonts w:ascii="Times New Roman" w:hAnsi="Times New Roman"/>
          <w:color w:val="000000"/>
          <w:sz w:val="24"/>
          <w:szCs w:val="24"/>
          <w:lang w:eastAsia="ar-SA"/>
        </w:rPr>
        <w:t>очая програ</w:t>
      </w:r>
      <w:r w:rsidR="00FA3D7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мма составлена на   </w:t>
      </w:r>
      <w:r w:rsidR="00954707" w:rsidRPr="0095470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часов</w:t>
      </w:r>
      <w:proofErr w:type="gramStart"/>
      <w:r w:rsidR="00364C4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.</w:t>
      </w:r>
      <w:proofErr w:type="gramEnd"/>
      <w:r w:rsidR="00954707" w:rsidRPr="002319B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EF4382">
        <w:rPr>
          <w:rFonts w:ascii="Times New Roman" w:hAnsi="Times New Roman"/>
          <w:color w:val="000000"/>
          <w:sz w:val="24"/>
          <w:szCs w:val="24"/>
          <w:lang w:eastAsia="ar-SA"/>
        </w:rPr>
        <w:t>Р</w:t>
      </w:r>
      <w:r w:rsidR="00846BD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абочая программа сокращена </w:t>
      </w:r>
      <w:r w:rsidR="00EF438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954707" w:rsidRPr="002319BE">
        <w:rPr>
          <w:rFonts w:ascii="Times New Roman" w:hAnsi="Times New Roman"/>
          <w:color w:val="000000"/>
          <w:sz w:val="24"/>
          <w:szCs w:val="24"/>
          <w:lang w:eastAsia="ar-SA"/>
        </w:rPr>
        <w:t>за счет уплотнения тем раздела «</w:t>
      </w:r>
      <w:r w:rsidR="00954707" w:rsidRPr="002319BE">
        <w:rPr>
          <w:rFonts w:ascii="Times New Roman" w:hAnsi="Times New Roman"/>
          <w:sz w:val="24"/>
          <w:szCs w:val="24"/>
          <w:lang w:eastAsia="ar-SA"/>
        </w:rPr>
        <w:t>Повторение</w:t>
      </w:r>
      <w:r w:rsidR="00954707" w:rsidRPr="002319BE">
        <w:rPr>
          <w:rFonts w:ascii="Times New Roman" w:eastAsia="MS Mincho" w:hAnsi="Times New Roman"/>
          <w:sz w:val="24"/>
          <w:szCs w:val="24"/>
          <w:lang w:eastAsia="ar-SA"/>
        </w:rPr>
        <w:t>».</w:t>
      </w:r>
      <w:r w:rsidR="00954707" w:rsidRPr="002319B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Содержание рабочей программы реализуется в полном объеме.</w:t>
      </w:r>
    </w:p>
    <w:p w:rsidR="007B1C46" w:rsidRDefault="004A59FD" w:rsidP="00D8629C">
      <w:pPr>
        <w:rPr>
          <w:rFonts w:ascii="Times New Roman" w:hAnsi="Times New Roman"/>
          <w:b/>
          <w:bCs/>
          <w:sz w:val="24"/>
          <w:szCs w:val="24"/>
        </w:rPr>
      </w:pPr>
      <w:r w:rsidRPr="004A59FD"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 w:rsidRPr="004A59FD">
        <w:rPr>
          <w:rFonts w:ascii="Times New Roman" w:hAnsi="Times New Roman"/>
          <w:b/>
          <w:color w:val="000000"/>
          <w:sz w:val="28"/>
          <w:szCs w:val="28"/>
          <w:lang w:val="x-none"/>
        </w:rPr>
        <w:t xml:space="preserve">    СОДЕРЖАНИЕ</w:t>
      </w:r>
      <w:r w:rsidR="00D8629C" w:rsidRPr="00D862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31657" w:rsidRPr="001626CE" w:rsidRDefault="00D31657" w:rsidP="00D3165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26CE">
        <w:rPr>
          <w:rFonts w:ascii="Times New Roman" w:hAnsi="Times New Roman"/>
          <w:b/>
          <w:bCs/>
          <w:spacing w:val="3"/>
          <w:sz w:val="24"/>
          <w:szCs w:val="24"/>
        </w:rPr>
        <w:t xml:space="preserve">Введение </w:t>
      </w:r>
      <w:r w:rsidRPr="001626CE">
        <w:rPr>
          <w:rFonts w:ascii="Times New Roman" w:hAnsi="Times New Roman"/>
          <w:b/>
          <w:bCs/>
          <w:iCs/>
          <w:spacing w:val="3"/>
          <w:sz w:val="24"/>
          <w:szCs w:val="24"/>
        </w:rPr>
        <w:t xml:space="preserve">2 </w:t>
      </w:r>
      <w:r w:rsidRPr="001626CE">
        <w:rPr>
          <w:rFonts w:ascii="Times New Roman" w:hAnsi="Times New Roman"/>
          <w:b/>
          <w:iCs/>
          <w:spacing w:val="3"/>
          <w:sz w:val="24"/>
          <w:szCs w:val="24"/>
        </w:rPr>
        <w:t>ч</w:t>
      </w:r>
    </w:p>
    <w:p w:rsidR="00D31657" w:rsidRPr="001626CE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626CE">
        <w:rPr>
          <w:rFonts w:ascii="Times New Roman" w:hAnsi="Times New Roman"/>
          <w:sz w:val="24"/>
          <w:szCs w:val="24"/>
        </w:rPr>
        <w:t xml:space="preserve">Анатомия, физиология, психология и гигиена человека. </w:t>
      </w:r>
    </w:p>
    <w:p w:rsidR="00D31657" w:rsidRPr="001626CE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626CE">
        <w:rPr>
          <w:rFonts w:ascii="Times New Roman" w:hAnsi="Times New Roman"/>
          <w:sz w:val="24"/>
          <w:szCs w:val="24"/>
        </w:rPr>
        <w:t>Становление наук о человеке.</w:t>
      </w:r>
    </w:p>
    <w:p w:rsidR="00D31657" w:rsidRPr="001626CE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1626CE">
        <w:rPr>
          <w:rFonts w:ascii="Times New Roman" w:hAnsi="Times New Roman"/>
          <w:b/>
          <w:bCs/>
          <w:sz w:val="24"/>
          <w:szCs w:val="24"/>
        </w:rPr>
        <w:t>Происхождение человека 3ч</w:t>
      </w:r>
    </w:p>
    <w:p w:rsidR="00D31657" w:rsidRPr="001626CE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1626CE">
        <w:rPr>
          <w:rFonts w:ascii="Times New Roman" w:hAnsi="Times New Roman"/>
          <w:bCs/>
          <w:sz w:val="24"/>
          <w:szCs w:val="24"/>
        </w:rPr>
        <w:t>Систематическое положение человека.</w:t>
      </w:r>
    </w:p>
    <w:p w:rsidR="00D31657" w:rsidRPr="001626CE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1626CE">
        <w:rPr>
          <w:rFonts w:ascii="Times New Roman" w:hAnsi="Times New Roman"/>
          <w:bCs/>
          <w:sz w:val="24"/>
          <w:szCs w:val="24"/>
        </w:rPr>
        <w:t>Историческое прошлое людей.</w:t>
      </w:r>
    </w:p>
    <w:p w:rsidR="00D31657" w:rsidRPr="001626CE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1626CE">
        <w:rPr>
          <w:rFonts w:ascii="Times New Roman" w:hAnsi="Times New Roman"/>
          <w:bCs/>
          <w:sz w:val="24"/>
          <w:szCs w:val="24"/>
        </w:rPr>
        <w:t xml:space="preserve"> Расы человека. </w:t>
      </w:r>
    </w:p>
    <w:p w:rsidR="00D31657" w:rsidRPr="001626CE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</w:rPr>
      </w:pPr>
      <w:r w:rsidRPr="001626CE">
        <w:rPr>
          <w:rFonts w:ascii="Times New Roman" w:hAnsi="Times New Roman"/>
          <w:b/>
          <w:bCs/>
          <w:iCs/>
          <w:sz w:val="24"/>
          <w:szCs w:val="24"/>
        </w:rPr>
        <w:t xml:space="preserve">  </w:t>
      </w:r>
      <w:r w:rsidRPr="001626CE">
        <w:rPr>
          <w:rFonts w:ascii="Times New Roman" w:hAnsi="Times New Roman"/>
          <w:b/>
          <w:bCs/>
          <w:sz w:val="24"/>
          <w:szCs w:val="24"/>
        </w:rPr>
        <w:t>Строение и функции организма 55ч</w:t>
      </w:r>
    </w:p>
    <w:p w:rsidR="00D31657" w:rsidRPr="001626CE" w:rsidRDefault="00D31657" w:rsidP="00D316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1626CE">
        <w:rPr>
          <w:rFonts w:ascii="Times New Roman" w:hAnsi="Times New Roman"/>
          <w:b/>
          <w:bCs/>
          <w:iCs/>
          <w:sz w:val="24"/>
          <w:szCs w:val="24"/>
        </w:rPr>
        <w:t xml:space="preserve"> Общий обзор организма</w:t>
      </w:r>
      <w:r w:rsidRPr="001626CE">
        <w:rPr>
          <w:rFonts w:ascii="Times New Roman" w:hAnsi="Times New Roman"/>
          <w:b/>
          <w:bCs/>
          <w:sz w:val="24"/>
          <w:szCs w:val="24"/>
        </w:rPr>
        <w:t xml:space="preserve"> 1ч</w:t>
      </w:r>
    </w:p>
    <w:p w:rsidR="00D31657" w:rsidRPr="001626CE" w:rsidRDefault="00D31657" w:rsidP="00D316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626CE">
        <w:rPr>
          <w:rFonts w:ascii="Times New Roman" w:hAnsi="Times New Roman"/>
          <w:sz w:val="24"/>
          <w:szCs w:val="24"/>
        </w:rPr>
        <w:lastRenderedPageBreak/>
        <w:t xml:space="preserve"> Общий обзор организма человека.</w:t>
      </w:r>
    </w:p>
    <w:p w:rsidR="00D31657" w:rsidRPr="001626CE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626CE">
        <w:rPr>
          <w:rFonts w:ascii="Times New Roman" w:hAnsi="Times New Roman"/>
          <w:b/>
          <w:sz w:val="24"/>
          <w:szCs w:val="24"/>
        </w:rPr>
        <w:t>Клеточное строение организма. Ткани 3 ч</w:t>
      </w:r>
    </w:p>
    <w:p w:rsidR="00D31657" w:rsidRPr="001626CE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626CE">
        <w:rPr>
          <w:rFonts w:ascii="Times New Roman" w:hAnsi="Times New Roman"/>
          <w:sz w:val="24"/>
          <w:szCs w:val="24"/>
        </w:rPr>
        <w:t>Строение и жизнедеятельность клетки.</w:t>
      </w:r>
    </w:p>
    <w:p w:rsidR="00D31657" w:rsidRPr="001626CE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626CE">
        <w:rPr>
          <w:rFonts w:ascii="Times New Roman" w:hAnsi="Times New Roman"/>
          <w:sz w:val="24"/>
          <w:szCs w:val="24"/>
        </w:rPr>
        <w:t>Покровные и соединительные ткани.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Мышечная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нервная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ткани</w:t>
      </w:r>
      <w:r w:rsidRPr="00CA192F">
        <w:rPr>
          <w:rFonts w:ascii="Times New Roman" w:hAnsi="Times New Roman"/>
          <w:sz w:val="24"/>
          <w:szCs w:val="24"/>
        </w:rPr>
        <w:t xml:space="preserve">. </w:t>
      </w:r>
      <w:r w:rsidRPr="00CA192F">
        <w:rPr>
          <w:rFonts w:ascii="Times New Roman" w:hAnsi="Times New Roman" w:hint="eastAsia"/>
          <w:sz w:val="24"/>
          <w:szCs w:val="24"/>
        </w:rPr>
        <w:t>лабораторная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работа№</w:t>
      </w:r>
      <w:r w:rsidRPr="00CA192F">
        <w:rPr>
          <w:rFonts w:ascii="Times New Roman" w:hAnsi="Times New Roman"/>
          <w:sz w:val="24"/>
          <w:szCs w:val="24"/>
        </w:rPr>
        <w:t xml:space="preserve"> 1 «</w:t>
      </w:r>
      <w:r w:rsidRPr="00CA192F">
        <w:rPr>
          <w:rFonts w:ascii="Times New Roman" w:hAnsi="Times New Roman" w:hint="eastAsia"/>
          <w:sz w:val="24"/>
          <w:szCs w:val="24"/>
        </w:rPr>
        <w:t>Ткани»</w:t>
      </w:r>
      <w:r w:rsidRPr="00CA192F">
        <w:rPr>
          <w:rFonts w:ascii="Times New Roman" w:hAnsi="Times New Roman"/>
          <w:b/>
          <w:bCs/>
          <w:iCs/>
          <w:sz w:val="24"/>
          <w:szCs w:val="24"/>
        </w:rPr>
        <w:t xml:space="preserve">   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</w:rPr>
      </w:pPr>
      <w:r w:rsidRPr="00CA192F">
        <w:rPr>
          <w:rFonts w:ascii="Times New Roman" w:hAnsi="Times New Roman"/>
          <w:b/>
          <w:bCs/>
          <w:iCs/>
          <w:sz w:val="24"/>
          <w:szCs w:val="24"/>
        </w:rPr>
        <w:t xml:space="preserve"> Рефлекторная регуляция органов и систем организма</w:t>
      </w:r>
      <w:r w:rsidRPr="00CA192F">
        <w:rPr>
          <w:rFonts w:ascii="Times New Roman" w:hAnsi="Times New Roman"/>
          <w:b/>
          <w:bCs/>
          <w:sz w:val="24"/>
          <w:szCs w:val="24"/>
        </w:rPr>
        <w:t xml:space="preserve"> 1ч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Рефлекторная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регуляция</w:t>
      </w:r>
      <w:r w:rsidRPr="00CA192F">
        <w:rPr>
          <w:rFonts w:ascii="Times New Roman" w:hAnsi="Times New Roman"/>
          <w:sz w:val="24"/>
          <w:szCs w:val="24"/>
        </w:rPr>
        <w:t>. Л</w:t>
      </w:r>
      <w:r w:rsidRPr="00CA192F">
        <w:rPr>
          <w:rFonts w:ascii="Times New Roman" w:hAnsi="Times New Roman" w:hint="eastAsia"/>
          <w:sz w:val="24"/>
          <w:szCs w:val="24"/>
        </w:rPr>
        <w:t>абораторная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работа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№</w:t>
      </w:r>
      <w:r w:rsidRPr="00CA192F">
        <w:rPr>
          <w:rFonts w:ascii="Times New Roman" w:hAnsi="Times New Roman"/>
          <w:sz w:val="24"/>
          <w:szCs w:val="24"/>
        </w:rPr>
        <w:t>2</w:t>
      </w:r>
      <w:r w:rsidRPr="00CA192F">
        <w:rPr>
          <w:rFonts w:ascii="Times New Roman" w:hAnsi="Times New Roman" w:hint="eastAsia"/>
          <w:sz w:val="24"/>
          <w:szCs w:val="24"/>
        </w:rPr>
        <w:t>«Проявление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мигательного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рефлекса»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/>
          <w:b/>
          <w:bCs/>
          <w:iCs/>
          <w:sz w:val="24"/>
          <w:szCs w:val="24"/>
        </w:rPr>
        <w:t>Опорно-двигательная система</w:t>
      </w:r>
      <w:r w:rsidRPr="00CA192F">
        <w:rPr>
          <w:rFonts w:ascii="Times New Roman" w:hAnsi="Times New Roman"/>
          <w:b/>
          <w:bCs/>
          <w:sz w:val="24"/>
          <w:szCs w:val="24"/>
        </w:rPr>
        <w:t xml:space="preserve"> 7 ч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Строение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костей</w:t>
      </w:r>
      <w:r w:rsidRPr="00CA192F">
        <w:rPr>
          <w:rFonts w:ascii="Times New Roman" w:hAnsi="Times New Roman"/>
          <w:sz w:val="24"/>
          <w:szCs w:val="24"/>
        </w:rPr>
        <w:t xml:space="preserve">. </w:t>
      </w:r>
      <w:r w:rsidRPr="00CA192F">
        <w:rPr>
          <w:rFonts w:ascii="Times New Roman" w:hAnsi="Times New Roman" w:hint="eastAsia"/>
          <w:sz w:val="24"/>
          <w:szCs w:val="24"/>
        </w:rPr>
        <w:t>Соединения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костей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Скелет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человека</w:t>
      </w:r>
      <w:r w:rsidRPr="00CA192F">
        <w:rPr>
          <w:rFonts w:ascii="Times New Roman" w:hAnsi="Times New Roman"/>
          <w:sz w:val="24"/>
          <w:szCs w:val="24"/>
        </w:rPr>
        <w:t xml:space="preserve">. 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Строение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мышц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Лабораторная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работа№</w:t>
      </w:r>
      <w:r w:rsidRPr="00CA192F">
        <w:rPr>
          <w:rFonts w:ascii="Times New Roman" w:hAnsi="Times New Roman"/>
          <w:sz w:val="24"/>
          <w:szCs w:val="24"/>
        </w:rPr>
        <w:t>3</w:t>
      </w:r>
      <w:r w:rsidRPr="00CA192F">
        <w:rPr>
          <w:rFonts w:ascii="Times New Roman" w:hAnsi="Times New Roman" w:hint="eastAsia"/>
          <w:sz w:val="24"/>
          <w:szCs w:val="24"/>
        </w:rPr>
        <w:t>«Мышцы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человеческого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тела»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Работа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скелетных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мышц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их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регуляция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Осанка</w:t>
      </w:r>
      <w:r w:rsidRPr="00CA192F">
        <w:rPr>
          <w:rFonts w:ascii="Times New Roman" w:hAnsi="Times New Roman"/>
          <w:sz w:val="24"/>
          <w:szCs w:val="24"/>
        </w:rPr>
        <w:t xml:space="preserve">. </w:t>
      </w:r>
      <w:r w:rsidRPr="00CA192F">
        <w:rPr>
          <w:rFonts w:ascii="Times New Roman" w:hAnsi="Times New Roman" w:hint="eastAsia"/>
          <w:sz w:val="24"/>
          <w:szCs w:val="24"/>
        </w:rPr>
        <w:t>Предупреждение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плоскостопия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Лабораторная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работа№</w:t>
      </w:r>
      <w:r w:rsidRPr="00CA192F">
        <w:rPr>
          <w:rFonts w:ascii="Times New Roman" w:hAnsi="Times New Roman"/>
          <w:sz w:val="24"/>
          <w:szCs w:val="24"/>
        </w:rPr>
        <w:t>4 «</w:t>
      </w:r>
      <w:r w:rsidRPr="00CA192F">
        <w:rPr>
          <w:rFonts w:ascii="Times New Roman" w:hAnsi="Times New Roman" w:hint="eastAsia"/>
          <w:sz w:val="24"/>
          <w:szCs w:val="24"/>
        </w:rPr>
        <w:t>Осанка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плоскостопие»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Первая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помощь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при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ушибах</w:t>
      </w:r>
      <w:r w:rsidRPr="00CA192F">
        <w:rPr>
          <w:rFonts w:ascii="Times New Roman" w:hAnsi="Times New Roman"/>
          <w:sz w:val="24"/>
          <w:szCs w:val="24"/>
        </w:rPr>
        <w:t xml:space="preserve">, </w:t>
      </w:r>
      <w:r w:rsidRPr="00CA192F">
        <w:rPr>
          <w:rFonts w:ascii="Times New Roman" w:hAnsi="Times New Roman" w:hint="eastAsia"/>
          <w:sz w:val="24"/>
          <w:szCs w:val="24"/>
        </w:rPr>
        <w:t>переломах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костей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вывихах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суставов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Контрольная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работа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№</w:t>
      </w:r>
      <w:r w:rsidRPr="00CA192F">
        <w:rPr>
          <w:rFonts w:ascii="Times New Roman" w:hAnsi="Times New Roman"/>
          <w:sz w:val="24"/>
          <w:szCs w:val="24"/>
        </w:rPr>
        <w:t xml:space="preserve">1 </w:t>
      </w:r>
      <w:r w:rsidRPr="00CA192F">
        <w:rPr>
          <w:rFonts w:ascii="Times New Roman" w:hAnsi="Times New Roman" w:hint="eastAsia"/>
          <w:sz w:val="24"/>
          <w:szCs w:val="24"/>
        </w:rPr>
        <w:t>по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теме</w:t>
      </w:r>
      <w:r w:rsidRPr="00CA192F">
        <w:rPr>
          <w:rFonts w:ascii="Times New Roman" w:hAnsi="Times New Roman"/>
          <w:sz w:val="24"/>
          <w:szCs w:val="24"/>
        </w:rPr>
        <w:t>: «</w:t>
      </w:r>
      <w:proofErr w:type="spellStart"/>
      <w:r w:rsidRPr="00CA192F">
        <w:rPr>
          <w:rFonts w:ascii="Times New Roman" w:hAnsi="Times New Roman" w:hint="eastAsia"/>
          <w:sz w:val="24"/>
          <w:szCs w:val="24"/>
        </w:rPr>
        <w:t>Опорно</w:t>
      </w:r>
      <w:proofErr w:type="spellEnd"/>
      <w:r w:rsidRPr="00CA192F">
        <w:rPr>
          <w:rFonts w:ascii="Times New Roman" w:hAnsi="Times New Roman"/>
          <w:sz w:val="24"/>
          <w:szCs w:val="24"/>
        </w:rPr>
        <w:t xml:space="preserve"> – </w:t>
      </w:r>
      <w:r w:rsidRPr="00CA192F">
        <w:rPr>
          <w:rFonts w:ascii="Times New Roman" w:hAnsi="Times New Roman" w:hint="eastAsia"/>
          <w:sz w:val="24"/>
          <w:szCs w:val="24"/>
        </w:rPr>
        <w:t>двигательная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система»</w:t>
      </w:r>
      <w:r w:rsidRPr="00CA192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/>
          <w:b/>
          <w:bCs/>
          <w:iCs/>
          <w:sz w:val="24"/>
          <w:szCs w:val="24"/>
        </w:rPr>
        <w:t xml:space="preserve">Внутренняя среда организма </w:t>
      </w:r>
      <w:r w:rsidRPr="00CA192F">
        <w:rPr>
          <w:rFonts w:ascii="Times New Roman" w:hAnsi="Times New Roman"/>
          <w:b/>
          <w:bCs/>
          <w:sz w:val="24"/>
          <w:szCs w:val="24"/>
        </w:rPr>
        <w:t>3 ч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Компоненты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внутренней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среды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Кровь</w:t>
      </w:r>
      <w:r w:rsidRPr="00CA192F">
        <w:rPr>
          <w:rFonts w:ascii="Times New Roman" w:hAnsi="Times New Roman"/>
          <w:sz w:val="24"/>
          <w:szCs w:val="24"/>
        </w:rPr>
        <w:t xml:space="preserve">. </w:t>
      </w:r>
      <w:r w:rsidRPr="00CA192F">
        <w:rPr>
          <w:rFonts w:ascii="Times New Roman" w:hAnsi="Times New Roman" w:hint="eastAsia"/>
          <w:sz w:val="24"/>
          <w:szCs w:val="24"/>
        </w:rPr>
        <w:t>Борьба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организма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с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инфекцией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/>
          <w:b/>
          <w:bCs/>
          <w:iCs/>
          <w:sz w:val="24"/>
          <w:szCs w:val="24"/>
        </w:rPr>
        <w:t xml:space="preserve"> Кровеносная и лимфатическая системы организма</w:t>
      </w:r>
      <w:r w:rsidRPr="00CA192F">
        <w:rPr>
          <w:rFonts w:ascii="Times New Roman" w:hAnsi="Times New Roman"/>
          <w:b/>
          <w:bCs/>
          <w:sz w:val="24"/>
          <w:szCs w:val="24"/>
        </w:rPr>
        <w:t xml:space="preserve">  7 ч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/>
          <w:sz w:val="24"/>
          <w:szCs w:val="24"/>
        </w:rPr>
        <w:t xml:space="preserve">  </w:t>
      </w:r>
      <w:r w:rsidRPr="00CA192F">
        <w:rPr>
          <w:rFonts w:ascii="Times New Roman" w:hAnsi="Times New Roman" w:hint="eastAsia"/>
          <w:sz w:val="24"/>
          <w:szCs w:val="24"/>
        </w:rPr>
        <w:t>Транспортные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системы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организма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Круги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кровообращения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Строение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работа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сердца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Движение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крови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по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сосудам</w:t>
      </w:r>
      <w:r w:rsidRPr="00CA192F">
        <w:rPr>
          <w:rFonts w:ascii="Times New Roman" w:hAnsi="Times New Roman"/>
          <w:sz w:val="24"/>
          <w:szCs w:val="24"/>
        </w:rPr>
        <w:t xml:space="preserve">. </w:t>
      </w:r>
      <w:r w:rsidRPr="00CA192F">
        <w:rPr>
          <w:rFonts w:ascii="Times New Roman" w:hAnsi="Times New Roman" w:hint="eastAsia"/>
          <w:sz w:val="24"/>
          <w:szCs w:val="24"/>
        </w:rPr>
        <w:t>Регуляция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кровообращения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Лабораторная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работа№</w:t>
      </w:r>
      <w:r w:rsidRPr="00CA192F">
        <w:rPr>
          <w:rFonts w:ascii="Times New Roman" w:hAnsi="Times New Roman"/>
          <w:sz w:val="24"/>
          <w:szCs w:val="24"/>
        </w:rPr>
        <w:t xml:space="preserve">5: </w:t>
      </w:r>
      <w:r w:rsidRPr="00CA192F">
        <w:rPr>
          <w:rFonts w:ascii="Times New Roman" w:hAnsi="Times New Roman" w:hint="eastAsia"/>
          <w:sz w:val="24"/>
          <w:szCs w:val="24"/>
        </w:rPr>
        <w:t>«Зависимость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пульса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от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нагрузок»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/>
          <w:sz w:val="24"/>
          <w:szCs w:val="24"/>
        </w:rPr>
        <w:t>(</w:t>
      </w:r>
      <w:r w:rsidRPr="00CA192F">
        <w:rPr>
          <w:rFonts w:ascii="Times New Roman" w:hAnsi="Times New Roman" w:hint="eastAsia"/>
          <w:sz w:val="24"/>
          <w:szCs w:val="24"/>
        </w:rPr>
        <w:t>Домашнее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задание</w:t>
      </w:r>
      <w:r w:rsidRPr="00CA192F">
        <w:rPr>
          <w:rFonts w:ascii="Times New Roman" w:hAnsi="Times New Roman"/>
          <w:sz w:val="24"/>
          <w:szCs w:val="24"/>
        </w:rPr>
        <w:t xml:space="preserve">: </w:t>
      </w:r>
      <w:r w:rsidRPr="00CA192F">
        <w:rPr>
          <w:rFonts w:ascii="Times New Roman" w:hAnsi="Times New Roman" w:hint="eastAsia"/>
          <w:sz w:val="24"/>
          <w:szCs w:val="24"/>
        </w:rPr>
        <w:t>лабораторная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работа№</w:t>
      </w:r>
      <w:r w:rsidRPr="00CA192F">
        <w:rPr>
          <w:rFonts w:ascii="Times New Roman" w:hAnsi="Times New Roman"/>
          <w:sz w:val="24"/>
          <w:szCs w:val="24"/>
        </w:rPr>
        <w:t xml:space="preserve">6: 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«Измерение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скорости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кровотока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в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сосудах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ногтевого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ложа»</w:t>
      </w:r>
      <w:r w:rsidRPr="00CA192F">
        <w:rPr>
          <w:rFonts w:ascii="Times New Roman" w:hAnsi="Times New Roman"/>
          <w:sz w:val="24"/>
          <w:szCs w:val="24"/>
        </w:rPr>
        <w:t>)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Гигиена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сердечно</w:t>
      </w:r>
      <w:r w:rsidRPr="00CA192F">
        <w:rPr>
          <w:rFonts w:ascii="Times New Roman" w:hAnsi="Times New Roman"/>
          <w:sz w:val="24"/>
          <w:szCs w:val="24"/>
        </w:rPr>
        <w:t>-</w:t>
      </w:r>
      <w:r w:rsidRPr="00CA192F">
        <w:rPr>
          <w:rFonts w:ascii="Times New Roman" w:hAnsi="Times New Roman" w:hint="eastAsia"/>
          <w:sz w:val="24"/>
          <w:szCs w:val="24"/>
        </w:rPr>
        <w:t>сосудистых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заболеваний</w:t>
      </w:r>
      <w:r w:rsidRPr="00CA192F">
        <w:rPr>
          <w:rFonts w:ascii="Times New Roman" w:hAnsi="Times New Roman"/>
          <w:sz w:val="24"/>
          <w:szCs w:val="24"/>
        </w:rPr>
        <w:t xml:space="preserve">. </w:t>
      </w:r>
      <w:r w:rsidRPr="00CA192F">
        <w:rPr>
          <w:rFonts w:ascii="Times New Roman" w:hAnsi="Times New Roman" w:hint="eastAsia"/>
          <w:sz w:val="24"/>
          <w:szCs w:val="24"/>
        </w:rPr>
        <w:t>Первая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помощь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при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заболеваниях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сердца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сосудов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Первая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помощь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при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кровотечениях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Контрольная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работа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№</w:t>
      </w:r>
      <w:r w:rsidRPr="00CA192F">
        <w:rPr>
          <w:rFonts w:ascii="Times New Roman" w:hAnsi="Times New Roman"/>
          <w:sz w:val="24"/>
          <w:szCs w:val="24"/>
        </w:rPr>
        <w:t xml:space="preserve"> 2 </w:t>
      </w:r>
      <w:r w:rsidRPr="00CA192F">
        <w:rPr>
          <w:rFonts w:ascii="Times New Roman" w:hAnsi="Times New Roman" w:hint="eastAsia"/>
          <w:sz w:val="24"/>
          <w:szCs w:val="24"/>
        </w:rPr>
        <w:t>по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теме</w:t>
      </w:r>
      <w:r w:rsidRPr="00CA192F">
        <w:rPr>
          <w:rFonts w:ascii="Times New Roman" w:hAnsi="Times New Roman"/>
          <w:sz w:val="24"/>
          <w:szCs w:val="24"/>
        </w:rPr>
        <w:t>: «</w:t>
      </w:r>
      <w:r w:rsidRPr="00CA192F">
        <w:rPr>
          <w:rFonts w:ascii="Times New Roman" w:hAnsi="Times New Roman" w:hint="eastAsia"/>
          <w:sz w:val="24"/>
          <w:szCs w:val="24"/>
        </w:rPr>
        <w:t>Кровеносная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лимфатическая</w:t>
      </w:r>
      <w:r w:rsidRPr="00CA192F">
        <w:rPr>
          <w:rFonts w:ascii="Times New Roman" w:hAnsi="Times New Roman"/>
          <w:sz w:val="24"/>
          <w:szCs w:val="24"/>
        </w:rPr>
        <w:t xml:space="preserve">  </w:t>
      </w:r>
      <w:r w:rsidRPr="00CA192F">
        <w:rPr>
          <w:rFonts w:ascii="Times New Roman" w:hAnsi="Times New Roman" w:hint="eastAsia"/>
          <w:sz w:val="24"/>
          <w:szCs w:val="24"/>
        </w:rPr>
        <w:t>система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организма»</w:t>
      </w:r>
      <w:r w:rsidRPr="00CA192F">
        <w:rPr>
          <w:rFonts w:ascii="Times New Roman" w:hAnsi="Times New Roman"/>
          <w:b/>
          <w:bCs/>
          <w:iCs/>
          <w:sz w:val="24"/>
          <w:szCs w:val="24"/>
        </w:rPr>
        <w:t xml:space="preserve"> Дыхательная система</w:t>
      </w:r>
      <w:r w:rsidRPr="00CA192F">
        <w:rPr>
          <w:rFonts w:ascii="Times New Roman" w:hAnsi="Times New Roman"/>
          <w:b/>
          <w:bCs/>
          <w:sz w:val="24"/>
          <w:szCs w:val="24"/>
        </w:rPr>
        <w:t xml:space="preserve">  3ч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Значение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дыхания</w:t>
      </w:r>
      <w:r w:rsidRPr="00CA192F">
        <w:rPr>
          <w:rFonts w:ascii="Times New Roman" w:hAnsi="Times New Roman"/>
          <w:sz w:val="24"/>
          <w:szCs w:val="24"/>
        </w:rPr>
        <w:t xml:space="preserve">. </w:t>
      </w:r>
      <w:r w:rsidRPr="00CA192F">
        <w:rPr>
          <w:rFonts w:ascii="Times New Roman" w:hAnsi="Times New Roman" w:hint="eastAsia"/>
          <w:sz w:val="24"/>
          <w:szCs w:val="24"/>
        </w:rPr>
        <w:t>Органы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дыхательной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системы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Заболевания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органов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дыхания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Механизм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дыхания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Функциональные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возможности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дыхательной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системы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как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показатель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здоровья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CA192F">
        <w:rPr>
          <w:rFonts w:ascii="Times New Roman" w:hAnsi="Times New Roman"/>
          <w:b/>
          <w:bCs/>
          <w:iCs/>
          <w:sz w:val="24"/>
          <w:szCs w:val="24"/>
        </w:rPr>
        <w:t xml:space="preserve">Пищеварительная система </w:t>
      </w:r>
      <w:r w:rsidRPr="00CA192F">
        <w:rPr>
          <w:rFonts w:ascii="Times New Roman" w:hAnsi="Times New Roman"/>
          <w:b/>
          <w:bCs/>
          <w:sz w:val="24"/>
          <w:szCs w:val="24"/>
        </w:rPr>
        <w:t>7 ч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Питание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пищеварение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Органы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пищеварения</w:t>
      </w:r>
      <w:r w:rsidRPr="00CA192F">
        <w:rPr>
          <w:rFonts w:ascii="Times New Roman" w:hAnsi="Times New Roman"/>
          <w:sz w:val="24"/>
          <w:szCs w:val="24"/>
        </w:rPr>
        <w:t xml:space="preserve">. </w:t>
      </w:r>
      <w:r w:rsidRPr="00CA192F">
        <w:rPr>
          <w:rFonts w:ascii="Times New Roman" w:hAnsi="Times New Roman" w:hint="eastAsia"/>
          <w:sz w:val="24"/>
          <w:szCs w:val="24"/>
        </w:rPr>
        <w:t>Пищеварение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в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ротовой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полости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Лабораторная</w:t>
      </w:r>
      <w:r w:rsidRPr="00CA192F">
        <w:rPr>
          <w:rFonts w:ascii="Times New Roman" w:hAnsi="Times New Roman"/>
          <w:sz w:val="24"/>
          <w:szCs w:val="24"/>
        </w:rPr>
        <w:t xml:space="preserve">  </w:t>
      </w:r>
      <w:r w:rsidRPr="00CA192F">
        <w:rPr>
          <w:rFonts w:ascii="Times New Roman" w:hAnsi="Times New Roman" w:hint="eastAsia"/>
          <w:sz w:val="24"/>
          <w:szCs w:val="24"/>
        </w:rPr>
        <w:t>работа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№</w:t>
      </w:r>
      <w:r w:rsidRPr="00CA192F">
        <w:rPr>
          <w:rFonts w:ascii="Times New Roman" w:hAnsi="Times New Roman"/>
          <w:sz w:val="24"/>
          <w:szCs w:val="24"/>
        </w:rPr>
        <w:t>7«</w:t>
      </w:r>
      <w:r w:rsidRPr="00CA192F">
        <w:rPr>
          <w:rFonts w:ascii="Times New Roman" w:hAnsi="Times New Roman" w:hint="eastAsia"/>
          <w:sz w:val="24"/>
          <w:szCs w:val="24"/>
        </w:rPr>
        <w:t>Действие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слюны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на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крахмал»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Пищеварение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в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желудке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двенадцатиперстной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кишке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Функция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тонкого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толстого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кишечника</w:t>
      </w:r>
      <w:r w:rsidRPr="00CA192F">
        <w:rPr>
          <w:rFonts w:ascii="Times New Roman" w:hAnsi="Times New Roman"/>
          <w:sz w:val="24"/>
          <w:szCs w:val="24"/>
        </w:rPr>
        <w:t xml:space="preserve">. </w:t>
      </w:r>
      <w:r w:rsidRPr="00CA192F">
        <w:rPr>
          <w:rFonts w:ascii="Times New Roman" w:hAnsi="Times New Roman" w:hint="eastAsia"/>
          <w:sz w:val="24"/>
          <w:szCs w:val="24"/>
        </w:rPr>
        <w:t>Всасывание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Регуляция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пищеварения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Гигиена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органов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пищеварения</w:t>
      </w:r>
      <w:r w:rsidRPr="00CA192F">
        <w:rPr>
          <w:rFonts w:ascii="Times New Roman" w:hAnsi="Times New Roman"/>
          <w:sz w:val="24"/>
          <w:szCs w:val="24"/>
        </w:rPr>
        <w:t xml:space="preserve">. </w:t>
      </w:r>
      <w:r w:rsidRPr="00CA192F">
        <w:rPr>
          <w:rFonts w:ascii="Times New Roman" w:hAnsi="Times New Roman" w:hint="eastAsia"/>
          <w:sz w:val="24"/>
          <w:szCs w:val="24"/>
        </w:rPr>
        <w:t>Предупреждение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желудочно</w:t>
      </w:r>
      <w:r w:rsidRPr="00CA192F">
        <w:rPr>
          <w:rFonts w:ascii="Times New Roman" w:hAnsi="Times New Roman"/>
          <w:sz w:val="24"/>
          <w:szCs w:val="24"/>
        </w:rPr>
        <w:t>-</w:t>
      </w:r>
      <w:r w:rsidRPr="00CA192F">
        <w:rPr>
          <w:rFonts w:ascii="Times New Roman" w:hAnsi="Times New Roman" w:hint="eastAsia"/>
          <w:sz w:val="24"/>
          <w:szCs w:val="24"/>
        </w:rPr>
        <w:t>кишечных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инфекций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Контрольная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работа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№</w:t>
      </w:r>
      <w:r w:rsidRPr="00CA192F">
        <w:rPr>
          <w:rFonts w:ascii="Times New Roman" w:hAnsi="Times New Roman"/>
          <w:sz w:val="24"/>
          <w:szCs w:val="24"/>
        </w:rPr>
        <w:t xml:space="preserve"> 3 </w:t>
      </w:r>
      <w:r w:rsidRPr="00CA192F">
        <w:rPr>
          <w:rFonts w:ascii="Times New Roman" w:hAnsi="Times New Roman" w:hint="eastAsia"/>
          <w:sz w:val="24"/>
          <w:szCs w:val="24"/>
        </w:rPr>
        <w:t>по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теме</w:t>
      </w:r>
      <w:r w:rsidRPr="00CA192F">
        <w:rPr>
          <w:rFonts w:ascii="Times New Roman" w:hAnsi="Times New Roman"/>
          <w:sz w:val="24"/>
          <w:szCs w:val="24"/>
        </w:rPr>
        <w:t>: «</w:t>
      </w:r>
      <w:r w:rsidRPr="00CA192F">
        <w:rPr>
          <w:rFonts w:ascii="Times New Roman" w:hAnsi="Times New Roman" w:hint="eastAsia"/>
          <w:sz w:val="24"/>
          <w:szCs w:val="24"/>
        </w:rPr>
        <w:t>Пищеварительная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дыхательная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система»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CA192F">
        <w:rPr>
          <w:rFonts w:ascii="Times New Roman" w:hAnsi="Times New Roman"/>
          <w:b/>
          <w:bCs/>
          <w:iCs/>
          <w:sz w:val="24"/>
          <w:szCs w:val="24"/>
        </w:rPr>
        <w:t>Выделительная система</w:t>
      </w:r>
      <w:r w:rsidRPr="00CA192F">
        <w:rPr>
          <w:rFonts w:ascii="Times New Roman" w:hAnsi="Times New Roman"/>
          <w:b/>
          <w:bCs/>
          <w:sz w:val="24"/>
          <w:szCs w:val="24"/>
        </w:rPr>
        <w:t xml:space="preserve"> 1 ч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CA192F">
        <w:rPr>
          <w:rFonts w:ascii="Times New Roman" w:hAnsi="Times New Roman"/>
          <w:iCs/>
          <w:sz w:val="24"/>
          <w:szCs w:val="24"/>
        </w:rPr>
        <w:t>Выделение.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CA192F">
        <w:rPr>
          <w:rFonts w:ascii="Times New Roman" w:hAnsi="Times New Roman"/>
          <w:b/>
          <w:bCs/>
          <w:iCs/>
          <w:sz w:val="24"/>
          <w:szCs w:val="24"/>
        </w:rPr>
        <w:t>Обмен веществ и энергии</w:t>
      </w:r>
      <w:r w:rsidRPr="00CA192F">
        <w:rPr>
          <w:rFonts w:ascii="Times New Roman" w:hAnsi="Times New Roman"/>
          <w:b/>
          <w:bCs/>
          <w:sz w:val="24"/>
          <w:szCs w:val="24"/>
        </w:rPr>
        <w:t xml:space="preserve"> 3 ч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Обмен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веществ</w:t>
      </w:r>
      <w:r w:rsidRPr="00CA192F">
        <w:rPr>
          <w:rFonts w:ascii="Times New Roman" w:hAnsi="Times New Roman"/>
          <w:sz w:val="24"/>
          <w:szCs w:val="24"/>
        </w:rPr>
        <w:t xml:space="preserve"> 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энергии</w:t>
      </w:r>
      <w:r w:rsidRPr="00CA192F">
        <w:rPr>
          <w:rFonts w:ascii="Times New Roman" w:hAnsi="Times New Roman"/>
          <w:sz w:val="24"/>
          <w:szCs w:val="24"/>
        </w:rPr>
        <w:t xml:space="preserve"> – </w:t>
      </w:r>
      <w:r w:rsidRPr="00CA192F">
        <w:rPr>
          <w:rFonts w:ascii="Times New Roman" w:hAnsi="Times New Roman" w:hint="eastAsia"/>
          <w:sz w:val="24"/>
          <w:szCs w:val="24"/>
        </w:rPr>
        <w:t>основное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свойство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жизни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Витамины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CA192F">
        <w:rPr>
          <w:rFonts w:ascii="Times New Roman" w:hAnsi="Times New Roman" w:hint="eastAsia"/>
          <w:sz w:val="24"/>
          <w:szCs w:val="24"/>
        </w:rPr>
        <w:t>Энерготраты</w:t>
      </w:r>
      <w:proofErr w:type="spellEnd"/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человека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пищевой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рацион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F87BD0" w:rsidRDefault="00F87BD0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</w:rPr>
      </w:pP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/>
          <w:b/>
          <w:bCs/>
          <w:iCs/>
          <w:sz w:val="24"/>
          <w:szCs w:val="24"/>
        </w:rPr>
        <w:t xml:space="preserve">Покровные органы. Теплорегуляция </w:t>
      </w:r>
      <w:r w:rsidRPr="00CA192F">
        <w:rPr>
          <w:rFonts w:ascii="Times New Roman" w:hAnsi="Times New Roman"/>
          <w:b/>
          <w:bCs/>
          <w:sz w:val="24"/>
          <w:szCs w:val="24"/>
        </w:rPr>
        <w:t>4 ч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Кожа</w:t>
      </w:r>
      <w:r w:rsidRPr="00CA192F">
        <w:rPr>
          <w:rFonts w:ascii="Times New Roman" w:hAnsi="Times New Roman"/>
          <w:sz w:val="24"/>
          <w:szCs w:val="24"/>
        </w:rPr>
        <w:t xml:space="preserve">  </w:t>
      </w:r>
      <w:r w:rsidRPr="00CA192F">
        <w:rPr>
          <w:rFonts w:ascii="Times New Roman" w:hAnsi="Times New Roman" w:hint="eastAsia"/>
          <w:sz w:val="24"/>
          <w:szCs w:val="24"/>
        </w:rPr>
        <w:t>наружный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покровный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орган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Терморегуляция</w:t>
      </w:r>
      <w:r w:rsidRPr="00CA192F">
        <w:rPr>
          <w:rFonts w:ascii="Times New Roman" w:hAnsi="Times New Roman"/>
          <w:sz w:val="24"/>
          <w:szCs w:val="24"/>
        </w:rPr>
        <w:t xml:space="preserve">. </w:t>
      </w:r>
      <w:r w:rsidRPr="00CA192F">
        <w:rPr>
          <w:rFonts w:ascii="Times New Roman" w:hAnsi="Times New Roman" w:hint="eastAsia"/>
          <w:sz w:val="24"/>
          <w:szCs w:val="24"/>
        </w:rPr>
        <w:t>Закаливание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lastRenderedPageBreak/>
        <w:t>Уход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за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кожей</w:t>
      </w:r>
      <w:r w:rsidRPr="00CA192F">
        <w:rPr>
          <w:rFonts w:ascii="Times New Roman" w:hAnsi="Times New Roman"/>
          <w:sz w:val="24"/>
          <w:szCs w:val="24"/>
        </w:rPr>
        <w:t xml:space="preserve">. </w:t>
      </w:r>
      <w:r w:rsidRPr="00CA192F">
        <w:rPr>
          <w:rFonts w:ascii="Times New Roman" w:hAnsi="Times New Roman" w:hint="eastAsia"/>
          <w:sz w:val="24"/>
          <w:szCs w:val="24"/>
        </w:rPr>
        <w:t>Гигиена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одежды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обуви</w:t>
      </w:r>
      <w:r w:rsidRPr="00CA192F">
        <w:rPr>
          <w:rFonts w:ascii="Times New Roman" w:hAnsi="Times New Roman"/>
          <w:sz w:val="24"/>
          <w:szCs w:val="24"/>
        </w:rPr>
        <w:t xml:space="preserve">. </w:t>
      </w:r>
      <w:r w:rsidRPr="00CA192F">
        <w:rPr>
          <w:rFonts w:ascii="Times New Roman" w:hAnsi="Times New Roman" w:hint="eastAsia"/>
          <w:sz w:val="24"/>
          <w:szCs w:val="24"/>
        </w:rPr>
        <w:t>Болезни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кожи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Контрольная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работа</w:t>
      </w:r>
      <w:r w:rsidRPr="00CA192F">
        <w:rPr>
          <w:rFonts w:ascii="Times New Roman" w:hAnsi="Times New Roman"/>
          <w:sz w:val="24"/>
          <w:szCs w:val="24"/>
        </w:rPr>
        <w:t xml:space="preserve">  </w:t>
      </w:r>
      <w:r w:rsidRPr="00CA192F">
        <w:rPr>
          <w:rFonts w:ascii="Times New Roman" w:hAnsi="Times New Roman" w:hint="eastAsia"/>
          <w:sz w:val="24"/>
          <w:szCs w:val="24"/>
        </w:rPr>
        <w:t>№</w:t>
      </w:r>
      <w:r w:rsidRPr="00CA192F">
        <w:rPr>
          <w:rFonts w:ascii="Times New Roman" w:hAnsi="Times New Roman"/>
          <w:sz w:val="24"/>
          <w:szCs w:val="24"/>
        </w:rPr>
        <w:t xml:space="preserve"> 4 </w:t>
      </w:r>
      <w:r w:rsidRPr="00CA192F">
        <w:rPr>
          <w:rFonts w:ascii="Times New Roman" w:hAnsi="Times New Roman" w:hint="eastAsia"/>
          <w:sz w:val="24"/>
          <w:szCs w:val="24"/>
        </w:rPr>
        <w:t>по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теме</w:t>
      </w:r>
      <w:r w:rsidRPr="00CA192F">
        <w:rPr>
          <w:rFonts w:ascii="Times New Roman" w:hAnsi="Times New Roman"/>
          <w:sz w:val="24"/>
          <w:szCs w:val="24"/>
        </w:rPr>
        <w:t>: «</w:t>
      </w:r>
      <w:r w:rsidRPr="00CA192F">
        <w:rPr>
          <w:rFonts w:ascii="Times New Roman" w:hAnsi="Times New Roman" w:hint="eastAsia"/>
          <w:sz w:val="24"/>
          <w:szCs w:val="24"/>
        </w:rPr>
        <w:t>Обмен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веществ</w:t>
      </w:r>
      <w:r w:rsidRPr="00CA192F">
        <w:rPr>
          <w:rFonts w:ascii="Times New Roman" w:hAnsi="Times New Roman"/>
          <w:sz w:val="24"/>
          <w:szCs w:val="24"/>
        </w:rPr>
        <w:t xml:space="preserve">  </w:t>
      </w:r>
      <w:r w:rsidRPr="00CA192F">
        <w:rPr>
          <w:rFonts w:ascii="Times New Roman" w:hAnsi="Times New Roman" w:hint="eastAsia"/>
          <w:sz w:val="24"/>
          <w:szCs w:val="24"/>
        </w:rPr>
        <w:t>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энергии»</w:t>
      </w:r>
      <w:r w:rsidRPr="00CA192F">
        <w:rPr>
          <w:rFonts w:ascii="Times New Roman" w:hAnsi="Times New Roman"/>
          <w:sz w:val="24"/>
          <w:szCs w:val="24"/>
        </w:rPr>
        <w:t xml:space="preserve"> «</w:t>
      </w:r>
      <w:r w:rsidRPr="00CA192F">
        <w:rPr>
          <w:rFonts w:ascii="Times New Roman" w:hAnsi="Times New Roman" w:hint="eastAsia"/>
          <w:sz w:val="24"/>
          <w:szCs w:val="24"/>
        </w:rPr>
        <w:t>Выделительная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система»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CA192F">
        <w:rPr>
          <w:rFonts w:ascii="Times New Roman" w:hAnsi="Times New Roman"/>
          <w:b/>
          <w:bCs/>
          <w:iCs/>
          <w:sz w:val="24"/>
          <w:szCs w:val="24"/>
        </w:rPr>
        <w:t>Нервная система человека</w:t>
      </w:r>
      <w:r w:rsidRPr="00CA192F">
        <w:rPr>
          <w:rFonts w:ascii="Times New Roman" w:hAnsi="Times New Roman"/>
          <w:b/>
          <w:bCs/>
          <w:sz w:val="24"/>
          <w:szCs w:val="24"/>
        </w:rPr>
        <w:t xml:space="preserve"> 4 ч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Значение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строение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нервной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системы</w:t>
      </w:r>
      <w:r w:rsidRPr="00CA192F">
        <w:rPr>
          <w:rFonts w:ascii="Times New Roman" w:hAnsi="Times New Roman"/>
          <w:sz w:val="24"/>
          <w:szCs w:val="24"/>
        </w:rPr>
        <w:t xml:space="preserve">. </w:t>
      </w:r>
      <w:r w:rsidRPr="00CA192F">
        <w:rPr>
          <w:rFonts w:ascii="Times New Roman" w:hAnsi="Times New Roman" w:hint="eastAsia"/>
          <w:sz w:val="24"/>
          <w:szCs w:val="24"/>
        </w:rPr>
        <w:t>Спинной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мозг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Строение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головного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мозга</w:t>
      </w:r>
      <w:r w:rsidRPr="00CA192F">
        <w:rPr>
          <w:rFonts w:ascii="Times New Roman" w:hAnsi="Times New Roman"/>
          <w:sz w:val="24"/>
          <w:szCs w:val="24"/>
        </w:rPr>
        <w:t xml:space="preserve">. </w:t>
      </w:r>
      <w:r w:rsidRPr="00CA192F">
        <w:rPr>
          <w:rFonts w:ascii="Times New Roman" w:hAnsi="Times New Roman" w:hint="eastAsia"/>
          <w:sz w:val="24"/>
          <w:szCs w:val="24"/>
        </w:rPr>
        <w:t>Продолговатый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средний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мозг</w:t>
      </w:r>
      <w:r w:rsidRPr="00CA192F">
        <w:rPr>
          <w:rFonts w:ascii="Times New Roman" w:hAnsi="Times New Roman"/>
          <w:sz w:val="24"/>
          <w:szCs w:val="24"/>
        </w:rPr>
        <w:t xml:space="preserve">, </w:t>
      </w:r>
      <w:r w:rsidRPr="00CA192F">
        <w:rPr>
          <w:rFonts w:ascii="Times New Roman" w:hAnsi="Times New Roman" w:hint="eastAsia"/>
          <w:sz w:val="24"/>
          <w:szCs w:val="24"/>
        </w:rPr>
        <w:t>мост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мозжечок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Передний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мозг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Соматический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автономный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отделы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нервной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системы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CA192F">
        <w:rPr>
          <w:rFonts w:ascii="Times New Roman" w:hAnsi="Times New Roman"/>
          <w:b/>
          <w:bCs/>
          <w:iCs/>
          <w:sz w:val="24"/>
          <w:szCs w:val="24"/>
        </w:rPr>
        <w:t>Анализаторы</w:t>
      </w:r>
      <w:r w:rsidRPr="00CA192F">
        <w:rPr>
          <w:rFonts w:ascii="Times New Roman" w:hAnsi="Times New Roman"/>
          <w:b/>
          <w:bCs/>
          <w:sz w:val="24"/>
          <w:szCs w:val="24"/>
        </w:rPr>
        <w:t xml:space="preserve"> 4 ч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Анализаторы</w:t>
      </w:r>
      <w:r w:rsidRPr="00CA192F">
        <w:rPr>
          <w:rFonts w:ascii="Times New Roman" w:hAnsi="Times New Roman"/>
          <w:sz w:val="24"/>
          <w:szCs w:val="24"/>
        </w:rPr>
        <w:t xml:space="preserve">. </w:t>
      </w:r>
      <w:r w:rsidRPr="00CA192F">
        <w:rPr>
          <w:rFonts w:ascii="Times New Roman" w:hAnsi="Times New Roman" w:hint="eastAsia"/>
          <w:sz w:val="24"/>
          <w:szCs w:val="24"/>
        </w:rPr>
        <w:t>Зрительный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анализатор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Предупреждение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глазных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болезней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Слуховой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анализатор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Органы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равновесия</w:t>
      </w:r>
      <w:r w:rsidRPr="00CA192F">
        <w:rPr>
          <w:rFonts w:ascii="Times New Roman" w:hAnsi="Times New Roman"/>
          <w:sz w:val="24"/>
          <w:szCs w:val="24"/>
        </w:rPr>
        <w:t xml:space="preserve">, </w:t>
      </w:r>
      <w:r w:rsidRPr="00CA192F">
        <w:rPr>
          <w:rFonts w:ascii="Times New Roman" w:hAnsi="Times New Roman" w:hint="eastAsia"/>
          <w:sz w:val="24"/>
          <w:szCs w:val="24"/>
        </w:rPr>
        <w:t>кожно</w:t>
      </w:r>
      <w:r w:rsidRPr="00CA192F">
        <w:rPr>
          <w:rFonts w:ascii="Times New Roman" w:hAnsi="Times New Roman"/>
          <w:sz w:val="24"/>
          <w:szCs w:val="24"/>
        </w:rPr>
        <w:t>-</w:t>
      </w:r>
      <w:r w:rsidRPr="00CA192F">
        <w:rPr>
          <w:rFonts w:ascii="Times New Roman" w:hAnsi="Times New Roman" w:hint="eastAsia"/>
          <w:sz w:val="24"/>
          <w:szCs w:val="24"/>
        </w:rPr>
        <w:t>мышечной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чувствительности</w:t>
      </w:r>
      <w:r w:rsidRPr="00CA192F">
        <w:rPr>
          <w:rFonts w:ascii="Times New Roman" w:hAnsi="Times New Roman"/>
          <w:sz w:val="24"/>
          <w:szCs w:val="24"/>
        </w:rPr>
        <w:t xml:space="preserve">, </w:t>
      </w:r>
      <w:r w:rsidRPr="00CA192F">
        <w:rPr>
          <w:rFonts w:ascii="Times New Roman" w:hAnsi="Times New Roman" w:hint="eastAsia"/>
          <w:sz w:val="24"/>
          <w:szCs w:val="24"/>
        </w:rPr>
        <w:t>обоняния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вкуса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CA192F">
        <w:rPr>
          <w:rFonts w:ascii="Times New Roman" w:hAnsi="Times New Roman"/>
          <w:b/>
          <w:bCs/>
          <w:iCs/>
          <w:sz w:val="24"/>
          <w:szCs w:val="24"/>
        </w:rPr>
        <w:t>Высшая нервная деятельность. Поведение. Психика</w:t>
      </w:r>
      <w:r w:rsidRPr="00CA192F">
        <w:rPr>
          <w:rFonts w:ascii="Times New Roman" w:hAnsi="Times New Roman"/>
          <w:b/>
          <w:bCs/>
          <w:sz w:val="24"/>
          <w:szCs w:val="24"/>
        </w:rPr>
        <w:t xml:space="preserve"> 5 ч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Врожденные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приобретенные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программы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поведения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Сон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сновидения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Речь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сознание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Познавательные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процессы</w:t>
      </w:r>
      <w:r w:rsidRPr="00CA192F">
        <w:rPr>
          <w:rFonts w:ascii="Times New Roman" w:hAnsi="Times New Roman"/>
          <w:sz w:val="24"/>
          <w:szCs w:val="24"/>
        </w:rPr>
        <w:t xml:space="preserve">. 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Воля</w:t>
      </w:r>
      <w:r w:rsidRPr="00CA192F">
        <w:rPr>
          <w:rFonts w:ascii="Times New Roman" w:hAnsi="Times New Roman"/>
          <w:sz w:val="24"/>
          <w:szCs w:val="24"/>
        </w:rPr>
        <w:t xml:space="preserve">, </w:t>
      </w:r>
      <w:r w:rsidRPr="00CA192F">
        <w:rPr>
          <w:rFonts w:ascii="Times New Roman" w:hAnsi="Times New Roman" w:hint="eastAsia"/>
          <w:sz w:val="24"/>
          <w:szCs w:val="24"/>
        </w:rPr>
        <w:t>эмоции</w:t>
      </w:r>
      <w:r w:rsidRPr="00CA192F">
        <w:rPr>
          <w:rFonts w:ascii="Times New Roman" w:hAnsi="Times New Roman"/>
          <w:sz w:val="24"/>
          <w:szCs w:val="24"/>
        </w:rPr>
        <w:t xml:space="preserve">, </w:t>
      </w:r>
      <w:r w:rsidRPr="00CA192F">
        <w:rPr>
          <w:rFonts w:ascii="Times New Roman" w:hAnsi="Times New Roman" w:hint="eastAsia"/>
          <w:sz w:val="24"/>
          <w:szCs w:val="24"/>
        </w:rPr>
        <w:t>внимание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Темперамент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характер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CA192F">
        <w:rPr>
          <w:b/>
          <w:bCs/>
          <w:iCs/>
        </w:rPr>
        <w:t xml:space="preserve">  </w:t>
      </w:r>
      <w:r w:rsidRPr="00CA192F">
        <w:rPr>
          <w:rFonts w:ascii="Times New Roman" w:hAnsi="Times New Roman"/>
          <w:b/>
          <w:bCs/>
          <w:iCs/>
          <w:sz w:val="24"/>
          <w:szCs w:val="24"/>
        </w:rPr>
        <w:t>Железы внутренней секреции</w:t>
      </w:r>
      <w:r w:rsidR="00094AF2">
        <w:rPr>
          <w:rFonts w:ascii="Times New Roman" w:hAnsi="Times New Roman"/>
          <w:b/>
          <w:bCs/>
          <w:sz w:val="24"/>
          <w:szCs w:val="24"/>
        </w:rPr>
        <w:t xml:space="preserve"> 3 </w:t>
      </w:r>
      <w:r w:rsidRPr="00CA192F">
        <w:rPr>
          <w:rFonts w:ascii="Times New Roman" w:hAnsi="Times New Roman"/>
          <w:b/>
          <w:bCs/>
          <w:sz w:val="24"/>
          <w:szCs w:val="24"/>
        </w:rPr>
        <w:t>ч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Роль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эндокринной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регуляции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D31657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Функции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желез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внутренней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секреции</w:t>
      </w:r>
      <w:r w:rsidRPr="00CA192F">
        <w:rPr>
          <w:rFonts w:ascii="Times New Roman" w:hAnsi="Times New Roman"/>
          <w:sz w:val="24"/>
          <w:szCs w:val="24"/>
        </w:rPr>
        <w:t xml:space="preserve">. </w:t>
      </w:r>
    </w:p>
    <w:p w:rsidR="00094AF2" w:rsidRPr="00CA192F" w:rsidRDefault="00094AF2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Итоговая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контрольная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работа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за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курс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биологии</w:t>
      </w:r>
      <w:r w:rsidRPr="00CA192F">
        <w:rPr>
          <w:rFonts w:ascii="Times New Roman" w:hAnsi="Times New Roman"/>
          <w:sz w:val="24"/>
          <w:szCs w:val="24"/>
        </w:rPr>
        <w:t xml:space="preserve"> «</w:t>
      </w:r>
      <w:r w:rsidRPr="00CA192F">
        <w:rPr>
          <w:rFonts w:ascii="Times New Roman" w:hAnsi="Times New Roman" w:hint="eastAsia"/>
          <w:sz w:val="24"/>
          <w:szCs w:val="24"/>
        </w:rPr>
        <w:t>Человек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его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здоровье»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CA192F">
        <w:rPr>
          <w:rFonts w:ascii="Times New Roman" w:hAnsi="Times New Roman"/>
          <w:b/>
          <w:bCs/>
          <w:sz w:val="24"/>
          <w:szCs w:val="24"/>
        </w:rPr>
        <w:t>Индивидуальное развитие организмов 6ч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Жизненные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циклы</w:t>
      </w:r>
      <w:r w:rsidRPr="00CA192F">
        <w:rPr>
          <w:rFonts w:ascii="Times New Roman" w:hAnsi="Times New Roman"/>
          <w:sz w:val="24"/>
          <w:szCs w:val="24"/>
        </w:rPr>
        <w:t xml:space="preserve">. </w:t>
      </w:r>
      <w:r w:rsidRPr="00CA192F">
        <w:rPr>
          <w:rFonts w:ascii="Times New Roman" w:hAnsi="Times New Roman" w:hint="eastAsia"/>
          <w:sz w:val="24"/>
          <w:szCs w:val="24"/>
        </w:rPr>
        <w:t>Размножение</w:t>
      </w:r>
      <w:r w:rsidRPr="00CA192F">
        <w:rPr>
          <w:rFonts w:ascii="Times New Roman" w:hAnsi="Times New Roman"/>
          <w:sz w:val="24"/>
          <w:szCs w:val="24"/>
        </w:rPr>
        <w:t xml:space="preserve">. 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Развитие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зародыша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плода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Наследственные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врожденные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заболевания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Развитие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ребенка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после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рождения</w:t>
      </w:r>
      <w:r w:rsidRPr="00CA192F">
        <w:rPr>
          <w:rFonts w:ascii="Times New Roman" w:hAnsi="Times New Roman"/>
          <w:sz w:val="24"/>
          <w:szCs w:val="24"/>
        </w:rPr>
        <w:t>.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Интересы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и</w:t>
      </w:r>
      <w:r w:rsidRPr="00CA192F">
        <w:rPr>
          <w:rFonts w:ascii="Times New Roman" w:hAnsi="Times New Roman"/>
          <w:sz w:val="24"/>
          <w:szCs w:val="24"/>
        </w:rPr>
        <w:t xml:space="preserve"> </w:t>
      </w:r>
      <w:r w:rsidRPr="00CA192F">
        <w:rPr>
          <w:rFonts w:ascii="Times New Roman" w:hAnsi="Times New Roman" w:hint="eastAsia"/>
          <w:sz w:val="24"/>
          <w:szCs w:val="24"/>
        </w:rPr>
        <w:t>склонности</w:t>
      </w:r>
      <w:r w:rsidRPr="00CA192F">
        <w:rPr>
          <w:rFonts w:ascii="Times New Roman" w:hAnsi="Times New Roman"/>
          <w:sz w:val="24"/>
          <w:szCs w:val="24"/>
        </w:rPr>
        <w:t xml:space="preserve">. </w:t>
      </w:r>
    </w:p>
    <w:p w:rsidR="00D31657" w:rsidRPr="00CA192F" w:rsidRDefault="006B13F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Повторение 2 </w:t>
      </w:r>
      <w:r w:rsidR="00D31657" w:rsidRPr="00CA192F">
        <w:rPr>
          <w:rFonts w:ascii="Times New Roman" w:hAnsi="Times New Roman"/>
          <w:b/>
          <w:bCs/>
          <w:sz w:val="24"/>
          <w:szCs w:val="24"/>
        </w:rPr>
        <w:t>ч</w:t>
      </w:r>
    </w:p>
    <w:p w:rsidR="00D31657" w:rsidRPr="00CA192F" w:rsidRDefault="00D31657" w:rsidP="00D3165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A192F">
        <w:rPr>
          <w:rFonts w:ascii="Times New Roman" w:hAnsi="Times New Roman" w:hint="eastAsia"/>
          <w:sz w:val="24"/>
          <w:szCs w:val="24"/>
        </w:rPr>
        <w:t>Повторение</w:t>
      </w:r>
      <w:r w:rsidR="00AF08F3">
        <w:rPr>
          <w:rFonts w:ascii="Times New Roman" w:hAnsi="Times New Roman"/>
          <w:sz w:val="24"/>
          <w:szCs w:val="24"/>
        </w:rPr>
        <w:t xml:space="preserve"> </w:t>
      </w:r>
    </w:p>
    <w:p w:rsidR="00094AF2" w:rsidRDefault="00094AF2" w:rsidP="00803F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7C02" w:rsidRPr="00137C02" w:rsidRDefault="00137C02" w:rsidP="00137C02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32"/>
          <w:lang w:eastAsia="ar-SA"/>
        </w:rPr>
      </w:pPr>
      <w:r w:rsidRPr="00137C02">
        <w:rPr>
          <w:rFonts w:ascii="Times New Roman" w:hAnsi="Times New Roman"/>
          <w:b/>
          <w:sz w:val="28"/>
          <w:szCs w:val="32"/>
          <w:lang w:val="en-US" w:eastAsia="ar-SA"/>
        </w:rPr>
        <w:t>III</w:t>
      </w:r>
      <w:r w:rsidRPr="00137C02">
        <w:rPr>
          <w:rFonts w:ascii="Times New Roman" w:hAnsi="Times New Roman"/>
          <w:b/>
          <w:sz w:val="28"/>
          <w:szCs w:val="32"/>
          <w:lang w:eastAsia="ar-SA"/>
        </w:rPr>
        <w:t xml:space="preserve"> Направления проектной деятельности</w:t>
      </w:r>
    </w:p>
    <w:p w:rsidR="00137C02" w:rsidRPr="00137C02" w:rsidRDefault="00137C02" w:rsidP="00137C02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3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137C02" w:rsidRPr="00137C02" w:rsidTr="00696B34">
        <w:tc>
          <w:tcPr>
            <w:tcW w:w="3473" w:type="dxa"/>
            <w:shd w:val="clear" w:color="auto" w:fill="auto"/>
          </w:tcPr>
          <w:p w:rsidR="00137C02" w:rsidRPr="00137C02" w:rsidRDefault="00137C02" w:rsidP="00137C0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32"/>
                <w:lang w:eastAsia="ar-SA"/>
              </w:rPr>
            </w:pPr>
            <w:r w:rsidRPr="00137C02">
              <w:rPr>
                <w:rFonts w:ascii="Times New Roman" w:hAnsi="Times New Roman"/>
                <w:b/>
                <w:sz w:val="24"/>
                <w:szCs w:val="32"/>
                <w:lang w:eastAsia="ar-SA"/>
              </w:rPr>
              <w:t xml:space="preserve">направления </w:t>
            </w:r>
          </w:p>
        </w:tc>
        <w:tc>
          <w:tcPr>
            <w:tcW w:w="3474" w:type="dxa"/>
            <w:shd w:val="clear" w:color="auto" w:fill="auto"/>
          </w:tcPr>
          <w:p w:rsidR="00137C02" w:rsidRPr="00137C02" w:rsidRDefault="00137C02" w:rsidP="00137C0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32"/>
                <w:lang w:eastAsia="ar-SA"/>
              </w:rPr>
            </w:pPr>
            <w:r w:rsidRPr="00137C02">
              <w:rPr>
                <w:rFonts w:ascii="Times New Roman" w:hAnsi="Times New Roman"/>
                <w:b/>
                <w:sz w:val="24"/>
                <w:szCs w:val="32"/>
                <w:lang w:eastAsia="ar-SA"/>
              </w:rPr>
              <w:t>тема проекта</w:t>
            </w:r>
          </w:p>
        </w:tc>
        <w:tc>
          <w:tcPr>
            <w:tcW w:w="3474" w:type="dxa"/>
            <w:shd w:val="clear" w:color="auto" w:fill="auto"/>
          </w:tcPr>
          <w:p w:rsidR="00137C02" w:rsidRPr="00137C02" w:rsidRDefault="00137C02" w:rsidP="00137C0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32"/>
                <w:lang w:eastAsia="ar-SA"/>
              </w:rPr>
            </w:pPr>
            <w:r w:rsidRPr="00137C02">
              <w:rPr>
                <w:rFonts w:ascii="Times New Roman" w:hAnsi="Times New Roman"/>
                <w:b/>
                <w:sz w:val="24"/>
                <w:szCs w:val="32"/>
                <w:lang w:eastAsia="ar-SA"/>
              </w:rPr>
              <w:t xml:space="preserve">сроки </w:t>
            </w:r>
          </w:p>
        </w:tc>
      </w:tr>
      <w:tr w:rsidR="007E27FD" w:rsidRPr="00137C02" w:rsidTr="00696B34">
        <w:tc>
          <w:tcPr>
            <w:tcW w:w="3473" w:type="dxa"/>
            <w:shd w:val="clear" w:color="auto" w:fill="auto"/>
          </w:tcPr>
          <w:p w:rsidR="007E27FD" w:rsidRPr="00137C02" w:rsidRDefault="007E27FD" w:rsidP="00137C0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32"/>
                <w:lang w:eastAsia="ar-SA"/>
              </w:rPr>
            </w:pPr>
            <w:proofErr w:type="spellStart"/>
            <w:r w:rsidRPr="00137C02">
              <w:rPr>
                <w:rFonts w:ascii="Times New Roman" w:hAnsi="Times New Roman"/>
                <w:sz w:val="24"/>
                <w:szCs w:val="32"/>
                <w:lang w:eastAsia="ar-SA"/>
              </w:rPr>
              <w:t>Межредметное</w:t>
            </w:r>
            <w:proofErr w:type="spellEnd"/>
          </w:p>
        </w:tc>
        <w:tc>
          <w:tcPr>
            <w:tcW w:w="3474" w:type="dxa"/>
            <w:shd w:val="clear" w:color="auto" w:fill="auto"/>
          </w:tcPr>
          <w:p w:rsidR="007E27FD" w:rsidRDefault="007E27FD" w:rsidP="00137C0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Оценка собственного образа жизни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привычек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тепени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физической подготовленности, правильности питания.</w:t>
            </w:r>
          </w:p>
        </w:tc>
        <w:tc>
          <w:tcPr>
            <w:tcW w:w="3474" w:type="dxa"/>
            <w:shd w:val="clear" w:color="auto" w:fill="auto"/>
          </w:tcPr>
          <w:p w:rsidR="007E27FD" w:rsidRDefault="007E27FD" w:rsidP="00137C0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ноябрь</w:t>
            </w:r>
          </w:p>
        </w:tc>
      </w:tr>
      <w:tr w:rsidR="00137C02" w:rsidRPr="00137C02" w:rsidTr="00696B34">
        <w:tc>
          <w:tcPr>
            <w:tcW w:w="3473" w:type="dxa"/>
            <w:shd w:val="clear" w:color="auto" w:fill="auto"/>
          </w:tcPr>
          <w:p w:rsidR="00137C02" w:rsidRPr="00137C02" w:rsidRDefault="007E27FD" w:rsidP="00137C0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32"/>
                <w:lang w:eastAsia="ar-SA"/>
              </w:rPr>
            </w:pPr>
            <w:r w:rsidRPr="00137C02">
              <w:rPr>
                <w:rFonts w:ascii="Times New Roman" w:hAnsi="Times New Roman"/>
                <w:sz w:val="24"/>
                <w:szCs w:val="32"/>
                <w:lang w:eastAsia="ar-SA"/>
              </w:rPr>
              <w:t>Предметное</w:t>
            </w:r>
          </w:p>
        </w:tc>
        <w:tc>
          <w:tcPr>
            <w:tcW w:w="3474" w:type="dxa"/>
            <w:shd w:val="clear" w:color="auto" w:fill="auto"/>
          </w:tcPr>
          <w:p w:rsidR="00137C02" w:rsidRPr="00137C02" w:rsidRDefault="007E27FD" w:rsidP="00137C0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Составление пищевых рационов в зависимости от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энергозатрат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организма.</w:t>
            </w:r>
          </w:p>
        </w:tc>
        <w:tc>
          <w:tcPr>
            <w:tcW w:w="3474" w:type="dxa"/>
            <w:shd w:val="clear" w:color="auto" w:fill="auto"/>
          </w:tcPr>
          <w:p w:rsidR="00137C02" w:rsidRPr="00137C02" w:rsidRDefault="007E27FD" w:rsidP="00137C0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февраль</w:t>
            </w:r>
          </w:p>
        </w:tc>
      </w:tr>
      <w:tr w:rsidR="00137C02" w:rsidRPr="00137C02" w:rsidTr="00696B34">
        <w:tc>
          <w:tcPr>
            <w:tcW w:w="3473" w:type="dxa"/>
            <w:shd w:val="clear" w:color="auto" w:fill="auto"/>
          </w:tcPr>
          <w:p w:rsidR="00137C02" w:rsidRPr="00137C02" w:rsidRDefault="00137C02" w:rsidP="00137C0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32"/>
                <w:lang w:eastAsia="ar-SA"/>
              </w:rPr>
            </w:pPr>
            <w:r w:rsidRPr="00137C02">
              <w:rPr>
                <w:rFonts w:ascii="Times New Roman" w:hAnsi="Times New Roman"/>
                <w:sz w:val="24"/>
                <w:szCs w:val="32"/>
                <w:lang w:eastAsia="ar-SA"/>
              </w:rPr>
              <w:t xml:space="preserve">Социальное </w:t>
            </w:r>
          </w:p>
        </w:tc>
        <w:tc>
          <w:tcPr>
            <w:tcW w:w="3474" w:type="dxa"/>
            <w:shd w:val="clear" w:color="auto" w:fill="auto"/>
          </w:tcPr>
          <w:p w:rsidR="00137C02" w:rsidRPr="00137C02" w:rsidRDefault="00137C02" w:rsidP="00137C0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7C02">
              <w:rPr>
                <w:rFonts w:ascii="Times New Roman" w:hAnsi="Times New Roman"/>
                <w:sz w:val="24"/>
                <w:szCs w:val="24"/>
                <w:lang w:eastAsia="ar-SA"/>
              </w:rPr>
              <w:t>Влияние деятельности человек</w:t>
            </w:r>
            <w:r w:rsidR="007E27F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  на живые организмы. </w:t>
            </w:r>
          </w:p>
        </w:tc>
        <w:tc>
          <w:tcPr>
            <w:tcW w:w="3474" w:type="dxa"/>
            <w:shd w:val="clear" w:color="auto" w:fill="auto"/>
          </w:tcPr>
          <w:p w:rsidR="00137C02" w:rsidRPr="00137C02" w:rsidRDefault="00137C02" w:rsidP="00137C0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7C02">
              <w:rPr>
                <w:rFonts w:ascii="Times New Roman" w:hAnsi="Times New Roman"/>
                <w:sz w:val="24"/>
                <w:szCs w:val="24"/>
                <w:lang w:eastAsia="ar-SA"/>
              </w:rPr>
              <w:t>май</w:t>
            </w:r>
          </w:p>
        </w:tc>
      </w:tr>
    </w:tbl>
    <w:p w:rsidR="00803FE9" w:rsidRDefault="00803FE9" w:rsidP="00EE5BB7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F87BD0" w:rsidRDefault="00F87BD0" w:rsidP="00EE5BB7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846BD6" w:rsidRPr="00846BD6" w:rsidRDefault="00846BD6" w:rsidP="00EE5BB7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F87BD0" w:rsidRDefault="00F87BD0" w:rsidP="00EE5BB7">
      <w:pPr>
        <w:ind w:firstLine="36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87B88" w:rsidRPr="00E20158" w:rsidRDefault="00696B34" w:rsidP="00EE5BB7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IV</w:t>
      </w:r>
      <w:r w:rsidR="00803FE9" w:rsidRPr="00803FE9">
        <w:rPr>
          <w:rFonts w:ascii="Times New Roman" w:hAnsi="Times New Roman"/>
          <w:b/>
          <w:sz w:val="28"/>
          <w:szCs w:val="28"/>
        </w:rPr>
        <w:t xml:space="preserve"> </w:t>
      </w:r>
      <w:r w:rsidR="00803FE9">
        <w:rPr>
          <w:rFonts w:ascii="Times New Roman" w:hAnsi="Times New Roman"/>
          <w:b/>
          <w:sz w:val="28"/>
          <w:szCs w:val="28"/>
        </w:rPr>
        <w:t xml:space="preserve">Планируемые результаты освоения курса </w:t>
      </w:r>
    </w:p>
    <w:p w:rsidR="00AF08F3" w:rsidRPr="00820FAA" w:rsidRDefault="00AF08F3" w:rsidP="00AF08F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  <w:r w:rsidRPr="00820FAA">
        <w:rPr>
          <w:b/>
          <w:bCs/>
          <w:color w:val="000000"/>
        </w:rPr>
        <w:t>Личностные</w:t>
      </w:r>
      <w:r w:rsidRPr="00820FAA">
        <w:rPr>
          <w:b/>
          <w:bCs/>
          <w:color w:val="000000"/>
          <w:shd w:val="clear" w:color="auto" w:fill="FFFFFF"/>
        </w:rPr>
        <w:t>:</w:t>
      </w:r>
    </w:p>
    <w:p w:rsidR="00AF08F3" w:rsidRPr="00820FAA" w:rsidRDefault="00AF08F3" w:rsidP="00AF08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0FAA">
        <w:rPr>
          <w:color w:val="000000"/>
        </w:rPr>
        <w:t>воспитание у учащихся чувства гордости за российскую биологическую науку;</w:t>
      </w:r>
    </w:p>
    <w:p w:rsidR="00AF08F3" w:rsidRPr="00820FAA" w:rsidRDefault="00AF08F3" w:rsidP="00AF08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0FAA">
        <w:rPr>
          <w:color w:val="000000"/>
        </w:rPr>
        <w:t>-осознание значения семьи в жизни человека и общества;</w:t>
      </w:r>
    </w:p>
    <w:p w:rsidR="00AF08F3" w:rsidRPr="00820FAA" w:rsidRDefault="00AF08F3" w:rsidP="00AF08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0FAA">
        <w:rPr>
          <w:color w:val="000000"/>
        </w:rPr>
        <w:t>-понимание основных факторов, определяющих взаимоотношение человека и природы;</w:t>
      </w:r>
    </w:p>
    <w:p w:rsidR="00AF08F3" w:rsidRPr="00820FAA" w:rsidRDefault="00AF08F3" w:rsidP="00AF08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0FAA">
        <w:rPr>
          <w:color w:val="000000"/>
        </w:rPr>
        <w:t>-умения реализовывать теоретические познания на практике;</w:t>
      </w:r>
    </w:p>
    <w:p w:rsidR="00AF08F3" w:rsidRPr="00820FAA" w:rsidRDefault="00AF08F3" w:rsidP="00AF08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0FAA">
        <w:rPr>
          <w:color w:val="000000"/>
        </w:rPr>
        <w:t>-осознание значения обучения для повседневной жизни и осознанного выбора профессии;</w:t>
      </w:r>
    </w:p>
    <w:p w:rsidR="00AF08F3" w:rsidRPr="00820FAA" w:rsidRDefault="00AF08F3" w:rsidP="00AF08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0FAA">
        <w:rPr>
          <w:color w:val="000000"/>
        </w:rPr>
        <w:t>-понимание важности ответственного отношения к обучению, готовности и способности учащихся к саморазвитию и самообразованию на основе мотивации к обучению и познанию;</w:t>
      </w:r>
    </w:p>
    <w:p w:rsidR="00AF08F3" w:rsidRPr="00820FAA" w:rsidRDefault="00AF08F3" w:rsidP="00AF08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0FAA">
        <w:rPr>
          <w:color w:val="000000"/>
        </w:rPr>
        <w:t>-умение пользоваться научными методами для распознания биологических проблем; 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AF08F3" w:rsidRPr="00820FAA" w:rsidRDefault="00AF08F3" w:rsidP="00AF08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0FAA">
        <w:rPr>
          <w:color w:val="000000"/>
        </w:rPr>
        <w:t>-владеть 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AF08F3" w:rsidRPr="00820FAA" w:rsidRDefault="00AF08F3" w:rsidP="00AF08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820FAA">
        <w:rPr>
          <w:b/>
          <w:bCs/>
          <w:color w:val="000000"/>
        </w:rPr>
        <w:t>Метапредметные</w:t>
      </w:r>
      <w:proofErr w:type="spellEnd"/>
      <w:proofErr w:type="gramStart"/>
      <w:r w:rsidRPr="00820FAA">
        <w:rPr>
          <w:b/>
          <w:bCs/>
          <w:color w:val="000000"/>
        </w:rPr>
        <w:t xml:space="preserve"> :</w:t>
      </w:r>
      <w:proofErr w:type="gramEnd"/>
    </w:p>
    <w:p w:rsidR="00AF08F3" w:rsidRPr="00820FAA" w:rsidRDefault="00AF08F3" w:rsidP="00AF08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0FAA">
        <w:rPr>
          <w:color w:val="000000"/>
        </w:rPr>
        <w:t>-составлять сообщения на основе обобщения материала учебника и дополнительной литературы;</w:t>
      </w:r>
    </w:p>
    <w:p w:rsidR="00AF08F3" w:rsidRPr="00820FAA" w:rsidRDefault="00AF08F3" w:rsidP="00AF08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0FAA">
        <w:rPr>
          <w:color w:val="000000"/>
        </w:rPr>
        <w:t>-сравнивать клетки, ткани организма человека и делать выводы на основе сравнения;</w:t>
      </w:r>
    </w:p>
    <w:p w:rsidR="00AF08F3" w:rsidRPr="00820FAA" w:rsidRDefault="00AF08F3" w:rsidP="00AF08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0FAA">
        <w:rPr>
          <w:color w:val="000000"/>
        </w:rPr>
        <w:t>-проводить биологические исследования и делать выводы на основе полученных результатов;</w:t>
      </w:r>
    </w:p>
    <w:p w:rsidR="00AF08F3" w:rsidRPr="00820FAA" w:rsidRDefault="00AF08F3" w:rsidP="00AF08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0FAA">
        <w:rPr>
          <w:color w:val="000000"/>
        </w:rPr>
        <w:t>-находить в учебной и научно-популярной литературе информацию о заболеваниях систем и органов человека, оформлять её в виде рефератов, докладов;</w:t>
      </w:r>
    </w:p>
    <w:p w:rsidR="00AF08F3" w:rsidRPr="00820FAA" w:rsidRDefault="00AF08F3" w:rsidP="00AF08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0FAA">
        <w:rPr>
          <w:color w:val="000000"/>
        </w:rPr>
        <w:t>-приводить доказательства взаимосвязи человека и окружающей среды, зависимости здоровья человека от состояния окружающей среды, необходимости защиты среды обитания человека.</w:t>
      </w:r>
    </w:p>
    <w:p w:rsidR="00AF08F3" w:rsidRPr="00820FAA" w:rsidRDefault="00AF08F3" w:rsidP="00AF08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0FAA">
        <w:rPr>
          <w:b/>
          <w:bCs/>
          <w:color w:val="000000"/>
        </w:rPr>
        <w:t>Предметные</w:t>
      </w:r>
      <w:r w:rsidRPr="00820FAA">
        <w:rPr>
          <w:color w:val="000000"/>
        </w:rPr>
        <w:t>:</w:t>
      </w:r>
    </w:p>
    <w:p w:rsidR="00AF08F3" w:rsidRPr="00820FAA" w:rsidRDefault="00AF08F3" w:rsidP="00AF08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0FAA">
        <w:rPr>
          <w:color w:val="000000"/>
        </w:rPr>
        <w:t>-о месте человека в систематике;</w:t>
      </w:r>
    </w:p>
    <w:p w:rsidR="00AF08F3" w:rsidRPr="00820FAA" w:rsidRDefault="00AF08F3" w:rsidP="00AF08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0FAA">
        <w:rPr>
          <w:color w:val="000000"/>
        </w:rPr>
        <w:t>-о основных этапах эволюции человека;</w:t>
      </w:r>
    </w:p>
    <w:p w:rsidR="00AF08F3" w:rsidRPr="00820FAA" w:rsidRDefault="00AF08F3" w:rsidP="00AF08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0FAA">
        <w:rPr>
          <w:color w:val="000000"/>
        </w:rPr>
        <w:t>-о особенностях строения организма человека, о строении систем и органов;</w:t>
      </w:r>
    </w:p>
    <w:p w:rsidR="00AF08F3" w:rsidRPr="00820FAA" w:rsidRDefault="00AF08F3" w:rsidP="00AF08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0FAA">
        <w:rPr>
          <w:color w:val="000000"/>
        </w:rPr>
        <w:t>-о обмене веществ и энергии-основном свойстве живых существ;</w:t>
      </w:r>
    </w:p>
    <w:p w:rsidR="00AF08F3" w:rsidRPr="00820FAA" w:rsidRDefault="00AF08F3" w:rsidP="00AF08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0FAA">
        <w:rPr>
          <w:color w:val="000000"/>
        </w:rPr>
        <w:t>-о заболеваниях систем и органов человека;</w:t>
      </w:r>
    </w:p>
    <w:p w:rsidR="00AF08F3" w:rsidRPr="00820FAA" w:rsidRDefault="00AF08F3" w:rsidP="00AF08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0FAA">
        <w:rPr>
          <w:color w:val="000000"/>
        </w:rPr>
        <w:t>-о вкладе отечественных ученых в развитие науки анатомии;</w:t>
      </w:r>
    </w:p>
    <w:p w:rsidR="00AF08F3" w:rsidRPr="00820FAA" w:rsidRDefault="00AF08F3" w:rsidP="00AF08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0FAA">
        <w:rPr>
          <w:color w:val="000000"/>
        </w:rPr>
        <w:t>-о наследственных и врожденных заболеваниях и заболеваниях передающихся половым путем, а также о мерах их профилактики</w:t>
      </w:r>
    </w:p>
    <w:p w:rsidR="00AF08F3" w:rsidRPr="00820FAA" w:rsidRDefault="00AF08F3" w:rsidP="00AF08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Ученик научи</w:t>
      </w:r>
      <w:r w:rsidRPr="00820FAA">
        <w:rPr>
          <w:b/>
          <w:bCs/>
          <w:color w:val="000000"/>
        </w:rPr>
        <w:t>тся:</w:t>
      </w:r>
    </w:p>
    <w:p w:rsidR="00AF08F3" w:rsidRPr="00820FAA" w:rsidRDefault="00AF08F3" w:rsidP="00AF08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0FAA">
        <w:rPr>
          <w:color w:val="000000"/>
        </w:rPr>
        <w:t>-объяснять место и роль человека в природе;</w:t>
      </w:r>
    </w:p>
    <w:p w:rsidR="00AF08F3" w:rsidRPr="00820FAA" w:rsidRDefault="00AF08F3" w:rsidP="00AF08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0FAA">
        <w:rPr>
          <w:color w:val="000000"/>
        </w:rPr>
        <w:t>-определять черты сходства и различия человека и животных;</w:t>
      </w:r>
    </w:p>
    <w:p w:rsidR="00AF08F3" w:rsidRPr="00820FAA" w:rsidRDefault="00AF08F3" w:rsidP="00AF08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0FAA">
        <w:rPr>
          <w:color w:val="000000"/>
        </w:rPr>
        <w:t>-выделять существенные признаки организма человека, особенности его биологической природы;</w:t>
      </w:r>
    </w:p>
    <w:p w:rsidR="00AF08F3" w:rsidRPr="00820FAA" w:rsidRDefault="00AF08F3" w:rsidP="00AF08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0FAA">
        <w:rPr>
          <w:color w:val="000000"/>
        </w:rPr>
        <w:t>-наблюдать и описывать клетки и ткани на готовых микропрепаратах;</w:t>
      </w:r>
    </w:p>
    <w:p w:rsidR="00AF08F3" w:rsidRPr="00820FAA" w:rsidRDefault="00AF08F3" w:rsidP="00AF08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0FAA">
        <w:rPr>
          <w:color w:val="000000"/>
        </w:rPr>
        <w:t>-выделять существенные признаки процессов рефлекторной регуляции жизнедеятельности организма человека;</w:t>
      </w:r>
    </w:p>
    <w:p w:rsidR="00AF08F3" w:rsidRPr="00820FAA" w:rsidRDefault="00AF08F3" w:rsidP="00AF08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0FAA">
        <w:rPr>
          <w:color w:val="000000"/>
        </w:rPr>
        <w:t>-объяснять особенности строения систем и органов организма человека;</w:t>
      </w:r>
    </w:p>
    <w:p w:rsidR="00AF08F3" w:rsidRPr="00820FAA" w:rsidRDefault="00AF08F3" w:rsidP="00AF08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0FAA">
        <w:rPr>
          <w:color w:val="000000"/>
        </w:rPr>
        <w:t>-оказывать первую помощь при отравлениях, кровотечениях</w:t>
      </w:r>
      <w:proofErr w:type="gramStart"/>
      <w:r w:rsidRPr="00820FAA">
        <w:rPr>
          <w:color w:val="000000"/>
        </w:rPr>
        <w:t xml:space="preserve"> ,</w:t>
      </w:r>
      <w:proofErr w:type="gramEnd"/>
      <w:r w:rsidRPr="00820FAA">
        <w:rPr>
          <w:color w:val="000000"/>
        </w:rPr>
        <w:t xml:space="preserve"> при простудных заболеваниях, ожогах и т.д.;</w:t>
      </w:r>
    </w:p>
    <w:p w:rsidR="00AF08F3" w:rsidRDefault="00AF08F3" w:rsidP="00AF08F3">
      <w:pPr>
        <w:pStyle w:val="a3"/>
        <w:shd w:val="clear" w:color="auto" w:fill="FFFFFF"/>
        <w:spacing w:before="0" w:beforeAutospacing="0" w:after="0" w:afterAutospacing="0"/>
      </w:pPr>
      <w:r w:rsidRPr="00820FAA">
        <w:rPr>
          <w:color w:val="000000"/>
        </w:rPr>
        <w:t>-характеризовать особенности высшей нервной деятельности человека и роль речи в развитии человека.</w:t>
      </w:r>
    </w:p>
    <w:p w:rsidR="00F87BD0" w:rsidRDefault="00F87BD0" w:rsidP="00AF08F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F08F3" w:rsidRPr="00B631E0" w:rsidRDefault="00AF08F3" w:rsidP="00AF08F3">
      <w:pPr>
        <w:spacing w:after="0"/>
        <w:rPr>
          <w:rFonts w:ascii="Times New Roman" w:hAnsi="Times New Roman"/>
          <w:sz w:val="24"/>
          <w:szCs w:val="24"/>
        </w:rPr>
      </w:pPr>
      <w:r w:rsidRPr="00B631E0">
        <w:rPr>
          <w:rFonts w:ascii="Times New Roman" w:hAnsi="Times New Roman"/>
          <w:b/>
          <w:sz w:val="24"/>
          <w:szCs w:val="24"/>
        </w:rPr>
        <w:lastRenderedPageBreak/>
        <w:t>Ученик получит возможность научиться</w:t>
      </w:r>
      <w:r w:rsidRPr="00B631E0">
        <w:rPr>
          <w:rFonts w:ascii="Times New Roman" w:hAnsi="Times New Roman"/>
          <w:sz w:val="24"/>
          <w:szCs w:val="24"/>
        </w:rPr>
        <w:t xml:space="preserve">:  </w:t>
      </w:r>
    </w:p>
    <w:p w:rsidR="00AF08F3" w:rsidRPr="00B631E0" w:rsidRDefault="00AF08F3" w:rsidP="00AF08F3">
      <w:pPr>
        <w:pStyle w:val="a3"/>
        <w:spacing w:before="0" w:beforeAutospacing="0" w:after="0" w:afterAutospacing="0"/>
        <w:jc w:val="both"/>
      </w:pPr>
      <w:r w:rsidRPr="00B631E0">
        <w:t>объяснять: роль биологии в формировании научного мировоззрения;</w:t>
      </w:r>
    </w:p>
    <w:p w:rsidR="00AF08F3" w:rsidRPr="00B631E0" w:rsidRDefault="00AF08F3" w:rsidP="00AF08F3">
      <w:pPr>
        <w:pStyle w:val="a3"/>
        <w:spacing w:before="0" w:beforeAutospacing="0" w:after="0" w:afterAutospacing="0"/>
        <w:jc w:val="both"/>
      </w:pPr>
      <w:r w:rsidRPr="00B631E0">
        <w:t xml:space="preserve"> вклад биологических теорий в формирование современной естественнонаучной картины мира;</w:t>
      </w:r>
    </w:p>
    <w:p w:rsidR="00AF08F3" w:rsidRPr="00B631E0" w:rsidRDefault="00AF08F3" w:rsidP="00AF08F3">
      <w:pPr>
        <w:pStyle w:val="a3"/>
        <w:spacing w:before="0" w:beforeAutospacing="0" w:after="0" w:afterAutospacing="0"/>
        <w:jc w:val="both"/>
      </w:pPr>
      <w:r w:rsidRPr="00B631E0">
        <w:t xml:space="preserve">единство живой и неживой природы, родство живых организмов; </w:t>
      </w:r>
    </w:p>
    <w:p w:rsidR="00AF08F3" w:rsidRPr="00B631E0" w:rsidRDefault="00AF08F3" w:rsidP="00AF08F3">
      <w:pPr>
        <w:pStyle w:val="a3"/>
        <w:spacing w:before="0" w:beforeAutospacing="0" w:after="0" w:afterAutospacing="0"/>
        <w:jc w:val="both"/>
      </w:pPr>
      <w:r w:rsidRPr="00B631E0">
        <w:t>отрицательное</w:t>
      </w:r>
      <w:r>
        <w:t xml:space="preserve"> </w:t>
      </w:r>
      <w:r w:rsidRPr="00B631E0">
        <w:t xml:space="preserve">влияние алкоголя, никотина, наркотических веществ на развитие зародыша человека; </w:t>
      </w:r>
    </w:p>
    <w:p w:rsidR="00AF08F3" w:rsidRPr="00B631E0" w:rsidRDefault="00AF08F3" w:rsidP="00AF08F3">
      <w:pPr>
        <w:pStyle w:val="a3"/>
        <w:spacing w:before="0" w:beforeAutospacing="0" w:after="0" w:afterAutospacing="0"/>
        <w:jc w:val="both"/>
      </w:pPr>
      <w:r w:rsidRPr="00B631E0">
        <w:t xml:space="preserve">влияние мутагенов на организм человека, экологических факторов на организмы; </w:t>
      </w:r>
    </w:p>
    <w:p w:rsidR="00AF08F3" w:rsidRPr="00B631E0" w:rsidRDefault="00AF08F3" w:rsidP="00AF08F3">
      <w:pPr>
        <w:pStyle w:val="a3"/>
        <w:spacing w:before="0" w:beforeAutospacing="0" w:after="0" w:afterAutospacing="0"/>
        <w:jc w:val="both"/>
      </w:pPr>
      <w:r w:rsidRPr="00B631E0">
        <w:t>взаимосвязи организмов и окружающей среды;</w:t>
      </w:r>
    </w:p>
    <w:p w:rsidR="00AF08F3" w:rsidRPr="00B631E0" w:rsidRDefault="00AF08F3" w:rsidP="00AF08F3">
      <w:pPr>
        <w:pStyle w:val="a3"/>
        <w:spacing w:before="0" w:beforeAutospacing="0" w:after="0" w:afterAutospacing="0"/>
        <w:jc w:val="both"/>
      </w:pPr>
      <w:r w:rsidRPr="00B631E0">
        <w:t xml:space="preserve"> причины эволюции,</w:t>
      </w:r>
      <w:r>
        <w:t xml:space="preserve"> </w:t>
      </w:r>
      <w:r w:rsidRPr="00B631E0">
        <w:t>изменяемости видов, нарушений развития организмов, наследственных</w:t>
      </w:r>
      <w:r>
        <w:t xml:space="preserve"> </w:t>
      </w:r>
      <w:r w:rsidRPr="00B631E0">
        <w:t xml:space="preserve">заболеваний, мутаций, устойчивости и смены экосистем; необходимости </w:t>
      </w:r>
      <w:r>
        <w:t xml:space="preserve">сохранения многообразия видов; </w:t>
      </w:r>
    </w:p>
    <w:p w:rsidR="00AF08F3" w:rsidRPr="00B631E0" w:rsidRDefault="00AF08F3" w:rsidP="00AF08F3">
      <w:pPr>
        <w:pStyle w:val="a3"/>
        <w:spacing w:before="0" w:beforeAutospacing="0" w:after="0" w:afterAutospacing="0"/>
        <w:jc w:val="both"/>
      </w:pPr>
      <w:r w:rsidRPr="00B631E0">
        <w:t xml:space="preserve">описывать особей видов по морфологическому критерию; </w:t>
      </w:r>
    </w:p>
    <w:p w:rsidR="00AF08F3" w:rsidRPr="00B631E0" w:rsidRDefault="00AF08F3" w:rsidP="00AF08F3">
      <w:pPr>
        <w:pStyle w:val="a3"/>
        <w:spacing w:before="0" w:beforeAutospacing="0" w:after="0" w:afterAutospacing="0"/>
        <w:jc w:val="both"/>
      </w:pPr>
      <w:r w:rsidRPr="00B631E0">
        <w:t xml:space="preserve">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  </w:t>
      </w:r>
      <w:r>
        <w:t xml:space="preserve">                                                                                                                                           </w:t>
      </w:r>
      <w:r w:rsidRPr="00B631E0">
        <w:t xml:space="preserve">сравнивать: биологические объекты (тела живой и неживой природы по химическому составу, зародыши человека и других млекопитающих, </w:t>
      </w:r>
    </w:p>
    <w:p w:rsidR="00AF08F3" w:rsidRPr="00B631E0" w:rsidRDefault="00AF08F3" w:rsidP="00AF08F3">
      <w:pPr>
        <w:pStyle w:val="a3"/>
        <w:spacing w:before="0" w:beforeAutospacing="0" w:after="0" w:afterAutospacing="0"/>
        <w:jc w:val="both"/>
      </w:pPr>
      <w:r w:rsidRPr="00B631E0">
        <w:t xml:space="preserve">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 </w:t>
      </w:r>
    </w:p>
    <w:p w:rsidR="00AF08F3" w:rsidRDefault="00AF08F3" w:rsidP="00AF08F3">
      <w:pPr>
        <w:pStyle w:val="a3"/>
        <w:spacing w:before="0" w:beforeAutospacing="0" w:after="0" w:afterAutospacing="0"/>
        <w:jc w:val="both"/>
      </w:pPr>
      <w:r w:rsidRPr="00B631E0">
        <w:t xml:space="preserve">работать с научной литературой; проводить биологические опыты и исследование по той или иной биологической проблеме. </w:t>
      </w:r>
    </w:p>
    <w:p w:rsidR="004A59FD" w:rsidRPr="004A59FD" w:rsidRDefault="00F5438F" w:rsidP="004A59FD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</w:t>
      </w:r>
      <w:r w:rsidR="004A59FD" w:rsidRPr="004A59FD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</w:t>
      </w:r>
      <w:r w:rsidR="004A59FD" w:rsidRPr="004A59FD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Система оценки индивидуальных достижений обучающихся</w:t>
      </w:r>
    </w:p>
    <w:p w:rsidR="00954707" w:rsidRDefault="004A59FD" w:rsidP="00B729C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A59FD">
        <w:rPr>
          <w:rFonts w:ascii="Times New Roman" w:hAnsi="Times New Roman"/>
          <w:b/>
          <w:bCs/>
          <w:color w:val="000000"/>
          <w:sz w:val="24"/>
          <w:szCs w:val="24"/>
        </w:rPr>
        <w:t>Оценка устного ответа учащихся</w:t>
      </w:r>
      <w:r w:rsidR="00B729C2" w:rsidRPr="00B729C2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="006B13F7">
        <w:rPr>
          <w:rFonts w:ascii="Times New Roman" w:hAnsi="Times New Roman"/>
          <w:color w:val="000000"/>
          <w:sz w:val="24"/>
          <w:szCs w:val="24"/>
        </w:rPr>
        <w:t>Оценка</w:t>
      </w:r>
      <w:r w:rsidRPr="004A59FD">
        <w:rPr>
          <w:rFonts w:ascii="Times New Roman" w:hAnsi="Times New Roman"/>
          <w:color w:val="000000"/>
          <w:sz w:val="24"/>
          <w:szCs w:val="24"/>
        </w:rPr>
        <w:t xml:space="preserve"> "5" ставится в случае:                                                                                                                                                  1. Знания, понимания, глубины усвоения обучающимся всего объёма программного материала. </w:t>
      </w:r>
      <w:r w:rsidRPr="004A59FD">
        <w:rPr>
          <w:rFonts w:ascii="Times New Roman" w:hAnsi="Times New Roman"/>
          <w:color w:val="000000"/>
          <w:sz w:val="24"/>
          <w:szCs w:val="24"/>
        </w:rPr>
        <w:br/>
        <w:t xml:space="preserve">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4A59FD">
        <w:rPr>
          <w:rFonts w:ascii="Times New Roman" w:hAnsi="Times New Roman"/>
          <w:color w:val="000000"/>
          <w:sz w:val="24"/>
          <w:szCs w:val="24"/>
        </w:rPr>
        <w:t>межпредметные</w:t>
      </w:r>
      <w:proofErr w:type="spellEnd"/>
      <w:r w:rsidRPr="004A59FD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4A59FD">
        <w:rPr>
          <w:rFonts w:ascii="Times New Roman" w:hAnsi="Times New Roman"/>
          <w:color w:val="000000"/>
          <w:sz w:val="24"/>
          <w:szCs w:val="24"/>
        </w:rPr>
        <w:t>внутрипредметные</w:t>
      </w:r>
      <w:proofErr w:type="spellEnd"/>
      <w:r w:rsidRPr="004A59FD">
        <w:rPr>
          <w:rFonts w:ascii="Times New Roman" w:hAnsi="Times New Roman"/>
          <w:color w:val="000000"/>
          <w:sz w:val="24"/>
          <w:szCs w:val="24"/>
        </w:rPr>
        <w:t xml:space="preserve"> связи, творчески применяет полученные знания в незнакомой ситуации.                                                                                                              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                                                                                                                       </w:t>
      </w:r>
    </w:p>
    <w:p w:rsidR="00954707" w:rsidRDefault="00954707" w:rsidP="00B729C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B13F7" w:rsidRDefault="006B13F7" w:rsidP="00B729C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Оценка</w:t>
      </w:r>
      <w:r w:rsidR="004A59FD" w:rsidRPr="004A59FD">
        <w:rPr>
          <w:rFonts w:ascii="Times New Roman" w:hAnsi="Times New Roman"/>
          <w:color w:val="000000"/>
          <w:sz w:val="24"/>
          <w:szCs w:val="24"/>
        </w:rPr>
        <w:t xml:space="preserve"> "4":                                                                                                                                                                                1. Знание всего изученного программного материала.                                                                                                                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="004A59FD" w:rsidRPr="004A59FD">
        <w:rPr>
          <w:rFonts w:ascii="Times New Roman" w:hAnsi="Times New Roman"/>
          <w:color w:val="000000"/>
          <w:sz w:val="24"/>
          <w:szCs w:val="24"/>
        </w:rPr>
        <w:t>внутрипредметные</w:t>
      </w:r>
      <w:proofErr w:type="spellEnd"/>
      <w:r w:rsidR="004A59FD" w:rsidRPr="004A59FD">
        <w:rPr>
          <w:rFonts w:ascii="Times New Roman" w:hAnsi="Times New Roman"/>
          <w:color w:val="000000"/>
          <w:sz w:val="24"/>
          <w:szCs w:val="24"/>
        </w:rPr>
        <w:t xml:space="preserve"> связи, применять полученные знания на практике.                                                                                                                                                                3. Незначительные (негрубые) ошибки и недочёты при воспроизведении изученного материала, соблюдение основных правил культуры устной речи.         </w:t>
      </w:r>
    </w:p>
    <w:p w:rsidR="004A59FD" w:rsidRPr="004A59FD" w:rsidRDefault="004A59FD" w:rsidP="00B729C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A59F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</w:t>
      </w:r>
    </w:p>
    <w:p w:rsidR="006B13F7" w:rsidRDefault="006B13F7" w:rsidP="00B729C2">
      <w:pPr>
        <w:spacing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Оценка</w:t>
      </w:r>
      <w:r w:rsidR="004A59FD" w:rsidRPr="004A59FD">
        <w:rPr>
          <w:rFonts w:ascii="Times New Roman" w:hAnsi="Times New Roman"/>
          <w:color w:val="000000"/>
          <w:sz w:val="24"/>
          <w:szCs w:val="24"/>
        </w:rPr>
        <w:t xml:space="preserve"> "3" (уровень представлений, сочетающихся с элементами научных понятий): </w:t>
      </w:r>
      <w:r w:rsidR="004A59FD" w:rsidRPr="004A59FD">
        <w:rPr>
          <w:rFonts w:ascii="Times New Roman" w:hAnsi="Times New Roman"/>
          <w:color w:val="000000"/>
          <w:sz w:val="24"/>
          <w:szCs w:val="24"/>
        </w:rPr>
        <w:br/>
        <w:t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 </w:t>
      </w:r>
      <w:r w:rsidR="004A59FD" w:rsidRPr="004A59FD">
        <w:rPr>
          <w:rFonts w:ascii="Times New Roman" w:hAnsi="Times New Roman"/>
          <w:color w:val="000000"/>
          <w:sz w:val="24"/>
          <w:szCs w:val="24"/>
        </w:rPr>
        <w:br/>
        <w:t>2. Умение работать на уровне воспроизведения, затруднения при ответах на видоизменённые вопросы. </w:t>
      </w:r>
      <w:r w:rsidR="004A59FD" w:rsidRPr="004A59FD">
        <w:rPr>
          <w:rFonts w:ascii="Times New Roman" w:hAnsi="Times New Roman"/>
          <w:color w:val="000000"/>
          <w:sz w:val="24"/>
          <w:szCs w:val="24"/>
        </w:rPr>
        <w:br/>
      </w:r>
      <w:r w:rsidR="004A59FD" w:rsidRPr="004A59FD">
        <w:rPr>
          <w:rFonts w:ascii="Times New Roman" w:hAnsi="Times New Roman"/>
          <w:color w:val="000000"/>
          <w:sz w:val="24"/>
          <w:szCs w:val="24"/>
        </w:rPr>
        <w:lastRenderedPageBreak/>
        <w:t xml:space="preserve"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        </w:t>
      </w:r>
    </w:p>
    <w:p w:rsidR="004A59FD" w:rsidRPr="004A59FD" w:rsidRDefault="006B13F7" w:rsidP="00B729C2">
      <w:pPr>
        <w:spacing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Оценка</w:t>
      </w:r>
      <w:r w:rsidR="004A59FD" w:rsidRPr="004A59FD">
        <w:rPr>
          <w:rFonts w:ascii="Times New Roman" w:hAnsi="Times New Roman"/>
          <w:color w:val="000000"/>
          <w:sz w:val="24"/>
          <w:szCs w:val="24"/>
        </w:rPr>
        <w:t xml:space="preserve"> "2":                                                                                                                                                                                   1. Знание и усвоение материала на уровне ниже минимальных требований программы, отдельные представления об изученном материале.                                                                                                                                   2. Отсутствие умений работать на уровне воспроизведения, затруднения при ответах на стандартные вопросы. </w:t>
      </w:r>
      <w:r w:rsidR="004A59FD" w:rsidRPr="004A59FD">
        <w:rPr>
          <w:rFonts w:ascii="Times New Roman" w:hAnsi="Times New Roman"/>
          <w:color w:val="000000"/>
          <w:sz w:val="24"/>
          <w:szCs w:val="24"/>
        </w:rPr>
        <w:br/>
        <w:t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</w:t>
      </w:r>
    </w:p>
    <w:p w:rsidR="00094AF2" w:rsidRDefault="004A59FD" w:rsidP="004A59FD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A59FD">
        <w:rPr>
          <w:rFonts w:ascii="Times New Roman" w:hAnsi="Times New Roman"/>
          <w:b/>
          <w:bCs/>
          <w:color w:val="000000"/>
          <w:sz w:val="24"/>
          <w:szCs w:val="24"/>
        </w:rPr>
        <w:t>Оценка выполнения практических (лабораторных) работ</w:t>
      </w:r>
      <w:r w:rsidR="00B729C2" w:rsidRPr="00B729C2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</w:t>
      </w:r>
      <w:r w:rsidR="006B13F7">
        <w:rPr>
          <w:rFonts w:ascii="Times New Roman" w:hAnsi="Times New Roman"/>
          <w:color w:val="000000"/>
          <w:sz w:val="24"/>
          <w:szCs w:val="24"/>
        </w:rPr>
        <w:t>Оценка</w:t>
      </w:r>
      <w:r w:rsidRPr="004A59FD">
        <w:rPr>
          <w:rFonts w:ascii="Times New Roman" w:hAnsi="Times New Roman"/>
          <w:color w:val="000000"/>
          <w:sz w:val="24"/>
          <w:szCs w:val="24"/>
        </w:rPr>
        <w:t xml:space="preserve"> "5" ставится, если ученик:                                                                                                                         1.Правильно определил цель опыта.                                                                                                                                                      2. Выполнил работу в полном объеме с соблюдением необходимой последовательности проведения опытов и измерений.                                                                                                                              3.Самостоятельно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точностью.                                                                                                                                    4.Научно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выводы.                                                                                                                       5.Проявляет организационно-трудовые умения (поддерживает чистоту рабочего места и порядок на столе, экономно использует расходные материалы).                                                               6.Эксперимент осуществляет по плану с учетом техники безопасности и правил работы с материалами и оборудованием.                                                                                                                          </w:t>
      </w:r>
      <w:r w:rsidR="006B13F7">
        <w:rPr>
          <w:rFonts w:ascii="Times New Roman" w:hAnsi="Times New Roman"/>
          <w:color w:val="000000"/>
          <w:sz w:val="24"/>
          <w:szCs w:val="24"/>
        </w:rPr>
        <w:t>Оценка</w:t>
      </w:r>
      <w:r w:rsidRPr="004A59FD">
        <w:rPr>
          <w:rFonts w:ascii="Times New Roman" w:hAnsi="Times New Roman"/>
          <w:color w:val="000000"/>
          <w:sz w:val="24"/>
          <w:szCs w:val="24"/>
        </w:rPr>
        <w:t xml:space="preserve"> "4" ставится, если ученик:                                                                                                                                  1. Опыт проводил в условиях, не обеспечивающих достаточной точности измерений.                                                  2. Или было допущено два-три недочета.                                                                                                                                   3. Или не более одной негрубой ошибки и одного недочета.                                                                                                     4. Или эксперимент проведен не полностью.                                                                                                                          5. Или в описании наблюдений из опыта допустил неточности, выводы сделал неполные.                       </w:t>
      </w:r>
    </w:p>
    <w:p w:rsidR="00954707" w:rsidRDefault="006B13F7" w:rsidP="00F87B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Оценка</w:t>
      </w:r>
      <w:r w:rsidR="004A59FD" w:rsidRPr="004A59FD">
        <w:rPr>
          <w:rFonts w:ascii="Times New Roman" w:hAnsi="Times New Roman"/>
          <w:color w:val="000000"/>
          <w:sz w:val="24"/>
          <w:szCs w:val="24"/>
        </w:rPr>
        <w:t xml:space="preserve"> "3" ставится, если ученик:                                                                                                                                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работы.                                                                                                        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выводов.                                                                                                                       </w:t>
      </w:r>
    </w:p>
    <w:p w:rsidR="006B13F7" w:rsidRDefault="004A59FD" w:rsidP="00F87BD0">
      <w:pPr>
        <w:spacing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A59FD">
        <w:rPr>
          <w:rFonts w:ascii="Times New Roman" w:hAnsi="Times New Roman"/>
          <w:color w:val="000000"/>
          <w:sz w:val="24"/>
          <w:szCs w:val="24"/>
        </w:rPr>
        <w:t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выполнения.                                                                    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</w:r>
      <w:r w:rsidR="00B729C2" w:rsidRPr="00B729C2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B729C2" w:rsidRPr="00E04573" w:rsidRDefault="00B729C2" w:rsidP="004A59FD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729C2">
        <w:rPr>
          <w:rFonts w:ascii="Times New Roman" w:hAnsi="Times New Roman"/>
          <w:color w:val="000000"/>
          <w:sz w:val="24"/>
          <w:szCs w:val="24"/>
        </w:rPr>
        <w:lastRenderedPageBreak/>
        <w:t xml:space="preserve">  </w:t>
      </w:r>
      <w:r w:rsidR="006B13F7">
        <w:rPr>
          <w:rFonts w:ascii="Times New Roman" w:hAnsi="Times New Roman"/>
          <w:color w:val="000000"/>
          <w:sz w:val="24"/>
          <w:szCs w:val="24"/>
        </w:rPr>
        <w:t>Оценка</w:t>
      </w:r>
      <w:r w:rsidR="004A59FD" w:rsidRPr="004A59FD">
        <w:rPr>
          <w:rFonts w:ascii="Times New Roman" w:hAnsi="Times New Roman"/>
          <w:color w:val="000000"/>
          <w:sz w:val="24"/>
          <w:szCs w:val="24"/>
        </w:rPr>
        <w:t xml:space="preserve"> "2" ставится, если ученик:                                                                                                                                         1. Не определил самостоятельно цель опыта; выполнил работу не полностью, не подготовил нужное оборудование, и объем выполненной части работы не позволяет сделать правильных выводов.</w:t>
      </w:r>
      <w:r w:rsidR="004A59FD" w:rsidRPr="004A59FD">
        <w:rPr>
          <w:rFonts w:ascii="Times New Roman" w:hAnsi="Times New Roman"/>
          <w:color w:val="000000"/>
          <w:sz w:val="24"/>
          <w:szCs w:val="24"/>
        </w:rPr>
        <w:br/>
        <w:t>2. Или опыты, измерения, вычисления, наблюдения производились неправильно.</w:t>
      </w:r>
      <w:r w:rsidR="004A59FD" w:rsidRPr="004A59FD">
        <w:rPr>
          <w:rFonts w:ascii="Times New Roman" w:hAnsi="Times New Roman"/>
          <w:color w:val="000000"/>
          <w:sz w:val="24"/>
          <w:szCs w:val="24"/>
        </w:rPr>
        <w:br/>
        <w:t>3. Или в ходе работы и в отчете обнаружились в совокупности все недостатки, отмеченные в требованиях к оценке "3".                                                                                                                                        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                                                                           Оценка за лабораторную(практическую) работу складывается из двух оценок (за устную работу на уроке и оформление работы)</w:t>
      </w:r>
    </w:p>
    <w:p w:rsidR="006B13F7" w:rsidRDefault="004A59FD" w:rsidP="006B13F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A59FD">
        <w:rPr>
          <w:rFonts w:ascii="Times New Roman" w:hAnsi="Times New Roman"/>
          <w:b/>
          <w:bCs/>
          <w:color w:val="000000"/>
          <w:sz w:val="24"/>
          <w:szCs w:val="24"/>
        </w:rPr>
        <w:t>Оценка самостоятельных письменных и контрольных работ.</w:t>
      </w:r>
      <w:r w:rsidR="00B729C2" w:rsidRPr="00B729C2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</w:t>
      </w:r>
      <w:r w:rsidR="006B13F7">
        <w:rPr>
          <w:rFonts w:ascii="Times New Roman" w:hAnsi="Times New Roman"/>
          <w:color w:val="000000"/>
          <w:sz w:val="24"/>
          <w:szCs w:val="24"/>
        </w:rPr>
        <w:t>Оценка</w:t>
      </w:r>
      <w:r w:rsidRPr="004A59FD">
        <w:rPr>
          <w:rFonts w:ascii="Times New Roman" w:hAnsi="Times New Roman"/>
          <w:color w:val="000000"/>
          <w:sz w:val="24"/>
          <w:szCs w:val="24"/>
        </w:rPr>
        <w:t xml:space="preserve"> "5" ставится, если ученик:                                                                                                                                            1. Выполнил работу без ошибок и недочетов.                                                                                             2.Допустил не более одного недочета.     </w:t>
      </w:r>
    </w:p>
    <w:p w:rsidR="00104DF8" w:rsidRDefault="004A59FD" w:rsidP="006B13F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A59FD">
        <w:rPr>
          <w:rFonts w:ascii="Times New Roman" w:hAnsi="Times New Roman"/>
          <w:color w:val="000000"/>
          <w:sz w:val="24"/>
          <w:szCs w:val="24"/>
        </w:rPr>
        <w:t xml:space="preserve"> Отметка "4" ставится, если ученик выполнил работу полностью, но допустил в ней:                                                 1. Не более одной негрубой ошибки и одного недочета.                                                                                                                   2. Или не более двух недочетов. </w:t>
      </w:r>
    </w:p>
    <w:p w:rsidR="00104DF8" w:rsidRDefault="004A59FD" w:rsidP="006B13F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A59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B13F7">
        <w:rPr>
          <w:rFonts w:ascii="Times New Roman" w:hAnsi="Times New Roman"/>
          <w:color w:val="000000"/>
          <w:sz w:val="24"/>
          <w:szCs w:val="24"/>
        </w:rPr>
        <w:t>Оценка</w:t>
      </w:r>
      <w:r w:rsidRPr="004A59FD">
        <w:rPr>
          <w:rFonts w:ascii="Times New Roman" w:hAnsi="Times New Roman"/>
          <w:color w:val="000000"/>
          <w:sz w:val="24"/>
          <w:szCs w:val="24"/>
        </w:rPr>
        <w:t xml:space="preserve"> "3" ставится, если ученик правильно выполнил не менее 2/3 работы или допустил:                                                          1. Не более двух грубых ошибок.                                                                                                                                              2. Или не более одной грубой и одной негрубой ошибки и одного недочета.                                                                         3. Или не более двух-трех негрубых ошибок.                                                                                                                     4. Или одной негрубой ошибки и трех недочетов.                                                                                                                            5. Или при отсутствии ошибок, но при наличии четырех-пяти недочетов.  </w:t>
      </w:r>
    </w:p>
    <w:p w:rsidR="004A59FD" w:rsidRPr="006B13F7" w:rsidRDefault="006B13F7" w:rsidP="006B13F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Оценка</w:t>
      </w:r>
      <w:r w:rsidR="004A59FD" w:rsidRPr="004A59FD">
        <w:rPr>
          <w:rFonts w:ascii="Times New Roman" w:hAnsi="Times New Roman"/>
          <w:color w:val="000000"/>
          <w:sz w:val="24"/>
          <w:szCs w:val="24"/>
        </w:rPr>
        <w:t xml:space="preserve"> "2" ставится, если ученик:                                                                                                                      1. Допустил число ошибок и недочетов превосходящее норму, при которой может быть выставлена оценка "3"                                                                                                                                                                                     .2. Или если правильно выполнил менее половины работы.</w:t>
      </w:r>
    </w:p>
    <w:p w:rsidR="0006266D" w:rsidRPr="0006266D" w:rsidRDefault="0006266D" w:rsidP="0006266D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06266D">
        <w:rPr>
          <w:rFonts w:ascii="Times New Roman" w:eastAsia="Calibri" w:hAnsi="Times New Roman"/>
          <w:b/>
          <w:color w:val="000000"/>
          <w:sz w:val="24"/>
          <w:szCs w:val="24"/>
        </w:rPr>
        <w:t>Критерии оценивания тестовых заданий</w:t>
      </w:r>
    </w:p>
    <w:p w:rsidR="0006266D" w:rsidRPr="0006266D" w:rsidRDefault="0006266D" w:rsidP="0006266D">
      <w:pPr>
        <w:spacing w:after="150" w:line="300" w:lineRule="atLeast"/>
        <w:rPr>
          <w:rFonts w:ascii="Times New Roman" w:eastAsia="Calibri" w:hAnsi="Times New Roman"/>
          <w:color w:val="000000"/>
          <w:sz w:val="24"/>
          <w:szCs w:val="24"/>
        </w:rPr>
      </w:pPr>
      <w:r w:rsidRPr="0006266D">
        <w:rPr>
          <w:rFonts w:ascii="Times New Roman" w:eastAsia="Calibri" w:hAnsi="Times New Roman"/>
          <w:sz w:val="24"/>
          <w:szCs w:val="24"/>
        </w:rPr>
        <w:t xml:space="preserve">«5»: 80 – 100 % от общего числа баллов                                                                                                                       «4»: 70 - 79 %                                                                                                                                                                             «3»: 50 - 69 %                                                                                                                                                                                    «2»: менее 50% </w:t>
      </w:r>
    </w:p>
    <w:p w:rsidR="0006266D" w:rsidRPr="0006266D" w:rsidRDefault="0006266D" w:rsidP="000626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266D">
        <w:rPr>
          <w:rFonts w:ascii="Times New Roman" w:hAnsi="Times New Roman"/>
          <w:b/>
          <w:bCs/>
          <w:color w:val="000000"/>
          <w:sz w:val="24"/>
          <w:szCs w:val="24"/>
        </w:rPr>
        <w:t>Критерии оценивания проектов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 </w:t>
      </w:r>
      <w:r w:rsidRPr="0006266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Критерий 1. </w:t>
      </w:r>
      <w:r w:rsidRPr="0006266D">
        <w:rPr>
          <w:rFonts w:ascii="Times New Roman" w:hAnsi="Times New Roman"/>
          <w:b/>
          <w:bCs/>
          <w:color w:val="000000"/>
          <w:sz w:val="24"/>
          <w:szCs w:val="24"/>
        </w:rPr>
        <w:t>Постановка цели проекта (максимум 3 балла):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Цель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не сформулирована -0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Цель сформулирована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нечетко-1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Цель сформулирована, но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не обоснована-2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Цель четко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сформулирована</w:t>
      </w:r>
      <w:r w:rsidRPr="0006266D">
        <w:rPr>
          <w:rFonts w:ascii="Times New Roman" w:hAnsi="Times New Roman"/>
          <w:color w:val="000000"/>
          <w:sz w:val="24"/>
          <w:szCs w:val="24"/>
        </w:rPr>
        <w:t> и убедительно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обоснована-3</w:t>
      </w:r>
    </w:p>
    <w:p w:rsidR="0006266D" w:rsidRPr="0006266D" w:rsidRDefault="0006266D" w:rsidP="0006266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87BD0" w:rsidRDefault="00F87BD0" w:rsidP="0006266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Критерий 2. </w:t>
      </w:r>
      <w:r w:rsidRPr="0006266D">
        <w:rPr>
          <w:rFonts w:ascii="Times New Roman" w:hAnsi="Times New Roman"/>
          <w:b/>
          <w:bCs/>
          <w:color w:val="000000"/>
          <w:sz w:val="24"/>
          <w:szCs w:val="24"/>
        </w:rPr>
        <w:t>Планирование путей достижения цели проекта (максимум 3 балла):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План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отсутствует-0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Представленный план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не ведет к достижению</w:t>
      </w:r>
      <w:r w:rsidRPr="0006266D">
        <w:rPr>
          <w:rFonts w:ascii="Times New Roman" w:hAnsi="Times New Roman"/>
          <w:color w:val="000000"/>
          <w:sz w:val="24"/>
          <w:szCs w:val="24"/>
        </w:rPr>
        <w:t> цели проекта-1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Представлен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краткий план</w:t>
      </w:r>
      <w:r w:rsidRPr="0006266D">
        <w:rPr>
          <w:rFonts w:ascii="Times New Roman" w:hAnsi="Times New Roman"/>
          <w:color w:val="000000"/>
          <w:sz w:val="24"/>
          <w:szCs w:val="24"/>
        </w:rPr>
        <w:t> достижения цели проекта-2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Представлен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развернутый, план</w:t>
      </w:r>
      <w:r w:rsidRPr="0006266D">
        <w:rPr>
          <w:rFonts w:ascii="Times New Roman" w:hAnsi="Times New Roman"/>
          <w:color w:val="000000"/>
          <w:sz w:val="24"/>
          <w:szCs w:val="24"/>
        </w:rPr>
        <w:t> достижения цели проекта-3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Представлен развернутый,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 детализированный план</w:t>
      </w:r>
      <w:r w:rsidRPr="0006266D">
        <w:rPr>
          <w:rFonts w:ascii="Times New Roman" w:hAnsi="Times New Roman"/>
          <w:color w:val="000000"/>
          <w:sz w:val="24"/>
          <w:szCs w:val="24"/>
        </w:rPr>
        <w:t> достижения цели проекта-4</w:t>
      </w:r>
    </w:p>
    <w:p w:rsidR="0006266D" w:rsidRPr="0006266D" w:rsidRDefault="0006266D" w:rsidP="0006266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Критерий 3. </w:t>
      </w:r>
      <w:r w:rsidRPr="0006266D">
        <w:rPr>
          <w:rFonts w:ascii="Times New Roman" w:hAnsi="Times New Roman"/>
          <w:b/>
          <w:bCs/>
          <w:color w:val="000000"/>
          <w:sz w:val="24"/>
          <w:szCs w:val="24"/>
        </w:rPr>
        <w:t>Разнообразие источников информации, целесообразность их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b/>
          <w:bCs/>
          <w:color w:val="000000"/>
          <w:sz w:val="24"/>
          <w:szCs w:val="24"/>
        </w:rPr>
        <w:t>использования (максимум 3 балла):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Использована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не соответствующая </w:t>
      </w:r>
      <w:r w:rsidRPr="0006266D">
        <w:rPr>
          <w:rFonts w:ascii="Times New Roman" w:hAnsi="Times New Roman"/>
          <w:color w:val="000000"/>
          <w:sz w:val="24"/>
          <w:szCs w:val="24"/>
        </w:rPr>
        <w:t>теме и цели проекта информация-0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bCs/>
          <w:color w:val="000000"/>
          <w:sz w:val="24"/>
          <w:szCs w:val="24"/>
        </w:rPr>
        <w:t>Большая часть</w:t>
      </w:r>
      <w:r w:rsidRPr="0006266D">
        <w:rPr>
          <w:rFonts w:ascii="Times New Roman" w:hAnsi="Times New Roman"/>
          <w:color w:val="000000"/>
          <w:sz w:val="24"/>
          <w:szCs w:val="24"/>
        </w:rPr>
        <w:t> представленной информации не относится к теме работы-1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Работа содержит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незначительный объем</w:t>
      </w:r>
      <w:r w:rsidRPr="0006266D">
        <w:rPr>
          <w:rFonts w:ascii="Times New Roman" w:hAnsi="Times New Roman"/>
          <w:color w:val="000000"/>
          <w:sz w:val="24"/>
          <w:szCs w:val="24"/>
        </w:rPr>
        <w:t> подходящей информации из</w:t>
      </w:r>
      <w:r w:rsidR="00F87B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ограниченного</w:t>
      </w:r>
      <w:r w:rsidRPr="0006266D">
        <w:rPr>
          <w:rFonts w:ascii="Times New Roman" w:hAnsi="Times New Roman"/>
          <w:color w:val="000000"/>
          <w:sz w:val="24"/>
          <w:szCs w:val="24"/>
        </w:rPr>
        <w:t> числа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однотипных </w:t>
      </w:r>
      <w:r w:rsidRPr="0006266D">
        <w:rPr>
          <w:rFonts w:ascii="Times New Roman" w:hAnsi="Times New Roman"/>
          <w:color w:val="000000"/>
          <w:sz w:val="24"/>
          <w:szCs w:val="24"/>
        </w:rPr>
        <w:t>источников-2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Работа содержит достаточно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полную</w:t>
      </w:r>
      <w:r w:rsidRPr="0006266D">
        <w:rPr>
          <w:rFonts w:ascii="Times New Roman" w:hAnsi="Times New Roman"/>
          <w:color w:val="000000"/>
          <w:sz w:val="24"/>
          <w:szCs w:val="24"/>
        </w:rPr>
        <w:t> информацию из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 xml:space="preserve">разнообразных </w:t>
      </w:r>
      <w:r w:rsidRPr="0006266D">
        <w:rPr>
          <w:rFonts w:ascii="Times New Roman" w:hAnsi="Times New Roman"/>
          <w:color w:val="000000"/>
          <w:sz w:val="24"/>
          <w:szCs w:val="24"/>
        </w:rPr>
        <w:t>источников-3</w:t>
      </w:r>
    </w:p>
    <w:p w:rsidR="0006266D" w:rsidRPr="0006266D" w:rsidRDefault="0006266D" w:rsidP="0006266D">
      <w:pPr>
        <w:shd w:val="clear" w:color="auto" w:fill="FFFFFF"/>
        <w:spacing w:after="0" w:line="240" w:lineRule="auto"/>
        <w:outlineLvl w:val="3"/>
        <w:rPr>
          <w:rFonts w:ascii="Times New Roman" w:hAnsi="Times New Roman"/>
          <w:color w:val="000000"/>
          <w:sz w:val="24"/>
          <w:szCs w:val="24"/>
        </w:rPr>
      </w:pPr>
    </w:p>
    <w:p w:rsidR="0006266D" w:rsidRPr="0006266D" w:rsidRDefault="0006266D" w:rsidP="0006266D">
      <w:pPr>
        <w:shd w:val="clear" w:color="auto" w:fill="FFFFFF"/>
        <w:spacing w:after="0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266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Критерий 4. </w:t>
      </w:r>
      <w:r w:rsidRPr="0006266D">
        <w:rPr>
          <w:rFonts w:ascii="Times New Roman" w:hAnsi="Times New Roman"/>
          <w:b/>
          <w:bCs/>
          <w:color w:val="000000"/>
          <w:sz w:val="24"/>
          <w:szCs w:val="24"/>
        </w:rPr>
        <w:t>Анализ хода работы, выводы и перспективы (максимум 3 балла):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bCs/>
          <w:color w:val="000000"/>
          <w:sz w:val="24"/>
          <w:szCs w:val="24"/>
        </w:rPr>
        <w:t>Не предприняты попытки проанализировать</w:t>
      </w:r>
      <w:r w:rsidRPr="0006266D">
        <w:rPr>
          <w:rFonts w:ascii="Times New Roman" w:hAnsi="Times New Roman"/>
          <w:color w:val="000000"/>
          <w:sz w:val="24"/>
          <w:szCs w:val="24"/>
        </w:rPr>
        <w:t> ход и результат работы-0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Анализ заменен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кратким описанием</w:t>
      </w:r>
      <w:r w:rsidRPr="0006266D">
        <w:rPr>
          <w:rFonts w:ascii="Times New Roman" w:hAnsi="Times New Roman"/>
          <w:color w:val="000000"/>
          <w:sz w:val="24"/>
          <w:szCs w:val="24"/>
        </w:rPr>
        <w:t> хода и порядка работы-1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Представлен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развернутый обзор</w:t>
      </w:r>
      <w:r w:rsidRPr="0006266D">
        <w:rPr>
          <w:rFonts w:ascii="Times New Roman" w:hAnsi="Times New Roman"/>
          <w:color w:val="000000"/>
          <w:sz w:val="24"/>
          <w:szCs w:val="24"/>
        </w:rPr>
        <w:t> работы по достижению целей, заявленных в проекте-2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Представлен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анализ</w:t>
      </w:r>
      <w:r w:rsidRPr="0006266D">
        <w:rPr>
          <w:rFonts w:ascii="Times New Roman" w:hAnsi="Times New Roman"/>
          <w:color w:val="000000"/>
          <w:sz w:val="24"/>
          <w:szCs w:val="24"/>
        </w:rPr>
        <w:t> ситуаций, складывавшихся в ходе работы, сделаны необходимые выводы, намечены перспективы работы-3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266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Критерий 5. </w:t>
      </w:r>
      <w:r w:rsidRPr="0006266D">
        <w:rPr>
          <w:rFonts w:ascii="Times New Roman" w:hAnsi="Times New Roman"/>
          <w:b/>
          <w:bCs/>
          <w:color w:val="000000"/>
          <w:sz w:val="24"/>
          <w:szCs w:val="24"/>
        </w:rPr>
        <w:t xml:space="preserve">Личная заинтересованность автора, творческий подход к работе                    </w:t>
      </w:r>
    </w:p>
    <w:p w:rsidR="0006266D" w:rsidRPr="0006266D" w:rsidRDefault="0006266D" w:rsidP="0006266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b/>
          <w:bCs/>
          <w:color w:val="000000"/>
          <w:sz w:val="24"/>
          <w:szCs w:val="24"/>
        </w:rPr>
        <w:t>(максимум 3 балла):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Работа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шаблонная</w:t>
      </w:r>
      <w:r w:rsidRPr="0006266D">
        <w:rPr>
          <w:rFonts w:ascii="Times New Roman" w:hAnsi="Times New Roman"/>
          <w:color w:val="000000"/>
          <w:sz w:val="24"/>
          <w:szCs w:val="24"/>
        </w:rPr>
        <w:t>, показывающая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формальное</w:t>
      </w:r>
      <w:r w:rsidRPr="0006266D">
        <w:rPr>
          <w:rFonts w:ascii="Times New Roman" w:hAnsi="Times New Roman"/>
          <w:color w:val="000000"/>
          <w:sz w:val="24"/>
          <w:szCs w:val="24"/>
        </w:rPr>
        <w:t> отношение автора-0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Автор проявил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незначительный интерес</w:t>
      </w:r>
      <w:r w:rsidRPr="0006266D">
        <w:rPr>
          <w:rFonts w:ascii="Times New Roman" w:hAnsi="Times New Roman"/>
          <w:color w:val="000000"/>
          <w:sz w:val="24"/>
          <w:szCs w:val="24"/>
        </w:rPr>
        <w:t> к теме проекта, но не продемонстрировал самостоятельности в работе, не использовал возможности творческого подхода-1</w:t>
      </w:r>
    </w:p>
    <w:p w:rsidR="00094AF2" w:rsidRDefault="00094AF2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94AF2" w:rsidRDefault="00094AF2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Работа самостоятельная, демонстрирующая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 xml:space="preserve">серьезную заинтересованность </w:t>
      </w:r>
      <w:r w:rsidRPr="0006266D">
        <w:rPr>
          <w:rFonts w:ascii="Times New Roman" w:hAnsi="Times New Roman"/>
          <w:color w:val="000000"/>
          <w:sz w:val="24"/>
          <w:szCs w:val="24"/>
        </w:rPr>
        <w:t>автора, предпринята попытка представить личный взгляд на тему проекта, применены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элементы творчества-2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Работа отличается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творческим подходом</w:t>
      </w:r>
      <w:r w:rsidRPr="0006266D">
        <w:rPr>
          <w:rFonts w:ascii="Times New Roman" w:hAnsi="Times New Roman"/>
          <w:color w:val="000000"/>
          <w:sz w:val="24"/>
          <w:szCs w:val="24"/>
        </w:rPr>
        <w:t>, собственным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 xml:space="preserve">оригинальным </w:t>
      </w:r>
      <w:r w:rsidRPr="0006266D">
        <w:rPr>
          <w:rFonts w:ascii="Times New Roman" w:hAnsi="Times New Roman"/>
          <w:color w:val="000000"/>
          <w:sz w:val="24"/>
          <w:szCs w:val="24"/>
        </w:rPr>
        <w:t>отношением автора к идее проекта-3</w:t>
      </w:r>
    </w:p>
    <w:p w:rsidR="0006266D" w:rsidRPr="0006266D" w:rsidRDefault="0006266D" w:rsidP="0006266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6266D" w:rsidRPr="0006266D" w:rsidRDefault="0006266D" w:rsidP="0006266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Критерий 6.</w:t>
      </w:r>
      <w:r w:rsidRPr="0006266D">
        <w:rPr>
          <w:rFonts w:ascii="Times New Roman" w:hAnsi="Times New Roman"/>
          <w:b/>
          <w:bCs/>
          <w:color w:val="000000"/>
          <w:sz w:val="24"/>
          <w:szCs w:val="24"/>
        </w:rPr>
        <w:t> Глубина раскрытия проблемы проекта</w:t>
      </w:r>
    </w:p>
    <w:p w:rsidR="0006266D" w:rsidRPr="0006266D" w:rsidRDefault="0006266D" w:rsidP="0006266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b/>
          <w:bCs/>
          <w:color w:val="000000"/>
          <w:sz w:val="24"/>
          <w:szCs w:val="24"/>
        </w:rPr>
        <w:t>(максимум 2 балла):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Проблемы проекта не раскрыта-0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Проблема проекта раскрыта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 поверхностно-</w:t>
      </w:r>
      <w:r w:rsidRPr="0006266D">
        <w:rPr>
          <w:rFonts w:ascii="Times New Roman" w:hAnsi="Times New Roman"/>
          <w:color w:val="000000"/>
          <w:sz w:val="24"/>
          <w:szCs w:val="24"/>
        </w:rPr>
        <w:t>1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Проблема проекта раскрыта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глубоко-</w:t>
      </w:r>
      <w:r w:rsidRPr="0006266D">
        <w:rPr>
          <w:rFonts w:ascii="Times New Roman" w:hAnsi="Times New Roman"/>
          <w:color w:val="000000"/>
          <w:sz w:val="24"/>
          <w:szCs w:val="24"/>
        </w:rPr>
        <w:t>2</w:t>
      </w:r>
    </w:p>
    <w:p w:rsidR="00104DF8" w:rsidRDefault="0006266D" w:rsidP="00094AF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Проблема проекта раскрыта глубоко и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 разносторонне-</w:t>
      </w:r>
      <w:r w:rsidRPr="0006266D">
        <w:rPr>
          <w:rFonts w:ascii="Times New Roman" w:hAnsi="Times New Roman"/>
          <w:color w:val="000000"/>
          <w:sz w:val="24"/>
          <w:szCs w:val="24"/>
        </w:rPr>
        <w:t>3</w:t>
      </w:r>
    </w:p>
    <w:p w:rsidR="00104DF8" w:rsidRDefault="00104DF8" w:rsidP="0006266D">
      <w:pPr>
        <w:shd w:val="clear" w:color="auto" w:fill="FFFFFF"/>
        <w:spacing w:after="0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104DF8" w:rsidRDefault="00104DF8" w:rsidP="0006266D">
      <w:pPr>
        <w:shd w:val="clear" w:color="auto" w:fill="FFFFFF"/>
        <w:spacing w:after="0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06266D" w:rsidRPr="0006266D" w:rsidRDefault="0006266D" w:rsidP="0006266D">
      <w:pPr>
        <w:shd w:val="clear" w:color="auto" w:fill="FFFFFF"/>
        <w:spacing w:after="0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266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Критерий 7. </w:t>
      </w:r>
      <w:r w:rsidRPr="0006266D">
        <w:rPr>
          <w:rFonts w:ascii="Times New Roman" w:hAnsi="Times New Roman"/>
          <w:b/>
          <w:bCs/>
          <w:color w:val="000000"/>
          <w:sz w:val="24"/>
          <w:szCs w:val="24"/>
        </w:rPr>
        <w:t>Соответствие требованиям оформления письменной части</w:t>
      </w:r>
    </w:p>
    <w:p w:rsidR="0006266D" w:rsidRPr="0006266D" w:rsidRDefault="0006266D" w:rsidP="0006266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b/>
          <w:bCs/>
          <w:color w:val="000000"/>
          <w:sz w:val="24"/>
          <w:szCs w:val="24"/>
        </w:rPr>
        <w:t>(максимум 3 балла):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Письменная часть проекта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отсутствует-</w:t>
      </w:r>
      <w:r w:rsidRPr="0006266D">
        <w:rPr>
          <w:rFonts w:ascii="Times New Roman" w:hAnsi="Times New Roman"/>
          <w:color w:val="000000"/>
          <w:sz w:val="24"/>
          <w:szCs w:val="24"/>
        </w:rPr>
        <w:t>0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В письменной части работы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отсутствуют установленные правилами</w:t>
      </w:r>
      <w:r w:rsidRPr="0006266D">
        <w:rPr>
          <w:rFonts w:ascii="Times New Roman" w:hAnsi="Times New Roman"/>
          <w:color w:val="000000"/>
          <w:sz w:val="24"/>
          <w:szCs w:val="24"/>
        </w:rPr>
        <w:t> порядок и четкая структура, допущены ошибки в оформлении-1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lastRenderedPageBreak/>
        <w:t>Предприняты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попытки оформить</w:t>
      </w:r>
      <w:r w:rsidRPr="0006266D">
        <w:rPr>
          <w:rFonts w:ascii="Times New Roman" w:hAnsi="Times New Roman"/>
          <w:color w:val="000000"/>
          <w:sz w:val="24"/>
          <w:szCs w:val="24"/>
        </w:rPr>
        <w:t> работу в соответствии с установленными правилами, придать ей соответствующую структуру-2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Работа отличается четким и грамотным оформлением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в точном соответствии с установленными правилами-</w:t>
      </w:r>
      <w:r w:rsidRPr="0006266D">
        <w:rPr>
          <w:rFonts w:ascii="Times New Roman" w:hAnsi="Times New Roman"/>
          <w:color w:val="000000"/>
          <w:sz w:val="24"/>
          <w:szCs w:val="24"/>
        </w:rPr>
        <w:t>3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6266D" w:rsidRPr="0006266D" w:rsidRDefault="0006266D" w:rsidP="0006266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Критерий 8. </w:t>
      </w:r>
      <w:r w:rsidRPr="0006266D">
        <w:rPr>
          <w:rFonts w:ascii="Times New Roman" w:hAnsi="Times New Roman"/>
          <w:b/>
          <w:bCs/>
          <w:color w:val="000000"/>
          <w:sz w:val="24"/>
          <w:szCs w:val="24"/>
        </w:rPr>
        <w:t>Качество проведения презентации (максимум 6 баллов):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Презентация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не проведена-</w:t>
      </w:r>
      <w:r w:rsidRPr="0006266D">
        <w:rPr>
          <w:rFonts w:ascii="Times New Roman" w:hAnsi="Times New Roman"/>
          <w:color w:val="000000"/>
          <w:sz w:val="24"/>
          <w:szCs w:val="24"/>
        </w:rPr>
        <w:t>0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Внешний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вид автора не соответствует</w:t>
      </w:r>
      <w:r w:rsidRPr="0006266D">
        <w:rPr>
          <w:rFonts w:ascii="Times New Roman" w:hAnsi="Times New Roman"/>
          <w:color w:val="000000"/>
          <w:sz w:val="24"/>
          <w:szCs w:val="24"/>
        </w:rPr>
        <w:t> требованиям проведения презентации-1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Автор имеет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подобающий внешний вид</w:t>
      </w:r>
      <w:r w:rsidRPr="0006266D">
        <w:rPr>
          <w:rFonts w:ascii="Times New Roman" w:hAnsi="Times New Roman"/>
          <w:color w:val="000000"/>
          <w:sz w:val="24"/>
          <w:szCs w:val="24"/>
        </w:rPr>
        <w:t>, но его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 xml:space="preserve">речь не соответствует </w:t>
      </w:r>
      <w:r w:rsidRPr="0006266D">
        <w:rPr>
          <w:rFonts w:ascii="Times New Roman" w:hAnsi="Times New Roman"/>
          <w:color w:val="000000"/>
          <w:sz w:val="24"/>
          <w:szCs w:val="24"/>
        </w:rPr>
        <w:t>требованиям проведения презентации-2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bCs/>
          <w:color w:val="000000"/>
          <w:sz w:val="24"/>
          <w:szCs w:val="24"/>
        </w:rPr>
        <w:t>Внешний вид</w:t>
      </w:r>
      <w:r w:rsidRPr="0006266D">
        <w:rPr>
          <w:rFonts w:ascii="Times New Roman" w:hAnsi="Times New Roman"/>
          <w:color w:val="000000"/>
          <w:sz w:val="24"/>
          <w:szCs w:val="24"/>
        </w:rPr>
        <w:t> и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речь</w:t>
      </w:r>
      <w:r w:rsidRPr="0006266D">
        <w:rPr>
          <w:rFonts w:ascii="Times New Roman" w:hAnsi="Times New Roman"/>
          <w:color w:val="000000"/>
          <w:sz w:val="24"/>
          <w:szCs w:val="24"/>
        </w:rPr>
        <w:t> автора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соответствуют</w:t>
      </w:r>
      <w:r w:rsidRPr="0006266D">
        <w:rPr>
          <w:rFonts w:ascii="Times New Roman" w:hAnsi="Times New Roman"/>
          <w:color w:val="000000"/>
          <w:sz w:val="24"/>
          <w:szCs w:val="24"/>
        </w:rPr>
        <w:t> требованиям проведения презентации, но он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вышел за рамки регламента-</w:t>
      </w:r>
      <w:r w:rsidRPr="0006266D">
        <w:rPr>
          <w:rFonts w:ascii="Times New Roman" w:hAnsi="Times New Roman"/>
          <w:color w:val="000000"/>
          <w:sz w:val="24"/>
          <w:szCs w:val="24"/>
        </w:rPr>
        <w:t>3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bCs/>
          <w:color w:val="000000"/>
          <w:sz w:val="24"/>
          <w:szCs w:val="24"/>
        </w:rPr>
        <w:t>Внешний вид</w:t>
      </w:r>
      <w:r w:rsidRPr="0006266D">
        <w:rPr>
          <w:rFonts w:ascii="Times New Roman" w:hAnsi="Times New Roman"/>
          <w:color w:val="000000"/>
          <w:sz w:val="24"/>
          <w:szCs w:val="24"/>
        </w:rPr>
        <w:t> и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речь</w:t>
      </w:r>
      <w:r w:rsidRPr="0006266D">
        <w:rPr>
          <w:rFonts w:ascii="Times New Roman" w:hAnsi="Times New Roman"/>
          <w:color w:val="000000"/>
          <w:sz w:val="24"/>
          <w:szCs w:val="24"/>
        </w:rPr>
        <w:t> автора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соответствуют</w:t>
      </w:r>
      <w:r w:rsidRPr="0006266D">
        <w:rPr>
          <w:rFonts w:ascii="Times New Roman" w:hAnsi="Times New Roman"/>
          <w:color w:val="000000"/>
          <w:sz w:val="24"/>
          <w:szCs w:val="24"/>
        </w:rPr>
        <w:t> требованиям проведения презентации, выступление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не вышло за рамки</w:t>
      </w:r>
      <w:r w:rsidRPr="0006266D">
        <w:rPr>
          <w:rFonts w:ascii="Times New Roman" w:hAnsi="Times New Roman"/>
          <w:color w:val="000000"/>
          <w:sz w:val="24"/>
          <w:szCs w:val="24"/>
        </w:rPr>
        <w:t> регламента, но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автор не владеет культурой общения </w:t>
      </w:r>
      <w:r w:rsidRPr="0006266D">
        <w:rPr>
          <w:rFonts w:ascii="Times New Roman" w:hAnsi="Times New Roman"/>
          <w:color w:val="000000"/>
          <w:sz w:val="24"/>
          <w:szCs w:val="24"/>
        </w:rPr>
        <w:t>с аудиторией-4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bCs/>
          <w:color w:val="000000"/>
          <w:sz w:val="24"/>
          <w:szCs w:val="24"/>
        </w:rPr>
        <w:t>Внешний вид</w:t>
      </w:r>
      <w:r w:rsidRPr="0006266D">
        <w:rPr>
          <w:rFonts w:ascii="Times New Roman" w:hAnsi="Times New Roman"/>
          <w:color w:val="000000"/>
          <w:sz w:val="24"/>
          <w:szCs w:val="24"/>
        </w:rPr>
        <w:t> и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речь </w:t>
      </w:r>
      <w:r w:rsidRPr="0006266D">
        <w:rPr>
          <w:rFonts w:ascii="Times New Roman" w:hAnsi="Times New Roman"/>
          <w:color w:val="000000"/>
          <w:sz w:val="24"/>
          <w:szCs w:val="24"/>
        </w:rPr>
        <w:t>автора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соответствуют </w:t>
      </w:r>
      <w:r w:rsidRPr="0006266D">
        <w:rPr>
          <w:rFonts w:ascii="Times New Roman" w:hAnsi="Times New Roman"/>
          <w:color w:val="000000"/>
          <w:sz w:val="24"/>
          <w:szCs w:val="24"/>
        </w:rPr>
        <w:t>требованиям проведения презентации, выступление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не вышло за рамки</w:t>
      </w:r>
      <w:r w:rsidRPr="0006266D">
        <w:rPr>
          <w:rFonts w:ascii="Times New Roman" w:hAnsi="Times New Roman"/>
          <w:color w:val="000000"/>
          <w:sz w:val="24"/>
          <w:szCs w:val="24"/>
        </w:rPr>
        <w:t> регламента, автор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владеет культурой общения</w:t>
      </w:r>
      <w:r w:rsidRPr="0006266D">
        <w:rPr>
          <w:rFonts w:ascii="Times New Roman" w:hAnsi="Times New Roman"/>
          <w:color w:val="000000"/>
          <w:sz w:val="24"/>
          <w:szCs w:val="24"/>
        </w:rPr>
        <w:t> с аудиторией, но сама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презентация не достаточно хорошо подготовлена-</w:t>
      </w:r>
      <w:r w:rsidRPr="0006266D">
        <w:rPr>
          <w:rFonts w:ascii="Times New Roman" w:hAnsi="Times New Roman"/>
          <w:color w:val="000000"/>
          <w:sz w:val="24"/>
          <w:szCs w:val="24"/>
        </w:rPr>
        <w:t>5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bCs/>
          <w:color w:val="000000"/>
          <w:sz w:val="24"/>
          <w:szCs w:val="24"/>
        </w:rPr>
        <w:t>Внешний вид</w:t>
      </w:r>
      <w:r w:rsidRPr="0006266D">
        <w:rPr>
          <w:rFonts w:ascii="Times New Roman" w:hAnsi="Times New Roman"/>
          <w:color w:val="000000"/>
          <w:sz w:val="24"/>
          <w:szCs w:val="24"/>
        </w:rPr>
        <w:t> и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речь</w:t>
      </w:r>
      <w:r w:rsidRPr="0006266D">
        <w:rPr>
          <w:rFonts w:ascii="Times New Roman" w:hAnsi="Times New Roman"/>
          <w:color w:val="000000"/>
          <w:sz w:val="24"/>
          <w:szCs w:val="24"/>
        </w:rPr>
        <w:t> автора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соответствуют</w:t>
      </w:r>
      <w:r w:rsidRPr="0006266D">
        <w:rPr>
          <w:rFonts w:ascii="Times New Roman" w:hAnsi="Times New Roman"/>
          <w:color w:val="000000"/>
          <w:sz w:val="24"/>
          <w:szCs w:val="24"/>
        </w:rPr>
        <w:t> требованиям проведения презентации, выступление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не вышло за рамки</w:t>
      </w:r>
      <w:r w:rsidRPr="0006266D">
        <w:rPr>
          <w:rFonts w:ascii="Times New Roman" w:hAnsi="Times New Roman"/>
          <w:color w:val="000000"/>
          <w:sz w:val="24"/>
          <w:szCs w:val="24"/>
        </w:rPr>
        <w:t> регламента, автор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владеет культурой общения</w:t>
      </w:r>
      <w:r w:rsidRPr="0006266D">
        <w:rPr>
          <w:rFonts w:ascii="Times New Roman" w:hAnsi="Times New Roman"/>
          <w:color w:val="000000"/>
          <w:sz w:val="24"/>
          <w:szCs w:val="24"/>
        </w:rPr>
        <w:t> с аудиторией,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презентация хорошо подготовлена</w:t>
      </w:r>
      <w:r w:rsidRPr="0006266D">
        <w:rPr>
          <w:rFonts w:ascii="Times New Roman" w:hAnsi="Times New Roman"/>
          <w:color w:val="000000"/>
          <w:sz w:val="24"/>
          <w:szCs w:val="24"/>
        </w:rPr>
        <w:t xml:space="preserve">, автору 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удалось заинтересовать</w:t>
      </w:r>
      <w:r w:rsidRPr="0006266D">
        <w:rPr>
          <w:rFonts w:ascii="Times New Roman" w:hAnsi="Times New Roman"/>
          <w:color w:val="000000"/>
          <w:sz w:val="24"/>
          <w:szCs w:val="24"/>
        </w:rPr>
        <w:t> аудиторию-6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6266D" w:rsidRPr="0006266D" w:rsidRDefault="0006266D" w:rsidP="0006266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Критерий 9. </w:t>
      </w:r>
      <w:r w:rsidRPr="0006266D">
        <w:rPr>
          <w:rFonts w:ascii="Times New Roman" w:hAnsi="Times New Roman"/>
          <w:b/>
          <w:bCs/>
          <w:color w:val="000000"/>
          <w:sz w:val="24"/>
          <w:szCs w:val="24"/>
        </w:rPr>
        <w:t>Качество проектного продукта (максимум 4 балла):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Проектный продукт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отсутствует-</w:t>
      </w:r>
      <w:r w:rsidRPr="0006266D">
        <w:rPr>
          <w:rFonts w:ascii="Times New Roman" w:hAnsi="Times New Roman"/>
          <w:color w:val="000000"/>
          <w:sz w:val="24"/>
          <w:szCs w:val="24"/>
        </w:rPr>
        <w:t>0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Проектный продукт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не соответствует требованиям качества</w:t>
      </w:r>
      <w:r w:rsidRPr="0006266D">
        <w:rPr>
          <w:rFonts w:ascii="Times New Roman" w:hAnsi="Times New Roman"/>
          <w:color w:val="000000"/>
          <w:sz w:val="24"/>
          <w:szCs w:val="24"/>
        </w:rPr>
        <w:t> (эстетика, удобство использования, соответствие заявленным целям)-1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Продукт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не полностью соответствует</w:t>
      </w:r>
      <w:r w:rsidRPr="0006266D">
        <w:rPr>
          <w:rFonts w:ascii="Times New Roman" w:hAnsi="Times New Roman"/>
          <w:color w:val="000000"/>
          <w:sz w:val="24"/>
          <w:szCs w:val="24"/>
        </w:rPr>
        <w:t> требованиям качества-2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Продукт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полностью соответствует требованиям качества</w:t>
      </w:r>
      <w:r w:rsidRPr="0006266D">
        <w:rPr>
          <w:rFonts w:ascii="Times New Roman" w:hAnsi="Times New Roman"/>
          <w:color w:val="000000"/>
          <w:sz w:val="24"/>
          <w:szCs w:val="24"/>
        </w:rPr>
        <w:t> (эстетичен, удобен в использовании, соответствует заявленным целям)-3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color w:val="000000"/>
          <w:sz w:val="24"/>
          <w:szCs w:val="24"/>
        </w:rPr>
        <w:t>Продукт </w:t>
      </w:r>
      <w:r w:rsidRPr="0006266D">
        <w:rPr>
          <w:rFonts w:ascii="Times New Roman" w:hAnsi="Times New Roman"/>
          <w:bCs/>
          <w:color w:val="000000"/>
          <w:sz w:val="24"/>
          <w:szCs w:val="24"/>
        </w:rPr>
        <w:t>полностью соответствует требованиям качества</w:t>
      </w:r>
      <w:r w:rsidRPr="0006266D">
        <w:rPr>
          <w:rFonts w:ascii="Times New Roman" w:hAnsi="Times New Roman"/>
          <w:color w:val="000000"/>
          <w:sz w:val="24"/>
          <w:szCs w:val="24"/>
        </w:rPr>
        <w:t> (эстетичен, удобен в использовании, соответствует заявленным целям) и выполнен полностью самостоятельно-4</w:t>
      </w:r>
    </w:p>
    <w:p w:rsidR="00F87BD0" w:rsidRDefault="00F87BD0" w:rsidP="0006266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266D">
        <w:rPr>
          <w:rFonts w:ascii="Times New Roman" w:hAnsi="Times New Roman"/>
          <w:b/>
          <w:bCs/>
          <w:color w:val="000000"/>
          <w:sz w:val="24"/>
          <w:szCs w:val="24"/>
        </w:rPr>
        <w:t>Оценивание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266D">
        <w:rPr>
          <w:rFonts w:ascii="Times New Roman" w:hAnsi="Times New Roman"/>
          <w:b/>
          <w:bCs/>
          <w:color w:val="000000"/>
          <w:sz w:val="24"/>
          <w:szCs w:val="24"/>
        </w:rPr>
        <w:t>Отметка: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6266D">
        <w:rPr>
          <w:rFonts w:ascii="Times New Roman" w:hAnsi="Times New Roman"/>
          <w:bCs/>
          <w:color w:val="000000"/>
          <w:sz w:val="24"/>
          <w:szCs w:val="24"/>
        </w:rPr>
        <w:t xml:space="preserve">«5»-31-32 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6266D">
        <w:rPr>
          <w:rFonts w:ascii="Times New Roman" w:hAnsi="Times New Roman"/>
          <w:bCs/>
          <w:color w:val="000000"/>
          <w:sz w:val="24"/>
          <w:szCs w:val="24"/>
        </w:rPr>
        <w:t>«4»-27-30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6266D">
        <w:rPr>
          <w:rFonts w:ascii="Times New Roman" w:hAnsi="Times New Roman"/>
          <w:bCs/>
          <w:color w:val="000000"/>
          <w:sz w:val="24"/>
          <w:szCs w:val="24"/>
        </w:rPr>
        <w:t>«3»-19-26</w:t>
      </w:r>
    </w:p>
    <w:p w:rsidR="0006266D" w:rsidRPr="0006266D" w:rsidRDefault="0006266D" w:rsidP="0006266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6266D">
        <w:rPr>
          <w:rFonts w:ascii="Times New Roman" w:hAnsi="Times New Roman"/>
          <w:bCs/>
          <w:color w:val="000000"/>
          <w:sz w:val="24"/>
          <w:szCs w:val="24"/>
        </w:rPr>
        <w:t>«2»-10-18</w:t>
      </w:r>
    </w:p>
    <w:p w:rsidR="001626CE" w:rsidRDefault="0006266D" w:rsidP="000E3286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6266D">
        <w:rPr>
          <w:rFonts w:ascii="Times New Roman" w:hAnsi="Times New Roman"/>
          <w:bCs/>
          <w:color w:val="000000"/>
          <w:sz w:val="24"/>
          <w:szCs w:val="24"/>
        </w:rPr>
        <w:t>«1»-0-9</w:t>
      </w:r>
    </w:p>
    <w:p w:rsidR="000E3286" w:rsidRPr="00C811A4" w:rsidRDefault="000E3286" w:rsidP="000E3286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4DF8" w:rsidRPr="008E5366" w:rsidRDefault="00104DF8" w:rsidP="00EE5BB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7BD0" w:rsidRPr="008E5366" w:rsidRDefault="00F87BD0" w:rsidP="00EE5BB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7BD0" w:rsidRPr="008E5366" w:rsidRDefault="00F87BD0" w:rsidP="00EE5BB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7BD0" w:rsidRPr="008E5366" w:rsidRDefault="00F87BD0" w:rsidP="00EE5BB7">
      <w:pPr>
        <w:jc w:val="center"/>
        <w:rPr>
          <w:rFonts w:ascii="Times New Roman" w:hAnsi="Times New Roman"/>
          <w:b/>
          <w:sz w:val="24"/>
          <w:szCs w:val="24"/>
        </w:rPr>
      </w:pPr>
    </w:p>
    <w:p w:rsidR="00104DF8" w:rsidRPr="008E5366" w:rsidRDefault="00104DF8" w:rsidP="00EE5BB7">
      <w:pPr>
        <w:jc w:val="center"/>
        <w:rPr>
          <w:rFonts w:ascii="Times New Roman" w:hAnsi="Times New Roman"/>
          <w:b/>
          <w:sz w:val="24"/>
          <w:szCs w:val="24"/>
        </w:rPr>
      </w:pPr>
    </w:p>
    <w:p w:rsidR="001626CE" w:rsidRPr="00B57337" w:rsidRDefault="00B729C2" w:rsidP="000E3286">
      <w:pPr>
        <w:jc w:val="center"/>
        <w:rPr>
          <w:rFonts w:ascii="SchoolBookAC" w:hAnsi="SchoolBookAC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V</w:t>
      </w:r>
      <w:r w:rsidR="00696B34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Учебно-тематическое планирование</w:t>
      </w:r>
    </w:p>
    <w:p w:rsidR="001626CE" w:rsidRPr="00B57337" w:rsidRDefault="001626CE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rFonts w:ascii="SchoolBookAC" w:hAnsi="SchoolBookAC"/>
          <w:b/>
          <w:sz w:val="28"/>
          <w:szCs w:val="28"/>
        </w:rPr>
      </w:pPr>
    </w:p>
    <w:p w:rsidR="001626CE" w:rsidRPr="00B57337" w:rsidRDefault="001626CE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rFonts w:ascii="SchoolBookAC" w:hAnsi="SchoolBookAC"/>
          <w:b/>
          <w:sz w:val="28"/>
          <w:szCs w:val="28"/>
        </w:rPr>
      </w:pPr>
    </w:p>
    <w:tbl>
      <w:tblPr>
        <w:tblW w:w="1112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7"/>
        <w:gridCol w:w="4180"/>
        <w:gridCol w:w="1149"/>
        <w:gridCol w:w="1254"/>
        <w:gridCol w:w="1881"/>
        <w:gridCol w:w="2038"/>
      </w:tblGrid>
      <w:tr w:rsidR="004B34BF" w:rsidRPr="004B34BF" w:rsidTr="004B34BF">
        <w:trPr>
          <w:trHeight w:val="298"/>
        </w:trPr>
        <w:tc>
          <w:tcPr>
            <w:tcW w:w="627" w:type="dxa"/>
            <w:vMerge w:val="restart"/>
          </w:tcPr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:rsidR="004B34BF" w:rsidRPr="004B34BF" w:rsidRDefault="004B34BF" w:rsidP="004B34BF">
            <w:pPr>
              <w:suppressAutoHyphens/>
              <w:spacing w:after="0" w:line="240" w:lineRule="auto"/>
              <w:ind w:right="-81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180" w:type="dxa"/>
            <w:vMerge w:val="restart"/>
            <w:tcBorders>
              <w:right w:val="single" w:sz="4" w:space="0" w:color="auto"/>
            </w:tcBorders>
          </w:tcPr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Наименование разделов и тем</w:t>
            </w:r>
          </w:p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49" w:type="dxa"/>
            <w:vMerge w:val="restart"/>
            <w:tcBorders>
              <w:left w:val="single" w:sz="4" w:space="0" w:color="auto"/>
            </w:tcBorders>
          </w:tcPr>
          <w:p w:rsidR="004B34BF" w:rsidRPr="004B34BF" w:rsidRDefault="004B34BF" w:rsidP="004B34B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:rsidR="004B34BF" w:rsidRPr="004B34BF" w:rsidRDefault="004B34BF" w:rsidP="004B34B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Всего часов</w:t>
            </w:r>
          </w:p>
          <w:p w:rsidR="004B34BF" w:rsidRPr="004B34BF" w:rsidRDefault="004B34BF" w:rsidP="004B34BF">
            <w:pPr>
              <w:suppressAutoHyphens/>
              <w:spacing w:after="0" w:line="240" w:lineRule="auto"/>
              <w:ind w:right="-81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73" w:type="dxa"/>
            <w:gridSpan w:val="3"/>
            <w:tcBorders>
              <w:right w:val="single" w:sz="4" w:space="0" w:color="auto"/>
            </w:tcBorders>
          </w:tcPr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 том числе</w:t>
            </w:r>
          </w:p>
        </w:tc>
      </w:tr>
      <w:tr w:rsidR="004B34BF" w:rsidRPr="004B34BF" w:rsidTr="004B34BF">
        <w:trPr>
          <w:trHeight w:val="334"/>
        </w:trPr>
        <w:tc>
          <w:tcPr>
            <w:tcW w:w="627" w:type="dxa"/>
            <w:vMerge/>
          </w:tcPr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180" w:type="dxa"/>
            <w:vMerge/>
            <w:tcBorders>
              <w:right w:val="single" w:sz="4" w:space="0" w:color="auto"/>
            </w:tcBorders>
          </w:tcPr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</w:tcBorders>
          </w:tcPr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54" w:type="dxa"/>
          </w:tcPr>
          <w:p w:rsidR="004B34BF" w:rsidRPr="004B34BF" w:rsidRDefault="004B34BF" w:rsidP="004B34BF">
            <w:pPr>
              <w:suppressAutoHyphens/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sz w:val="24"/>
                <w:szCs w:val="24"/>
                <w:lang w:eastAsia="ar-SA"/>
              </w:rPr>
              <w:t>теория</w:t>
            </w:r>
          </w:p>
        </w:tc>
        <w:tc>
          <w:tcPr>
            <w:tcW w:w="1881" w:type="dxa"/>
          </w:tcPr>
          <w:p w:rsidR="004B34BF" w:rsidRPr="004B34BF" w:rsidRDefault="004B34BF" w:rsidP="004B34BF">
            <w:pPr>
              <w:suppressAutoHyphens/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sz w:val="24"/>
                <w:szCs w:val="24"/>
                <w:lang w:eastAsia="ar-SA"/>
              </w:rPr>
              <w:t>Лаб. (</w:t>
            </w:r>
            <w:proofErr w:type="spellStart"/>
            <w:r w:rsidRPr="004B34BF">
              <w:rPr>
                <w:rFonts w:ascii="Times New Roman" w:hAnsi="Times New Roman"/>
                <w:sz w:val="24"/>
                <w:szCs w:val="24"/>
                <w:lang w:eastAsia="ar-SA"/>
              </w:rPr>
              <w:t>практ</w:t>
            </w:r>
            <w:proofErr w:type="spellEnd"/>
            <w:r w:rsidRPr="004B34BF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  <w:p w:rsidR="004B34BF" w:rsidRPr="004B34BF" w:rsidRDefault="004B34BF" w:rsidP="004B34BF">
            <w:pPr>
              <w:suppressAutoHyphens/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sz w:val="24"/>
                <w:szCs w:val="24"/>
                <w:lang w:eastAsia="ar-SA"/>
              </w:rPr>
              <w:t>работы</w:t>
            </w:r>
          </w:p>
        </w:tc>
        <w:tc>
          <w:tcPr>
            <w:tcW w:w="2038" w:type="dxa"/>
          </w:tcPr>
          <w:p w:rsidR="004B34BF" w:rsidRPr="004B34BF" w:rsidRDefault="004B34BF" w:rsidP="004B34BF">
            <w:pPr>
              <w:suppressAutoHyphens/>
              <w:spacing w:after="0" w:line="240" w:lineRule="auto"/>
              <w:ind w:right="-8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sz w:val="24"/>
                <w:szCs w:val="24"/>
                <w:lang w:eastAsia="ar-SA"/>
              </w:rPr>
              <w:t>Контрольные.</w:t>
            </w:r>
          </w:p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sz w:val="24"/>
                <w:szCs w:val="24"/>
                <w:lang w:eastAsia="ar-SA"/>
              </w:rPr>
              <w:t>работы</w:t>
            </w:r>
          </w:p>
        </w:tc>
      </w:tr>
      <w:tr w:rsidR="004B34BF" w:rsidRPr="004B34BF" w:rsidTr="004B34BF">
        <w:tc>
          <w:tcPr>
            <w:tcW w:w="627" w:type="dxa"/>
          </w:tcPr>
          <w:p w:rsidR="004B34BF" w:rsidRPr="004B34BF" w:rsidRDefault="004B34BF" w:rsidP="004B34BF">
            <w:pPr>
              <w:suppressAutoHyphens/>
              <w:spacing w:after="0" w:line="240" w:lineRule="auto"/>
              <w:ind w:right="-81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4B34BF" w:rsidRPr="004B34BF" w:rsidRDefault="004B34BF" w:rsidP="004B34BF">
            <w:pPr>
              <w:suppressAutoHyphens/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  <w:r w:rsidRPr="004B34B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4B34BF" w:rsidRPr="004B34BF" w:rsidRDefault="004B34BF" w:rsidP="004B3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B34BF" w:rsidRPr="004B34BF" w:rsidRDefault="004B34BF" w:rsidP="004B34BF">
            <w:pPr>
              <w:suppressAutoHyphens/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54" w:type="dxa"/>
          </w:tcPr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81" w:type="dxa"/>
          </w:tcPr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38" w:type="dxa"/>
          </w:tcPr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B34BF" w:rsidRPr="004B34BF" w:rsidTr="004B34BF">
        <w:tc>
          <w:tcPr>
            <w:tcW w:w="627" w:type="dxa"/>
          </w:tcPr>
          <w:p w:rsidR="004B34BF" w:rsidRPr="004B34BF" w:rsidRDefault="004B34BF" w:rsidP="004B34BF">
            <w:pPr>
              <w:suppressAutoHyphens/>
              <w:spacing w:after="0" w:line="240" w:lineRule="auto"/>
              <w:ind w:right="-81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4B34BF" w:rsidRPr="004B34BF" w:rsidRDefault="004B34BF" w:rsidP="004B34BF">
            <w:pPr>
              <w:suppressAutoHyphens/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bCs/>
                <w:sz w:val="24"/>
                <w:szCs w:val="24"/>
              </w:rPr>
              <w:t xml:space="preserve">Происхождение человека 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4B34BF" w:rsidRPr="004B34BF" w:rsidRDefault="004B34BF" w:rsidP="004B3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B34BF" w:rsidRPr="004B34BF" w:rsidRDefault="004B34BF" w:rsidP="004B34BF">
            <w:pPr>
              <w:suppressAutoHyphens/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54" w:type="dxa"/>
          </w:tcPr>
          <w:p w:rsidR="004B34BF" w:rsidRPr="004B34BF" w:rsidRDefault="00701E76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81" w:type="dxa"/>
          </w:tcPr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38" w:type="dxa"/>
          </w:tcPr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B34BF" w:rsidRPr="004B34BF" w:rsidTr="004B34BF">
        <w:tc>
          <w:tcPr>
            <w:tcW w:w="627" w:type="dxa"/>
          </w:tcPr>
          <w:p w:rsidR="004B34BF" w:rsidRPr="004B34BF" w:rsidRDefault="004B34BF" w:rsidP="004B34BF">
            <w:pPr>
              <w:suppressAutoHyphens/>
              <w:spacing w:after="0" w:line="240" w:lineRule="auto"/>
              <w:ind w:right="-81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4B34BF" w:rsidRPr="004B34BF" w:rsidRDefault="004B34BF" w:rsidP="004B34BF">
            <w:pPr>
              <w:suppressAutoHyphens/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bCs/>
                <w:sz w:val="24"/>
                <w:szCs w:val="24"/>
              </w:rPr>
              <w:t xml:space="preserve">Строение и функции организма 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4B34BF" w:rsidRPr="004B34BF" w:rsidRDefault="004B34BF" w:rsidP="004B3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B34BF" w:rsidRPr="004B34BF" w:rsidRDefault="004B34BF" w:rsidP="004B34BF">
            <w:pPr>
              <w:suppressAutoHyphens/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1254" w:type="dxa"/>
          </w:tcPr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1881" w:type="dxa"/>
          </w:tcPr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038" w:type="dxa"/>
          </w:tcPr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4B34BF" w:rsidRPr="004B34BF" w:rsidTr="004B34BF">
        <w:tc>
          <w:tcPr>
            <w:tcW w:w="627" w:type="dxa"/>
          </w:tcPr>
          <w:p w:rsidR="004B34BF" w:rsidRPr="004B34BF" w:rsidRDefault="004B34BF" w:rsidP="004B34BF">
            <w:pPr>
              <w:suppressAutoHyphens/>
              <w:spacing w:after="0" w:line="240" w:lineRule="auto"/>
              <w:ind w:right="-81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4B34BF" w:rsidRPr="004B34BF" w:rsidRDefault="004B34BF" w:rsidP="004B34BF">
            <w:pPr>
              <w:suppressAutoHyphens/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Индивидуальное развитие организма 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4B34BF" w:rsidRPr="004B34BF" w:rsidRDefault="004B34BF" w:rsidP="004B3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B34BF" w:rsidRPr="004B34BF" w:rsidRDefault="00701E76" w:rsidP="004B34BF">
            <w:pPr>
              <w:suppressAutoHyphens/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54" w:type="dxa"/>
          </w:tcPr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81" w:type="dxa"/>
          </w:tcPr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38" w:type="dxa"/>
          </w:tcPr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4B34BF" w:rsidRPr="004B34BF" w:rsidTr="004B34BF">
        <w:tc>
          <w:tcPr>
            <w:tcW w:w="627" w:type="dxa"/>
          </w:tcPr>
          <w:p w:rsidR="004B34BF" w:rsidRPr="004B34BF" w:rsidRDefault="004B34BF" w:rsidP="004B34BF">
            <w:pPr>
              <w:suppressAutoHyphens/>
              <w:spacing w:after="0" w:line="240" w:lineRule="auto"/>
              <w:ind w:right="-81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4B34BF" w:rsidRPr="004B34BF" w:rsidRDefault="004B34BF" w:rsidP="004B34BF">
            <w:pPr>
              <w:suppressAutoHyphens/>
              <w:spacing w:after="0" w:line="240" w:lineRule="auto"/>
              <w:ind w:right="-81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4BF">
              <w:rPr>
                <w:rFonts w:ascii="Times New Roman" w:hAnsi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4B34BF" w:rsidRPr="004B34BF" w:rsidRDefault="004B34BF" w:rsidP="004B3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54" w:type="dxa"/>
          </w:tcPr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81" w:type="dxa"/>
          </w:tcPr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38" w:type="dxa"/>
          </w:tcPr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B34BF" w:rsidRPr="004B34BF" w:rsidTr="004B34BF">
        <w:tc>
          <w:tcPr>
            <w:tcW w:w="48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34BF" w:rsidRPr="004B34BF" w:rsidRDefault="004B34BF" w:rsidP="004B34BF">
            <w:pPr>
              <w:suppressAutoHyphens/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B34BF" w:rsidRPr="004B34BF" w:rsidRDefault="004B34BF" w:rsidP="004B34BF">
            <w:pPr>
              <w:suppressAutoHyphens/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     Итого 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4B34BF" w:rsidRPr="004B34BF" w:rsidRDefault="004B34BF" w:rsidP="004B3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B34BF" w:rsidRPr="004B34BF" w:rsidRDefault="004B34BF" w:rsidP="004B34BF">
            <w:pPr>
              <w:suppressAutoHyphens/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254" w:type="dxa"/>
          </w:tcPr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1881" w:type="dxa"/>
          </w:tcPr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038" w:type="dxa"/>
          </w:tcPr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B34BF" w:rsidRPr="004B34BF" w:rsidRDefault="004B34BF" w:rsidP="004B34BF">
            <w:pPr>
              <w:suppressAutoHyphens/>
              <w:spacing w:after="0" w:line="240" w:lineRule="auto"/>
              <w:ind w:left="426" w:right="-8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B34BF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</w:tbl>
    <w:p w:rsidR="004B34BF" w:rsidRPr="004B34BF" w:rsidRDefault="004B34BF" w:rsidP="004B34BF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szCs w:val="20"/>
        </w:rPr>
      </w:pPr>
    </w:p>
    <w:p w:rsidR="004B34BF" w:rsidRPr="004B34BF" w:rsidRDefault="004B34BF" w:rsidP="004B34BF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rFonts w:ascii="SchoolBookAC" w:hAnsi="SchoolBookAC"/>
          <w:b/>
          <w:sz w:val="28"/>
          <w:szCs w:val="28"/>
          <w:lang w:val="en-US"/>
        </w:rPr>
      </w:pPr>
    </w:p>
    <w:p w:rsidR="001626CE" w:rsidRDefault="001626CE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rFonts w:ascii="SchoolBookAC" w:hAnsi="SchoolBookAC"/>
          <w:b/>
          <w:sz w:val="28"/>
          <w:szCs w:val="28"/>
          <w:lang w:val="en-US"/>
        </w:rPr>
      </w:pPr>
    </w:p>
    <w:p w:rsidR="001626CE" w:rsidRDefault="001626CE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rFonts w:ascii="SchoolBookAC" w:hAnsi="SchoolBookAC"/>
          <w:b/>
          <w:sz w:val="28"/>
          <w:szCs w:val="28"/>
          <w:lang w:val="en-US"/>
        </w:rPr>
      </w:pPr>
    </w:p>
    <w:p w:rsidR="001626CE" w:rsidRDefault="001626CE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rFonts w:ascii="SchoolBookAC" w:hAnsi="SchoolBookAC"/>
          <w:b/>
          <w:sz w:val="28"/>
          <w:szCs w:val="28"/>
          <w:lang w:val="en-US"/>
        </w:rPr>
      </w:pPr>
    </w:p>
    <w:p w:rsidR="001626CE" w:rsidRDefault="001626CE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rFonts w:ascii="SchoolBookAC" w:hAnsi="SchoolBookAC"/>
          <w:b/>
          <w:sz w:val="28"/>
          <w:szCs w:val="28"/>
          <w:lang w:val="en-US"/>
        </w:rPr>
      </w:pPr>
    </w:p>
    <w:p w:rsidR="001626CE" w:rsidRDefault="001626CE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rFonts w:ascii="SchoolBookAC" w:hAnsi="SchoolBookAC"/>
          <w:b/>
          <w:sz w:val="28"/>
          <w:szCs w:val="28"/>
          <w:lang w:val="en-US"/>
        </w:rPr>
      </w:pPr>
    </w:p>
    <w:p w:rsidR="001626CE" w:rsidRDefault="001626CE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rFonts w:ascii="SchoolBookAC" w:hAnsi="SchoolBookAC"/>
          <w:b/>
          <w:sz w:val="28"/>
          <w:szCs w:val="28"/>
          <w:lang w:val="en-US"/>
        </w:rPr>
      </w:pPr>
    </w:p>
    <w:p w:rsidR="00F87BD0" w:rsidRDefault="00F87BD0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rFonts w:ascii="SchoolBookAC" w:hAnsi="SchoolBookAC"/>
          <w:b/>
          <w:sz w:val="28"/>
          <w:szCs w:val="28"/>
          <w:lang w:val="en-US"/>
        </w:rPr>
      </w:pPr>
    </w:p>
    <w:p w:rsidR="00F87BD0" w:rsidRDefault="00F87BD0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rFonts w:ascii="SchoolBookAC" w:hAnsi="SchoolBookAC"/>
          <w:b/>
          <w:sz w:val="28"/>
          <w:szCs w:val="28"/>
          <w:lang w:val="en-US"/>
        </w:rPr>
      </w:pPr>
    </w:p>
    <w:p w:rsidR="00F87BD0" w:rsidRPr="00353C92" w:rsidRDefault="00F87BD0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b/>
          <w:sz w:val="28"/>
          <w:szCs w:val="28"/>
        </w:rPr>
      </w:pPr>
    </w:p>
    <w:p w:rsidR="000E3286" w:rsidRPr="00353C92" w:rsidRDefault="000E3286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b/>
          <w:sz w:val="28"/>
          <w:szCs w:val="28"/>
        </w:rPr>
      </w:pPr>
    </w:p>
    <w:p w:rsidR="000E3286" w:rsidRPr="00353C92" w:rsidRDefault="000E3286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b/>
          <w:sz w:val="28"/>
          <w:szCs w:val="28"/>
        </w:rPr>
      </w:pPr>
    </w:p>
    <w:p w:rsidR="000E3286" w:rsidRPr="00353C92" w:rsidRDefault="000E3286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b/>
          <w:sz w:val="28"/>
          <w:szCs w:val="28"/>
        </w:rPr>
      </w:pPr>
    </w:p>
    <w:p w:rsidR="000E3286" w:rsidRPr="00353C92" w:rsidRDefault="000E3286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b/>
          <w:sz w:val="28"/>
          <w:szCs w:val="28"/>
        </w:rPr>
      </w:pPr>
    </w:p>
    <w:p w:rsidR="00F87BD0" w:rsidRPr="00353C92" w:rsidRDefault="00F87BD0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b/>
          <w:sz w:val="28"/>
          <w:szCs w:val="28"/>
        </w:rPr>
      </w:pPr>
    </w:p>
    <w:p w:rsidR="000E3286" w:rsidRPr="00353C92" w:rsidRDefault="000E3286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b/>
          <w:sz w:val="28"/>
          <w:szCs w:val="28"/>
        </w:rPr>
      </w:pPr>
    </w:p>
    <w:p w:rsidR="00F87BD0" w:rsidRDefault="00F87BD0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rFonts w:ascii="SchoolBookAC" w:hAnsi="SchoolBookAC"/>
          <w:b/>
          <w:sz w:val="28"/>
          <w:szCs w:val="28"/>
          <w:lang w:val="en-US"/>
        </w:rPr>
      </w:pPr>
    </w:p>
    <w:p w:rsidR="00F87BD0" w:rsidRDefault="00F87BD0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rFonts w:ascii="SchoolBookAC" w:hAnsi="SchoolBookAC"/>
          <w:b/>
          <w:sz w:val="28"/>
          <w:szCs w:val="28"/>
          <w:lang w:val="en-US"/>
        </w:rPr>
      </w:pPr>
    </w:p>
    <w:p w:rsidR="00F87BD0" w:rsidRDefault="00F87BD0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rFonts w:ascii="SchoolBookAC" w:hAnsi="SchoolBookAC"/>
          <w:b/>
          <w:sz w:val="28"/>
          <w:szCs w:val="28"/>
          <w:lang w:val="en-US"/>
        </w:rPr>
      </w:pPr>
    </w:p>
    <w:p w:rsidR="00F87BD0" w:rsidRDefault="00F87BD0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rFonts w:ascii="SchoolBookAC" w:hAnsi="SchoolBookAC"/>
          <w:b/>
          <w:sz w:val="28"/>
          <w:szCs w:val="28"/>
          <w:lang w:val="en-US"/>
        </w:rPr>
      </w:pPr>
    </w:p>
    <w:p w:rsidR="00F87BD0" w:rsidRDefault="00F87BD0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rFonts w:ascii="SchoolBookAC" w:hAnsi="SchoolBookAC"/>
          <w:b/>
          <w:sz w:val="28"/>
          <w:szCs w:val="28"/>
          <w:lang w:val="en-US"/>
        </w:rPr>
      </w:pPr>
    </w:p>
    <w:p w:rsidR="00F87BD0" w:rsidRDefault="00F87BD0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rFonts w:ascii="SchoolBookAC" w:hAnsi="SchoolBookAC"/>
          <w:b/>
          <w:sz w:val="28"/>
          <w:szCs w:val="28"/>
          <w:lang w:val="en-US"/>
        </w:rPr>
      </w:pPr>
    </w:p>
    <w:p w:rsidR="00F87BD0" w:rsidRPr="00353C92" w:rsidRDefault="00F87BD0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b/>
          <w:sz w:val="28"/>
          <w:szCs w:val="28"/>
        </w:rPr>
      </w:pPr>
    </w:p>
    <w:p w:rsidR="004B34BF" w:rsidRPr="00353C92" w:rsidRDefault="004B34BF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b/>
          <w:sz w:val="28"/>
          <w:szCs w:val="28"/>
        </w:rPr>
      </w:pPr>
    </w:p>
    <w:p w:rsidR="00F87BD0" w:rsidRDefault="00F87BD0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rFonts w:ascii="SchoolBookAC" w:hAnsi="SchoolBookAC"/>
          <w:b/>
          <w:sz w:val="28"/>
          <w:szCs w:val="28"/>
          <w:lang w:val="en-US"/>
        </w:rPr>
      </w:pPr>
    </w:p>
    <w:p w:rsidR="00F87BD0" w:rsidRDefault="00F87BD0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rFonts w:ascii="SchoolBookAC" w:hAnsi="SchoolBookAC"/>
          <w:b/>
          <w:sz w:val="28"/>
          <w:szCs w:val="28"/>
          <w:lang w:val="en-US"/>
        </w:rPr>
      </w:pPr>
    </w:p>
    <w:p w:rsidR="00F87BD0" w:rsidRDefault="00F87BD0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rFonts w:ascii="SchoolBookAC" w:hAnsi="SchoolBookAC"/>
          <w:b/>
          <w:sz w:val="28"/>
          <w:szCs w:val="28"/>
          <w:lang w:val="en-US"/>
        </w:rPr>
      </w:pPr>
    </w:p>
    <w:p w:rsidR="00F87BD0" w:rsidRDefault="00F87BD0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rFonts w:ascii="SchoolBookAC" w:hAnsi="SchoolBookAC"/>
          <w:b/>
          <w:sz w:val="28"/>
          <w:szCs w:val="28"/>
          <w:lang w:val="en-US"/>
        </w:rPr>
      </w:pPr>
    </w:p>
    <w:p w:rsidR="00F87BD0" w:rsidRDefault="00F87BD0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rFonts w:ascii="SchoolBookAC" w:hAnsi="SchoolBookAC"/>
          <w:b/>
          <w:sz w:val="28"/>
          <w:szCs w:val="28"/>
          <w:lang w:val="en-US"/>
        </w:rPr>
      </w:pPr>
    </w:p>
    <w:p w:rsidR="00F87BD0" w:rsidRDefault="00F87BD0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rFonts w:ascii="SchoolBookAC" w:hAnsi="SchoolBookAC"/>
          <w:b/>
          <w:sz w:val="28"/>
          <w:szCs w:val="28"/>
          <w:lang w:val="en-US"/>
        </w:rPr>
      </w:pPr>
    </w:p>
    <w:p w:rsidR="00F87BD0" w:rsidRDefault="00F87BD0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rFonts w:ascii="SchoolBookAC" w:hAnsi="SchoolBookAC"/>
          <w:b/>
          <w:sz w:val="28"/>
          <w:szCs w:val="28"/>
          <w:lang w:val="en-US"/>
        </w:rPr>
      </w:pPr>
    </w:p>
    <w:p w:rsidR="00F87BD0" w:rsidRDefault="00F87BD0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rFonts w:ascii="SchoolBookAC" w:hAnsi="SchoolBookAC"/>
          <w:b/>
          <w:sz w:val="28"/>
          <w:szCs w:val="28"/>
          <w:lang w:val="en-US"/>
        </w:rPr>
      </w:pPr>
    </w:p>
    <w:p w:rsidR="00F87BD0" w:rsidRDefault="00F87BD0" w:rsidP="004A59FD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rFonts w:ascii="SchoolBookAC" w:hAnsi="SchoolBookAC"/>
          <w:b/>
          <w:sz w:val="28"/>
          <w:szCs w:val="28"/>
          <w:lang w:val="en-US"/>
        </w:rPr>
      </w:pPr>
    </w:p>
    <w:p w:rsidR="004A59FD" w:rsidRDefault="00F5438F" w:rsidP="00123DF8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SchoolBookAC" w:hAnsi="SchoolBookAC"/>
          <w:b/>
          <w:sz w:val="28"/>
          <w:szCs w:val="28"/>
          <w:lang w:val="en-US"/>
        </w:rPr>
        <w:lastRenderedPageBreak/>
        <w:t>VI</w:t>
      </w:r>
      <w:r w:rsidR="00696B34">
        <w:rPr>
          <w:rFonts w:ascii="SchoolBookAC" w:hAnsi="SchoolBookAC"/>
          <w:b/>
          <w:sz w:val="28"/>
          <w:szCs w:val="28"/>
          <w:lang w:val="en-US"/>
        </w:rPr>
        <w:t>I</w:t>
      </w:r>
      <w:r w:rsidR="004A59FD" w:rsidRPr="004A59FD">
        <w:rPr>
          <w:rFonts w:ascii="SchoolBookAC" w:hAnsi="SchoolBookAC"/>
          <w:b/>
          <w:sz w:val="28"/>
          <w:szCs w:val="28"/>
          <w:lang w:val="en-US"/>
        </w:rPr>
        <w:t xml:space="preserve"> </w:t>
      </w:r>
      <w:r w:rsidR="004A59FD" w:rsidRPr="004A59FD">
        <w:rPr>
          <w:rFonts w:ascii="SchoolBookAC" w:hAnsi="SchoolBookAC"/>
          <w:b/>
          <w:sz w:val="28"/>
          <w:szCs w:val="28"/>
        </w:rPr>
        <w:t xml:space="preserve">Календарно-тематическое планирование </w:t>
      </w:r>
    </w:p>
    <w:tbl>
      <w:tblPr>
        <w:tblpPr w:leftFromText="180" w:rightFromText="180" w:vertAnchor="text" w:horzAnchor="margin" w:tblpXSpec="center" w:tblpY="340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3647"/>
        <w:gridCol w:w="993"/>
        <w:gridCol w:w="993"/>
        <w:gridCol w:w="743"/>
        <w:gridCol w:w="3228"/>
      </w:tblGrid>
      <w:tr w:rsidR="00501638" w:rsidRPr="00501638" w:rsidTr="000B713B">
        <w:trPr>
          <w:trHeight w:val="416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38" w:rsidRPr="00501638" w:rsidRDefault="00501638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01638" w:rsidRPr="00501638" w:rsidRDefault="00501638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38" w:rsidRPr="00501638" w:rsidRDefault="00501638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Название раздела,</w:t>
            </w:r>
            <w:r w:rsidR="007E2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638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38" w:rsidRPr="00501638" w:rsidRDefault="00501638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38" w:rsidRPr="00501638" w:rsidRDefault="00501638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38" w:rsidRPr="00501638" w:rsidRDefault="00501638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Основное содержание учебной темы</w:t>
            </w:r>
          </w:p>
        </w:tc>
      </w:tr>
      <w:tr w:rsidR="00501638" w:rsidRPr="00501638" w:rsidTr="000B713B">
        <w:trPr>
          <w:trHeight w:val="419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38" w:rsidRPr="00501638" w:rsidRDefault="00501638" w:rsidP="00501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38" w:rsidRPr="00501638" w:rsidRDefault="00501638" w:rsidP="00501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38" w:rsidRPr="00501638" w:rsidRDefault="00501638" w:rsidP="00501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38" w:rsidRPr="00501638" w:rsidRDefault="00501638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38" w:rsidRPr="00501638" w:rsidRDefault="00501638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38" w:rsidRPr="00501638" w:rsidRDefault="00501638" w:rsidP="00501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638" w:rsidRPr="00501638" w:rsidTr="000B713B"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38" w:rsidRPr="00501638" w:rsidRDefault="00C2494D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</w:t>
            </w:r>
            <w:r w:rsidR="000B713B" w:rsidRPr="007149F7">
              <w:rPr>
                <w:rFonts w:ascii="Times New Roman" w:hAnsi="Times New Roman"/>
                <w:b/>
                <w:bCs/>
                <w:sz w:val="24"/>
                <w:szCs w:val="24"/>
              </w:rPr>
              <w:t>(2 часа)</w:t>
            </w:r>
          </w:p>
        </w:tc>
      </w:tr>
      <w:tr w:rsidR="00570BA0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BA0" w:rsidRPr="00501638" w:rsidRDefault="00570BA0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0" w:rsidRPr="007149F7" w:rsidRDefault="00570BA0" w:rsidP="000B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9F7">
              <w:rPr>
                <w:rFonts w:ascii="Times New Roman" w:hAnsi="Times New Roman"/>
                <w:sz w:val="24"/>
                <w:szCs w:val="24"/>
              </w:rPr>
              <w:t xml:space="preserve">Анатомия, физиология, психология и гигиена </w:t>
            </w:r>
            <w:r w:rsidRPr="007149F7">
              <w:rPr>
                <w:rFonts w:ascii="Times New Roman" w:hAnsi="Times New Roman"/>
                <w:sz w:val="24"/>
                <w:szCs w:val="24"/>
              </w:rPr>
              <w:br/>
              <w:t>человека.</w:t>
            </w:r>
          </w:p>
          <w:p w:rsidR="00570BA0" w:rsidRPr="007149F7" w:rsidRDefault="00570BA0" w:rsidP="000B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BA0" w:rsidRPr="00501638" w:rsidRDefault="00570BA0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0" w:rsidRPr="00501638" w:rsidRDefault="00570BA0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570BA0" w:rsidRPr="00501638" w:rsidRDefault="00F836BD" w:rsidP="00525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A3D77">
              <w:rPr>
                <w:rFonts w:ascii="Times New Roman" w:hAnsi="Times New Roman"/>
                <w:sz w:val="24"/>
                <w:szCs w:val="24"/>
              </w:rPr>
              <w:t>6</w:t>
            </w:r>
            <w:r w:rsidR="00570BA0" w:rsidRPr="0050163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0" w:rsidRPr="00501638" w:rsidRDefault="00570BA0" w:rsidP="0050163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0" w:rsidRPr="00A35EE8" w:rsidRDefault="00570BA0" w:rsidP="00C835D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35EE8">
              <w:rPr>
                <w:color w:val="000000"/>
              </w:rPr>
              <w:t>Биосоциальная природа человека. На</w:t>
            </w:r>
            <w:r w:rsidRPr="00A35EE8">
              <w:rPr>
                <w:color w:val="000000"/>
              </w:rPr>
              <w:softHyphen/>
              <w:t>уки о человеке и их методы. Значение знаний о человеке. Основные направле</w:t>
            </w:r>
            <w:r w:rsidRPr="00A35EE8">
              <w:rPr>
                <w:color w:val="000000"/>
              </w:rPr>
              <w:softHyphen/>
              <w:t>ния (проблемы) биологии 8 класса, свя</w:t>
            </w:r>
            <w:r w:rsidRPr="00A35EE8">
              <w:rPr>
                <w:color w:val="000000"/>
              </w:rPr>
              <w:softHyphen/>
              <w:t>занные с изучением организма челове</w:t>
            </w:r>
            <w:r w:rsidRPr="00A35EE8">
              <w:rPr>
                <w:color w:val="000000"/>
              </w:rPr>
              <w:softHyphen/>
              <w:t>ка.</w:t>
            </w:r>
          </w:p>
          <w:p w:rsidR="00570BA0" w:rsidRPr="00A35EE8" w:rsidRDefault="00570BA0" w:rsidP="00104DF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35EE8">
              <w:rPr>
                <w:color w:val="000000"/>
              </w:rPr>
              <w:t>Человек и окружающая среда. Природная и социальная среда обитания человека. Защита среды обитания человека. </w:t>
            </w:r>
          </w:p>
        </w:tc>
      </w:tr>
      <w:tr w:rsidR="00570BA0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BA0" w:rsidRPr="00501638" w:rsidRDefault="00570BA0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0" w:rsidRPr="007149F7" w:rsidRDefault="00570BA0" w:rsidP="000B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9F7">
              <w:rPr>
                <w:rFonts w:ascii="Times New Roman" w:hAnsi="Times New Roman"/>
                <w:sz w:val="24"/>
                <w:szCs w:val="24"/>
              </w:rPr>
              <w:t>Становление наук о человеке.</w:t>
            </w:r>
          </w:p>
          <w:p w:rsidR="00570BA0" w:rsidRPr="007149F7" w:rsidRDefault="00570BA0" w:rsidP="000B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BA0" w:rsidRPr="00501638" w:rsidRDefault="00570BA0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BA0" w:rsidRPr="00501638" w:rsidRDefault="00D030E4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570BA0" w:rsidRPr="0050163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0" w:rsidRPr="00501638" w:rsidRDefault="00570BA0" w:rsidP="0050163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0" w:rsidRDefault="00570BA0" w:rsidP="00C835D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35EE8">
              <w:rPr>
                <w:color w:val="000000"/>
              </w:rPr>
              <w:t>Основные этапы развития анатомии, физиологии и гигиены человека</w:t>
            </w:r>
          </w:p>
          <w:p w:rsidR="00FB352F" w:rsidRPr="00A35EE8" w:rsidRDefault="00FB352F" w:rsidP="00C835D2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70BA0" w:rsidRPr="00501638" w:rsidTr="000B713B"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0" w:rsidRPr="00501638" w:rsidRDefault="00C2494D" w:rsidP="0050163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          </w:t>
            </w:r>
            <w:r w:rsidR="00D03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Происхождение человека(2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часа)</w:t>
            </w:r>
          </w:p>
        </w:tc>
      </w:tr>
      <w:tr w:rsidR="00A35EE8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E8" w:rsidRPr="00501638" w:rsidRDefault="00A35EE8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E8" w:rsidRPr="007149F7" w:rsidRDefault="00A35EE8" w:rsidP="000B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9F7">
              <w:rPr>
                <w:rFonts w:ascii="Times New Roman" w:hAnsi="Times New Roman"/>
                <w:sz w:val="24"/>
                <w:szCs w:val="24"/>
              </w:rPr>
              <w:t>Систематическое положение человека.</w:t>
            </w:r>
            <w:r w:rsidR="00D030E4" w:rsidRPr="007149F7">
              <w:rPr>
                <w:rFonts w:ascii="Times New Roman" w:hAnsi="Times New Roman"/>
                <w:sz w:val="24"/>
                <w:szCs w:val="24"/>
              </w:rPr>
              <w:t xml:space="preserve"> Историческое прошлое людей</w:t>
            </w:r>
          </w:p>
          <w:p w:rsidR="00A35EE8" w:rsidRPr="007149F7" w:rsidRDefault="00A35EE8" w:rsidP="000B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E8" w:rsidRPr="00501638" w:rsidRDefault="00A35EE8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E8" w:rsidRPr="00501638" w:rsidRDefault="00FA3D77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A35EE8" w:rsidRPr="0050163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E8" w:rsidRPr="00501638" w:rsidRDefault="00A35EE8" w:rsidP="00501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E4" w:rsidRDefault="00A35EE8" w:rsidP="00D030E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35EE8">
              <w:rPr>
                <w:color w:val="000000"/>
              </w:rPr>
              <w:t>Биологическая природа человека.</w:t>
            </w:r>
            <w:r w:rsidRPr="00A35EE8">
              <w:rPr>
                <w:rStyle w:val="apple-converted-space"/>
                <w:color w:val="000000"/>
              </w:rPr>
              <w:t> </w:t>
            </w:r>
            <w:r w:rsidRPr="00A35EE8">
              <w:rPr>
                <w:color w:val="000000"/>
              </w:rPr>
              <w:t>Место человека в системе органического мира,</w:t>
            </w:r>
            <w:r w:rsidR="00FB352F">
              <w:rPr>
                <w:color w:val="000000"/>
              </w:rPr>
              <w:t xml:space="preserve"> </w:t>
            </w:r>
            <w:r w:rsidRPr="00A35EE8">
              <w:rPr>
                <w:color w:val="000000"/>
              </w:rPr>
              <w:t>систематике.</w:t>
            </w:r>
            <w:r w:rsidRPr="00A35EE8">
              <w:rPr>
                <w:rStyle w:val="apple-converted-space"/>
                <w:color w:val="000000"/>
              </w:rPr>
              <w:t> </w:t>
            </w:r>
            <w:r w:rsidRPr="00A35EE8">
              <w:rPr>
                <w:color w:val="000000"/>
              </w:rPr>
              <w:t>Черты сходства и различия человека и животных.</w:t>
            </w:r>
            <w:r w:rsidR="00D030E4" w:rsidRPr="00A35EE8">
              <w:rPr>
                <w:color w:val="000000"/>
              </w:rPr>
              <w:t xml:space="preserve"> Происхождение и эволюция человека</w:t>
            </w:r>
            <w:r w:rsidR="001E3893">
              <w:rPr>
                <w:color w:val="000000"/>
              </w:rPr>
              <w:t>.</w:t>
            </w:r>
          </w:p>
          <w:p w:rsidR="00FB352F" w:rsidRPr="00A35EE8" w:rsidRDefault="00FB352F" w:rsidP="00C835D2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A35EE8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E8" w:rsidRPr="00501638" w:rsidRDefault="00D030E4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E8" w:rsidRPr="007149F7" w:rsidRDefault="00A35EE8" w:rsidP="000B713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49F7">
              <w:rPr>
                <w:rFonts w:ascii="Times New Roman" w:hAnsi="Times New Roman"/>
                <w:sz w:val="24"/>
                <w:szCs w:val="24"/>
              </w:rPr>
              <w:t xml:space="preserve"> Расы человека. </w:t>
            </w:r>
          </w:p>
          <w:p w:rsidR="00A35EE8" w:rsidRPr="007149F7" w:rsidRDefault="00A35EE8" w:rsidP="000B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E8" w:rsidRPr="00501638" w:rsidRDefault="00A35EE8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E8" w:rsidRPr="00501638" w:rsidRDefault="00D030E4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A35EE8" w:rsidRPr="0050163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E8" w:rsidRPr="00501638" w:rsidRDefault="00A35EE8" w:rsidP="0050163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E8" w:rsidRDefault="00A35EE8" w:rsidP="00C835D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35EE8">
              <w:rPr>
                <w:color w:val="000000"/>
              </w:rPr>
              <w:t>Расы человека и их формирование</w:t>
            </w:r>
          </w:p>
          <w:p w:rsidR="00FB352F" w:rsidRPr="00A35EE8" w:rsidRDefault="00FB352F" w:rsidP="00C835D2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A35EE8" w:rsidRPr="00501638" w:rsidTr="000B713B"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E8" w:rsidRPr="002C266E" w:rsidRDefault="00C2494D" w:rsidP="00C2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</w:t>
            </w:r>
            <w:r w:rsidR="00885C00">
              <w:rPr>
                <w:rFonts w:ascii="Times New Roman" w:hAnsi="Times New Roman"/>
                <w:b/>
                <w:bCs/>
                <w:sz w:val="24"/>
                <w:szCs w:val="24"/>
              </w:rPr>
              <w:t>Строение и функции организма(55</w:t>
            </w:r>
            <w:r w:rsidR="00A35EE8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асов</w:t>
            </w:r>
            <w:r w:rsidR="00A35EE8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A35EE8" w:rsidRPr="00501638" w:rsidRDefault="00C2494D" w:rsidP="00C2494D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        </w:t>
            </w:r>
            <w:r w:rsidR="00A35EE8" w:rsidRPr="002C266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Общий обзор организма</w:t>
            </w:r>
            <w:r w:rsidR="00A35EE8" w:rsidRPr="002C26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(1час)</w:t>
            </w:r>
          </w:p>
        </w:tc>
      </w:tr>
      <w:tr w:rsidR="00A35EE8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E8" w:rsidRPr="00501638" w:rsidRDefault="001E3893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E8" w:rsidRPr="009F24C9" w:rsidRDefault="00A35EE8" w:rsidP="00570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4C9">
              <w:rPr>
                <w:rFonts w:ascii="Times New Roman" w:hAnsi="Times New Roman"/>
                <w:sz w:val="24"/>
                <w:szCs w:val="24"/>
              </w:rPr>
              <w:t>Общий обзор организма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человека</w:t>
            </w:r>
            <w:r w:rsidRPr="009F24C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5EE8" w:rsidRPr="007149F7" w:rsidRDefault="00A35EE8" w:rsidP="000B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E8" w:rsidRPr="00501638" w:rsidRDefault="00A35EE8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E8" w:rsidRPr="00501638" w:rsidRDefault="00FA3D77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35EE8" w:rsidRPr="0050163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E8" w:rsidRPr="00501638" w:rsidRDefault="00A35EE8" w:rsidP="0050163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E8" w:rsidRPr="00A35EE8" w:rsidRDefault="00A35EE8" w:rsidP="0050163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EE8">
              <w:rPr>
                <w:rFonts w:ascii="Times New Roman" w:hAnsi="Times New Roman"/>
                <w:color w:val="000000"/>
                <w:sz w:val="24"/>
                <w:szCs w:val="24"/>
              </w:rPr>
              <w:t>Строение организма человека. Уровни организации организма человека. Ор</w:t>
            </w:r>
            <w:r w:rsidRPr="00A35EE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ганы и системы органов человека</w:t>
            </w:r>
          </w:p>
        </w:tc>
      </w:tr>
      <w:tr w:rsidR="00A35EE8" w:rsidRPr="00501638" w:rsidTr="00C835D2"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E8" w:rsidRPr="00501638" w:rsidRDefault="00C2494D" w:rsidP="0050163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       </w:t>
            </w:r>
            <w:r w:rsidR="00A35EE8" w:rsidRPr="009F24C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Клеточное строение организма. Ткани</w:t>
            </w:r>
            <w:r w:rsidR="00A35EE8" w:rsidRPr="009F24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(3 часа)</w:t>
            </w:r>
          </w:p>
        </w:tc>
      </w:tr>
      <w:tr w:rsidR="00C835D2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2" w:rsidRPr="00501638" w:rsidRDefault="001E3893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D2" w:rsidRPr="009F24C9" w:rsidRDefault="00C835D2" w:rsidP="00570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4C9">
              <w:rPr>
                <w:rFonts w:ascii="Times New Roman" w:hAnsi="Times New Roman"/>
                <w:sz w:val="24"/>
                <w:szCs w:val="24"/>
              </w:rPr>
              <w:t>Строение и жизнедеятельность клетки.</w:t>
            </w:r>
          </w:p>
          <w:p w:rsidR="00C835D2" w:rsidRPr="007149F7" w:rsidRDefault="00C835D2" w:rsidP="000B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2" w:rsidRPr="00501638" w:rsidRDefault="00C835D2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2" w:rsidRPr="00501638" w:rsidRDefault="001E3893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C835D2" w:rsidRPr="0050163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D2" w:rsidRPr="00501638" w:rsidRDefault="00C835D2" w:rsidP="0050163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D2" w:rsidRDefault="00C835D2" w:rsidP="00C835D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835D2">
              <w:rPr>
                <w:color w:val="000000"/>
              </w:rPr>
              <w:t>Клеточное строение организма челове</w:t>
            </w:r>
            <w:r w:rsidRPr="00C835D2">
              <w:rPr>
                <w:color w:val="000000"/>
              </w:rPr>
              <w:softHyphen/>
              <w:t>ка. Жизнедеятельность клетки</w:t>
            </w:r>
          </w:p>
          <w:p w:rsidR="00FB352F" w:rsidRPr="00C835D2" w:rsidRDefault="00FB352F" w:rsidP="00C835D2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835D2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2" w:rsidRPr="00501638" w:rsidRDefault="001E3893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D2" w:rsidRPr="009F24C9" w:rsidRDefault="00C835D2" w:rsidP="00C835D2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F24C9">
              <w:rPr>
                <w:rFonts w:ascii="Times New Roman" w:hAnsi="Times New Roman"/>
                <w:sz w:val="24"/>
                <w:szCs w:val="24"/>
              </w:rPr>
              <w:t>Покровные и соединительные ткани.</w:t>
            </w:r>
          </w:p>
          <w:p w:rsidR="00C835D2" w:rsidRPr="009F24C9" w:rsidRDefault="00C835D2" w:rsidP="00570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2" w:rsidRPr="00501638" w:rsidRDefault="00C835D2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2" w:rsidRPr="00501638" w:rsidRDefault="00FA3D77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C835D2" w:rsidRPr="0050163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D2" w:rsidRPr="00501638" w:rsidRDefault="00C835D2" w:rsidP="0050163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D2" w:rsidRPr="00C835D2" w:rsidRDefault="00C835D2" w:rsidP="00C835D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835D2">
              <w:rPr>
                <w:color w:val="000000"/>
              </w:rPr>
              <w:t>Ткани: эпителиальная, мышечная, со</w:t>
            </w:r>
            <w:r w:rsidRPr="00C835D2">
              <w:rPr>
                <w:color w:val="000000"/>
              </w:rPr>
              <w:softHyphen/>
              <w:t>единительная.</w:t>
            </w:r>
          </w:p>
          <w:p w:rsidR="00C835D2" w:rsidRPr="00C835D2" w:rsidRDefault="00C835D2" w:rsidP="00C835D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835D2">
              <w:rPr>
                <w:color w:val="000000"/>
              </w:rPr>
              <w:t>Лабораторные и практические работы</w:t>
            </w:r>
          </w:p>
          <w:p w:rsidR="00C835D2" w:rsidRDefault="00C835D2" w:rsidP="00C835D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835D2">
              <w:rPr>
                <w:color w:val="000000"/>
              </w:rPr>
              <w:t>Изучение микроскопического строения тканей организма человека</w:t>
            </w:r>
          </w:p>
          <w:p w:rsidR="00FB352F" w:rsidRPr="00C835D2" w:rsidRDefault="00FB352F" w:rsidP="00C835D2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835D2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2" w:rsidRPr="00501638" w:rsidRDefault="001E3893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D2" w:rsidRPr="00570BA0" w:rsidRDefault="00C835D2" w:rsidP="00F836BD">
            <w:pPr>
              <w:pStyle w:val="3"/>
              <w:jc w:val="left"/>
              <w:rPr>
                <w:b w:val="0"/>
                <w:sz w:val="24"/>
                <w:szCs w:val="24"/>
              </w:rPr>
            </w:pPr>
            <w:r w:rsidRPr="00570BA0">
              <w:rPr>
                <w:b w:val="0"/>
                <w:sz w:val="24"/>
                <w:szCs w:val="24"/>
              </w:rPr>
              <w:t>Мышечная и нервная ткани. лабораторная работа№ 1 «Ткани»</w:t>
            </w:r>
          </w:p>
          <w:p w:rsidR="00C835D2" w:rsidRPr="00570BA0" w:rsidRDefault="00C835D2" w:rsidP="00F836BD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35D2" w:rsidRPr="009F24C9" w:rsidRDefault="00C835D2" w:rsidP="00C8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2" w:rsidRPr="00501638" w:rsidRDefault="00C835D2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2" w:rsidRPr="00501638" w:rsidRDefault="00B5734E" w:rsidP="001E3893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D2" w:rsidRPr="00501638" w:rsidRDefault="00C835D2" w:rsidP="00501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D2" w:rsidRDefault="00C835D2" w:rsidP="00C835D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835D2">
              <w:rPr>
                <w:color w:val="000000"/>
              </w:rPr>
              <w:t>Нервная ткань. Строение нейрона. Реф</w:t>
            </w:r>
            <w:r w:rsidRPr="00C835D2">
              <w:rPr>
                <w:color w:val="000000"/>
              </w:rPr>
              <w:softHyphen/>
              <w:t>лекс. Рефлекторная дуга. Рецеп</w:t>
            </w:r>
            <w:r>
              <w:rPr>
                <w:color w:val="000000"/>
              </w:rPr>
              <w:t>тор. Лабораторная</w:t>
            </w:r>
            <w:r w:rsidRPr="00C835D2">
              <w:rPr>
                <w:color w:val="000000"/>
              </w:rPr>
              <w:t xml:space="preserve"> р</w:t>
            </w:r>
            <w:r>
              <w:rPr>
                <w:color w:val="000000"/>
              </w:rPr>
              <w:t>абота</w:t>
            </w:r>
          </w:p>
          <w:p w:rsidR="00FB352F" w:rsidRPr="00C835D2" w:rsidRDefault="00FB352F" w:rsidP="00C835D2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835D2" w:rsidRPr="00501638" w:rsidTr="00C835D2"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D2" w:rsidRPr="00501638" w:rsidRDefault="00C2494D" w:rsidP="0050163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        </w:t>
            </w:r>
            <w:r w:rsidR="00C835D2" w:rsidRPr="00FD2E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Рефлекторная регуляция органов и систем организма</w:t>
            </w:r>
            <w:r w:rsidR="00C835D2" w:rsidRPr="00FD2E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(1час)</w:t>
            </w:r>
          </w:p>
        </w:tc>
      </w:tr>
      <w:tr w:rsidR="00C835D2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2" w:rsidRPr="00501638" w:rsidRDefault="001E3893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D2" w:rsidRDefault="00C835D2" w:rsidP="00570BA0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9F24C9">
              <w:rPr>
                <w:rFonts w:ascii="Times New Roman" w:hAnsi="Times New Roman"/>
                <w:sz w:val="24"/>
                <w:szCs w:val="24"/>
              </w:rPr>
              <w:t>Рефлекторная регуляция.</w:t>
            </w:r>
          </w:p>
          <w:p w:rsidR="007E27FD" w:rsidRDefault="007E27FD" w:rsidP="00570BA0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  <w:r w:rsidR="00C835D2" w:rsidRPr="00570BA0">
              <w:rPr>
                <w:rFonts w:ascii="Times New Roman" w:hAnsi="Times New Roman"/>
                <w:sz w:val="24"/>
                <w:szCs w:val="24"/>
              </w:rPr>
              <w:t xml:space="preserve"> №2</w:t>
            </w:r>
          </w:p>
          <w:p w:rsidR="00C835D2" w:rsidRPr="00570BA0" w:rsidRDefault="00C835D2" w:rsidP="00570BA0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570BA0">
              <w:rPr>
                <w:rFonts w:ascii="Times New Roman" w:hAnsi="Times New Roman"/>
                <w:bCs/>
                <w:sz w:val="24"/>
                <w:szCs w:val="24"/>
              </w:rPr>
              <w:t>«Проявление мигательного рефлекса»</w:t>
            </w:r>
          </w:p>
          <w:p w:rsidR="00C835D2" w:rsidRPr="009F24C9" w:rsidRDefault="00C835D2" w:rsidP="00C8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2" w:rsidRPr="00501638" w:rsidRDefault="00C835D2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2" w:rsidRPr="00501638" w:rsidRDefault="00FA3D77" w:rsidP="00B5734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123DF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D2" w:rsidRPr="00501638" w:rsidRDefault="00C835D2" w:rsidP="00501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D2" w:rsidRPr="00C835D2" w:rsidRDefault="00C835D2" w:rsidP="00C835D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Рефлекс, рефлекторная дуга, рецепторы.</w:t>
            </w:r>
            <w:r w:rsidRPr="00C835D2">
              <w:rPr>
                <w:color w:val="000000"/>
              </w:rPr>
              <w:t xml:space="preserve"> Лаборатор</w:t>
            </w:r>
            <w:r w:rsidR="001E3893">
              <w:rPr>
                <w:color w:val="000000"/>
              </w:rPr>
              <w:t>ная и  работа</w:t>
            </w:r>
            <w:r w:rsidRPr="00C835D2">
              <w:rPr>
                <w:color w:val="000000"/>
              </w:rPr>
              <w:t xml:space="preserve"> Мигательный рефлекс и условия его проявления и торможения.</w:t>
            </w:r>
          </w:p>
          <w:p w:rsidR="00FB352F" w:rsidRPr="00501638" w:rsidRDefault="00C835D2" w:rsidP="00104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5D2">
              <w:rPr>
                <w:rFonts w:ascii="Times New Roman" w:hAnsi="Times New Roman"/>
                <w:color w:val="000000"/>
                <w:sz w:val="24"/>
                <w:szCs w:val="24"/>
              </w:rPr>
              <w:t>Коленный и надбровный рефлексы</w:t>
            </w:r>
          </w:p>
        </w:tc>
      </w:tr>
      <w:tr w:rsidR="00C835D2" w:rsidRPr="00501638" w:rsidTr="00C835D2"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D2" w:rsidRPr="00501638" w:rsidRDefault="00C2494D" w:rsidP="00501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       </w:t>
            </w:r>
            <w:r w:rsidR="00C835D2" w:rsidRPr="009F24C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Опорно-двигательная система</w:t>
            </w:r>
            <w:r w:rsidR="00C835D2" w:rsidRPr="009F24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(7 часов)</w:t>
            </w:r>
          </w:p>
        </w:tc>
      </w:tr>
      <w:tr w:rsidR="00C835D2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2" w:rsidRPr="00501638" w:rsidRDefault="001E3893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D2" w:rsidRPr="009F24C9" w:rsidRDefault="00C835D2" w:rsidP="00570BA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9F24C9">
              <w:rPr>
                <w:rFonts w:ascii="Times New Roman" w:hAnsi="Times New Roman"/>
                <w:sz w:val="24"/>
                <w:szCs w:val="24"/>
              </w:rPr>
              <w:t xml:space="preserve">Строение костей. Соединения </w:t>
            </w:r>
            <w:r w:rsidRPr="009F24C9">
              <w:rPr>
                <w:rFonts w:ascii="Times New Roman" w:hAnsi="Times New Roman"/>
                <w:sz w:val="24"/>
                <w:szCs w:val="24"/>
              </w:rPr>
              <w:br/>
              <w:t>костей.</w:t>
            </w:r>
          </w:p>
          <w:p w:rsidR="00C835D2" w:rsidRPr="009F24C9" w:rsidRDefault="00C835D2" w:rsidP="00C8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2" w:rsidRPr="00501638" w:rsidRDefault="00C835D2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2" w:rsidRPr="00501638" w:rsidRDefault="00B5734E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C835D2" w:rsidRPr="0050163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A9" w:rsidRPr="00501638" w:rsidRDefault="00B16DA9" w:rsidP="0050163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D2" w:rsidRPr="00C835D2" w:rsidRDefault="00C835D2" w:rsidP="00C835D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835D2">
              <w:rPr>
                <w:color w:val="000000"/>
              </w:rPr>
              <w:t>Опора и движение. Опорно-двигательная система.</w:t>
            </w:r>
            <w:r w:rsidR="00C2494D">
              <w:rPr>
                <w:color w:val="000000"/>
              </w:rPr>
              <w:t xml:space="preserve"> </w:t>
            </w:r>
            <w:r w:rsidRPr="00C835D2">
              <w:rPr>
                <w:color w:val="000000"/>
              </w:rPr>
              <w:t>Состав, строение и рост кости. Кости: трубча</w:t>
            </w:r>
            <w:r w:rsidRPr="00C835D2">
              <w:rPr>
                <w:color w:val="000000"/>
              </w:rPr>
              <w:softHyphen/>
              <w:t>тые, губчатые, плоские, смешанные. Лабораторные и практические работы Изучение микроскопического строения кости.</w:t>
            </w:r>
          </w:p>
          <w:p w:rsidR="00FB352F" w:rsidRPr="00C835D2" w:rsidRDefault="00C835D2" w:rsidP="00104DF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835D2">
              <w:rPr>
                <w:color w:val="000000"/>
              </w:rPr>
              <w:t>Изучение внешнего вида отдельных костей скелета человека Соединения костей. Сустав</w:t>
            </w:r>
            <w:r w:rsidR="00104DF8">
              <w:rPr>
                <w:color w:val="000000"/>
              </w:rPr>
              <w:t>.</w:t>
            </w:r>
          </w:p>
        </w:tc>
      </w:tr>
      <w:tr w:rsidR="00C835D2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2" w:rsidRPr="00501638" w:rsidRDefault="001E3893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D2" w:rsidRPr="009F24C9" w:rsidRDefault="00C835D2" w:rsidP="00570B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4C9">
              <w:rPr>
                <w:rFonts w:ascii="Times New Roman" w:hAnsi="Times New Roman"/>
                <w:sz w:val="24"/>
                <w:szCs w:val="24"/>
              </w:rPr>
              <w:t xml:space="preserve">Скелет человека. </w:t>
            </w:r>
          </w:p>
          <w:p w:rsidR="00C835D2" w:rsidRPr="009F24C9" w:rsidRDefault="00C835D2" w:rsidP="00C8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2" w:rsidRPr="00501638" w:rsidRDefault="00C835D2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2" w:rsidRPr="00501638" w:rsidRDefault="00FA3D77" w:rsidP="005016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835D2" w:rsidRPr="0050163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D2" w:rsidRPr="00501638" w:rsidRDefault="00C835D2" w:rsidP="0050163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D2" w:rsidRPr="00C835D2" w:rsidRDefault="00C835D2" w:rsidP="00C835D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835D2">
              <w:rPr>
                <w:color w:val="000000"/>
              </w:rPr>
              <w:t>Скелет человека. Скелет головы.</w:t>
            </w:r>
          </w:p>
          <w:p w:rsidR="00C835D2" w:rsidRDefault="00C835D2" w:rsidP="00C835D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835D2">
              <w:rPr>
                <w:color w:val="000000"/>
              </w:rPr>
              <w:t>Кости черепа: лобная, теменные, ви</w:t>
            </w:r>
            <w:r w:rsidRPr="00C835D2">
              <w:rPr>
                <w:color w:val="000000"/>
              </w:rPr>
              <w:softHyphen/>
              <w:t>сочные, затылочная, клиновидная и решётчатая. Скелет туловища. Позвоночник как основная часть скеле</w:t>
            </w:r>
            <w:r w:rsidRPr="00C835D2">
              <w:rPr>
                <w:color w:val="000000"/>
              </w:rPr>
              <w:softHyphen/>
              <w:t>та туловища. Скелет конечностей и их поясов</w:t>
            </w:r>
          </w:p>
          <w:p w:rsidR="00FB352F" w:rsidRPr="00C835D2" w:rsidRDefault="00FB352F" w:rsidP="00C835D2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835D2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2" w:rsidRPr="00501638" w:rsidRDefault="001E3893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D2" w:rsidRDefault="00C835D2" w:rsidP="00C8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4C9">
              <w:rPr>
                <w:rFonts w:ascii="Times New Roman" w:hAnsi="Times New Roman"/>
                <w:sz w:val="24"/>
                <w:szCs w:val="24"/>
              </w:rPr>
              <w:t>Строение мышц.</w:t>
            </w:r>
          </w:p>
          <w:p w:rsidR="00C835D2" w:rsidRPr="00570BA0" w:rsidRDefault="00C835D2" w:rsidP="00C8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BA0">
              <w:rPr>
                <w:rFonts w:ascii="Times New Roman" w:hAnsi="Times New Roman"/>
                <w:bCs/>
                <w:sz w:val="24"/>
                <w:szCs w:val="24"/>
              </w:rPr>
              <w:t>Лабораторная работа№3</w:t>
            </w:r>
          </w:p>
          <w:p w:rsidR="00C835D2" w:rsidRPr="00570BA0" w:rsidRDefault="00C835D2" w:rsidP="00C8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BA0">
              <w:rPr>
                <w:rFonts w:ascii="Times New Roman" w:hAnsi="Times New Roman"/>
                <w:sz w:val="24"/>
                <w:szCs w:val="24"/>
              </w:rPr>
              <w:t>«Мышцы человеческого тела»</w:t>
            </w:r>
          </w:p>
          <w:p w:rsidR="00C835D2" w:rsidRPr="009F24C9" w:rsidRDefault="00C835D2" w:rsidP="00C835D2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2" w:rsidRPr="00501638" w:rsidRDefault="00C835D2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2" w:rsidRPr="00501638" w:rsidRDefault="00B5734E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835D2" w:rsidRPr="0050163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D2" w:rsidRPr="00501638" w:rsidRDefault="00C835D2" w:rsidP="00C835D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D2" w:rsidRPr="00C835D2" w:rsidRDefault="00C835D2" w:rsidP="00C835D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835D2">
              <w:rPr>
                <w:color w:val="000000"/>
              </w:rPr>
              <w:t>Строение и функции скелетных мышц. Основные группы скелетных мышц. Мышцы синергисты и антагонисты. Лабораторные и практические работы Работа основных мышц.</w:t>
            </w:r>
          </w:p>
          <w:p w:rsidR="00C835D2" w:rsidRDefault="00C835D2" w:rsidP="00C835D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835D2">
              <w:rPr>
                <w:color w:val="000000"/>
              </w:rPr>
              <w:t>Роль плечевого пояса в движениях руки</w:t>
            </w:r>
          </w:p>
          <w:p w:rsidR="00FB352F" w:rsidRPr="00C835D2" w:rsidRDefault="00FB352F" w:rsidP="00C835D2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835D2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2" w:rsidRPr="00501638" w:rsidRDefault="001E3893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D2" w:rsidRPr="009F24C9" w:rsidRDefault="00C835D2" w:rsidP="00C835D2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9F24C9">
              <w:rPr>
                <w:rFonts w:ascii="Times New Roman" w:hAnsi="Times New Roman"/>
                <w:sz w:val="24"/>
                <w:szCs w:val="24"/>
              </w:rPr>
              <w:t>Работа скелетных мышц и их регуляция.</w:t>
            </w:r>
          </w:p>
          <w:p w:rsidR="00C835D2" w:rsidRPr="009F24C9" w:rsidRDefault="00C835D2" w:rsidP="00C8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2" w:rsidRPr="00501638" w:rsidRDefault="00C835D2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2" w:rsidRPr="00501638" w:rsidRDefault="001E3893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3D77">
              <w:rPr>
                <w:rFonts w:ascii="Times New Roman" w:hAnsi="Times New Roman"/>
                <w:sz w:val="24"/>
                <w:szCs w:val="24"/>
              </w:rPr>
              <w:t>8</w:t>
            </w:r>
            <w:r w:rsidR="00C835D2" w:rsidRPr="0050163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D2" w:rsidRPr="00501638" w:rsidRDefault="00C835D2" w:rsidP="00C835D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D2" w:rsidRPr="00C835D2" w:rsidRDefault="00C835D2" w:rsidP="00C835D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835D2">
              <w:rPr>
                <w:color w:val="000000"/>
              </w:rPr>
              <w:t>Работа мышц и её регуляция. Атрофия мышц. Утомление и восстановление мышц.</w:t>
            </w:r>
            <w:r w:rsidR="00C2494D">
              <w:rPr>
                <w:color w:val="000000"/>
              </w:rPr>
              <w:t xml:space="preserve"> </w:t>
            </w:r>
            <w:r w:rsidRPr="00C835D2">
              <w:rPr>
                <w:color w:val="000000"/>
              </w:rPr>
              <w:t>Значение физических упражнений и культуры труда для формирования скелета и мускулатуры</w:t>
            </w:r>
          </w:p>
          <w:p w:rsidR="00C835D2" w:rsidRPr="00C835D2" w:rsidRDefault="00C835D2" w:rsidP="00C835D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835D2">
              <w:rPr>
                <w:color w:val="000000"/>
              </w:rPr>
              <w:t>Лабораторные и практические работы</w:t>
            </w:r>
          </w:p>
          <w:p w:rsidR="00C835D2" w:rsidRDefault="00C835D2" w:rsidP="00C835D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835D2">
              <w:rPr>
                <w:color w:val="000000"/>
              </w:rPr>
              <w:t>Влияние статической и динамической работы на утомление мышц</w:t>
            </w:r>
          </w:p>
          <w:p w:rsidR="00104DF8" w:rsidRPr="00C835D2" w:rsidRDefault="00104DF8" w:rsidP="00C835D2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835D2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2" w:rsidRPr="00501638" w:rsidRDefault="00776F7A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D2" w:rsidRPr="009567FD" w:rsidRDefault="00C835D2" w:rsidP="00C8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67FD">
              <w:rPr>
                <w:rFonts w:ascii="Times New Roman" w:hAnsi="Times New Roman"/>
                <w:bCs/>
                <w:sz w:val="24"/>
                <w:szCs w:val="24"/>
              </w:rPr>
              <w:t>Осанка. Предупреждение плоскостопия</w:t>
            </w:r>
          </w:p>
          <w:p w:rsidR="00C835D2" w:rsidRPr="00570BA0" w:rsidRDefault="00C835D2" w:rsidP="00C8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BA0">
              <w:rPr>
                <w:rFonts w:ascii="Times New Roman" w:hAnsi="Times New Roman"/>
                <w:bCs/>
                <w:sz w:val="24"/>
                <w:szCs w:val="24"/>
              </w:rPr>
              <w:t xml:space="preserve">Лабораторная работа№4 </w:t>
            </w:r>
            <w:r w:rsidRPr="00570BA0">
              <w:rPr>
                <w:rFonts w:ascii="Times New Roman" w:hAnsi="Times New Roman"/>
                <w:sz w:val="24"/>
                <w:szCs w:val="24"/>
              </w:rPr>
              <w:t>«Осанка и плоскостопие»</w:t>
            </w:r>
          </w:p>
          <w:p w:rsidR="00C835D2" w:rsidRPr="009F24C9" w:rsidRDefault="00C835D2" w:rsidP="00C8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2" w:rsidRPr="00501638" w:rsidRDefault="00C835D2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2" w:rsidRPr="00501638" w:rsidRDefault="00B5734E" w:rsidP="001E3893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D2" w:rsidRPr="00501638" w:rsidRDefault="00C835D2" w:rsidP="00C835D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D2" w:rsidRPr="00C835D2" w:rsidRDefault="00C835D2" w:rsidP="00C835D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835D2">
              <w:rPr>
                <w:color w:val="000000"/>
              </w:rPr>
              <w:t>Осанка. Остеохондроз. Сколиоз. Плос</w:t>
            </w:r>
            <w:r w:rsidRPr="00C835D2">
              <w:rPr>
                <w:color w:val="000000"/>
              </w:rPr>
              <w:softHyphen/>
              <w:t>костопие.</w:t>
            </w:r>
          </w:p>
          <w:p w:rsidR="00C835D2" w:rsidRPr="00C835D2" w:rsidRDefault="00C835D2" w:rsidP="00C835D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835D2">
              <w:rPr>
                <w:color w:val="000000"/>
              </w:rPr>
              <w:t>Лабораторные и практические работы</w:t>
            </w:r>
          </w:p>
          <w:p w:rsidR="00C835D2" w:rsidRDefault="00C835D2" w:rsidP="00C835D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835D2">
              <w:rPr>
                <w:color w:val="000000"/>
              </w:rPr>
              <w:t>Выявление плоскостопия (выполняет</w:t>
            </w:r>
            <w:r w:rsidRPr="00C835D2">
              <w:rPr>
                <w:color w:val="000000"/>
              </w:rPr>
              <w:softHyphen/>
              <w:t>ся дома)</w:t>
            </w:r>
          </w:p>
          <w:p w:rsidR="00FB352F" w:rsidRPr="00C835D2" w:rsidRDefault="00FB352F" w:rsidP="00C835D2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835D2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2" w:rsidRPr="00501638" w:rsidRDefault="00B5734E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D2" w:rsidRPr="009F24C9" w:rsidRDefault="00C835D2" w:rsidP="00C835D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9F24C9">
              <w:rPr>
                <w:rFonts w:ascii="Times New Roman" w:hAnsi="Times New Roman"/>
                <w:sz w:val="24"/>
                <w:szCs w:val="24"/>
              </w:rPr>
              <w:t>Первая помощь при ушибах, переломах костей и вывихах суставов.</w:t>
            </w:r>
          </w:p>
          <w:p w:rsidR="00C835D2" w:rsidRPr="009F24C9" w:rsidRDefault="00C835D2" w:rsidP="00C835D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2" w:rsidRPr="00501638" w:rsidRDefault="00C835D2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2" w:rsidRPr="00501638" w:rsidRDefault="00FA3D77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25C7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D2" w:rsidRPr="00501638" w:rsidRDefault="00C835D2" w:rsidP="00C835D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D2" w:rsidRPr="00C835D2" w:rsidRDefault="00C835D2" w:rsidP="00C83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5D2">
              <w:rPr>
                <w:rFonts w:ascii="Times New Roman" w:hAnsi="Times New Roman"/>
                <w:color w:val="000000"/>
                <w:sz w:val="24"/>
                <w:szCs w:val="24"/>
              </w:rPr>
              <w:t>Травмы костно-мышечной системы и меры первой помощи при них. Первая помощь при травмах опорно-двигательной системы: уши</w:t>
            </w:r>
            <w:r w:rsidRPr="00C835D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бах, переломах костей и вывихах суставов.</w:t>
            </w:r>
            <w:r w:rsidR="00FB35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835D2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травматизма.</w:t>
            </w:r>
          </w:p>
          <w:p w:rsidR="00C835D2" w:rsidRPr="00C835D2" w:rsidRDefault="00C835D2" w:rsidP="00C835D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835D2">
              <w:rPr>
                <w:color w:val="000000"/>
              </w:rPr>
              <w:t> </w:t>
            </w:r>
          </w:p>
        </w:tc>
      </w:tr>
      <w:tr w:rsidR="007B2CF7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F7" w:rsidRDefault="007B2CF7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F7" w:rsidRPr="009F24C9" w:rsidRDefault="007B2CF7" w:rsidP="00C835D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9F24C9">
              <w:rPr>
                <w:rFonts w:ascii="Times New Roman" w:hAnsi="Times New Roman"/>
                <w:sz w:val="24"/>
                <w:szCs w:val="24"/>
              </w:rPr>
              <w:t>Компоненты внутренней среды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F7" w:rsidRPr="00501638" w:rsidRDefault="007B2CF7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F7" w:rsidRDefault="007B2CF7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F7" w:rsidRPr="00501638" w:rsidRDefault="007B2CF7" w:rsidP="00C835D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F7" w:rsidRPr="007B2CF7" w:rsidRDefault="007B2CF7" w:rsidP="007B2CF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B2CF7">
              <w:rPr>
                <w:color w:val="000000"/>
              </w:rPr>
              <w:t>Внутренняя среда организма, значение её постоянства.</w:t>
            </w:r>
          </w:p>
          <w:p w:rsidR="007B2CF7" w:rsidRPr="007B2CF7" w:rsidRDefault="007B2CF7" w:rsidP="007B2CF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B2CF7">
              <w:rPr>
                <w:color w:val="000000"/>
              </w:rPr>
              <w:t>Состав внутренней сре</w:t>
            </w:r>
            <w:r w:rsidRPr="007B2CF7">
              <w:rPr>
                <w:color w:val="000000"/>
              </w:rPr>
              <w:softHyphen/>
              <w:t>ды организма и её функции.</w:t>
            </w:r>
          </w:p>
          <w:p w:rsidR="007B2CF7" w:rsidRPr="007B2CF7" w:rsidRDefault="007B2CF7" w:rsidP="007B2CF7">
            <w:pPr>
              <w:pStyle w:val="a3"/>
              <w:spacing w:before="0" w:beforeAutospacing="0" w:after="0" w:afterAutospacing="0"/>
              <w:rPr>
                <w:rStyle w:val="apple-converted-space"/>
                <w:color w:val="000000"/>
              </w:rPr>
            </w:pPr>
            <w:r w:rsidRPr="007B2CF7">
              <w:rPr>
                <w:color w:val="000000"/>
              </w:rPr>
              <w:t xml:space="preserve"> Кровь. Тканевая жидкость.</w:t>
            </w:r>
            <w:r w:rsidRPr="007B2CF7">
              <w:rPr>
                <w:rStyle w:val="apple-converted-space"/>
                <w:color w:val="000000"/>
              </w:rPr>
              <w:t> </w:t>
            </w:r>
            <w:r w:rsidRPr="007B2CF7">
              <w:rPr>
                <w:color w:val="000000"/>
              </w:rPr>
              <w:t>Лимфа.</w:t>
            </w:r>
            <w:r w:rsidRPr="007B2CF7">
              <w:rPr>
                <w:rStyle w:val="apple-converted-space"/>
                <w:color w:val="000000"/>
              </w:rPr>
              <w:t> </w:t>
            </w:r>
          </w:p>
          <w:p w:rsidR="007B2CF7" w:rsidRDefault="007B2CF7" w:rsidP="007B2C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CF7">
              <w:rPr>
                <w:rFonts w:ascii="Times New Roman" w:hAnsi="Times New Roman"/>
                <w:color w:val="000000"/>
                <w:sz w:val="24"/>
                <w:szCs w:val="24"/>
              </w:rPr>
              <w:t>Свёртыва</w:t>
            </w:r>
            <w:r w:rsidRPr="007B2CF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крови</w:t>
            </w:r>
          </w:p>
          <w:p w:rsidR="00104DF8" w:rsidRPr="00C835D2" w:rsidRDefault="00104DF8" w:rsidP="007B2C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35D2" w:rsidRPr="00501638" w:rsidTr="00C835D2"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D2" w:rsidRPr="00501638" w:rsidRDefault="00C2494D" w:rsidP="00C835D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          </w:t>
            </w:r>
            <w:r w:rsidR="00C835D2" w:rsidRPr="009F24C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Внутренняя среда организма </w:t>
            </w:r>
            <w:r w:rsidR="007B2CF7">
              <w:rPr>
                <w:rFonts w:ascii="Times New Roman" w:hAnsi="Times New Roman"/>
                <w:b/>
                <w:bCs/>
                <w:sz w:val="24"/>
                <w:szCs w:val="24"/>
              </w:rPr>
              <w:t>(2</w:t>
            </w:r>
            <w:r w:rsidR="00C835D2" w:rsidRPr="009F24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часа)</w:t>
            </w:r>
          </w:p>
        </w:tc>
      </w:tr>
      <w:tr w:rsidR="002728B4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B4" w:rsidRPr="00501638" w:rsidRDefault="007B2CF7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F7" w:rsidRPr="009F24C9" w:rsidRDefault="007B2CF7" w:rsidP="007B2CF7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F24C9">
              <w:rPr>
                <w:rFonts w:ascii="Times New Roman" w:hAnsi="Times New Roman"/>
                <w:sz w:val="24"/>
                <w:szCs w:val="24"/>
              </w:rPr>
              <w:t>Борьба организма с инфекцией.</w:t>
            </w:r>
          </w:p>
          <w:p w:rsidR="002728B4" w:rsidRPr="002728B4" w:rsidRDefault="002728B4" w:rsidP="00C8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B4" w:rsidRPr="00501638" w:rsidRDefault="002728B4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B4" w:rsidRPr="00501638" w:rsidRDefault="00DC419C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2728B4" w:rsidRPr="0050163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B4" w:rsidRPr="00501638" w:rsidRDefault="002728B4" w:rsidP="00C835D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F7" w:rsidRPr="002728B4" w:rsidRDefault="007B2CF7" w:rsidP="007B2CF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728B4">
              <w:rPr>
                <w:color w:val="000000"/>
              </w:rPr>
              <w:t>Вакцинация, лечебная сыворотка. Аллергические реакции.</w:t>
            </w:r>
            <w:r w:rsidRPr="002728B4">
              <w:rPr>
                <w:rStyle w:val="apple-converted-space"/>
                <w:color w:val="000000"/>
              </w:rPr>
              <w:t> </w:t>
            </w:r>
            <w:r w:rsidRPr="002728B4">
              <w:rPr>
                <w:color w:val="000000"/>
              </w:rPr>
              <w:t>СПИД. Переливание крови. Группы крови. Донор. Реципиент.</w:t>
            </w:r>
            <w:r>
              <w:rPr>
                <w:color w:val="000000"/>
              </w:rPr>
              <w:t xml:space="preserve"> </w:t>
            </w:r>
            <w:r w:rsidRPr="002728B4">
              <w:rPr>
                <w:color w:val="000000"/>
              </w:rPr>
              <w:t>Предупредительные прививки.</w:t>
            </w:r>
            <w:r w:rsidRPr="002728B4">
              <w:rPr>
                <w:rStyle w:val="apple-converted-space"/>
                <w:color w:val="000000"/>
              </w:rPr>
              <w:t> </w:t>
            </w:r>
            <w:r w:rsidRPr="002728B4">
              <w:rPr>
                <w:color w:val="000000"/>
              </w:rPr>
              <w:t>Лечебные сыворотки.</w:t>
            </w:r>
          </w:p>
          <w:p w:rsidR="00FB352F" w:rsidRPr="002728B4" w:rsidRDefault="007B2CF7" w:rsidP="007B2CF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728B4">
              <w:rPr>
                <w:color w:val="000000"/>
              </w:rPr>
              <w:t> </w:t>
            </w:r>
          </w:p>
        </w:tc>
      </w:tr>
      <w:tr w:rsidR="002728B4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B4" w:rsidRPr="00501638" w:rsidRDefault="004A2F64" w:rsidP="004A2F64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F7" w:rsidRDefault="007B2CF7" w:rsidP="007B2C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BA0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№1 </w:t>
            </w:r>
          </w:p>
          <w:p w:rsidR="007B2CF7" w:rsidRPr="00570BA0" w:rsidRDefault="007B2CF7" w:rsidP="007B2C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70BA0">
              <w:rPr>
                <w:rFonts w:ascii="Times New Roman" w:hAnsi="Times New Roman"/>
                <w:bCs/>
                <w:sz w:val="24"/>
                <w:szCs w:val="24"/>
              </w:rPr>
              <w:t>по теме: «</w:t>
            </w:r>
            <w:proofErr w:type="spellStart"/>
            <w:r w:rsidRPr="00570BA0">
              <w:rPr>
                <w:rFonts w:ascii="Times New Roman" w:hAnsi="Times New Roman"/>
                <w:bCs/>
                <w:sz w:val="24"/>
                <w:szCs w:val="24"/>
              </w:rPr>
              <w:t>Опорно</w:t>
            </w:r>
            <w:proofErr w:type="spellEnd"/>
            <w:r w:rsidRPr="00570BA0">
              <w:rPr>
                <w:rFonts w:ascii="Times New Roman" w:hAnsi="Times New Roman"/>
                <w:bCs/>
                <w:sz w:val="24"/>
                <w:szCs w:val="24"/>
              </w:rPr>
              <w:t xml:space="preserve"> – двигательная система»</w:t>
            </w:r>
          </w:p>
          <w:p w:rsidR="002728B4" w:rsidRPr="002728B4" w:rsidRDefault="002728B4" w:rsidP="00C8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B4" w:rsidRPr="00501638" w:rsidRDefault="002728B4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B4" w:rsidRPr="00501638" w:rsidRDefault="00123DF8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2728B4" w:rsidRPr="0050163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B4" w:rsidRPr="00501638" w:rsidRDefault="002728B4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B4" w:rsidRPr="002728B4" w:rsidRDefault="007B2CF7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t xml:space="preserve">Контроль усвоения знаний и умений учащихся </w:t>
            </w:r>
            <w:r w:rsidR="002728B4" w:rsidRPr="002728B4">
              <w:rPr>
                <w:color w:val="000000"/>
              </w:rPr>
              <w:t> </w:t>
            </w:r>
          </w:p>
        </w:tc>
      </w:tr>
      <w:tr w:rsidR="002728B4" w:rsidRPr="00501638" w:rsidTr="0054272C"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B4" w:rsidRPr="00501638" w:rsidRDefault="00C2494D" w:rsidP="00C835D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         </w:t>
            </w:r>
            <w:r w:rsidR="002728B4" w:rsidRPr="009F24C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Кровеносная и лимфатическая системы организма</w:t>
            </w:r>
            <w:r w:rsidR="002728B4" w:rsidRPr="009F24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(7 часов)</w:t>
            </w:r>
          </w:p>
        </w:tc>
      </w:tr>
      <w:tr w:rsidR="002728B4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B4" w:rsidRPr="00501638" w:rsidRDefault="002728B4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  <w:r w:rsidR="004A2F6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B4" w:rsidRPr="009F24C9" w:rsidRDefault="002728B4" w:rsidP="00272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4C9">
              <w:rPr>
                <w:rFonts w:ascii="Times New Roman" w:hAnsi="Times New Roman"/>
                <w:sz w:val="24"/>
                <w:szCs w:val="24"/>
              </w:rPr>
              <w:t xml:space="preserve">  Транспортные системы организма.</w:t>
            </w:r>
          </w:p>
          <w:p w:rsidR="002728B4" w:rsidRPr="009F24C9" w:rsidRDefault="002728B4" w:rsidP="00C8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B4" w:rsidRPr="00501638" w:rsidRDefault="002728B4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B4" w:rsidRPr="00501638" w:rsidRDefault="00DC419C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728B4" w:rsidRPr="0050163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B4" w:rsidRPr="00501638" w:rsidRDefault="002728B4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B4" w:rsidRDefault="002728B4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53296">
              <w:rPr>
                <w:color w:val="000000"/>
              </w:rPr>
              <w:t>Транспорт веществ.  Замкнутое и незамкнутое кровооб</w:t>
            </w:r>
            <w:r w:rsidRPr="00753296">
              <w:rPr>
                <w:color w:val="000000"/>
              </w:rPr>
              <w:softHyphen/>
              <w:t>ращение. Кровеносная и лимфатиче</w:t>
            </w:r>
            <w:r w:rsidRPr="00753296">
              <w:rPr>
                <w:color w:val="000000"/>
              </w:rPr>
              <w:softHyphen/>
              <w:t>ская системы</w:t>
            </w:r>
          </w:p>
          <w:p w:rsidR="00FB352F" w:rsidRPr="00753296" w:rsidRDefault="00FB352F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2728B4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B4" w:rsidRPr="00501638" w:rsidRDefault="004A2F64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B4" w:rsidRPr="009F24C9" w:rsidRDefault="002728B4" w:rsidP="002728B4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/>
                <w:sz w:val="24"/>
                <w:szCs w:val="24"/>
              </w:rPr>
            </w:pPr>
            <w:r w:rsidRPr="009F24C9">
              <w:rPr>
                <w:rFonts w:ascii="Times New Roman" w:hAnsi="Times New Roman"/>
                <w:sz w:val="24"/>
                <w:szCs w:val="24"/>
              </w:rPr>
              <w:t>Круги кровообращения.</w:t>
            </w:r>
          </w:p>
          <w:p w:rsidR="002728B4" w:rsidRPr="00501638" w:rsidRDefault="002728B4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B4" w:rsidRPr="00501638" w:rsidRDefault="002728B4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B4" w:rsidRPr="00501638" w:rsidRDefault="00123DF8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2728B4" w:rsidRPr="0050163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B4" w:rsidRPr="00501638" w:rsidRDefault="002728B4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2F" w:rsidRPr="00753296" w:rsidRDefault="002728B4" w:rsidP="00104DF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53296">
              <w:rPr>
                <w:color w:val="000000"/>
              </w:rPr>
              <w:t>Органы кровообращения. Сердечный цикл. Сосудистая система, её строение. Круги кровообращения. Давление кро</w:t>
            </w:r>
            <w:r w:rsidRPr="00753296">
              <w:rPr>
                <w:color w:val="000000"/>
              </w:rPr>
              <w:softHyphen/>
              <w:t>ви в сосудах и его измерение. Пульс. Лабораторные и практические работы Измерение кровяного давления. Подсчёт ударов пульса в покое и при фи</w:t>
            </w:r>
            <w:r w:rsidRPr="00753296">
              <w:rPr>
                <w:color w:val="000000"/>
              </w:rPr>
              <w:softHyphen/>
              <w:t>зической нагрузке (выполняется дома)</w:t>
            </w:r>
          </w:p>
        </w:tc>
      </w:tr>
      <w:tr w:rsidR="002728B4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B4" w:rsidRPr="00501638" w:rsidRDefault="004A2F64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B4" w:rsidRPr="00501638" w:rsidRDefault="002728B4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Строение и работа сердца.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B4" w:rsidRPr="00501638" w:rsidRDefault="002728B4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B4" w:rsidRPr="00500D73" w:rsidRDefault="00DC419C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0D73">
              <w:rPr>
                <w:rFonts w:ascii="Times New Roman" w:hAnsi="Times New Roman"/>
                <w:sz w:val="24"/>
                <w:szCs w:val="24"/>
              </w:rPr>
              <w:t>22</w:t>
            </w:r>
            <w:r w:rsidR="002728B4" w:rsidRPr="00500D7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B4" w:rsidRPr="00501638" w:rsidRDefault="002728B4" w:rsidP="00C835D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2F" w:rsidRPr="00753296" w:rsidRDefault="002728B4" w:rsidP="00104DF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53296">
              <w:rPr>
                <w:color w:val="000000"/>
              </w:rPr>
              <w:t>Строение и работа сердца.</w:t>
            </w:r>
            <w:r w:rsidR="00FB352F">
              <w:rPr>
                <w:color w:val="000000"/>
              </w:rPr>
              <w:t xml:space="preserve"> </w:t>
            </w:r>
            <w:r w:rsidRPr="00753296">
              <w:rPr>
                <w:color w:val="000000"/>
              </w:rPr>
              <w:t>Коронарная кровеносная система. Автоматизм сердца</w:t>
            </w:r>
          </w:p>
        </w:tc>
      </w:tr>
      <w:tr w:rsidR="002728B4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B4" w:rsidRPr="00501638" w:rsidRDefault="004A2F64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B4" w:rsidRDefault="002728B4" w:rsidP="002728B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2728B4">
              <w:rPr>
                <w:rFonts w:ascii="Times New Roman" w:hAnsi="Times New Roman"/>
                <w:sz w:val="24"/>
                <w:szCs w:val="24"/>
              </w:rPr>
              <w:t>Движение крови по сосудам. Регуляция кровообращения.</w:t>
            </w:r>
          </w:p>
          <w:p w:rsidR="002728B4" w:rsidRPr="002728B4" w:rsidRDefault="002728B4" w:rsidP="002728B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8B4">
              <w:rPr>
                <w:rFonts w:ascii="Times New Roman" w:hAnsi="Times New Roman"/>
                <w:bCs/>
                <w:sz w:val="24"/>
                <w:szCs w:val="24"/>
              </w:rPr>
              <w:t xml:space="preserve">Лабораторная работа№5: </w:t>
            </w:r>
          </w:p>
          <w:p w:rsidR="002728B4" w:rsidRPr="002728B4" w:rsidRDefault="002728B4" w:rsidP="002728B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2728B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Зависимость пульса от нагрузок»</w:t>
            </w:r>
          </w:p>
          <w:p w:rsidR="002728B4" w:rsidRPr="002728B4" w:rsidRDefault="002728B4" w:rsidP="002728B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2728B4">
              <w:rPr>
                <w:rFonts w:ascii="Times New Roman" w:hAnsi="Times New Roman"/>
                <w:sz w:val="24"/>
                <w:szCs w:val="24"/>
              </w:rPr>
              <w:t xml:space="preserve">(Домашнее задание: </w:t>
            </w:r>
          </w:p>
          <w:p w:rsidR="002728B4" w:rsidRPr="002728B4" w:rsidRDefault="002728B4" w:rsidP="002728B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8B4">
              <w:rPr>
                <w:rFonts w:ascii="Times New Roman" w:hAnsi="Times New Roman"/>
                <w:bCs/>
                <w:sz w:val="24"/>
                <w:szCs w:val="24"/>
              </w:rPr>
              <w:t xml:space="preserve">лабораторная работа№6: </w:t>
            </w:r>
          </w:p>
          <w:p w:rsidR="002728B4" w:rsidRPr="002728B4" w:rsidRDefault="002728B4" w:rsidP="002728B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28B4">
              <w:rPr>
                <w:rFonts w:ascii="Times New Roman" w:hAnsi="Times New Roman"/>
                <w:sz w:val="24"/>
                <w:szCs w:val="24"/>
              </w:rPr>
              <w:t>«Измерение скорости кровотока в сосудах ногтевого ложа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»)</w:t>
            </w:r>
          </w:p>
          <w:p w:rsidR="002728B4" w:rsidRPr="00501638" w:rsidRDefault="002728B4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B4" w:rsidRPr="00501638" w:rsidRDefault="002728B4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B4" w:rsidRPr="00500D73" w:rsidRDefault="00CB7CBD" w:rsidP="006128D2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0D73">
              <w:rPr>
                <w:rFonts w:ascii="Times New Roman" w:hAnsi="Times New Roman"/>
                <w:sz w:val="24"/>
                <w:szCs w:val="24"/>
              </w:rPr>
              <w:t>23</w:t>
            </w:r>
            <w:r w:rsidR="006128D2" w:rsidRPr="00500D7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B4" w:rsidRPr="00501638" w:rsidRDefault="002728B4" w:rsidP="00C835D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B4" w:rsidRPr="00753296" w:rsidRDefault="002728B4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53296">
              <w:rPr>
                <w:color w:val="000000"/>
              </w:rPr>
              <w:t>Кровяное  давление (артериальное), пульс.</w:t>
            </w:r>
          </w:p>
          <w:p w:rsidR="002728B4" w:rsidRPr="00753296" w:rsidRDefault="002728B4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53296">
              <w:rPr>
                <w:color w:val="000000"/>
              </w:rPr>
              <w:t>Лабораторные и практические работы</w:t>
            </w:r>
          </w:p>
          <w:p w:rsidR="002728B4" w:rsidRPr="00753296" w:rsidRDefault="002728B4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53296">
              <w:rPr>
                <w:color w:val="000000"/>
              </w:rPr>
              <w:t>Измерение скорости кровотока в сосу</w:t>
            </w:r>
            <w:r w:rsidRPr="00753296">
              <w:rPr>
                <w:color w:val="000000"/>
              </w:rPr>
              <w:softHyphen/>
              <w:t>дах ногтевого ложа</w:t>
            </w:r>
          </w:p>
        </w:tc>
      </w:tr>
      <w:tr w:rsidR="002728B4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B4" w:rsidRPr="00501638" w:rsidRDefault="004A2F64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B4" w:rsidRPr="00501638" w:rsidRDefault="002728B4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4C9">
              <w:rPr>
                <w:rFonts w:ascii="Times New Roman" w:hAnsi="Times New Roman"/>
                <w:sz w:val="24"/>
                <w:szCs w:val="24"/>
              </w:rPr>
              <w:t>Гигиена сердечно-сосудистых заболеваний. Первая помощь при заболеваниях сердца и сосудов.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B4" w:rsidRPr="00501638" w:rsidRDefault="002728B4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B4" w:rsidRPr="00501638" w:rsidRDefault="00DC419C" w:rsidP="004A2F64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4A2F6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B4" w:rsidRPr="00501638" w:rsidRDefault="002728B4" w:rsidP="00C835D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B4" w:rsidRPr="00753296" w:rsidRDefault="002728B4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53296">
              <w:rPr>
                <w:color w:val="000000"/>
              </w:rPr>
              <w:t>Физиологические основы укрепления сердца и сосудов. Гиподинамия и её последствия. Влияние курения и употребления спиртных напитков на сердце и сосуды. Болезни сердца и их профилактика. Функциональные про</w:t>
            </w:r>
            <w:r w:rsidRPr="00753296">
              <w:rPr>
                <w:color w:val="000000"/>
              </w:rPr>
              <w:softHyphen/>
              <w:t>бы для самоконтроля своего физиче</w:t>
            </w:r>
            <w:r w:rsidRPr="00753296">
              <w:rPr>
                <w:color w:val="000000"/>
              </w:rPr>
              <w:softHyphen/>
              <w:t>ского состояния и тренированности</w:t>
            </w:r>
          </w:p>
        </w:tc>
      </w:tr>
      <w:tr w:rsidR="002728B4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B4" w:rsidRPr="00501638" w:rsidRDefault="001A3745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B4" w:rsidRPr="009F24C9" w:rsidRDefault="002728B4" w:rsidP="002728B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9F24C9">
              <w:rPr>
                <w:rFonts w:ascii="Times New Roman" w:hAnsi="Times New Roman"/>
                <w:sz w:val="24"/>
                <w:szCs w:val="24"/>
              </w:rPr>
              <w:t>Первая помощь при кровотечениях.</w:t>
            </w:r>
          </w:p>
          <w:p w:rsidR="002728B4" w:rsidRPr="00501638" w:rsidRDefault="002728B4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B4" w:rsidRPr="00501638" w:rsidRDefault="002728B4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B4" w:rsidRPr="00501638" w:rsidRDefault="00CB7CBD" w:rsidP="006128D2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B4" w:rsidRPr="00501638" w:rsidRDefault="002728B4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96" w:rsidRDefault="002728B4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53296">
              <w:rPr>
                <w:color w:val="000000"/>
              </w:rPr>
              <w:t>Типы кровотечений и способы их оста</w:t>
            </w:r>
            <w:r w:rsidRPr="00753296">
              <w:rPr>
                <w:color w:val="000000"/>
              </w:rPr>
              <w:softHyphen/>
              <w:t>новки.</w:t>
            </w:r>
          </w:p>
          <w:p w:rsidR="002728B4" w:rsidRPr="00753296" w:rsidRDefault="002728B4" w:rsidP="00FB352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53296">
              <w:rPr>
                <w:color w:val="000000"/>
              </w:rPr>
              <w:t>Приёмы оказания первой помощь при кровотечениях. </w:t>
            </w:r>
          </w:p>
        </w:tc>
      </w:tr>
      <w:tr w:rsidR="002728B4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B4" w:rsidRPr="00501638" w:rsidRDefault="001A3745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B4" w:rsidRPr="002728B4" w:rsidRDefault="002728B4" w:rsidP="00272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8B4">
              <w:rPr>
                <w:rFonts w:ascii="Times New Roman" w:hAnsi="Times New Roman"/>
                <w:bCs/>
                <w:sz w:val="24"/>
                <w:szCs w:val="24"/>
              </w:rPr>
              <w:t>Контрольная рабо</w:t>
            </w:r>
            <w:r w:rsidR="0014515E">
              <w:rPr>
                <w:rFonts w:ascii="Times New Roman" w:hAnsi="Times New Roman"/>
                <w:bCs/>
                <w:sz w:val="24"/>
                <w:szCs w:val="24"/>
              </w:rPr>
              <w:t xml:space="preserve">та № 2  </w:t>
            </w:r>
          </w:p>
          <w:p w:rsidR="002728B4" w:rsidRPr="00501638" w:rsidRDefault="0014515E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«Внутренняя среда организма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 »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B4" w:rsidRPr="00501638" w:rsidRDefault="002728B4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B4" w:rsidRPr="00501638" w:rsidRDefault="00500D73" w:rsidP="007F07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7F079C">
              <w:rPr>
                <w:rFonts w:ascii="Times New Roman" w:hAnsi="Times New Roman"/>
                <w:sz w:val="24"/>
                <w:szCs w:val="24"/>
              </w:rPr>
              <w:t>.</w:t>
            </w:r>
            <w:r w:rsidR="002728B4" w:rsidRPr="0050163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B4" w:rsidRPr="00501638" w:rsidRDefault="002728B4" w:rsidP="00C835D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B4" w:rsidRPr="00104DF8" w:rsidRDefault="002728B4" w:rsidP="00104DF8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Многоуровневы</w:t>
            </w:r>
            <w:r w:rsidRPr="00A52EC9">
              <w:rPr>
                <w:rFonts w:ascii="Times New Roman" w:hAnsi="Times New Roman"/>
                <w:bCs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задания</w:t>
            </w:r>
            <w:r w:rsidR="00104DF8">
              <w:rPr>
                <w:rFonts w:ascii="Times New Roman" w:hAnsi="Times New Roman"/>
                <w:bCs/>
                <w:sz w:val="24"/>
                <w:szCs w:val="24"/>
              </w:rPr>
              <w:t xml:space="preserve"> по темам пройденным в 1 полугодии.</w:t>
            </w:r>
          </w:p>
        </w:tc>
      </w:tr>
      <w:tr w:rsidR="00753296" w:rsidRPr="00501638" w:rsidTr="0054272C"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96" w:rsidRDefault="00C2494D" w:rsidP="0075329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       </w:t>
            </w:r>
            <w:r w:rsidR="00753296" w:rsidRPr="0069640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Дыхательная система</w:t>
            </w:r>
            <w:r w:rsidR="007532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(3</w:t>
            </w:r>
            <w:r w:rsidR="00753296" w:rsidRPr="00696402">
              <w:rPr>
                <w:rFonts w:ascii="Times New Roman" w:hAnsi="Times New Roman"/>
                <w:b/>
                <w:bCs/>
                <w:sz w:val="24"/>
                <w:szCs w:val="24"/>
              </w:rPr>
              <w:t>часа)</w:t>
            </w:r>
          </w:p>
        </w:tc>
      </w:tr>
      <w:tr w:rsidR="00753296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6" w:rsidRPr="00501638" w:rsidRDefault="00753296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2</w:t>
            </w:r>
            <w:r w:rsidR="001A37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96" w:rsidRPr="009F24C9" w:rsidRDefault="00753296" w:rsidP="0054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4C9">
              <w:rPr>
                <w:rFonts w:ascii="Times New Roman" w:hAnsi="Times New Roman"/>
                <w:sz w:val="24"/>
                <w:szCs w:val="24"/>
              </w:rPr>
              <w:t>Значение дыхания. Органы дыхательной системы.</w:t>
            </w:r>
          </w:p>
          <w:p w:rsidR="00753296" w:rsidRPr="009F24C9" w:rsidRDefault="00753296" w:rsidP="0054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3296" w:rsidRPr="009F24C9" w:rsidRDefault="00753296" w:rsidP="0054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6" w:rsidRPr="00501638" w:rsidRDefault="00753296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6" w:rsidRPr="00501638" w:rsidRDefault="00CB7CBD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753296" w:rsidRPr="0050163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96" w:rsidRPr="00501638" w:rsidRDefault="00753296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96" w:rsidRPr="00753296" w:rsidRDefault="00753296" w:rsidP="00FB352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53296">
              <w:rPr>
                <w:color w:val="000000"/>
              </w:rPr>
              <w:t>Дыхание и его значение.</w:t>
            </w:r>
            <w:r w:rsidRPr="00753296">
              <w:rPr>
                <w:rStyle w:val="apple-converted-space"/>
                <w:color w:val="000000"/>
              </w:rPr>
              <w:t> </w:t>
            </w:r>
            <w:r w:rsidRPr="00753296">
              <w:rPr>
                <w:color w:val="000000"/>
              </w:rPr>
              <w:t>Дыхательная система. Строен</w:t>
            </w:r>
            <w:r w:rsidR="00104DF8">
              <w:rPr>
                <w:color w:val="000000"/>
              </w:rPr>
              <w:t xml:space="preserve">ие и функции органов дыхания. </w:t>
            </w:r>
            <w:r w:rsidRPr="00753296">
              <w:rPr>
                <w:color w:val="000000"/>
              </w:rPr>
              <w:t xml:space="preserve"> Голосовой аппарат. Заболевания орган</w:t>
            </w:r>
            <w:r w:rsidR="00104DF8">
              <w:rPr>
                <w:color w:val="000000"/>
              </w:rPr>
              <w:t>ов дыхания и их предупреждение.</w:t>
            </w:r>
          </w:p>
        </w:tc>
      </w:tr>
      <w:tr w:rsidR="00753296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6" w:rsidRPr="00501638" w:rsidRDefault="001A3745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5F" w:rsidRPr="009F24C9" w:rsidRDefault="00753296" w:rsidP="009D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4C9">
              <w:rPr>
                <w:rFonts w:ascii="Times New Roman" w:hAnsi="Times New Roman"/>
                <w:sz w:val="24"/>
                <w:szCs w:val="24"/>
              </w:rPr>
              <w:t>Механизм дыхания.</w:t>
            </w:r>
            <w:r w:rsidR="009D185F" w:rsidRPr="009F24C9">
              <w:rPr>
                <w:rFonts w:ascii="Times New Roman" w:hAnsi="Times New Roman"/>
                <w:sz w:val="24"/>
                <w:szCs w:val="24"/>
              </w:rPr>
              <w:t xml:space="preserve"> Заболевания органов дыхания.</w:t>
            </w:r>
          </w:p>
          <w:p w:rsidR="00753296" w:rsidRPr="009F24C9" w:rsidRDefault="00753296" w:rsidP="00753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3296" w:rsidRPr="009F24C9" w:rsidRDefault="00753296" w:rsidP="0054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6" w:rsidRPr="00501638" w:rsidRDefault="00753296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6" w:rsidRPr="00501638" w:rsidRDefault="00500D73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53296" w:rsidRPr="0050163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96" w:rsidRPr="00501638" w:rsidRDefault="00753296" w:rsidP="00C835D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96" w:rsidRPr="00753296" w:rsidRDefault="00753296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53296">
              <w:rPr>
                <w:color w:val="000000"/>
              </w:rPr>
              <w:t>Газообмен в лёгких и тканях Механизм дыхания. Дыхательные движения: вдох и выдох. Регуляция дыхания.</w:t>
            </w:r>
            <w:r w:rsidRPr="00753296">
              <w:rPr>
                <w:rStyle w:val="apple-converted-space"/>
                <w:color w:val="000000"/>
              </w:rPr>
              <w:t> </w:t>
            </w:r>
            <w:r w:rsidRPr="00753296">
              <w:rPr>
                <w:color w:val="000000"/>
              </w:rPr>
              <w:t>Гигиена органов дыхания.</w:t>
            </w:r>
            <w:r w:rsidRPr="00753296">
              <w:rPr>
                <w:rStyle w:val="apple-converted-space"/>
                <w:color w:val="000000"/>
              </w:rPr>
              <w:t> </w:t>
            </w:r>
            <w:r w:rsidRPr="00753296">
              <w:rPr>
                <w:color w:val="000000"/>
              </w:rPr>
              <w:t>Охрана воздушной среды</w:t>
            </w:r>
          </w:p>
        </w:tc>
      </w:tr>
      <w:tr w:rsidR="00753296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6" w:rsidRPr="00501638" w:rsidRDefault="00462A5A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96" w:rsidRPr="00753296" w:rsidRDefault="00753296" w:rsidP="00753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296">
              <w:rPr>
                <w:rFonts w:ascii="Times New Roman" w:hAnsi="Times New Roman"/>
                <w:sz w:val="24"/>
                <w:szCs w:val="24"/>
              </w:rPr>
              <w:t>Функциональные возможности дыхательной системы как показатель здоровья.</w:t>
            </w:r>
          </w:p>
          <w:p w:rsidR="00753296" w:rsidRPr="009F24C9" w:rsidRDefault="00753296" w:rsidP="0054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6" w:rsidRPr="00501638" w:rsidRDefault="00753296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6" w:rsidRPr="00501638" w:rsidRDefault="00CB7CBD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53296" w:rsidRPr="0050163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96" w:rsidRPr="00501638" w:rsidRDefault="00753296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96" w:rsidRPr="00753296" w:rsidRDefault="00753296" w:rsidP="007532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Жизненная ёмкость лёгких. Вред </w:t>
            </w:r>
            <w:proofErr w:type="spellStart"/>
            <w:r w:rsidRPr="00753296">
              <w:rPr>
                <w:rFonts w:ascii="Times New Roman" w:hAnsi="Times New Roman"/>
                <w:color w:val="000000"/>
                <w:sz w:val="24"/>
                <w:szCs w:val="24"/>
              </w:rPr>
              <w:t>таба</w:t>
            </w:r>
            <w:r w:rsidRPr="00753296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кокурения</w:t>
            </w:r>
            <w:proofErr w:type="spellEnd"/>
            <w:r w:rsidRPr="00753296">
              <w:rPr>
                <w:rFonts w:ascii="Times New Roman" w:hAnsi="Times New Roman"/>
                <w:color w:val="000000"/>
                <w:sz w:val="24"/>
                <w:szCs w:val="24"/>
              </w:rPr>
              <w:t>. Приёмы оказания первой помощи при отравлении угарным га</w:t>
            </w:r>
            <w:r w:rsidRPr="00753296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зом, спасении утопающего. Заболевания органов дыхания и их</w:t>
            </w:r>
            <w:r w:rsidR="00C249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Pr="00753296">
              <w:rPr>
                <w:rFonts w:ascii="Times New Roman" w:hAnsi="Times New Roman"/>
                <w:color w:val="000000"/>
                <w:sz w:val="24"/>
                <w:szCs w:val="24"/>
              </w:rPr>
              <w:t>вы</w:t>
            </w:r>
            <w:r w:rsidRPr="00753296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явление и предупреждение.</w:t>
            </w:r>
          </w:p>
          <w:p w:rsidR="00753296" w:rsidRDefault="00753296" w:rsidP="0075329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53296">
              <w:rPr>
                <w:color w:val="000000"/>
              </w:rPr>
              <w:t>Определение частоты дыхания</w:t>
            </w:r>
          </w:p>
          <w:p w:rsidR="008974FD" w:rsidRDefault="008974FD" w:rsidP="0075329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FB352F" w:rsidRPr="00753296" w:rsidRDefault="00FB352F" w:rsidP="0075329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53296" w:rsidRPr="00501638" w:rsidTr="0054272C"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96" w:rsidRPr="00501638" w:rsidRDefault="00C2494D" w:rsidP="00C835D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            </w:t>
            </w:r>
            <w:r w:rsidR="00753296" w:rsidRPr="0069640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Пищеварительная система </w:t>
            </w:r>
            <w:r w:rsidR="00753296" w:rsidRPr="00696402">
              <w:rPr>
                <w:rFonts w:ascii="Times New Roman" w:hAnsi="Times New Roman"/>
                <w:b/>
                <w:bCs/>
                <w:sz w:val="24"/>
                <w:szCs w:val="24"/>
              </w:rPr>
              <w:t>(7 часов)</w:t>
            </w:r>
          </w:p>
        </w:tc>
      </w:tr>
      <w:tr w:rsidR="00844B85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85" w:rsidRPr="00501638" w:rsidRDefault="00462A5A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85" w:rsidRPr="00753296" w:rsidRDefault="00844B85" w:rsidP="0075329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/>
                <w:sz w:val="24"/>
                <w:szCs w:val="24"/>
              </w:rPr>
            </w:pPr>
            <w:r w:rsidRPr="00753296">
              <w:rPr>
                <w:rFonts w:ascii="Times New Roman" w:hAnsi="Times New Roman"/>
                <w:sz w:val="24"/>
                <w:szCs w:val="24"/>
              </w:rPr>
              <w:t>Питание и пищеварение.</w:t>
            </w:r>
          </w:p>
          <w:p w:rsidR="00844B85" w:rsidRPr="009F24C9" w:rsidRDefault="00844B85" w:rsidP="0054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85" w:rsidRPr="00501638" w:rsidRDefault="00844B85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85" w:rsidRPr="00501638" w:rsidRDefault="00500D73" w:rsidP="00CB7CBD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44B85" w:rsidRPr="0050163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85" w:rsidRPr="00501638" w:rsidRDefault="00844B85" w:rsidP="00C835D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2F" w:rsidRDefault="00844B85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4B85">
              <w:rPr>
                <w:color w:val="000000"/>
              </w:rPr>
              <w:t>Питание и его значение.</w:t>
            </w:r>
            <w:r w:rsidRPr="00844B85">
              <w:rPr>
                <w:rStyle w:val="apple-converted-space"/>
                <w:color w:val="000000"/>
              </w:rPr>
              <w:t> </w:t>
            </w:r>
            <w:r w:rsidRPr="00844B85">
              <w:rPr>
                <w:color w:val="000000"/>
              </w:rPr>
              <w:t>Пищеварение.</w:t>
            </w:r>
          </w:p>
          <w:p w:rsidR="00844B85" w:rsidRDefault="00844B85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4B85">
              <w:rPr>
                <w:color w:val="000000"/>
              </w:rPr>
              <w:t>Пищеварительная  система.</w:t>
            </w:r>
            <w:r w:rsidRPr="00844B85">
              <w:rPr>
                <w:rStyle w:val="apple-converted-space"/>
                <w:color w:val="000000"/>
              </w:rPr>
              <w:t> </w:t>
            </w:r>
            <w:r w:rsidRPr="00844B85">
              <w:rPr>
                <w:color w:val="000000"/>
              </w:rPr>
              <w:t>Органы пище</w:t>
            </w:r>
            <w:r w:rsidRPr="00844B85">
              <w:rPr>
                <w:color w:val="000000"/>
              </w:rPr>
              <w:softHyphen/>
              <w:t>варения и их функции</w:t>
            </w:r>
            <w:r w:rsidR="008974FD">
              <w:rPr>
                <w:color w:val="000000"/>
              </w:rPr>
              <w:t>.</w:t>
            </w:r>
          </w:p>
          <w:p w:rsidR="008974FD" w:rsidRPr="00844B85" w:rsidRDefault="008974FD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844B85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85" w:rsidRPr="00501638" w:rsidRDefault="00462A5A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85" w:rsidRPr="00753296" w:rsidRDefault="00844B85" w:rsidP="00753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296">
              <w:rPr>
                <w:rFonts w:ascii="Times New Roman" w:hAnsi="Times New Roman"/>
                <w:sz w:val="24"/>
                <w:szCs w:val="24"/>
              </w:rPr>
              <w:t>Органы пищеварения. Пищеварение в ротовой полости.</w:t>
            </w:r>
          </w:p>
          <w:p w:rsidR="00844B85" w:rsidRPr="00753296" w:rsidRDefault="00844B85" w:rsidP="00753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53296">
              <w:rPr>
                <w:rFonts w:ascii="Times New Roman" w:hAnsi="Times New Roman"/>
                <w:bCs/>
                <w:sz w:val="24"/>
                <w:szCs w:val="24"/>
              </w:rPr>
              <w:t>Лабораторная  работа №7</w:t>
            </w:r>
            <w:r w:rsidRPr="00753296">
              <w:rPr>
                <w:rFonts w:ascii="Times New Roman" w:hAnsi="Times New Roman"/>
                <w:sz w:val="24"/>
                <w:szCs w:val="24"/>
              </w:rPr>
              <w:t>«Действие слюны на крахмал»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85" w:rsidRPr="00501638" w:rsidRDefault="00844B85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85" w:rsidRPr="00501638" w:rsidRDefault="00CB7CBD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6128D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85" w:rsidRPr="00501638" w:rsidRDefault="00844B85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85" w:rsidRPr="00844B85" w:rsidRDefault="00844B85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4B85">
              <w:rPr>
                <w:color w:val="000000"/>
              </w:rPr>
              <w:t>П</w:t>
            </w:r>
            <w:r w:rsidR="00FB352F">
              <w:rPr>
                <w:color w:val="000000"/>
              </w:rPr>
              <w:t xml:space="preserve">ищеварение в ротовой полости. </w:t>
            </w:r>
          </w:p>
          <w:p w:rsidR="00844B85" w:rsidRPr="00844B85" w:rsidRDefault="00844B85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4B85">
              <w:rPr>
                <w:color w:val="000000"/>
              </w:rPr>
              <w:t>Определение положения слюнных же</w:t>
            </w:r>
            <w:r w:rsidRPr="00844B85">
              <w:rPr>
                <w:color w:val="000000"/>
              </w:rPr>
              <w:softHyphen/>
              <w:t>лёз.</w:t>
            </w:r>
          </w:p>
          <w:p w:rsidR="00844B85" w:rsidRDefault="00844B85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4B85">
              <w:rPr>
                <w:color w:val="000000"/>
              </w:rPr>
              <w:t>Движение гортани при глотании. Изучение действия ферментов слюны на крахмал</w:t>
            </w:r>
            <w:r w:rsidR="008974FD">
              <w:rPr>
                <w:color w:val="000000"/>
              </w:rPr>
              <w:t>.</w:t>
            </w:r>
          </w:p>
          <w:p w:rsidR="008974FD" w:rsidRPr="00844B85" w:rsidRDefault="008974FD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844B85" w:rsidRPr="00501638" w:rsidTr="00500D7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85" w:rsidRPr="00501638" w:rsidRDefault="00462A5A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85" w:rsidRPr="009F24C9" w:rsidRDefault="00844B85" w:rsidP="0054272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F24C9">
              <w:rPr>
                <w:rFonts w:ascii="Times New Roman" w:hAnsi="Times New Roman"/>
                <w:sz w:val="24"/>
                <w:szCs w:val="24"/>
              </w:rPr>
              <w:t xml:space="preserve">Пищеварение </w:t>
            </w:r>
            <w:r w:rsidRPr="009F24C9">
              <w:rPr>
                <w:rFonts w:ascii="Times New Roman" w:hAnsi="Times New Roman"/>
                <w:sz w:val="24"/>
                <w:szCs w:val="24"/>
              </w:rPr>
              <w:br/>
              <w:t>в желудке и двенадцатиперстной кишке.</w:t>
            </w:r>
          </w:p>
          <w:p w:rsidR="00844B85" w:rsidRPr="009F24C9" w:rsidRDefault="00844B85" w:rsidP="0054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85" w:rsidRPr="00501638" w:rsidRDefault="00844B85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844B85" w:rsidRPr="00501638" w:rsidRDefault="00844B85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B85" w:rsidRPr="00501638" w:rsidRDefault="00844B85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85" w:rsidRPr="00501638" w:rsidRDefault="00500D73" w:rsidP="00462A5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85" w:rsidRPr="00501638" w:rsidRDefault="00844B85" w:rsidP="00C835D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85" w:rsidRPr="00844B85" w:rsidRDefault="00844B85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4B85">
              <w:rPr>
                <w:color w:val="000000"/>
              </w:rPr>
              <w:t>Пищеварение в желудке и кишечнике. Лабораторные и практические работы</w:t>
            </w:r>
          </w:p>
          <w:p w:rsidR="00844B85" w:rsidRDefault="00844B85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4B85">
              <w:rPr>
                <w:color w:val="000000"/>
              </w:rPr>
              <w:t>Изучение действия ферментов желу</w:t>
            </w:r>
            <w:r w:rsidRPr="00844B85">
              <w:rPr>
                <w:color w:val="000000"/>
              </w:rPr>
              <w:softHyphen/>
              <w:t>дочного сока на белки</w:t>
            </w:r>
          </w:p>
          <w:p w:rsidR="008974FD" w:rsidRPr="00844B85" w:rsidRDefault="008974FD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844B85" w:rsidRPr="00501638" w:rsidTr="00500D7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85" w:rsidRPr="00501638" w:rsidRDefault="00462A5A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85" w:rsidRPr="009F24C9" w:rsidRDefault="00844B85" w:rsidP="00753296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F24C9">
              <w:rPr>
                <w:rFonts w:ascii="Times New Roman" w:hAnsi="Times New Roman"/>
                <w:sz w:val="24"/>
                <w:szCs w:val="24"/>
              </w:rPr>
              <w:t>Функция тонкого и толстого кишечника. Всасывание.</w:t>
            </w:r>
          </w:p>
          <w:p w:rsidR="00844B85" w:rsidRPr="009F24C9" w:rsidRDefault="00844B85" w:rsidP="0054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85" w:rsidRPr="00501638" w:rsidRDefault="00844B85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85" w:rsidRPr="00501638" w:rsidRDefault="00500D73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85" w:rsidRPr="00501638" w:rsidRDefault="00844B85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FD" w:rsidRDefault="00844B85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4B85">
              <w:rPr>
                <w:color w:val="000000"/>
              </w:rPr>
              <w:t>Всасывание питательных веществ в кровь. Тонкий и толстый кишечник. Барьерная роль печени. Аппендикс. Первая помощь при подозрении на</w:t>
            </w:r>
          </w:p>
          <w:p w:rsidR="00844B85" w:rsidRDefault="00844B85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4B85">
              <w:rPr>
                <w:color w:val="000000"/>
              </w:rPr>
              <w:t xml:space="preserve"> ап</w:t>
            </w:r>
            <w:r w:rsidRPr="00844B85">
              <w:rPr>
                <w:color w:val="000000"/>
              </w:rPr>
              <w:softHyphen/>
              <w:t>пендицит</w:t>
            </w:r>
          </w:p>
          <w:p w:rsidR="008974FD" w:rsidRPr="00844B85" w:rsidRDefault="008974FD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844B85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85" w:rsidRPr="00501638" w:rsidRDefault="00462A5A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85" w:rsidRPr="009F24C9" w:rsidRDefault="00844B85" w:rsidP="0054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F24C9">
              <w:rPr>
                <w:rFonts w:ascii="Times New Roman" w:hAnsi="Times New Roman"/>
                <w:sz w:val="24"/>
                <w:szCs w:val="24"/>
              </w:rPr>
              <w:t>Регуляция пищеварения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85" w:rsidRPr="00501638" w:rsidRDefault="00844B85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85" w:rsidRPr="00501638" w:rsidRDefault="00500D73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44B85" w:rsidRPr="0050163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85" w:rsidRPr="00501638" w:rsidRDefault="00844B85" w:rsidP="00C835D2">
            <w:pPr>
              <w:widowControl w:val="0"/>
              <w:tabs>
                <w:tab w:val="left" w:pos="285"/>
                <w:tab w:val="center" w:pos="14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85" w:rsidRDefault="00844B85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4B85">
              <w:rPr>
                <w:color w:val="000000"/>
              </w:rPr>
              <w:t>Регуляция пищеварения. Открытие ус</w:t>
            </w:r>
            <w:r w:rsidRPr="00844B85">
              <w:rPr>
                <w:color w:val="000000"/>
              </w:rPr>
              <w:softHyphen/>
              <w:t>ловных и безусловных рефлексов. Нервная и гуморальная регуляция пищеварения</w:t>
            </w:r>
          </w:p>
          <w:p w:rsidR="008974FD" w:rsidRPr="00844B85" w:rsidRDefault="008974FD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844B85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85" w:rsidRPr="00501638" w:rsidRDefault="00462A5A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85" w:rsidRPr="00844B85" w:rsidRDefault="00844B85" w:rsidP="00844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B85">
              <w:rPr>
                <w:rFonts w:ascii="Times New Roman" w:hAnsi="Times New Roman"/>
                <w:sz w:val="24"/>
                <w:szCs w:val="24"/>
              </w:rPr>
              <w:t>Гигиена органов пищеварения. Предупреждение желудочно-кишечных инфекций</w:t>
            </w:r>
          </w:p>
          <w:p w:rsidR="00844B85" w:rsidRPr="009F24C9" w:rsidRDefault="00844B85" w:rsidP="0054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85" w:rsidRPr="00501638" w:rsidRDefault="00844B85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85" w:rsidRPr="00501638" w:rsidRDefault="00500D73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44B85" w:rsidRPr="0050163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85" w:rsidRPr="00501638" w:rsidRDefault="00844B85" w:rsidP="00C835D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85" w:rsidRDefault="00844B85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4B85">
              <w:rPr>
                <w:color w:val="000000"/>
              </w:rPr>
              <w:t>Гигиена питания. Наиболее опасные кишечные инфекции.</w:t>
            </w:r>
            <w:r w:rsidRPr="00844B85">
              <w:rPr>
                <w:rStyle w:val="apple-converted-space"/>
                <w:color w:val="000000"/>
              </w:rPr>
              <w:t> </w:t>
            </w:r>
            <w:r w:rsidRPr="00844B85">
              <w:rPr>
                <w:color w:val="000000"/>
              </w:rPr>
              <w:t>Нарушения работы пищеварительной системы и их профилактика.</w:t>
            </w:r>
          </w:p>
          <w:p w:rsidR="008974FD" w:rsidRPr="00844B85" w:rsidRDefault="008974FD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844B85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85" w:rsidRPr="00501638" w:rsidRDefault="00462A5A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85" w:rsidRPr="00844B85" w:rsidRDefault="00844B85" w:rsidP="00844B85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44B85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 3 по теме: «Пищеварительная и дыхательная система»</w:t>
            </w:r>
          </w:p>
          <w:p w:rsidR="00844B85" w:rsidRPr="009F24C9" w:rsidRDefault="00844B85" w:rsidP="0054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85" w:rsidRPr="00501638" w:rsidRDefault="00844B85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85" w:rsidRPr="00501638" w:rsidRDefault="00500D73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44B85" w:rsidRPr="0050163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85" w:rsidRPr="00501638" w:rsidRDefault="00844B85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85" w:rsidRPr="00844B85" w:rsidRDefault="00844B85" w:rsidP="00FB352F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B85">
              <w:rPr>
                <w:rFonts w:ascii="Times New Roman" w:hAnsi="Times New Roman"/>
                <w:bCs/>
                <w:sz w:val="24"/>
                <w:szCs w:val="24"/>
              </w:rPr>
              <w:t>Многоуровневые задания по темам:</w:t>
            </w:r>
          </w:p>
          <w:p w:rsidR="00844B85" w:rsidRPr="00501638" w:rsidRDefault="00844B85" w:rsidP="00FB352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B85">
              <w:rPr>
                <w:rFonts w:ascii="Times New Roman" w:hAnsi="Times New Roman"/>
                <w:bCs/>
                <w:sz w:val="24"/>
                <w:szCs w:val="24"/>
              </w:rPr>
              <w:t>«Пищеварительная система», «Дыхательная система»</w:t>
            </w:r>
          </w:p>
        </w:tc>
      </w:tr>
      <w:tr w:rsidR="00844B85" w:rsidRPr="00501638" w:rsidTr="0054272C"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85" w:rsidRPr="00501638" w:rsidRDefault="003F43A7" w:rsidP="00C835D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          </w:t>
            </w:r>
            <w:r w:rsidR="00844B85" w:rsidRPr="00A52EC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Выделительная система</w:t>
            </w:r>
            <w:r w:rsidR="00844B85" w:rsidRPr="00A52E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 час)</w:t>
            </w:r>
          </w:p>
        </w:tc>
      </w:tr>
      <w:tr w:rsidR="00844B85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85" w:rsidRPr="00501638" w:rsidRDefault="00462A5A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85" w:rsidRPr="00844B85" w:rsidRDefault="00844B85" w:rsidP="0054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44B85">
              <w:rPr>
                <w:rFonts w:ascii="Times New Roman" w:hAnsi="Times New Roman"/>
                <w:iCs/>
                <w:sz w:val="24"/>
                <w:szCs w:val="24"/>
              </w:rPr>
              <w:t>Выделение.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85" w:rsidRPr="00501638" w:rsidRDefault="00844B85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85" w:rsidRPr="00501638" w:rsidRDefault="00500D73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44B85" w:rsidRPr="0050163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85" w:rsidRPr="00501638" w:rsidRDefault="00844B85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A7" w:rsidRDefault="00844B85" w:rsidP="00844B8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4B85">
              <w:rPr>
                <w:color w:val="000000"/>
              </w:rPr>
              <w:t>Выделение. Строение и функции выделительной системы</w:t>
            </w:r>
            <w:r w:rsidR="003F43A7">
              <w:rPr>
                <w:color w:val="000000"/>
              </w:rPr>
              <w:t xml:space="preserve">. </w:t>
            </w:r>
            <w:r w:rsidRPr="00844B85">
              <w:rPr>
                <w:color w:val="000000"/>
              </w:rPr>
              <w:t>Выделение и его значение. Органы</w:t>
            </w:r>
          </w:p>
          <w:p w:rsidR="00844B85" w:rsidRPr="00501638" w:rsidRDefault="00844B85" w:rsidP="003F43A7">
            <w:pPr>
              <w:pStyle w:val="a3"/>
              <w:spacing w:before="0" w:beforeAutospacing="0" w:after="0" w:afterAutospacing="0"/>
            </w:pPr>
            <w:r w:rsidRPr="00844B85">
              <w:rPr>
                <w:color w:val="000000"/>
              </w:rPr>
              <w:t xml:space="preserve"> вы</w:t>
            </w:r>
            <w:r w:rsidRPr="00844B85">
              <w:rPr>
                <w:color w:val="000000"/>
              </w:rPr>
              <w:softHyphen/>
              <w:t>деления.</w:t>
            </w:r>
            <w:r w:rsidRPr="00844B85">
              <w:rPr>
                <w:rStyle w:val="apple-converted-space"/>
                <w:color w:val="000000"/>
              </w:rPr>
              <w:t> </w:t>
            </w:r>
            <w:r w:rsidRPr="00844B85">
              <w:rPr>
                <w:color w:val="000000"/>
              </w:rPr>
              <w:t>Заболевания органов выделительной системы и их преду</w:t>
            </w:r>
            <w:r w:rsidRPr="00844B85">
              <w:rPr>
                <w:color w:val="000000"/>
              </w:rPr>
              <w:softHyphen/>
              <w:t>преждение.</w:t>
            </w:r>
          </w:p>
        </w:tc>
      </w:tr>
      <w:tr w:rsidR="00844B85" w:rsidRPr="00501638" w:rsidTr="0054272C"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85" w:rsidRPr="00844B85" w:rsidRDefault="003F43A7" w:rsidP="00C835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       </w:t>
            </w:r>
            <w:r w:rsidR="00844B85" w:rsidRPr="00844B8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Обмен веществ и энергии</w:t>
            </w:r>
            <w:r w:rsidR="00844B85" w:rsidRPr="00844B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(3 часа)</w:t>
            </w:r>
          </w:p>
        </w:tc>
      </w:tr>
      <w:tr w:rsidR="00CF1327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27" w:rsidRPr="00501638" w:rsidRDefault="00854C50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7" w:rsidRPr="00CF1327" w:rsidRDefault="00CF1327" w:rsidP="00CF132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/>
                <w:sz w:val="24"/>
                <w:szCs w:val="24"/>
              </w:rPr>
            </w:pPr>
            <w:r w:rsidRPr="00CF1327">
              <w:rPr>
                <w:rFonts w:ascii="Times New Roman" w:hAnsi="Times New Roman"/>
                <w:sz w:val="24"/>
                <w:szCs w:val="24"/>
              </w:rPr>
              <w:t xml:space="preserve">Обмен веществ </w:t>
            </w:r>
            <w:r w:rsidRPr="00CF1327">
              <w:rPr>
                <w:rFonts w:ascii="Times New Roman" w:hAnsi="Times New Roman"/>
                <w:sz w:val="24"/>
                <w:szCs w:val="24"/>
              </w:rPr>
              <w:br/>
              <w:t>и энергии – основное свойство жизни.</w:t>
            </w:r>
          </w:p>
          <w:p w:rsidR="00CF1327" w:rsidRPr="009F24C9" w:rsidRDefault="00CF1327" w:rsidP="0054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27" w:rsidRPr="00501638" w:rsidRDefault="00CF1327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27" w:rsidRPr="00501638" w:rsidRDefault="00500D73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854C5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7" w:rsidRPr="00501638" w:rsidRDefault="00CF1327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7" w:rsidRPr="00CF1327" w:rsidRDefault="00CF1327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F1327">
              <w:rPr>
                <w:color w:val="000000"/>
              </w:rPr>
              <w:t>Обмен веществ и превращение энергии в организме.</w:t>
            </w:r>
            <w:r w:rsidRPr="00CF1327">
              <w:rPr>
                <w:rStyle w:val="apple-converted-space"/>
                <w:color w:val="000000"/>
              </w:rPr>
              <w:t> </w:t>
            </w:r>
            <w:r w:rsidRPr="00CF1327">
              <w:rPr>
                <w:color w:val="000000"/>
              </w:rPr>
              <w:t>Пластический и энергетический обмен. Обмен белко</w:t>
            </w:r>
            <w:r w:rsidR="008974FD">
              <w:rPr>
                <w:color w:val="000000"/>
              </w:rPr>
              <w:t>в, жиров, углеводов.</w:t>
            </w:r>
            <w:r w:rsidRPr="00CF1327">
              <w:rPr>
                <w:rStyle w:val="apple-converted-space"/>
                <w:color w:val="000000"/>
              </w:rPr>
              <w:t> </w:t>
            </w:r>
            <w:r w:rsidRPr="00CF1327">
              <w:rPr>
                <w:color w:val="000000"/>
              </w:rPr>
              <w:t>Обмен воды и минеральных солей. Фер</w:t>
            </w:r>
            <w:r w:rsidRPr="00CF1327">
              <w:rPr>
                <w:color w:val="000000"/>
              </w:rPr>
              <w:softHyphen/>
              <w:t>менты и их роль в организме человека. Механизмы работы ферментов. Роль ферментов в организме человека</w:t>
            </w:r>
          </w:p>
        </w:tc>
      </w:tr>
      <w:tr w:rsidR="00CF1327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27" w:rsidRPr="00501638" w:rsidRDefault="005632EF" w:rsidP="005632E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7" w:rsidRPr="00CF1327" w:rsidRDefault="00CF1327" w:rsidP="0054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F1327">
              <w:rPr>
                <w:rFonts w:ascii="Times New Roman" w:hAnsi="Times New Roman"/>
                <w:iCs/>
                <w:sz w:val="24"/>
                <w:szCs w:val="24"/>
              </w:rPr>
              <w:t>Витамины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27" w:rsidRPr="00501638" w:rsidRDefault="00CF1327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27" w:rsidRPr="00501638" w:rsidRDefault="00500D73" w:rsidP="00500D73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7" w:rsidRPr="00501638" w:rsidRDefault="00CF1327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7" w:rsidRPr="00CF1327" w:rsidRDefault="00CF1327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F1327">
              <w:rPr>
                <w:color w:val="000000"/>
              </w:rPr>
              <w:t>Витамины</w:t>
            </w:r>
            <w:r w:rsidR="003F43A7">
              <w:rPr>
                <w:color w:val="000000"/>
              </w:rPr>
              <w:t xml:space="preserve"> </w:t>
            </w:r>
            <w:r w:rsidRPr="00CF1327">
              <w:rPr>
                <w:color w:val="000000"/>
              </w:rPr>
              <w:t>и их роль в организме чело</w:t>
            </w:r>
            <w:r w:rsidRPr="00CF1327">
              <w:rPr>
                <w:color w:val="000000"/>
              </w:rPr>
              <w:softHyphen/>
              <w:t>века. Классификация витаминов. Роль витаминов в организме человека</w:t>
            </w:r>
          </w:p>
        </w:tc>
      </w:tr>
      <w:tr w:rsidR="00CF1327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27" w:rsidRPr="00501638" w:rsidRDefault="005632EF" w:rsidP="005632E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7" w:rsidRPr="00CF1327" w:rsidRDefault="00CF1327" w:rsidP="00CF132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327">
              <w:rPr>
                <w:rFonts w:ascii="Times New Roman" w:hAnsi="Times New Roman"/>
                <w:sz w:val="24"/>
                <w:szCs w:val="24"/>
              </w:rPr>
              <w:t>Энерготраты</w:t>
            </w:r>
            <w:proofErr w:type="spellEnd"/>
            <w:r w:rsidRPr="00CF1327">
              <w:rPr>
                <w:rFonts w:ascii="Times New Roman" w:hAnsi="Times New Roman"/>
                <w:sz w:val="24"/>
                <w:szCs w:val="24"/>
              </w:rPr>
              <w:t xml:space="preserve"> человека и пищевой рацион.</w:t>
            </w:r>
          </w:p>
          <w:p w:rsidR="00CF1327" w:rsidRPr="009F24C9" w:rsidRDefault="00CF1327" w:rsidP="0054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27" w:rsidRPr="00501638" w:rsidRDefault="00CF1327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27" w:rsidRPr="00501638" w:rsidRDefault="00500D73" w:rsidP="00500D73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7" w:rsidRPr="00501638" w:rsidRDefault="00CF1327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7" w:rsidRPr="00CF1327" w:rsidRDefault="00CF1327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F1327">
              <w:rPr>
                <w:color w:val="000000"/>
              </w:rPr>
              <w:t>Основной и общий обмен. Энергетиче</w:t>
            </w:r>
            <w:r w:rsidRPr="00CF1327">
              <w:rPr>
                <w:color w:val="000000"/>
              </w:rPr>
              <w:softHyphen/>
              <w:t>ская ёмкость (калорийность) пищи.</w:t>
            </w:r>
            <w:r w:rsidRPr="00CF1327">
              <w:rPr>
                <w:rStyle w:val="apple-converted-space"/>
                <w:color w:val="000000"/>
              </w:rPr>
              <w:t> </w:t>
            </w:r>
            <w:r w:rsidRPr="00CF1327">
              <w:rPr>
                <w:color w:val="000000"/>
              </w:rPr>
              <w:t>Ра</w:t>
            </w:r>
            <w:r w:rsidRPr="00CF1327">
              <w:rPr>
                <w:color w:val="000000"/>
              </w:rPr>
              <w:softHyphen/>
              <w:t>циональное питание. Нормы и режим питания.</w:t>
            </w:r>
          </w:p>
          <w:p w:rsidR="00CF1327" w:rsidRPr="00CF1327" w:rsidRDefault="00CF1327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F1327">
              <w:rPr>
                <w:color w:val="000000"/>
              </w:rPr>
              <w:t>Лабораторные и практические работы</w:t>
            </w:r>
          </w:p>
          <w:p w:rsidR="00CF1327" w:rsidRDefault="00CF1327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F1327">
              <w:rPr>
                <w:color w:val="000000"/>
              </w:rPr>
              <w:t>Установление зависимости между до</w:t>
            </w:r>
            <w:r w:rsidRPr="00CF1327">
              <w:rPr>
                <w:color w:val="000000"/>
              </w:rPr>
              <w:softHyphen/>
              <w:t xml:space="preserve">зированной нагрузкой и уровнем </w:t>
            </w:r>
          </w:p>
          <w:p w:rsidR="00CF1327" w:rsidRPr="00CF1327" w:rsidRDefault="00CF1327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F1327">
              <w:rPr>
                <w:color w:val="000000"/>
              </w:rPr>
              <w:t>энер</w:t>
            </w:r>
            <w:r w:rsidRPr="00CF1327">
              <w:rPr>
                <w:color w:val="000000"/>
              </w:rPr>
              <w:softHyphen/>
              <w:t>гетического обмена</w:t>
            </w:r>
          </w:p>
        </w:tc>
      </w:tr>
      <w:tr w:rsidR="00CF1327" w:rsidRPr="00501638" w:rsidTr="0054272C"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7" w:rsidRPr="00501638" w:rsidRDefault="003F43A7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       </w:t>
            </w:r>
            <w:r w:rsidR="00CF1327" w:rsidRPr="00F368E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Покровные органы. Теплорегуляция </w:t>
            </w:r>
            <w:r w:rsidR="00CF1327" w:rsidRPr="00F368EA">
              <w:rPr>
                <w:rFonts w:ascii="Times New Roman" w:hAnsi="Times New Roman"/>
                <w:b/>
                <w:bCs/>
                <w:sz w:val="24"/>
                <w:szCs w:val="24"/>
              </w:rPr>
              <w:t>(4 часа)</w:t>
            </w:r>
          </w:p>
        </w:tc>
      </w:tr>
      <w:tr w:rsidR="00CF1327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27" w:rsidRPr="00501638" w:rsidRDefault="005632EF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7" w:rsidRPr="009F24C9" w:rsidRDefault="00CF1327" w:rsidP="0054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F24C9">
              <w:rPr>
                <w:rFonts w:ascii="Times New Roman" w:hAnsi="Times New Roman"/>
                <w:sz w:val="24"/>
                <w:szCs w:val="24"/>
              </w:rPr>
              <w:t>Кожа  наружный покровный орган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27" w:rsidRPr="00501638" w:rsidRDefault="00CF1327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27" w:rsidRPr="00501638" w:rsidRDefault="00500D73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CF1327" w:rsidRPr="00501638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7" w:rsidRPr="00501638" w:rsidRDefault="00CF1327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7" w:rsidRPr="00CF1327" w:rsidRDefault="00CF1327" w:rsidP="00CF132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F1327">
              <w:rPr>
                <w:color w:val="000000"/>
              </w:rPr>
              <w:t>Наружные покровы тела. Строение и функции кожи. Производные кожи.</w:t>
            </w:r>
          </w:p>
          <w:p w:rsidR="00CF1327" w:rsidRPr="00CF1327" w:rsidRDefault="00CF1327" w:rsidP="00CF132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F1327">
              <w:rPr>
                <w:color w:val="000000"/>
              </w:rPr>
              <w:t>Изучение под лупой тыльной и ладон</w:t>
            </w:r>
            <w:r w:rsidRPr="00CF1327">
              <w:rPr>
                <w:color w:val="000000"/>
              </w:rPr>
              <w:softHyphen/>
              <w:t>ной поверхности кисти.</w:t>
            </w:r>
          </w:p>
          <w:p w:rsidR="00CF1327" w:rsidRPr="00CF1327" w:rsidRDefault="00CF1327" w:rsidP="00CF132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F1327">
              <w:rPr>
                <w:color w:val="000000"/>
              </w:rPr>
              <w:t>Определение типа своей кожи с по</w:t>
            </w:r>
            <w:r w:rsidRPr="00CF1327">
              <w:rPr>
                <w:color w:val="000000"/>
              </w:rPr>
              <w:softHyphen/>
              <w:t>мощью бумажной салфетки</w:t>
            </w:r>
          </w:p>
        </w:tc>
      </w:tr>
      <w:tr w:rsidR="00CF1327" w:rsidRPr="00501638" w:rsidTr="0054272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27" w:rsidRPr="00501638" w:rsidRDefault="005632EF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7" w:rsidRPr="00CF1327" w:rsidRDefault="00CF1327" w:rsidP="00CF13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327">
              <w:rPr>
                <w:rFonts w:ascii="Times New Roman" w:hAnsi="Times New Roman"/>
                <w:sz w:val="24"/>
                <w:szCs w:val="24"/>
              </w:rPr>
              <w:t>Терморегуляция. Закаливание.</w:t>
            </w:r>
          </w:p>
          <w:p w:rsidR="00CF1327" w:rsidRPr="009F24C9" w:rsidRDefault="00CF1327" w:rsidP="0054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27" w:rsidRPr="00501638" w:rsidRDefault="00CF1327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27" w:rsidRPr="00501638" w:rsidRDefault="00500D73" w:rsidP="00500D73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CF1327" w:rsidRPr="00501638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7" w:rsidRPr="00501638" w:rsidRDefault="00CF1327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327" w:rsidRPr="00CF1327" w:rsidRDefault="005632EF" w:rsidP="00CF132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Роль кожи в терморегуляции</w:t>
            </w:r>
            <w:r w:rsidR="00CF1327" w:rsidRPr="00CF1327">
              <w:rPr>
                <w:color w:val="000000"/>
              </w:rPr>
              <w:t xml:space="preserve"> </w:t>
            </w:r>
            <w:r w:rsidR="00FB352F">
              <w:rPr>
                <w:color w:val="000000"/>
              </w:rPr>
              <w:t xml:space="preserve">              </w:t>
            </w:r>
            <w:r w:rsidR="00CF1327" w:rsidRPr="00CF1327">
              <w:rPr>
                <w:color w:val="000000"/>
              </w:rPr>
              <w:t>обменных процес</w:t>
            </w:r>
            <w:r w:rsidR="00CF1327" w:rsidRPr="00CF1327">
              <w:rPr>
                <w:color w:val="000000"/>
              </w:rPr>
              <w:softHyphen/>
              <w:t>сах.</w:t>
            </w:r>
          </w:p>
          <w:p w:rsidR="00CF1327" w:rsidRPr="00CF1327" w:rsidRDefault="00CF1327" w:rsidP="00CF1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327">
              <w:rPr>
                <w:rFonts w:ascii="Times New Roman" w:hAnsi="Times New Roman"/>
                <w:color w:val="000000"/>
                <w:sz w:val="24"/>
                <w:szCs w:val="24"/>
              </w:rPr>
              <w:t>Зака</w:t>
            </w:r>
            <w:r w:rsidRPr="00CF132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ливание организма. Приёмы оказания первой помощи при травмах, ожогах, обморожениях, профилактика пораже</w:t>
            </w:r>
            <w:r w:rsidRPr="00CF132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ний кожи</w:t>
            </w:r>
          </w:p>
        </w:tc>
      </w:tr>
      <w:tr w:rsidR="00CF1327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27" w:rsidRPr="00501638" w:rsidRDefault="00A412BD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7" w:rsidRPr="00CF1327" w:rsidRDefault="00CF1327" w:rsidP="00CF1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327">
              <w:rPr>
                <w:rFonts w:ascii="Times New Roman" w:hAnsi="Times New Roman"/>
                <w:sz w:val="24"/>
                <w:szCs w:val="24"/>
              </w:rPr>
              <w:t>Уход за кожей. Гигиена одежды и обуви. Болезни кожи.</w:t>
            </w:r>
          </w:p>
          <w:p w:rsidR="00CF1327" w:rsidRPr="009F24C9" w:rsidRDefault="00CF1327" w:rsidP="0054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27" w:rsidRPr="00501638" w:rsidRDefault="00CF1327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27" w:rsidRPr="00501638" w:rsidRDefault="00500D73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CF1327" w:rsidRPr="00501638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7" w:rsidRPr="00501638" w:rsidRDefault="00CF1327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7" w:rsidRDefault="00CF1327" w:rsidP="00CF132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F1327">
              <w:rPr>
                <w:color w:val="000000"/>
              </w:rPr>
              <w:t>Уход за кожей, волосами, ногтями. Бо</w:t>
            </w:r>
            <w:r w:rsidRPr="00CF1327">
              <w:rPr>
                <w:color w:val="000000"/>
              </w:rPr>
              <w:softHyphen/>
              <w:t>лезни и травмы кожи. Гигиена кожных покровов. Гигиена одежды и обуви</w:t>
            </w:r>
          </w:p>
          <w:p w:rsidR="00FB352F" w:rsidRPr="00CF1327" w:rsidRDefault="00FB352F" w:rsidP="00CF132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F1327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27" w:rsidRPr="00501638" w:rsidRDefault="00A412BD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FD" w:rsidRDefault="00CF1327" w:rsidP="00CF1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327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  <w:r w:rsidR="007E27F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F1327">
              <w:rPr>
                <w:rFonts w:ascii="Times New Roman" w:hAnsi="Times New Roman"/>
                <w:bCs/>
                <w:sz w:val="24"/>
                <w:szCs w:val="24"/>
              </w:rPr>
              <w:t xml:space="preserve"> № 4 </w:t>
            </w:r>
          </w:p>
          <w:p w:rsidR="00CF1327" w:rsidRPr="00CF1327" w:rsidRDefault="00CF1327" w:rsidP="00CF1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F1327">
              <w:rPr>
                <w:rFonts w:ascii="Times New Roman" w:hAnsi="Times New Roman"/>
                <w:bCs/>
                <w:sz w:val="24"/>
                <w:szCs w:val="24"/>
              </w:rPr>
              <w:t>по те</w:t>
            </w:r>
            <w:r w:rsidR="00916F6C">
              <w:rPr>
                <w:rFonts w:ascii="Times New Roman" w:hAnsi="Times New Roman"/>
                <w:bCs/>
                <w:sz w:val="24"/>
                <w:szCs w:val="24"/>
              </w:rPr>
              <w:t xml:space="preserve">ме: «Обмен веществ  и </w:t>
            </w:r>
            <w:proofErr w:type="spellStart"/>
            <w:r w:rsidR="00916F6C">
              <w:rPr>
                <w:rFonts w:ascii="Times New Roman" w:hAnsi="Times New Roman"/>
                <w:bCs/>
                <w:sz w:val="24"/>
                <w:szCs w:val="24"/>
              </w:rPr>
              <w:t>энергии</w:t>
            </w:r>
            <w:proofErr w:type="gramStart"/>
            <w:r w:rsidR="00916F6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F1327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CF1327">
              <w:rPr>
                <w:rFonts w:ascii="Times New Roman" w:hAnsi="Times New Roman"/>
                <w:bCs/>
                <w:sz w:val="24"/>
                <w:szCs w:val="24"/>
              </w:rPr>
              <w:t>ыделительная</w:t>
            </w:r>
            <w:proofErr w:type="spellEnd"/>
            <w:r w:rsidRPr="00CF1327">
              <w:rPr>
                <w:rFonts w:ascii="Times New Roman" w:hAnsi="Times New Roman"/>
                <w:bCs/>
                <w:sz w:val="24"/>
                <w:szCs w:val="24"/>
              </w:rPr>
              <w:t xml:space="preserve"> система»</w:t>
            </w:r>
          </w:p>
          <w:p w:rsidR="00CF1327" w:rsidRPr="009F24C9" w:rsidRDefault="00CF1327" w:rsidP="00CF132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27" w:rsidRPr="00501638" w:rsidRDefault="00CF1327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27" w:rsidRPr="00501638" w:rsidRDefault="00500D73" w:rsidP="008422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F1327" w:rsidRPr="00501638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7" w:rsidRPr="00501638" w:rsidRDefault="00CF1327" w:rsidP="00C83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7" w:rsidRPr="00CF1327" w:rsidRDefault="00CF1327" w:rsidP="00CF1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327">
              <w:rPr>
                <w:rFonts w:ascii="Times New Roman" w:hAnsi="Times New Roman"/>
                <w:bCs/>
                <w:sz w:val="24"/>
                <w:szCs w:val="24"/>
              </w:rPr>
              <w:t>Многоуровневые задания по темам:</w:t>
            </w:r>
          </w:p>
          <w:p w:rsidR="00CF1327" w:rsidRPr="00CF1327" w:rsidRDefault="00CF1327" w:rsidP="00CF1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327">
              <w:rPr>
                <w:rFonts w:ascii="Times New Roman" w:hAnsi="Times New Roman"/>
                <w:bCs/>
                <w:sz w:val="24"/>
                <w:szCs w:val="24"/>
              </w:rPr>
              <w:t xml:space="preserve">«Обмен веществ и энергии», «Выделительная система». </w:t>
            </w:r>
          </w:p>
          <w:p w:rsidR="00CF1327" w:rsidRDefault="00CF1327" w:rsidP="00CF1327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CF1327">
              <w:rPr>
                <w:bCs/>
              </w:rPr>
              <w:t>«Покровные органы. Теплорегуляция»</w:t>
            </w:r>
          </w:p>
          <w:p w:rsidR="00FB352F" w:rsidRPr="00CF1327" w:rsidRDefault="00FB352F" w:rsidP="00CF132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686FCF" w:rsidRPr="00501638" w:rsidTr="0054272C"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CF" w:rsidRPr="00CF1327" w:rsidRDefault="003F43A7" w:rsidP="00CF1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       </w:t>
            </w:r>
            <w:r w:rsidR="00686FCF" w:rsidRPr="00EF3CC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Нервная система человека</w:t>
            </w:r>
            <w:r w:rsidR="00686F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(4 часа</w:t>
            </w:r>
            <w:r w:rsidR="00686FCF" w:rsidRPr="00EF3CCF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86FCF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CF" w:rsidRPr="00501638" w:rsidRDefault="00A412BD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CF" w:rsidRPr="00686FCF" w:rsidRDefault="00686FCF" w:rsidP="00686FC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686FCF">
              <w:rPr>
                <w:rFonts w:ascii="Times New Roman" w:hAnsi="Times New Roman"/>
                <w:sz w:val="24"/>
                <w:szCs w:val="24"/>
              </w:rPr>
              <w:t>Значение и строение нервной системы. Спинной мозг.</w:t>
            </w:r>
          </w:p>
          <w:p w:rsidR="00686FCF" w:rsidRPr="009F24C9" w:rsidRDefault="00686FCF" w:rsidP="0054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CF" w:rsidRPr="00501638" w:rsidRDefault="00686FCF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CF" w:rsidRPr="00501638" w:rsidRDefault="00500D73" w:rsidP="007F07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412B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CF" w:rsidRPr="00501638" w:rsidRDefault="00686FCF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CF" w:rsidRDefault="00686FCF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F43A7">
              <w:rPr>
                <w:color w:val="000000"/>
              </w:rPr>
              <w:t>Нервная система.</w:t>
            </w:r>
            <w:r w:rsidR="003F43A7">
              <w:rPr>
                <w:color w:val="000000"/>
                <w:u w:val="single"/>
              </w:rPr>
              <w:t xml:space="preserve"> </w:t>
            </w:r>
            <w:r w:rsidRPr="00686FCF">
              <w:rPr>
                <w:color w:val="000000"/>
              </w:rPr>
              <w:t>Значение нервной системы в регуляции процессов жизнедеятельности Строение нервной системы. Нервная система: центральная и перифе</w:t>
            </w:r>
            <w:r w:rsidRPr="00686FCF">
              <w:rPr>
                <w:color w:val="000000"/>
              </w:rPr>
              <w:softHyphen/>
              <w:t>рическая, соматическая и вегетатив</w:t>
            </w:r>
            <w:r w:rsidRPr="00686FCF">
              <w:rPr>
                <w:color w:val="000000"/>
              </w:rPr>
              <w:softHyphen/>
              <w:t>ная (автономная). Спинной мозг. Спинномозговые нервы. Функции спинного мозга</w:t>
            </w:r>
          </w:p>
          <w:p w:rsidR="008974FD" w:rsidRPr="00686FCF" w:rsidRDefault="008974FD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686FCF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CF" w:rsidRPr="00501638" w:rsidRDefault="00A412BD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CF" w:rsidRPr="00501638" w:rsidRDefault="00686FCF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4C9">
              <w:rPr>
                <w:rFonts w:ascii="Times New Roman" w:hAnsi="Times New Roman"/>
                <w:sz w:val="24"/>
                <w:szCs w:val="24"/>
              </w:rPr>
              <w:t>Строение головного мозга. Продолговатый и средний мозг, мост и мозжечок.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CF" w:rsidRPr="00501638" w:rsidRDefault="00686FCF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CF" w:rsidRPr="00501638" w:rsidRDefault="00A412BD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00D7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CF" w:rsidRPr="00501638" w:rsidRDefault="00686FCF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CF" w:rsidRPr="008974FD" w:rsidRDefault="00686FCF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86FCF">
              <w:rPr>
                <w:color w:val="000000"/>
              </w:rPr>
              <w:t>Головной мозг. Отделы головного мозга и их функции. Пальценосовая проба и особенности движения, связанные с функциями мозжечка и среднего моз</w:t>
            </w:r>
            <w:r w:rsidRPr="00686FCF">
              <w:rPr>
                <w:color w:val="000000"/>
              </w:rPr>
              <w:softHyphen/>
              <w:t>га. Изучение рефлексов продолговатого и среднего мозга</w:t>
            </w:r>
            <w:r w:rsidRPr="008974FD">
              <w:rPr>
                <w:color w:val="000000"/>
              </w:rPr>
              <w:t>.</w:t>
            </w:r>
            <w:r w:rsidRPr="008974FD">
              <w:rPr>
                <w:rStyle w:val="apple-converted-space"/>
                <w:color w:val="000000"/>
              </w:rPr>
              <w:t> </w:t>
            </w:r>
            <w:r w:rsidRPr="008974FD">
              <w:rPr>
                <w:color w:val="000000"/>
              </w:rPr>
              <w:t> Рефлексы и рефлекторная дуга</w:t>
            </w:r>
          </w:p>
          <w:p w:rsidR="008974FD" w:rsidRPr="00686FCF" w:rsidRDefault="008974FD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686FCF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CF" w:rsidRPr="00501638" w:rsidRDefault="00A412BD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CF" w:rsidRPr="00501638" w:rsidRDefault="00686FCF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Передний мозг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CF" w:rsidRPr="00501638" w:rsidRDefault="00686FCF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CF" w:rsidRPr="00501638" w:rsidRDefault="00500D73" w:rsidP="007F07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CF" w:rsidRPr="00501638" w:rsidRDefault="00686FCF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CF" w:rsidRPr="00686FCF" w:rsidRDefault="00686FCF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86FCF">
              <w:rPr>
                <w:color w:val="000000"/>
              </w:rPr>
              <w:t>Передний мозг. Промежуточный мозг. Большие полушария головного мозга и их функции</w:t>
            </w:r>
          </w:p>
        </w:tc>
      </w:tr>
      <w:tr w:rsidR="00686FCF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CF" w:rsidRPr="00501638" w:rsidRDefault="00A412BD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CF" w:rsidRPr="00686FCF" w:rsidRDefault="00686FCF" w:rsidP="00686F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86FCF">
              <w:rPr>
                <w:rFonts w:ascii="Times New Roman" w:hAnsi="Times New Roman"/>
                <w:sz w:val="24"/>
                <w:szCs w:val="24"/>
              </w:rPr>
              <w:t>Соматический и автономный отделы нервной системы.</w:t>
            </w:r>
          </w:p>
          <w:p w:rsidR="00686FCF" w:rsidRPr="00501638" w:rsidRDefault="00686FCF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CF" w:rsidRPr="00501638" w:rsidRDefault="00686FCF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CF" w:rsidRPr="00501638" w:rsidRDefault="00500D73" w:rsidP="00500D73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CF" w:rsidRPr="00501638" w:rsidRDefault="00686FCF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CF" w:rsidRPr="00686FCF" w:rsidRDefault="00686FCF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86FCF">
              <w:rPr>
                <w:color w:val="000000"/>
              </w:rPr>
              <w:t>Вегетативная нервная система, её стро</w:t>
            </w:r>
            <w:r w:rsidRPr="00686FCF">
              <w:rPr>
                <w:color w:val="000000"/>
              </w:rPr>
              <w:softHyphen/>
              <w:t>ение. Симпатический и парасим</w:t>
            </w:r>
            <w:r w:rsidRPr="00686FCF">
              <w:rPr>
                <w:color w:val="000000"/>
              </w:rPr>
              <w:softHyphen/>
              <w:t>патический отделы вегетативной нерв</w:t>
            </w:r>
            <w:r w:rsidRPr="00686FCF">
              <w:rPr>
                <w:color w:val="000000"/>
              </w:rPr>
              <w:softHyphen/>
              <w:t>ной системы.</w:t>
            </w:r>
          </w:p>
          <w:p w:rsidR="00686FCF" w:rsidRPr="00686FCF" w:rsidRDefault="00686FCF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86FCF">
              <w:rPr>
                <w:color w:val="000000"/>
              </w:rPr>
              <w:t>Штриховое раздражение кожи</w:t>
            </w:r>
          </w:p>
        </w:tc>
      </w:tr>
      <w:tr w:rsidR="00686FCF" w:rsidRPr="00501638" w:rsidTr="000B713B"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CF" w:rsidRPr="00501638" w:rsidRDefault="00686FCF" w:rsidP="00C8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8C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Анализаторы</w:t>
            </w:r>
            <w:r w:rsidRPr="00C378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(4 часа)</w:t>
            </w:r>
          </w:p>
        </w:tc>
      </w:tr>
      <w:tr w:rsidR="00686FCF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CF" w:rsidRPr="00501638" w:rsidRDefault="00A412BD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CF" w:rsidRPr="00686FCF" w:rsidRDefault="00686FCF" w:rsidP="00686FCF">
            <w:pPr>
              <w:autoSpaceDE w:val="0"/>
              <w:autoSpaceDN w:val="0"/>
              <w:adjustRightInd w:val="0"/>
              <w:spacing w:after="0" w:line="237" w:lineRule="auto"/>
              <w:rPr>
                <w:rFonts w:ascii="Times New Roman" w:hAnsi="Times New Roman"/>
                <w:sz w:val="24"/>
                <w:szCs w:val="24"/>
              </w:rPr>
            </w:pPr>
            <w:r w:rsidRPr="00686FCF">
              <w:rPr>
                <w:rFonts w:ascii="Times New Roman" w:hAnsi="Times New Roman"/>
                <w:sz w:val="24"/>
                <w:szCs w:val="24"/>
              </w:rPr>
              <w:t>Анализаторы. Зрительный анализатор.</w:t>
            </w:r>
          </w:p>
          <w:p w:rsidR="00686FCF" w:rsidRPr="00501638" w:rsidRDefault="00686FCF" w:rsidP="00686FCF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CF" w:rsidRPr="00501638" w:rsidRDefault="00686FCF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CF" w:rsidRPr="00501638" w:rsidRDefault="00500D73" w:rsidP="007F07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CF" w:rsidRPr="00501638" w:rsidRDefault="00686FCF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CF" w:rsidRPr="004A59FD" w:rsidRDefault="004A59FD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Понятие об анализаторах. </w:t>
            </w:r>
            <w:r w:rsidR="00686FCF" w:rsidRPr="004A59FD">
              <w:rPr>
                <w:rStyle w:val="apple-converted-space"/>
                <w:color w:val="000000"/>
              </w:rPr>
              <w:t> </w:t>
            </w:r>
            <w:r w:rsidR="00686FCF" w:rsidRPr="004A59FD">
              <w:rPr>
                <w:color w:val="000000"/>
              </w:rPr>
              <w:t>Органы чувств Строение зрительного анализатора.</w:t>
            </w:r>
            <w:r w:rsidR="003F43A7">
              <w:rPr>
                <w:color w:val="000000"/>
              </w:rPr>
              <w:t xml:space="preserve"> </w:t>
            </w:r>
            <w:r w:rsidR="00686FCF" w:rsidRPr="004A59FD">
              <w:rPr>
                <w:color w:val="000000"/>
              </w:rPr>
              <w:t>Строение и функции органа зрения</w:t>
            </w:r>
          </w:p>
        </w:tc>
      </w:tr>
      <w:tr w:rsidR="00686FCF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CF" w:rsidRPr="00501638" w:rsidRDefault="00A412BD" w:rsidP="00A412BD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CF" w:rsidRPr="00686FCF" w:rsidRDefault="00686FCF" w:rsidP="00686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FCF">
              <w:rPr>
                <w:rFonts w:ascii="Times New Roman" w:hAnsi="Times New Roman"/>
                <w:sz w:val="24"/>
                <w:szCs w:val="24"/>
              </w:rPr>
              <w:t>Предупреждение глазных болезней</w:t>
            </w:r>
          </w:p>
          <w:p w:rsidR="00686FCF" w:rsidRPr="00501638" w:rsidRDefault="00686FCF" w:rsidP="00C835D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CF" w:rsidRPr="00501638" w:rsidRDefault="00686FCF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CF" w:rsidRPr="00501638" w:rsidRDefault="00500D73" w:rsidP="007F07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7F079C">
              <w:rPr>
                <w:rFonts w:ascii="Times New Roman" w:hAnsi="Times New Roman"/>
                <w:sz w:val="24"/>
                <w:szCs w:val="24"/>
              </w:rPr>
              <w:t>.</w:t>
            </w:r>
            <w:r w:rsidR="00F836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CF" w:rsidRPr="00501638" w:rsidRDefault="00686FCF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FD" w:rsidRDefault="00686FCF" w:rsidP="0054272C">
            <w:pPr>
              <w:pStyle w:val="a3"/>
              <w:spacing w:before="0" w:beforeAutospacing="0" w:after="0" w:afterAutospacing="0"/>
              <w:rPr>
                <w:rStyle w:val="apple-converted-space"/>
                <w:color w:val="000000"/>
              </w:rPr>
            </w:pPr>
            <w:r w:rsidRPr="004A59FD">
              <w:rPr>
                <w:color w:val="000000"/>
              </w:rPr>
              <w:t>Забо</w:t>
            </w:r>
            <w:r w:rsidR="008974FD">
              <w:rPr>
                <w:color w:val="000000"/>
              </w:rPr>
              <w:t>левания органов зрения и их пре</w:t>
            </w:r>
            <w:r w:rsidRPr="004A59FD">
              <w:rPr>
                <w:color w:val="000000"/>
              </w:rPr>
              <w:t>дупреждение.</w:t>
            </w:r>
            <w:r w:rsidRPr="004A59FD">
              <w:rPr>
                <w:rStyle w:val="apple-converted-space"/>
                <w:color w:val="000000"/>
              </w:rPr>
              <w:t> </w:t>
            </w:r>
          </w:p>
          <w:p w:rsidR="00686FCF" w:rsidRPr="004A59FD" w:rsidRDefault="00686FCF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A59FD">
              <w:rPr>
                <w:color w:val="000000"/>
              </w:rPr>
              <w:t>Нарушения зрения и их предупреждение.</w:t>
            </w:r>
          </w:p>
        </w:tc>
      </w:tr>
      <w:tr w:rsidR="00686FCF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CF" w:rsidRPr="00501638" w:rsidRDefault="00A412BD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CF" w:rsidRPr="00501638" w:rsidRDefault="00686FCF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Слуховой анализатор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CF" w:rsidRPr="00501638" w:rsidRDefault="00686FCF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CF" w:rsidRPr="00501638" w:rsidRDefault="00500D73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A412B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CF" w:rsidRPr="00501638" w:rsidRDefault="00686FCF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CF" w:rsidRPr="004A59FD" w:rsidRDefault="00686FCF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A59FD">
              <w:rPr>
                <w:color w:val="000000"/>
              </w:rPr>
              <w:t>Слуховой анализатор, его строение.</w:t>
            </w:r>
            <w:r w:rsidRPr="004A59FD">
              <w:rPr>
                <w:rStyle w:val="apple-converted-space"/>
                <w:color w:val="000000"/>
              </w:rPr>
              <w:t> </w:t>
            </w:r>
            <w:r w:rsidRPr="004A59FD">
              <w:rPr>
                <w:color w:val="000000"/>
              </w:rPr>
              <w:t>Строение и функции органа слуха. Рецепторы слуха. Корко</w:t>
            </w:r>
            <w:r w:rsidRPr="004A59FD">
              <w:rPr>
                <w:color w:val="000000"/>
              </w:rPr>
              <w:softHyphen/>
              <w:t>вая часть слухового анализатора. Гигиена органов слуха.</w:t>
            </w:r>
            <w:r w:rsidRPr="004A59FD">
              <w:rPr>
                <w:rStyle w:val="apple-converted-space"/>
                <w:color w:val="000000"/>
              </w:rPr>
              <w:t> </w:t>
            </w:r>
            <w:r w:rsidRPr="004A59FD">
              <w:rPr>
                <w:color w:val="000000"/>
              </w:rPr>
              <w:t>Нарушения</w:t>
            </w:r>
          </w:p>
        </w:tc>
      </w:tr>
      <w:tr w:rsidR="00686FCF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CF" w:rsidRPr="00501638" w:rsidRDefault="00A412BD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CF" w:rsidRPr="00686FCF" w:rsidRDefault="00686FCF" w:rsidP="00686FCF">
            <w:pPr>
              <w:autoSpaceDE w:val="0"/>
              <w:autoSpaceDN w:val="0"/>
              <w:adjustRightInd w:val="0"/>
              <w:spacing w:after="0" w:line="237" w:lineRule="auto"/>
              <w:rPr>
                <w:rFonts w:ascii="Times New Roman" w:hAnsi="Times New Roman"/>
                <w:sz w:val="24"/>
                <w:szCs w:val="24"/>
              </w:rPr>
            </w:pPr>
            <w:r w:rsidRPr="00686FCF">
              <w:rPr>
                <w:rFonts w:ascii="Times New Roman" w:hAnsi="Times New Roman"/>
                <w:sz w:val="24"/>
                <w:szCs w:val="24"/>
              </w:rPr>
              <w:t>Органы равновесия, кожно-мышечной чувствительности, обоняния и вкуса.</w:t>
            </w:r>
          </w:p>
          <w:p w:rsidR="00686FCF" w:rsidRPr="00501638" w:rsidRDefault="00686FCF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CF" w:rsidRPr="00501638" w:rsidRDefault="00686FCF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CF" w:rsidRPr="00501638" w:rsidRDefault="00EB2C9A" w:rsidP="00A412BD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CF" w:rsidRPr="00501638" w:rsidRDefault="00686FCF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CF" w:rsidRPr="004A59FD" w:rsidRDefault="00686FCF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A59FD">
              <w:rPr>
                <w:color w:val="000000"/>
              </w:rPr>
              <w:t>Вестибулярный анализатор. Мышеч</w:t>
            </w:r>
            <w:r w:rsidRPr="004A59FD">
              <w:rPr>
                <w:color w:val="000000"/>
              </w:rPr>
              <w:softHyphen/>
              <w:t>ное чувство. Осязание. Обоняние.</w:t>
            </w:r>
          </w:p>
        </w:tc>
      </w:tr>
      <w:tr w:rsidR="00D520B2" w:rsidRPr="00501638" w:rsidTr="00EF5C33"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B2" w:rsidRPr="004A59FD" w:rsidRDefault="003F43A7" w:rsidP="005427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  <w:iCs/>
              </w:rPr>
              <w:t xml:space="preserve">          </w:t>
            </w:r>
            <w:r w:rsidR="00D520B2" w:rsidRPr="00EF3CCF">
              <w:rPr>
                <w:b/>
                <w:bCs/>
                <w:iCs/>
              </w:rPr>
              <w:t>Высшая нервная деятельность. Поведение. Психика</w:t>
            </w:r>
            <w:r w:rsidR="00D520B2" w:rsidRPr="00EF3CCF">
              <w:rPr>
                <w:b/>
                <w:bCs/>
              </w:rPr>
              <w:t xml:space="preserve"> (5 часов)</w:t>
            </w:r>
          </w:p>
        </w:tc>
      </w:tr>
      <w:tr w:rsidR="00D520B2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A412BD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B2" w:rsidRPr="00501638" w:rsidRDefault="00D520B2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4C9">
              <w:rPr>
                <w:rFonts w:ascii="Times New Roman" w:hAnsi="Times New Roman"/>
                <w:sz w:val="24"/>
                <w:szCs w:val="24"/>
              </w:rPr>
              <w:t xml:space="preserve">Врожденные </w:t>
            </w:r>
            <w:r w:rsidRPr="009F24C9">
              <w:rPr>
                <w:rFonts w:ascii="Times New Roman" w:hAnsi="Times New Roman"/>
                <w:sz w:val="24"/>
                <w:szCs w:val="24"/>
              </w:rPr>
              <w:br/>
              <w:t>и приобретенные программы поведения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D520B2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EB2C9A" w:rsidP="00A412BD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B2" w:rsidRPr="00501638" w:rsidRDefault="00D520B2" w:rsidP="00C835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B2" w:rsidRDefault="00D520B2" w:rsidP="00EF5C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520B2">
              <w:rPr>
                <w:color w:val="000000"/>
              </w:rPr>
              <w:t>Поведение и психика человека</w:t>
            </w:r>
            <w:r>
              <w:rPr>
                <w:color w:val="000000"/>
              </w:rPr>
              <w:t xml:space="preserve">. </w:t>
            </w:r>
            <w:r w:rsidRPr="00D520B2">
              <w:rPr>
                <w:color w:val="000000"/>
              </w:rPr>
              <w:t xml:space="preserve">Вклад </w:t>
            </w:r>
          </w:p>
          <w:p w:rsidR="00D520B2" w:rsidRDefault="00D520B2" w:rsidP="00EF5C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520B2">
              <w:rPr>
                <w:color w:val="000000"/>
              </w:rPr>
              <w:t>И. М. Сеченова,</w:t>
            </w:r>
          </w:p>
          <w:p w:rsidR="00D520B2" w:rsidRDefault="00D520B2" w:rsidP="00EF5C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520B2">
              <w:rPr>
                <w:color w:val="000000"/>
              </w:rPr>
              <w:t xml:space="preserve"> И. П. Павлова,</w:t>
            </w:r>
          </w:p>
          <w:p w:rsidR="00D520B2" w:rsidRPr="00D520B2" w:rsidRDefault="00D520B2" w:rsidP="00EF5C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520B2">
              <w:rPr>
                <w:color w:val="000000"/>
              </w:rPr>
              <w:t xml:space="preserve"> А. А. Ухтомского и других отечествен</w:t>
            </w:r>
            <w:r w:rsidRPr="00D520B2">
              <w:rPr>
                <w:color w:val="000000"/>
              </w:rPr>
              <w:softHyphen/>
              <w:t>ных учёных в разработку учения о выс</w:t>
            </w:r>
            <w:r w:rsidRPr="00D520B2">
              <w:rPr>
                <w:color w:val="000000"/>
              </w:rPr>
              <w:softHyphen/>
              <w:t>шей нервной деятельности</w:t>
            </w:r>
          </w:p>
          <w:p w:rsidR="00D520B2" w:rsidRPr="00D520B2" w:rsidRDefault="00D520B2" w:rsidP="00EF5C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520B2">
              <w:rPr>
                <w:color w:val="000000"/>
              </w:rPr>
              <w:t>Безусловные и условные рефлексы</w:t>
            </w:r>
            <w:proofErr w:type="gramStart"/>
            <w:r>
              <w:rPr>
                <w:color w:val="000000"/>
              </w:rPr>
              <w:t xml:space="preserve"> </w:t>
            </w:r>
            <w:r w:rsidRPr="00D520B2">
              <w:rPr>
                <w:color w:val="000000"/>
              </w:rPr>
              <w:t>.</w:t>
            </w:r>
            <w:proofErr w:type="gramEnd"/>
            <w:r w:rsidRPr="00D520B2">
              <w:rPr>
                <w:color w:val="000000"/>
              </w:rPr>
              <w:t>Особенности  поведения человека.</w:t>
            </w:r>
          </w:p>
          <w:p w:rsidR="00D520B2" w:rsidRPr="00D520B2" w:rsidRDefault="00D520B2" w:rsidP="00EF5C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520B2">
              <w:rPr>
                <w:color w:val="000000"/>
              </w:rPr>
              <w:t>Врождённое и приоб</w:t>
            </w:r>
            <w:r w:rsidRPr="00D520B2">
              <w:rPr>
                <w:color w:val="000000"/>
              </w:rPr>
              <w:softHyphen/>
              <w:t>ретённое поведение</w:t>
            </w:r>
          </w:p>
        </w:tc>
      </w:tr>
      <w:tr w:rsidR="00D520B2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A412BD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B2" w:rsidRPr="00501638" w:rsidRDefault="00D520B2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Сон и сновидения.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D520B2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EB2C9A" w:rsidP="007F07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B2" w:rsidRPr="00501638" w:rsidRDefault="00D520B2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2F" w:rsidRPr="00D520B2" w:rsidRDefault="00D520B2" w:rsidP="008974F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520B2">
              <w:rPr>
                <w:color w:val="000000"/>
              </w:rPr>
              <w:t>Сон и бодрствование. Значение сна</w:t>
            </w:r>
          </w:p>
        </w:tc>
      </w:tr>
      <w:tr w:rsidR="00D520B2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A412BD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B2" w:rsidRPr="00A01564" w:rsidRDefault="00D520B2" w:rsidP="00D52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564">
              <w:rPr>
                <w:rFonts w:ascii="Times New Roman" w:hAnsi="Times New Roman"/>
                <w:sz w:val="24"/>
                <w:szCs w:val="24"/>
              </w:rPr>
              <w:t>Речь и сознание.</w:t>
            </w:r>
          </w:p>
          <w:p w:rsidR="00D520B2" w:rsidRPr="00A01564" w:rsidRDefault="00D520B2" w:rsidP="00D52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564">
              <w:rPr>
                <w:rFonts w:ascii="Times New Roman" w:hAnsi="Times New Roman"/>
                <w:sz w:val="24"/>
                <w:szCs w:val="24"/>
              </w:rPr>
              <w:t xml:space="preserve">Познавательные процессы. </w:t>
            </w:r>
          </w:p>
          <w:p w:rsidR="00D520B2" w:rsidRPr="00501638" w:rsidRDefault="00D520B2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D520B2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EB2C9A" w:rsidP="00EB2C9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7F079C">
              <w:rPr>
                <w:rFonts w:ascii="Times New Roman" w:hAnsi="Times New Roman"/>
                <w:sz w:val="24"/>
                <w:szCs w:val="24"/>
              </w:rPr>
              <w:t>.</w:t>
            </w:r>
            <w:r w:rsidR="00D520B2" w:rsidRPr="00501638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B2" w:rsidRPr="00501638" w:rsidRDefault="00D520B2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B2" w:rsidRPr="00D520B2" w:rsidRDefault="00D520B2" w:rsidP="00EF5C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520B2">
              <w:rPr>
                <w:color w:val="000000"/>
              </w:rPr>
              <w:t>Особенности высшей нервной деятель</w:t>
            </w:r>
            <w:r w:rsidRPr="00D520B2">
              <w:rPr>
                <w:color w:val="000000"/>
              </w:rPr>
              <w:softHyphen/>
              <w:t>ности человека. Речь. Познавательные процессы:</w:t>
            </w:r>
            <w:r>
              <w:rPr>
                <w:color w:val="000000"/>
              </w:rPr>
              <w:t xml:space="preserve"> мышление, внимание, память</w:t>
            </w:r>
            <w:r w:rsidRPr="00D520B2">
              <w:rPr>
                <w:color w:val="000000"/>
              </w:rPr>
              <w:t>. Память и обучение. Ви</w:t>
            </w:r>
            <w:r w:rsidRPr="00D520B2">
              <w:rPr>
                <w:color w:val="000000"/>
              </w:rPr>
              <w:softHyphen/>
              <w:t>ды памяти. Расстройства памяти. Спо</w:t>
            </w:r>
            <w:r w:rsidRPr="00D520B2">
              <w:rPr>
                <w:color w:val="000000"/>
              </w:rPr>
              <w:softHyphen/>
              <w:t>собы улучшения памяти. Лабораторные и практические работы Оценка объёма кратковременной памя</w:t>
            </w:r>
            <w:r w:rsidRPr="00D520B2">
              <w:rPr>
                <w:color w:val="000000"/>
              </w:rPr>
              <w:softHyphen/>
              <w:t>ти с помощью теста</w:t>
            </w:r>
          </w:p>
        </w:tc>
      </w:tr>
      <w:tr w:rsidR="00D520B2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06393B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B2" w:rsidRPr="00A01564" w:rsidRDefault="00D520B2" w:rsidP="00D52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564">
              <w:rPr>
                <w:rFonts w:ascii="Times New Roman" w:hAnsi="Times New Roman"/>
                <w:sz w:val="24"/>
                <w:szCs w:val="24"/>
              </w:rPr>
              <w:t>Воля, эмоции, внимание.</w:t>
            </w:r>
          </w:p>
          <w:p w:rsidR="00D520B2" w:rsidRPr="00501638" w:rsidRDefault="00D520B2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D520B2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EB2C9A" w:rsidP="006128D2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D520B2" w:rsidRPr="00501638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B2" w:rsidRPr="00501638" w:rsidRDefault="00D520B2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2F" w:rsidRPr="00D520B2" w:rsidRDefault="00D520B2" w:rsidP="008974F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520B2">
              <w:rPr>
                <w:color w:val="000000"/>
              </w:rPr>
              <w:t>Волевые действия. Эмоциональные реакции. Физиологические основы внимания.</w:t>
            </w:r>
            <w:r w:rsidRPr="00D520B2">
              <w:rPr>
                <w:rStyle w:val="apple-converted-space"/>
                <w:color w:val="000000"/>
              </w:rPr>
              <w:t> </w:t>
            </w:r>
            <w:r w:rsidRPr="00D520B2">
              <w:rPr>
                <w:color w:val="000000"/>
              </w:rPr>
              <w:t>Эмоции и чувства:</w:t>
            </w:r>
            <w:r w:rsidRPr="00D520B2">
              <w:rPr>
                <w:rStyle w:val="apple-converted-space"/>
                <w:color w:val="000000"/>
              </w:rPr>
              <w:t> </w:t>
            </w:r>
            <w:r w:rsidRPr="00D520B2">
              <w:rPr>
                <w:color w:val="000000"/>
              </w:rPr>
              <w:t>эмоциональные реакции, эмоциональные состояния и эмоциональные отношения.</w:t>
            </w:r>
          </w:p>
        </w:tc>
      </w:tr>
      <w:tr w:rsidR="00D520B2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06393B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B2" w:rsidRPr="00501638" w:rsidRDefault="00D520B2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Темперамент и характер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D520B2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EB2C9A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520B2" w:rsidRPr="00501638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B2" w:rsidRPr="00501638" w:rsidRDefault="00D520B2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B2" w:rsidRPr="00D520B2" w:rsidRDefault="00D520B2" w:rsidP="008974F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520B2">
              <w:rPr>
                <w:color w:val="000000"/>
              </w:rPr>
              <w:t>Темперамент и характер. Способность и одарённость. Межличностные отношения. Роль обучения и воспитания в развитии поведения и психики. </w:t>
            </w:r>
          </w:p>
        </w:tc>
      </w:tr>
      <w:tr w:rsidR="00D520B2" w:rsidRPr="00501638" w:rsidTr="00EF5C33"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B2" w:rsidRPr="00D520B2" w:rsidRDefault="003F43A7" w:rsidP="00EF5C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  <w:iCs/>
              </w:rPr>
              <w:t xml:space="preserve">          </w:t>
            </w:r>
            <w:r w:rsidR="00D520B2" w:rsidRPr="000D3576">
              <w:rPr>
                <w:b/>
                <w:bCs/>
                <w:iCs/>
              </w:rPr>
              <w:t>Железы внутренней секреции</w:t>
            </w:r>
            <w:r w:rsidR="008974FD">
              <w:rPr>
                <w:b/>
                <w:bCs/>
              </w:rPr>
              <w:t xml:space="preserve"> (3</w:t>
            </w:r>
            <w:r w:rsidR="00D520B2" w:rsidRPr="000D3576">
              <w:rPr>
                <w:b/>
                <w:bCs/>
              </w:rPr>
              <w:t xml:space="preserve"> часа)</w:t>
            </w:r>
          </w:p>
        </w:tc>
      </w:tr>
      <w:tr w:rsidR="00D520B2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06393B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B2" w:rsidRPr="00D520B2" w:rsidRDefault="00D520B2" w:rsidP="00D520B2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D520B2">
              <w:rPr>
                <w:rFonts w:ascii="Times New Roman" w:hAnsi="Times New Roman"/>
                <w:sz w:val="24"/>
                <w:szCs w:val="24"/>
              </w:rPr>
              <w:t>Роль эндокринной регуляции.</w:t>
            </w:r>
          </w:p>
          <w:p w:rsidR="00D520B2" w:rsidRPr="00501638" w:rsidRDefault="00D520B2" w:rsidP="00C8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D520B2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EB2C9A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520B2" w:rsidRPr="00501638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B2" w:rsidRPr="00501638" w:rsidRDefault="00D520B2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2F" w:rsidRPr="00D520B2" w:rsidRDefault="00D520B2" w:rsidP="008974F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520B2">
              <w:rPr>
                <w:color w:val="000000"/>
              </w:rPr>
              <w:t>Эндокринная система.</w:t>
            </w:r>
            <w:r w:rsidRPr="00D520B2">
              <w:rPr>
                <w:rStyle w:val="apple-converted-space"/>
                <w:color w:val="000000"/>
              </w:rPr>
              <w:t> </w:t>
            </w:r>
            <w:r w:rsidRPr="00D520B2">
              <w:rPr>
                <w:color w:val="000000"/>
              </w:rPr>
              <w:t>Органы эндокринной системы и их функционирование</w:t>
            </w:r>
            <w:proofErr w:type="gramStart"/>
            <w:r w:rsidR="00FB352F">
              <w:rPr>
                <w:color w:val="000000"/>
              </w:rPr>
              <w:t xml:space="preserve">     </w:t>
            </w:r>
            <w:r w:rsidRPr="00D520B2">
              <w:rPr>
                <w:color w:val="000000"/>
              </w:rPr>
              <w:t>.</w:t>
            </w:r>
            <w:proofErr w:type="gramEnd"/>
            <w:r w:rsidRPr="00D520B2">
              <w:rPr>
                <w:color w:val="000000"/>
              </w:rPr>
              <w:t>Не</w:t>
            </w:r>
            <w:r w:rsidR="00FB352F">
              <w:rPr>
                <w:color w:val="000000"/>
              </w:rPr>
              <w:t>й</w:t>
            </w:r>
            <w:r w:rsidRPr="00D520B2">
              <w:rPr>
                <w:color w:val="000000"/>
              </w:rPr>
              <w:t>рогуморальная регуляция процессов жизнедеятельности организма.</w:t>
            </w:r>
            <w:r w:rsidRPr="00D520B2">
              <w:rPr>
                <w:rStyle w:val="apple-converted-space"/>
                <w:color w:val="000000"/>
              </w:rPr>
              <w:t> </w:t>
            </w:r>
            <w:r w:rsidRPr="00D520B2">
              <w:rPr>
                <w:color w:val="000000"/>
              </w:rPr>
              <w:t>Единство нервной и гуморальной регуляции.</w:t>
            </w:r>
            <w:r w:rsidRPr="00D520B2">
              <w:rPr>
                <w:rStyle w:val="apple-converted-space"/>
                <w:color w:val="000000"/>
              </w:rPr>
              <w:t> </w:t>
            </w:r>
            <w:r w:rsidRPr="00D520B2">
              <w:rPr>
                <w:color w:val="000000"/>
              </w:rPr>
              <w:t>Нарушения деятельности нервной и эндокринной систем и их предупреждение.</w:t>
            </w:r>
          </w:p>
        </w:tc>
      </w:tr>
      <w:tr w:rsidR="00D520B2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06393B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B2" w:rsidRPr="00D520B2" w:rsidRDefault="00D520B2" w:rsidP="00D520B2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D520B2">
              <w:rPr>
                <w:rFonts w:ascii="Times New Roman" w:hAnsi="Times New Roman"/>
                <w:sz w:val="24"/>
                <w:szCs w:val="24"/>
              </w:rPr>
              <w:t xml:space="preserve">Функции желез внутренней секреции. </w:t>
            </w:r>
          </w:p>
          <w:p w:rsidR="00D520B2" w:rsidRPr="00501638" w:rsidRDefault="00D520B2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D520B2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EB2C9A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D520B2" w:rsidRPr="00501638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B2" w:rsidRPr="00501638" w:rsidRDefault="00D520B2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B2" w:rsidRDefault="00D520B2" w:rsidP="00EF5C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520B2">
              <w:rPr>
                <w:color w:val="000000"/>
              </w:rPr>
              <w:t>Влияние гормонов желёз внутренней секреции на человека.</w:t>
            </w:r>
            <w:r w:rsidRPr="00D520B2">
              <w:rPr>
                <w:rStyle w:val="apple-converted-space"/>
                <w:color w:val="000000"/>
              </w:rPr>
              <w:t> </w:t>
            </w:r>
            <w:r w:rsidRPr="00D520B2">
              <w:rPr>
                <w:color w:val="000000"/>
              </w:rPr>
              <w:t>Гормоны, механизмы их действия на клетки. </w:t>
            </w:r>
          </w:p>
          <w:p w:rsidR="00FB352F" w:rsidRPr="00D520B2" w:rsidRDefault="00FB352F" w:rsidP="00EF5C33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807B85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85" w:rsidRDefault="00094AF2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85" w:rsidRPr="00D520B2" w:rsidRDefault="00807B85" w:rsidP="00D520B2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  <w:r w:rsidR="008E5366">
              <w:rPr>
                <w:rFonts w:ascii="Times New Roman" w:hAnsi="Times New Roman"/>
                <w:sz w:val="24"/>
                <w:szCs w:val="24"/>
              </w:rPr>
              <w:t xml:space="preserve"> по курсу биология 8 кл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85" w:rsidRPr="00501638" w:rsidRDefault="00807B85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85" w:rsidRDefault="00EB2C9A" w:rsidP="008422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85" w:rsidRPr="00501638" w:rsidRDefault="00807B85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85" w:rsidRPr="00D520B2" w:rsidRDefault="008974FD" w:rsidP="00EF5C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 знаний и умений по курсу биология 8 кл</w:t>
            </w:r>
          </w:p>
        </w:tc>
      </w:tr>
      <w:tr w:rsidR="00D520B2" w:rsidRPr="00501638" w:rsidTr="000B713B"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B2" w:rsidRPr="00501638" w:rsidRDefault="003F43A7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</w:t>
            </w:r>
            <w:r w:rsidR="00D520B2" w:rsidRPr="000D3576">
              <w:rPr>
                <w:rFonts w:ascii="Times New Roman" w:hAnsi="Times New Roman"/>
                <w:b/>
                <w:bCs/>
                <w:sz w:val="24"/>
                <w:szCs w:val="24"/>
              </w:rPr>
              <w:t>Инди</w:t>
            </w:r>
            <w:r w:rsidR="004B34BF">
              <w:rPr>
                <w:rFonts w:ascii="Times New Roman" w:hAnsi="Times New Roman"/>
                <w:b/>
                <w:bCs/>
                <w:sz w:val="24"/>
                <w:szCs w:val="24"/>
              </w:rPr>
              <w:t>видуальное развитие организмов(5</w:t>
            </w:r>
            <w:r w:rsidR="00D520B2" w:rsidRPr="000D3576">
              <w:rPr>
                <w:rFonts w:ascii="Times New Roman" w:hAnsi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D520B2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094AF2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B2" w:rsidRPr="00501638" w:rsidRDefault="00D520B2" w:rsidP="00417773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D520B2">
              <w:rPr>
                <w:rFonts w:ascii="Times New Roman" w:hAnsi="Times New Roman"/>
                <w:sz w:val="24"/>
                <w:szCs w:val="24"/>
              </w:rPr>
              <w:t xml:space="preserve">Жизненные циклы. Размножение.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D520B2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EB2C9A" w:rsidP="007F07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B2" w:rsidRPr="00501638" w:rsidRDefault="00D520B2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B2" w:rsidRDefault="00D520B2" w:rsidP="00EF5C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520B2">
              <w:rPr>
                <w:color w:val="000000"/>
              </w:rPr>
              <w:t>Размножение и развитие.</w:t>
            </w:r>
            <w:r w:rsidRPr="00D520B2">
              <w:rPr>
                <w:rStyle w:val="apple-converted-space"/>
                <w:color w:val="000000"/>
                <w:u w:val="single"/>
              </w:rPr>
              <w:t> </w:t>
            </w:r>
            <w:r w:rsidRPr="00D520B2">
              <w:rPr>
                <w:color w:val="000000"/>
              </w:rPr>
              <w:t>Особенности размножения человека. Половые железы и половые клетки. Половое созревание</w:t>
            </w:r>
          </w:p>
          <w:p w:rsidR="00FB352F" w:rsidRPr="00D520B2" w:rsidRDefault="00FB352F" w:rsidP="00EF5C33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D520B2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094AF2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B2" w:rsidRPr="00501638" w:rsidRDefault="00417773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0B2">
              <w:rPr>
                <w:rFonts w:ascii="Times New Roman" w:hAnsi="Times New Roman"/>
                <w:sz w:val="24"/>
                <w:szCs w:val="24"/>
              </w:rPr>
              <w:t>Развитие зародыша и плод</w:t>
            </w:r>
            <w:r w:rsidR="004F26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D520B2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EB2C9A" w:rsidP="0006393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B2" w:rsidRPr="00501638" w:rsidRDefault="00D520B2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B2" w:rsidRDefault="00D520B2" w:rsidP="00EF5C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520B2">
              <w:rPr>
                <w:color w:val="000000"/>
              </w:rPr>
              <w:t>Закон индивидуального развития. Оп</w:t>
            </w:r>
            <w:r w:rsidRPr="00D520B2">
              <w:rPr>
                <w:color w:val="000000"/>
              </w:rPr>
              <w:softHyphen/>
              <w:t>лодотворение и внутриутробное разви</w:t>
            </w:r>
            <w:r w:rsidRPr="00D520B2">
              <w:rPr>
                <w:color w:val="000000"/>
              </w:rPr>
              <w:softHyphen/>
              <w:t>тие. Развитие зародыша и плода. Беременность и роды</w:t>
            </w:r>
          </w:p>
          <w:p w:rsidR="00FB352F" w:rsidRDefault="00FB352F" w:rsidP="00EF5C33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FB352F" w:rsidRPr="00D520B2" w:rsidRDefault="00FB352F" w:rsidP="00EF5C33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D520B2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094AF2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B2" w:rsidRPr="0006393B" w:rsidRDefault="00D520B2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93B">
              <w:rPr>
                <w:rFonts w:ascii="Times New Roman" w:hAnsi="Times New Roman"/>
                <w:sz w:val="24"/>
                <w:szCs w:val="24"/>
              </w:rPr>
              <w:t>Наследственные и врожденные заболевания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D520B2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EB2C9A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D520B2" w:rsidRPr="0050163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B2" w:rsidRPr="00501638" w:rsidRDefault="00D520B2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B2" w:rsidRPr="00D520B2" w:rsidRDefault="00D520B2" w:rsidP="00EF5C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520B2">
              <w:rPr>
                <w:color w:val="000000"/>
              </w:rPr>
              <w:t xml:space="preserve">Наследственные заболевания. Медико-генетическое консультирование. </w:t>
            </w:r>
            <w:r w:rsidR="00FB352F">
              <w:rPr>
                <w:color w:val="000000"/>
              </w:rPr>
              <w:t xml:space="preserve">                          </w:t>
            </w:r>
            <w:r w:rsidRPr="00D520B2">
              <w:rPr>
                <w:color w:val="000000"/>
              </w:rPr>
              <w:t>Бе</w:t>
            </w:r>
            <w:r w:rsidRPr="00D520B2">
              <w:rPr>
                <w:color w:val="000000"/>
              </w:rPr>
              <w:softHyphen/>
              <w:t>ременность. Вредное влияние на разви</w:t>
            </w:r>
            <w:r w:rsidRPr="00D520B2">
              <w:rPr>
                <w:color w:val="000000"/>
              </w:rPr>
              <w:softHyphen/>
              <w:t>тие организма курения, алкоголя, наркотиков. Инфекции, передающиеся</w:t>
            </w:r>
          </w:p>
          <w:p w:rsidR="00D520B2" w:rsidRPr="00D520B2" w:rsidRDefault="00D520B2" w:rsidP="00EF5C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520B2">
              <w:rPr>
                <w:color w:val="000000"/>
              </w:rPr>
              <w:t>половым путём, их профилактика. ВИЧ-инфекция и её профилактика</w:t>
            </w:r>
          </w:p>
        </w:tc>
      </w:tr>
      <w:tr w:rsidR="00D520B2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06393B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B2" w:rsidRPr="00501638" w:rsidRDefault="00417773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564">
              <w:rPr>
                <w:rFonts w:ascii="Times New Roman" w:hAnsi="Times New Roman"/>
                <w:sz w:val="24"/>
                <w:szCs w:val="24"/>
              </w:rPr>
              <w:t>Развитие ребенка после рождения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D520B2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EB2C9A" w:rsidP="0006393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D520B2" w:rsidRPr="0050163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B2" w:rsidRPr="00501638" w:rsidRDefault="00D520B2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73" w:rsidRPr="00D520B2" w:rsidRDefault="00D520B2" w:rsidP="0041777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520B2">
              <w:rPr>
                <w:color w:val="000000"/>
              </w:rPr>
              <w:t>Рост и развитие ребёнка после рожде</w:t>
            </w:r>
            <w:r w:rsidRPr="00D520B2">
              <w:rPr>
                <w:color w:val="000000"/>
              </w:rPr>
              <w:softHyphen/>
              <w:t xml:space="preserve">ния. </w:t>
            </w:r>
            <w:r w:rsidR="00417773">
              <w:rPr>
                <w:color w:val="000000"/>
              </w:rPr>
              <w:t>В</w:t>
            </w:r>
            <w:r w:rsidR="00417773" w:rsidRPr="00417773">
              <w:rPr>
                <w:color w:val="000000"/>
              </w:rPr>
              <w:t>озра</w:t>
            </w:r>
            <w:r w:rsidR="00417773">
              <w:rPr>
                <w:color w:val="000000"/>
              </w:rPr>
              <w:t>стные этапы разви</w:t>
            </w:r>
            <w:r w:rsidR="00417773">
              <w:rPr>
                <w:color w:val="000000"/>
              </w:rPr>
              <w:softHyphen/>
              <w:t xml:space="preserve">тия человека, </w:t>
            </w:r>
            <w:r w:rsidR="00417773" w:rsidRPr="00417773">
              <w:rPr>
                <w:color w:val="000000"/>
              </w:rPr>
              <w:t xml:space="preserve"> суть поня</w:t>
            </w:r>
            <w:r w:rsidR="00417773" w:rsidRPr="00417773">
              <w:rPr>
                <w:color w:val="000000"/>
              </w:rPr>
              <w:softHyphen/>
              <w:t xml:space="preserve">тий: </w:t>
            </w:r>
            <w:r w:rsidR="00417773">
              <w:rPr>
                <w:color w:val="000000"/>
              </w:rPr>
              <w:t>«темперамент», «черты характе</w:t>
            </w:r>
            <w:r w:rsidR="00417773">
              <w:rPr>
                <w:color w:val="000000"/>
              </w:rPr>
              <w:softHyphen/>
              <w:t>ра»</w:t>
            </w:r>
            <w:r w:rsidRPr="00D520B2">
              <w:rPr>
                <w:color w:val="000000"/>
              </w:rPr>
              <w:t xml:space="preserve">. </w:t>
            </w:r>
          </w:p>
          <w:p w:rsidR="00D520B2" w:rsidRPr="00D520B2" w:rsidRDefault="00D520B2" w:rsidP="00EF5C33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D520B2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06393B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73" w:rsidRPr="00417773" w:rsidRDefault="00417773" w:rsidP="00417773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417773">
              <w:rPr>
                <w:rFonts w:ascii="Times New Roman" w:hAnsi="Times New Roman"/>
                <w:sz w:val="24"/>
                <w:szCs w:val="24"/>
              </w:rPr>
              <w:t xml:space="preserve">Интересы </w:t>
            </w:r>
            <w:r w:rsidRPr="00417773">
              <w:rPr>
                <w:rFonts w:ascii="Times New Roman" w:hAnsi="Times New Roman"/>
                <w:sz w:val="24"/>
                <w:szCs w:val="24"/>
              </w:rPr>
              <w:br/>
              <w:t xml:space="preserve">и склонности. </w:t>
            </w:r>
          </w:p>
          <w:p w:rsidR="00D520B2" w:rsidRPr="00501638" w:rsidRDefault="00D520B2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D520B2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2" w:rsidRPr="00501638" w:rsidRDefault="00EB2C9A" w:rsidP="0006393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F079C">
              <w:rPr>
                <w:rFonts w:ascii="Times New Roman" w:hAnsi="Times New Roman"/>
                <w:sz w:val="24"/>
                <w:szCs w:val="24"/>
              </w:rPr>
              <w:t>.</w:t>
            </w:r>
            <w:r w:rsidR="00D520B2" w:rsidRPr="00501638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B2" w:rsidRPr="00501638" w:rsidRDefault="00D520B2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73" w:rsidRDefault="00417773" w:rsidP="0041777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520B2">
              <w:rPr>
                <w:color w:val="000000"/>
              </w:rPr>
              <w:t>Индивид и личность.</w:t>
            </w:r>
          </w:p>
          <w:p w:rsidR="00417773" w:rsidRPr="00D520B2" w:rsidRDefault="00417773" w:rsidP="0041777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Черты характера.</w:t>
            </w:r>
          </w:p>
          <w:p w:rsidR="00D520B2" w:rsidRPr="00501638" w:rsidRDefault="00417773" w:rsidP="00417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0B2">
              <w:rPr>
                <w:rFonts w:ascii="Times New Roman" w:hAnsi="Times New Roman"/>
                <w:color w:val="000000"/>
                <w:sz w:val="24"/>
                <w:szCs w:val="24"/>
              </w:rPr>
              <w:t>Половое созревание</w:t>
            </w:r>
            <w:r w:rsidRPr="00D520B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.</w:t>
            </w:r>
          </w:p>
        </w:tc>
      </w:tr>
      <w:tr w:rsidR="003F43A7" w:rsidRPr="00501638" w:rsidTr="00EF5C33"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A7" w:rsidRDefault="006B13F7" w:rsidP="004B3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Повторение</w:t>
            </w:r>
            <w:r w:rsidR="004B34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(2</w:t>
            </w:r>
            <w:r w:rsidR="004B34BF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="003F43A7" w:rsidRPr="003F43A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6393B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3B" w:rsidRDefault="0006393B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94A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3B" w:rsidRDefault="0006393B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3B" w:rsidRPr="00501638" w:rsidRDefault="0006393B" w:rsidP="00C835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3B" w:rsidRDefault="00EB2C9A" w:rsidP="00D94A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D94AC1">
              <w:rPr>
                <w:rFonts w:ascii="Times New Roman" w:hAnsi="Times New Roman"/>
                <w:sz w:val="24"/>
                <w:szCs w:val="24"/>
              </w:rPr>
              <w:t>.</w:t>
            </w:r>
            <w:r w:rsidR="000639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3B" w:rsidRPr="00501638" w:rsidRDefault="0006393B" w:rsidP="00C8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3B" w:rsidRPr="00417773" w:rsidRDefault="0006393B" w:rsidP="000639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7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Влияние физических упражнений на органы и системы органов. Факторы риска: стрессы, гиподинамия, переутомление, переохлаждение. Вредные и полезные привычки, их влияние на состояние </w:t>
            </w:r>
            <w:r w:rsidRPr="004177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здоровья.</w:t>
            </w:r>
          </w:p>
          <w:p w:rsidR="0006393B" w:rsidRPr="00417773" w:rsidRDefault="0006393B" w:rsidP="000639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77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B2C9A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9A" w:rsidRDefault="00EB2C9A" w:rsidP="00EB2C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9A" w:rsidRDefault="00EB2C9A" w:rsidP="00EB2C9A">
            <w:r w:rsidRPr="0046682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9A" w:rsidRDefault="00EB2C9A" w:rsidP="00EB2C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9A" w:rsidRDefault="00EB2C9A" w:rsidP="00EB2C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9A" w:rsidRPr="00501638" w:rsidRDefault="00EB2C9A" w:rsidP="00EB2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9A" w:rsidRPr="00417773" w:rsidRDefault="00EB2C9A" w:rsidP="00EB2C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2C9A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9A" w:rsidRDefault="00EB2C9A" w:rsidP="00EB2C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9A" w:rsidRDefault="00EB2C9A" w:rsidP="00EB2C9A">
            <w:r w:rsidRPr="0046682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9A" w:rsidRDefault="00EB2C9A" w:rsidP="00EB2C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9A" w:rsidRDefault="00EB2C9A" w:rsidP="00EB2C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9A" w:rsidRPr="00501638" w:rsidRDefault="00EB2C9A" w:rsidP="00EB2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9A" w:rsidRPr="00417773" w:rsidRDefault="00EB2C9A" w:rsidP="00EB2C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2C9A" w:rsidRPr="00501638" w:rsidTr="000B713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9A" w:rsidRPr="003042A9" w:rsidRDefault="00EB2C9A" w:rsidP="00EB2C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042A9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9A" w:rsidRPr="003042A9" w:rsidRDefault="00EB2C9A" w:rsidP="00EB2C9A">
            <w:pPr>
              <w:rPr>
                <w:b/>
              </w:rPr>
            </w:pPr>
            <w:r w:rsidRPr="003042A9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9A" w:rsidRPr="003042A9" w:rsidRDefault="00EB2C9A" w:rsidP="00EB2C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9A" w:rsidRPr="003042A9" w:rsidRDefault="00EB2C9A" w:rsidP="00EB2C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042A9">
              <w:rPr>
                <w:rFonts w:ascii="Times New Roman" w:hAnsi="Times New Roman"/>
                <w:b/>
                <w:sz w:val="24"/>
                <w:szCs w:val="24"/>
              </w:rPr>
              <w:t>29.05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9A" w:rsidRPr="003042A9" w:rsidRDefault="00EB2C9A" w:rsidP="00EB2C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9A" w:rsidRPr="003042A9" w:rsidRDefault="00EB2C9A" w:rsidP="00EB2C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501638" w:rsidRDefault="00501638" w:rsidP="001E3BFB">
      <w:pPr>
        <w:autoSpaceDE w:val="0"/>
        <w:autoSpaceDN w:val="0"/>
        <w:adjustRightInd w:val="0"/>
        <w:spacing w:after="6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:rsidR="00771F35" w:rsidRDefault="00771F35" w:rsidP="001E3BFB">
      <w:pPr>
        <w:autoSpaceDE w:val="0"/>
        <w:autoSpaceDN w:val="0"/>
        <w:adjustRightInd w:val="0"/>
        <w:spacing w:after="6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:rsidR="00771F35" w:rsidRPr="00A0139A" w:rsidRDefault="00771F35" w:rsidP="00771F35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center"/>
        <w:textAlignment w:val="baseline"/>
        <w:rPr>
          <w:rFonts w:ascii="SchoolBookAC" w:hAnsi="SchoolBookAC"/>
          <w:b/>
          <w:sz w:val="28"/>
          <w:szCs w:val="28"/>
        </w:rPr>
      </w:pPr>
      <w:proofErr w:type="gramStart"/>
      <w:r>
        <w:rPr>
          <w:rFonts w:ascii="SchoolBookAC" w:hAnsi="SchoolBookAC"/>
          <w:b/>
          <w:sz w:val="28"/>
          <w:szCs w:val="28"/>
          <w:lang w:val="en-US"/>
        </w:rPr>
        <w:t>VIII</w:t>
      </w:r>
      <w:r w:rsidRPr="00A0139A">
        <w:rPr>
          <w:rFonts w:ascii="SchoolBookAC" w:hAnsi="SchoolBookAC"/>
          <w:b/>
          <w:sz w:val="28"/>
          <w:szCs w:val="28"/>
        </w:rPr>
        <w:t xml:space="preserve">  Материально</w:t>
      </w:r>
      <w:proofErr w:type="gramEnd"/>
      <w:r w:rsidRPr="00A0139A">
        <w:rPr>
          <w:rFonts w:ascii="SchoolBookAC" w:hAnsi="SchoolBookAC"/>
          <w:b/>
          <w:sz w:val="28"/>
          <w:szCs w:val="28"/>
        </w:rPr>
        <w:t xml:space="preserve"> –техническое обеспечение</w:t>
      </w:r>
    </w:p>
    <w:p w:rsidR="00771F35" w:rsidRPr="00A0139A" w:rsidRDefault="00771F35" w:rsidP="00771F35">
      <w:pPr>
        <w:tabs>
          <w:tab w:val="left" w:pos="1950"/>
        </w:tabs>
        <w:overflowPunct w:val="0"/>
        <w:autoSpaceDE w:val="0"/>
        <w:autoSpaceDN w:val="0"/>
        <w:adjustRightInd w:val="0"/>
        <w:spacing w:after="0" w:line="240" w:lineRule="exact"/>
        <w:ind w:left="-110" w:hanging="32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771F35" w:rsidRPr="00A0139A" w:rsidRDefault="00771F35" w:rsidP="00771F35">
      <w:pPr>
        <w:tabs>
          <w:tab w:val="left" w:pos="1950"/>
        </w:tabs>
        <w:overflowPunct w:val="0"/>
        <w:autoSpaceDE w:val="0"/>
        <w:autoSpaceDN w:val="0"/>
        <w:adjustRightInd w:val="0"/>
        <w:spacing w:after="0" w:line="240" w:lineRule="exact"/>
        <w:ind w:left="-110" w:hanging="32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771F35" w:rsidRPr="007C4D9E" w:rsidRDefault="00771F35" w:rsidP="00771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4D9E">
        <w:rPr>
          <w:rFonts w:ascii="Times New Roman" w:hAnsi="Times New Roman"/>
          <w:b/>
          <w:sz w:val="24"/>
          <w:szCs w:val="24"/>
        </w:rPr>
        <w:t>Печатные пособия:</w:t>
      </w:r>
    </w:p>
    <w:p w:rsidR="00771F35" w:rsidRPr="007C4D9E" w:rsidRDefault="00771F35" w:rsidP="00771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биология 8 кл Строение тела человека</w:t>
      </w:r>
      <w:r w:rsidRPr="007C4D9E">
        <w:rPr>
          <w:rFonts w:ascii="Times New Roman" w:hAnsi="Times New Roman"/>
          <w:sz w:val="24"/>
          <w:szCs w:val="24"/>
        </w:rPr>
        <w:t>.</w:t>
      </w:r>
    </w:p>
    <w:p w:rsidR="00771F35" w:rsidRPr="007C4D9E" w:rsidRDefault="00771F35" w:rsidP="00771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C4D9E">
        <w:rPr>
          <w:rFonts w:ascii="Times New Roman" w:hAnsi="Times New Roman"/>
          <w:sz w:val="24"/>
          <w:szCs w:val="24"/>
        </w:rPr>
        <w:t>Уч</w:t>
      </w:r>
      <w:proofErr w:type="spellEnd"/>
      <w:r w:rsidRPr="007C4D9E">
        <w:rPr>
          <w:rFonts w:ascii="Times New Roman" w:hAnsi="Times New Roman"/>
          <w:sz w:val="24"/>
          <w:szCs w:val="24"/>
        </w:rPr>
        <w:t xml:space="preserve"> таблицы компле</w:t>
      </w:r>
      <w:r>
        <w:rPr>
          <w:rFonts w:ascii="Times New Roman" w:hAnsi="Times New Roman"/>
          <w:sz w:val="24"/>
          <w:szCs w:val="24"/>
        </w:rPr>
        <w:t>кт Рельефные таблицы по биологии</w:t>
      </w:r>
      <w:r w:rsidRPr="007C4D9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Анатомия</w:t>
      </w:r>
    </w:p>
    <w:p w:rsidR="00771F35" w:rsidRPr="007C4D9E" w:rsidRDefault="00771F35" w:rsidP="00771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C4D9E">
        <w:rPr>
          <w:rFonts w:ascii="Times New Roman" w:hAnsi="Times New Roman"/>
          <w:sz w:val="24"/>
          <w:szCs w:val="24"/>
        </w:rPr>
        <w:t>С</w:t>
      </w:r>
      <w:r w:rsidRPr="007C4D9E">
        <w:rPr>
          <w:rFonts w:ascii="Times New Roman" w:hAnsi="Times New Roman"/>
          <w:sz w:val="24"/>
          <w:szCs w:val="24"/>
          <w:lang w:val="en-US"/>
        </w:rPr>
        <w:t>D</w:t>
      </w:r>
      <w:r w:rsidRPr="007C4D9E">
        <w:rPr>
          <w:rFonts w:ascii="Times New Roman" w:hAnsi="Times New Roman"/>
          <w:sz w:val="24"/>
          <w:szCs w:val="24"/>
        </w:rPr>
        <w:t xml:space="preserve"> 1 С</w:t>
      </w:r>
      <w:proofErr w:type="gramStart"/>
      <w:r w:rsidRPr="007C4D9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4D9E">
        <w:rPr>
          <w:rFonts w:ascii="Times New Roman" w:hAnsi="Times New Roman"/>
          <w:sz w:val="24"/>
          <w:szCs w:val="24"/>
        </w:rPr>
        <w:t xml:space="preserve"> Биология лабораторный практику</w:t>
      </w:r>
      <w:r>
        <w:rPr>
          <w:rFonts w:ascii="Times New Roman" w:hAnsi="Times New Roman"/>
          <w:sz w:val="24"/>
          <w:szCs w:val="24"/>
        </w:rPr>
        <w:t>м</w:t>
      </w:r>
    </w:p>
    <w:p w:rsidR="00771F35" w:rsidRDefault="00771F35" w:rsidP="00771F35">
      <w:pPr>
        <w:suppressAutoHyphens/>
        <w:spacing w:after="0" w:line="240" w:lineRule="auto"/>
        <w:ind w:left="6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C4D9E">
        <w:rPr>
          <w:rFonts w:ascii="Times New Roman" w:hAnsi="Times New Roman"/>
          <w:sz w:val="24"/>
          <w:szCs w:val="24"/>
        </w:rPr>
        <w:t>С</w:t>
      </w:r>
      <w:r w:rsidRPr="007C4D9E">
        <w:rPr>
          <w:rFonts w:ascii="Times New Roman" w:hAnsi="Times New Roman"/>
          <w:sz w:val="24"/>
          <w:szCs w:val="24"/>
          <w:lang w:val="en-US"/>
        </w:rPr>
        <w:t>D</w:t>
      </w:r>
      <w:r w:rsidRPr="007C4D9E">
        <w:rPr>
          <w:rFonts w:ascii="Times New Roman" w:hAnsi="Times New Roman"/>
          <w:sz w:val="24"/>
          <w:szCs w:val="24"/>
        </w:rPr>
        <w:t xml:space="preserve"> 1 С</w:t>
      </w:r>
      <w:proofErr w:type="gramStart"/>
      <w:r w:rsidRPr="007C4D9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4D9E">
        <w:rPr>
          <w:rFonts w:ascii="Times New Roman" w:hAnsi="Times New Roman"/>
          <w:sz w:val="24"/>
          <w:szCs w:val="24"/>
        </w:rPr>
        <w:t xml:space="preserve"> Биология животные от </w:t>
      </w:r>
      <w:proofErr w:type="spellStart"/>
      <w:r w:rsidRPr="007C4D9E">
        <w:rPr>
          <w:rFonts w:ascii="Times New Roman" w:hAnsi="Times New Roman"/>
          <w:sz w:val="24"/>
          <w:szCs w:val="24"/>
        </w:rPr>
        <w:t>Адо</w:t>
      </w:r>
      <w:proofErr w:type="spellEnd"/>
      <w:r w:rsidRPr="007C4D9E">
        <w:rPr>
          <w:rFonts w:ascii="Times New Roman" w:hAnsi="Times New Roman"/>
          <w:sz w:val="24"/>
          <w:szCs w:val="24"/>
        </w:rPr>
        <w:t xml:space="preserve"> Я</w:t>
      </w:r>
      <w:r w:rsidRPr="007C4D9E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771F35" w:rsidRPr="007C4D9E" w:rsidRDefault="00771F35" w:rsidP="00771F35">
      <w:pPr>
        <w:suppressAutoHyphens/>
        <w:spacing w:after="0" w:line="240" w:lineRule="auto"/>
        <w:ind w:left="66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771F35" w:rsidRPr="007C4D9E" w:rsidRDefault="00771F35" w:rsidP="00771F35">
      <w:pPr>
        <w:suppressAutoHyphens/>
        <w:spacing w:after="0" w:line="240" w:lineRule="auto"/>
        <w:ind w:left="6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C4D9E">
        <w:rPr>
          <w:rFonts w:ascii="Times New Roman" w:hAnsi="Times New Roman"/>
          <w:b/>
          <w:sz w:val="24"/>
          <w:szCs w:val="24"/>
          <w:lang w:eastAsia="ar-SA"/>
        </w:rPr>
        <w:t>Технические средства обучения:</w:t>
      </w:r>
    </w:p>
    <w:p w:rsidR="00771F35" w:rsidRPr="007C4D9E" w:rsidRDefault="00771F35" w:rsidP="00771F35">
      <w:pPr>
        <w:suppressAutoHyphens/>
        <w:spacing w:after="0" w:line="240" w:lineRule="auto"/>
        <w:ind w:left="66"/>
        <w:jc w:val="both"/>
        <w:rPr>
          <w:rFonts w:ascii="Times New Roman" w:hAnsi="Times New Roman"/>
          <w:sz w:val="24"/>
          <w:szCs w:val="24"/>
          <w:lang w:eastAsia="ar-SA"/>
        </w:rPr>
      </w:pPr>
      <w:r w:rsidRPr="007C4D9E">
        <w:rPr>
          <w:rFonts w:ascii="Times New Roman" w:hAnsi="Times New Roman"/>
          <w:sz w:val="24"/>
          <w:szCs w:val="24"/>
          <w:lang w:eastAsia="ar-SA"/>
        </w:rPr>
        <w:t>Компьютер</w:t>
      </w:r>
    </w:p>
    <w:p w:rsidR="00771F35" w:rsidRPr="007C4D9E" w:rsidRDefault="00771F35" w:rsidP="00771F35">
      <w:pPr>
        <w:suppressAutoHyphens/>
        <w:spacing w:after="0" w:line="240" w:lineRule="auto"/>
        <w:ind w:left="66"/>
        <w:jc w:val="both"/>
        <w:rPr>
          <w:rFonts w:ascii="Times New Roman" w:hAnsi="Times New Roman"/>
          <w:sz w:val="24"/>
          <w:szCs w:val="24"/>
          <w:lang w:eastAsia="ar-SA"/>
        </w:rPr>
      </w:pPr>
      <w:r w:rsidRPr="007C4D9E">
        <w:rPr>
          <w:rFonts w:ascii="Times New Roman" w:hAnsi="Times New Roman"/>
          <w:sz w:val="24"/>
          <w:szCs w:val="24"/>
          <w:lang w:eastAsia="ar-SA"/>
        </w:rPr>
        <w:t>Мультимедийный проектор</w:t>
      </w:r>
    </w:p>
    <w:p w:rsidR="00771F35" w:rsidRPr="007C4D9E" w:rsidRDefault="00771F35" w:rsidP="00771F35">
      <w:pPr>
        <w:suppressAutoHyphens/>
        <w:spacing w:after="0" w:line="240" w:lineRule="auto"/>
        <w:ind w:left="66"/>
        <w:jc w:val="both"/>
        <w:rPr>
          <w:rFonts w:ascii="Times New Roman" w:hAnsi="Times New Roman"/>
          <w:sz w:val="24"/>
          <w:szCs w:val="24"/>
          <w:lang w:eastAsia="ar-SA"/>
        </w:rPr>
      </w:pPr>
      <w:r w:rsidRPr="007C4D9E">
        <w:rPr>
          <w:rFonts w:ascii="Times New Roman" w:hAnsi="Times New Roman"/>
          <w:sz w:val="24"/>
          <w:szCs w:val="24"/>
          <w:lang w:eastAsia="ar-SA"/>
        </w:rPr>
        <w:t>Телевизор</w:t>
      </w:r>
    </w:p>
    <w:p w:rsidR="00771F35" w:rsidRPr="007C4D9E" w:rsidRDefault="00771F35" w:rsidP="00771F35">
      <w:pPr>
        <w:suppressAutoHyphens/>
        <w:spacing w:after="0" w:line="240" w:lineRule="auto"/>
        <w:ind w:left="66"/>
        <w:jc w:val="both"/>
        <w:rPr>
          <w:rFonts w:ascii="Times New Roman" w:hAnsi="Times New Roman"/>
          <w:sz w:val="24"/>
          <w:szCs w:val="24"/>
        </w:rPr>
      </w:pPr>
      <w:r w:rsidRPr="007C4D9E">
        <w:rPr>
          <w:rFonts w:ascii="Times New Roman" w:hAnsi="Times New Roman"/>
          <w:sz w:val="24"/>
          <w:szCs w:val="24"/>
          <w:lang w:val="en-US" w:eastAsia="ar-SA"/>
        </w:rPr>
        <w:t>DWD</w:t>
      </w:r>
      <w:r w:rsidRPr="007C4D9E">
        <w:rPr>
          <w:rFonts w:ascii="Times New Roman" w:hAnsi="Times New Roman"/>
          <w:sz w:val="24"/>
          <w:szCs w:val="24"/>
          <w:lang w:eastAsia="ar-SA"/>
        </w:rPr>
        <w:t xml:space="preserve"> плеер</w:t>
      </w:r>
      <w:r w:rsidRPr="007C4D9E">
        <w:rPr>
          <w:rFonts w:ascii="Times New Roman" w:hAnsi="Times New Roman"/>
          <w:sz w:val="24"/>
          <w:szCs w:val="24"/>
        </w:rPr>
        <w:t xml:space="preserve"> </w:t>
      </w:r>
    </w:p>
    <w:p w:rsidR="00771F35" w:rsidRDefault="00771F35" w:rsidP="00771F35">
      <w:pPr>
        <w:spacing w:before="100" w:beforeAutospacing="1" w:after="100" w:afterAutospacing="1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771F35" w:rsidRPr="00181E1B" w:rsidRDefault="00771F35" w:rsidP="00771F35">
      <w:pPr>
        <w:spacing w:before="100" w:beforeAutospacing="1" w:after="100" w:afterAutospacing="1" w:line="240" w:lineRule="auto"/>
        <w:ind w:left="567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Х</w:t>
      </w:r>
      <w:r w:rsidRPr="00A0139A">
        <w:rPr>
          <w:rFonts w:ascii="SchoolBookAC" w:hAnsi="SchoolBookAC"/>
          <w:b/>
          <w:sz w:val="28"/>
          <w:szCs w:val="28"/>
        </w:rPr>
        <w:t xml:space="preserve">   Учебно-методическая </w:t>
      </w:r>
      <w:proofErr w:type="gramStart"/>
      <w:r w:rsidRPr="00A0139A">
        <w:rPr>
          <w:rFonts w:ascii="SchoolBookAC" w:hAnsi="SchoolBookAC"/>
          <w:b/>
          <w:sz w:val="28"/>
          <w:szCs w:val="28"/>
        </w:rPr>
        <w:t>литература :</w:t>
      </w:r>
      <w:proofErr w:type="gramEnd"/>
    </w:p>
    <w:p w:rsidR="00094AF2" w:rsidRPr="00181E1B" w:rsidRDefault="00094AF2" w:rsidP="00094AF2">
      <w:pPr>
        <w:spacing w:before="100" w:beforeAutospacing="1" w:after="100" w:afterAutospacing="1" w:line="240" w:lineRule="auto"/>
        <w:rPr>
          <w:color w:val="000000"/>
          <w:sz w:val="24"/>
          <w:szCs w:val="24"/>
        </w:rPr>
      </w:pPr>
      <w:r w:rsidRPr="00094AF2">
        <w:rPr>
          <w:rFonts w:ascii="Times New Roman" w:hAnsi="Times New Roman"/>
          <w:b/>
          <w:sz w:val="24"/>
          <w:szCs w:val="24"/>
        </w:rPr>
        <w:t>Для учителя:</w:t>
      </w:r>
    </w:p>
    <w:p w:rsidR="00771F35" w:rsidRDefault="00771F35" w:rsidP="00771F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1.Учебник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:</w:t>
      </w:r>
      <w:r w:rsidRPr="00263DC0">
        <w:rPr>
          <w:rFonts w:ascii="Times New Roman" w:hAnsi="Times New Roman"/>
          <w:color w:val="000000"/>
          <w:sz w:val="24"/>
          <w:szCs w:val="24"/>
        </w:rPr>
        <w:t>Д</w:t>
      </w:r>
      <w:proofErr w:type="gramEnd"/>
      <w:r w:rsidRPr="00263DC0">
        <w:rPr>
          <w:rFonts w:ascii="Times New Roman" w:hAnsi="Times New Roman"/>
          <w:color w:val="000000"/>
          <w:sz w:val="24"/>
          <w:szCs w:val="24"/>
        </w:rPr>
        <w:t>.В. Колесов, Р.Д. Маш, И.Н. Маш Биология. Человек: учеб, для 8 кл.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общеобразо</w:t>
      </w:r>
      <w:r w:rsidR="00094AF2">
        <w:rPr>
          <w:rFonts w:ascii="Times New Roman" w:hAnsi="Times New Roman"/>
          <w:color w:val="000000"/>
          <w:sz w:val="24"/>
          <w:szCs w:val="24"/>
        </w:rPr>
        <w:t>ват</w:t>
      </w:r>
      <w:proofErr w:type="spellEnd"/>
      <w:r w:rsidR="00094AF2">
        <w:rPr>
          <w:rFonts w:ascii="Times New Roman" w:hAnsi="Times New Roman"/>
          <w:color w:val="000000"/>
          <w:sz w:val="24"/>
          <w:szCs w:val="24"/>
        </w:rPr>
        <w:t>. учреждений - М.; Дрофа 2018</w:t>
      </w:r>
      <w:r w:rsidRPr="00263DC0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Pr="00EF5C3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71F35" w:rsidRDefault="00771F35" w:rsidP="00771F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2.Н.А.Пугал </w:t>
      </w:r>
      <w:r w:rsidRPr="00263DC0">
        <w:rPr>
          <w:rFonts w:ascii="Times New Roman" w:hAnsi="Times New Roman"/>
          <w:color w:val="000000"/>
          <w:sz w:val="24"/>
          <w:szCs w:val="24"/>
        </w:rPr>
        <w:t xml:space="preserve"> Тематическое и поурочное планирование к учебнику биолог</w:t>
      </w:r>
      <w:r>
        <w:rPr>
          <w:rFonts w:ascii="Times New Roman" w:hAnsi="Times New Roman"/>
          <w:color w:val="000000"/>
          <w:sz w:val="24"/>
          <w:szCs w:val="24"/>
        </w:rPr>
        <w:t xml:space="preserve">ии 8кл. Человек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Москва.Экзамен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2008</w:t>
      </w:r>
      <w:r w:rsidRPr="00263DC0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771F35" w:rsidRDefault="00771F35" w:rsidP="00771F3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263D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63DC0">
        <w:rPr>
          <w:rFonts w:ascii="Times New Roman" w:hAnsi="Times New Roman"/>
          <w:color w:val="000000"/>
          <w:sz w:val="24"/>
          <w:szCs w:val="24"/>
        </w:rPr>
        <w:t>Д.В.Колесов</w:t>
      </w:r>
      <w:proofErr w:type="spellEnd"/>
      <w:r w:rsidRPr="00263DC0">
        <w:rPr>
          <w:rFonts w:ascii="Times New Roman" w:hAnsi="Times New Roman"/>
          <w:color w:val="000000"/>
          <w:sz w:val="24"/>
          <w:szCs w:val="24"/>
        </w:rPr>
        <w:t xml:space="preserve"> «Биология. Человек. Рабочая тетрад</w:t>
      </w:r>
      <w:r>
        <w:rPr>
          <w:rFonts w:ascii="Times New Roman" w:hAnsi="Times New Roman"/>
          <w:color w:val="000000"/>
          <w:sz w:val="24"/>
          <w:szCs w:val="24"/>
        </w:rPr>
        <w:t>ь. 8 класс». Москва «Дрофа» 2012</w:t>
      </w:r>
      <w:r w:rsidRPr="00263DC0">
        <w:rPr>
          <w:rFonts w:ascii="Times New Roman" w:hAnsi="Times New Roman"/>
          <w:color w:val="000000"/>
          <w:sz w:val="24"/>
          <w:szCs w:val="24"/>
        </w:rPr>
        <w:t xml:space="preserve">г. </w:t>
      </w:r>
    </w:p>
    <w:p w:rsidR="00771F35" w:rsidRDefault="00771F35" w:rsidP="00771F3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4.Т.А. Бирилло Тесты по биологии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Москва.Экзамен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2008</w:t>
      </w:r>
      <w:r w:rsidRPr="00263DC0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771F35" w:rsidRPr="00263DC0" w:rsidRDefault="00771F35" w:rsidP="00771F3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5.О.А Пепеляева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Поурочные разработки по биологии.</w:t>
      </w:r>
      <w:r w:rsidRPr="005279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Москва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. 2008</w:t>
      </w:r>
      <w:r w:rsidRPr="00263DC0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771F35" w:rsidRPr="00B575A2" w:rsidRDefault="00771F35" w:rsidP="00771F35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71F35" w:rsidRDefault="00771F35" w:rsidP="00771F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2724">
        <w:rPr>
          <w:rFonts w:ascii="Times New Roman" w:hAnsi="Times New Roman"/>
          <w:b/>
          <w:sz w:val="24"/>
          <w:szCs w:val="24"/>
        </w:rPr>
        <w:t xml:space="preserve"> для учащихся: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771F35" w:rsidRPr="00423D19" w:rsidRDefault="00771F35" w:rsidP="00771F35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Pr="00423D19">
        <w:rPr>
          <w:rFonts w:ascii="Times New Roman" w:hAnsi="Times New Roman"/>
          <w:color w:val="000000"/>
          <w:sz w:val="24"/>
          <w:szCs w:val="24"/>
        </w:rPr>
        <w:t>.Акимушкин И.И. Занимательная биология. – М., Просвещение, 2010.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2</w:t>
      </w:r>
      <w:r w:rsidRPr="00423D19">
        <w:rPr>
          <w:rFonts w:ascii="Times New Roman" w:hAnsi="Times New Roman"/>
          <w:color w:val="000000"/>
          <w:sz w:val="24"/>
          <w:szCs w:val="24"/>
        </w:rPr>
        <w:t>.Батуев А.С. Загадки и тайны психики. - М., Дрофа, 2010.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3</w:t>
      </w:r>
      <w:r w:rsidRPr="00423D19">
        <w:rPr>
          <w:rFonts w:ascii="Times New Roman" w:hAnsi="Times New Roman"/>
          <w:color w:val="000000"/>
          <w:sz w:val="24"/>
          <w:szCs w:val="24"/>
        </w:rPr>
        <w:t>.Биология. Большой справочник для школьников и поступающих в вузы.- М., Дрофа, 2006.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4</w:t>
      </w:r>
      <w:r w:rsidRPr="00423D19">
        <w:rPr>
          <w:rFonts w:ascii="Times New Roman" w:hAnsi="Times New Roman"/>
          <w:color w:val="000000"/>
          <w:sz w:val="24"/>
          <w:szCs w:val="24"/>
        </w:rPr>
        <w:t>.Каменский А.А. Анатомия, физиология и гигиена человека. Карманный справочник. - М., Дрофа, 2010.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5</w:t>
      </w:r>
      <w:r w:rsidRPr="00423D19">
        <w:rPr>
          <w:rFonts w:ascii="Times New Roman" w:hAnsi="Times New Roman"/>
          <w:color w:val="000000"/>
          <w:sz w:val="24"/>
          <w:szCs w:val="24"/>
        </w:rPr>
        <w:t>.Козлова Т.А., Кучменко В.С. Биология в таблицах. 6 – 11 классы. - М., Дрофа, 2006.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6</w:t>
      </w:r>
      <w:r w:rsidRPr="00423D19">
        <w:rPr>
          <w:rFonts w:ascii="Times New Roman" w:hAnsi="Times New Roman"/>
          <w:color w:val="000000"/>
          <w:sz w:val="24"/>
          <w:szCs w:val="24"/>
        </w:rPr>
        <w:t>.Тарасов В.В. Темы курса. Иммунитет. История открытий. - М., Дрофа, 2005.</w:t>
      </w:r>
    </w:p>
    <w:p w:rsidR="00771F35" w:rsidRDefault="00771F35" w:rsidP="00771F35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A0139A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Интернет-ресурсы:</w:t>
      </w:r>
    </w:p>
    <w:p w:rsidR="00771F35" w:rsidRPr="00A0139A" w:rsidRDefault="00771F35" w:rsidP="00771F3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139A">
        <w:rPr>
          <w:rFonts w:ascii="Times New Roman" w:hAnsi="Times New Roman"/>
          <w:color w:val="000000"/>
          <w:sz w:val="24"/>
          <w:szCs w:val="24"/>
        </w:rPr>
        <w:t>www.bio.1september.ru</w:t>
      </w:r>
    </w:p>
    <w:p w:rsidR="00771F35" w:rsidRPr="00A0139A" w:rsidRDefault="00771F35" w:rsidP="00771F3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139A">
        <w:rPr>
          <w:rFonts w:ascii="Times New Roman" w:hAnsi="Times New Roman"/>
          <w:color w:val="000000"/>
          <w:sz w:val="24"/>
          <w:szCs w:val="24"/>
        </w:rPr>
        <w:t>www.bio.nature.ru</w:t>
      </w:r>
    </w:p>
    <w:p w:rsidR="00771F35" w:rsidRPr="00A0139A" w:rsidRDefault="00771F35" w:rsidP="00771F3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139A">
        <w:rPr>
          <w:rFonts w:ascii="Times New Roman" w:hAnsi="Times New Roman"/>
          <w:color w:val="000000"/>
          <w:sz w:val="24"/>
          <w:szCs w:val="24"/>
        </w:rPr>
        <w:t>www.edios.ru</w:t>
      </w:r>
    </w:p>
    <w:p w:rsidR="00771F35" w:rsidRPr="00A0139A" w:rsidRDefault="00771F35" w:rsidP="00771F3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www.km.ru/educftion</w:t>
      </w:r>
    </w:p>
    <w:p w:rsidR="00771F35" w:rsidRPr="00A0139A" w:rsidRDefault="00771F35" w:rsidP="00771F3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139A">
        <w:rPr>
          <w:rFonts w:ascii="Times New Roman" w:hAnsi="Times New Roman"/>
          <w:color w:val="000000"/>
          <w:sz w:val="24"/>
          <w:szCs w:val="24"/>
        </w:rPr>
        <w:t>http://www.herba.msu.ru</w:t>
      </w:r>
    </w:p>
    <w:p w:rsidR="00771F35" w:rsidRPr="00A0139A" w:rsidRDefault="00771F35" w:rsidP="00771F3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0139A">
        <w:rPr>
          <w:rFonts w:ascii="Times New Roman" w:hAnsi="Times New Roman"/>
          <w:color w:val="000000"/>
          <w:sz w:val="24"/>
          <w:szCs w:val="24"/>
        </w:rPr>
        <w:t>BioDat</w:t>
      </w:r>
      <w:proofErr w:type="spellEnd"/>
      <w:r w:rsidRPr="00A0139A">
        <w:rPr>
          <w:rFonts w:ascii="Times New Roman" w:hAnsi="Times New Roman"/>
          <w:color w:val="000000"/>
          <w:sz w:val="24"/>
          <w:szCs w:val="24"/>
        </w:rPr>
        <w:t>: информационно-аналитический сайт о природе России и экологии</w:t>
      </w:r>
    </w:p>
    <w:p w:rsidR="00771F35" w:rsidRPr="00A0139A" w:rsidRDefault="00771F35" w:rsidP="00771F3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139A">
        <w:rPr>
          <w:rFonts w:ascii="Times New Roman" w:hAnsi="Times New Roman"/>
          <w:color w:val="000000"/>
          <w:sz w:val="24"/>
          <w:szCs w:val="24"/>
        </w:rPr>
        <w:t>http://www.biodat.ru</w:t>
      </w:r>
    </w:p>
    <w:p w:rsidR="00771F35" w:rsidRPr="00A0139A" w:rsidRDefault="00771F35" w:rsidP="00771F3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139A">
        <w:rPr>
          <w:rFonts w:ascii="Times New Roman" w:hAnsi="Times New Roman"/>
          <w:color w:val="000000"/>
          <w:sz w:val="24"/>
          <w:szCs w:val="24"/>
        </w:rPr>
        <w:t>http://plant.geoman.ru</w:t>
      </w:r>
    </w:p>
    <w:p w:rsidR="00771F35" w:rsidRPr="00A0139A" w:rsidRDefault="00771F35" w:rsidP="00771F3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139A">
        <w:rPr>
          <w:rFonts w:ascii="Times New Roman" w:hAnsi="Times New Roman"/>
          <w:color w:val="000000"/>
          <w:sz w:val="24"/>
          <w:szCs w:val="24"/>
        </w:rPr>
        <w:t>Изучаем биологию</w:t>
      </w:r>
    </w:p>
    <w:p w:rsidR="00771F35" w:rsidRPr="00A0139A" w:rsidRDefault="00771F35" w:rsidP="00771F3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139A">
        <w:rPr>
          <w:rFonts w:ascii="Times New Roman" w:hAnsi="Times New Roman"/>
          <w:color w:val="000000"/>
          <w:sz w:val="24"/>
          <w:szCs w:val="24"/>
        </w:rPr>
        <w:t>http://learnbiology.narod.ru</w:t>
      </w:r>
    </w:p>
    <w:p w:rsidR="00771F35" w:rsidRPr="00094AF2" w:rsidRDefault="00771F35" w:rsidP="00094AF2">
      <w:pPr>
        <w:spacing w:after="0" w:line="240" w:lineRule="auto"/>
        <w:jc w:val="both"/>
      </w:pPr>
      <w:r w:rsidRPr="00A0139A">
        <w:rPr>
          <w:rFonts w:ascii="Times New Roman" w:hAnsi="Times New Roman"/>
          <w:color w:val="000000"/>
          <w:sz w:val="24"/>
          <w:szCs w:val="24"/>
        </w:rPr>
        <w:t>Концепции современного естествознания: электронное учебное пособие</w:t>
      </w:r>
    </w:p>
    <w:p w:rsidR="00771F35" w:rsidRPr="00423D19" w:rsidRDefault="00353C92" w:rsidP="00771F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9" w:history="1">
        <w:r w:rsidR="00771F35" w:rsidRPr="00094AF2">
          <w:rPr>
            <w:rStyle w:val="ab"/>
            <w:rFonts w:ascii="Times New Roman" w:hAnsi="Times New Roman"/>
            <w:color w:val="auto"/>
            <w:sz w:val="24"/>
            <w:szCs w:val="24"/>
          </w:rPr>
          <w:t>http://nrc.edu.ru/est/</w:t>
        </w:r>
      </w:hyperlink>
      <w:r w:rsidR="00771F35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771F35" w:rsidRPr="00423D19">
        <w:rPr>
          <w:rFonts w:ascii="Times New Roman" w:hAnsi="Times New Roman"/>
          <w:color w:val="000000"/>
          <w:sz w:val="24"/>
          <w:szCs w:val="24"/>
        </w:rPr>
        <w:t>www.bio.nature.ru</w:t>
      </w:r>
      <w:r w:rsidR="00771F35" w:rsidRPr="00423D1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771F35" w:rsidRPr="00423D19">
        <w:rPr>
          <w:rFonts w:ascii="Times New Roman" w:hAnsi="Times New Roman"/>
          <w:color w:val="000000"/>
          <w:sz w:val="24"/>
          <w:szCs w:val="24"/>
        </w:rPr>
        <w:t>- научные новости биологии</w:t>
      </w:r>
      <w:r w:rsidR="00771F35" w:rsidRPr="00423D1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771F35" w:rsidRPr="00423D19">
        <w:rPr>
          <w:rFonts w:ascii="Times New Roman" w:hAnsi="Times New Roman"/>
          <w:color w:val="000000"/>
          <w:sz w:val="24"/>
          <w:szCs w:val="24"/>
        </w:rPr>
        <w:t>www.edios.ru</w:t>
      </w:r>
      <w:r w:rsidR="00771F35" w:rsidRPr="00423D19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                                                                               </w:t>
      </w:r>
      <w:r w:rsidR="00771F35" w:rsidRPr="00423D19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="00771F35" w:rsidRPr="00423D19">
        <w:rPr>
          <w:rFonts w:ascii="Times New Roman" w:hAnsi="Times New Roman"/>
          <w:color w:val="000000"/>
          <w:sz w:val="24"/>
          <w:szCs w:val="24"/>
        </w:rPr>
        <w:t>Эйдос</w:t>
      </w:r>
      <w:proofErr w:type="spellEnd"/>
      <w:r w:rsidR="00771F35" w:rsidRPr="00423D19">
        <w:rPr>
          <w:rFonts w:ascii="Times New Roman" w:hAnsi="Times New Roman"/>
          <w:color w:val="000000"/>
          <w:sz w:val="24"/>
          <w:szCs w:val="24"/>
        </w:rPr>
        <w:t xml:space="preserve"> - центр дистанционного образования                                                                                www.km.ru/education</w:t>
      </w:r>
      <w:r w:rsidR="00771F35" w:rsidRPr="00423D1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771F35" w:rsidRPr="00423D19">
        <w:rPr>
          <w:rFonts w:ascii="Times New Roman" w:hAnsi="Times New Roman"/>
          <w:color w:val="000000"/>
          <w:sz w:val="24"/>
          <w:szCs w:val="24"/>
        </w:rPr>
        <w:t>-Учебные материалы и словари на сайте «Кирилл и Мефодий»</w:t>
      </w:r>
    </w:p>
    <w:p w:rsidR="00771F35" w:rsidRPr="00423D19" w:rsidRDefault="00771F35" w:rsidP="00771F35">
      <w:pPr>
        <w:autoSpaceDE w:val="0"/>
        <w:autoSpaceDN w:val="0"/>
        <w:adjustRightInd w:val="0"/>
        <w:spacing w:after="6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:rsidR="00771F35" w:rsidRPr="00423D19" w:rsidRDefault="00771F35" w:rsidP="00771F35">
      <w:pPr>
        <w:autoSpaceDE w:val="0"/>
        <w:autoSpaceDN w:val="0"/>
        <w:adjustRightInd w:val="0"/>
        <w:spacing w:after="6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:rsidR="00771F35" w:rsidRPr="00800BED" w:rsidRDefault="00771F35" w:rsidP="00771F35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szCs w:val="20"/>
        </w:rPr>
      </w:pPr>
    </w:p>
    <w:p w:rsidR="00771F35" w:rsidRPr="00800BED" w:rsidRDefault="00771F35" w:rsidP="00771F35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b/>
          <w:szCs w:val="20"/>
        </w:rPr>
      </w:pPr>
    </w:p>
    <w:p w:rsidR="00287B88" w:rsidRDefault="00287B88" w:rsidP="009B3A38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3521" w:rsidRDefault="00683521" w:rsidP="009B3A38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683521" w:rsidRDefault="00683521" w:rsidP="009B3A38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3521" w:rsidRDefault="00683521" w:rsidP="009B3A38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3521" w:rsidRDefault="00683521" w:rsidP="009B3A38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0E5B" w:rsidRDefault="001B0E5B" w:rsidP="009B3A38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0E5B" w:rsidRDefault="001B0E5B" w:rsidP="009B3A38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0E5B" w:rsidRDefault="001B0E5B" w:rsidP="009B3A38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0E5B" w:rsidRDefault="001B0E5B" w:rsidP="009B3A38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0E5B" w:rsidRDefault="001B0E5B" w:rsidP="00EF3CCF">
      <w:pPr>
        <w:autoSpaceDE w:val="0"/>
        <w:autoSpaceDN w:val="0"/>
        <w:adjustRightInd w:val="0"/>
        <w:spacing w:after="60" w:line="240" w:lineRule="auto"/>
        <w:ind w:left="284"/>
        <w:rPr>
          <w:rFonts w:ascii="Times New Roman" w:hAnsi="Times New Roman"/>
          <w:sz w:val="20"/>
          <w:szCs w:val="20"/>
        </w:rPr>
      </w:pPr>
    </w:p>
    <w:p w:rsidR="001B0E5B" w:rsidRDefault="001B0E5B" w:rsidP="00EF3CCF">
      <w:pPr>
        <w:autoSpaceDE w:val="0"/>
        <w:autoSpaceDN w:val="0"/>
        <w:adjustRightInd w:val="0"/>
        <w:spacing w:after="60" w:line="240" w:lineRule="auto"/>
        <w:ind w:left="284"/>
        <w:rPr>
          <w:rFonts w:ascii="Times New Roman" w:hAnsi="Times New Roman"/>
          <w:sz w:val="20"/>
          <w:szCs w:val="20"/>
        </w:rPr>
      </w:pPr>
    </w:p>
    <w:p w:rsidR="001B0E5B" w:rsidRDefault="001B0E5B" w:rsidP="00EF3CCF">
      <w:pPr>
        <w:autoSpaceDE w:val="0"/>
        <w:autoSpaceDN w:val="0"/>
        <w:adjustRightInd w:val="0"/>
        <w:spacing w:after="60" w:line="240" w:lineRule="auto"/>
        <w:ind w:left="284"/>
        <w:rPr>
          <w:rFonts w:ascii="Times New Roman" w:hAnsi="Times New Roman"/>
          <w:sz w:val="20"/>
          <w:szCs w:val="20"/>
        </w:rPr>
      </w:pPr>
    </w:p>
    <w:p w:rsidR="001B0E5B" w:rsidRDefault="001B0E5B" w:rsidP="00EF3CCF">
      <w:pPr>
        <w:autoSpaceDE w:val="0"/>
        <w:autoSpaceDN w:val="0"/>
        <w:adjustRightInd w:val="0"/>
        <w:spacing w:after="60" w:line="240" w:lineRule="auto"/>
        <w:ind w:left="284"/>
        <w:rPr>
          <w:rFonts w:ascii="Times New Roman" w:hAnsi="Times New Roman"/>
          <w:sz w:val="20"/>
          <w:szCs w:val="20"/>
        </w:rPr>
      </w:pPr>
    </w:p>
    <w:p w:rsidR="001B0E5B" w:rsidRDefault="001B0E5B" w:rsidP="00EF3CCF">
      <w:pPr>
        <w:autoSpaceDE w:val="0"/>
        <w:autoSpaceDN w:val="0"/>
        <w:adjustRightInd w:val="0"/>
        <w:spacing w:after="60" w:line="240" w:lineRule="auto"/>
        <w:ind w:left="284"/>
        <w:rPr>
          <w:rFonts w:ascii="Times New Roman" w:hAnsi="Times New Roman"/>
          <w:sz w:val="20"/>
          <w:szCs w:val="20"/>
        </w:rPr>
      </w:pPr>
    </w:p>
    <w:p w:rsidR="00287B88" w:rsidRPr="00394DFF" w:rsidRDefault="00287B88" w:rsidP="00EF3CCF">
      <w:pPr>
        <w:autoSpaceDE w:val="0"/>
        <w:autoSpaceDN w:val="0"/>
        <w:adjustRightInd w:val="0"/>
        <w:spacing w:after="60" w:line="240" w:lineRule="auto"/>
        <w:ind w:left="284"/>
        <w:rPr>
          <w:rFonts w:ascii="Times New Roman" w:hAnsi="Times New Roman"/>
          <w:sz w:val="20"/>
          <w:szCs w:val="20"/>
        </w:rPr>
      </w:pPr>
    </w:p>
    <w:p w:rsidR="00287B88" w:rsidRPr="00E51580" w:rsidRDefault="00287B88" w:rsidP="004915CB">
      <w:pPr>
        <w:spacing w:after="0"/>
        <w:ind w:left="284"/>
        <w:rPr>
          <w:rFonts w:ascii="Times New Roman" w:hAnsi="Times New Roman"/>
          <w:lang w:val="de-DE"/>
        </w:rPr>
      </w:pPr>
    </w:p>
    <w:p w:rsidR="00287B88" w:rsidRPr="00E51580" w:rsidRDefault="00287B88" w:rsidP="004915CB">
      <w:pPr>
        <w:spacing w:after="0"/>
        <w:ind w:left="284"/>
        <w:rPr>
          <w:rFonts w:ascii="Times New Roman" w:hAnsi="Times New Roman"/>
          <w:lang w:val="de-DE"/>
        </w:rPr>
      </w:pPr>
    </w:p>
    <w:p w:rsidR="00287B88" w:rsidRPr="00E51580" w:rsidRDefault="00287B88" w:rsidP="004915CB">
      <w:pPr>
        <w:spacing w:after="0"/>
        <w:ind w:left="284"/>
        <w:rPr>
          <w:rFonts w:ascii="Times New Roman" w:hAnsi="Times New Roman"/>
          <w:lang w:val="de-DE"/>
        </w:rPr>
      </w:pPr>
    </w:p>
    <w:p w:rsidR="00287B88" w:rsidRPr="00E51580" w:rsidRDefault="00287B88" w:rsidP="004915CB">
      <w:pPr>
        <w:spacing w:after="0"/>
        <w:ind w:left="284"/>
        <w:rPr>
          <w:rFonts w:ascii="Times New Roman" w:hAnsi="Times New Roman"/>
          <w:lang w:val="de-DE"/>
        </w:rPr>
      </w:pPr>
    </w:p>
    <w:p w:rsidR="00287B88" w:rsidRPr="00E51580" w:rsidRDefault="00287B88" w:rsidP="004915CB">
      <w:pPr>
        <w:spacing w:after="0"/>
        <w:ind w:left="284"/>
        <w:rPr>
          <w:rFonts w:ascii="Times New Roman" w:hAnsi="Times New Roman"/>
          <w:sz w:val="24"/>
          <w:szCs w:val="24"/>
          <w:lang w:val="de-DE" w:eastAsia="ar-SA"/>
        </w:rPr>
      </w:pPr>
    </w:p>
    <w:p w:rsidR="00287B88" w:rsidRDefault="00287B88" w:rsidP="007F158B">
      <w:pPr>
        <w:autoSpaceDE w:val="0"/>
        <w:autoSpaceDN w:val="0"/>
        <w:adjustRightInd w:val="0"/>
        <w:spacing w:after="60" w:line="240" w:lineRule="auto"/>
        <w:ind w:left="284"/>
        <w:rPr>
          <w:rFonts w:ascii="Times New Roman" w:hAnsi="Times New Roman"/>
          <w:sz w:val="20"/>
          <w:szCs w:val="20"/>
        </w:rPr>
      </w:pPr>
    </w:p>
    <w:p w:rsidR="00287B88" w:rsidRDefault="00287B88" w:rsidP="007F158B">
      <w:pPr>
        <w:autoSpaceDE w:val="0"/>
        <w:autoSpaceDN w:val="0"/>
        <w:adjustRightInd w:val="0"/>
        <w:spacing w:after="60" w:line="240" w:lineRule="auto"/>
        <w:ind w:left="284"/>
        <w:rPr>
          <w:rFonts w:ascii="Times New Roman" w:hAnsi="Times New Roman"/>
          <w:sz w:val="20"/>
          <w:szCs w:val="20"/>
        </w:rPr>
      </w:pPr>
    </w:p>
    <w:p w:rsidR="001B0E5B" w:rsidRDefault="001B0E5B" w:rsidP="007F158B">
      <w:pPr>
        <w:autoSpaceDE w:val="0"/>
        <w:autoSpaceDN w:val="0"/>
        <w:adjustRightInd w:val="0"/>
        <w:spacing w:after="60" w:line="240" w:lineRule="auto"/>
        <w:ind w:left="284"/>
        <w:rPr>
          <w:rFonts w:ascii="Times New Roman" w:hAnsi="Times New Roman"/>
          <w:sz w:val="20"/>
          <w:szCs w:val="20"/>
        </w:rPr>
      </w:pPr>
    </w:p>
    <w:sectPr w:rsidR="001B0E5B" w:rsidSect="000E3286">
      <w:headerReference w:type="default" r:id="rId10"/>
      <w:footerReference w:type="defaul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C92" w:rsidRDefault="00353C92" w:rsidP="001E3BFB">
      <w:pPr>
        <w:spacing w:after="0" w:line="240" w:lineRule="auto"/>
      </w:pPr>
      <w:r>
        <w:separator/>
      </w:r>
    </w:p>
  </w:endnote>
  <w:endnote w:type="continuationSeparator" w:id="0">
    <w:p w:rsidR="00353C92" w:rsidRDefault="00353C92" w:rsidP="001E3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286" w:rsidRDefault="000E3286">
    <w:pPr>
      <w:pStyle w:val="af7"/>
      <w:jc w:val="center"/>
    </w:pPr>
  </w:p>
  <w:p w:rsidR="000E3286" w:rsidRDefault="000E3286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C92" w:rsidRDefault="00353C92" w:rsidP="001E3BFB">
      <w:pPr>
        <w:spacing w:after="0" w:line="240" w:lineRule="auto"/>
      </w:pPr>
      <w:r>
        <w:separator/>
      </w:r>
    </w:p>
  </w:footnote>
  <w:footnote w:type="continuationSeparator" w:id="0">
    <w:p w:rsidR="00353C92" w:rsidRDefault="00353C92" w:rsidP="001E3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286" w:rsidRDefault="000E3286">
    <w:pPr>
      <w:pStyle w:val="af5"/>
    </w:pPr>
  </w:p>
  <w:p w:rsidR="000E3286" w:rsidRDefault="000E3286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4012"/>
    <w:multiLevelType w:val="hybridMultilevel"/>
    <w:tmpl w:val="5B3457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684BF4"/>
    <w:multiLevelType w:val="hybridMultilevel"/>
    <w:tmpl w:val="313C2D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5E4381"/>
    <w:multiLevelType w:val="multilevel"/>
    <w:tmpl w:val="E260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EF776A"/>
    <w:multiLevelType w:val="hybridMultilevel"/>
    <w:tmpl w:val="DB4EDF0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8432CF9"/>
    <w:multiLevelType w:val="multilevel"/>
    <w:tmpl w:val="014A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88E6C9F"/>
    <w:multiLevelType w:val="multilevel"/>
    <w:tmpl w:val="C83A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1401C3"/>
    <w:multiLevelType w:val="multilevel"/>
    <w:tmpl w:val="9C84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CA28CE"/>
    <w:multiLevelType w:val="multilevel"/>
    <w:tmpl w:val="2BF4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A4528F"/>
    <w:multiLevelType w:val="multilevel"/>
    <w:tmpl w:val="DEE0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E911C7"/>
    <w:multiLevelType w:val="hybridMultilevel"/>
    <w:tmpl w:val="9F946F0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C611918"/>
    <w:multiLevelType w:val="hybridMultilevel"/>
    <w:tmpl w:val="AA0404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C8F0541"/>
    <w:multiLevelType w:val="hybridMultilevel"/>
    <w:tmpl w:val="7D20C1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D7165F8"/>
    <w:multiLevelType w:val="multilevel"/>
    <w:tmpl w:val="3A0E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F9D3010"/>
    <w:multiLevelType w:val="multilevel"/>
    <w:tmpl w:val="45DE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0717F38"/>
    <w:multiLevelType w:val="hybridMultilevel"/>
    <w:tmpl w:val="9C8C28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1B03FBA"/>
    <w:multiLevelType w:val="multilevel"/>
    <w:tmpl w:val="0E7E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2BF6523"/>
    <w:multiLevelType w:val="multilevel"/>
    <w:tmpl w:val="95C2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9396436"/>
    <w:multiLevelType w:val="hybridMultilevel"/>
    <w:tmpl w:val="27C8A61A"/>
    <w:lvl w:ilvl="0" w:tplc="22DA58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972711F"/>
    <w:multiLevelType w:val="multilevel"/>
    <w:tmpl w:val="FB96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9B858BA"/>
    <w:multiLevelType w:val="multilevel"/>
    <w:tmpl w:val="3C5A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C191052"/>
    <w:multiLevelType w:val="hybridMultilevel"/>
    <w:tmpl w:val="96408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C220DAD"/>
    <w:multiLevelType w:val="hybridMultilevel"/>
    <w:tmpl w:val="B83ECB80"/>
    <w:lvl w:ilvl="0" w:tplc="CEB48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BF1D29"/>
    <w:multiLevelType w:val="multilevel"/>
    <w:tmpl w:val="B3043F44"/>
    <w:lvl w:ilvl="0">
      <w:start w:val="1"/>
      <w:numFmt w:val="decimal"/>
      <w:lvlText w:val="%1)"/>
      <w:legacy w:legacy="1" w:legacySpace="0" w:legacyIndent="239"/>
      <w:lvlJc w:val="left"/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0AC18B8"/>
    <w:multiLevelType w:val="multilevel"/>
    <w:tmpl w:val="4D80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17F3BA6"/>
    <w:multiLevelType w:val="hybridMultilevel"/>
    <w:tmpl w:val="37E809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40A5EC2"/>
    <w:multiLevelType w:val="hybridMultilevel"/>
    <w:tmpl w:val="F49ED78E"/>
    <w:lvl w:ilvl="0" w:tplc="0419000F">
      <w:start w:val="1"/>
      <w:numFmt w:val="decimal"/>
      <w:lvlText w:val="%1."/>
      <w:lvlJc w:val="left"/>
      <w:pPr>
        <w:ind w:left="13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2478423E"/>
    <w:multiLevelType w:val="multilevel"/>
    <w:tmpl w:val="EB60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4825354"/>
    <w:multiLevelType w:val="multilevel"/>
    <w:tmpl w:val="0D10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4F86AD4"/>
    <w:multiLevelType w:val="multilevel"/>
    <w:tmpl w:val="06FC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5101C4B"/>
    <w:multiLevelType w:val="hybridMultilevel"/>
    <w:tmpl w:val="46E07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5822615"/>
    <w:multiLevelType w:val="multilevel"/>
    <w:tmpl w:val="44BA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6CF7A66"/>
    <w:multiLevelType w:val="hybridMultilevel"/>
    <w:tmpl w:val="9892A8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28E7692D"/>
    <w:multiLevelType w:val="multilevel"/>
    <w:tmpl w:val="7AA0B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8F033A0"/>
    <w:multiLevelType w:val="hybridMultilevel"/>
    <w:tmpl w:val="C7D6E988"/>
    <w:lvl w:ilvl="0" w:tplc="693A4A9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29B1350A"/>
    <w:multiLevelType w:val="hybridMultilevel"/>
    <w:tmpl w:val="154413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2ACA3348"/>
    <w:multiLevelType w:val="multilevel"/>
    <w:tmpl w:val="3A14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B7D1FBE"/>
    <w:multiLevelType w:val="multilevel"/>
    <w:tmpl w:val="C132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C0C7231"/>
    <w:multiLevelType w:val="multilevel"/>
    <w:tmpl w:val="2D94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C5F6E80"/>
    <w:multiLevelType w:val="hybridMultilevel"/>
    <w:tmpl w:val="024ED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D042D03"/>
    <w:multiLevelType w:val="multilevel"/>
    <w:tmpl w:val="F424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D4B5401"/>
    <w:multiLevelType w:val="hybridMultilevel"/>
    <w:tmpl w:val="01F8D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2E331FD4"/>
    <w:multiLevelType w:val="multilevel"/>
    <w:tmpl w:val="9300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0A26834"/>
    <w:multiLevelType w:val="hybridMultilevel"/>
    <w:tmpl w:val="E578ED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30A617F7"/>
    <w:multiLevelType w:val="multilevel"/>
    <w:tmpl w:val="1EBC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1553490"/>
    <w:multiLevelType w:val="hybridMultilevel"/>
    <w:tmpl w:val="D110F4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3265197C"/>
    <w:multiLevelType w:val="hybridMultilevel"/>
    <w:tmpl w:val="C464C4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356D675C"/>
    <w:multiLevelType w:val="multilevel"/>
    <w:tmpl w:val="2702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5775FE1"/>
    <w:multiLevelType w:val="multilevel"/>
    <w:tmpl w:val="F272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68B33F1"/>
    <w:multiLevelType w:val="hybridMultilevel"/>
    <w:tmpl w:val="C4C8D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A9B08AC"/>
    <w:multiLevelType w:val="hybridMultilevel"/>
    <w:tmpl w:val="AA26DE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3AB43CB4"/>
    <w:multiLevelType w:val="multilevel"/>
    <w:tmpl w:val="FC6E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43F76FC"/>
    <w:multiLevelType w:val="multilevel"/>
    <w:tmpl w:val="E5FA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5FB7EF0"/>
    <w:multiLevelType w:val="hybridMultilevel"/>
    <w:tmpl w:val="DDF488EC"/>
    <w:lvl w:ilvl="0" w:tplc="215C211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>
    <w:nsid w:val="46EF746F"/>
    <w:multiLevelType w:val="multilevel"/>
    <w:tmpl w:val="281E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73F02FB"/>
    <w:multiLevelType w:val="multilevel"/>
    <w:tmpl w:val="4D80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7D87097"/>
    <w:multiLevelType w:val="hybridMultilevel"/>
    <w:tmpl w:val="2682BBCE"/>
    <w:lvl w:ilvl="0" w:tplc="0419000F">
      <w:start w:val="1"/>
      <w:numFmt w:val="decimal"/>
      <w:lvlText w:val="%1."/>
      <w:lvlJc w:val="left"/>
      <w:pPr>
        <w:ind w:left="13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>
    <w:nsid w:val="48517DEA"/>
    <w:multiLevelType w:val="multilevel"/>
    <w:tmpl w:val="8244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93715B4"/>
    <w:multiLevelType w:val="hybridMultilevel"/>
    <w:tmpl w:val="7B0E53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495F05C6"/>
    <w:multiLevelType w:val="hybridMultilevel"/>
    <w:tmpl w:val="9F2836CE"/>
    <w:lvl w:ilvl="0" w:tplc="215C211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>
    <w:nsid w:val="49726CD4"/>
    <w:multiLevelType w:val="multilevel"/>
    <w:tmpl w:val="B15E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AD34A72"/>
    <w:multiLevelType w:val="multilevel"/>
    <w:tmpl w:val="6742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B78782E"/>
    <w:multiLevelType w:val="multilevel"/>
    <w:tmpl w:val="97BC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D516DF1"/>
    <w:multiLevelType w:val="hybridMultilevel"/>
    <w:tmpl w:val="874CE7C0"/>
    <w:lvl w:ilvl="0" w:tplc="3CB2D00A">
      <w:start w:val="1"/>
      <w:numFmt w:val="decimal"/>
      <w:lvlText w:val="%1."/>
      <w:lvlJc w:val="left"/>
      <w:pPr>
        <w:ind w:left="39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>
    <w:nsid w:val="4EAC540D"/>
    <w:multiLevelType w:val="hybridMultilevel"/>
    <w:tmpl w:val="6A1AEB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4EB361E9"/>
    <w:multiLevelType w:val="multilevel"/>
    <w:tmpl w:val="B3043F44"/>
    <w:lvl w:ilvl="0">
      <w:start w:val="1"/>
      <w:numFmt w:val="decimal"/>
      <w:lvlText w:val="%1)"/>
      <w:legacy w:legacy="1" w:legacySpace="0" w:legacyIndent="239"/>
      <w:lvlJc w:val="left"/>
      <w:rPr>
        <w:rFonts w:ascii="Arial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4FEC592F"/>
    <w:multiLevelType w:val="multilevel"/>
    <w:tmpl w:val="3270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0A468EA"/>
    <w:multiLevelType w:val="multilevel"/>
    <w:tmpl w:val="4D80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14C1872"/>
    <w:multiLevelType w:val="hybridMultilevel"/>
    <w:tmpl w:val="143E02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54B5678C"/>
    <w:multiLevelType w:val="multilevel"/>
    <w:tmpl w:val="533E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4D374C8"/>
    <w:multiLevelType w:val="multilevel"/>
    <w:tmpl w:val="E466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4DB1B18"/>
    <w:multiLevelType w:val="hybridMultilevel"/>
    <w:tmpl w:val="3D4840F2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1">
    <w:nsid w:val="553B707E"/>
    <w:multiLevelType w:val="multilevel"/>
    <w:tmpl w:val="E74E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6262922"/>
    <w:multiLevelType w:val="multilevel"/>
    <w:tmpl w:val="6608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6764688"/>
    <w:multiLevelType w:val="multilevel"/>
    <w:tmpl w:val="33C8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B2D1B40"/>
    <w:multiLevelType w:val="multilevel"/>
    <w:tmpl w:val="1A58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B7A337C"/>
    <w:multiLevelType w:val="multilevel"/>
    <w:tmpl w:val="D984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F2E45A6"/>
    <w:multiLevelType w:val="hybridMultilevel"/>
    <w:tmpl w:val="5BDA17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>
    <w:nsid w:val="607E7C06"/>
    <w:multiLevelType w:val="multilevel"/>
    <w:tmpl w:val="4D80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1AD6880"/>
    <w:multiLevelType w:val="multilevel"/>
    <w:tmpl w:val="A40A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2691067"/>
    <w:multiLevelType w:val="multilevel"/>
    <w:tmpl w:val="4D80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43B765C"/>
    <w:multiLevelType w:val="hybridMultilevel"/>
    <w:tmpl w:val="5096F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>
    <w:nsid w:val="649D30D6"/>
    <w:multiLevelType w:val="multilevel"/>
    <w:tmpl w:val="6AB4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6E11E31"/>
    <w:multiLevelType w:val="hybridMultilevel"/>
    <w:tmpl w:val="52FAD89A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A8542362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3">
    <w:nsid w:val="679D46A7"/>
    <w:multiLevelType w:val="hybridMultilevel"/>
    <w:tmpl w:val="5E1E1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87B0ADC"/>
    <w:multiLevelType w:val="multilevel"/>
    <w:tmpl w:val="7E60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6D0F2D48"/>
    <w:multiLevelType w:val="hybridMultilevel"/>
    <w:tmpl w:val="B0286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D9A0E21"/>
    <w:multiLevelType w:val="hybridMultilevel"/>
    <w:tmpl w:val="59AEC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6FDA3EF7"/>
    <w:multiLevelType w:val="hybridMultilevel"/>
    <w:tmpl w:val="689C9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8">
    <w:nsid w:val="71577706"/>
    <w:multiLevelType w:val="hybridMultilevel"/>
    <w:tmpl w:val="CFF0BA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>
    <w:nsid w:val="7296428F"/>
    <w:multiLevelType w:val="multilevel"/>
    <w:tmpl w:val="583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72B43C0F"/>
    <w:multiLevelType w:val="hybridMultilevel"/>
    <w:tmpl w:val="BDA26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6491893"/>
    <w:multiLevelType w:val="multilevel"/>
    <w:tmpl w:val="D32E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77415CE1"/>
    <w:multiLevelType w:val="hybridMultilevel"/>
    <w:tmpl w:val="C8C85A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>
    <w:nsid w:val="7A916C50"/>
    <w:multiLevelType w:val="multilevel"/>
    <w:tmpl w:val="199A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AD76C47"/>
    <w:multiLevelType w:val="hybridMultilevel"/>
    <w:tmpl w:val="A9E2B3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7B425654"/>
    <w:multiLevelType w:val="hybridMultilevel"/>
    <w:tmpl w:val="332EE5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>
    <w:nsid w:val="7C1929DF"/>
    <w:multiLevelType w:val="multilevel"/>
    <w:tmpl w:val="4D80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CE94F3D"/>
    <w:multiLevelType w:val="multilevel"/>
    <w:tmpl w:val="3064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E9F66E2"/>
    <w:multiLevelType w:val="multilevel"/>
    <w:tmpl w:val="8656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7F1A5FA8"/>
    <w:multiLevelType w:val="multilevel"/>
    <w:tmpl w:val="4D80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80"/>
  </w:num>
  <w:num w:numId="3">
    <w:abstractNumId w:val="94"/>
  </w:num>
  <w:num w:numId="4">
    <w:abstractNumId w:val="40"/>
  </w:num>
  <w:num w:numId="5">
    <w:abstractNumId w:val="88"/>
  </w:num>
  <w:num w:numId="6">
    <w:abstractNumId w:val="57"/>
  </w:num>
  <w:num w:numId="7">
    <w:abstractNumId w:val="11"/>
  </w:num>
  <w:num w:numId="8">
    <w:abstractNumId w:val="92"/>
  </w:num>
  <w:num w:numId="9">
    <w:abstractNumId w:val="45"/>
  </w:num>
  <w:num w:numId="10">
    <w:abstractNumId w:val="1"/>
  </w:num>
  <w:num w:numId="11">
    <w:abstractNumId w:val="67"/>
  </w:num>
  <w:num w:numId="12">
    <w:abstractNumId w:val="14"/>
  </w:num>
  <w:num w:numId="13">
    <w:abstractNumId w:val="34"/>
  </w:num>
  <w:num w:numId="14">
    <w:abstractNumId w:val="86"/>
  </w:num>
  <w:num w:numId="15">
    <w:abstractNumId w:val="0"/>
  </w:num>
  <w:num w:numId="16">
    <w:abstractNumId w:val="95"/>
  </w:num>
  <w:num w:numId="17">
    <w:abstractNumId w:val="24"/>
  </w:num>
  <w:num w:numId="18">
    <w:abstractNumId w:val="63"/>
  </w:num>
  <w:num w:numId="19">
    <w:abstractNumId w:val="49"/>
  </w:num>
  <w:num w:numId="20">
    <w:abstractNumId w:val="36"/>
  </w:num>
  <w:num w:numId="21">
    <w:abstractNumId w:val="2"/>
  </w:num>
  <w:num w:numId="22">
    <w:abstractNumId w:val="74"/>
  </w:num>
  <w:num w:numId="23">
    <w:abstractNumId w:val="41"/>
  </w:num>
  <w:num w:numId="24">
    <w:abstractNumId w:val="98"/>
  </w:num>
  <w:num w:numId="25">
    <w:abstractNumId w:val="65"/>
  </w:num>
  <w:num w:numId="26">
    <w:abstractNumId w:val="78"/>
  </w:num>
  <w:num w:numId="27">
    <w:abstractNumId w:val="97"/>
  </w:num>
  <w:num w:numId="28">
    <w:abstractNumId w:val="28"/>
  </w:num>
  <w:num w:numId="29">
    <w:abstractNumId w:val="43"/>
  </w:num>
  <w:num w:numId="30">
    <w:abstractNumId w:val="7"/>
  </w:num>
  <w:num w:numId="31">
    <w:abstractNumId w:val="35"/>
  </w:num>
  <w:num w:numId="32">
    <w:abstractNumId w:val="5"/>
  </w:num>
  <w:num w:numId="33">
    <w:abstractNumId w:val="19"/>
  </w:num>
  <w:num w:numId="34">
    <w:abstractNumId w:val="32"/>
  </w:num>
  <w:num w:numId="35">
    <w:abstractNumId w:val="66"/>
  </w:num>
  <w:num w:numId="36">
    <w:abstractNumId w:val="79"/>
  </w:num>
  <w:num w:numId="37">
    <w:abstractNumId w:val="96"/>
  </w:num>
  <w:num w:numId="38">
    <w:abstractNumId w:val="54"/>
  </w:num>
  <w:num w:numId="39">
    <w:abstractNumId w:val="99"/>
  </w:num>
  <w:num w:numId="40">
    <w:abstractNumId w:val="23"/>
  </w:num>
  <w:num w:numId="41">
    <w:abstractNumId w:val="77"/>
  </w:num>
  <w:num w:numId="42">
    <w:abstractNumId w:val="75"/>
  </w:num>
  <w:num w:numId="43">
    <w:abstractNumId w:val="13"/>
  </w:num>
  <w:num w:numId="44">
    <w:abstractNumId w:val="20"/>
  </w:num>
  <w:num w:numId="45">
    <w:abstractNumId w:val="38"/>
  </w:num>
  <w:num w:numId="46">
    <w:abstractNumId w:val="48"/>
  </w:num>
  <w:num w:numId="47">
    <w:abstractNumId w:val="83"/>
  </w:num>
  <w:num w:numId="48">
    <w:abstractNumId w:val="90"/>
  </w:num>
  <w:num w:numId="49">
    <w:abstractNumId w:val="29"/>
  </w:num>
  <w:num w:numId="50">
    <w:abstractNumId w:val="51"/>
  </w:num>
  <w:num w:numId="51">
    <w:abstractNumId w:val="8"/>
  </w:num>
  <w:num w:numId="52">
    <w:abstractNumId w:val="46"/>
  </w:num>
  <w:num w:numId="53">
    <w:abstractNumId w:val="56"/>
  </w:num>
  <w:num w:numId="54">
    <w:abstractNumId w:val="50"/>
  </w:num>
  <w:num w:numId="55">
    <w:abstractNumId w:val="69"/>
  </w:num>
  <w:num w:numId="56">
    <w:abstractNumId w:val="6"/>
  </w:num>
  <w:num w:numId="57">
    <w:abstractNumId w:val="68"/>
  </w:num>
  <w:num w:numId="58">
    <w:abstractNumId w:val="84"/>
  </w:num>
  <w:num w:numId="59">
    <w:abstractNumId w:val="18"/>
  </w:num>
  <w:num w:numId="60">
    <w:abstractNumId w:val="60"/>
  </w:num>
  <w:num w:numId="61">
    <w:abstractNumId w:val="72"/>
  </w:num>
  <w:num w:numId="62">
    <w:abstractNumId w:val="39"/>
  </w:num>
  <w:num w:numId="63">
    <w:abstractNumId w:val="59"/>
  </w:num>
  <w:num w:numId="64">
    <w:abstractNumId w:val="27"/>
  </w:num>
  <w:num w:numId="65">
    <w:abstractNumId w:val="12"/>
  </w:num>
  <w:num w:numId="66">
    <w:abstractNumId w:val="26"/>
  </w:num>
  <w:num w:numId="67">
    <w:abstractNumId w:val="47"/>
  </w:num>
  <w:num w:numId="68">
    <w:abstractNumId w:val="61"/>
  </w:num>
  <w:num w:numId="69">
    <w:abstractNumId w:val="30"/>
  </w:num>
  <w:num w:numId="70">
    <w:abstractNumId w:val="71"/>
  </w:num>
  <w:num w:numId="71">
    <w:abstractNumId w:val="89"/>
  </w:num>
  <w:num w:numId="72">
    <w:abstractNumId w:val="91"/>
  </w:num>
  <w:num w:numId="73">
    <w:abstractNumId w:val="81"/>
  </w:num>
  <w:num w:numId="74">
    <w:abstractNumId w:val="15"/>
  </w:num>
  <w:num w:numId="75">
    <w:abstractNumId w:val="16"/>
  </w:num>
  <w:num w:numId="76">
    <w:abstractNumId w:val="93"/>
  </w:num>
  <w:num w:numId="77">
    <w:abstractNumId w:val="37"/>
  </w:num>
  <w:num w:numId="78">
    <w:abstractNumId w:val="53"/>
  </w:num>
  <w:num w:numId="79">
    <w:abstractNumId w:val="73"/>
  </w:num>
  <w:num w:numId="80">
    <w:abstractNumId w:val="85"/>
  </w:num>
  <w:num w:numId="81">
    <w:abstractNumId w:val="64"/>
    <w:lvlOverride w:ilvl="0">
      <w:startOverride w:val="1"/>
    </w:lvlOverride>
  </w:num>
  <w:num w:numId="82">
    <w:abstractNumId w:val="4"/>
  </w:num>
  <w:num w:numId="8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58"/>
  </w:num>
  <w:num w:numId="97">
    <w:abstractNumId w:val="87"/>
  </w:num>
  <w:num w:numId="98">
    <w:abstractNumId w:val="22"/>
  </w:num>
  <w:num w:numId="99">
    <w:abstractNumId w:val="58"/>
  </w:num>
  <w:num w:numId="100">
    <w:abstractNumId w:val="52"/>
  </w:num>
  <w:num w:numId="101">
    <w:abstractNumId w:val="3"/>
  </w:num>
  <w:num w:numId="102">
    <w:abstractNumId w:val="21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3BFB"/>
    <w:rsid w:val="00044DD1"/>
    <w:rsid w:val="00053027"/>
    <w:rsid w:val="00062414"/>
    <w:rsid w:val="0006266D"/>
    <w:rsid w:val="00063533"/>
    <w:rsid w:val="0006393B"/>
    <w:rsid w:val="00072CA0"/>
    <w:rsid w:val="00075FD5"/>
    <w:rsid w:val="00083EAF"/>
    <w:rsid w:val="00091794"/>
    <w:rsid w:val="00092688"/>
    <w:rsid w:val="00094AF2"/>
    <w:rsid w:val="000B3C9B"/>
    <w:rsid w:val="000B63B6"/>
    <w:rsid w:val="000B713B"/>
    <w:rsid w:val="000C2682"/>
    <w:rsid w:val="000C7B92"/>
    <w:rsid w:val="000D1ABF"/>
    <w:rsid w:val="000D2322"/>
    <w:rsid w:val="000D3576"/>
    <w:rsid w:val="000D5D73"/>
    <w:rsid w:val="000E3286"/>
    <w:rsid w:val="000E4C54"/>
    <w:rsid w:val="000F2091"/>
    <w:rsid w:val="00101A7C"/>
    <w:rsid w:val="00104DF8"/>
    <w:rsid w:val="001131AD"/>
    <w:rsid w:val="00120BEE"/>
    <w:rsid w:val="00123DF8"/>
    <w:rsid w:val="00130EE7"/>
    <w:rsid w:val="00137C02"/>
    <w:rsid w:val="0014515E"/>
    <w:rsid w:val="00145BC9"/>
    <w:rsid w:val="001552D0"/>
    <w:rsid w:val="001559B8"/>
    <w:rsid w:val="0016000A"/>
    <w:rsid w:val="001626CE"/>
    <w:rsid w:val="00167D11"/>
    <w:rsid w:val="0017163E"/>
    <w:rsid w:val="0017309A"/>
    <w:rsid w:val="0017742A"/>
    <w:rsid w:val="00177B4E"/>
    <w:rsid w:val="00181E1B"/>
    <w:rsid w:val="00183CDE"/>
    <w:rsid w:val="00185801"/>
    <w:rsid w:val="001913E3"/>
    <w:rsid w:val="001A0D7A"/>
    <w:rsid w:val="001A1374"/>
    <w:rsid w:val="001A3745"/>
    <w:rsid w:val="001B0E5B"/>
    <w:rsid w:val="001B7F75"/>
    <w:rsid w:val="001E3893"/>
    <w:rsid w:val="001E3BFB"/>
    <w:rsid w:val="001E726A"/>
    <w:rsid w:val="001F5E30"/>
    <w:rsid w:val="00203AB1"/>
    <w:rsid w:val="00212C74"/>
    <w:rsid w:val="002225C4"/>
    <w:rsid w:val="00224DE4"/>
    <w:rsid w:val="002311F3"/>
    <w:rsid w:val="00233FA4"/>
    <w:rsid w:val="00234539"/>
    <w:rsid w:val="00236410"/>
    <w:rsid w:val="0024007E"/>
    <w:rsid w:val="00242A5C"/>
    <w:rsid w:val="002437B4"/>
    <w:rsid w:val="002618E1"/>
    <w:rsid w:val="00263DC0"/>
    <w:rsid w:val="00266963"/>
    <w:rsid w:val="002728B4"/>
    <w:rsid w:val="00274547"/>
    <w:rsid w:val="00275E41"/>
    <w:rsid w:val="00276942"/>
    <w:rsid w:val="00276E13"/>
    <w:rsid w:val="0028049A"/>
    <w:rsid w:val="00287B88"/>
    <w:rsid w:val="0029280C"/>
    <w:rsid w:val="002932D3"/>
    <w:rsid w:val="00293489"/>
    <w:rsid w:val="00296D4F"/>
    <w:rsid w:val="002B7CAF"/>
    <w:rsid w:val="002C266E"/>
    <w:rsid w:val="002D6009"/>
    <w:rsid w:val="002E3C9F"/>
    <w:rsid w:val="002F1BF8"/>
    <w:rsid w:val="002F6D78"/>
    <w:rsid w:val="003042A9"/>
    <w:rsid w:val="003102A6"/>
    <w:rsid w:val="00314683"/>
    <w:rsid w:val="003214F0"/>
    <w:rsid w:val="00327A77"/>
    <w:rsid w:val="0034379A"/>
    <w:rsid w:val="00350677"/>
    <w:rsid w:val="00353C92"/>
    <w:rsid w:val="00356E0E"/>
    <w:rsid w:val="00364C44"/>
    <w:rsid w:val="00365749"/>
    <w:rsid w:val="003669B6"/>
    <w:rsid w:val="00371D22"/>
    <w:rsid w:val="0037584D"/>
    <w:rsid w:val="003941B1"/>
    <w:rsid w:val="00394DFF"/>
    <w:rsid w:val="003A0CB8"/>
    <w:rsid w:val="003A29F7"/>
    <w:rsid w:val="003B2586"/>
    <w:rsid w:val="003B5693"/>
    <w:rsid w:val="003C1037"/>
    <w:rsid w:val="003D01A3"/>
    <w:rsid w:val="003D1F0A"/>
    <w:rsid w:val="003D6CED"/>
    <w:rsid w:val="003E14E7"/>
    <w:rsid w:val="003E1CC8"/>
    <w:rsid w:val="003F01F4"/>
    <w:rsid w:val="003F091A"/>
    <w:rsid w:val="003F43A7"/>
    <w:rsid w:val="00402164"/>
    <w:rsid w:val="00405EA5"/>
    <w:rsid w:val="0041208E"/>
    <w:rsid w:val="004138CB"/>
    <w:rsid w:val="00417773"/>
    <w:rsid w:val="00423D19"/>
    <w:rsid w:val="0045173B"/>
    <w:rsid w:val="00457191"/>
    <w:rsid w:val="00462A5A"/>
    <w:rsid w:val="004651E7"/>
    <w:rsid w:val="004915CB"/>
    <w:rsid w:val="00494EE6"/>
    <w:rsid w:val="004A17F3"/>
    <w:rsid w:val="004A2F64"/>
    <w:rsid w:val="004A59FD"/>
    <w:rsid w:val="004B34BF"/>
    <w:rsid w:val="004B4106"/>
    <w:rsid w:val="004C630C"/>
    <w:rsid w:val="004D44C5"/>
    <w:rsid w:val="004D4D0B"/>
    <w:rsid w:val="004D6D66"/>
    <w:rsid w:val="004D721A"/>
    <w:rsid w:val="004E0CA0"/>
    <w:rsid w:val="004E5761"/>
    <w:rsid w:val="004F261A"/>
    <w:rsid w:val="004F26C8"/>
    <w:rsid w:val="004F5100"/>
    <w:rsid w:val="00500D73"/>
    <w:rsid w:val="00501638"/>
    <w:rsid w:val="00501C67"/>
    <w:rsid w:val="00512724"/>
    <w:rsid w:val="00514CB2"/>
    <w:rsid w:val="00524B2D"/>
    <w:rsid w:val="00525C7A"/>
    <w:rsid w:val="005307E3"/>
    <w:rsid w:val="00541800"/>
    <w:rsid w:val="0054272C"/>
    <w:rsid w:val="0054455F"/>
    <w:rsid w:val="005506F0"/>
    <w:rsid w:val="00552AD7"/>
    <w:rsid w:val="0055317D"/>
    <w:rsid w:val="005538A2"/>
    <w:rsid w:val="005632EF"/>
    <w:rsid w:val="00570BA0"/>
    <w:rsid w:val="005736C6"/>
    <w:rsid w:val="00576173"/>
    <w:rsid w:val="00582E5B"/>
    <w:rsid w:val="005840D6"/>
    <w:rsid w:val="00586BC7"/>
    <w:rsid w:val="005935C9"/>
    <w:rsid w:val="00594045"/>
    <w:rsid w:val="005A3860"/>
    <w:rsid w:val="005B089D"/>
    <w:rsid w:val="005B54A1"/>
    <w:rsid w:val="005C008E"/>
    <w:rsid w:val="005C1470"/>
    <w:rsid w:val="005D3732"/>
    <w:rsid w:val="005D5F6F"/>
    <w:rsid w:val="005D777B"/>
    <w:rsid w:val="005D77DC"/>
    <w:rsid w:val="005E1EEB"/>
    <w:rsid w:val="005E3B85"/>
    <w:rsid w:val="005F5B7A"/>
    <w:rsid w:val="006049FC"/>
    <w:rsid w:val="00606733"/>
    <w:rsid w:val="006128D2"/>
    <w:rsid w:val="006175F8"/>
    <w:rsid w:val="00617F3E"/>
    <w:rsid w:val="006662FB"/>
    <w:rsid w:val="00672A2F"/>
    <w:rsid w:val="00683521"/>
    <w:rsid w:val="00683E37"/>
    <w:rsid w:val="006861C6"/>
    <w:rsid w:val="00686FCF"/>
    <w:rsid w:val="00693EA8"/>
    <w:rsid w:val="00695A5E"/>
    <w:rsid w:val="00696402"/>
    <w:rsid w:val="00696B34"/>
    <w:rsid w:val="006A6530"/>
    <w:rsid w:val="006B13F7"/>
    <w:rsid w:val="006B43E0"/>
    <w:rsid w:val="006D2B18"/>
    <w:rsid w:val="006E6EA6"/>
    <w:rsid w:val="006E7999"/>
    <w:rsid w:val="006F481F"/>
    <w:rsid w:val="006F6F9D"/>
    <w:rsid w:val="006F7789"/>
    <w:rsid w:val="00701E76"/>
    <w:rsid w:val="00712A26"/>
    <w:rsid w:val="007149F7"/>
    <w:rsid w:val="00730826"/>
    <w:rsid w:val="00744699"/>
    <w:rsid w:val="0075044C"/>
    <w:rsid w:val="00753296"/>
    <w:rsid w:val="00754FD6"/>
    <w:rsid w:val="00762E5D"/>
    <w:rsid w:val="00764B8D"/>
    <w:rsid w:val="00770E10"/>
    <w:rsid w:val="00771F35"/>
    <w:rsid w:val="00774F29"/>
    <w:rsid w:val="00776F7A"/>
    <w:rsid w:val="007771D5"/>
    <w:rsid w:val="00783B0A"/>
    <w:rsid w:val="007900C7"/>
    <w:rsid w:val="00790804"/>
    <w:rsid w:val="007B1C46"/>
    <w:rsid w:val="007B2CF7"/>
    <w:rsid w:val="007B7676"/>
    <w:rsid w:val="007C33DD"/>
    <w:rsid w:val="007C7C4D"/>
    <w:rsid w:val="007E1455"/>
    <w:rsid w:val="007E27FD"/>
    <w:rsid w:val="007F033E"/>
    <w:rsid w:val="007F079C"/>
    <w:rsid w:val="007F158B"/>
    <w:rsid w:val="007F2FFC"/>
    <w:rsid w:val="007F6EC9"/>
    <w:rsid w:val="00800302"/>
    <w:rsid w:val="00800BED"/>
    <w:rsid w:val="00803FE9"/>
    <w:rsid w:val="00807B85"/>
    <w:rsid w:val="008103F8"/>
    <w:rsid w:val="00810D7B"/>
    <w:rsid w:val="0081167A"/>
    <w:rsid w:val="00812EB3"/>
    <w:rsid w:val="00823A09"/>
    <w:rsid w:val="008422EA"/>
    <w:rsid w:val="00844B85"/>
    <w:rsid w:val="00846BD6"/>
    <w:rsid w:val="00846C56"/>
    <w:rsid w:val="0085108C"/>
    <w:rsid w:val="00852CB2"/>
    <w:rsid w:val="008533C2"/>
    <w:rsid w:val="00854C50"/>
    <w:rsid w:val="00872953"/>
    <w:rsid w:val="00876D6C"/>
    <w:rsid w:val="00880A65"/>
    <w:rsid w:val="008856A9"/>
    <w:rsid w:val="00885C00"/>
    <w:rsid w:val="00887386"/>
    <w:rsid w:val="008903B2"/>
    <w:rsid w:val="008959B9"/>
    <w:rsid w:val="008974FD"/>
    <w:rsid w:val="00897ABC"/>
    <w:rsid w:val="008B55E8"/>
    <w:rsid w:val="008C49A4"/>
    <w:rsid w:val="008D3AAE"/>
    <w:rsid w:val="008D5F01"/>
    <w:rsid w:val="008D73C2"/>
    <w:rsid w:val="008E02A6"/>
    <w:rsid w:val="008E4C14"/>
    <w:rsid w:val="008E5366"/>
    <w:rsid w:val="008E6063"/>
    <w:rsid w:val="008F2121"/>
    <w:rsid w:val="009040A2"/>
    <w:rsid w:val="00907B4B"/>
    <w:rsid w:val="00916801"/>
    <w:rsid w:val="00916F6C"/>
    <w:rsid w:val="00922FF2"/>
    <w:rsid w:val="00926CB3"/>
    <w:rsid w:val="0094021F"/>
    <w:rsid w:val="00951545"/>
    <w:rsid w:val="00951B38"/>
    <w:rsid w:val="00953F9C"/>
    <w:rsid w:val="00954707"/>
    <w:rsid w:val="009567FD"/>
    <w:rsid w:val="00956CA7"/>
    <w:rsid w:val="009574FF"/>
    <w:rsid w:val="00962EA3"/>
    <w:rsid w:val="009704F3"/>
    <w:rsid w:val="0099092B"/>
    <w:rsid w:val="0099231D"/>
    <w:rsid w:val="00993B07"/>
    <w:rsid w:val="00994DA3"/>
    <w:rsid w:val="009A33C1"/>
    <w:rsid w:val="009B00F3"/>
    <w:rsid w:val="009B3A38"/>
    <w:rsid w:val="009C1D68"/>
    <w:rsid w:val="009D0722"/>
    <w:rsid w:val="009D185F"/>
    <w:rsid w:val="009D6811"/>
    <w:rsid w:val="009F24C9"/>
    <w:rsid w:val="00A0139A"/>
    <w:rsid w:val="00A01564"/>
    <w:rsid w:val="00A054C7"/>
    <w:rsid w:val="00A102F3"/>
    <w:rsid w:val="00A2221F"/>
    <w:rsid w:val="00A27013"/>
    <w:rsid w:val="00A3134D"/>
    <w:rsid w:val="00A35EE8"/>
    <w:rsid w:val="00A412BD"/>
    <w:rsid w:val="00A47DEE"/>
    <w:rsid w:val="00A52EC9"/>
    <w:rsid w:val="00A64443"/>
    <w:rsid w:val="00A666BF"/>
    <w:rsid w:val="00A712EE"/>
    <w:rsid w:val="00A81F16"/>
    <w:rsid w:val="00A83ED6"/>
    <w:rsid w:val="00A92361"/>
    <w:rsid w:val="00AA3FED"/>
    <w:rsid w:val="00AA5885"/>
    <w:rsid w:val="00AC7D47"/>
    <w:rsid w:val="00AD492E"/>
    <w:rsid w:val="00AD4A1E"/>
    <w:rsid w:val="00AE2A98"/>
    <w:rsid w:val="00AE46A3"/>
    <w:rsid w:val="00AF08F3"/>
    <w:rsid w:val="00AF1037"/>
    <w:rsid w:val="00AF34B5"/>
    <w:rsid w:val="00B01134"/>
    <w:rsid w:val="00B02CE4"/>
    <w:rsid w:val="00B0616D"/>
    <w:rsid w:val="00B10C5C"/>
    <w:rsid w:val="00B12FEA"/>
    <w:rsid w:val="00B138CA"/>
    <w:rsid w:val="00B16DA9"/>
    <w:rsid w:val="00B21B60"/>
    <w:rsid w:val="00B21CED"/>
    <w:rsid w:val="00B22738"/>
    <w:rsid w:val="00B24BB1"/>
    <w:rsid w:val="00B3444A"/>
    <w:rsid w:val="00B348A0"/>
    <w:rsid w:val="00B37749"/>
    <w:rsid w:val="00B456E4"/>
    <w:rsid w:val="00B52B68"/>
    <w:rsid w:val="00B57337"/>
    <w:rsid w:val="00B5734E"/>
    <w:rsid w:val="00B575A2"/>
    <w:rsid w:val="00B631E0"/>
    <w:rsid w:val="00B63CD5"/>
    <w:rsid w:val="00B6478E"/>
    <w:rsid w:val="00B729C2"/>
    <w:rsid w:val="00B83832"/>
    <w:rsid w:val="00B87560"/>
    <w:rsid w:val="00B941A8"/>
    <w:rsid w:val="00BA3D68"/>
    <w:rsid w:val="00BA4B2D"/>
    <w:rsid w:val="00BC071D"/>
    <w:rsid w:val="00BC3047"/>
    <w:rsid w:val="00BD046D"/>
    <w:rsid w:val="00BD17CC"/>
    <w:rsid w:val="00BD549F"/>
    <w:rsid w:val="00BD7C76"/>
    <w:rsid w:val="00BE2D23"/>
    <w:rsid w:val="00BF7AB5"/>
    <w:rsid w:val="00BF7EF7"/>
    <w:rsid w:val="00C02AD8"/>
    <w:rsid w:val="00C02CC6"/>
    <w:rsid w:val="00C03ABD"/>
    <w:rsid w:val="00C07181"/>
    <w:rsid w:val="00C115FD"/>
    <w:rsid w:val="00C176E6"/>
    <w:rsid w:val="00C23147"/>
    <w:rsid w:val="00C2494D"/>
    <w:rsid w:val="00C2692A"/>
    <w:rsid w:val="00C30504"/>
    <w:rsid w:val="00C378C2"/>
    <w:rsid w:val="00C5267E"/>
    <w:rsid w:val="00C52804"/>
    <w:rsid w:val="00C55372"/>
    <w:rsid w:val="00C55942"/>
    <w:rsid w:val="00C56991"/>
    <w:rsid w:val="00C6566C"/>
    <w:rsid w:val="00C765D5"/>
    <w:rsid w:val="00C77607"/>
    <w:rsid w:val="00C811A4"/>
    <w:rsid w:val="00C835D2"/>
    <w:rsid w:val="00C97455"/>
    <w:rsid w:val="00CA5591"/>
    <w:rsid w:val="00CB091D"/>
    <w:rsid w:val="00CB7CBD"/>
    <w:rsid w:val="00CD5FAA"/>
    <w:rsid w:val="00CD6BB2"/>
    <w:rsid w:val="00CE4250"/>
    <w:rsid w:val="00CE6291"/>
    <w:rsid w:val="00CF1327"/>
    <w:rsid w:val="00D030E4"/>
    <w:rsid w:val="00D162C5"/>
    <w:rsid w:val="00D210D3"/>
    <w:rsid w:val="00D221AA"/>
    <w:rsid w:val="00D31657"/>
    <w:rsid w:val="00D34988"/>
    <w:rsid w:val="00D35838"/>
    <w:rsid w:val="00D41269"/>
    <w:rsid w:val="00D520B2"/>
    <w:rsid w:val="00D6479D"/>
    <w:rsid w:val="00D80991"/>
    <w:rsid w:val="00D80CB3"/>
    <w:rsid w:val="00D8629C"/>
    <w:rsid w:val="00D9072D"/>
    <w:rsid w:val="00D94AC1"/>
    <w:rsid w:val="00DA0954"/>
    <w:rsid w:val="00DA1669"/>
    <w:rsid w:val="00DC419C"/>
    <w:rsid w:val="00DE1B99"/>
    <w:rsid w:val="00DE69BF"/>
    <w:rsid w:val="00DF2829"/>
    <w:rsid w:val="00DF34E7"/>
    <w:rsid w:val="00DF7383"/>
    <w:rsid w:val="00E04573"/>
    <w:rsid w:val="00E06D55"/>
    <w:rsid w:val="00E20158"/>
    <w:rsid w:val="00E23DE5"/>
    <w:rsid w:val="00E31214"/>
    <w:rsid w:val="00E33098"/>
    <w:rsid w:val="00E42D3D"/>
    <w:rsid w:val="00E452F9"/>
    <w:rsid w:val="00E51580"/>
    <w:rsid w:val="00E56426"/>
    <w:rsid w:val="00E652C6"/>
    <w:rsid w:val="00E65BCC"/>
    <w:rsid w:val="00E80714"/>
    <w:rsid w:val="00E8660B"/>
    <w:rsid w:val="00E87384"/>
    <w:rsid w:val="00E9667C"/>
    <w:rsid w:val="00E970C2"/>
    <w:rsid w:val="00EA77E4"/>
    <w:rsid w:val="00EB2C9A"/>
    <w:rsid w:val="00EB71FD"/>
    <w:rsid w:val="00EB759F"/>
    <w:rsid w:val="00EC427F"/>
    <w:rsid w:val="00EE0271"/>
    <w:rsid w:val="00EE5BB7"/>
    <w:rsid w:val="00EF0C21"/>
    <w:rsid w:val="00EF3CCF"/>
    <w:rsid w:val="00EF4382"/>
    <w:rsid w:val="00EF5C33"/>
    <w:rsid w:val="00F107C7"/>
    <w:rsid w:val="00F147AD"/>
    <w:rsid w:val="00F20446"/>
    <w:rsid w:val="00F26C5C"/>
    <w:rsid w:val="00F368EA"/>
    <w:rsid w:val="00F36AF6"/>
    <w:rsid w:val="00F4429E"/>
    <w:rsid w:val="00F46CDA"/>
    <w:rsid w:val="00F5438F"/>
    <w:rsid w:val="00F562D4"/>
    <w:rsid w:val="00F60990"/>
    <w:rsid w:val="00F63E49"/>
    <w:rsid w:val="00F660DE"/>
    <w:rsid w:val="00F76266"/>
    <w:rsid w:val="00F836BD"/>
    <w:rsid w:val="00F87BD0"/>
    <w:rsid w:val="00FA324A"/>
    <w:rsid w:val="00FA3D77"/>
    <w:rsid w:val="00FA4A48"/>
    <w:rsid w:val="00FA5B05"/>
    <w:rsid w:val="00FB352F"/>
    <w:rsid w:val="00FB39CD"/>
    <w:rsid w:val="00FB68FC"/>
    <w:rsid w:val="00FC29D9"/>
    <w:rsid w:val="00FC3015"/>
    <w:rsid w:val="00FC601C"/>
    <w:rsid w:val="00FD0634"/>
    <w:rsid w:val="00FD2DB9"/>
    <w:rsid w:val="00FD2EFE"/>
    <w:rsid w:val="00FD4828"/>
    <w:rsid w:val="00FD7BDA"/>
    <w:rsid w:val="00FE476C"/>
    <w:rsid w:val="00FF3FEE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F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E3BFB"/>
    <w:pPr>
      <w:keepNext/>
      <w:spacing w:before="240" w:after="60" w:line="240" w:lineRule="auto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E3BFB"/>
    <w:pPr>
      <w:keepNext/>
      <w:spacing w:before="240" w:after="60" w:line="240" w:lineRule="auto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3BFB"/>
    <w:pPr>
      <w:keepNext/>
      <w:spacing w:after="0" w:line="240" w:lineRule="auto"/>
      <w:jc w:val="center"/>
      <w:outlineLvl w:val="2"/>
    </w:pPr>
    <w:rPr>
      <w:rFonts w:ascii="Times New Roman" w:eastAsia="Calibri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3BFB"/>
    <w:rPr>
      <w:rFonts w:ascii="Cambria" w:hAnsi="Cambria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1E3BFB"/>
    <w:rPr>
      <w:rFonts w:ascii="Arial" w:hAnsi="Arial" w:cs="Times New Roman"/>
      <w:b/>
      <w:i/>
      <w:sz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1E3BFB"/>
    <w:rPr>
      <w:rFonts w:ascii="Times New Roman" w:hAnsi="Times New Roman" w:cs="Times New Roman"/>
      <w:b/>
      <w:sz w:val="20"/>
      <w:lang w:eastAsia="ru-RU"/>
    </w:rPr>
  </w:style>
  <w:style w:type="paragraph" w:styleId="a3">
    <w:name w:val="Normal (Web)"/>
    <w:basedOn w:val="a"/>
    <w:uiPriority w:val="99"/>
    <w:rsid w:val="001E3B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 Indent"/>
    <w:basedOn w:val="a"/>
    <w:link w:val="a5"/>
    <w:uiPriority w:val="99"/>
    <w:rsid w:val="001E3BFB"/>
    <w:pPr>
      <w:spacing w:after="120" w:line="240" w:lineRule="auto"/>
      <w:ind w:left="283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a5">
    <w:name w:val="Основной текст с отступом Знак"/>
    <w:link w:val="a4"/>
    <w:uiPriority w:val="99"/>
    <w:locked/>
    <w:rsid w:val="001E3BFB"/>
    <w:rPr>
      <w:rFonts w:ascii="Times New Roman" w:eastAsia="SimSun" w:hAnsi="Times New Roman" w:cs="Times New Roman"/>
      <w:sz w:val="20"/>
      <w:lang w:eastAsia="zh-CN"/>
    </w:rPr>
  </w:style>
  <w:style w:type="paragraph" w:customStyle="1" w:styleId="Style7">
    <w:name w:val="Style7"/>
    <w:basedOn w:val="a"/>
    <w:uiPriority w:val="99"/>
    <w:rsid w:val="001E3BFB"/>
    <w:pPr>
      <w:widowControl w:val="0"/>
      <w:autoSpaceDE w:val="0"/>
      <w:autoSpaceDN w:val="0"/>
      <w:adjustRightInd w:val="0"/>
      <w:spacing w:after="0" w:line="254" w:lineRule="exact"/>
      <w:ind w:hanging="326"/>
    </w:pPr>
    <w:rPr>
      <w:rFonts w:ascii="Times New Roman" w:eastAsia="SimSun" w:hAnsi="Times New Roman"/>
      <w:sz w:val="24"/>
      <w:szCs w:val="24"/>
      <w:lang w:eastAsia="zh-CN"/>
    </w:rPr>
  </w:style>
  <w:style w:type="paragraph" w:styleId="21">
    <w:name w:val="Body Text Indent 2"/>
    <w:basedOn w:val="a"/>
    <w:link w:val="22"/>
    <w:uiPriority w:val="99"/>
    <w:semiHidden/>
    <w:rsid w:val="001E3BFB"/>
    <w:pPr>
      <w:spacing w:after="120" w:line="480" w:lineRule="auto"/>
      <w:ind w:left="283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E3BFB"/>
    <w:rPr>
      <w:rFonts w:ascii="Times New Roman" w:eastAsia="SimSun" w:hAnsi="Times New Roman" w:cs="Times New Roman"/>
      <w:sz w:val="20"/>
      <w:lang w:eastAsia="zh-CN"/>
    </w:rPr>
  </w:style>
  <w:style w:type="character" w:styleId="a6">
    <w:name w:val="footnote reference"/>
    <w:uiPriority w:val="99"/>
    <w:semiHidden/>
    <w:rsid w:val="001E3BFB"/>
    <w:rPr>
      <w:rFonts w:cs="Times New Roman"/>
      <w:vertAlign w:val="superscript"/>
    </w:rPr>
  </w:style>
  <w:style w:type="paragraph" w:styleId="a7">
    <w:name w:val="footnote text"/>
    <w:basedOn w:val="a"/>
    <w:link w:val="a8"/>
    <w:uiPriority w:val="99"/>
    <w:semiHidden/>
    <w:rsid w:val="001E3BFB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1E3BFB"/>
    <w:rPr>
      <w:rFonts w:ascii="Times New Roman" w:hAnsi="Times New Roman" w:cs="Times New Roman"/>
      <w:sz w:val="20"/>
      <w:lang w:eastAsia="ru-RU"/>
    </w:rPr>
  </w:style>
  <w:style w:type="paragraph" w:customStyle="1" w:styleId="210">
    <w:name w:val="Основной текст 21"/>
    <w:basedOn w:val="a"/>
    <w:uiPriority w:val="99"/>
    <w:rsid w:val="001E3BFB"/>
    <w:pPr>
      <w:tabs>
        <w:tab w:val="left" w:pos="8222"/>
      </w:tabs>
      <w:spacing w:after="0" w:line="240" w:lineRule="auto"/>
      <w:ind w:right="-1759"/>
    </w:pPr>
    <w:rPr>
      <w:rFonts w:ascii="Times New Roman" w:hAnsi="Times New Roman"/>
      <w:sz w:val="28"/>
      <w:szCs w:val="20"/>
    </w:rPr>
  </w:style>
  <w:style w:type="paragraph" w:styleId="a9">
    <w:name w:val="Plain Text"/>
    <w:basedOn w:val="a"/>
    <w:link w:val="aa"/>
    <w:uiPriority w:val="99"/>
    <w:rsid w:val="001E3BFB"/>
    <w:pPr>
      <w:spacing w:after="0" w:line="240" w:lineRule="auto"/>
    </w:pPr>
    <w:rPr>
      <w:rFonts w:ascii="Courier New" w:eastAsia="Calibri" w:hAnsi="Courier New"/>
      <w:sz w:val="20"/>
      <w:szCs w:val="20"/>
    </w:rPr>
  </w:style>
  <w:style w:type="character" w:customStyle="1" w:styleId="aa">
    <w:name w:val="Текст Знак"/>
    <w:link w:val="a9"/>
    <w:uiPriority w:val="99"/>
    <w:locked/>
    <w:rsid w:val="001E3BFB"/>
    <w:rPr>
      <w:rFonts w:ascii="Courier New" w:hAnsi="Courier New" w:cs="Times New Roman"/>
      <w:sz w:val="20"/>
      <w:lang w:eastAsia="ru-RU"/>
    </w:rPr>
  </w:style>
  <w:style w:type="paragraph" w:customStyle="1" w:styleId="31">
    <w:name w:val="Основной текст 31"/>
    <w:basedOn w:val="a"/>
    <w:uiPriority w:val="99"/>
    <w:rsid w:val="001E3BF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styleId="ab">
    <w:name w:val="Hyperlink"/>
    <w:uiPriority w:val="99"/>
    <w:rsid w:val="001E3BFB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4B410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4B4106"/>
    <w:rPr>
      <w:rFonts w:ascii="Tahoma" w:hAnsi="Tahoma" w:cs="Times New Roman"/>
      <w:sz w:val="16"/>
      <w:lang w:eastAsia="ru-RU"/>
    </w:rPr>
  </w:style>
  <w:style w:type="character" w:customStyle="1" w:styleId="FontStyle28">
    <w:name w:val="Font Style28"/>
    <w:uiPriority w:val="99"/>
    <w:rsid w:val="00EE5BB7"/>
    <w:rPr>
      <w:rFonts w:ascii="Times New Roman" w:hAnsi="Times New Roman"/>
      <w:b/>
      <w:i/>
      <w:sz w:val="20"/>
    </w:rPr>
  </w:style>
  <w:style w:type="character" w:customStyle="1" w:styleId="FontStyle22">
    <w:name w:val="Font Style22"/>
    <w:uiPriority w:val="99"/>
    <w:rsid w:val="00EE5BB7"/>
    <w:rPr>
      <w:rFonts w:ascii="Times New Roman" w:hAnsi="Times New Roman"/>
      <w:b/>
      <w:sz w:val="22"/>
    </w:rPr>
  </w:style>
  <w:style w:type="paragraph" w:styleId="ae">
    <w:name w:val="Body Text"/>
    <w:basedOn w:val="a"/>
    <w:link w:val="af"/>
    <w:uiPriority w:val="99"/>
    <w:rsid w:val="007F158B"/>
    <w:pPr>
      <w:spacing w:after="120"/>
    </w:pPr>
    <w:rPr>
      <w:sz w:val="20"/>
      <w:szCs w:val="20"/>
    </w:rPr>
  </w:style>
  <w:style w:type="character" w:customStyle="1" w:styleId="af">
    <w:name w:val="Основной текст Знак"/>
    <w:link w:val="ae"/>
    <w:uiPriority w:val="99"/>
    <w:locked/>
    <w:rsid w:val="007F158B"/>
    <w:rPr>
      <w:rFonts w:eastAsia="Times New Roman" w:cs="Times New Roman"/>
      <w:lang w:eastAsia="ru-RU"/>
    </w:rPr>
  </w:style>
  <w:style w:type="paragraph" w:styleId="af0">
    <w:name w:val="List Paragraph"/>
    <w:basedOn w:val="a"/>
    <w:uiPriority w:val="99"/>
    <w:qFormat/>
    <w:rsid w:val="007F158B"/>
    <w:pPr>
      <w:ind w:left="720"/>
      <w:contextualSpacing/>
    </w:pPr>
    <w:rPr>
      <w:rFonts w:eastAsia="Calibri"/>
      <w:lang w:eastAsia="en-US"/>
    </w:rPr>
  </w:style>
  <w:style w:type="table" w:styleId="af1">
    <w:name w:val="Table Grid"/>
    <w:basedOn w:val="a1"/>
    <w:uiPriority w:val="99"/>
    <w:rsid w:val="007F15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6">
    <w:name w:val="Style16"/>
    <w:basedOn w:val="a"/>
    <w:uiPriority w:val="99"/>
    <w:rsid w:val="007F15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F158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4">
    <w:name w:val="Style4"/>
    <w:basedOn w:val="a"/>
    <w:uiPriority w:val="99"/>
    <w:rsid w:val="007F158B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Century Schoolbook" w:hAnsi="Century Schoolbook"/>
      <w:sz w:val="24"/>
      <w:szCs w:val="24"/>
    </w:rPr>
  </w:style>
  <w:style w:type="paragraph" w:customStyle="1" w:styleId="Style9">
    <w:name w:val="Style9"/>
    <w:basedOn w:val="a"/>
    <w:uiPriority w:val="99"/>
    <w:rsid w:val="007F158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10">
    <w:name w:val="Style10"/>
    <w:basedOn w:val="a"/>
    <w:uiPriority w:val="99"/>
    <w:rsid w:val="007F158B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Century Schoolbook" w:hAnsi="Century Schoolbook"/>
      <w:sz w:val="24"/>
      <w:szCs w:val="24"/>
    </w:rPr>
  </w:style>
  <w:style w:type="character" w:customStyle="1" w:styleId="FontStyle21">
    <w:name w:val="Font Style21"/>
    <w:uiPriority w:val="99"/>
    <w:rsid w:val="007F158B"/>
    <w:rPr>
      <w:rFonts w:ascii="Century Schoolbook" w:hAnsi="Century Schoolbook"/>
      <w:i/>
      <w:sz w:val="18"/>
    </w:rPr>
  </w:style>
  <w:style w:type="character" w:customStyle="1" w:styleId="FontStyle13">
    <w:name w:val="Font Style13"/>
    <w:uiPriority w:val="99"/>
    <w:rsid w:val="007F158B"/>
    <w:rPr>
      <w:rFonts w:ascii="Century Schoolbook" w:hAnsi="Century Schoolbook"/>
      <w:sz w:val="18"/>
    </w:rPr>
  </w:style>
  <w:style w:type="paragraph" w:customStyle="1" w:styleId="Style3">
    <w:name w:val="Style3"/>
    <w:basedOn w:val="a"/>
    <w:uiPriority w:val="99"/>
    <w:rsid w:val="007F158B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Century Schoolbook" w:hAnsi="Century Schoolbook"/>
      <w:sz w:val="24"/>
      <w:szCs w:val="24"/>
    </w:rPr>
  </w:style>
  <w:style w:type="character" w:customStyle="1" w:styleId="FontStyle14">
    <w:name w:val="Font Style14"/>
    <w:uiPriority w:val="99"/>
    <w:rsid w:val="007F158B"/>
    <w:rPr>
      <w:rFonts w:ascii="Century Schoolbook" w:hAnsi="Century Schoolbook"/>
      <w:sz w:val="24"/>
    </w:rPr>
  </w:style>
  <w:style w:type="character" w:customStyle="1" w:styleId="FontStyle17">
    <w:name w:val="Font Style17"/>
    <w:uiPriority w:val="99"/>
    <w:rsid w:val="007F158B"/>
    <w:rPr>
      <w:rFonts w:ascii="Century Schoolbook" w:hAnsi="Century Schoolbook"/>
      <w:b/>
      <w:sz w:val="16"/>
    </w:rPr>
  </w:style>
  <w:style w:type="character" w:customStyle="1" w:styleId="FontStyle23">
    <w:name w:val="Font Style23"/>
    <w:uiPriority w:val="99"/>
    <w:rsid w:val="007F158B"/>
    <w:rPr>
      <w:rFonts w:ascii="Century Schoolbook" w:hAnsi="Century Schoolbook"/>
      <w:i/>
      <w:sz w:val="18"/>
    </w:rPr>
  </w:style>
  <w:style w:type="character" w:customStyle="1" w:styleId="FontStyle15">
    <w:name w:val="Font Style15"/>
    <w:uiPriority w:val="99"/>
    <w:rsid w:val="007F158B"/>
    <w:rPr>
      <w:rFonts w:ascii="Century Schoolbook" w:hAnsi="Century Schoolbook"/>
      <w:sz w:val="18"/>
    </w:rPr>
  </w:style>
  <w:style w:type="character" w:styleId="af2">
    <w:name w:val="Strong"/>
    <w:uiPriority w:val="99"/>
    <w:qFormat/>
    <w:rsid w:val="007F158B"/>
    <w:rPr>
      <w:rFonts w:cs="Times New Roman"/>
      <w:b/>
    </w:rPr>
  </w:style>
  <w:style w:type="paragraph" w:styleId="af3">
    <w:name w:val="Document Map"/>
    <w:basedOn w:val="a"/>
    <w:link w:val="af4"/>
    <w:uiPriority w:val="99"/>
    <w:semiHidden/>
    <w:locked/>
    <w:rsid w:val="007F033E"/>
    <w:pPr>
      <w:shd w:val="clear" w:color="auto" w:fill="000080"/>
    </w:pPr>
    <w:rPr>
      <w:rFonts w:ascii="Times New Roman" w:eastAsia="Calibri" w:hAnsi="Times New Roman"/>
      <w:sz w:val="2"/>
      <w:szCs w:val="20"/>
    </w:rPr>
  </w:style>
  <w:style w:type="character" w:customStyle="1" w:styleId="af4">
    <w:name w:val="Схема документа Знак"/>
    <w:link w:val="af3"/>
    <w:uiPriority w:val="99"/>
    <w:semiHidden/>
    <w:locked/>
    <w:rsid w:val="009574FF"/>
    <w:rPr>
      <w:rFonts w:ascii="Times New Roman" w:hAnsi="Times New Roman" w:cs="Times New Roman"/>
      <w:sz w:val="2"/>
    </w:rPr>
  </w:style>
  <w:style w:type="paragraph" w:customStyle="1" w:styleId="c4">
    <w:name w:val="c4"/>
    <w:basedOn w:val="a"/>
    <w:uiPriority w:val="99"/>
    <w:rsid w:val="006F481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1">
    <w:name w:val="c1"/>
    <w:uiPriority w:val="99"/>
    <w:rsid w:val="006F481F"/>
  </w:style>
  <w:style w:type="paragraph" w:customStyle="1" w:styleId="c0">
    <w:name w:val="c0"/>
    <w:basedOn w:val="a"/>
    <w:uiPriority w:val="99"/>
    <w:rsid w:val="00242A5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pple-converted-space">
    <w:name w:val="apple-converted-space"/>
    <w:rsid w:val="00242A5C"/>
  </w:style>
  <w:style w:type="character" w:customStyle="1" w:styleId="c1c2">
    <w:name w:val="c1 c2"/>
    <w:uiPriority w:val="99"/>
    <w:rsid w:val="00242A5C"/>
  </w:style>
  <w:style w:type="character" w:customStyle="1" w:styleId="c2c4">
    <w:name w:val="c2 c4"/>
    <w:uiPriority w:val="99"/>
    <w:rsid w:val="00242A5C"/>
  </w:style>
  <w:style w:type="character" w:customStyle="1" w:styleId="c4c2">
    <w:name w:val="c4 c2"/>
    <w:uiPriority w:val="99"/>
    <w:rsid w:val="00242A5C"/>
  </w:style>
  <w:style w:type="paragraph" w:styleId="af5">
    <w:name w:val="header"/>
    <w:basedOn w:val="a"/>
    <w:link w:val="af6"/>
    <w:uiPriority w:val="99"/>
    <w:locked/>
    <w:rsid w:val="002225C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6">
    <w:name w:val="Верхний колонтитул Знак"/>
    <w:link w:val="af5"/>
    <w:uiPriority w:val="99"/>
    <w:locked/>
    <w:rsid w:val="002225C4"/>
    <w:rPr>
      <w:rFonts w:eastAsia="Times New Roman" w:cs="Times New Roman"/>
    </w:rPr>
  </w:style>
  <w:style w:type="paragraph" w:styleId="af7">
    <w:name w:val="footer"/>
    <w:basedOn w:val="a"/>
    <w:link w:val="af8"/>
    <w:uiPriority w:val="99"/>
    <w:locked/>
    <w:rsid w:val="002225C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link w:val="af7"/>
    <w:uiPriority w:val="99"/>
    <w:locked/>
    <w:rsid w:val="002225C4"/>
    <w:rPr>
      <w:rFonts w:eastAsia="Times New Roman" w:cs="Times New Roman"/>
    </w:rPr>
  </w:style>
  <w:style w:type="paragraph" w:customStyle="1" w:styleId="western">
    <w:name w:val="western"/>
    <w:basedOn w:val="a"/>
    <w:uiPriority w:val="99"/>
    <w:rsid w:val="00C5280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C52804"/>
    <w:pPr>
      <w:suppressAutoHyphens/>
      <w:spacing w:after="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character" w:styleId="af9">
    <w:name w:val="Emphasis"/>
    <w:uiPriority w:val="20"/>
    <w:qFormat/>
    <w:rsid w:val="00C835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3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3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1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3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3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3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3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3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3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31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nrc.edu.ru/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6614A-D729-42B1-8A66-F7A25BE58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3189</TotalTime>
  <Pages>26</Pages>
  <Words>7817</Words>
  <Characters>44558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149</cp:revision>
  <cp:lastPrinted>2020-09-06T13:49:00Z</cp:lastPrinted>
  <dcterms:created xsi:type="dcterms:W3CDTF">2013-09-09T06:30:00Z</dcterms:created>
  <dcterms:modified xsi:type="dcterms:W3CDTF">2024-01-17T14:18:00Z</dcterms:modified>
</cp:coreProperties>
</file>