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B80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B1C" w:rsidRPr="003A2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A2B1C" w:rsidRPr="003A2B1C">
        <w:rPr>
          <w:rFonts w:ascii="Times New Roman" w:hAnsi="Times New Roman" w:cs="Times New Roman"/>
          <w:sz w:val="28"/>
          <w:szCs w:val="28"/>
        </w:rPr>
        <w:t xml:space="preserve"> 2020г.</w:t>
      </w:r>
    </w:p>
    <w:tbl>
      <w:tblPr>
        <w:tblStyle w:val="a3"/>
        <w:tblW w:w="0" w:type="auto"/>
        <w:tblLook w:val="04A0"/>
      </w:tblPr>
      <w:tblGrid>
        <w:gridCol w:w="1877"/>
        <w:gridCol w:w="6347"/>
        <w:gridCol w:w="2511"/>
        <w:gridCol w:w="4051"/>
      </w:tblGrid>
      <w:tr w:rsidR="003A2B1C" w:rsidRPr="00DF34AB" w:rsidTr="00F2562A">
        <w:tc>
          <w:tcPr>
            <w:tcW w:w="1757" w:type="dxa"/>
          </w:tcPr>
          <w:p w:rsidR="003A2B1C" w:rsidRPr="00DF34AB" w:rsidRDefault="003A2B1C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347" w:type="dxa"/>
          </w:tcPr>
          <w:p w:rsidR="003A2B1C" w:rsidRPr="00DF34AB" w:rsidRDefault="003A2B1C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31" w:type="dxa"/>
          </w:tcPr>
          <w:p w:rsidR="003A2B1C" w:rsidRPr="00DF34AB" w:rsidRDefault="003A2B1C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3A2B1C" w:rsidRPr="00DF34AB" w:rsidRDefault="003A2B1C" w:rsidP="003A2B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3A2B1C" w:rsidRPr="00DF34AB" w:rsidTr="00F2562A">
        <w:tc>
          <w:tcPr>
            <w:tcW w:w="1757" w:type="dxa"/>
          </w:tcPr>
          <w:p w:rsidR="003A2B1C" w:rsidRDefault="003A2B1C" w:rsidP="005B2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6347" w:type="dxa"/>
          </w:tcPr>
          <w:p w:rsidR="003A2B1C" w:rsidRDefault="003A2B1C" w:rsidP="005B2520">
            <w:pPr>
              <w:rPr>
                <w:rFonts w:ascii="Times New Roman" w:hAnsi="Times New Roman"/>
                <w:sz w:val="28"/>
                <w:szCs w:val="28"/>
              </w:rPr>
            </w:pPr>
            <w:r w:rsidRPr="00AD2B88">
              <w:rPr>
                <w:rFonts w:ascii="Times New Roman" w:hAnsi="Times New Roman"/>
                <w:sz w:val="28"/>
                <w:szCs w:val="28"/>
              </w:rPr>
              <w:t>Средства массовой информации.</w:t>
            </w:r>
          </w:p>
        </w:tc>
        <w:tc>
          <w:tcPr>
            <w:tcW w:w="2631" w:type="dxa"/>
          </w:tcPr>
          <w:p w:rsidR="003A2B1C" w:rsidRDefault="003A2B1C" w:rsidP="005B2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Найти материал о СМИ в г. Миллерово в 20 веке.</w:t>
            </w:r>
          </w:p>
        </w:tc>
        <w:tc>
          <w:tcPr>
            <w:tcW w:w="4051" w:type="dxa"/>
          </w:tcPr>
          <w:p w:rsidR="003A2B1C" w:rsidRDefault="009A4EF5" w:rsidP="005B2520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3A2B1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3A2B1C" w:rsidRPr="00AD2B8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A2B1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3A2B1C" w:rsidRPr="00AD2B88">
                <w:rPr>
                  <w:rStyle w:val="a4"/>
                  <w:rFonts w:ascii="Times New Roman" w:hAnsi="Times New Roman"/>
                  <w:sz w:val="28"/>
                  <w:szCs w:val="28"/>
                </w:rPr>
                <w:t>1980@</w:t>
              </w:r>
              <w:r w:rsidR="003A2B1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3A2B1C" w:rsidRPr="00AD2B8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A2B1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906B4" w:rsidRPr="00DF34AB" w:rsidTr="00F2562A">
        <w:tc>
          <w:tcPr>
            <w:tcW w:w="1757" w:type="dxa"/>
          </w:tcPr>
          <w:p w:rsidR="000906B4" w:rsidRPr="00F5739F" w:rsidRDefault="000906B4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9F"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6347" w:type="dxa"/>
          </w:tcPr>
          <w:p w:rsidR="000906B4" w:rsidRPr="00F5739F" w:rsidRDefault="000906B4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9F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при строевой подготовке, на </w:t>
            </w:r>
            <w:proofErr w:type="spellStart"/>
            <w:r w:rsidRPr="00F5739F">
              <w:rPr>
                <w:rFonts w:ascii="Times New Roman" w:hAnsi="Times New Roman" w:cs="Times New Roman"/>
                <w:sz w:val="28"/>
                <w:szCs w:val="28"/>
              </w:rPr>
              <w:t>тренажерах</w:t>
            </w:r>
            <w:proofErr w:type="gramStart"/>
            <w:r w:rsidRPr="00F5739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5739F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F5739F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физической культуры. Первая медицинская подготовка  </w:t>
            </w:r>
            <w:hyperlink r:id="rId5" w:history="1">
              <w:r w:rsidRPr="00F573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https://www.youtube.com/Теwatch?v=a6JWsMKv20o</w:t>
              </w:r>
            </w:hyperlink>
          </w:p>
        </w:tc>
        <w:tc>
          <w:tcPr>
            <w:tcW w:w="2631" w:type="dxa"/>
          </w:tcPr>
          <w:p w:rsidR="000906B4" w:rsidRPr="00F5739F" w:rsidRDefault="000906B4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0906B4" w:rsidRPr="000906B4" w:rsidRDefault="009A4EF5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906B4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2562A" w:rsidRPr="00DF34AB" w:rsidTr="00F2562A">
        <w:tc>
          <w:tcPr>
            <w:tcW w:w="1757" w:type="dxa"/>
          </w:tcPr>
          <w:p w:rsidR="00F2562A" w:rsidRDefault="00F2562A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</w:rPr>
              <w:t xml:space="preserve">Окружающий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мир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котором я живу</w:t>
            </w:r>
          </w:p>
        </w:tc>
        <w:tc>
          <w:tcPr>
            <w:tcW w:w="6347" w:type="dxa"/>
          </w:tcPr>
          <w:p w:rsidR="00F2562A" w:rsidRDefault="00F2562A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0239">
              <w:rPr>
                <w:rFonts w:ascii="Times New Roman" w:hAnsi="Times New Roman"/>
                <w:sz w:val="28"/>
                <w:szCs w:val="28"/>
              </w:rPr>
              <w:t>Фенологические наблюдения «Весна – пробуждение природы»</w:t>
            </w:r>
          </w:p>
        </w:tc>
        <w:tc>
          <w:tcPr>
            <w:tcW w:w="2631" w:type="dxa"/>
          </w:tcPr>
          <w:p w:rsidR="00F2562A" w:rsidRDefault="00F2562A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наблюдение «Как пробуждается весна» и составить рассказ</w:t>
            </w:r>
          </w:p>
        </w:tc>
        <w:tc>
          <w:tcPr>
            <w:tcW w:w="4051" w:type="dxa"/>
          </w:tcPr>
          <w:p w:rsidR="00F2562A" w:rsidRDefault="00F2562A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bookmarkEnd w:id="0"/>
    </w:tbl>
    <w:p w:rsidR="003A2B1C" w:rsidRPr="003A2B1C" w:rsidRDefault="003A2B1C">
      <w:pPr>
        <w:rPr>
          <w:rFonts w:ascii="Times New Roman" w:hAnsi="Times New Roman" w:cs="Times New Roman"/>
          <w:sz w:val="28"/>
          <w:szCs w:val="28"/>
        </w:rPr>
      </w:pPr>
    </w:p>
    <w:sectPr w:rsidR="003A2B1C" w:rsidRPr="003A2B1C" w:rsidSect="003A2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2B1C"/>
    <w:rsid w:val="000906B4"/>
    <w:rsid w:val="003A2B1C"/>
    <w:rsid w:val="009A4EF5"/>
    <w:rsid w:val="00B8000C"/>
    <w:rsid w:val="00E525CC"/>
    <w:rsid w:val="00F2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B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5" Type="http://schemas.openxmlformats.org/officeDocument/2006/relationships/hyperlink" Target="https://www.youtube.com/&#1058;&#1077;watch?v=a6JWsMKv20o" TargetMode="External"/><Relationship Id="rId4" Type="http://schemas.openxmlformats.org/officeDocument/2006/relationships/hyperlink" Target="mailto:glushkova.aliona1980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2020-03-25T11:03:00Z</dcterms:created>
  <dcterms:modified xsi:type="dcterms:W3CDTF">2020-04-09T08:58:00Z</dcterms:modified>
</cp:coreProperties>
</file>