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63B4" w:rsidRDefault="001163B4" w:rsidP="00426D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163B4" w:rsidRDefault="00180A6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учащимися </w:t>
      </w:r>
      <w:r w:rsidR="00257D30">
        <w:rPr>
          <w:rFonts w:ascii="Times New Roman" w:hAnsi="Times New Roman" w:cs="Times New Roman"/>
          <w:b/>
          <w:sz w:val="28"/>
          <w:szCs w:val="28"/>
        </w:rPr>
        <w:t xml:space="preserve"> 1</w:t>
      </w:r>
      <w:proofErr w:type="gramEnd"/>
      <w:r w:rsidR="00257D30">
        <w:rPr>
          <w:rFonts w:ascii="Times New Roman" w:hAnsi="Times New Roman" w:cs="Times New Roman"/>
          <w:b/>
          <w:sz w:val="28"/>
          <w:szCs w:val="28"/>
        </w:rPr>
        <w:t xml:space="preserve"> - 9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1163B4" w:rsidRDefault="00AB27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 время осенних каникул 2025- 2026</w:t>
      </w:r>
      <w:r w:rsidR="00180A66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8F1F5C" w:rsidRDefault="008F1F5C">
      <w:pPr>
        <w:spacing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МБОУ ООШ с. Уссурка</w:t>
      </w:r>
    </w:p>
    <w:p w:rsidR="001163B4" w:rsidRDefault="001163B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03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31"/>
        <w:gridCol w:w="851"/>
        <w:gridCol w:w="3969"/>
        <w:gridCol w:w="1984"/>
        <w:gridCol w:w="1984"/>
      </w:tblGrid>
      <w:tr w:rsidR="00257D30" w:rsidTr="002E6690">
        <w:tc>
          <w:tcPr>
            <w:tcW w:w="1531" w:type="dxa"/>
            <w:shd w:val="clear" w:color="auto" w:fill="auto"/>
          </w:tcPr>
          <w:p w:rsidR="00257D30" w:rsidRDefault="00257D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51" w:type="dxa"/>
            <w:shd w:val="clear" w:color="auto" w:fill="auto"/>
          </w:tcPr>
          <w:p w:rsidR="00257D30" w:rsidRDefault="00257D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969" w:type="dxa"/>
            <w:shd w:val="clear" w:color="auto" w:fill="auto"/>
          </w:tcPr>
          <w:p w:rsidR="00257D30" w:rsidRDefault="00257D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shd w:val="clear" w:color="auto" w:fill="auto"/>
          </w:tcPr>
          <w:p w:rsidR="00257D30" w:rsidRPr="00257D30" w:rsidRDefault="00257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D3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4" w:type="dxa"/>
          </w:tcPr>
          <w:p w:rsidR="00257D30" w:rsidRPr="00257D30" w:rsidRDefault="00257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257D30" w:rsidTr="002E6690">
        <w:trPr>
          <w:trHeight w:val="70"/>
        </w:trPr>
        <w:tc>
          <w:tcPr>
            <w:tcW w:w="1531" w:type="dxa"/>
            <w:shd w:val="clear" w:color="auto" w:fill="auto"/>
          </w:tcPr>
          <w:p w:rsidR="00257D30" w:rsidRDefault="0025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D30" w:rsidRDefault="00AB277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426D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26D8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257D3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851" w:type="dxa"/>
            <w:shd w:val="clear" w:color="auto" w:fill="auto"/>
          </w:tcPr>
          <w:p w:rsidR="00257D30" w:rsidRDefault="0025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D30" w:rsidRDefault="00AB277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57D3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257D30" w:rsidRDefault="0025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7D30" w:rsidRPr="00AB2771" w:rsidRDefault="00AB2771" w:rsidP="00426D80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B277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Квест-игра по ПДД</w:t>
            </w:r>
          </w:p>
        </w:tc>
        <w:tc>
          <w:tcPr>
            <w:tcW w:w="1984" w:type="dxa"/>
            <w:shd w:val="clear" w:color="auto" w:fill="auto"/>
          </w:tcPr>
          <w:p w:rsidR="00257D30" w:rsidRPr="00180A66" w:rsidRDefault="0025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A66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257D30" w:rsidRPr="00180A66" w:rsidRDefault="0025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A66">
              <w:rPr>
                <w:rFonts w:ascii="Times New Roman" w:hAnsi="Times New Roman" w:cs="Times New Roman"/>
                <w:sz w:val="24"/>
                <w:szCs w:val="24"/>
              </w:rPr>
              <w:t>Загородских Т.В</w:t>
            </w:r>
          </w:p>
          <w:p w:rsidR="00180A66" w:rsidRPr="00180A66" w:rsidRDefault="00180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A66">
              <w:rPr>
                <w:rFonts w:ascii="Times New Roman" w:hAnsi="Times New Roman" w:cs="Times New Roman"/>
                <w:sz w:val="24"/>
                <w:szCs w:val="24"/>
              </w:rPr>
              <w:t>Манькова Е.Ф.</w:t>
            </w:r>
          </w:p>
        </w:tc>
      </w:tr>
      <w:tr w:rsidR="00AB2771" w:rsidTr="002E6690">
        <w:trPr>
          <w:trHeight w:val="70"/>
        </w:trPr>
        <w:tc>
          <w:tcPr>
            <w:tcW w:w="1531" w:type="dxa"/>
            <w:shd w:val="clear" w:color="auto" w:fill="auto"/>
          </w:tcPr>
          <w:p w:rsidR="00AB2771" w:rsidRDefault="00AB2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28.10.2025 г</w:t>
            </w:r>
          </w:p>
        </w:tc>
        <w:tc>
          <w:tcPr>
            <w:tcW w:w="851" w:type="dxa"/>
            <w:shd w:val="clear" w:color="auto" w:fill="auto"/>
          </w:tcPr>
          <w:p w:rsidR="00AB2771" w:rsidRDefault="00AB2771" w:rsidP="00AB277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AB2771" w:rsidRDefault="00AB2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B2771" w:rsidRPr="00AB2771" w:rsidRDefault="00AB2771" w:rsidP="00426D80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B2771">
              <w:rPr>
                <w:rFonts w:ascii="Times New Roman" w:hAnsi="Times New Roman" w:cs="Times New Roman"/>
              </w:rPr>
              <w:t>Консультация по БИОЛОГИИ</w:t>
            </w:r>
          </w:p>
        </w:tc>
        <w:tc>
          <w:tcPr>
            <w:tcW w:w="1984" w:type="dxa"/>
            <w:shd w:val="clear" w:color="auto" w:fill="auto"/>
          </w:tcPr>
          <w:p w:rsidR="00AB2771" w:rsidRPr="00180A66" w:rsidRDefault="00AB2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80A6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AB2771" w:rsidRPr="00180A66" w:rsidRDefault="00AB2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A66">
              <w:rPr>
                <w:rFonts w:ascii="Times New Roman" w:hAnsi="Times New Roman" w:cs="Times New Roman"/>
                <w:sz w:val="24"/>
                <w:szCs w:val="24"/>
              </w:rPr>
              <w:t>Балыкина Н.В.</w:t>
            </w:r>
          </w:p>
        </w:tc>
      </w:tr>
      <w:tr w:rsidR="00257D30" w:rsidTr="002E6690">
        <w:tc>
          <w:tcPr>
            <w:tcW w:w="1531" w:type="dxa"/>
            <w:shd w:val="clear" w:color="auto" w:fill="auto"/>
          </w:tcPr>
          <w:p w:rsidR="00257D30" w:rsidRDefault="00AB277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426D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26D8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257D3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851" w:type="dxa"/>
            <w:shd w:val="clear" w:color="auto" w:fill="auto"/>
          </w:tcPr>
          <w:p w:rsidR="00257D30" w:rsidRDefault="00257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27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69" w:type="dxa"/>
            <w:shd w:val="clear" w:color="auto" w:fill="auto"/>
          </w:tcPr>
          <w:p w:rsidR="00257D30" w:rsidRPr="00AB2771" w:rsidRDefault="00AB27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771">
              <w:rPr>
                <w:rFonts w:ascii="Times New Roman" w:hAnsi="Times New Roman" w:cs="Times New Roman"/>
              </w:rPr>
              <w:t>Консультация по БИОЛОГИИ</w:t>
            </w:r>
          </w:p>
        </w:tc>
        <w:tc>
          <w:tcPr>
            <w:tcW w:w="1984" w:type="dxa"/>
            <w:shd w:val="clear" w:color="auto" w:fill="auto"/>
          </w:tcPr>
          <w:p w:rsidR="00257D30" w:rsidRPr="00180A66" w:rsidRDefault="00426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57D30" w:rsidRPr="00180A6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426D80" w:rsidRPr="00180A66" w:rsidRDefault="00AB2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A66">
              <w:rPr>
                <w:rFonts w:ascii="Times New Roman" w:hAnsi="Times New Roman" w:cs="Times New Roman"/>
                <w:sz w:val="24"/>
                <w:szCs w:val="24"/>
              </w:rPr>
              <w:t>Балыкина Н.В.</w:t>
            </w:r>
          </w:p>
        </w:tc>
      </w:tr>
      <w:tr w:rsidR="00257D30" w:rsidTr="002E6690">
        <w:tc>
          <w:tcPr>
            <w:tcW w:w="1531" w:type="dxa"/>
            <w:shd w:val="clear" w:color="auto" w:fill="auto"/>
          </w:tcPr>
          <w:p w:rsidR="00257D30" w:rsidRDefault="00AB277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426D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26D8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257D3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851" w:type="dxa"/>
            <w:shd w:val="clear" w:color="auto" w:fill="auto"/>
          </w:tcPr>
          <w:p w:rsidR="00257D30" w:rsidRDefault="00AB2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</w:t>
            </w:r>
            <w:r w:rsidR="00257D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257D30" w:rsidRPr="00AB2771" w:rsidRDefault="00AB2771" w:rsidP="00426D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771">
              <w:rPr>
                <w:rFonts w:ascii="Times New Roman" w:hAnsi="Times New Roman" w:cs="Times New Roman"/>
              </w:rPr>
              <w:t>Решение задач по физике</w:t>
            </w:r>
          </w:p>
        </w:tc>
        <w:tc>
          <w:tcPr>
            <w:tcW w:w="1984" w:type="dxa"/>
            <w:shd w:val="clear" w:color="auto" w:fill="auto"/>
          </w:tcPr>
          <w:p w:rsidR="00257D30" w:rsidRPr="00180A66" w:rsidRDefault="00AB2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  <w:r w:rsidR="00257D30" w:rsidRPr="00180A6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257D30" w:rsidRPr="00180A66" w:rsidRDefault="00AB2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Щербина П.Г.</w:t>
            </w:r>
          </w:p>
        </w:tc>
      </w:tr>
      <w:tr w:rsidR="00257D30" w:rsidTr="002E6690">
        <w:trPr>
          <w:trHeight w:val="689"/>
        </w:trPr>
        <w:tc>
          <w:tcPr>
            <w:tcW w:w="1531" w:type="dxa"/>
            <w:shd w:val="clear" w:color="auto" w:fill="auto"/>
          </w:tcPr>
          <w:p w:rsidR="00257D30" w:rsidRDefault="00AB277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426D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26D8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257D3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851" w:type="dxa"/>
            <w:shd w:val="clear" w:color="auto" w:fill="auto"/>
          </w:tcPr>
          <w:p w:rsidR="00257D30" w:rsidRDefault="00AB277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</w:t>
            </w:r>
            <w:r w:rsidR="00257D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257D30" w:rsidRPr="00AB2771" w:rsidRDefault="00426D80" w:rsidP="00426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71">
              <w:rPr>
                <w:rFonts w:ascii="Times New Roman" w:hAnsi="Times New Roman" w:cs="Times New Roman"/>
              </w:rPr>
              <w:t>Консультация по</w:t>
            </w:r>
            <w:r w:rsidRPr="00AB2771">
              <w:rPr>
                <w:rFonts w:ascii="Times New Roman" w:hAnsi="Times New Roman" w:cs="Times New Roman"/>
                <w:sz w:val="24"/>
                <w:szCs w:val="24"/>
              </w:rPr>
              <w:t xml:space="preserve"> РУССКОМУ ЯЗЫКУ</w:t>
            </w:r>
          </w:p>
        </w:tc>
        <w:tc>
          <w:tcPr>
            <w:tcW w:w="1984" w:type="dxa"/>
            <w:shd w:val="clear" w:color="auto" w:fill="auto"/>
          </w:tcPr>
          <w:p w:rsidR="00257D30" w:rsidRPr="00180A66" w:rsidRDefault="0025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D30" w:rsidRPr="00180A66" w:rsidRDefault="00426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57D30" w:rsidRPr="00180A6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257D30" w:rsidRPr="00180A66" w:rsidRDefault="00AB2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Салимова О.А</w:t>
            </w:r>
            <w:r w:rsidR="00426D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7D30" w:rsidTr="002E6690">
        <w:trPr>
          <w:trHeight w:val="558"/>
        </w:trPr>
        <w:tc>
          <w:tcPr>
            <w:tcW w:w="1531" w:type="dxa"/>
            <w:shd w:val="clear" w:color="auto" w:fill="auto"/>
          </w:tcPr>
          <w:p w:rsidR="00257D30" w:rsidRDefault="00AB2771">
            <w:pPr>
              <w:spacing w:after="0" w:line="240" w:lineRule="auto"/>
              <w:jc w:val="center"/>
            </w:pPr>
            <w:bookmarkStart w:id="0" w:name="__DdeLink__144_3351755173"/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426D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26D8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257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</w:p>
        </w:tc>
        <w:tc>
          <w:tcPr>
            <w:tcW w:w="851" w:type="dxa"/>
            <w:shd w:val="clear" w:color="auto" w:fill="auto"/>
          </w:tcPr>
          <w:p w:rsidR="00257D30" w:rsidRDefault="00180A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27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57D3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69" w:type="dxa"/>
            <w:shd w:val="clear" w:color="auto" w:fill="auto"/>
          </w:tcPr>
          <w:p w:rsidR="00257D30" w:rsidRPr="00AB2771" w:rsidRDefault="00426D80" w:rsidP="00426D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771">
              <w:rPr>
                <w:rFonts w:ascii="Times New Roman" w:hAnsi="Times New Roman" w:cs="Times New Roman"/>
              </w:rPr>
              <w:t>Консультация по МАТЕМАТИКЕ</w:t>
            </w:r>
          </w:p>
        </w:tc>
        <w:tc>
          <w:tcPr>
            <w:tcW w:w="1984" w:type="dxa"/>
            <w:shd w:val="clear" w:color="auto" w:fill="auto"/>
          </w:tcPr>
          <w:p w:rsidR="00257D30" w:rsidRPr="00180A66" w:rsidRDefault="00426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57D30" w:rsidRPr="00180A6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257D30" w:rsidRPr="00180A66" w:rsidRDefault="00426D80" w:rsidP="00426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А.В.</w:t>
            </w:r>
          </w:p>
        </w:tc>
      </w:tr>
      <w:tr w:rsidR="00AB2771" w:rsidTr="002E6690">
        <w:trPr>
          <w:trHeight w:val="558"/>
        </w:trPr>
        <w:tc>
          <w:tcPr>
            <w:tcW w:w="1531" w:type="dxa"/>
            <w:shd w:val="clear" w:color="auto" w:fill="auto"/>
          </w:tcPr>
          <w:p w:rsidR="00AB2771" w:rsidRDefault="00AB2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851" w:type="dxa"/>
            <w:shd w:val="clear" w:color="auto" w:fill="auto"/>
          </w:tcPr>
          <w:p w:rsidR="00AB2771" w:rsidRDefault="00AB2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3969" w:type="dxa"/>
            <w:shd w:val="clear" w:color="auto" w:fill="auto"/>
          </w:tcPr>
          <w:p w:rsidR="00AB2771" w:rsidRPr="00AB2771" w:rsidRDefault="00AB2771" w:rsidP="00426D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на завод ДАЛЬМИНВОД</w:t>
            </w:r>
          </w:p>
        </w:tc>
        <w:tc>
          <w:tcPr>
            <w:tcW w:w="1984" w:type="dxa"/>
            <w:shd w:val="clear" w:color="auto" w:fill="auto"/>
          </w:tcPr>
          <w:p w:rsidR="00AB2771" w:rsidRDefault="00AB2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5-7класс</w:t>
            </w:r>
          </w:p>
        </w:tc>
        <w:tc>
          <w:tcPr>
            <w:tcW w:w="1984" w:type="dxa"/>
          </w:tcPr>
          <w:p w:rsidR="00AB2771" w:rsidRDefault="00AB2771" w:rsidP="00426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А.В.</w:t>
            </w:r>
          </w:p>
          <w:p w:rsidR="00AB2771" w:rsidRDefault="00AB2771" w:rsidP="00426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A66">
              <w:rPr>
                <w:rFonts w:ascii="Times New Roman" w:hAnsi="Times New Roman" w:cs="Times New Roman"/>
                <w:sz w:val="24"/>
                <w:szCs w:val="24"/>
              </w:rPr>
              <w:t>Балыкина Н.В.</w:t>
            </w:r>
          </w:p>
        </w:tc>
      </w:tr>
      <w:tr w:rsidR="00AB2771" w:rsidTr="002E6690">
        <w:trPr>
          <w:trHeight w:val="552"/>
        </w:trPr>
        <w:tc>
          <w:tcPr>
            <w:tcW w:w="1531" w:type="dxa"/>
            <w:tcBorders>
              <w:top w:val="nil"/>
            </w:tcBorders>
            <w:shd w:val="clear" w:color="auto" w:fill="auto"/>
          </w:tcPr>
          <w:p w:rsidR="00AB2771" w:rsidRDefault="00AB2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 г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AB2771" w:rsidRDefault="002E6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</w:tcPr>
          <w:p w:rsidR="00AB2771" w:rsidRPr="00AB2771" w:rsidRDefault="00AB2771" w:rsidP="00257D30">
            <w:pPr>
              <w:pStyle w:val="a0"/>
              <w:rPr>
                <w:rFonts w:ascii="Times New Roman" w:hAnsi="Times New Roman" w:cs="Times New Roman"/>
              </w:rPr>
            </w:pPr>
            <w:r w:rsidRPr="00AB2771">
              <w:rPr>
                <w:rFonts w:ascii="Times New Roman" w:hAnsi="Times New Roman" w:cs="Times New Roman"/>
              </w:rPr>
              <w:t>Консультация по МАТЕМАТИКЕ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AB2771" w:rsidRPr="00180A66" w:rsidRDefault="00AB2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80A6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  <w:tcBorders>
              <w:top w:val="nil"/>
            </w:tcBorders>
          </w:tcPr>
          <w:p w:rsidR="00AB2771" w:rsidRDefault="002E6690" w:rsidP="00426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А.В.</w:t>
            </w:r>
          </w:p>
        </w:tc>
      </w:tr>
      <w:tr w:rsidR="00AB2771" w:rsidTr="002E6690">
        <w:trPr>
          <w:trHeight w:val="552"/>
        </w:trPr>
        <w:tc>
          <w:tcPr>
            <w:tcW w:w="1531" w:type="dxa"/>
            <w:tcBorders>
              <w:top w:val="nil"/>
            </w:tcBorders>
            <w:shd w:val="clear" w:color="auto" w:fill="auto"/>
          </w:tcPr>
          <w:p w:rsidR="00AB2771" w:rsidRDefault="00AB2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 г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AB2771" w:rsidRDefault="002E6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</w:tcPr>
          <w:p w:rsidR="00AB2771" w:rsidRPr="00AB2771" w:rsidRDefault="00AB2771" w:rsidP="00BA0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71">
              <w:rPr>
                <w:rFonts w:ascii="Times New Roman" w:hAnsi="Times New Roman" w:cs="Times New Roman"/>
              </w:rPr>
              <w:t>Консультация по</w:t>
            </w:r>
            <w:r w:rsidRPr="00AB2771">
              <w:rPr>
                <w:rFonts w:ascii="Times New Roman" w:hAnsi="Times New Roman" w:cs="Times New Roman"/>
                <w:sz w:val="24"/>
                <w:szCs w:val="24"/>
              </w:rPr>
              <w:t xml:space="preserve"> РУССКОМУ ЯЗЫКУ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AB2771" w:rsidRPr="00180A66" w:rsidRDefault="00AB2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80A6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  <w:tcBorders>
              <w:top w:val="nil"/>
            </w:tcBorders>
          </w:tcPr>
          <w:p w:rsidR="00AB2771" w:rsidRDefault="002E6690" w:rsidP="00426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Салимова О.А.</w:t>
            </w:r>
          </w:p>
        </w:tc>
      </w:tr>
      <w:tr w:rsidR="00AB2771" w:rsidTr="002E6690">
        <w:trPr>
          <w:trHeight w:val="552"/>
        </w:trPr>
        <w:tc>
          <w:tcPr>
            <w:tcW w:w="1531" w:type="dxa"/>
            <w:tcBorders>
              <w:top w:val="nil"/>
            </w:tcBorders>
            <w:shd w:val="clear" w:color="auto" w:fill="auto"/>
          </w:tcPr>
          <w:p w:rsidR="00AB2771" w:rsidRDefault="00AB277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 г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AB2771" w:rsidRDefault="002E6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AB2771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</w:tcPr>
          <w:p w:rsidR="00AB2771" w:rsidRPr="00AB2771" w:rsidRDefault="00AB2771" w:rsidP="002E6690">
            <w:pPr>
              <w:pStyle w:val="a0"/>
              <w:rPr>
                <w:rFonts w:ascii="Times New Roman" w:hAnsi="Times New Roman" w:cs="Times New Roman"/>
              </w:rPr>
            </w:pPr>
            <w:r w:rsidRPr="00AB2771">
              <w:rPr>
                <w:rFonts w:ascii="Times New Roman" w:hAnsi="Times New Roman" w:cs="Times New Roman"/>
              </w:rPr>
              <w:t xml:space="preserve"> </w:t>
            </w:r>
            <w:r w:rsidR="002E6690">
              <w:rPr>
                <w:rFonts w:ascii="Times New Roman" w:hAnsi="Times New Roman" w:cs="Times New Roman"/>
              </w:rPr>
              <w:t xml:space="preserve">Кружок </w:t>
            </w:r>
            <w:bookmarkStart w:id="1" w:name="_GoBack"/>
            <w:bookmarkEnd w:id="1"/>
            <w:r w:rsidR="00D4424E">
              <w:rPr>
                <w:rFonts w:ascii="Times New Roman" w:hAnsi="Times New Roman" w:cs="Times New Roman"/>
              </w:rPr>
              <w:t>«Сделай</w:t>
            </w:r>
            <w:r w:rsidR="002E6690">
              <w:rPr>
                <w:rFonts w:ascii="Times New Roman" w:hAnsi="Times New Roman" w:cs="Times New Roman"/>
              </w:rPr>
              <w:t xml:space="preserve"> сам»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AB2771" w:rsidRPr="00180A66" w:rsidRDefault="002E6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  <w:r w:rsidR="00AB2771" w:rsidRPr="00180A6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  <w:tcBorders>
              <w:top w:val="nil"/>
            </w:tcBorders>
          </w:tcPr>
          <w:p w:rsidR="00AB2771" w:rsidRPr="00180A66" w:rsidRDefault="002E6690" w:rsidP="00426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Щербина П.Г.</w:t>
            </w:r>
          </w:p>
        </w:tc>
      </w:tr>
      <w:tr w:rsidR="002E6690" w:rsidRPr="00180A66" w:rsidTr="002E6690">
        <w:trPr>
          <w:trHeight w:val="552"/>
        </w:trPr>
        <w:tc>
          <w:tcPr>
            <w:tcW w:w="1531" w:type="dxa"/>
          </w:tcPr>
          <w:p w:rsidR="002E6690" w:rsidRDefault="002E6690" w:rsidP="00BA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01.11.2025г</w:t>
            </w:r>
          </w:p>
        </w:tc>
        <w:tc>
          <w:tcPr>
            <w:tcW w:w="851" w:type="dxa"/>
          </w:tcPr>
          <w:p w:rsidR="002E6690" w:rsidRDefault="002E6690" w:rsidP="00BA0D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3969" w:type="dxa"/>
          </w:tcPr>
          <w:p w:rsidR="002E6690" w:rsidRPr="00AB2771" w:rsidRDefault="002E6690" w:rsidP="00BA0D0A">
            <w:pPr>
              <w:pStyle w:val="a0"/>
              <w:rPr>
                <w:rFonts w:ascii="Times New Roman" w:hAnsi="Times New Roman" w:cs="Times New Roman"/>
              </w:rPr>
            </w:pPr>
            <w:r w:rsidRPr="00AB2771">
              <w:rPr>
                <w:rFonts w:ascii="Times New Roman" w:hAnsi="Times New Roman" w:cs="Times New Roman"/>
              </w:rPr>
              <w:t>Консультация по МАТЕМАТИКЕ</w:t>
            </w:r>
          </w:p>
        </w:tc>
        <w:tc>
          <w:tcPr>
            <w:tcW w:w="1984" w:type="dxa"/>
          </w:tcPr>
          <w:p w:rsidR="002E6690" w:rsidRDefault="002E6690" w:rsidP="00BA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80A6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2E6690" w:rsidRDefault="002E6690" w:rsidP="00BA0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А.В.</w:t>
            </w:r>
          </w:p>
        </w:tc>
      </w:tr>
      <w:tr w:rsidR="002E6690" w:rsidRPr="00180A66" w:rsidTr="002E6690">
        <w:trPr>
          <w:trHeight w:val="552"/>
        </w:trPr>
        <w:tc>
          <w:tcPr>
            <w:tcW w:w="1531" w:type="dxa"/>
          </w:tcPr>
          <w:p w:rsidR="002E6690" w:rsidRDefault="002E6690" w:rsidP="00BA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01.11.2025г</w:t>
            </w:r>
          </w:p>
        </w:tc>
        <w:tc>
          <w:tcPr>
            <w:tcW w:w="851" w:type="dxa"/>
          </w:tcPr>
          <w:p w:rsidR="002E6690" w:rsidRDefault="002E6690" w:rsidP="00BA0D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3969" w:type="dxa"/>
          </w:tcPr>
          <w:p w:rsidR="002E6690" w:rsidRPr="00AB2771" w:rsidRDefault="002E6690" w:rsidP="00BA0D0A">
            <w:pPr>
              <w:pStyle w:val="a0"/>
              <w:rPr>
                <w:rFonts w:ascii="Times New Roman" w:hAnsi="Times New Roman" w:cs="Times New Roman"/>
              </w:rPr>
            </w:pPr>
            <w:r w:rsidRPr="00AB2771">
              <w:rPr>
                <w:rFonts w:ascii="Times New Roman" w:hAnsi="Times New Roman" w:cs="Times New Roman"/>
              </w:rPr>
              <w:t>Консультация по</w:t>
            </w:r>
            <w:r w:rsidRPr="00AB2771">
              <w:rPr>
                <w:rFonts w:ascii="Times New Roman" w:hAnsi="Times New Roman" w:cs="Times New Roman"/>
                <w:sz w:val="24"/>
                <w:szCs w:val="24"/>
              </w:rPr>
              <w:t xml:space="preserve"> РУССКОМУ ЯЗЫКУ</w:t>
            </w:r>
          </w:p>
        </w:tc>
        <w:tc>
          <w:tcPr>
            <w:tcW w:w="1984" w:type="dxa"/>
          </w:tcPr>
          <w:p w:rsidR="002E6690" w:rsidRDefault="002E6690" w:rsidP="00BA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80A6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2E6690" w:rsidRDefault="002E6690" w:rsidP="00BA0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Салимова О.А.</w:t>
            </w:r>
          </w:p>
        </w:tc>
      </w:tr>
      <w:tr w:rsidR="002E6690" w:rsidRPr="00180A66" w:rsidTr="002E6690">
        <w:trPr>
          <w:trHeight w:val="552"/>
        </w:trPr>
        <w:tc>
          <w:tcPr>
            <w:tcW w:w="1531" w:type="dxa"/>
          </w:tcPr>
          <w:p w:rsidR="002E6690" w:rsidRDefault="002E6690" w:rsidP="00BA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01.11.2025г</w:t>
            </w:r>
          </w:p>
        </w:tc>
        <w:tc>
          <w:tcPr>
            <w:tcW w:w="851" w:type="dxa"/>
          </w:tcPr>
          <w:p w:rsidR="002E6690" w:rsidRDefault="002E6690" w:rsidP="00BA0D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3969" w:type="dxa"/>
          </w:tcPr>
          <w:p w:rsidR="002E6690" w:rsidRPr="00AB2771" w:rsidRDefault="002E6690" w:rsidP="00BA0D0A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посиделки</w:t>
            </w:r>
          </w:p>
        </w:tc>
        <w:tc>
          <w:tcPr>
            <w:tcW w:w="1984" w:type="dxa"/>
          </w:tcPr>
          <w:p w:rsidR="002E6690" w:rsidRDefault="002E6690" w:rsidP="00BA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</w:t>
            </w:r>
          </w:p>
        </w:tc>
        <w:tc>
          <w:tcPr>
            <w:tcW w:w="1984" w:type="dxa"/>
          </w:tcPr>
          <w:p w:rsidR="002E6690" w:rsidRDefault="002E6690" w:rsidP="00BA0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А.В.</w:t>
            </w:r>
          </w:p>
          <w:p w:rsidR="002E6690" w:rsidRDefault="002E6690" w:rsidP="00BA0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Иванкова К.В.</w:t>
            </w:r>
          </w:p>
        </w:tc>
      </w:tr>
    </w:tbl>
    <w:p w:rsidR="001163B4" w:rsidRDefault="00180A66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1163B4" w:rsidRDefault="00180A66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D4424E">
        <w:rPr>
          <w:rFonts w:ascii="Times New Roman" w:hAnsi="Times New Roman" w:cs="Times New Roman"/>
          <w:sz w:val="28"/>
          <w:szCs w:val="28"/>
        </w:rPr>
        <w:t>ЗДВР: Загородских Т.В.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sectPr w:rsidR="001163B4">
      <w:pgSz w:w="11906" w:h="16838"/>
      <w:pgMar w:top="1134" w:right="850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3B4"/>
    <w:rsid w:val="001163B4"/>
    <w:rsid w:val="00180A66"/>
    <w:rsid w:val="00257D30"/>
    <w:rsid w:val="002E6690"/>
    <w:rsid w:val="00426D80"/>
    <w:rsid w:val="008F1F5C"/>
    <w:rsid w:val="00AB2771"/>
    <w:rsid w:val="00D4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92B5"/>
  <w15:docId w15:val="{7C321512-11C3-4EE5-B8A5-6E55FCD1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Mang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F20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1">
    <w:name w:val="heading 1"/>
    <w:basedOn w:val="10"/>
    <w:next w:val="a0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FE21E2"/>
    <w:rPr>
      <w:b/>
      <w:bCs/>
    </w:rPr>
  </w:style>
  <w:style w:type="character" w:customStyle="1" w:styleId="-">
    <w:name w:val="Интернет-ссылка"/>
    <w:basedOn w:val="a1"/>
    <w:uiPriority w:val="99"/>
    <w:unhideWhenUsed/>
    <w:rsid w:val="003A4B5A"/>
    <w:rPr>
      <w:color w:val="0563C1" w:themeColor="hyperlink"/>
      <w:u w:val="single"/>
    </w:rPr>
  </w:style>
  <w:style w:type="character" w:customStyle="1" w:styleId="ListLabel1">
    <w:name w:val="ListLabel 1"/>
    <w:qFormat/>
    <w:rsid w:val="00464885"/>
    <w:rPr>
      <w:rFonts w:ascii="Times New Roman" w:hAnsi="Times New Roman" w:cs="Times New Roman"/>
      <w:color w:val="auto"/>
      <w:spacing w:val="15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color w:val="auto"/>
      <w:sz w:val="24"/>
      <w:szCs w:val="24"/>
    </w:rPr>
  </w:style>
  <w:style w:type="character" w:customStyle="1" w:styleId="ListLabel3">
    <w:name w:val="ListLabel 3"/>
    <w:qFormat/>
    <w:rPr>
      <w:rFonts w:ascii="Times New Roman" w:hAnsi="Times New Roman" w:cs="Times New Roman"/>
      <w:color w:val="auto"/>
      <w:spacing w:val="15"/>
      <w:sz w:val="24"/>
      <w:szCs w:val="24"/>
    </w:rPr>
  </w:style>
  <w:style w:type="character" w:customStyle="1" w:styleId="ListLabel4">
    <w:name w:val="ListLabel 4"/>
    <w:qFormat/>
    <w:rPr>
      <w:rFonts w:ascii="Times New Roman" w:hAnsi="Times New Roman" w:cs="Times New Roman"/>
      <w:color w:val="auto"/>
      <w:sz w:val="24"/>
      <w:szCs w:val="24"/>
    </w:rPr>
  </w:style>
  <w:style w:type="character" w:customStyle="1" w:styleId="ListLabel5">
    <w:name w:val="ListLabel 5"/>
    <w:qFormat/>
    <w:rPr>
      <w:rFonts w:ascii="Times New Roman" w:hAnsi="Times New Roman" w:cs="Times New Roman"/>
      <w:color w:val="auto"/>
      <w:spacing w:val="15"/>
      <w:sz w:val="24"/>
      <w:szCs w:val="24"/>
    </w:rPr>
  </w:style>
  <w:style w:type="character" w:customStyle="1" w:styleId="ListLabel6">
    <w:name w:val="ListLabel 6"/>
    <w:qFormat/>
    <w:rPr>
      <w:rFonts w:ascii="Times New Roman" w:hAnsi="Times New Roman" w:cs="Times New Roman"/>
      <w:color w:val="auto"/>
      <w:sz w:val="24"/>
      <w:szCs w:val="24"/>
    </w:rPr>
  </w:style>
  <w:style w:type="character" w:customStyle="1" w:styleId="ListLabel7">
    <w:name w:val="ListLabel 7"/>
    <w:qFormat/>
    <w:rPr>
      <w:rFonts w:ascii="Times New Roman" w:hAnsi="Times New Roman" w:cs="Times New Roman"/>
      <w:color w:val="auto"/>
      <w:spacing w:val="15"/>
      <w:sz w:val="24"/>
      <w:szCs w:val="24"/>
    </w:rPr>
  </w:style>
  <w:style w:type="paragraph" w:customStyle="1" w:styleId="10">
    <w:name w:val="Заголовок1"/>
    <w:basedOn w:val="a"/>
    <w:next w:val="a0"/>
    <w:qFormat/>
    <w:rsid w:val="0046488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464885"/>
    <w:pPr>
      <w:spacing w:after="140" w:line="276" w:lineRule="auto"/>
    </w:pPr>
  </w:style>
  <w:style w:type="paragraph" w:styleId="a5">
    <w:name w:val="List"/>
    <w:basedOn w:val="a0"/>
    <w:rsid w:val="00464885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464885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rsid w:val="0046488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2"/>
    <w:uiPriority w:val="39"/>
    <w:rsid w:val="00ED7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1"/>
    <w:uiPriority w:val="99"/>
    <w:unhideWhenUsed/>
    <w:rsid w:val="00257D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(User)</dc:creator>
  <dc:description/>
  <cp:lastModifiedBy>Lenovo</cp:lastModifiedBy>
  <cp:revision>30</cp:revision>
  <cp:lastPrinted>2025-10-22T08:37:00Z</cp:lastPrinted>
  <dcterms:created xsi:type="dcterms:W3CDTF">2023-10-20T17:27:00Z</dcterms:created>
  <dcterms:modified xsi:type="dcterms:W3CDTF">2025-10-23T02:33:00Z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